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4.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charts/chart5.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B9C19" w14:textId="77777777" w:rsidR="009E0D2A" w:rsidRPr="003C5ABC" w:rsidRDefault="009E0D2A" w:rsidP="009E0D2A">
      <w:pPr>
        <w:spacing w:line="360" w:lineRule="auto"/>
        <w:jc w:val="center"/>
        <w:rPr>
          <w:b/>
          <w:noProof/>
          <w:sz w:val="32"/>
          <w:szCs w:val="32"/>
        </w:rPr>
      </w:pPr>
      <w:bookmarkStart w:id="0" w:name="_GoBack"/>
      <w:bookmarkEnd w:id="0"/>
      <w:r w:rsidRPr="003C5ABC">
        <w:rPr>
          <w:b/>
          <w:noProof/>
          <w:sz w:val="32"/>
          <w:szCs w:val="32"/>
          <w:lang w:bidi="ar-SA"/>
        </w:rPr>
        <w:drawing>
          <wp:anchor distT="0" distB="0" distL="114300" distR="114300" simplePos="0" relativeHeight="251660288" behindDoc="0" locked="0" layoutInCell="1" allowOverlap="1" wp14:anchorId="7FDB29CB" wp14:editId="15DF5646">
            <wp:simplePos x="0" y="0"/>
            <wp:positionH relativeFrom="margin">
              <wp:posOffset>272415</wp:posOffset>
            </wp:positionH>
            <wp:positionV relativeFrom="margin">
              <wp:posOffset>60325</wp:posOffset>
            </wp:positionV>
            <wp:extent cx="1085850" cy="1476375"/>
            <wp:effectExtent l="0" t="0" r="0" b="9525"/>
            <wp:wrapSquare wrapText="bothSides"/>
            <wp:docPr id="6" name="Рисунок 9" descr="http://static6.depositphotos.com/1006542/538/i/950/depositphotos_5383278-Pencil-sketch-of-city-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6.depositphotos.com/1006542/538/i/950/depositphotos_5383278-Pencil-sketch-of-city-buildings.jpg"/>
                    <pic:cNvPicPr>
                      <a:picLocks noChangeAspect="1" noChangeArrowheads="1"/>
                    </pic:cNvPicPr>
                  </pic:nvPicPr>
                  <pic:blipFill>
                    <a:blip r:embed="rId8" cstate="print"/>
                    <a:srcRect/>
                    <a:stretch>
                      <a:fillRect/>
                    </a:stretch>
                  </pic:blipFill>
                  <pic:spPr bwMode="auto">
                    <a:xfrm>
                      <a:off x="0" y="0"/>
                      <a:ext cx="1085850" cy="1476375"/>
                    </a:xfrm>
                    <a:prstGeom prst="rect">
                      <a:avLst/>
                    </a:prstGeom>
                    <a:noFill/>
                    <a:ln w="9525">
                      <a:noFill/>
                      <a:miter lim="800000"/>
                      <a:headEnd/>
                      <a:tailEnd/>
                    </a:ln>
                  </pic:spPr>
                </pic:pic>
              </a:graphicData>
            </a:graphic>
          </wp:anchor>
        </w:drawing>
      </w:r>
      <w:r w:rsidRPr="003C5ABC">
        <w:rPr>
          <w:b/>
          <w:noProof/>
          <w:sz w:val="32"/>
          <w:szCs w:val="32"/>
        </w:rPr>
        <w:t>БУБНОВА НАДЕЖДА ДМИТРИЕВНА</w:t>
      </w:r>
    </w:p>
    <w:p w14:paraId="26702D8C" w14:textId="77777777" w:rsidR="009E0D2A" w:rsidRPr="003C5ABC" w:rsidRDefault="009E0D2A" w:rsidP="009E0D2A">
      <w:pPr>
        <w:spacing w:line="360" w:lineRule="auto"/>
        <w:jc w:val="center"/>
        <w:rPr>
          <w:b/>
          <w:sz w:val="24"/>
          <w:szCs w:val="24"/>
        </w:rPr>
      </w:pPr>
      <w:r w:rsidRPr="003C5ABC">
        <w:rPr>
          <w:b/>
          <w:sz w:val="24"/>
          <w:szCs w:val="24"/>
        </w:rPr>
        <w:t>Индивидуальный предприниматель</w:t>
      </w:r>
    </w:p>
    <w:p w14:paraId="38900BC2" w14:textId="77777777" w:rsidR="009E0D2A" w:rsidRPr="003C5ABC" w:rsidRDefault="009E0D2A" w:rsidP="009E0D2A">
      <w:pPr>
        <w:spacing w:line="360" w:lineRule="auto"/>
        <w:jc w:val="center"/>
        <w:rPr>
          <w:sz w:val="24"/>
          <w:szCs w:val="24"/>
        </w:rPr>
      </w:pPr>
      <w:r w:rsidRPr="003C5ABC">
        <w:rPr>
          <w:sz w:val="24"/>
          <w:szCs w:val="24"/>
        </w:rPr>
        <w:t>ИНН 552301633782/ ОГРНИП 317554300090864</w:t>
      </w:r>
    </w:p>
    <w:p w14:paraId="091FD84A" w14:textId="77777777" w:rsidR="009E0D2A" w:rsidRPr="003C5ABC" w:rsidRDefault="009E0D2A" w:rsidP="009E0D2A">
      <w:pPr>
        <w:spacing w:line="360" w:lineRule="auto"/>
        <w:jc w:val="center"/>
        <w:rPr>
          <w:sz w:val="24"/>
          <w:szCs w:val="24"/>
        </w:rPr>
      </w:pPr>
      <w:r w:rsidRPr="003C5ABC">
        <w:rPr>
          <w:sz w:val="24"/>
          <w:szCs w:val="24"/>
        </w:rPr>
        <w:t>РФ, 644076, г. Омск, ул. П. Осминина, д. 12б, кв. 59</w:t>
      </w:r>
    </w:p>
    <w:p w14:paraId="25B934F3" w14:textId="77777777" w:rsidR="009E0D2A" w:rsidRPr="003C5ABC" w:rsidRDefault="009E0D2A" w:rsidP="009E0D2A">
      <w:pPr>
        <w:pBdr>
          <w:bottom w:val="triple" w:sz="4" w:space="1" w:color="auto"/>
        </w:pBdr>
        <w:spacing w:line="360" w:lineRule="auto"/>
        <w:jc w:val="center"/>
        <w:rPr>
          <w:sz w:val="24"/>
          <w:szCs w:val="24"/>
          <w:lang w:val="en-US"/>
        </w:rPr>
      </w:pPr>
      <w:r w:rsidRPr="003C5ABC">
        <w:rPr>
          <w:sz w:val="24"/>
          <w:szCs w:val="24"/>
        </w:rPr>
        <w:t>Тел</w:t>
      </w:r>
      <w:r w:rsidRPr="003C5ABC">
        <w:rPr>
          <w:sz w:val="24"/>
          <w:szCs w:val="24"/>
          <w:lang w:val="en-US"/>
        </w:rPr>
        <w:t xml:space="preserve">. 8(913) 625 45 47, 8 (923) 045 8074, e-mail: </w:t>
      </w:r>
      <w:hyperlink r:id="rId9" w:history="1">
        <w:r w:rsidRPr="003C5ABC">
          <w:rPr>
            <w:rStyle w:val="ad"/>
            <w:color w:val="auto"/>
            <w:sz w:val="24"/>
            <w:szCs w:val="24"/>
            <w:u w:val="none"/>
            <w:lang w:val="en-US"/>
          </w:rPr>
          <w:t>ipbubnovand@mail.ru</w:t>
        </w:r>
      </w:hyperlink>
    </w:p>
    <w:p w14:paraId="4D310C3E" w14:textId="77777777" w:rsidR="009E0D2A" w:rsidRPr="003C5ABC" w:rsidRDefault="009E0D2A" w:rsidP="009E0D2A">
      <w:pPr>
        <w:pStyle w:val="a3"/>
        <w:spacing w:before="6"/>
        <w:rPr>
          <w:b/>
          <w:sz w:val="16"/>
          <w:lang w:val="en-US"/>
        </w:rPr>
      </w:pPr>
    </w:p>
    <w:p w14:paraId="6DAF88AD" w14:textId="77777777" w:rsidR="009E0D2A" w:rsidRPr="003C5ABC" w:rsidRDefault="009E0D2A" w:rsidP="009E0D2A">
      <w:pPr>
        <w:pStyle w:val="a3"/>
        <w:spacing w:before="4"/>
        <w:rPr>
          <w:b/>
          <w:sz w:val="23"/>
          <w:lang w:val="en-US"/>
        </w:rPr>
      </w:pPr>
    </w:p>
    <w:p w14:paraId="021B531B" w14:textId="77777777" w:rsidR="009E0D2A" w:rsidRPr="003C5ABC" w:rsidRDefault="009E0D2A" w:rsidP="009E0D2A">
      <w:pPr>
        <w:pStyle w:val="a3"/>
        <w:rPr>
          <w:sz w:val="20"/>
          <w:lang w:val="en-US"/>
        </w:rPr>
      </w:pPr>
    </w:p>
    <w:p w14:paraId="6D4FE8D4" w14:textId="77777777" w:rsidR="009E0D2A" w:rsidRPr="003C5ABC" w:rsidRDefault="009E0D2A" w:rsidP="009E0D2A">
      <w:pPr>
        <w:pStyle w:val="a3"/>
        <w:rPr>
          <w:sz w:val="20"/>
          <w:lang w:val="en-US"/>
        </w:rPr>
      </w:pPr>
    </w:p>
    <w:p w14:paraId="2DA40BCC" w14:textId="77777777" w:rsidR="009E0D2A" w:rsidRPr="003C5ABC" w:rsidRDefault="009E0D2A" w:rsidP="009E0D2A">
      <w:pPr>
        <w:pStyle w:val="a3"/>
        <w:rPr>
          <w:sz w:val="20"/>
          <w:lang w:val="en-US"/>
        </w:rPr>
      </w:pPr>
    </w:p>
    <w:p w14:paraId="0965688E" w14:textId="77777777" w:rsidR="009E0D2A" w:rsidRPr="003C5ABC" w:rsidRDefault="009E0D2A" w:rsidP="009E0D2A">
      <w:pPr>
        <w:pStyle w:val="a3"/>
        <w:rPr>
          <w:sz w:val="20"/>
          <w:lang w:val="en-US"/>
        </w:rPr>
      </w:pPr>
    </w:p>
    <w:p w14:paraId="1268C217" w14:textId="77777777" w:rsidR="009E0D2A" w:rsidRPr="003C5ABC" w:rsidRDefault="009E0D2A" w:rsidP="009E0D2A">
      <w:pPr>
        <w:pStyle w:val="a3"/>
        <w:rPr>
          <w:sz w:val="20"/>
          <w:lang w:val="en-US"/>
        </w:rPr>
      </w:pPr>
    </w:p>
    <w:p w14:paraId="57EAB02A" w14:textId="77777777" w:rsidR="009E0D2A" w:rsidRPr="003C5ABC" w:rsidRDefault="009E0D2A" w:rsidP="009E0D2A">
      <w:pPr>
        <w:pStyle w:val="a3"/>
        <w:rPr>
          <w:sz w:val="20"/>
          <w:lang w:val="en-US"/>
        </w:rPr>
      </w:pPr>
    </w:p>
    <w:p w14:paraId="617523DB" w14:textId="77777777" w:rsidR="009E0D2A" w:rsidRDefault="009E0D2A" w:rsidP="009E0D2A">
      <w:pPr>
        <w:pStyle w:val="a3"/>
        <w:rPr>
          <w:sz w:val="20"/>
          <w:lang w:val="en-US"/>
        </w:rPr>
      </w:pPr>
    </w:p>
    <w:p w14:paraId="65ED7846" w14:textId="77777777" w:rsidR="00B9047C" w:rsidRPr="003C5ABC" w:rsidRDefault="00B9047C" w:rsidP="009E0D2A">
      <w:pPr>
        <w:pStyle w:val="a3"/>
        <w:rPr>
          <w:sz w:val="20"/>
          <w:lang w:val="en-US"/>
        </w:rPr>
      </w:pPr>
    </w:p>
    <w:p w14:paraId="622C0EF6" w14:textId="77777777" w:rsidR="009E0D2A" w:rsidRPr="003C5ABC" w:rsidRDefault="009E0D2A" w:rsidP="009E0D2A">
      <w:pPr>
        <w:pStyle w:val="TableParagraph"/>
        <w:spacing w:line="408" w:lineRule="exact"/>
        <w:rPr>
          <w:b/>
          <w:sz w:val="32"/>
          <w:szCs w:val="32"/>
          <w:lang w:val="en-US"/>
        </w:rPr>
      </w:pPr>
    </w:p>
    <w:p w14:paraId="4F46E508" w14:textId="77777777" w:rsidR="009E0D2A" w:rsidRPr="003C5ABC" w:rsidRDefault="009E0D2A" w:rsidP="009E0D2A">
      <w:pPr>
        <w:pStyle w:val="TableParagraph"/>
        <w:spacing w:line="408" w:lineRule="exact"/>
        <w:rPr>
          <w:b/>
          <w:sz w:val="32"/>
          <w:szCs w:val="32"/>
          <w:lang w:val="en-US"/>
        </w:rPr>
      </w:pPr>
    </w:p>
    <w:p w14:paraId="6DCD52CC" w14:textId="77777777" w:rsidR="009E0D2A" w:rsidRPr="000E22D5" w:rsidRDefault="000E22D5" w:rsidP="009E0D2A">
      <w:pPr>
        <w:pStyle w:val="TableParagraph"/>
        <w:spacing w:line="408" w:lineRule="exact"/>
        <w:rPr>
          <w:b/>
          <w:sz w:val="32"/>
          <w:szCs w:val="32"/>
        </w:rPr>
      </w:pPr>
      <w:r w:rsidRPr="000E22D5">
        <w:rPr>
          <w:b/>
          <w:sz w:val="32"/>
          <w:szCs w:val="32"/>
        </w:rPr>
        <w:t xml:space="preserve">Актуализация схемы теплоснабжения Полысаевского городского округа на период 2021-2026гг. и на перспективу до 2030 года </w:t>
      </w:r>
    </w:p>
    <w:p w14:paraId="78EE55B7" w14:textId="77777777" w:rsidR="009E0D2A" w:rsidRPr="000E22D5" w:rsidRDefault="00495DE7" w:rsidP="009E0D2A">
      <w:pPr>
        <w:pStyle w:val="TableParagraph"/>
        <w:spacing w:line="408" w:lineRule="exact"/>
        <w:rPr>
          <w:b/>
          <w:sz w:val="32"/>
          <w:szCs w:val="32"/>
        </w:rPr>
      </w:pPr>
      <w:r w:rsidRPr="000E22D5">
        <w:rPr>
          <w:b/>
          <w:sz w:val="32"/>
          <w:szCs w:val="32"/>
        </w:rPr>
        <w:t>Пояснительная записка</w:t>
      </w:r>
    </w:p>
    <w:p w14:paraId="6A5B4630" w14:textId="77777777" w:rsidR="009E0D2A" w:rsidRDefault="009E0D2A" w:rsidP="009E0D2A">
      <w:pPr>
        <w:pStyle w:val="TableParagraph"/>
        <w:spacing w:line="408" w:lineRule="exact"/>
        <w:rPr>
          <w:b/>
          <w:sz w:val="32"/>
          <w:szCs w:val="32"/>
        </w:rPr>
      </w:pPr>
    </w:p>
    <w:p w14:paraId="4AA09141" w14:textId="77777777" w:rsidR="00495DE7" w:rsidRPr="00495DE7" w:rsidRDefault="00495DE7" w:rsidP="009E0D2A">
      <w:pPr>
        <w:pStyle w:val="TableParagraph"/>
        <w:spacing w:line="408" w:lineRule="exact"/>
        <w:rPr>
          <w:b/>
          <w:sz w:val="32"/>
          <w:szCs w:val="32"/>
        </w:rPr>
      </w:pPr>
    </w:p>
    <w:p w14:paraId="0CF14115" w14:textId="77777777" w:rsidR="009E0D2A" w:rsidRPr="003C5ABC" w:rsidRDefault="009E0D2A" w:rsidP="009E0D2A">
      <w:pPr>
        <w:pStyle w:val="a3"/>
        <w:rPr>
          <w:sz w:val="20"/>
        </w:rPr>
      </w:pPr>
    </w:p>
    <w:p w14:paraId="1E5A8DA2" w14:textId="77777777" w:rsidR="009E0D2A" w:rsidRPr="003C5ABC" w:rsidRDefault="009E0D2A" w:rsidP="009E0D2A">
      <w:pPr>
        <w:pStyle w:val="a3"/>
        <w:rPr>
          <w:sz w:val="20"/>
        </w:rPr>
      </w:pPr>
    </w:p>
    <w:p w14:paraId="12F852E0" w14:textId="77777777" w:rsidR="009E0D2A" w:rsidRPr="003C5ABC" w:rsidRDefault="009E0D2A" w:rsidP="009E0D2A">
      <w:pPr>
        <w:pStyle w:val="a3"/>
        <w:rPr>
          <w:sz w:val="20"/>
        </w:rPr>
      </w:pPr>
    </w:p>
    <w:p w14:paraId="5B9018BD" w14:textId="77777777" w:rsidR="009E0D2A" w:rsidRPr="003C5ABC" w:rsidRDefault="009E0D2A" w:rsidP="009E0D2A">
      <w:pPr>
        <w:pStyle w:val="a3"/>
        <w:rPr>
          <w:sz w:val="20"/>
        </w:rPr>
      </w:pPr>
    </w:p>
    <w:p w14:paraId="421201CC" w14:textId="77777777" w:rsidR="009E0D2A" w:rsidRPr="003C5ABC" w:rsidRDefault="009E0D2A" w:rsidP="009E0D2A">
      <w:pPr>
        <w:pStyle w:val="a3"/>
        <w:rPr>
          <w:sz w:val="20"/>
        </w:rPr>
      </w:pPr>
    </w:p>
    <w:p w14:paraId="47DBC19B" w14:textId="77777777" w:rsidR="009E0D2A" w:rsidRPr="003C5ABC" w:rsidRDefault="009E0D2A" w:rsidP="009E0D2A">
      <w:pPr>
        <w:pStyle w:val="a3"/>
        <w:rPr>
          <w:sz w:val="20"/>
        </w:rPr>
      </w:pPr>
    </w:p>
    <w:p w14:paraId="549F309F" w14:textId="77777777" w:rsidR="009E0D2A" w:rsidRPr="003C5ABC" w:rsidRDefault="009E0D2A" w:rsidP="009E0D2A">
      <w:pPr>
        <w:pStyle w:val="a3"/>
        <w:rPr>
          <w:sz w:val="20"/>
        </w:rPr>
      </w:pPr>
    </w:p>
    <w:p w14:paraId="7A193161" w14:textId="77777777" w:rsidR="009E0D2A" w:rsidRPr="003C5ABC" w:rsidRDefault="009E0D2A" w:rsidP="009E0D2A">
      <w:pPr>
        <w:pStyle w:val="a3"/>
        <w:rPr>
          <w:rFonts w:ascii="Arial"/>
          <w:sz w:val="20"/>
        </w:rPr>
      </w:pPr>
    </w:p>
    <w:p w14:paraId="33884C7A" w14:textId="77777777" w:rsidR="009E0D2A" w:rsidRPr="003C5ABC" w:rsidRDefault="009E0D2A" w:rsidP="009E0D2A">
      <w:pPr>
        <w:pStyle w:val="a3"/>
        <w:rPr>
          <w:rFonts w:ascii="Arial"/>
          <w:sz w:val="20"/>
        </w:rPr>
      </w:pPr>
    </w:p>
    <w:p w14:paraId="0EEAB013" w14:textId="77777777" w:rsidR="009E0D2A" w:rsidRPr="003C5ABC" w:rsidRDefault="009E0D2A" w:rsidP="009E0D2A">
      <w:pPr>
        <w:pStyle w:val="a3"/>
        <w:rPr>
          <w:rFonts w:ascii="Arial"/>
          <w:sz w:val="20"/>
        </w:rPr>
      </w:pPr>
    </w:p>
    <w:p w14:paraId="5C7194E1" w14:textId="77777777" w:rsidR="009E0D2A" w:rsidRPr="003C5ABC" w:rsidRDefault="009E0D2A" w:rsidP="009E0D2A">
      <w:pPr>
        <w:rPr>
          <w:sz w:val="24"/>
          <w:szCs w:val="24"/>
        </w:rPr>
      </w:pPr>
      <w:r w:rsidRPr="003C5ABC">
        <w:rPr>
          <w:b/>
          <w:sz w:val="24"/>
          <w:szCs w:val="24"/>
        </w:rPr>
        <w:t>Индивидуальный предприниматель</w:t>
      </w:r>
      <w:r w:rsidRPr="003C5ABC">
        <w:rPr>
          <w:sz w:val="24"/>
          <w:szCs w:val="24"/>
        </w:rPr>
        <w:t xml:space="preserve">                                                        Бубнова Н.Д</w:t>
      </w:r>
    </w:p>
    <w:p w14:paraId="0C695CA0" w14:textId="77777777" w:rsidR="009E0D2A" w:rsidRPr="003C5ABC" w:rsidRDefault="009E0D2A" w:rsidP="009E0D2A">
      <w:pPr>
        <w:pStyle w:val="a3"/>
        <w:rPr>
          <w:rFonts w:ascii="Arial"/>
          <w:sz w:val="20"/>
        </w:rPr>
      </w:pPr>
    </w:p>
    <w:p w14:paraId="41131448" w14:textId="77777777" w:rsidR="009E0D2A" w:rsidRPr="003C5ABC" w:rsidRDefault="009E0D2A" w:rsidP="009E0D2A">
      <w:pPr>
        <w:pStyle w:val="a3"/>
        <w:rPr>
          <w:rFonts w:ascii="Arial"/>
          <w:sz w:val="20"/>
        </w:rPr>
      </w:pPr>
    </w:p>
    <w:p w14:paraId="13FDE3CD" w14:textId="77777777" w:rsidR="009E0D2A" w:rsidRPr="003C5ABC" w:rsidRDefault="009E0D2A" w:rsidP="009E0D2A">
      <w:pPr>
        <w:spacing w:before="92"/>
        <w:ind w:right="922"/>
        <w:rPr>
          <w:rFonts w:ascii="Arial" w:hAnsi="Arial"/>
          <w:sz w:val="24"/>
        </w:rPr>
      </w:pPr>
    </w:p>
    <w:p w14:paraId="0E18FA8E" w14:textId="77777777" w:rsidR="009E0D2A" w:rsidRPr="003C5ABC" w:rsidRDefault="009E0D2A" w:rsidP="00332D87">
      <w:pPr>
        <w:spacing w:before="92"/>
        <w:ind w:right="922"/>
        <w:rPr>
          <w:rFonts w:ascii="Arial" w:hAnsi="Arial"/>
          <w:sz w:val="24"/>
        </w:rPr>
      </w:pPr>
    </w:p>
    <w:p w14:paraId="6F50CD35" w14:textId="77777777" w:rsidR="009E0D2A" w:rsidRPr="003C5ABC" w:rsidRDefault="009E0D2A" w:rsidP="009E0D2A">
      <w:pPr>
        <w:spacing w:before="92"/>
        <w:ind w:left="1092" w:right="922"/>
        <w:jc w:val="center"/>
        <w:rPr>
          <w:rFonts w:ascii="Arial" w:hAnsi="Arial"/>
          <w:sz w:val="24"/>
        </w:rPr>
      </w:pPr>
    </w:p>
    <w:p w14:paraId="09DD703B" w14:textId="77777777" w:rsidR="009E0D2A" w:rsidRPr="003C5ABC" w:rsidRDefault="009E0D2A" w:rsidP="009E0D2A">
      <w:pPr>
        <w:spacing w:before="92"/>
        <w:ind w:left="1092" w:right="922"/>
        <w:jc w:val="center"/>
        <w:rPr>
          <w:rFonts w:ascii="Arial" w:hAnsi="Arial"/>
          <w:sz w:val="24"/>
        </w:rPr>
      </w:pPr>
    </w:p>
    <w:p w14:paraId="0F273239" w14:textId="77777777" w:rsidR="000E22D5" w:rsidRDefault="000E22D5" w:rsidP="009E0D2A">
      <w:pPr>
        <w:spacing w:before="92"/>
        <w:ind w:left="1092" w:right="922"/>
        <w:jc w:val="center"/>
        <w:rPr>
          <w:b/>
          <w:sz w:val="24"/>
        </w:rPr>
      </w:pPr>
    </w:p>
    <w:p w14:paraId="6DBE5D51" w14:textId="77777777" w:rsidR="000E22D5" w:rsidRDefault="000E22D5" w:rsidP="009E0D2A">
      <w:pPr>
        <w:spacing w:before="92"/>
        <w:ind w:left="1092" w:right="922"/>
        <w:jc w:val="center"/>
        <w:rPr>
          <w:b/>
          <w:sz w:val="24"/>
        </w:rPr>
      </w:pPr>
    </w:p>
    <w:p w14:paraId="3B0ED780" w14:textId="77777777" w:rsidR="000E22D5" w:rsidRDefault="000E22D5" w:rsidP="009E0D2A">
      <w:pPr>
        <w:spacing w:before="92"/>
        <w:ind w:left="1092" w:right="922"/>
        <w:jc w:val="center"/>
        <w:rPr>
          <w:b/>
          <w:sz w:val="24"/>
        </w:rPr>
      </w:pPr>
    </w:p>
    <w:p w14:paraId="436E12B4" w14:textId="77777777" w:rsidR="000E22D5" w:rsidRDefault="000E22D5" w:rsidP="009E0D2A">
      <w:pPr>
        <w:spacing w:before="92"/>
        <w:ind w:left="1092" w:right="922"/>
        <w:jc w:val="center"/>
        <w:rPr>
          <w:b/>
          <w:sz w:val="24"/>
        </w:rPr>
      </w:pPr>
    </w:p>
    <w:p w14:paraId="70D06EFC" w14:textId="77777777" w:rsidR="000E22D5" w:rsidRDefault="000E22D5" w:rsidP="009E0D2A">
      <w:pPr>
        <w:spacing w:before="92"/>
        <w:ind w:left="1092" w:right="922"/>
        <w:jc w:val="center"/>
        <w:rPr>
          <w:b/>
          <w:sz w:val="24"/>
        </w:rPr>
      </w:pPr>
    </w:p>
    <w:p w14:paraId="073EB376" w14:textId="77777777" w:rsidR="009E0D2A" w:rsidRPr="003C5ABC" w:rsidRDefault="009E0D2A" w:rsidP="009E0D2A">
      <w:pPr>
        <w:spacing w:before="92"/>
        <w:ind w:left="1092" w:right="922"/>
        <w:jc w:val="center"/>
        <w:rPr>
          <w:b/>
          <w:sz w:val="24"/>
        </w:rPr>
      </w:pPr>
      <w:r w:rsidRPr="003C5ABC">
        <w:rPr>
          <w:b/>
          <w:sz w:val="24"/>
        </w:rPr>
        <w:t>ОМСК 20</w:t>
      </w:r>
      <w:r w:rsidR="002A212D">
        <w:rPr>
          <w:b/>
          <w:sz w:val="24"/>
        </w:rPr>
        <w:t>20</w:t>
      </w:r>
    </w:p>
    <w:p w14:paraId="0B77575D" w14:textId="77777777" w:rsidR="00B90452" w:rsidRPr="003C5ABC" w:rsidRDefault="00B90452">
      <w:pPr>
        <w:spacing w:line="279" w:lineRule="exact"/>
        <w:rPr>
          <w:sz w:val="26"/>
        </w:rPr>
        <w:sectPr w:rsidR="00B90452" w:rsidRPr="003C5ABC" w:rsidSect="00397211">
          <w:footerReference w:type="default" r:id="rId10"/>
          <w:pgSz w:w="11910" w:h="16840"/>
          <w:pgMar w:top="851" w:right="1134" w:bottom="709" w:left="1701" w:header="0" w:footer="471" w:gutter="0"/>
          <w:pgBorders w:display="firstPage">
            <w:top w:val="triple" w:sz="4" w:space="2" w:color="auto"/>
            <w:left w:val="triple" w:sz="4" w:space="11" w:color="auto"/>
            <w:bottom w:val="triple" w:sz="4" w:space="1" w:color="auto"/>
            <w:right w:val="triple" w:sz="4" w:space="4" w:color="auto"/>
          </w:pgBorders>
          <w:pgNumType w:start="2"/>
          <w:cols w:space="720"/>
          <w:titlePg/>
          <w:docGrid w:linePitch="299"/>
        </w:sectPr>
      </w:pPr>
    </w:p>
    <w:sdt>
      <w:sdtPr>
        <w:rPr>
          <w:rFonts w:ascii="Times New Roman" w:eastAsia="Times New Roman" w:hAnsi="Times New Roman" w:cs="Times New Roman"/>
          <w:color w:val="auto"/>
          <w:sz w:val="22"/>
          <w:szCs w:val="22"/>
          <w:lang w:bidi="ru-RU"/>
        </w:rPr>
        <w:id w:val="1068149638"/>
        <w:docPartObj>
          <w:docPartGallery w:val="Table of Contents"/>
          <w:docPartUnique/>
        </w:docPartObj>
      </w:sdtPr>
      <w:sdtEndPr>
        <w:rPr>
          <w:b/>
          <w:bCs/>
        </w:rPr>
      </w:sdtEndPr>
      <w:sdtContent>
        <w:p w14:paraId="7C5F45AD" w14:textId="77777777" w:rsidR="00B9047C" w:rsidRPr="00397211" w:rsidRDefault="00397211" w:rsidP="00397211">
          <w:pPr>
            <w:pStyle w:val="af1"/>
            <w:jc w:val="center"/>
            <w:rPr>
              <w:rStyle w:val="ad"/>
              <w:rFonts w:ascii="Times New Roman" w:eastAsia="Times New Roman" w:hAnsi="Times New Roman" w:cs="Times New Roman"/>
              <w:noProof/>
              <w:color w:val="auto"/>
              <w:sz w:val="26"/>
              <w:szCs w:val="26"/>
              <w:lang w:bidi="ru-RU"/>
            </w:rPr>
          </w:pPr>
          <w:r w:rsidRPr="00397211">
            <w:rPr>
              <w:b/>
              <w:color w:val="auto"/>
              <w:sz w:val="26"/>
              <w:szCs w:val="26"/>
            </w:rPr>
            <w:t>Содержание</w:t>
          </w:r>
        </w:p>
        <w:p w14:paraId="6E00F535" w14:textId="77777777" w:rsidR="007C4B71" w:rsidRDefault="006570A3">
          <w:pPr>
            <w:pStyle w:val="10"/>
            <w:tabs>
              <w:tab w:val="right" w:leader="dot" w:pos="9349"/>
            </w:tabs>
            <w:rPr>
              <w:rFonts w:asciiTheme="minorHAnsi" w:eastAsiaTheme="minorEastAsia" w:hAnsiTheme="minorHAnsi" w:cstheme="minorBidi"/>
              <w:noProof/>
              <w:sz w:val="22"/>
              <w:szCs w:val="22"/>
              <w:lang w:bidi="ar-SA"/>
            </w:rPr>
          </w:pPr>
          <w:r>
            <w:fldChar w:fldCharType="begin"/>
          </w:r>
          <w:r w:rsidR="00B9047C">
            <w:instrText xml:space="preserve"> TOC \o "1-3" \h \z \u </w:instrText>
          </w:r>
          <w:r>
            <w:fldChar w:fldCharType="separate"/>
          </w:r>
          <w:hyperlink w:anchor="_Toc37689140" w:history="1">
            <w:r w:rsidR="007C4B71" w:rsidRPr="00B91183">
              <w:rPr>
                <w:rStyle w:val="ad"/>
                <w:noProof/>
              </w:rPr>
              <w:t>Введение</w:t>
            </w:r>
            <w:r w:rsidR="007C4B71">
              <w:rPr>
                <w:noProof/>
                <w:webHidden/>
              </w:rPr>
              <w:tab/>
            </w:r>
            <w:r>
              <w:rPr>
                <w:noProof/>
                <w:webHidden/>
              </w:rPr>
              <w:fldChar w:fldCharType="begin"/>
            </w:r>
            <w:r w:rsidR="007C4B71">
              <w:rPr>
                <w:noProof/>
                <w:webHidden/>
              </w:rPr>
              <w:instrText xml:space="preserve"> PAGEREF _Toc37689140 \h </w:instrText>
            </w:r>
            <w:r>
              <w:rPr>
                <w:noProof/>
                <w:webHidden/>
              </w:rPr>
            </w:r>
            <w:r>
              <w:rPr>
                <w:noProof/>
                <w:webHidden/>
              </w:rPr>
              <w:fldChar w:fldCharType="separate"/>
            </w:r>
            <w:r w:rsidR="00516E54">
              <w:rPr>
                <w:noProof/>
                <w:webHidden/>
              </w:rPr>
              <w:t>6</w:t>
            </w:r>
            <w:r>
              <w:rPr>
                <w:noProof/>
                <w:webHidden/>
              </w:rPr>
              <w:fldChar w:fldCharType="end"/>
            </w:r>
          </w:hyperlink>
        </w:p>
        <w:p w14:paraId="35CBD9BB"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41" w:history="1">
            <w:r w:rsidR="007C4B71" w:rsidRPr="00B91183">
              <w:rPr>
                <w:rStyle w:val="ad"/>
                <w:noProof/>
              </w:rPr>
              <w:t>1.</w:t>
            </w:r>
            <w:r w:rsidR="007C4B71">
              <w:rPr>
                <w:rFonts w:asciiTheme="minorHAnsi" w:eastAsiaTheme="minorEastAsia" w:hAnsiTheme="minorHAnsi" w:cstheme="minorBidi"/>
                <w:noProof/>
                <w:sz w:val="22"/>
                <w:szCs w:val="22"/>
                <w:lang w:bidi="ar-SA"/>
              </w:rPr>
              <w:tab/>
            </w:r>
            <w:r w:rsidR="007C4B71" w:rsidRPr="00B91183">
              <w:rPr>
                <w:rStyle w:val="ad"/>
                <w:noProof/>
              </w:rPr>
              <w:t>Раздел 1 "Показатели существующего и перспективного спроса на тепловую энергию (мощность) и теплоноситель"</w:t>
            </w:r>
            <w:r w:rsidR="007C4B71">
              <w:rPr>
                <w:noProof/>
                <w:webHidden/>
              </w:rPr>
              <w:tab/>
            </w:r>
            <w:r w:rsidR="006570A3">
              <w:rPr>
                <w:noProof/>
                <w:webHidden/>
              </w:rPr>
              <w:fldChar w:fldCharType="begin"/>
            </w:r>
            <w:r w:rsidR="007C4B71">
              <w:rPr>
                <w:noProof/>
                <w:webHidden/>
              </w:rPr>
              <w:instrText xml:space="preserve"> PAGEREF _Toc37689141 \h </w:instrText>
            </w:r>
            <w:r w:rsidR="006570A3">
              <w:rPr>
                <w:noProof/>
                <w:webHidden/>
              </w:rPr>
            </w:r>
            <w:r w:rsidR="006570A3">
              <w:rPr>
                <w:noProof/>
                <w:webHidden/>
              </w:rPr>
              <w:fldChar w:fldCharType="separate"/>
            </w:r>
            <w:r w:rsidR="00516E54">
              <w:rPr>
                <w:noProof/>
                <w:webHidden/>
              </w:rPr>
              <w:t>7</w:t>
            </w:r>
            <w:r w:rsidR="006570A3">
              <w:rPr>
                <w:noProof/>
                <w:webHidden/>
              </w:rPr>
              <w:fldChar w:fldCharType="end"/>
            </w:r>
          </w:hyperlink>
        </w:p>
        <w:p w14:paraId="686CAEED"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2" w:history="1">
            <w:r w:rsidR="007C4B71" w:rsidRPr="00B91183">
              <w:rPr>
                <w:rStyle w:val="ad"/>
                <w:noProof/>
              </w:rPr>
              <w:t>1.1.</w:t>
            </w:r>
            <w:r w:rsidR="007C4B71">
              <w:rPr>
                <w:rFonts w:asciiTheme="minorHAnsi" w:eastAsiaTheme="minorEastAsia" w:hAnsiTheme="minorHAnsi" w:cstheme="minorBidi"/>
                <w:noProof/>
                <w:sz w:val="22"/>
                <w:szCs w:val="22"/>
                <w:lang w:bidi="ar-SA"/>
              </w:rPr>
              <w:tab/>
            </w:r>
            <w:r w:rsidR="007C4B71" w:rsidRPr="00B91183">
              <w:rPr>
                <w:rStyle w:val="ad"/>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7C4B71">
              <w:rPr>
                <w:noProof/>
                <w:webHidden/>
              </w:rPr>
              <w:tab/>
            </w:r>
            <w:r w:rsidR="006570A3">
              <w:rPr>
                <w:noProof/>
                <w:webHidden/>
              </w:rPr>
              <w:fldChar w:fldCharType="begin"/>
            </w:r>
            <w:r w:rsidR="007C4B71">
              <w:rPr>
                <w:noProof/>
                <w:webHidden/>
              </w:rPr>
              <w:instrText xml:space="preserve"> PAGEREF _Toc37689142 \h </w:instrText>
            </w:r>
            <w:r w:rsidR="006570A3">
              <w:rPr>
                <w:noProof/>
                <w:webHidden/>
              </w:rPr>
            </w:r>
            <w:r w:rsidR="006570A3">
              <w:rPr>
                <w:noProof/>
                <w:webHidden/>
              </w:rPr>
              <w:fldChar w:fldCharType="separate"/>
            </w:r>
            <w:r w:rsidR="00516E54">
              <w:rPr>
                <w:noProof/>
                <w:webHidden/>
              </w:rPr>
              <w:t>7</w:t>
            </w:r>
            <w:r w:rsidR="006570A3">
              <w:rPr>
                <w:noProof/>
                <w:webHidden/>
              </w:rPr>
              <w:fldChar w:fldCharType="end"/>
            </w:r>
          </w:hyperlink>
        </w:p>
        <w:p w14:paraId="2C7FABB1"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3" w:history="1">
            <w:r w:rsidR="007C4B71" w:rsidRPr="00B91183">
              <w:rPr>
                <w:rStyle w:val="ad"/>
                <w:noProof/>
              </w:rPr>
              <w:t>1.2.</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C4B71">
              <w:rPr>
                <w:noProof/>
                <w:webHidden/>
              </w:rPr>
              <w:tab/>
            </w:r>
            <w:r w:rsidR="006570A3">
              <w:rPr>
                <w:noProof/>
                <w:webHidden/>
              </w:rPr>
              <w:fldChar w:fldCharType="begin"/>
            </w:r>
            <w:r w:rsidR="007C4B71">
              <w:rPr>
                <w:noProof/>
                <w:webHidden/>
              </w:rPr>
              <w:instrText xml:space="preserve"> PAGEREF _Toc37689143 \h </w:instrText>
            </w:r>
            <w:r w:rsidR="006570A3">
              <w:rPr>
                <w:noProof/>
                <w:webHidden/>
              </w:rPr>
            </w:r>
            <w:r w:rsidR="006570A3">
              <w:rPr>
                <w:noProof/>
                <w:webHidden/>
              </w:rPr>
              <w:fldChar w:fldCharType="separate"/>
            </w:r>
            <w:r w:rsidR="00516E54">
              <w:rPr>
                <w:noProof/>
                <w:webHidden/>
              </w:rPr>
              <w:t>12</w:t>
            </w:r>
            <w:r w:rsidR="006570A3">
              <w:rPr>
                <w:noProof/>
                <w:webHidden/>
              </w:rPr>
              <w:fldChar w:fldCharType="end"/>
            </w:r>
          </w:hyperlink>
        </w:p>
        <w:p w14:paraId="38EA66DD"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4" w:history="1">
            <w:r w:rsidR="007C4B71" w:rsidRPr="00B91183">
              <w:rPr>
                <w:rStyle w:val="ad"/>
                <w:noProof/>
              </w:rPr>
              <w:t>1.3.</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C4B71">
              <w:rPr>
                <w:noProof/>
                <w:webHidden/>
              </w:rPr>
              <w:tab/>
            </w:r>
            <w:r w:rsidR="006570A3">
              <w:rPr>
                <w:noProof/>
                <w:webHidden/>
              </w:rPr>
              <w:fldChar w:fldCharType="begin"/>
            </w:r>
            <w:r w:rsidR="007C4B71">
              <w:rPr>
                <w:noProof/>
                <w:webHidden/>
              </w:rPr>
              <w:instrText xml:space="preserve"> PAGEREF _Toc37689144 \h </w:instrText>
            </w:r>
            <w:r w:rsidR="006570A3">
              <w:rPr>
                <w:noProof/>
                <w:webHidden/>
              </w:rPr>
            </w:r>
            <w:r w:rsidR="006570A3">
              <w:rPr>
                <w:noProof/>
                <w:webHidden/>
              </w:rPr>
              <w:fldChar w:fldCharType="separate"/>
            </w:r>
            <w:r w:rsidR="00516E54">
              <w:rPr>
                <w:noProof/>
                <w:webHidden/>
              </w:rPr>
              <w:t>21</w:t>
            </w:r>
            <w:r w:rsidR="006570A3">
              <w:rPr>
                <w:noProof/>
                <w:webHidden/>
              </w:rPr>
              <w:fldChar w:fldCharType="end"/>
            </w:r>
          </w:hyperlink>
        </w:p>
        <w:p w14:paraId="137903A8"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45" w:history="1">
            <w:r w:rsidR="007C4B71" w:rsidRPr="00B91183">
              <w:rPr>
                <w:rStyle w:val="ad"/>
                <w:noProof/>
              </w:rPr>
              <w:t>2.</w:t>
            </w:r>
            <w:r w:rsidR="007C4B71">
              <w:rPr>
                <w:rFonts w:asciiTheme="minorHAnsi" w:eastAsiaTheme="minorEastAsia" w:hAnsiTheme="minorHAnsi" w:cstheme="minorBidi"/>
                <w:noProof/>
                <w:sz w:val="22"/>
                <w:szCs w:val="22"/>
                <w:lang w:bidi="ar-SA"/>
              </w:rPr>
              <w:tab/>
            </w:r>
            <w:r w:rsidR="007C4B71" w:rsidRPr="00B91183">
              <w:rPr>
                <w:rStyle w:val="ad"/>
                <w:noProof/>
              </w:rPr>
              <w:t>Раздел 2 "Существующие и перспективные балансы тепловой мощности источников тепловой энергии и тепловой нагрузки потребителей"</w:t>
            </w:r>
            <w:r w:rsidR="007C4B71">
              <w:rPr>
                <w:noProof/>
                <w:webHidden/>
              </w:rPr>
              <w:tab/>
            </w:r>
            <w:r w:rsidR="006570A3">
              <w:rPr>
                <w:noProof/>
                <w:webHidden/>
              </w:rPr>
              <w:fldChar w:fldCharType="begin"/>
            </w:r>
            <w:r w:rsidR="007C4B71">
              <w:rPr>
                <w:noProof/>
                <w:webHidden/>
              </w:rPr>
              <w:instrText xml:space="preserve"> PAGEREF _Toc37689145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248DEF91"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6" w:history="1">
            <w:r w:rsidR="007C4B71" w:rsidRPr="00B91183">
              <w:rPr>
                <w:rStyle w:val="ad"/>
                <w:noProof/>
              </w:rPr>
              <w:t>2.1.</w:t>
            </w:r>
            <w:r w:rsidR="007C4B71">
              <w:rPr>
                <w:rFonts w:asciiTheme="minorHAnsi" w:eastAsiaTheme="minorEastAsia" w:hAnsiTheme="minorHAnsi" w:cstheme="minorBidi"/>
                <w:noProof/>
                <w:sz w:val="22"/>
                <w:szCs w:val="22"/>
                <w:lang w:bidi="ar-SA"/>
              </w:rPr>
              <w:tab/>
            </w:r>
            <w:r w:rsidR="007C4B71" w:rsidRPr="00B91183">
              <w:rPr>
                <w:rStyle w:val="ad"/>
                <w:noProof/>
              </w:rPr>
              <w:t>Описание существующих и перспективных зон действия систем теплоснабжения и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_Toc37689146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742C559B"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7" w:history="1">
            <w:r w:rsidR="007C4B71" w:rsidRPr="00B91183">
              <w:rPr>
                <w:rStyle w:val="ad"/>
                <w:noProof/>
              </w:rPr>
              <w:t>2.2.</w:t>
            </w:r>
            <w:r w:rsidR="007C4B71">
              <w:rPr>
                <w:rFonts w:asciiTheme="minorHAnsi" w:eastAsiaTheme="minorEastAsia" w:hAnsiTheme="minorHAnsi" w:cstheme="minorBidi"/>
                <w:noProof/>
                <w:sz w:val="22"/>
                <w:szCs w:val="22"/>
                <w:lang w:bidi="ar-SA"/>
              </w:rPr>
              <w:tab/>
            </w:r>
            <w:r w:rsidR="007C4B71" w:rsidRPr="00B91183">
              <w:rPr>
                <w:rStyle w:val="ad"/>
                <w:noProof/>
              </w:rPr>
              <w:t>Описание существующих и перспективных зон действия индивидуальных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_Toc37689147 \h </w:instrText>
            </w:r>
            <w:r w:rsidR="006570A3">
              <w:rPr>
                <w:noProof/>
                <w:webHidden/>
              </w:rPr>
            </w:r>
            <w:r w:rsidR="006570A3">
              <w:rPr>
                <w:noProof/>
                <w:webHidden/>
              </w:rPr>
              <w:fldChar w:fldCharType="separate"/>
            </w:r>
            <w:r w:rsidR="00516E54">
              <w:rPr>
                <w:noProof/>
                <w:webHidden/>
              </w:rPr>
              <w:t>28</w:t>
            </w:r>
            <w:r w:rsidR="006570A3">
              <w:rPr>
                <w:noProof/>
                <w:webHidden/>
              </w:rPr>
              <w:fldChar w:fldCharType="end"/>
            </w:r>
          </w:hyperlink>
        </w:p>
        <w:p w14:paraId="63DD0388"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8" w:history="1">
            <w:r w:rsidR="007C4B71" w:rsidRPr="00B91183">
              <w:rPr>
                <w:rStyle w:val="ad"/>
                <w:noProof/>
              </w:rPr>
              <w:t>2.3.</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C4B71">
              <w:rPr>
                <w:noProof/>
                <w:webHidden/>
              </w:rPr>
              <w:tab/>
            </w:r>
            <w:r w:rsidR="006570A3">
              <w:rPr>
                <w:noProof/>
                <w:webHidden/>
              </w:rPr>
              <w:fldChar w:fldCharType="begin"/>
            </w:r>
            <w:r w:rsidR="007C4B71">
              <w:rPr>
                <w:noProof/>
                <w:webHidden/>
              </w:rPr>
              <w:instrText xml:space="preserve"> PAGEREF _Toc37689148 \h </w:instrText>
            </w:r>
            <w:r w:rsidR="006570A3">
              <w:rPr>
                <w:noProof/>
                <w:webHidden/>
              </w:rPr>
            </w:r>
            <w:r w:rsidR="006570A3">
              <w:rPr>
                <w:noProof/>
                <w:webHidden/>
              </w:rPr>
              <w:fldChar w:fldCharType="separate"/>
            </w:r>
            <w:r w:rsidR="00516E54">
              <w:rPr>
                <w:noProof/>
                <w:webHidden/>
              </w:rPr>
              <w:t>28</w:t>
            </w:r>
            <w:r w:rsidR="006570A3">
              <w:rPr>
                <w:noProof/>
                <w:webHidden/>
              </w:rPr>
              <w:fldChar w:fldCharType="end"/>
            </w:r>
          </w:hyperlink>
        </w:p>
        <w:p w14:paraId="30DD6BB9"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49" w:history="1">
            <w:r w:rsidR="007C4B71" w:rsidRPr="00B91183">
              <w:rPr>
                <w:rStyle w:val="ad"/>
                <w:noProof/>
              </w:rPr>
              <w:t>2.4.</w:t>
            </w:r>
            <w:r w:rsidR="007C4B71">
              <w:rPr>
                <w:rFonts w:asciiTheme="minorHAnsi" w:eastAsiaTheme="minorEastAsia" w:hAnsiTheme="minorHAnsi" w:cstheme="minorBidi"/>
                <w:noProof/>
                <w:sz w:val="22"/>
                <w:szCs w:val="22"/>
                <w:lang w:bidi="ar-SA"/>
              </w:rPr>
              <w:tab/>
            </w:r>
            <w:r w:rsidR="007C4B71" w:rsidRPr="00B91183">
              <w:rPr>
                <w:rStyle w:val="ad"/>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МО, с указанием величины тепловой нагрузки для потребителей каждого МО</w:t>
            </w:r>
            <w:r w:rsidR="007C4B71">
              <w:rPr>
                <w:noProof/>
                <w:webHidden/>
              </w:rPr>
              <w:tab/>
            </w:r>
            <w:r w:rsidR="006570A3">
              <w:rPr>
                <w:noProof/>
                <w:webHidden/>
              </w:rPr>
              <w:fldChar w:fldCharType="begin"/>
            </w:r>
            <w:r w:rsidR="007C4B71">
              <w:rPr>
                <w:noProof/>
                <w:webHidden/>
              </w:rPr>
              <w:instrText xml:space="preserve"> PAGEREF _Toc37689149 \h </w:instrText>
            </w:r>
            <w:r w:rsidR="006570A3">
              <w:rPr>
                <w:noProof/>
                <w:webHidden/>
              </w:rPr>
            </w:r>
            <w:r w:rsidR="006570A3">
              <w:rPr>
                <w:noProof/>
                <w:webHidden/>
              </w:rPr>
              <w:fldChar w:fldCharType="separate"/>
            </w:r>
            <w:r w:rsidR="00516E54">
              <w:rPr>
                <w:noProof/>
                <w:webHidden/>
              </w:rPr>
              <w:t>43</w:t>
            </w:r>
            <w:r w:rsidR="006570A3">
              <w:rPr>
                <w:noProof/>
                <w:webHidden/>
              </w:rPr>
              <w:fldChar w:fldCharType="end"/>
            </w:r>
          </w:hyperlink>
        </w:p>
        <w:p w14:paraId="397A6097"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0" w:history="1">
            <w:r w:rsidR="007C4B71" w:rsidRPr="00B91183">
              <w:rPr>
                <w:rStyle w:val="ad"/>
                <w:noProof/>
              </w:rPr>
              <w:t>2.5.</w:t>
            </w:r>
            <w:r w:rsidR="007C4B71">
              <w:rPr>
                <w:rFonts w:asciiTheme="minorHAnsi" w:eastAsiaTheme="minorEastAsia" w:hAnsiTheme="minorHAnsi" w:cstheme="minorBidi"/>
                <w:noProof/>
                <w:sz w:val="22"/>
                <w:szCs w:val="22"/>
                <w:lang w:bidi="ar-SA"/>
              </w:rPr>
              <w:tab/>
            </w:r>
            <w:r w:rsidR="007C4B71" w:rsidRPr="00B91183">
              <w:rPr>
                <w:rStyle w:val="ad"/>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C4B71">
              <w:rPr>
                <w:noProof/>
                <w:webHidden/>
              </w:rPr>
              <w:tab/>
            </w:r>
            <w:r w:rsidR="006570A3">
              <w:rPr>
                <w:noProof/>
                <w:webHidden/>
              </w:rPr>
              <w:fldChar w:fldCharType="begin"/>
            </w:r>
            <w:r w:rsidR="007C4B71">
              <w:rPr>
                <w:noProof/>
                <w:webHidden/>
              </w:rPr>
              <w:instrText xml:space="preserve"> PAGEREF _Toc37689150 \h </w:instrText>
            </w:r>
            <w:r w:rsidR="006570A3">
              <w:rPr>
                <w:noProof/>
                <w:webHidden/>
              </w:rPr>
            </w:r>
            <w:r w:rsidR="006570A3">
              <w:rPr>
                <w:noProof/>
                <w:webHidden/>
              </w:rPr>
              <w:fldChar w:fldCharType="separate"/>
            </w:r>
            <w:r w:rsidR="00516E54">
              <w:rPr>
                <w:noProof/>
                <w:webHidden/>
              </w:rPr>
              <w:t>43</w:t>
            </w:r>
            <w:r w:rsidR="006570A3">
              <w:rPr>
                <w:noProof/>
                <w:webHidden/>
              </w:rPr>
              <w:fldChar w:fldCharType="end"/>
            </w:r>
          </w:hyperlink>
        </w:p>
        <w:p w14:paraId="26D8462A"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51" w:history="1">
            <w:r w:rsidR="007C4B71" w:rsidRPr="00B91183">
              <w:rPr>
                <w:rStyle w:val="ad"/>
                <w:noProof/>
              </w:rPr>
              <w:t>3.</w:t>
            </w:r>
            <w:r w:rsidR="007C4B71">
              <w:rPr>
                <w:rFonts w:asciiTheme="minorHAnsi" w:eastAsiaTheme="minorEastAsia" w:hAnsiTheme="minorHAnsi" w:cstheme="minorBidi"/>
                <w:noProof/>
                <w:sz w:val="22"/>
                <w:szCs w:val="22"/>
                <w:lang w:bidi="ar-SA"/>
              </w:rPr>
              <w:tab/>
            </w:r>
            <w:r w:rsidR="007C4B71" w:rsidRPr="00B91183">
              <w:rPr>
                <w:rStyle w:val="ad"/>
                <w:noProof/>
              </w:rPr>
              <w:t>Раздел 3 "Существующие и перспективные балансы теплоносителя"</w:t>
            </w:r>
            <w:r w:rsidR="007C4B71">
              <w:rPr>
                <w:noProof/>
                <w:webHidden/>
              </w:rPr>
              <w:tab/>
            </w:r>
            <w:r w:rsidR="006570A3">
              <w:rPr>
                <w:noProof/>
                <w:webHidden/>
              </w:rPr>
              <w:fldChar w:fldCharType="begin"/>
            </w:r>
            <w:r w:rsidR="007C4B71">
              <w:rPr>
                <w:noProof/>
                <w:webHidden/>
              </w:rPr>
              <w:instrText xml:space="preserve"> PAGEREF _Toc37689151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520893C5"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2" w:history="1">
            <w:r w:rsidR="007C4B71" w:rsidRPr="00B91183">
              <w:rPr>
                <w:rStyle w:val="ad"/>
                <w:noProof/>
              </w:rPr>
              <w:t>3.1.</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C4B71">
              <w:rPr>
                <w:noProof/>
                <w:webHidden/>
              </w:rPr>
              <w:tab/>
            </w:r>
            <w:r w:rsidR="006570A3">
              <w:rPr>
                <w:noProof/>
                <w:webHidden/>
              </w:rPr>
              <w:fldChar w:fldCharType="begin"/>
            </w:r>
            <w:r w:rsidR="007C4B71">
              <w:rPr>
                <w:noProof/>
                <w:webHidden/>
              </w:rPr>
              <w:instrText xml:space="preserve"> PAGEREF _Toc37689152 \h </w:instrText>
            </w:r>
            <w:r w:rsidR="006570A3">
              <w:rPr>
                <w:noProof/>
                <w:webHidden/>
              </w:rPr>
            </w:r>
            <w:r w:rsidR="006570A3">
              <w:rPr>
                <w:noProof/>
                <w:webHidden/>
              </w:rPr>
              <w:fldChar w:fldCharType="separate"/>
            </w:r>
            <w:r w:rsidR="00516E54">
              <w:rPr>
                <w:noProof/>
                <w:webHidden/>
              </w:rPr>
              <w:t>22</w:t>
            </w:r>
            <w:r w:rsidR="006570A3">
              <w:rPr>
                <w:noProof/>
                <w:webHidden/>
              </w:rPr>
              <w:fldChar w:fldCharType="end"/>
            </w:r>
          </w:hyperlink>
        </w:p>
        <w:p w14:paraId="2E19D697"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3" w:history="1">
            <w:r w:rsidR="007C4B71" w:rsidRPr="00B91183">
              <w:rPr>
                <w:rStyle w:val="ad"/>
                <w:noProof/>
              </w:rPr>
              <w:t>3.2.</w:t>
            </w:r>
            <w:r w:rsidR="007C4B71">
              <w:rPr>
                <w:rFonts w:asciiTheme="minorHAnsi" w:eastAsiaTheme="minorEastAsia" w:hAnsiTheme="minorHAnsi" w:cstheme="minorBidi"/>
                <w:noProof/>
                <w:sz w:val="22"/>
                <w:szCs w:val="22"/>
                <w:lang w:bidi="ar-SA"/>
              </w:rPr>
              <w:tab/>
            </w:r>
            <w:r w:rsidR="007C4B71" w:rsidRPr="00B91183">
              <w:rPr>
                <w:rStyle w:val="ad"/>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C4B71">
              <w:rPr>
                <w:noProof/>
                <w:webHidden/>
              </w:rPr>
              <w:tab/>
            </w:r>
            <w:r w:rsidR="006570A3">
              <w:rPr>
                <w:noProof/>
                <w:webHidden/>
              </w:rPr>
              <w:fldChar w:fldCharType="begin"/>
            </w:r>
            <w:r w:rsidR="007C4B71">
              <w:rPr>
                <w:noProof/>
                <w:webHidden/>
              </w:rPr>
              <w:instrText xml:space="preserve"> PAGEREF _Toc37689153 \h </w:instrText>
            </w:r>
            <w:r w:rsidR="006570A3">
              <w:rPr>
                <w:noProof/>
                <w:webHidden/>
              </w:rPr>
            </w:r>
            <w:r w:rsidR="006570A3">
              <w:rPr>
                <w:noProof/>
                <w:webHidden/>
              </w:rPr>
              <w:fldChar w:fldCharType="separate"/>
            </w:r>
            <w:r w:rsidR="00516E54">
              <w:rPr>
                <w:noProof/>
                <w:webHidden/>
              </w:rPr>
              <w:t>27</w:t>
            </w:r>
            <w:r w:rsidR="006570A3">
              <w:rPr>
                <w:noProof/>
                <w:webHidden/>
              </w:rPr>
              <w:fldChar w:fldCharType="end"/>
            </w:r>
          </w:hyperlink>
        </w:p>
        <w:p w14:paraId="304A3985"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54" w:history="1">
            <w:r w:rsidR="007C4B71" w:rsidRPr="00B91183">
              <w:rPr>
                <w:rStyle w:val="ad"/>
                <w:noProof/>
              </w:rPr>
              <w:t>4.</w:t>
            </w:r>
            <w:r w:rsidR="007C4B71">
              <w:rPr>
                <w:rFonts w:asciiTheme="minorHAnsi" w:eastAsiaTheme="minorEastAsia" w:hAnsiTheme="minorHAnsi" w:cstheme="minorBidi"/>
                <w:noProof/>
                <w:sz w:val="22"/>
                <w:szCs w:val="22"/>
                <w:lang w:bidi="ar-SA"/>
              </w:rPr>
              <w:tab/>
            </w:r>
            <w:r w:rsidR="007C4B71" w:rsidRPr="00B91183">
              <w:rPr>
                <w:rStyle w:val="ad"/>
                <w:noProof/>
              </w:rPr>
              <w:t>Раздел 4 "Основные положения мастер-плана развития систем теплоснабжения "</w:t>
            </w:r>
            <w:r w:rsidR="007C4B71">
              <w:rPr>
                <w:noProof/>
                <w:webHidden/>
              </w:rPr>
              <w:tab/>
            </w:r>
            <w:r w:rsidR="006570A3">
              <w:rPr>
                <w:noProof/>
                <w:webHidden/>
              </w:rPr>
              <w:fldChar w:fldCharType="begin"/>
            </w:r>
            <w:r w:rsidR="007C4B71">
              <w:rPr>
                <w:noProof/>
                <w:webHidden/>
              </w:rPr>
              <w:instrText xml:space="preserve"> PAGEREF _Toc37689154 \h </w:instrText>
            </w:r>
            <w:r w:rsidR="006570A3">
              <w:rPr>
                <w:noProof/>
                <w:webHidden/>
              </w:rPr>
            </w:r>
            <w:r w:rsidR="006570A3">
              <w:rPr>
                <w:noProof/>
                <w:webHidden/>
              </w:rPr>
              <w:fldChar w:fldCharType="separate"/>
            </w:r>
            <w:r w:rsidR="00516E54">
              <w:rPr>
                <w:noProof/>
                <w:webHidden/>
              </w:rPr>
              <w:t>29</w:t>
            </w:r>
            <w:r w:rsidR="006570A3">
              <w:rPr>
                <w:noProof/>
                <w:webHidden/>
              </w:rPr>
              <w:fldChar w:fldCharType="end"/>
            </w:r>
          </w:hyperlink>
        </w:p>
        <w:p w14:paraId="2A8D74EA"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5" w:history="1">
            <w:r w:rsidR="007C4B71" w:rsidRPr="00B91183">
              <w:rPr>
                <w:rStyle w:val="ad"/>
                <w:noProof/>
              </w:rPr>
              <w:t>4.1.</w:t>
            </w:r>
            <w:r w:rsidR="007C4B71">
              <w:rPr>
                <w:rFonts w:asciiTheme="minorHAnsi" w:eastAsiaTheme="minorEastAsia" w:hAnsiTheme="minorHAnsi" w:cstheme="minorBidi"/>
                <w:noProof/>
                <w:sz w:val="22"/>
                <w:szCs w:val="22"/>
                <w:lang w:bidi="ar-SA"/>
              </w:rPr>
              <w:tab/>
            </w:r>
            <w:r w:rsidR="007C4B71" w:rsidRPr="00B91183">
              <w:rPr>
                <w:rStyle w:val="ad"/>
                <w:noProof/>
              </w:rPr>
              <w:t>Описание сценариев развития теплоснабжения;</w:t>
            </w:r>
            <w:r w:rsidR="007C4B71">
              <w:rPr>
                <w:noProof/>
                <w:webHidden/>
              </w:rPr>
              <w:tab/>
            </w:r>
            <w:r w:rsidR="006570A3">
              <w:rPr>
                <w:noProof/>
                <w:webHidden/>
              </w:rPr>
              <w:fldChar w:fldCharType="begin"/>
            </w:r>
            <w:r w:rsidR="007C4B71">
              <w:rPr>
                <w:noProof/>
                <w:webHidden/>
              </w:rPr>
              <w:instrText xml:space="preserve"> PAGEREF _Toc37689155 \h </w:instrText>
            </w:r>
            <w:r w:rsidR="006570A3">
              <w:rPr>
                <w:noProof/>
                <w:webHidden/>
              </w:rPr>
            </w:r>
            <w:r w:rsidR="006570A3">
              <w:rPr>
                <w:noProof/>
                <w:webHidden/>
              </w:rPr>
              <w:fldChar w:fldCharType="separate"/>
            </w:r>
            <w:r w:rsidR="00516E54">
              <w:rPr>
                <w:noProof/>
                <w:webHidden/>
              </w:rPr>
              <w:t>29</w:t>
            </w:r>
            <w:r w:rsidR="006570A3">
              <w:rPr>
                <w:noProof/>
                <w:webHidden/>
              </w:rPr>
              <w:fldChar w:fldCharType="end"/>
            </w:r>
          </w:hyperlink>
        </w:p>
        <w:p w14:paraId="0FCB076F"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6" w:history="1">
            <w:r w:rsidR="007C4B71" w:rsidRPr="00B91183">
              <w:rPr>
                <w:rStyle w:val="ad"/>
                <w:noProof/>
              </w:rPr>
              <w:t>4.2.</w:t>
            </w:r>
            <w:r w:rsidR="007C4B71">
              <w:rPr>
                <w:rFonts w:asciiTheme="minorHAnsi" w:eastAsiaTheme="minorEastAsia" w:hAnsiTheme="minorHAnsi" w:cstheme="minorBidi"/>
                <w:noProof/>
                <w:sz w:val="22"/>
                <w:szCs w:val="22"/>
                <w:lang w:bidi="ar-SA"/>
              </w:rPr>
              <w:tab/>
            </w:r>
            <w:r w:rsidR="007C4B71" w:rsidRPr="00B91183">
              <w:rPr>
                <w:rStyle w:val="ad"/>
                <w:noProof/>
              </w:rPr>
              <w:t>Обоснование выбора приоритетного сценария развития теплоснабжения.</w:t>
            </w:r>
            <w:r w:rsidR="007C4B71">
              <w:rPr>
                <w:noProof/>
                <w:webHidden/>
              </w:rPr>
              <w:tab/>
            </w:r>
            <w:r w:rsidR="006570A3">
              <w:rPr>
                <w:noProof/>
                <w:webHidden/>
              </w:rPr>
              <w:fldChar w:fldCharType="begin"/>
            </w:r>
            <w:r w:rsidR="007C4B71">
              <w:rPr>
                <w:noProof/>
                <w:webHidden/>
              </w:rPr>
              <w:instrText xml:space="preserve"> PAGEREF _Toc37689156 \h </w:instrText>
            </w:r>
            <w:r w:rsidR="006570A3">
              <w:rPr>
                <w:noProof/>
                <w:webHidden/>
              </w:rPr>
            </w:r>
            <w:r w:rsidR="006570A3">
              <w:rPr>
                <w:noProof/>
                <w:webHidden/>
              </w:rPr>
              <w:fldChar w:fldCharType="separate"/>
            </w:r>
            <w:r w:rsidR="00516E54">
              <w:rPr>
                <w:noProof/>
                <w:webHidden/>
              </w:rPr>
              <w:t>30</w:t>
            </w:r>
            <w:r w:rsidR="006570A3">
              <w:rPr>
                <w:noProof/>
                <w:webHidden/>
              </w:rPr>
              <w:fldChar w:fldCharType="end"/>
            </w:r>
          </w:hyperlink>
        </w:p>
        <w:p w14:paraId="7AE8D94E"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57" w:history="1">
            <w:r w:rsidR="007C4B71" w:rsidRPr="00B91183">
              <w:rPr>
                <w:rStyle w:val="ad"/>
                <w:noProof/>
              </w:rPr>
              <w:t>5.</w:t>
            </w:r>
            <w:r w:rsidR="007C4B71">
              <w:rPr>
                <w:rFonts w:asciiTheme="minorHAnsi" w:eastAsiaTheme="minorEastAsia" w:hAnsiTheme="minorHAnsi" w:cstheme="minorBidi"/>
                <w:noProof/>
                <w:sz w:val="22"/>
                <w:szCs w:val="22"/>
                <w:lang w:bidi="ar-SA"/>
              </w:rPr>
              <w:tab/>
            </w:r>
            <w:r w:rsidR="007C4B71" w:rsidRPr="00B91183">
              <w:rPr>
                <w:rStyle w:val="ad"/>
                <w:noProof/>
              </w:rPr>
              <w:t xml:space="preserve">Раздел 5 "Предложения по строительству, реконструкции, техническому </w:t>
            </w:r>
            <w:r w:rsidR="007C4B71" w:rsidRPr="00B91183">
              <w:rPr>
                <w:rStyle w:val="ad"/>
                <w:noProof/>
              </w:rPr>
              <w:lastRenderedPageBreak/>
              <w:t>перевооружению и (или) модернизации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_Toc37689157 \h </w:instrText>
            </w:r>
            <w:r w:rsidR="006570A3">
              <w:rPr>
                <w:noProof/>
                <w:webHidden/>
              </w:rPr>
            </w:r>
            <w:r w:rsidR="006570A3">
              <w:rPr>
                <w:noProof/>
                <w:webHidden/>
              </w:rPr>
              <w:fldChar w:fldCharType="separate"/>
            </w:r>
            <w:r w:rsidR="00516E54">
              <w:rPr>
                <w:noProof/>
                <w:webHidden/>
              </w:rPr>
              <w:t>31</w:t>
            </w:r>
            <w:r w:rsidR="006570A3">
              <w:rPr>
                <w:noProof/>
                <w:webHidden/>
              </w:rPr>
              <w:fldChar w:fldCharType="end"/>
            </w:r>
          </w:hyperlink>
        </w:p>
        <w:p w14:paraId="51E57714"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8" w:history="1">
            <w:r w:rsidR="007C4B71" w:rsidRPr="00B91183">
              <w:rPr>
                <w:rStyle w:val="ad"/>
                <w:noProof/>
              </w:rPr>
              <w:t>5.1.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C4B71">
              <w:rPr>
                <w:noProof/>
                <w:webHidden/>
              </w:rPr>
              <w:tab/>
            </w:r>
            <w:r w:rsidR="006570A3">
              <w:rPr>
                <w:noProof/>
                <w:webHidden/>
              </w:rPr>
              <w:fldChar w:fldCharType="begin"/>
            </w:r>
            <w:r w:rsidR="007C4B71">
              <w:rPr>
                <w:noProof/>
                <w:webHidden/>
              </w:rPr>
              <w:instrText xml:space="preserve"> PAGEREF _Toc37689158 \h </w:instrText>
            </w:r>
            <w:r w:rsidR="006570A3">
              <w:rPr>
                <w:noProof/>
                <w:webHidden/>
              </w:rPr>
            </w:r>
            <w:r w:rsidR="006570A3">
              <w:rPr>
                <w:noProof/>
                <w:webHidden/>
              </w:rPr>
              <w:fldChar w:fldCharType="separate"/>
            </w:r>
            <w:r w:rsidR="00516E54">
              <w:rPr>
                <w:noProof/>
                <w:webHidden/>
              </w:rPr>
              <w:t>31</w:t>
            </w:r>
            <w:r w:rsidR="006570A3">
              <w:rPr>
                <w:noProof/>
                <w:webHidden/>
              </w:rPr>
              <w:fldChar w:fldCharType="end"/>
            </w:r>
          </w:hyperlink>
        </w:p>
        <w:p w14:paraId="6B1609E9"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59" w:history="1">
            <w:r w:rsidR="007C4B71" w:rsidRPr="00B91183">
              <w:rPr>
                <w:rStyle w:val="ad"/>
                <w:noProof/>
              </w:rPr>
              <w:t>5.2.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_Toc37689159 \h </w:instrText>
            </w:r>
            <w:r w:rsidR="006570A3">
              <w:rPr>
                <w:noProof/>
                <w:webHidden/>
              </w:rPr>
            </w:r>
            <w:r w:rsidR="006570A3">
              <w:rPr>
                <w:noProof/>
                <w:webHidden/>
              </w:rPr>
              <w:fldChar w:fldCharType="separate"/>
            </w:r>
            <w:r w:rsidR="00516E54">
              <w:rPr>
                <w:noProof/>
                <w:webHidden/>
              </w:rPr>
              <w:t>32</w:t>
            </w:r>
            <w:r w:rsidR="006570A3">
              <w:rPr>
                <w:noProof/>
                <w:webHidden/>
              </w:rPr>
              <w:fldChar w:fldCharType="end"/>
            </w:r>
          </w:hyperlink>
        </w:p>
        <w:p w14:paraId="47873312"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0" w:history="1">
            <w:r w:rsidR="007C4B71" w:rsidRPr="00B91183">
              <w:rPr>
                <w:rStyle w:val="ad"/>
                <w:noProof/>
              </w:rPr>
              <w:t>5.3.</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7C4B71">
              <w:rPr>
                <w:noProof/>
                <w:webHidden/>
              </w:rPr>
              <w:tab/>
            </w:r>
            <w:r w:rsidR="006570A3">
              <w:rPr>
                <w:noProof/>
                <w:webHidden/>
              </w:rPr>
              <w:fldChar w:fldCharType="begin"/>
            </w:r>
            <w:r w:rsidR="007C4B71">
              <w:rPr>
                <w:noProof/>
                <w:webHidden/>
              </w:rPr>
              <w:instrText xml:space="preserve"> PAGEREF _Toc37689160 \h </w:instrText>
            </w:r>
            <w:r w:rsidR="006570A3">
              <w:rPr>
                <w:noProof/>
                <w:webHidden/>
              </w:rPr>
            </w:r>
            <w:r w:rsidR="006570A3">
              <w:rPr>
                <w:noProof/>
                <w:webHidden/>
              </w:rPr>
              <w:fldChar w:fldCharType="separate"/>
            </w:r>
            <w:r w:rsidR="00516E54">
              <w:rPr>
                <w:noProof/>
                <w:webHidden/>
              </w:rPr>
              <w:t>34</w:t>
            </w:r>
            <w:r w:rsidR="006570A3">
              <w:rPr>
                <w:noProof/>
                <w:webHidden/>
              </w:rPr>
              <w:fldChar w:fldCharType="end"/>
            </w:r>
          </w:hyperlink>
        </w:p>
        <w:p w14:paraId="28BF0418"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1" w:history="1">
            <w:r w:rsidR="007C4B71" w:rsidRPr="00B91183">
              <w:rPr>
                <w:rStyle w:val="ad"/>
                <w:noProof/>
              </w:rPr>
              <w:t>5.4.</w:t>
            </w:r>
            <w:r w:rsidR="007C4B71">
              <w:rPr>
                <w:rFonts w:asciiTheme="minorHAnsi" w:eastAsiaTheme="minorEastAsia" w:hAnsiTheme="minorHAnsi" w:cstheme="minorBidi"/>
                <w:noProof/>
                <w:sz w:val="22"/>
                <w:szCs w:val="22"/>
                <w:lang w:bidi="ar-SA"/>
              </w:rPr>
              <w:tab/>
            </w:r>
            <w:r w:rsidR="007C4B71" w:rsidRPr="00B91183">
              <w:rPr>
                <w:rStyle w:val="ad"/>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C4B71">
              <w:rPr>
                <w:noProof/>
                <w:webHidden/>
              </w:rPr>
              <w:tab/>
            </w:r>
            <w:r w:rsidR="006570A3">
              <w:rPr>
                <w:noProof/>
                <w:webHidden/>
              </w:rPr>
              <w:fldChar w:fldCharType="begin"/>
            </w:r>
            <w:r w:rsidR="007C4B71">
              <w:rPr>
                <w:noProof/>
                <w:webHidden/>
              </w:rPr>
              <w:instrText xml:space="preserve"> PAGEREF _Toc37689161 \h </w:instrText>
            </w:r>
            <w:r w:rsidR="006570A3">
              <w:rPr>
                <w:noProof/>
                <w:webHidden/>
              </w:rPr>
            </w:r>
            <w:r w:rsidR="006570A3">
              <w:rPr>
                <w:noProof/>
                <w:webHidden/>
              </w:rPr>
              <w:fldChar w:fldCharType="separate"/>
            </w:r>
            <w:r w:rsidR="00516E54">
              <w:rPr>
                <w:noProof/>
                <w:webHidden/>
              </w:rPr>
              <w:t>34</w:t>
            </w:r>
            <w:r w:rsidR="006570A3">
              <w:rPr>
                <w:noProof/>
                <w:webHidden/>
              </w:rPr>
              <w:fldChar w:fldCharType="end"/>
            </w:r>
          </w:hyperlink>
        </w:p>
        <w:p w14:paraId="430CDC4B"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2" w:history="1">
            <w:r w:rsidR="007C4B71" w:rsidRPr="00B91183">
              <w:rPr>
                <w:rStyle w:val="ad"/>
                <w:noProof/>
              </w:rPr>
              <w:t>5.5.</w:t>
            </w:r>
            <w:r w:rsidR="007C4B71">
              <w:rPr>
                <w:rFonts w:asciiTheme="minorHAnsi" w:eastAsiaTheme="minorEastAsia" w:hAnsiTheme="minorHAnsi" w:cstheme="minorBidi"/>
                <w:noProof/>
                <w:sz w:val="22"/>
                <w:szCs w:val="22"/>
                <w:lang w:bidi="ar-SA"/>
              </w:rPr>
              <w:tab/>
            </w:r>
            <w:r w:rsidR="007C4B71" w:rsidRPr="00B91183">
              <w:rPr>
                <w:rStyle w:val="ad"/>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C4B71">
              <w:rPr>
                <w:noProof/>
                <w:webHidden/>
              </w:rPr>
              <w:tab/>
            </w:r>
            <w:r w:rsidR="006570A3">
              <w:rPr>
                <w:noProof/>
                <w:webHidden/>
              </w:rPr>
              <w:fldChar w:fldCharType="begin"/>
            </w:r>
            <w:r w:rsidR="007C4B71">
              <w:rPr>
                <w:noProof/>
                <w:webHidden/>
              </w:rPr>
              <w:instrText xml:space="preserve"> PAGEREF _Toc37689162 \h </w:instrText>
            </w:r>
            <w:r w:rsidR="006570A3">
              <w:rPr>
                <w:noProof/>
                <w:webHidden/>
              </w:rPr>
            </w:r>
            <w:r w:rsidR="006570A3">
              <w:rPr>
                <w:noProof/>
                <w:webHidden/>
              </w:rPr>
              <w:fldChar w:fldCharType="separate"/>
            </w:r>
            <w:r w:rsidR="00516E54">
              <w:rPr>
                <w:noProof/>
                <w:webHidden/>
              </w:rPr>
              <w:t>34</w:t>
            </w:r>
            <w:r w:rsidR="006570A3">
              <w:rPr>
                <w:noProof/>
                <w:webHidden/>
              </w:rPr>
              <w:fldChar w:fldCharType="end"/>
            </w:r>
          </w:hyperlink>
        </w:p>
        <w:p w14:paraId="5F6BFF56"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3" w:history="1">
            <w:r w:rsidR="007C4B71" w:rsidRPr="00B91183">
              <w:rPr>
                <w:rStyle w:val="ad"/>
                <w:noProof/>
              </w:rPr>
              <w:t>5.6.</w:t>
            </w:r>
            <w:r w:rsidR="007C4B71">
              <w:rPr>
                <w:rFonts w:asciiTheme="minorHAnsi" w:eastAsiaTheme="minorEastAsia" w:hAnsiTheme="minorHAnsi" w:cstheme="minorBidi"/>
                <w:noProof/>
                <w:sz w:val="22"/>
                <w:szCs w:val="22"/>
                <w:lang w:bidi="ar-SA"/>
              </w:rPr>
              <w:tab/>
            </w:r>
            <w:r w:rsidR="007C4B71" w:rsidRPr="00B91183">
              <w:rPr>
                <w:rStyle w:val="ad"/>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C4B71">
              <w:rPr>
                <w:noProof/>
                <w:webHidden/>
              </w:rPr>
              <w:tab/>
            </w:r>
            <w:r w:rsidR="006570A3">
              <w:rPr>
                <w:noProof/>
                <w:webHidden/>
              </w:rPr>
              <w:fldChar w:fldCharType="begin"/>
            </w:r>
            <w:r w:rsidR="007C4B71">
              <w:rPr>
                <w:noProof/>
                <w:webHidden/>
              </w:rPr>
              <w:instrText xml:space="preserve"> PAGEREF _Toc37689163 \h </w:instrText>
            </w:r>
            <w:r w:rsidR="006570A3">
              <w:rPr>
                <w:noProof/>
                <w:webHidden/>
              </w:rPr>
            </w:r>
            <w:r w:rsidR="006570A3">
              <w:rPr>
                <w:noProof/>
                <w:webHidden/>
              </w:rPr>
              <w:fldChar w:fldCharType="separate"/>
            </w:r>
            <w:r w:rsidR="00516E54">
              <w:rPr>
                <w:noProof/>
                <w:webHidden/>
              </w:rPr>
              <w:t>35</w:t>
            </w:r>
            <w:r w:rsidR="006570A3">
              <w:rPr>
                <w:noProof/>
                <w:webHidden/>
              </w:rPr>
              <w:fldChar w:fldCharType="end"/>
            </w:r>
          </w:hyperlink>
        </w:p>
        <w:p w14:paraId="4D2F7B21"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4" w:history="1">
            <w:r w:rsidR="007C4B71" w:rsidRPr="00B91183">
              <w:rPr>
                <w:rStyle w:val="ad"/>
                <w:noProof/>
              </w:rPr>
              <w:t>5.7.</w:t>
            </w:r>
            <w:r w:rsidR="007C4B71">
              <w:rPr>
                <w:rFonts w:asciiTheme="minorHAnsi" w:eastAsiaTheme="minorEastAsia" w:hAnsiTheme="minorHAnsi" w:cstheme="minorBidi"/>
                <w:noProof/>
                <w:sz w:val="22"/>
                <w:szCs w:val="22"/>
                <w:lang w:bidi="ar-SA"/>
              </w:rPr>
              <w:tab/>
            </w:r>
            <w:r w:rsidR="007C4B71" w:rsidRPr="00B91183">
              <w:rPr>
                <w:rStyle w:val="ad"/>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C4B71">
              <w:rPr>
                <w:noProof/>
                <w:webHidden/>
              </w:rPr>
              <w:tab/>
            </w:r>
            <w:r w:rsidR="006570A3">
              <w:rPr>
                <w:noProof/>
                <w:webHidden/>
              </w:rPr>
              <w:fldChar w:fldCharType="begin"/>
            </w:r>
            <w:r w:rsidR="007C4B71">
              <w:rPr>
                <w:noProof/>
                <w:webHidden/>
              </w:rPr>
              <w:instrText xml:space="preserve"> PAGEREF _Toc37689164 \h </w:instrText>
            </w:r>
            <w:r w:rsidR="006570A3">
              <w:rPr>
                <w:noProof/>
                <w:webHidden/>
              </w:rPr>
            </w:r>
            <w:r w:rsidR="006570A3">
              <w:rPr>
                <w:noProof/>
                <w:webHidden/>
              </w:rPr>
              <w:fldChar w:fldCharType="separate"/>
            </w:r>
            <w:r w:rsidR="00516E54">
              <w:rPr>
                <w:noProof/>
                <w:webHidden/>
              </w:rPr>
              <w:t>35</w:t>
            </w:r>
            <w:r w:rsidR="006570A3">
              <w:rPr>
                <w:noProof/>
                <w:webHidden/>
              </w:rPr>
              <w:fldChar w:fldCharType="end"/>
            </w:r>
          </w:hyperlink>
        </w:p>
        <w:p w14:paraId="3193889E"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5" w:history="1">
            <w:r w:rsidR="007C4B71" w:rsidRPr="00B91183">
              <w:rPr>
                <w:rStyle w:val="ad"/>
                <w:noProof/>
              </w:rPr>
              <w:t>5.8.</w:t>
            </w:r>
            <w:r w:rsidR="007C4B71">
              <w:rPr>
                <w:rFonts w:asciiTheme="minorHAnsi" w:eastAsiaTheme="minorEastAsia" w:hAnsiTheme="minorHAnsi" w:cstheme="minorBidi"/>
                <w:noProof/>
                <w:sz w:val="22"/>
                <w:szCs w:val="22"/>
                <w:lang w:bidi="ar-SA"/>
              </w:rPr>
              <w:tab/>
            </w:r>
            <w:r w:rsidR="007C4B71" w:rsidRPr="00B91183">
              <w:rPr>
                <w:rStyle w:val="ad"/>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C4B71">
              <w:rPr>
                <w:noProof/>
                <w:webHidden/>
              </w:rPr>
              <w:tab/>
            </w:r>
            <w:r w:rsidR="006570A3">
              <w:rPr>
                <w:noProof/>
                <w:webHidden/>
              </w:rPr>
              <w:fldChar w:fldCharType="begin"/>
            </w:r>
            <w:r w:rsidR="007C4B71">
              <w:rPr>
                <w:noProof/>
                <w:webHidden/>
              </w:rPr>
              <w:instrText xml:space="preserve"> PAGEREF _Toc37689165 \h </w:instrText>
            </w:r>
            <w:r w:rsidR="006570A3">
              <w:rPr>
                <w:noProof/>
                <w:webHidden/>
              </w:rPr>
            </w:r>
            <w:r w:rsidR="006570A3">
              <w:rPr>
                <w:noProof/>
                <w:webHidden/>
              </w:rPr>
              <w:fldChar w:fldCharType="separate"/>
            </w:r>
            <w:r w:rsidR="00516E54">
              <w:rPr>
                <w:noProof/>
                <w:webHidden/>
              </w:rPr>
              <w:t>35</w:t>
            </w:r>
            <w:r w:rsidR="006570A3">
              <w:rPr>
                <w:noProof/>
                <w:webHidden/>
              </w:rPr>
              <w:fldChar w:fldCharType="end"/>
            </w:r>
          </w:hyperlink>
        </w:p>
        <w:p w14:paraId="03ECD0E5"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6" w:history="1">
            <w:r w:rsidR="007C4B71" w:rsidRPr="00B91183">
              <w:rPr>
                <w:rStyle w:val="ad"/>
                <w:noProof/>
              </w:rPr>
              <w:t>5.9.</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C4B71">
              <w:rPr>
                <w:noProof/>
                <w:webHidden/>
              </w:rPr>
              <w:tab/>
            </w:r>
            <w:r w:rsidR="006570A3">
              <w:rPr>
                <w:noProof/>
                <w:webHidden/>
              </w:rPr>
              <w:fldChar w:fldCharType="begin"/>
            </w:r>
            <w:r w:rsidR="007C4B71">
              <w:rPr>
                <w:noProof/>
                <w:webHidden/>
              </w:rPr>
              <w:instrText xml:space="preserve"> PAGEREF _Toc37689166 \h </w:instrText>
            </w:r>
            <w:r w:rsidR="006570A3">
              <w:rPr>
                <w:noProof/>
                <w:webHidden/>
              </w:rPr>
            </w:r>
            <w:r w:rsidR="006570A3">
              <w:rPr>
                <w:noProof/>
                <w:webHidden/>
              </w:rPr>
              <w:fldChar w:fldCharType="separate"/>
            </w:r>
            <w:r w:rsidR="00516E54">
              <w:rPr>
                <w:noProof/>
                <w:webHidden/>
              </w:rPr>
              <w:t>36</w:t>
            </w:r>
            <w:r w:rsidR="006570A3">
              <w:rPr>
                <w:noProof/>
                <w:webHidden/>
              </w:rPr>
              <w:fldChar w:fldCharType="end"/>
            </w:r>
          </w:hyperlink>
        </w:p>
        <w:p w14:paraId="2F169D36"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67" w:history="1">
            <w:r w:rsidR="007C4B71" w:rsidRPr="00B91183">
              <w:rPr>
                <w:rStyle w:val="ad"/>
                <w:noProof/>
              </w:rPr>
              <w:t>5.10.</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C4B71">
              <w:rPr>
                <w:noProof/>
                <w:webHidden/>
              </w:rPr>
              <w:tab/>
            </w:r>
            <w:r w:rsidR="006570A3">
              <w:rPr>
                <w:noProof/>
                <w:webHidden/>
              </w:rPr>
              <w:fldChar w:fldCharType="begin"/>
            </w:r>
            <w:r w:rsidR="007C4B71">
              <w:rPr>
                <w:noProof/>
                <w:webHidden/>
              </w:rPr>
              <w:instrText xml:space="preserve"> PAGEREF _Toc37689167 \h </w:instrText>
            </w:r>
            <w:r w:rsidR="006570A3">
              <w:rPr>
                <w:noProof/>
                <w:webHidden/>
              </w:rPr>
            </w:r>
            <w:r w:rsidR="006570A3">
              <w:rPr>
                <w:noProof/>
                <w:webHidden/>
              </w:rPr>
              <w:fldChar w:fldCharType="separate"/>
            </w:r>
            <w:r w:rsidR="00516E54">
              <w:rPr>
                <w:noProof/>
                <w:webHidden/>
              </w:rPr>
              <w:t>36</w:t>
            </w:r>
            <w:r w:rsidR="006570A3">
              <w:rPr>
                <w:noProof/>
                <w:webHidden/>
              </w:rPr>
              <w:fldChar w:fldCharType="end"/>
            </w:r>
          </w:hyperlink>
        </w:p>
        <w:p w14:paraId="1199E70E"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68" w:history="1">
            <w:r w:rsidR="007C4B71" w:rsidRPr="00B91183">
              <w:rPr>
                <w:rStyle w:val="ad"/>
                <w:noProof/>
              </w:rPr>
              <w:t>6.</w:t>
            </w:r>
            <w:r w:rsidR="007C4B71">
              <w:rPr>
                <w:rFonts w:asciiTheme="minorHAnsi" w:eastAsiaTheme="minorEastAsia" w:hAnsiTheme="minorHAnsi" w:cstheme="minorBidi"/>
                <w:noProof/>
                <w:sz w:val="22"/>
                <w:szCs w:val="22"/>
                <w:lang w:bidi="ar-SA"/>
              </w:rPr>
              <w:tab/>
            </w:r>
            <w:r w:rsidR="007C4B71" w:rsidRPr="00B91183">
              <w:rPr>
                <w:rStyle w:val="ad"/>
                <w:noProof/>
              </w:rPr>
              <w:t>Раздел 6 "Предложения по строительству, реконструкции и (или) модернизации тепловых сетей"</w:t>
            </w:r>
            <w:r w:rsidR="007C4B71">
              <w:rPr>
                <w:noProof/>
                <w:webHidden/>
              </w:rPr>
              <w:tab/>
            </w:r>
            <w:r w:rsidR="006570A3">
              <w:rPr>
                <w:noProof/>
                <w:webHidden/>
              </w:rPr>
              <w:fldChar w:fldCharType="begin"/>
            </w:r>
            <w:r w:rsidR="007C4B71">
              <w:rPr>
                <w:noProof/>
                <w:webHidden/>
              </w:rPr>
              <w:instrText xml:space="preserve"> PAGEREF _Toc37689168 \h </w:instrText>
            </w:r>
            <w:r w:rsidR="006570A3">
              <w:rPr>
                <w:noProof/>
                <w:webHidden/>
              </w:rPr>
            </w:r>
            <w:r w:rsidR="006570A3">
              <w:rPr>
                <w:noProof/>
                <w:webHidden/>
              </w:rPr>
              <w:fldChar w:fldCharType="separate"/>
            </w:r>
            <w:r w:rsidR="00516E54">
              <w:rPr>
                <w:noProof/>
                <w:webHidden/>
              </w:rPr>
              <w:t>36</w:t>
            </w:r>
            <w:r w:rsidR="006570A3">
              <w:rPr>
                <w:noProof/>
                <w:webHidden/>
              </w:rPr>
              <w:fldChar w:fldCharType="end"/>
            </w:r>
          </w:hyperlink>
        </w:p>
        <w:p w14:paraId="5841ADAC"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69" w:history="1">
            <w:r w:rsidR="007C4B71" w:rsidRPr="00B91183">
              <w:rPr>
                <w:rStyle w:val="ad"/>
                <w:noProof/>
              </w:rPr>
              <w:t>6.1.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C4B71">
              <w:rPr>
                <w:noProof/>
                <w:webHidden/>
              </w:rPr>
              <w:tab/>
            </w:r>
            <w:r w:rsidR="006570A3">
              <w:rPr>
                <w:noProof/>
                <w:webHidden/>
              </w:rPr>
              <w:fldChar w:fldCharType="begin"/>
            </w:r>
            <w:r w:rsidR="007C4B71">
              <w:rPr>
                <w:noProof/>
                <w:webHidden/>
              </w:rPr>
              <w:instrText xml:space="preserve"> PAGEREF _Toc37689169 \h </w:instrText>
            </w:r>
            <w:r w:rsidR="006570A3">
              <w:rPr>
                <w:noProof/>
                <w:webHidden/>
              </w:rPr>
            </w:r>
            <w:r w:rsidR="006570A3">
              <w:rPr>
                <w:noProof/>
                <w:webHidden/>
              </w:rPr>
              <w:fldChar w:fldCharType="separate"/>
            </w:r>
            <w:r w:rsidR="00516E54">
              <w:rPr>
                <w:noProof/>
                <w:webHidden/>
              </w:rPr>
              <w:t>37</w:t>
            </w:r>
            <w:r w:rsidR="006570A3">
              <w:rPr>
                <w:noProof/>
                <w:webHidden/>
              </w:rPr>
              <w:fldChar w:fldCharType="end"/>
            </w:r>
          </w:hyperlink>
        </w:p>
        <w:p w14:paraId="6AB0720E"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0" w:history="1">
            <w:r w:rsidR="007C4B71" w:rsidRPr="00B91183">
              <w:rPr>
                <w:rStyle w:val="ad"/>
                <w:noProof/>
              </w:rPr>
              <w:t>6.2.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7C4B71">
              <w:rPr>
                <w:noProof/>
                <w:webHidden/>
              </w:rPr>
              <w:tab/>
            </w:r>
            <w:r w:rsidR="006570A3">
              <w:rPr>
                <w:noProof/>
                <w:webHidden/>
              </w:rPr>
              <w:fldChar w:fldCharType="begin"/>
            </w:r>
            <w:r w:rsidR="007C4B71">
              <w:rPr>
                <w:noProof/>
                <w:webHidden/>
              </w:rPr>
              <w:instrText xml:space="preserve"> PAGEREF _Toc37689170 \h </w:instrText>
            </w:r>
            <w:r w:rsidR="006570A3">
              <w:rPr>
                <w:noProof/>
                <w:webHidden/>
              </w:rPr>
            </w:r>
            <w:r w:rsidR="006570A3">
              <w:rPr>
                <w:noProof/>
                <w:webHidden/>
              </w:rPr>
              <w:fldChar w:fldCharType="separate"/>
            </w:r>
            <w:r w:rsidR="00516E54">
              <w:rPr>
                <w:noProof/>
                <w:webHidden/>
              </w:rPr>
              <w:t>37</w:t>
            </w:r>
            <w:r w:rsidR="006570A3">
              <w:rPr>
                <w:noProof/>
                <w:webHidden/>
              </w:rPr>
              <w:fldChar w:fldCharType="end"/>
            </w:r>
          </w:hyperlink>
        </w:p>
        <w:p w14:paraId="0E14635F"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1" w:history="1">
            <w:r w:rsidR="007C4B71" w:rsidRPr="00B91183">
              <w:rPr>
                <w:rStyle w:val="ad"/>
                <w:noProof/>
              </w:rPr>
              <w:t>6.3.</w:t>
            </w:r>
            <w:r w:rsidR="007C4B71">
              <w:rPr>
                <w:rFonts w:asciiTheme="minorHAnsi" w:eastAsiaTheme="minorEastAsia" w:hAnsiTheme="minorHAnsi" w:cstheme="minorBidi"/>
                <w:noProof/>
                <w:sz w:val="22"/>
                <w:szCs w:val="22"/>
                <w:lang w:bidi="ar-SA"/>
              </w:rPr>
              <w:tab/>
            </w:r>
            <w:r w:rsidR="007C4B71" w:rsidRPr="00B91183">
              <w:rPr>
                <w:rStyle w:val="ad"/>
                <w:noProof/>
              </w:rPr>
              <w:t xml:space="preserve">Предложения по строительству и реконструкции тепловых сетей в целях </w:t>
            </w:r>
            <w:r w:rsidR="007C4B71" w:rsidRPr="00B91183">
              <w:rPr>
                <w:rStyle w:val="ad"/>
                <w:noProof/>
              </w:rPr>
              <w:lastRenderedPageBreak/>
              <w:t>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C4B71">
              <w:rPr>
                <w:noProof/>
                <w:webHidden/>
              </w:rPr>
              <w:tab/>
            </w:r>
            <w:r w:rsidR="006570A3">
              <w:rPr>
                <w:noProof/>
                <w:webHidden/>
              </w:rPr>
              <w:fldChar w:fldCharType="begin"/>
            </w:r>
            <w:r w:rsidR="007C4B71">
              <w:rPr>
                <w:noProof/>
                <w:webHidden/>
              </w:rPr>
              <w:instrText xml:space="preserve"> PAGEREF _Toc37689171 \h </w:instrText>
            </w:r>
            <w:r w:rsidR="006570A3">
              <w:rPr>
                <w:noProof/>
                <w:webHidden/>
              </w:rPr>
            </w:r>
            <w:r w:rsidR="006570A3">
              <w:rPr>
                <w:noProof/>
                <w:webHidden/>
              </w:rPr>
              <w:fldChar w:fldCharType="separate"/>
            </w:r>
            <w:r w:rsidR="00516E54">
              <w:rPr>
                <w:noProof/>
                <w:webHidden/>
              </w:rPr>
              <w:t>40</w:t>
            </w:r>
            <w:r w:rsidR="006570A3">
              <w:rPr>
                <w:noProof/>
                <w:webHidden/>
              </w:rPr>
              <w:fldChar w:fldCharType="end"/>
            </w:r>
          </w:hyperlink>
        </w:p>
        <w:p w14:paraId="3F34F6A6"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2" w:history="1">
            <w:r w:rsidR="007C4B71" w:rsidRPr="00B91183">
              <w:rPr>
                <w:rStyle w:val="ad"/>
                <w:noProof/>
              </w:rPr>
              <w:t>6.4.</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C4B71">
              <w:rPr>
                <w:noProof/>
                <w:webHidden/>
              </w:rPr>
              <w:tab/>
            </w:r>
            <w:r w:rsidR="006570A3">
              <w:rPr>
                <w:noProof/>
                <w:webHidden/>
              </w:rPr>
              <w:fldChar w:fldCharType="begin"/>
            </w:r>
            <w:r w:rsidR="007C4B71">
              <w:rPr>
                <w:noProof/>
                <w:webHidden/>
              </w:rPr>
              <w:instrText xml:space="preserve"> PAGEREF _Toc37689172 \h </w:instrText>
            </w:r>
            <w:r w:rsidR="006570A3">
              <w:rPr>
                <w:noProof/>
                <w:webHidden/>
              </w:rPr>
            </w:r>
            <w:r w:rsidR="006570A3">
              <w:rPr>
                <w:noProof/>
                <w:webHidden/>
              </w:rPr>
              <w:fldChar w:fldCharType="separate"/>
            </w:r>
            <w:r w:rsidR="00516E54">
              <w:rPr>
                <w:noProof/>
                <w:webHidden/>
              </w:rPr>
              <w:t>40</w:t>
            </w:r>
            <w:r w:rsidR="006570A3">
              <w:rPr>
                <w:noProof/>
                <w:webHidden/>
              </w:rPr>
              <w:fldChar w:fldCharType="end"/>
            </w:r>
          </w:hyperlink>
        </w:p>
        <w:p w14:paraId="6DE70E8D"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3" w:history="1">
            <w:r w:rsidR="007C4B71" w:rsidRPr="00B91183">
              <w:rPr>
                <w:rStyle w:val="ad"/>
                <w:noProof/>
              </w:rPr>
              <w:t>6.5.</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и реконструкции тепловых сетей для обеспечения нормативной надежности теплоснабжения потребителей</w:t>
            </w:r>
            <w:r w:rsidR="007C4B71">
              <w:rPr>
                <w:noProof/>
                <w:webHidden/>
              </w:rPr>
              <w:tab/>
            </w:r>
            <w:r w:rsidR="006570A3">
              <w:rPr>
                <w:noProof/>
                <w:webHidden/>
              </w:rPr>
              <w:fldChar w:fldCharType="begin"/>
            </w:r>
            <w:r w:rsidR="007C4B71">
              <w:rPr>
                <w:noProof/>
                <w:webHidden/>
              </w:rPr>
              <w:instrText xml:space="preserve"> PAGEREF _Toc37689173 \h </w:instrText>
            </w:r>
            <w:r w:rsidR="006570A3">
              <w:rPr>
                <w:noProof/>
                <w:webHidden/>
              </w:rPr>
            </w:r>
            <w:r w:rsidR="006570A3">
              <w:rPr>
                <w:noProof/>
                <w:webHidden/>
              </w:rPr>
              <w:fldChar w:fldCharType="separate"/>
            </w:r>
            <w:r w:rsidR="00516E54">
              <w:rPr>
                <w:noProof/>
                <w:webHidden/>
              </w:rPr>
              <w:t>41</w:t>
            </w:r>
            <w:r w:rsidR="006570A3">
              <w:rPr>
                <w:noProof/>
                <w:webHidden/>
              </w:rPr>
              <w:fldChar w:fldCharType="end"/>
            </w:r>
          </w:hyperlink>
        </w:p>
        <w:p w14:paraId="542625AB"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74" w:history="1">
            <w:r w:rsidR="007C4B71" w:rsidRPr="00B91183">
              <w:rPr>
                <w:rStyle w:val="ad"/>
                <w:noProof/>
              </w:rPr>
              <w:t>7.</w:t>
            </w:r>
            <w:r w:rsidR="007C4B71">
              <w:rPr>
                <w:rFonts w:asciiTheme="minorHAnsi" w:eastAsiaTheme="minorEastAsia" w:hAnsiTheme="minorHAnsi" w:cstheme="minorBidi"/>
                <w:noProof/>
                <w:sz w:val="22"/>
                <w:szCs w:val="22"/>
                <w:lang w:bidi="ar-SA"/>
              </w:rPr>
              <w:tab/>
            </w:r>
            <w:r w:rsidR="007C4B71" w:rsidRPr="00B91183">
              <w:rPr>
                <w:rStyle w:val="ad"/>
                <w:noProof/>
              </w:rPr>
              <w:t>Раздел 7 "Предложения по переводу открытых систем теплоснабжения (горячего водоснабжения) в закрытые системы горячего водоснабжения"</w:t>
            </w:r>
            <w:r w:rsidR="007C4B71">
              <w:rPr>
                <w:noProof/>
                <w:webHidden/>
              </w:rPr>
              <w:tab/>
            </w:r>
            <w:r w:rsidR="006570A3">
              <w:rPr>
                <w:noProof/>
                <w:webHidden/>
              </w:rPr>
              <w:fldChar w:fldCharType="begin"/>
            </w:r>
            <w:r w:rsidR="007C4B71">
              <w:rPr>
                <w:noProof/>
                <w:webHidden/>
              </w:rPr>
              <w:instrText xml:space="preserve"> PAGEREF _Toc37689174 \h </w:instrText>
            </w:r>
            <w:r w:rsidR="006570A3">
              <w:rPr>
                <w:noProof/>
                <w:webHidden/>
              </w:rPr>
            </w:r>
            <w:r w:rsidR="006570A3">
              <w:rPr>
                <w:noProof/>
                <w:webHidden/>
              </w:rPr>
              <w:fldChar w:fldCharType="separate"/>
            </w:r>
            <w:r w:rsidR="00516E54">
              <w:rPr>
                <w:noProof/>
                <w:webHidden/>
              </w:rPr>
              <w:t>45</w:t>
            </w:r>
            <w:r w:rsidR="006570A3">
              <w:rPr>
                <w:noProof/>
                <w:webHidden/>
              </w:rPr>
              <w:fldChar w:fldCharType="end"/>
            </w:r>
          </w:hyperlink>
        </w:p>
        <w:p w14:paraId="567FE112"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5" w:history="1">
            <w:r w:rsidR="007C4B71" w:rsidRPr="00B91183">
              <w:rPr>
                <w:rStyle w:val="ad"/>
                <w:noProof/>
              </w:rPr>
              <w:t>7.1.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C4B71">
              <w:rPr>
                <w:noProof/>
                <w:webHidden/>
              </w:rPr>
              <w:tab/>
            </w:r>
            <w:r w:rsidR="006570A3">
              <w:rPr>
                <w:noProof/>
                <w:webHidden/>
              </w:rPr>
              <w:fldChar w:fldCharType="begin"/>
            </w:r>
            <w:r w:rsidR="007C4B71">
              <w:rPr>
                <w:noProof/>
                <w:webHidden/>
              </w:rPr>
              <w:instrText xml:space="preserve"> PAGEREF _Toc37689175 \h </w:instrText>
            </w:r>
            <w:r w:rsidR="006570A3">
              <w:rPr>
                <w:noProof/>
                <w:webHidden/>
              </w:rPr>
            </w:r>
            <w:r w:rsidR="006570A3">
              <w:rPr>
                <w:noProof/>
                <w:webHidden/>
              </w:rPr>
              <w:fldChar w:fldCharType="separate"/>
            </w:r>
            <w:r w:rsidR="00516E54">
              <w:rPr>
                <w:noProof/>
                <w:webHidden/>
              </w:rPr>
              <w:t>45</w:t>
            </w:r>
            <w:r w:rsidR="006570A3">
              <w:rPr>
                <w:noProof/>
                <w:webHidden/>
              </w:rPr>
              <w:fldChar w:fldCharType="end"/>
            </w:r>
          </w:hyperlink>
        </w:p>
        <w:p w14:paraId="02EA421D"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6" w:history="1">
            <w:r w:rsidR="007C4B71" w:rsidRPr="00B91183">
              <w:rPr>
                <w:rStyle w:val="ad"/>
                <w:noProof/>
              </w:rPr>
              <w:t>7.2.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C4B71">
              <w:rPr>
                <w:noProof/>
                <w:webHidden/>
              </w:rPr>
              <w:tab/>
            </w:r>
            <w:r w:rsidR="006570A3">
              <w:rPr>
                <w:noProof/>
                <w:webHidden/>
              </w:rPr>
              <w:fldChar w:fldCharType="begin"/>
            </w:r>
            <w:r w:rsidR="007C4B71">
              <w:rPr>
                <w:noProof/>
                <w:webHidden/>
              </w:rPr>
              <w:instrText xml:space="preserve"> PAGEREF _Toc37689176 \h </w:instrText>
            </w:r>
            <w:r w:rsidR="006570A3">
              <w:rPr>
                <w:noProof/>
                <w:webHidden/>
              </w:rPr>
            </w:r>
            <w:r w:rsidR="006570A3">
              <w:rPr>
                <w:noProof/>
                <w:webHidden/>
              </w:rPr>
              <w:fldChar w:fldCharType="separate"/>
            </w:r>
            <w:r w:rsidR="00516E54">
              <w:rPr>
                <w:noProof/>
                <w:webHidden/>
              </w:rPr>
              <w:t>45</w:t>
            </w:r>
            <w:r w:rsidR="006570A3">
              <w:rPr>
                <w:noProof/>
                <w:webHidden/>
              </w:rPr>
              <w:fldChar w:fldCharType="end"/>
            </w:r>
          </w:hyperlink>
        </w:p>
        <w:p w14:paraId="6FF70C74"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77" w:history="1">
            <w:r w:rsidR="007C4B71" w:rsidRPr="00B91183">
              <w:rPr>
                <w:rStyle w:val="ad"/>
                <w:noProof/>
              </w:rPr>
              <w:t>8.</w:t>
            </w:r>
            <w:r w:rsidR="007C4B71">
              <w:rPr>
                <w:rFonts w:asciiTheme="minorHAnsi" w:eastAsiaTheme="minorEastAsia" w:hAnsiTheme="minorHAnsi" w:cstheme="minorBidi"/>
                <w:noProof/>
                <w:sz w:val="22"/>
                <w:szCs w:val="22"/>
                <w:lang w:bidi="ar-SA"/>
              </w:rPr>
              <w:tab/>
            </w:r>
            <w:r w:rsidR="007C4B71" w:rsidRPr="00B91183">
              <w:rPr>
                <w:rStyle w:val="ad"/>
                <w:noProof/>
              </w:rPr>
              <w:t>Раздел 8 "Перспективные топливные балансы"</w:t>
            </w:r>
            <w:r w:rsidR="007C4B71">
              <w:rPr>
                <w:noProof/>
                <w:webHidden/>
              </w:rPr>
              <w:tab/>
            </w:r>
            <w:r w:rsidR="006570A3">
              <w:rPr>
                <w:noProof/>
                <w:webHidden/>
              </w:rPr>
              <w:fldChar w:fldCharType="begin"/>
            </w:r>
            <w:r w:rsidR="007C4B71">
              <w:rPr>
                <w:noProof/>
                <w:webHidden/>
              </w:rPr>
              <w:instrText xml:space="preserve"> PAGEREF _Toc37689177 \h </w:instrText>
            </w:r>
            <w:r w:rsidR="006570A3">
              <w:rPr>
                <w:noProof/>
                <w:webHidden/>
              </w:rPr>
            </w:r>
            <w:r w:rsidR="006570A3">
              <w:rPr>
                <w:noProof/>
                <w:webHidden/>
              </w:rPr>
              <w:fldChar w:fldCharType="separate"/>
            </w:r>
            <w:r w:rsidR="00516E54">
              <w:rPr>
                <w:noProof/>
                <w:webHidden/>
              </w:rPr>
              <w:t>46</w:t>
            </w:r>
            <w:r w:rsidR="006570A3">
              <w:rPr>
                <w:noProof/>
                <w:webHidden/>
              </w:rPr>
              <w:fldChar w:fldCharType="end"/>
            </w:r>
          </w:hyperlink>
        </w:p>
        <w:p w14:paraId="73A5A7A4"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8" w:history="1">
            <w:r w:rsidR="007C4B71" w:rsidRPr="00B91183">
              <w:rPr>
                <w:rStyle w:val="ad"/>
                <w:noProof/>
              </w:rPr>
              <w:t>8.1.</w:t>
            </w:r>
            <w:r w:rsidR="007C4B71">
              <w:rPr>
                <w:rFonts w:asciiTheme="minorHAnsi" w:eastAsiaTheme="minorEastAsia" w:hAnsiTheme="minorHAnsi" w:cstheme="minorBidi"/>
                <w:noProof/>
                <w:sz w:val="22"/>
                <w:szCs w:val="22"/>
                <w:lang w:bidi="ar-SA"/>
              </w:rPr>
              <w:tab/>
            </w:r>
            <w:r w:rsidR="007C4B71" w:rsidRPr="00B91183">
              <w:rPr>
                <w:rStyle w:val="ad"/>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C4B71">
              <w:rPr>
                <w:noProof/>
                <w:webHidden/>
              </w:rPr>
              <w:tab/>
            </w:r>
            <w:r w:rsidR="006570A3">
              <w:rPr>
                <w:noProof/>
                <w:webHidden/>
              </w:rPr>
              <w:fldChar w:fldCharType="begin"/>
            </w:r>
            <w:r w:rsidR="007C4B71">
              <w:rPr>
                <w:noProof/>
                <w:webHidden/>
              </w:rPr>
              <w:instrText xml:space="preserve"> PAGEREF _Toc37689178 \h </w:instrText>
            </w:r>
            <w:r w:rsidR="006570A3">
              <w:rPr>
                <w:noProof/>
                <w:webHidden/>
              </w:rPr>
            </w:r>
            <w:r w:rsidR="006570A3">
              <w:rPr>
                <w:noProof/>
                <w:webHidden/>
              </w:rPr>
              <w:fldChar w:fldCharType="separate"/>
            </w:r>
            <w:r w:rsidR="00516E54">
              <w:rPr>
                <w:noProof/>
                <w:webHidden/>
              </w:rPr>
              <w:t>46</w:t>
            </w:r>
            <w:r w:rsidR="006570A3">
              <w:rPr>
                <w:noProof/>
                <w:webHidden/>
              </w:rPr>
              <w:fldChar w:fldCharType="end"/>
            </w:r>
          </w:hyperlink>
        </w:p>
        <w:p w14:paraId="351D25E8"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79" w:history="1">
            <w:r w:rsidR="007C4B71" w:rsidRPr="00B91183">
              <w:rPr>
                <w:rStyle w:val="ad"/>
                <w:noProof/>
              </w:rPr>
              <w:t>8.2.</w:t>
            </w:r>
            <w:r w:rsidR="007C4B71">
              <w:rPr>
                <w:rFonts w:asciiTheme="minorHAnsi" w:eastAsiaTheme="minorEastAsia" w:hAnsiTheme="minorHAnsi" w:cstheme="minorBidi"/>
                <w:noProof/>
                <w:sz w:val="22"/>
                <w:szCs w:val="22"/>
                <w:lang w:bidi="ar-SA"/>
              </w:rPr>
              <w:tab/>
            </w:r>
            <w:r w:rsidR="007C4B71" w:rsidRPr="00B91183">
              <w:rPr>
                <w:rStyle w:val="ad"/>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C4B71">
              <w:rPr>
                <w:noProof/>
                <w:webHidden/>
              </w:rPr>
              <w:tab/>
            </w:r>
            <w:r w:rsidR="006570A3">
              <w:rPr>
                <w:noProof/>
                <w:webHidden/>
              </w:rPr>
              <w:fldChar w:fldCharType="begin"/>
            </w:r>
            <w:r w:rsidR="007C4B71">
              <w:rPr>
                <w:noProof/>
                <w:webHidden/>
              </w:rPr>
              <w:instrText xml:space="preserve"> PAGEREF _Toc37689179 \h </w:instrText>
            </w:r>
            <w:r w:rsidR="006570A3">
              <w:rPr>
                <w:noProof/>
                <w:webHidden/>
              </w:rPr>
            </w:r>
            <w:r w:rsidR="006570A3">
              <w:rPr>
                <w:noProof/>
                <w:webHidden/>
              </w:rPr>
              <w:fldChar w:fldCharType="separate"/>
            </w:r>
            <w:r w:rsidR="00516E54">
              <w:rPr>
                <w:noProof/>
                <w:webHidden/>
              </w:rPr>
              <w:t>71</w:t>
            </w:r>
            <w:r w:rsidR="006570A3">
              <w:rPr>
                <w:noProof/>
                <w:webHidden/>
              </w:rPr>
              <w:fldChar w:fldCharType="end"/>
            </w:r>
          </w:hyperlink>
        </w:p>
        <w:p w14:paraId="3A43FB57" w14:textId="77777777" w:rsidR="007C4B71" w:rsidRDefault="00675A88">
          <w:pPr>
            <w:pStyle w:val="10"/>
            <w:tabs>
              <w:tab w:val="left" w:pos="660"/>
              <w:tab w:val="right" w:leader="dot" w:pos="9349"/>
            </w:tabs>
            <w:rPr>
              <w:rFonts w:asciiTheme="minorHAnsi" w:eastAsiaTheme="minorEastAsia" w:hAnsiTheme="minorHAnsi" w:cstheme="minorBidi"/>
              <w:noProof/>
              <w:sz w:val="22"/>
              <w:szCs w:val="22"/>
              <w:lang w:bidi="ar-SA"/>
            </w:rPr>
          </w:pPr>
          <w:hyperlink w:anchor="_Toc37689180" w:history="1">
            <w:r w:rsidR="007C4B71" w:rsidRPr="00B91183">
              <w:rPr>
                <w:rStyle w:val="ad"/>
                <w:noProof/>
              </w:rPr>
              <w:t>9.</w:t>
            </w:r>
            <w:r w:rsidR="007C4B71">
              <w:rPr>
                <w:rFonts w:asciiTheme="minorHAnsi" w:eastAsiaTheme="minorEastAsia" w:hAnsiTheme="minorHAnsi" w:cstheme="minorBidi"/>
                <w:noProof/>
                <w:sz w:val="22"/>
                <w:szCs w:val="22"/>
                <w:lang w:bidi="ar-SA"/>
              </w:rPr>
              <w:tab/>
            </w:r>
            <w:r w:rsidR="007C4B71" w:rsidRPr="00B91183">
              <w:rPr>
                <w:rStyle w:val="ad"/>
                <w:noProof/>
              </w:rPr>
              <w:t>Раздел 9 "Инвестиции в строительство, реконструкцию, техническое перевооружение и (или) модернизацию"</w:t>
            </w:r>
            <w:r w:rsidR="007C4B71">
              <w:rPr>
                <w:noProof/>
                <w:webHidden/>
              </w:rPr>
              <w:tab/>
            </w:r>
            <w:r w:rsidR="006570A3">
              <w:rPr>
                <w:noProof/>
                <w:webHidden/>
              </w:rPr>
              <w:fldChar w:fldCharType="begin"/>
            </w:r>
            <w:r w:rsidR="007C4B71">
              <w:rPr>
                <w:noProof/>
                <w:webHidden/>
              </w:rPr>
              <w:instrText xml:space="preserve"> PAGEREF _Toc37689180 \h </w:instrText>
            </w:r>
            <w:r w:rsidR="006570A3">
              <w:rPr>
                <w:noProof/>
                <w:webHidden/>
              </w:rPr>
            </w:r>
            <w:r w:rsidR="006570A3">
              <w:rPr>
                <w:noProof/>
                <w:webHidden/>
              </w:rPr>
              <w:fldChar w:fldCharType="separate"/>
            </w:r>
            <w:r w:rsidR="00516E54">
              <w:rPr>
                <w:noProof/>
                <w:webHidden/>
              </w:rPr>
              <w:t>72</w:t>
            </w:r>
            <w:r w:rsidR="006570A3">
              <w:rPr>
                <w:noProof/>
                <w:webHidden/>
              </w:rPr>
              <w:fldChar w:fldCharType="end"/>
            </w:r>
          </w:hyperlink>
        </w:p>
        <w:p w14:paraId="5D0E0C13"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1" w:history="1">
            <w:r w:rsidR="007C4B71" w:rsidRPr="00B91183">
              <w:rPr>
                <w:rStyle w:val="ad"/>
                <w:noProof/>
              </w:rPr>
              <w:t>9.1.</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C4B71">
              <w:rPr>
                <w:noProof/>
                <w:webHidden/>
              </w:rPr>
              <w:tab/>
            </w:r>
            <w:r w:rsidR="006570A3">
              <w:rPr>
                <w:noProof/>
                <w:webHidden/>
              </w:rPr>
              <w:fldChar w:fldCharType="begin"/>
            </w:r>
            <w:r w:rsidR="007C4B71">
              <w:rPr>
                <w:noProof/>
                <w:webHidden/>
              </w:rPr>
              <w:instrText xml:space="preserve"> PAGEREF _Toc37689181 \h </w:instrText>
            </w:r>
            <w:r w:rsidR="006570A3">
              <w:rPr>
                <w:noProof/>
                <w:webHidden/>
              </w:rPr>
            </w:r>
            <w:r w:rsidR="006570A3">
              <w:rPr>
                <w:noProof/>
                <w:webHidden/>
              </w:rPr>
              <w:fldChar w:fldCharType="separate"/>
            </w:r>
            <w:r w:rsidR="00516E54">
              <w:rPr>
                <w:noProof/>
                <w:webHidden/>
              </w:rPr>
              <w:t>72</w:t>
            </w:r>
            <w:r w:rsidR="006570A3">
              <w:rPr>
                <w:noProof/>
                <w:webHidden/>
              </w:rPr>
              <w:fldChar w:fldCharType="end"/>
            </w:r>
          </w:hyperlink>
        </w:p>
        <w:p w14:paraId="7EF21C13"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2" w:history="1">
            <w:r w:rsidR="007C4B71" w:rsidRPr="00B91183">
              <w:rPr>
                <w:rStyle w:val="ad"/>
                <w:noProof/>
              </w:rPr>
              <w:t>9.2.</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C4B71">
              <w:rPr>
                <w:noProof/>
                <w:webHidden/>
              </w:rPr>
              <w:tab/>
            </w:r>
            <w:r w:rsidR="006570A3">
              <w:rPr>
                <w:noProof/>
                <w:webHidden/>
              </w:rPr>
              <w:fldChar w:fldCharType="begin"/>
            </w:r>
            <w:r w:rsidR="007C4B71">
              <w:rPr>
                <w:noProof/>
                <w:webHidden/>
              </w:rPr>
              <w:instrText xml:space="preserve"> PAGEREF _Toc37689182 \h </w:instrText>
            </w:r>
            <w:r w:rsidR="006570A3">
              <w:rPr>
                <w:noProof/>
                <w:webHidden/>
              </w:rPr>
            </w:r>
            <w:r w:rsidR="006570A3">
              <w:rPr>
                <w:noProof/>
                <w:webHidden/>
              </w:rPr>
              <w:fldChar w:fldCharType="separate"/>
            </w:r>
            <w:r w:rsidR="00516E54">
              <w:rPr>
                <w:noProof/>
                <w:webHidden/>
              </w:rPr>
              <w:t>88</w:t>
            </w:r>
            <w:r w:rsidR="006570A3">
              <w:rPr>
                <w:noProof/>
                <w:webHidden/>
              </w:rPr>
              <w:fldChar w:fldCharType="end"/>
            </w:r>
          </w:hyperlink>
        </w:p>
        <w:p w14:paraId="292C09AD"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3" w:history="1">
            <w:r w:rsidR="007C4B71" w:rsidRPr="00B91183">
              <w:rPr>
                <w:rStyle w:val="ad"/>
                <w:noProof/>
              </w:rPr>
              <w:t>9.3.</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C4B71">
              <w:rPr>
                <w:noProof/>
                <w:webHidden/>
              </w:rPr>
              <w:tab/>
            </w:r>
            <w:r w:rsidR="006570A3">
              <w:rPr>
                <w:noProof/>
                <w:webHidden/>
              </w:rPr>
              <w:fldChar w:fldCharType="begin"/>
            </w:r>
            <w:r w:rsidR="007C4B71">
              <w:rPr>
                <w:noProof/>
                <w:webHidden/>
              </w:rPr>
              <w:instrText xml:space="preserve"> PAGEREF _Toc37689183 \h </w:instrText>
            </w:r>
            <w:r w:rsidR="006570A3">
              <w:rPr>
                <w:noProof/>
                <w:webHidden/>
              </w:rPr>
            </w:r>
            <w:r w:rsidR="006570A3">
              <w:rPr>
                <w:noProof/>
                <w:webHidden/>
              </w:rPr>
              <w:fldChar w:fldCharType="separate"/>
            </w:r>
            <w:r w:rsidR="00516E54">
              <w:rPr>
                <w:noProof/>
                <w:webHidden/>
              </w:rPr>
              <w:t>90</w:t>
            </w:r>
            <w:r w:rsidR="006570A3">
              <w:rPr>
                <w:noProof/>
                <w:webHidden/>
              </w:rPr>
              <w:fldChar w:fldCharType="end"/>
            </w:r>
          </w:hyperlink>
        </w:p>
        <w:p w14:paraId="197C0698"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4" w:history="1">
            <w:r w:rsidR="007C4B71" w:rsidRPr="00B91183">
              <w:rPr>
                <w:rStyle w:val="ad"/>
                <w:noProof/>
              </w:rPr>
              <w:t>9.4.</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C4B71">
              <w:rPr>
                <w:noProof/>
                <w:webHidden/>
              </w:rPr>
              <w:tab/>
            </w:r>
            <w:r w:rsidR="006570A3">
              <w:rPr>
                <w:noProof/>
                <w:webHidden/>
              </w:rPr>
              <w:fldChar w:fldCharType="begin"/>
            </w:r>
            <w:r w:rsidR="007C4B71">
              <w:rPr>
                <w:noProof/>
                <w:webHidden/>
              </w:rPr>
              <w:instrText xml:space="preserve"> PAGEREF _Toc37689184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4615B967"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5" w:history="1">
            <w:r w:rsidR="007C4B71" w:rsidRPr="00B91183">
              <w:rPr>
                <w:rStyle w:val="ad"/>
                <w:noProof/>
              </w:rPr>
              <w:t>9.5.</w:t>
            </w:r>
            <w:r w:rsidR="007C4B71">
              <w:rPr>
                <w:rFonts w:asciiTheme="minorHAnsi" w:eastAsiaTheme="minorEastAsia" w:hAnsiTheme="minorHAnsi" w:cstheme="minorBidi"/>
                <w:noProof/>
                <w:sz w:val="22"/>
                <w:szCs w:val="22"/>
                <w:lang w:bidi="ar-SA"/>
              </w:rPr>
              <w:tab/>
            </w:r>
            <w:r w:rsidR="007C4B71" w:rsidRPr="00B91183">
              <w:rPr>
                <w:rStyle w:val="ad"/>
                <w:noProof/>
              </w:rPr>
              <w:t>Оценка эффективности инвестиций по отдельным предложениям</w:t>
            </w:r>
            <w:r w:rsidR="007C4B71">
              <w:rPr>
                <w:noProof/>
                <w:webHidden/>
              </w:rPr>
              <w:tab/>
            </w:r>
            <w:r w:rsidR="006570A3">
              <w:rPr>
                <w:noProof/>
                <w:webHidden/>
              </w:rPr>
              <w:fldChar w:fldCharType="begin"/>
            </w:r>
            <w:r w:rsidR="007C4B71">
              <w:rPr>
                <w:noProof/>
                <w:webHidden/>
              </w:rPr>
              <w:instrText xml:space="preserve"> PAGEREF _Toc37689185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4A76897F"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86" w:history="1">
            <w:r w:rsidR="007C4B71" w:rsidRPr="00B91183">
              <w:rPr>
                <w:rStyle w:val="ad"/>
                <w:noProof/>
              </w:rPr>
              <w:t>10.</w:t>
            </w:r>
            <w:r w:rsidR="007C4B71">
              <w:rPr>
                <w:rFonts w:asciiTheme="minorHAnsi" w:eastAsiaTheme="minorEastAsia" w:hAnsiTheme="minorHAnsi" w:cstheme="minorBidi"/>
                <w:noProof/>
                <w:sz w:val="22"/>
                <w:szCs w:val="22"/>
                <w:lang w:bidi="ar-SA"/>
              </w:rPr>
              <w:tab/>
            </w:r>
            <w:r w:rsidR="007C4B71" w:rsidRPr="00B91183">
              <w:rPr>
                <w:rStyle w:val="ad"/>
                <w:noProof/>
              </w:rPr>
              <w:t>Раздел 10 "Решение о присвоении статуса единой теплоснабжающей организации (организациям)"</w:t>
            </w:r>
            <w:r w:rsidR="007C4B71">
              <w:rPr>
                <w:noProof/>
                <w:webHidden/>
              </w:rPr>
              <w:tab/>
            </w:r>
            <w:r w:rsidR="006570A3">
              <w:rPr>
                <w:noProof/>
                <w:webHidden/>
              </w:rPr>
              <w:fldChar w:fldCharType="begin"/>
            </w:r>
            <w:r w:rsidR="007C4B71">
              <w:rPr>
                <w:noProof/>
                <w:webHidden/>
              </w:rPr>
              <w:instrText xml:space="preserve"> PAGEREF _Toc37689186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4085A840"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87" w:history="1">
            <w:r w:rsidR="007C4B71" w:rsidRPr="00B91183">
              <w:rPr>
                <w:rStyle w:val="ad"/>
                <w:noProof/>
              </w:rPr>
              <w:t>10.1.</w:t>
            </w:r>
            <w:r w:rsidR="007C4B71">
              <w:rPr>
                <w:rFonts w:asciiTheme="minorHAnsi" w:eastAsiaTheme="minorEastAsia" w:hAnsiTheme="minorHAnsi" w:cstheme="minorBidi"/>
                <w:noProof/>
                <w:sz w:val="22"/>
                <w:szCs w:val="22"/>
                <w:lang w:bidi="ar-SA"/>
              </w:rPr>
              <w:tab/>
            </w:r>
            <w:r w:rsidR="007C4B71" w:rsidRPr="00B91183">
              <w:rPr>
                <w:rStyle w:val="ad"/>
                <w:noProof/>
              </w:rPr>
              <w:t>Решение об определении единой теплоснабжающей организации (организаций)</w:t>
            </w:r>
            <w:r w:rsidR="007C4B71">
              <w:rPr>
                <w:noProof/>
                <w:webHidden/>
              </w:rPr>
              <w:tab/>
            </w:r>
            <w:r w:rsidR="006570A3">
              <w:rPr>
                <w:noProof/>
                <w:webHidden/>
              </w:rPr>
              <w:fldChar w:fldCharType="begin"/>
            </w:r>
            <w:r w:rsidR="007C4B71">
              <w:rPr>
                <w:noProof/>
                <w:webHidden/>
              </w:rPr>
              <w:instrText xml:space="preserve"> PAGEREF _Toc37689187 \h </w:instrText>
            </w:r>
            <w:r w:rsidR="006570A3">
              <w:rPr>
                <w:noProof/>
                <w:webHidden/>
              </w:rPr>
            </w:r>
            <w:r w:rsidR="006570A3">
              <w:rPr>
                <w:noProof/>
                <w:webHidden/>
              </w:rPr>
              <w:fldChar w:fldCharType="separate"/>
            </w:r>
            <w:r w:rsidR="00516E54">
              <w:rPr>
                <w:noProof/>
                <w:webHidden/>
              </w:rPr>
              <w:t>86</w:t>
            </w:r>
            <w:r w:rsidR="006570A3">
              <w:rPr>
                <w:noProof/>
                <w:webHidden/>
              </w:rPr>
              <w:fldChar w:fldCharType="end"/>
            </w:r>
          </w:hyperlink>
        </w:p>
        <w:p w14:paraId="6294744B"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88" w:history="1">
            <w:r w:rsidR="007C4B71" w:rsidRPr="00B91183">
              <w:rPr>
                <w:rStyle w:val="ad"/>
                <w:noProof/>
              </w:rPr>
              <w:t>10.2.</w:t>
            </w:r>
            <w:r w:rsidR="007C4B71">
              <w:rPr>
                <w:rFonts w:asciiTheme="minorHAnsi" w:eastAsiaTheme="minorEastAsia" w:hAnsiTheme="minorHAnsi" w:cstheme="minorBidi"/>
                <w:noProof/>
                <w:sz w:val="22"/>
                <w:szCs w:val="22"/>
                <w:lang w:bidi="ar-SA"/>
              </w:rPr>
              <w:tab/>
            </w:r>
            <w:r w:rsidR="007C4B71" w:rsidRPr="00B91183">
              <w:rPr>
                <w:rStyle w:val="ad"/>
                <w:noProof/>
              </w:rPr>
              <w:t>Реестр зон деятельности единой теплоснабжающей организации (организаций)</w:t>
            </w:r>
            <w:r w:rsidR="007C4B71">
              <w:rPr>
                <w:noProof/>
                <w:webHidden/>
              </w:rPr>
              <w:tab/>
            </w:r>
            <w:r w:rsidR="006570A3">
              <w:rPr>
                <w:noProof/>
                <w:webHidden/>
              </w:rPr>
              <w:fldChar w:fldCharType="begin"/>
            </w:r>
            <w:r w:rsidR="007C4B71">
              <w:rPr>
                <w:noProof/>
                <w:webHidden/>
              </w:rPr>
              <w:instrText xml:space="preserve"> PAGEREF _Toc37689188 \h </w:instrText>
            </w:r>
            <w:r w:rsidR="006570A3">
              <w:rPr>
                <w:noProof/>
                <w:webHidden/>
              </w:rPr>
            </w:r>
            <w:r w:rsidR="006570A3">
              <w:rPr>
                <w:noProof/>
                <w:webHidden/>
              </w:rPr>
              <w:fldChar w:fldCharType="separate"/>
            </w:r>
            <w:r w:rsidR="00516E54">
              <w:rPr>
                <w:noProof/>
                <w:webHidden/>
              </w:rPr>
              <w:t>88</w:t>
            </w:r>
            <w:r w:rsidR="006570A3">
              <w:rPr>
                <w:noProof/>
                <w:webHidden/>
              </w:rPr>
              <w:fldChar w:fldCharType="end"/>
            </w:r>
          </w:hyperlink>
        </w:p>
        <w:p w14:paraId="743E414D"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89" w:history="1">
            <w:r w:rsidR="007C4B71" w:rsidRPr="00B91183">
              <w:rPr>
                <w:rStyle w:val="ad"/>
                <w:noProof/>
              </w:rPr>
              <w:t>10.3.</w:t>
            </w:r>
            <w:r w:rsidR="007C4B71">
              <w:rPr>
                <w:rFonts w:asciiTheme="minorHAnsi" w:eastAsiaTheme="minorEastAsia" w:hAnsiTheme="minorHAnsi" w:cstheme="minorBidi"/>
                <w:noProof/>
                <w:sz w:val="22"/>
                <w:szCs w:val="22"/>
                <w:lang w:bidi="ar-SA"/>
              </w:rPr>
              <w:tab/>
            </w:r>
            <w:r w:rsidR="007C4B71" w:rsidRPr="00B91183">
              <w:rPr>
                <w:rStyle w:val="ad"/>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7C4B71">
              <w:rPr>
                <w:noProof/>
                <w:webHidden/>
              </w:rPr>
              <w:tab/>
            </w:r>
            <w:r w:rsidR="006570A3">
              <w:rPr>
                <w:noProof/>
                <w:webHidden/>
              </w:rPr>
              <w:fldChar w:fldCharType="begin"/>
            </w:r>
            <w:r w:rsidR="007C4B71">
              <w:rPr>
                <w:noProof/>
                <w:webHidden/>
              </w:rPr>
              <w:instrText xml:space="preserve"> PAGEREF _Toc37689189 \h </w:instrText>
            </w:r>
            <w:r w:rsidR="006570A3">
              <w:rPr>
                <w:noProof/>
                <w:webHidden/>
              </w:rPr>
            </w:r>
            <w:r w:rsidR="006570A3">
              <w:rPr>
                <w:noProof/>
                <w:webHidden/>
              </w:rPr>
              <w:fldChar w:fldCharType="separate"/>
            </w:r>
            <w:r w:rsidR="00516E54">
              <w:rPr>
                <w:noProof/>
                <w:webHidden/>
              </w:rPr>
              <w:t>88</w:t>
            </w:r>
            <w:r w:rsidR="006570A3">
              <w:rPr>
                <w:noProof/>
                <w:webHidden/>
              </w:rPr>
              <w:fldChar w:fldCharType="end"/>
            </w:r>
          </w:hyperlink>
        </w:p>
        <w:p w14:paraId="135C21EF"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0" w:history="1">
            <w:r w:rsidR="007C4B71" w:rsidRPr="00B91183">
              <w:rPr>
                <w:rStyle w:val="ad"/>
                <w:noProof/>
              </w:rPr>
              <w:t>10.4.</w:t>
            </w:r>
            <w:r w:rsidR="007C4B71">
              <w:rPr>
                <w:rFonts w:asciiTheme="minorHAnsi" w:eastAsiaTheme="minorEastAsia" w:hAnsiTheme="minorHAnsi" w:cstheme="minorBidi"/>
                <w:noProof/>
                <w:sz w:val="22"/>
                <w:szCs w:val="22"/>
                <w:lang w:bidi="ar-SA"/>
              </w:rPr>
              <w:tab/>
            </w:r>
            <w:r w:rsidR="007C4B71" w:rsidRPr="00B91183">
              <w:rPr>
                <w:rStyle w:val="ad"/>
                <w:noProof/>
              </w:rPr>
              <w:t>Информацию о поданных теплоснабжающими организациями заявках на присвоение статуса единой теплоснабжающей организации</w:t>
            </w:r>
            <w:r w:rsidR="007C4B71">
              <w:rPr>
                <w:noProof/>
                <w:webHidden/>
              </w:rPr>
              <w:tab/>
            </w:r>
            <w:r w:rsidR="006570A3">
              <w:rPr>
                <w:noProof/>
                <w:webHidden/>
              </w:rPr>
              <w:fldChar w:fldCharType="begin"/>
            </w:r>
            <w:r w:rsidR="007C4B71">
              <w:rPr>
                <w:noProof/>
                <w:webHidden/>
              </w:rPr>
              <w:instrText xml:space="preserve"> PAGEREF _Toc37689190 \h </w:instrText>
            </w:r>
            <w:r w:rsidR="006570A3">
              <w:rPr>
                <w:noProof/>
                <w:webHidden/>
              </w:rPr>
            </w:r>
            <w:r w:rsidR="006570A3">
              <w:rPr>
                <w:noProof/>
                <w:webHidden/>
              </w:rPr>
              <w:fldChar w:fldCharType="separate"/>
            </w:r>
            <w:r w:rsidR="00516E54">
              <w:rPr>
                <w:noProof/>
                <w:webHidden/>
              </w:rPr>
              <w:t>89</w:t>
            </w:r>
            <w:r w:rsidR="006570A3">
              <w:rPr>
                <w:noProof/>
                <w:webHidden/>
              </w:rPr>
              <w:fldChar w:fldCharType="end"/>
            </w:r>
          </w:hyperlink>
        </w:p>
        <w:p w14:paraId="508E8426"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1" w:history="1">
            <w:r w:rsidR="007C4B71" w:rsidRPr="00B91183">
              <w:rPr>
                <w:rStyle w:val="ad"/>
                <w:noProof/>
              </w:rPr>
              <w:t>10.5.</w:t>
            </w:r>
            <w:r w:rsidR="007C4B71">
              <w:rPr>
                <w:rFonts w:asciiTheme="minorHAnsi" w:eastAsiaTheme="minorEastAsia" w:hAnsiTheme="minorHAnsi" w:cstheme="minorBidi"/>
                <w:noProof/>
                <w:sz w:val="22"/>
                <w:szCs w:val="22"/>
                <w:lang w:bidi="ar-SA"/>
              </w:rPr>
              <w:tab/>
            </w:r>
            <w:r w:rsidR="007C4B71" w:rsidRPr="00B91183">
              <w:rPr>
                <w:rStyle w:val="ad"/>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7C4B71">
              <w:rPr>
                <w:noProof/>
                <w:webHidden/>
              </w:rPr>
              <w:tab/>
            </w:r>
            <w:r w:rsidR="006570A3">
              <w:rPr>
                <w:noProof/>
                <w:webHidden/>
              </w:rPr>
              <w:fldChar w:fldCharType="begin"/>
            </w:r>
            <w:r w:rsidR="007C4B71">
              <w:rPr>
                <w:noProof/>
                <w:webHidden/>
              </w:rPr>
              <w:instrText xml:space="preserve"> PAGEREF _Toc37689191 \h </w:instrText>
            </w:r>
            <w:r w:rsidR="006570A3">
              <w:rPr>
                <w:noProof/>
                <w:webHidden/>
              </w:rPr>
            </w:r>
            <w:r w:rsidR="006570A3">
              <w:rPr>
                <w:noProof/>
                <w:webHidden/>
              </w:rPr>
              <w:fldChar w:fldCharType="separate"/>
            </w:r>
            <w:r w:rsidR="00516E54">
              <w:rPr>
                <w:noProof/>
                <w:webHidden/>
              </w:rPr>
              <w:t>89</w:t>
            </w:r>
            <w:r w:rsidR="006570A3">
              <w:rPr>
                <w:noProof/>
                <w:webHidden/>
              </w:rPr>
              <w:fldChar w:fldCharType="end"/>
            </w:r>
          </w:hyperlink>
        </w:p>
        <w:p w14:paraId="067073BC"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92" w:history="1">
            <w:r w:rsidR="007C4B71" w:rsidRPr="00B91183">
              <w:rPr>
                <w:rStyle w:val="ad"/>
                <w:noProof/>
              </w:rPr>
              <w:t>11.</w:t>
            </w:r>
            <w:r w:rsidR="007C4B71">
              <w:rPr>
                <w:rFonts w:asciiTheme="minorHAnsi" w:eastAsiaTheme="minorEastAsia" w:hAnsiTheme="minorHAnsi" w:cstheme="minorBidi"/>
                <w:noProof/>
                <w:sz w:val="22"/>
                <w:szCs w:val="22"/>
                <w:lang w:bidi="ar-SA"/>
              </w:rPr>
              <w:tab/>
            </w:r>
            <w:r w:rsidR="007C4B71" w:rsidRPr="00B91183">
              <w:rPr>
                <w:rStyle w:val="ad"/>
                <w:noProof/>
              </w:rPr>
              <w:t>Раздел 11 "Решения о распределении тепловой нагрузки между источниками тепловой энергии"</w:t>
            </w:r>
            <w:r w:rsidR="007C4B71">
              <w:rPr>
                <w:noProof/>
                <w:webHidden/>
              </w:rPr>
              <w:tab/>
            </w:r>
            <w:r w:rsidR="006570A3">
              <w:rPr>
                <w:noProof/>
                <w:webHidden/>
              </w:rPr>
              <w:fldChar w:fldCharType="begin"/>
            </w:r>
            <w:r w:rsidR="007C4B71">
              <w:rPr>
                <w:noProof/>
                <w:webHidden/>
              </w:rPr>
              <w:instrText xml:space="preserve"> PAGEREF _Toc37689192 \h </w:instrText>
            </w:r>
            <w:r w:rsidR="006570A3">
              <w:rPr>
                <w:noProof/>
                <w:webHidden/>
              </w:rPr>
            </w:r>
            <w:r w:rsidR="006570A3">
              <w:rPr>
                <w:noProof/>
                <w:webHidden/>
              </w:rPr>
              <w:fldChar w:fldCharType="separate"/>
            </w:r>
            <w:r w:rsidR="00516E54">
              <w:rPr>
                <w:noProof/>
                <w:webHidden/>
              </w:rPr>
              <w:t>90</w:t>
            </w:r>
            <w:r w:rsidR="006570A3">
              <w:rPr>
                <w:noProof/>
                <w:webHidden/>
              </w:rPr>
              <w:fldChar w:fldCharType="end"/>
            </w:r>
          </w:hyperlink>
        </w:p>
        <w:p w14:paraId="2314A32E"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93" w:history="1">
            <w:r w:rsidR="007C4B71" w:rsidRPr="00B91183">
              <w:rPr>
                <w:rStyle w:val="ad"/>
                <w:noProof/>
              </w:rPr>
              <w:t>12.</w:t>
            </w:r>
            <w:r w:rsidR="007C4B71">
              <w:rPr>
                <w:rFonts w:asciiTheme="minorHAnsi" w:eastAsiaTheme="minorEastAsia" w:hAnsiTheme="minorHAnsi" w:cstheme="minorBidi"/>
                <w:noProof/>
                <w:sz w:val="22"/>
                <w:szCs w:val="22"/>
                <w:lang w:bidi="ar-SA"/>
              </w:rPr>
              <w:tab/>
            </w:r>
            <w:r w:rsidR="007C4B71" w:rsidRPr="00B91183">
              <w:rPr>
                <w:rStyle w:val="ad"/>
                <w:noProof/>
              </w:rPr>
              <w:t>Раздел 12 "Решения по бесхозяйным тепловым сетям"</w:t>
            </w:r>
            <w:r w:rsidR="007C4B71">
              <w:rPr>
                <w:noProof/>
                <w:webHidden/>
              </w:rPr>
              <w:tab/>
            </w:r>
            <w:r w:rsidR="006570A3">
              <w:rPr>
                <w:noProof/>
                <w:webHidden/>
              </w:rPr>
              <w:fldChar w:fldCharType="begin"/>
            </w:r>
            <w:r w:rsidR="007C4B71">
              <w:rPr>
                <w:noProof/>
                <w:webHidden/>
              </w:rPr>
              <w:instrText xml:space="preserve"> PAGEREF _Toc37689193 \h </w:instrText>
            </w:r>
            <w:r w:rsidR="006570A3">
              <w:rPr>
                <w:noProof/>
                <w:webHidden/>
              </w:rPr>
            </w:r>
            <w:r w:rsidR="006570A3">
              <w:rPr>
                <w:noProof/>
                <w:webHidden/>
              </w:rPr>
              <w:fldChar w:fldCharType="separate"/>
            </w:r>
            <w:r w:rsidR="00516E54">
              <w:rPr>
                <w:noProof/>
                <w:webHidden/>
              </w:rPr>
              <w:t>91</w:t>
            </w:r>
            <w:r w:rsidR="006570A3">
              <w:rPr>
                <w:noProof/>
                <w:webHidden/>
              </w:rPr>
              <w:fldChar w:fldCharType="end"/>
            </w:r>
          </w:hyperlink>
        </w:p>
        <w:p w14:paraId="69C4D1CF"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194" w:history="1">
            <w:r w:rsidR="007C4B71" w:rsidRPr="00B91183">
              <w:rPr>
                <w:rStyle w:val="ad"/>
                <w:noProof/>
              </w:rPr>
              <w:t>13.</w:t>
            </w:r>
            <w:r w:rsidR="007C4B71">
              <w:rPr>
                <w:rFonts w:asciiTheme="minorHAnsi" w:eastAsiaTheme="minorEastAsia" w:hAnsiTheme="minorHAnsi" w:cstheme="minorBidi"/>
                <w:noProof/>
                <w:sz w:val="22"/>
                <w:szCs w:val="22"/>
                <w:lang w:bidi="ar-SA"/>
              </w:rPr>
              <w:tab/>
            </w:r>
            <w:r w:rsidR="007C4B71" w:rsidRPr="00B91183">
              <w:rPr>
                <w:rStyle w:val="ad"/>
                <w:noProof/>
              </w:rPr>
              <w:t>Раздел 13 "Синхронизация схемы теплоснабжения со схемой газоснабжения, схемой и программой развития электроэнергетики, а также со схемой водоснабжения и водоотведения поселения"</w:t>
            </w:r>
            <w:r w:rsidR="007C4B71">
              <w:rPr>
                <w:noProof/>
                <w:webHidden/>
              </w:rPr>
              <w:tab/>
            </w:r>
            <w:r w:rsidR="006570A3">
              <w:rPr>
                <w:noProof/>
                <w:webHidden/>
              </w:rPr>
              <w:fldChar w:fldCharType="begin"/>
            </w:r>
            <w:r w:rsidR="007C4B71">
              <w:rPr>
                <w:noProof/>
                <w:webHidden/>
              </w:rPr>
              <w:instrText xml:space="preserve"> PAGEREF _Toc37689194 \h </w:instrText>
            </w:r>
            <w:r w:rsidR="006570A3">
              <w:rPr>
                <w:noProof/>
                <w:webHidden/>
              </w:rPr>
            </w:r>
            <w:r w:rsidR="006570A3">
              <w:rPr>
                <w:noProof/>
                <w:webHidden/>
              </w:rPr>
              <w:fldChar w:fldCharType="separate"/>
            </w:r>
            <w:r w:rsidR="00516E54">
              <w:rPr>
                <w:noProof/>
                <w:webHidden/>
              </w:rPr>
              <w:t>91</w:t>
            </w:r>
            <w:r w:rsidR="006570A3">
              <w:rPr>
                <w:noProof/>
                <w:webHidden/>
              </w:rPr>
              <w:fldChar w:fldCharType="end"/>
            </w:r>
          </w:hyperlink>
        </w:p>
        <w:p w14:paraId="3EB1D195"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5" w:history="1">
            <w:r w:rsidR="007C4B71" w:rsidRPr="00B91183">
              <w:rPr>
                <w:rStyle w:val="ad"/>
                <w:noProof/>
              </w:rPr>
              <w:t>13.1.</w:t>
            </w:r>
            <w:r w:rsidR="007C4B71">
              <w:rPr>
                <w:rFonts w:asciiTheme="minorHAnsi" w:eastAsiaTheme="minorEastAsia" w:hAnsiTheme="minorHAnsi" w:cstheme="minorBidi"/>
                <w:noProof/>
                <w:sz w:val="22"/>
                <w:szCs w:val="22"/>
                <w:lang w:bidi="ar-SA"/>
              </w:rPr>
              <w:tab/>
            </w:r>
            <w:r w:rsidR="007C4B71" w:rsidRPr="00B91183">
              <w:rPr>
                <w:rStyle w:val="ad"/>
                <w:noProof/>
              </w:rPr>
              <w:t>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_Toc37689195 \h </w:instrText>
            </w:r>
            <w:r w:rsidR="006570A3">
              <w:rPr>
                <w:noProof/>
                <w:webHidden/>
              </w:rPr>
            </w:r>
            <w:r w:rsidR="006570A3">
              <w:rPr>
                <w:noProof/>
                <w:webHidden/>
              </w:rPr>
              <w:fldChar w:fldCharType="separate"/>
            </w:r>
            <w:r w:rsidR="00516E54">
              <w:rPr>
                <w:noProof/>
                <w:webHidden/>
              </w:rPr>
              <w:t>91</w:t>
            </w:r>
            <w:r w:rsidR="006570A3">
              <w:rPr>
                <w:noProof/>
                <w:webHidden/>
              </w:rPr>
              <w:fldChar w:fldCharType="end"/>
            </w:r>
          </w:hyperlink>
        </w:p>
        <w:p w14:paraId="46C223BC"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6" w:history="1">
            <w:r w:rsidR="007C4B71" w:rsidRPr="00B91183">
              <w:rPr>
                <w:rStyle w:val="ad"/>
                <w:noProof/>
              </w:rPr>
              <w:t>13.2.</w:t>
            </w:r>
            <w:r w:rsidR="007C4B71">
              <w:rPr>
                <w:rFonts w:asciiTheme="minorHAnsi" w:eastAsiaTheme="minorEastAsia" w:hAnsiTheme="minorHAnsi" w:cstheme="minorBidi"/>
                <w:noProof/>
                <w:sz w:val="22"/>
                <w:szCs w:val="22"/>
                <w:lang w:bidi="ar-SA"/>
              </w:rPr>
              <w:tab/>
            </w:r>
            <w:r w:rsidR="007C4B71" w:rsidRPr="00B91183">
              <w:rPr>
                <w:rStyle w:val="ad"/>
                <w:noProof/>
              </w:rPr>
              <w:t>Описание проблем организации газоснабжения источников тепловой энергии</w:t>
            </w:r>
            <w:r w:rsidR="007C4B71">
              <w:rPr>
                <w:noProof/>
                <w:webHidden/>
              </w:rPr>
              <w:tab/>
            </w:r>
            <w:r w:rsidR="006570A3">
              <w:rPr>
                <w:noProof/>
                <w:webHidden/>
              </w:rPr>
              <w:fldChar w:fldCharType="begin"/>
            </w:r>
            <w:r w:rsidR="007C4B71">
              <w:rPr>
                <w:noProof/>
                <w:webHidden/>
              </w:rPr>
              <w:instrText xml:space="preserve"> PAGEREF _Toc37689196 \h </w:instrText>
            </w:r>
            <w:r w:rsidR="006570A3">
              <w:rPr>
                <w:noProof/>
                <w:webHidden/>
              </w:rPr>
            </w:r>
            <w:r w:rsidR="006570A3">
              <w:rPr>
                <w:noProof/>
                <w:webHidden/>
              </w:rPr>
              <w:fldChar w:fldCharType="separate"/>
            </w:r>
            <w:r w:rsidR="00516E54">
              <w:rPr>
                <w:noProof/>
                <w:webHidden/>
              </w:rPr>
              <w:t>92</w:t>
            </w:r>
            <w:r w:rsidR="006570A3">
              <w:rPr>
                <w:noProof/>
                <w:webHidden/>
              </w:rPr>
              <w:fldChar w:fldCharType="end"/>
            </w:r>
          </w:hyperlink>
        </w:p>
        <w:p w14:paraId="20E1BEA3"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7" w:history="1">
            <w:r w:rsidR="007C4B71" w:rsidRPr="00B91183">
              <w:rPr>
                <w:rStyle w:val="ad"/>
                <w:noProof/>
              </w:rPr>
              <w:t>13.3.</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C4B71">
              <w:rPr>
                <w:noProof/>
                <w:webHidden/>
              </w:rPr>
              <w:tab/>
            </w:r>
            <w:r w:rsidR="006570A3">
              <w:rPr>
                <w:noProof/>
                <w:webHidden/>
              </w:rPr>
              <w:fldChar w:fldCharType="begin"/>
            </w:r>
            <w:r w:rsidR="007C4B71">
              <w:rPr>
                <w:noProof/>
                <w:webHidden/>
              </w:rPr>
              <w:instrText xml:space="preserve"> PAGEREF _Toc37689197 \h </w:instrText>
            </w:r>
            <w:r w:rsidR="006570A3">
              <w:rPr>
                <w:noProof/>
                <w:webHidden/>
              </w:rPr>
            </w:r>
            <w:r w:rsidR="006570A3">
              <w:rPr>
                <w:noProof/>
                <w:webHidden/>
              </w:rPr>
              <w:fldChar w:fldCharType="separate"/>
            </w:r>
            <w:r w:rsidR="00516E54">
              <w:rPr>
                <w:noProof/>
                <w:webHidden/>
              </w:rPr>
              <w:t>92</w:t>
            </w:r>
            <w:r w:rsidR="006570A3">
              <w:rPr>
                <w:noProof/>
                <w:webHidden/>
              </w:rPr>
              <w:fldChar w:fldCharType="end"/>
            </w:r>
          </w:hyperlink>
        </w:p>
        <w:p w14:paraId="0F5B36CE"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8" w:history="1">
            <w:r w:rsidR="007C4B71" w:rsidRPr="00B91183">
              <w:rPr>
                <w:rStyle w:val="ad"/>
                <w:noProof/>
              </w:rPr>
              <w:t>13.4.</w:t>
            </w:r>
            <w:r w:rsidR="007C4B71">
              <w:rPr>
                <w:rFonts w:asciiTheme="minorHAnsi" w:eastAsiaTheme="minorEastAsia" w:hAnsiTheme="minorHAnsi" w:cstheme="minorBidi"/>
                <w:noProof/>
                <w:sz w:val="22"/>
                <w:szCs w:val="22"/>
                <w:lang w:bidi="ar-SA"/>
              </w:rPr>
              <w:tab/>
            </w:r>
            <w:r w:rsidR="007C4B71" w:rsidRPr="00B91183">
              <w:rPr>
                <w:rStyle w:val="ad"/>
                <w:noProof/>
              </w:rPr>
              <w:t>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C4B71">
              <w:rPr>
                <w:noProof/>
                <w:webHidden/>
              </w:rPr>
              <w:tab/>
            </w:r>
            <w:r w:rsidR="006570A3">
              <w:rPr>
                <w:noProof/>
                <w:webHidden/>
              </w:rPr>
              <w:fldChar w:fldCharType="begin"/>
            </w:r>
            <w:r w:rsidR="007C4B71">
              <w:rPr>
                <w:noProof/>
                <w:webHidden/>
              </w:rPr>
              <w:instrText xml:space="preserve"> PAGEREF _Toc37689198 \h </w:instrText>
            </w:r>
            <w:r w:rsidR="006570A3">
              <w:rPr>
                <w:noProof/>
                <w:webHidden/>
              </w:rPr>
            </w:r>
            <w:r w:rsidR="006570A3">
              <w:rPr>
                <w:noProof/>
                <w:webHidden/>
              </w:rPr>
              <w:fldChar w:fldCharType="separate"/>
            </w:r>
            <w:r w:rsidR="00516E54">
              <w:rPr>
                <w:noProof/>
                <w:webHidden/>
              </w:rPr>
              <w:t>92</w:t>
            </w:r>
            <w:r w:rsidR="006570A3">
              <w:rPr>
                <w:noProof/>
                <w:webHidden/>
              </w:rPr>
              <w:fldChar w:fldCharType="end"/>
            </w:r>
          </w:hyperlink>
        </w:p>
        <w:p w14:paraId="39522A2B"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199" w:history="1">
            <w:r w:rsidR="007C4B71" w:rsidRPr="00B91183">
              <w:rPr>
                <w:rStyle w:val="ad"/>
                <w:noProof/>
              </w:rPr>
              <w:t>13.5.</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C4B71">
              <w:rPr>
                <w:noProof/>
                <w:webHidden/>
              </w:rPr>
              <w:tab/>
            </w:r>
            <w:r w:rsidR="006570A3">
              <w:rPr>
                <w:noProof/>
                <w:webHidden/>
              </w:rPr>
              <w:fldChar w:fldCharType="begin"/>
            </w:r>
            <w:r w:rsidR="007C4B71">
              <w:rPr>
                <w:noProof/>
                <w:webHidden/>
              </w:rPr>
              <w:instrText xml:space="preserve"> PAGEREF _Toc37689199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20288957"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200" w:history="1">
            <w:r w:rsidR="007C4B71" w:rsidRPr="00B91183">
              <w:rPr>
                <w:rStyle w:val="ad"/>
                <w:noProof/>
              </w:rPr>
              <w:t>13.6.</w:t>
            </w:r>
            <w:r w:rsidR="007C4B71">
              <w:rPr>
                <w:rFonts w:asciiTheme="minorHAnsi" w:eastAsiaTheme="minorEastAsia" w:hAnsiTheme="minorHAnsi" w:cstheme="minorBidi"/>
                <w:noProof/>
                <w:sz w:val="22"/>
                <w:szCs w:val="22"/>
                <w:lang w:bidi="ar-SA"/>
              </w:rPr>
              <w:tab/>
            </w:r>
            <w:r w:rsidR="007C4B71" w:rsidRPr="00B91183">
              <w:rPr>
                <w:rStyle w:val="ad"/>
                <w:noProof/>
              </w:rPr>
              <w:t>Описание 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w:t>
            </w:r>
            <w:r w:rsidR="007C4B71">
              <w:rPr>
                <w:noProof/>
                <w:webHidden/>
              </w:rPr>
              <w:tab/>
            </w:r>
            <w:r w:rsidR="006570A3">
              <w:rPr>
                <w:noProof/>
                <w:webHidden/>
              </w:rPr>
              <w:fldChar w:fldCharType="begin"/>
            </w:r>
            <w:r w:rsidR="007C4B71">
              <w:rPr>
                <w:noProof/>
                <w:webHidden/>
              </w:rPr>
              <w:instrText xml:space="preserve"> PAGEREF _Toc37689200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4E29A0A7" w14:textId="77777777" w:rsidR="007C4B71" w:rsidRDefault="00675A88">
          <w:pPr>
            <w:pStyle w:val="10"/>
            <w:tabs>
              <w:tab w:val="left" w:pos="1100"/>
              <w:tab w:val="right" w:leader="dot" w:pos="9349"/>
            </w:tabs>
            <w:rPr>
              <w:rFonts w:asciiTheme="minorHAnsi" w:eastAsiaTheme="minorEastAsia" w:hAnsiTheme="minorHAnsi" w:cstheme="minorBidi"/>
              <w:noProof/>
              <w:sz w:val="22"/>
              <w:szCs w:val="22"/>
              <w:lang w:bidi="ar-SA"/>
            </w:rPr>
          </w:pPr>
          <w:hyperlink w:anchor="_Toc37689201" w:history="1">
            <w:r w:rsidR="007C4B71" w:rsidRPr="00B91183">
              <w:rPr>
                <w:rStyle w:val="ad"/>
                <w:noProof/>
              </w:rPr>
              <w:t>13.7.</w:t>
            </w:r>
            <w:r w:rsidR="007C4B71">
              <w:rPr>
                <w:rFonts w:asciiTheme="minorHAnsi" w:eastAsiaTheme="minorEastAsia" w:hAnsiTheme="minorHAnsi" w:cstheme="minorBidi"/>
                <w:noProof/>
                <w:sz w:val="22"/>
                <w:szCs w:val="22"/>
                <w:lang w:bidi="ar-SA"/>
              </w:rPr>
              <w:tab/>
            </w:r>
            <w:r w:rsidR="007C4B71" w:rsidRPr="00B91183">
              <w:rPr>
                <w:rStyle w:val="ad"/>
                <w:noProof/>
              </w:rPr>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C4B71">
              <w:rPr>
                <w:noProof/>
                <w:webHidden/>
              </w:rPr>
              <w:tab/>
            </w:r>
            <w:r w:rsidR="006570A3">
              <w:rPr>
                <w:noProof/>
                <w:webHidden/>
              </w:rPr>
              <w:fldChar w:fldCharType="begin"/>
            </w:r>
            <w:r w:rsidR="007C4B71">
              <w:rPr>
                <w:noProof/>
                <w:webHidden/>
              </w:rPr>
              <w:instrText xml:space="preserve"> PAGEREF _Toc37689201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2E04FC8A"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202" w:history="1">
            <w:r w:rsidR="007C4B71" w:rsidRPr="00B91183">
              <w:rPr>
                <w:rStyle w:val="ad"/>
                <w:noProof/>
              </w:rPr>
              <w:t>14.</w:t>
            </w:r>
            <w:r w:rsidR="007C4B71">
              <w:rPr>
                <w:rFonts w:asciiTheme="minorHAnsi" w:eastAsiaTheme="minorEastAsia" w:hAnsiTheme="minorHAnsi" w:cstheme="minorBidi"/>
                <w:noProof/>
                <w:sz w:val="22"/>
                <w:szCs w:val="22"/>
                <w:lang w:bidi="ar-SA"/>
              </w:rPr>
              <w:tab/>
            </w:r>
            <w:r w:rsidR="007C4B71" w:rsidRPr="00B91183">
              <w:rPr>
                <w:rStyle w:val="ad"/>
                <w:noProof/>
              </w:rPr>
              <w:t>Раздел 14 "Индикаторы развития систем теплоснабжения"</w:t>
            </w:r>
            <w:r w:rsidR="007C4B71">
              <w:rPr>
                <w:noProof/>
                <w:webHidden/>
              </w:rPr>
              <w:tab/>
            </w:r>
            <w:r w:rsidR="006570A3">
              <w:rPr>
                <w:noProof/>
                <w:webHidden/>
              </w:rPr>
              <w:fldChar w:fldCharType="begin"/>
            </w:r>
            <w:r w:rsidR="007C4B71">
              <w:rPr>
                <w:noProof/>
                <w:webHidden/>
              </w:rPr>
              <w:instrText xml:space="preserve"> PAGEREF _Toc37689202 \h </w:instrText>
            </w:r>
            <w:r w:rsidR="006570A3">
              <w:rPr>
                <w:noProof/>
                <w:webHidden/>
              </w:rPr>
            </w:r>
            <w:r w:rsidR="006570A3">
              <w:rPr>
                <w:noProof/>
                <w:webHidden/>
              </w:rPr>
              <w:fldChar w:fldCharType="separate"/>
            </w:r>
            <w:r w:rsidR="00516E54">
              <w:rPr>
                <w:noProof/>
                <w:webHidden/>
              </w:rPr>
              <w:t>93</w:t>
            </w:r>
            <w:r w:rsidR="006570A3">
              <w:rPr>
                <w:noProof/>
                <w:webHidden/>
              </w:rPr>
              <w:fldChar w:fldCharType="end"/>
            </w:r>
          </w:hyperlink>
        </w:p>
        <w:p w14:paraId="1058F3C2" w14:textId="77777777" w:rsidR="007C4B71" w:rsidRDefault="00675A88">
          <w:pPr>
            <w:pStyle w:val="10"/>
            <w:tabs>
              <w:tab w:val="left" w:pos="880"/>
              <w:tab w:val="right" w:leader="dot" w:pos="9349"/>
            </w:tabs>
            <w:rPr>
              <w:rFonts w:asciiTheme="minorHAnsi" w:eastAsiaTheme="minorEastAsia" w:hAnsiTheme="minorHAnsi" w:cstheme="minorBidi"/>
              <w:noProof/>
              <w:sz w:val="22"/>
              <w:szCs w:val="22"/>
              <w:lang w:bidi="ar-SA"/>
            </w:rPr>
          </w:pPr>
          <w:hyperlink w:anchor="_Toc37689203" w:history="1">
            <w:r w:rsidR="007C4B71" w:rsidRPr="00B91183">
              <w:rPr>
                <w:rStyle w:val="ad"/>
                <w:noProof/>
              </w:rPr>
              <w:t>15.</w:t>
            </w:r>
            <w:r w:rsidR="007C4B71">
              <w:rPr>
                <w:rFonts w:asciiTheme="minorHAnsi" w:eastAsiaTheme="minorEastAsia" w:hAnsiTheme="minorHAnsi" w:cstheme="minorBidi"/>
                <w:noProof/>
                <w:sz w:val="22"/>
                <w:szCs w:val="22"/>
                <w:lang w:bidi="ar-SA"/>
              </w:rPr>
              <w:tab/>
            </w:r>
            <w:r w:rsidR="007C4B71" w:rsidRPr="00B91183">
              <w:rPr>
                <w:rStyle w:val="ad"/>
                <w:noProof/>
              </w:rPr>
              <w:t>Раздел 15 "Ценовые (тарифные) последствия"</w:t>
            </w:r>
            <w:r w:rsidR="007C4B71">
              <w:rPr>
                <w:noProof/>
                <w:webHidden/>
              </w:rPr>
              <w:tab/>
            </w:r>
            <w:r w:rsidR="006570A3">
              <w:rPr>
                <w:noProof/>
                <w:webHidden/>
              </w:rPr>
              <w:fldChar w:fldCharType="begin"/>
            </w:r>
            <w:r w:rsidR="007C4B71">
              <w:rPr>
                <w:noProof/>
                <w:webHidden/>
              </w:rPr>
              <w:instrText xml:space="preserve"> PAGEREF _Toc37689203 \h </w:instrText>
            </w:r>
            <w:r w:rsidR="006570A3">
              <w:rPr>
                <w:noProof/>
                <w:webHidden/>
              </w:rPr>
            </w:r>
            <w:r w:rsidR="006570A3">
              <w:rPr>
                <w:noProof/>
                <w:webHidden/>
              </w:rPr>
              <w:fldChar w:fldCharType="separate"/>
            </w:r>
            <w:r w:rsidR="00516E54">
              <w:rPr>
                <w:noProof/>
                <w:webHidden/>
              </w:rPr>
              <w:t>97</w:t>
            </w:r>
            <w:r w:rsidR="006570A3">
              <w:rPr>
                <w:noProof/>
                <w:webHidden/>
              </w:rPr>
              <w:fldChar w:fldCharType="end"/>
            </w:r>
          </w:hyperlink>
        </w:p>
        <w:p w14:paraId="3F8C00BD" w14:textId="77777777" w:rsidR="00B9047C" w:rsidRDefault="006570A3">
          <w:r>
            <w:rPr>
              <w:b/>
              <w:bCs/>
            </w:rPr>
            <w:fldChar w:fldCharType="end"/>
          </w:r>
        </w:p>
      </w:sdtContent>
    </w:sdt>
    <w:p w14:paraId="79053364" w14:textId="77777777" w:rsidR="00B90452" w:rsidRPr="003C5ABC" w:rsidRDefault="00B90452">
      <w:pPr>
        <w:sectPr w:rsidR="00B90452" w:rsidRPr="003C5ABC" w:rsidSect="00B87CE2">
          <w:type w:val="continuous"/>
          <w:pgSz w:w="11910" w:h="16840"/>
          <w:pgMar w:top="1134" w:right="850" w:bottom="993" w:left="1701" w:header="720" w:footer="720" w:gutter="0"/>
          <w:pgNumType w:start="2"/>
          <w:cols w:space="720"/>
          <w:docGrid w:linePitch="299"/>
        </w:sectPr>
      </w:pPr>
    </w:p>
    <w:p w14:paraId="57917046" w14:textId="77777777" w:rsidR="00B90452" w:rsidRPr="003C5ABC" w:rsidRDefault="00B3208F" w:rsidP="009B430C">
      <w:pPr>
        <w:pStyle w:val="1"/>
        <w:ind w:left="0" w:firstLine="709"/>
        <w:jc w:val="center"/>
      </w:pPr>
      <w:bookmarkStart w:id="1" w:name="_bookmark0"/>
      <w:bookmarkStart w:id="2" w:name="_Toc37689140"/>
      <w:bookmarkEnd w:id="1"/>
      <w:r w:rsidRPr="003C5ABC">
        <w:lastRenderedPageBreak/>
        <w:t>Введение</w:t>
      </w:r>
      <w:bookmarkEnd w:id="2"/>
    </w:p>
    <w:p w14:paraId="018D0B78" w14:textId="77777777" w:rsidR="00B90452" w:rsidRPr="003C5ABC" w:rsidRDefault="00B90452" w:rsidP="009B430C">
      <w:pPr>
        <w:pStyle w:val="a3"/>
        <w:ind w:firstLine="709"/>
        <w:rPr>
          <w:b/>
          <w:sz w:val="30"/>
        </w:rPr>
      </w:pPr>
    </w:p>
    <w:p w14:paraId="1AFDAC80" w14:textId="77777777" w:rsidR="00B90452" w:rsidRPr="003C5ABC" w:rsidRDefault="00332D87" w:rsidP="009B430C">
      <w:pPr>
        <w:pStyle w:val="a3"/>
        <w:spacing w:line="360" w:lineRule="auto"/>
        <w:ind w:firstLine="709"/>
        <w:jc w:val="both"/>
      </w:pPr>
      <w:r w:rsidRPr="000E22D5">
        <w:t>«</w:t>
      </w:r>
      <w:r w:rsidRPr="000E22D5">
        <w:rPr>
          <w:b/>
        </w:rPr>
        <w:t>Актуализация схемы теплоснабжения Полысаевского городского округа на период 2021-2026гг. и на перспективу до 2030 года»</w:t>
      </w:r>
      <w:r w:rsidR="00B3208F" w:rsidRPr="000E22D5">
        <w:t>» выполняется на основании контракта №</w:t>
      </w:r>
      <w:r w:rsidRPr="000E22D5">
        <w:t>9</w:t>
      </w:r>
      <w:r w:rsidR="00B3208F" w:rsidRPr="000E22D5">
        <w:t xml:space="preserve"> от </w:t>
      </w:r>
      <w:r w:rsidR="0083672B" w:rsidRPr="000E22D5">
        <w:t>0</w:t>
      </w:r>
      <w:r w:rsidRPr="000E22D5">
        <w:t>2</w:t>
      </w:r>
      <w:r w:rsidR="00B3208F" w:rsidRPr="000E22D5">
        <w:t>.0</w:t>
      </w:r>
      <w:r w:rsidRPr="000E22D5">
        <w:t>3</w:t>
      </w:r>
      <w:r w:rsidR="00B3208F" w:rsidRPr="000E22D5">
        <w:t>.20</w:t>
      </w:r>
      <w:r w:rsidR="002A212D" w:rsidRPr="000E22D5">
        <w:t>20</w:t>
      </w:r>
      <w:r w:rsidR="00B3208F" w:rsidRPr="000E22D5">
        <w:t xml:space="preserve">г., заключенного между </w:t>
      </w:r>
      <w:r w:rsidR="000E22D5" w:rsidRPr="000E22D5">
        <w:rPr>
          <w:b/>
        </w:rPr>
        <w:t>Управление по капитальному строительству и вопросам жилищно-коммунального хозяйства Полысаевского городского округа</w:t>
      </w:r>
      <w:r w:rsidR="00B3208F" w:rsidRPr="000E22D5">
        <w:t xml:space="preserve"> и </w:t>
      </w:r>
      <w:r w:rsidR="0083672B" w:rsidRPr="000E22D5">
        <w:t>ИП Бубнова Н.Д.</w:t>
      </w:r>
      <w:r w:rsidR="00B3208F" w:rsidRPr="000E22D5">
        <w:t>, в объеме согласованного Технического задания, в соответствии</w:t>
      </w:r>
      <w:r w:rsidR="00B3208F" w:rsidRPr="003C5ABC">
        <w:t xml:space="preserve"> с ФЗ №190 «О теплоснабжении» и ПП РФ № 154 от 22.02.2012 г. «О требованиях к схемам теплоснабжения, порядку их разработки и утверждения».</w:t>
      </w:r>
    </w:p>
    <w:p w14:paraId="10CF5CEE" w14:textId="77777777" w:rsidR="00B90452" w:rsidRPr="003C5ABC" w:rsidRDefault="00B3208F" w:rsidP="009B430C">
      <w:pPr>
        <w:pStyle w:val="a3"/>
        <w:spacing w:line="360" w:lineRule="auto"/>
        <w:ind w:firstLine="709"/>
        <w:jc w:val="both"/>
      </w:pPr>
      <w:r w:rsidRPr="003C5ABC">
        <w:t>Схема теплоснабжения городского округа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14:paraId="7E2CDECD" w14:textId="77777777" w:rsidR="00B90452" w:rsidRPr="003C5ABC" w:rsidRDefault="00B90452">
      <w:pPr>
        <w:spacing w:line="360" w:lineRule="auto"/>
        <w:jc w:val="both"/>
        <w:sectPr w:rsidR="00B90452" w:rsidRPr="003C5ABC" w:rsidSect="002220B4">
          <w:pgSz w:w="11910" w:h="16840"/>
          <w:pgMar w:top="1134" w:right="850" w:bottom="709" w:left="1701" w:header="0" w:footer="472" w:gutter="0"/>
          <w:cols w:space="720"/>
          <w:docGrid w:linePitch="299"/>
        </w:sectPr>
      </w:pPr>
    </w:p>
    <w:p w14:paraId="1A6C59D8" w14:textId="77777777" w:rsidR="00B90452" w:rsidRPr="004F274C" w:rsidRDefault="004F78F4" w:rsidP="00EF2E25">
      <w:pPr>
        <w:pStyle w:val="1"/>
        <w:numPr>
          <w:ilvl w:val="0"/>
          <w:numId w:val="10"/>
        </w:numPr>
        <w:tabs>
          <w:tab w:val="left" w:pos="1072"/>
        </w:tabs>
        <w:ind w:left="0" w:firstLine="709"/>
        <w:jc w:val="center"/>
      </w:pPr>
      <w:bookmarkStart w:id="3" w:name="_bookmark1"/>
      <w:bookmarkStart w:id="4" w:name="_Toc37689141"/>
      <w:bookmarkEnd w:id="3"/>
      <w:r w:rsidRPr="004F274C">
        <w:lastRenderedPageBreak/>
        <w:t>Раздел 1 "Показатели существующего и перспективного спроса на тепловую энергию (мощность) и теплоноситель"</w:t>
      </w:r>
      <w:bookmarkEnd w:id="4"/>
    </w:p>
    <w:p w14:paraId="49BF7CF9" w14:textId="77777777" w:rsidR="003D7ED0" w:rsidRPr="004F274C" w:rsidRDefault="003D7ED0" w:rsidP="003D7ED0">
      <w:pPr>
        <w:pStyle w:val="1"/>
        <w:numPr>
          <w:ilvl w:val="1"/>
          <w:numId w:val="10"/>
        </w:numPr>
        <w:tabs>
          <w:tab w:val="left" w:pos="1315"/>
        </w:tabs>
        <w:ind w:left="0" w:firstLine="709"/>
        <w:jc w:val="both"/>
      </w:pPr>
      <w:bookmarkStart w:id="5" w:name="_bookmark2"/>
      <w:bookmarkStart w:id="6" w:name="_bookmark3"/>
      <w:bookmarkStart w:id="7" w:name="_bookmark5"/>
      <w:bookmarkStart w:id="8" w:name="_Toc37689142"/>
      <w:bookmarkEnd w:id="5"/>
      <w:bookmarkEnd w:id="6"/>
      <w:bookmarkEnd w:id="7"/>
      <w:r w:rsidRPr="004F274C">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p>
    <w:p w14:paraId="522A3D90" w14:textId="29B577F3" w:rsidR="004F274C" w:rsidRPr="008A0404" w:rsidRDefault="004F274C" w:rsidP="004F274C">
      <w:pPr>
        <w:pStyle w:val="a3"/>
        <w:spacing w:before="240" w:line="360" w:lineRule="auto"/>
        <w:ind w:firstLine="709"/>
        <w:jc w:val="both"/>
      </w:pPr>
      <w:r w:rsidRPr="004F274C">
        <w:t xml:space="preserve">В качестве расчетных </w:t>
      </w:r>
      <w:r w:rsidRPr="008A0404">
        <w:t xml:space="preserve">элементов территориального деления в Схеме теплоснабжения приняты планировочные </w:t>
      </w:r>
      <w:r w:rsidR="008A0404" w:rsidRPr="008A0404">
        <w:t>микрорайон</w:t>
      </w:r>
      <w:r w:rsidRPr="008A0404">
        <w:t xml:space="preserve">ы согласно </w:t>
      </w:r>
      <w:r w:rsidR="008A0404" w:rsidRPr="008A0404">
        <w:t>генеральному плану Полысаевского городского округа.</w:t>
      </w:r>
    </w:p>
    <w:p w14:paraId="3988A6BD" w14:textId="77777777" w:rsidR="004F274C" w:rsidRPr="008A0404" w:rsidRDefault="00E72A4C" w:rsidP="004F274C">
      <w:pPr>
        <w:pStyle w:val="a3"/>
        <w:spacing w:line="360" w:lineRule="auto"/>
        <w:ind w:firstLine="709"/>
        <w:jc w:val="both"/>
      </w:pPr>
      <w:r w:rsidRPr="008A0404">
        <w:t>М</w:t>
      </w:r>
      <w:r w:rsidR="00336E96" w:rsidRPr="008A0404">
        <w:t>икрор</w:t>
      </w:r>
      <w:r w:rsidR="004F274C" w:rsidRPr="008A0404">
        <w:t>айоны городского округа представлены на рисунке 1.1.</w:t>
      </w:r>
    </w:p>
    <w:p w14:paraId="4A7169F1" w14:textId="77777777" w:rsidR="004F274C" w:rsidRPr="003C5ABC" w:rsidRDefault="004F274C" w:rsidP="004F274C">
      <w:pPr>
        <w:pStyle w:val="a3"/>
        <w:spacing w:line="360" w:lineRule="auto"/>
        <w:ind w:firstLine="709"/>
        <w:jc w:val="both"/>
      </w:pPr>
      <w:r w:rsidRPr="003C5ABC">
        <w:t xml:space="preserve">Прогноз спроса на тепловую энергию для перспективной застройки городского </w:t>
      </w:r>
      <w:r w:rsidRPr="008A0404">
        <w:t xml:space="preserve">округа на период до 2030 г. определялся по данным плана перспективного развития городского округа и по сведениям, предоставленным Управлением </w:t>
      </w:r>
      <w:r w:rsidR="001653F9" w:rsidRPr="008A0404">
        <w:t xml:space="preserve">по капитальному </w:t>
      </w:r>
      <w:r w:rsidRPr="008A0404">
        <w:t xml:space="preserve"> </w:t>
      </w:r>
      <w:r w:rsidR="001653F9" w:rsidRPr="008A0404">
        <w:t>строитель</w:t>
      </w:r>
      <w:r w:rsidR="007015A7" w:rsidRPr="008A0404">
        <w:t>ству и вопросам жилищно-коммуна</w:t>
      </w:r>
      <w:r w:rsidR="004E6BA6" w:rsidRPr="008A0404">
        <w:t>л</w:t>
      </w:r>
      <w:r w:rsidR="001653F9" w:rsidRPr="008A0404">
        <w:t>ьного хозяйства Полысаевского городского округа</w:t>
      </w:r>
      <w:r w:rsidRPr="008A0404">
        <w:t xml:space="preserve"> и теплоснабжающими организациями Полысаевского городского округа.</w:t>
      </w:r>
    </w:p>
    <w:p w14:paraId="7BFA0EC0" w14:textId="77777777" w:rsidR="004F274C" w:rsidRPr="003C5ABC" w:rsidRDefault="004F274C" w:rsidP="004F274C">
      <w:pPr>
        <w:pStyle w:val="a3"/>
        <w:jc w:val="center"/>
        <w:rPr>
          <w:sz w:val="20"/>
        </w:rPr>
      </w:pPr>
      <w:r w:rsidRPr="003C5ABC">
        <w:rPr>
          <w:noProof/>
          <w:sz w:val="20"/>
          <w:lang w:bidi="ar-SA"/>
        </w:rPr>
        <w:lastRenderedPageBreak/>
        <w:drawing>
          <wp:inline distT="0" distB="0" distL="0" distR="0" wp14:anchorId="33FD79D9" wp14:editId="1E383913">
            <wp:extent cx="5924550" cy="857995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28164" cy="8585191"/>
                    </a:xfrm>
                    <a:prstGeom prst="rect">
                      <a:avLst/>
                    </a:prstGeom>
                  </pic:spPr>
                </pic:pic>
              </a:graphicData>
            </a:graphic>
          </wp:inline>
        </w:drawing>
      </w:r>
    </w:p>
    <w:p w14:paraId="4314D18A" w14:textId="13121959" w:rsidR="004F274C" w:rsidRPr="003C5ABC" w:rsidRDefault="004F274C" w:rsidP="004F274C">
      <w:pPr>
        <w:spacing w:before="2"/>
        <w:jc w:val="center"/>
        <w:rPr>
          <w:b/>
          <w:sz w:val="24"/>
        </w:rPr>
      </w:pPr>
      <w:r w:rsidRPr="003C5ABC">
        <w:rPr>
          <w:b/>
          <w:sz w:val="24"/>
        </w:rPr>
        <w:t xml:space="preserve">Рис. 1.1. </w:t>
      </w:r>
      <w:r w:rsidR="008A0404" w:rsidRPr="0084387F">
        <w:rPr>
          <w:b/>
          <w:bCs/>
          <w:lang w:bidi="ar-SA"/>
        </w:rPr>
        <w:t>Микрорайон</w:t>
      </w:r>
      <w:r w:rsidRPr="003C5ABC">
        <w:rPr>
          <w:b/>
          <w:sz w:val="24"/>
        </w:rPr>
        <w:t>ы городского округа</w:t>
      </w:r>
    </w:p>
    <w:p w14:paraId="10B7634B" w14:textId="40E5D12C" w:rsidR="004F274C" w:rsidRPr="003C5ABC" w:rsidRDefault="004A2E13" w:rsidP="004F274C">
      <w:pPr>
        <w:pStyle w:val="a3"/>
        <w:spacing w:line="360" w:lineRule="auto"/>
        <w:ind w:firstLine="284"/>
        <w:jc w:val="center"/>
        <w:rPr>
          <w:b/>
          <w:sz w:val="24"/>
        </w:rPr>
      </w:pPr>
      <w:r>
        <w:rPr>
          <w:b/>
          <w:noProof/>
          <w:sz w:val="24"/>
          <w:lang w:bidi="ar-SA"/>
        </w:rPr>
        <w:lastRenderedPageBreak/>
        <w:drawing>
          <wp:inline distT="0" distB="0" distL="0" distR="0" wp14:anchorId="4B966CFC" wp14:editId="46DD9EC6">
            <wp:extent cx="5942965" cy="72263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2">
                      <a:extLst>
                        <a:ext uri="{28A0092B-C50C-407E-A947-70E740481C1C}">
                          <a14:useLocalDpi xmlns:a14="http://schemas.microsoft.com/office/drawing/2010/main" val="0"/>
                        </a:ext>
                      </a:extLst>
                    </a:blip>
                    <a:stretch>
                      <a:fillRect/>
                    </a:stretch>
                  </pic:blipFill>
                  <pic:spPr>
                    <a:xfrm>
                      <a:off x="0" y="0"/>
                      <a:ext cx="5942965" cy="7226300"/>
                    </a:xfrm>
                    <a:prstGeom prst="rect">
                      <a:avLst/>
                    </a:prstGeom>
                  </pic:spPr>
                </pic:pic>
              </a:graphicData>
            </a:graphic>
          </wp:inline>
        </w:drawing>
      </w:r>
      <w:r w:rsidR="004F274C" w:rsidRPr="003C5ABC">
        <w:rPr>
          <w:b/>
          <w:sz w:val="24"/>
        </w:rPr>
        <w:t>Рис. 1.2. План перспективной комплексной жилой застройки городского округа</w:t>
      </w:r>
    </w:p>
    <w:p w14:paraId="6668E4A6" w14:textId="77777777" w:rsidR="0084387F" w:rsidRDefault="004F274C" w:rsidP="004F274C">
      <w:pPr>
        <w:pStyle w:val="a3"/>
        <w:spacing w:line="360" w:lineRule="auto"/>
        <w:ind w:firstLine="709"/>
        <w:jc w:val="both"/>
      </w:pPr>
      <w:r w:rsidRPr="003C5ABC">
        <w:t>План перспективной застройки с указанием комплексной жилой застройки приведен на рисунке 1.2. Динамика изменения прироста жилого и общественного фонда представлена в таблице 1.1</w:t>
      </w:r>
    </w:p>
    <w:p w14:paraId="61189B2E" w14:textId="77777777" w:rsidR="0084387F" w:rsidRDefault="0084387F">
      <w:pPr>
        <w:rPr>
          <w:sz w:val="28"/>
          <w:szCs w:val="28"/>
        </w:rPr>
      </w:pPr>
      <w:r>
        <w:br w:type="page"/>
      </w:r>
    </w:p>
    <w:p w14:paraId="08061C9D" w14:textId="77777777" w:rsidR="004F274C" w:rsidRPr="003C5ABC" w:rsidRDefault="004F274C" w:rsidP="004F274C">
      <w:pPr>
        <w:spacing w:before="67" w:after="3"/>
        <w:ind w:left="1134" w:firstLine="566"/>
        <w:rPr>
          <w:b/>
          <w:sz w:val="24"/>
        </w:rPr>
      </w:pPr>
      <w:r w:rsidRPr="003C5ABC">
        <w:rPr>
          <w:b/>
          <w:sz w:val="24"/>
        </w:rPr>
        <w:lastRenderedPageBreak/>
        <w:t>Таблица 1.1. Прирост строительных площадей по районам с разделением на расчетные периоды до 2030 года.</w:t>
      </w:r>
    </w:p>
    <w:p w14:paraId="6D8471E6" w14:textId="77777777" w:rsidR="004F274C" w:rsidRPr="003C5ABC" w:rsidRDefault="004F274C" w:rsidP="004F274C">
      <w:pPr>
        <w:rPr>
          <w:sz w:val="24"/>
        </w:rPr>
      </w:pPr>
    </w:p>
    <w:tbl>
      <w:tblPr>
        <w:tblW w:w="10178" w:type="dxa"/>
        <w:tblInd w:w="-436" w:type="dxa"/>
        <w:tblLook w:val="04A0" w:firstRow="1" w:lastRow="0" w:firstColumn="1" w:lastColumn="0" w:noHBand="0" w:noVBand="1"/>
      </w:tblPr>
      <w:tblGrid>
        <w:gridCol w:w="3119"/>
        <w:gridCol w:w="882"/>
        <w:gridCol w:w="882"/>
        <w:gridCol w:w="882"/>
        <w:gridCol w:w="882"/>
        <w:gridCol w:w="882"/>
        <w:gridCol w:w="882"/>
        <w:gridCol w:w="882"/>
        <w:gridCol w:w="885"/>
      </w:tblGrid>
      <w:tr w:rsidR="0084387F" w:rsidRPr="0084387F" w14:paraId="0127F2BA" w14:textId="77777777" w:rsidTr="00502DBF">
        <w:trPr>
          <w:trHeight w:val="390"/>
        </w:trPr>
        <w:tc>
          <w:tcPr>
            <w:tcW w:w="3119" w:type="dxa"/>
            <w:vMerge w:val="restart"/>
            <w:tcBorders>
              <w:top w:val="single" w:sz="8" w:space="0" w:color="000000"/>
              <w:left w:val="single" w:sz="8" w:space="0" w:color="000000"/>
              <w:right w:val="single" w:sz="8" w:space="0" w:color="000000"/>
            </w:tcBorders>
            <w:shd w:val="clear" w:color="auto" w:fill="auto"/>
            <w:hideMark/>
          </w:tcPr>
          <w:p w14:paraId="0D126D9C" w14:textId="77777777" w:rsidR="0084387F" w:rsidRPr="0084387F" w:rsidRDefault="0084387F" w:rsidP="0084387F">
            <w:pPr>
              <w:pStyle w:val="TableParagraph"/>
              <w:rPr>
                <w:b/>
                <w:sz w:val="20"/>
              </w:rPr>
            </w:pPr>
            <w:r w:rsidRPr="0084387F">
              <w:rPr>
                <w:b/>
                <w:sz w:val="20"/>
              </w:rPr>
              <w:t>Наименование объекта</w:t>
            </w:r>
          </w:p>
        </w:tc>
        <w:tc>
          <w:tcPr>
            <w:tcW w:w="7059" w:type="dxa"/>
            <w:gridSpan w:val="8"/>
            <w:tcBorders>
              <w:top w:val="single" w:sz="8" w:space="0" w:color="000000"/>
              <w:left w:val="nil"/>
              <w:bottom w:val="single" w:sz="8" w:space="0" w:color="000000"/>
              <w:right w:val="single" w:sz="8" w:space="0" w:color="000000"/>
            </w:tcBorders>
            <w:shd w:val="clear" w:color="auto" w:fill="auto"/>
            <w:hideMark/>
          </w:tcPr>
          <w:p w14:paraId="1703A043" w14:textId="77777777" w:rsidR="0084387F" w:rsidRPr="0084387F" w:rsidRDefault="0084387F" w:rsidP="0084387F">
            <w:pPr>
              <w:pStyle w:val="TableParagraph"/>
              <w:rPr>
                <w:b/>
                <w:sz w:val="20"/>
              </w:rPr>
            </w:pPr>
            <w:r w:rsidRPr="0084387F">
              <w:rPr>
                <w:b/>
                <w:sz w:val="20"/>
              </w:rPr>
              <w:t>Площадь, м2</w:t>
            </w:r>
          </w:p>
        </w:tc>
      </w:tr>
      <w:tr w:rsidR="0084387F" w:rsidRPr="0084387F" w14:paraId="241E4F75" w14:textId="77777777" w:rsidTr="00502DBF">
        <w:trPr>
          <w:trHeight w:val="315"/>
        </w:trPr>
        <w:tc>
          <w:tcPr>
            <w:tcW w:w="3119" w:type="dxa"/>
            <w:vMerge/>
            <w:tcBorders>
              <w:left w:val="single" w:sz="8" w:space="0" w:color="000000"/>
              <w:right w:val="single" w:sz="8" w:space="0" w:color="000000"/>
            </w:tcBorders>
            <w:shd w:val="clear" w:color="auto" w:fill="auto"/>
            <w:hideMark/>
          </w:tcPr>
          <w:p w14:paraId="74976883" w14:textId="77777777" w:rsidR="0084387F" w:rsidRPr="0084387F" w:rsidRDefault="0084387F" w:rsidP="0084387F">
            <w:pPr>
              <w:widowControl/>
              <w:autoSpaceDE/>
              <w:autoSpaceDN/>
              <w:rPr>
                <w:b/>
                <w:bCs/>
                <w:sz w:val="20"/>
                <w:szCs w:val="20"/>
                <w:lang w:bidi="ar-SA"/>
              </w:rPr>
            </w:pPr>
          </w:p>
        </w:tc>
        <w:tc>
          <w:tcPr>
            <w:tcW w:w="882" w:type="dxa"/>
            <w:tcBorders>
              <w:top w:val="nil"/>
              <w:left w:val="nil"/>
              <w:bottom w:val="single" w:sz="8" w:space="0" w:color="000000"/>
              <w:right w:val="single" w:sz="8" w:space="0" w:color="000000"/>
            </w:tcBorders>
            <w:shd w:val="clear" w:color="auto" w:fill="auto"/>
            <w:hideMark/>
          </w:tcPr>
          <w:p w14:paraId="6F916A77"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38AE4CCB"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11C4E170"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4909496C"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045295DF"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6F4C331F"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2" w:type="dxa"/>
            <w:tcBorders>
              <w:top w:val="nil"/>
              <w:left w:val="nil"/>
              <w:bottom w:val="single" w:sz="8" w:space="0" w:color="000000"/>
              <w:right w:val="single" w:sz="8" w:space="0" w:color="000000"/>
            </w:tcBorders>
            <w:shd w:val="clear" w:color="auto" w:fill="auto"/>
            <w:hideMark/>
          </w:tcPr>
          <w:p w14:paraId="5952256B"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c>
          <w:tcPr>
            <w:tcW w:w="885" w:type="dxa"/>
            <w:tcBorders>
              <w:top w:val="nil"/>
              <w:left w:val="nil"/>
              <w:bottom w:val="single" w:sz="8" w:space="0" w:color="000000"/>
              <w:right w:val="single" w:sz="8" w:space="0" w:color="000000"/>
            </w:tcBorders>
            <w:shd w:val="clear" w:color="auto" w:fill="auto"/>
            <w:hideMark/>
          </w:tcPr>
          <w:p w14:paraId="3F726F22" w14:textId="77777777" w:rsidR="0084387F" w:rsidRPr="0084387F" w:rsidRDefault="0084387F" w:rsidP="0084387F">
            <w:pPr>
              <w:widowControl/>
              <w:autoSpaceDE/>
              <w:autoSpaceDN/>
              <w:jc w:val="center"/>
              <w:rPr>
                <w:b/>
                <w:bCs/>
                <w:sz w:val="18"/>
                <w:szCs w:val="18"/>
                <w:lang w:bidi="ar-SA"/>
              </w:rPr>
            </w:pPr>
            <w:r w:rsidRPr="0084387F">
              <w:rPr>
                <w:b/>
                <w:bCs/>
                <w:sz w:val="18"/>
                <w:szCs w:val="18"/>
                <w:lang w:bidi="ar-SA"/>
              </w:rPr>
              <w:t>прирост</w:t>
            </w:r>
          </w:p>
        </w:tc>
      </w:tr>
      <w:tr w:rsidR="0084387F" w:rsidRPr="0084387F" w14:paraId="7F4DD0C6" w14:textId="77777777" w:rsidTr="00502DBF">
        <w:trPr>
          <w:trHeight w:val="315"/>
        </w:trPr>
        <w:tc>
          <w:tcPr>
            <w:tcW w:w="3119" w:type="dxa"/>
            <w:vMerge/>
            <w:tcBorders>
              <w:left w:val="single" w:sz="8" w:space="0" w:color="000000"/>
              <w:bottom w:val="single" w:sz="8" w:space="0" w:color="000000"/>
              <w:right w:val="single" w:sz="8" w:space="0" w:color="000000"/>
            </w:tcBorders>
            <w:shd w:val="clear" w:color="auto" w:fill="auto"/>
            <w:hideMark/>
          </w:tcPr>
          <w:p w14:paraId="39DB08C1" w14:textId="77777777" w:rsidR="0084387F" w:rsidRPr="0084387F" w:rsidRDefault="0084387F" w:rsidP="0084387F">
            <w:pPr>
              <w:widowControl/>
              <w:autoSpaceDE/>
              <w:autoSpaceDN/>
              <w:rPr>
                <w:rFonts w:ascii="Calibri" w:hAnsi="Calibri" w:cs="Calibri"/>
                <w:lang w:bidi="ar-SA"/>
              </w:rPr>
            </w:pPr>
          </w:p>
        </w:tc>
        <w:tc>
          <w:tcPr>
            <w:tcW w:w="882" w:type="dxa"/>
            <w:tcBorders>
              <w:top w:val="nil"/>
              <w:left w:val="nil"/>
              <w:bottom w:val="single" w:sz="8" w:space="0" w:color="000000"/>
              <w:right w:val="single" w:sz="8" w:space="0" w:color="000000"/>
            </w:tcBorders>
            <w:shd w:val="clear" w:color="auto" w:fill="auto"/>
            <w:hideMark/>
          </w:tcPr>
          <w:p w14:paraId="22EBB85F"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2020 г.</w:t>
            </w:r>
          </w:p>
        </w:tc>
        <w:tc>
          <w:tcPr>
            <w:tcW w:w="882" w:type="dxa"/>
            <w:tcBorders>
              <w:top w:val="nil"/>
              <w:left w:val="nil"/>
              <w:bottom w:val="single" w:sz="8" w:space="0" w:color="000000"/>
              <w:right w:val="single" w:sz="8" w:space="0" w:color="000000"/>
            </w:tcBorders>
            <w:shd w:val="clear" w:color="auto" w:fill="auto"/>
            <w:hideMark/>
          </w:tcPr>
          <w:p w14:paraId="480CC956"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2021 г.</w:t>
            </w:r>
          </w:p>
        </w:tc>
        <w:tc>
          <w:tcPr>
            <w:tcW w:w="882" w:type="dxa"/>
            <w:tcBorders>
              <w:top w:val="nil"/>
              <w:left w:val="nil"/>
              <w:bottom w:val="single" w:sz="8" w:space="0" w:color="000000"/>
              <w:right w:val="single" w:sz="8" w:space="0" w:color="000000"/>
            </w:tcBorders>
            <w:shd w:val="clear" w:color="auto" w:fill="auto"/>
            <w:hideMark/>
          </w:tcPr>
          <w:p w14:paraId="2D94C441"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2022 г.</w:t>
            </w:r>
          </w:p>
        </w:tc>
        <w:tc>
          <w:tcPr>
            <w:tcW w:w="882" w:type="dxa"/>
            <w:tcBorders>
              <w:top w:val="nil"/>
              <w:left w:val="nil"/>
              <w:bottom w:val="single" w:sz="8" w:space="0" w:color="000000"/>
              <w:right w:val="single" w:sz="8" w:space="0" w:color="000000"/>
            </w:tcBorders>
            <w:shd w:val="clear" w:color="auto" w:fill="auto"/>
            <w:hideMark/>
          </w:tcPr>
          <w:p w14:paraId="3F39CD8D"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2023 г.</w:t>
            </w:r>
          </w:p>
        </w:tc>
        <w:tc>
          <w:tcPr>
            <w:tcW w:w="882" w:type="dxa"/>
            <w:tcBorders>
              <w:top w:val="nil"/>
              <w:left w:val="nil"/>
              <w:bottom w:val="single" w:sz="8" w:space="0" w:color="000000"/>
              <w:right w:val="single" w:sz="8" w:space="0" w:color="000000"/>
            </w:tcBorders>
            <w:shd w:val="clear" w:color="auto" w:fill="auto"/>
            <w:hideMark/>
          </w:tcPr>
          <w:p w14:paraId="278F6F31"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2024 г.</w:t>
            </w:r>
          </w:p>
        </w:tc>
        <w:tc>
          <w:tcPr>
            <w:tcW w:w="882" w:type="dxa"/>
            <w:tcBorders>
              <w:top w:val="nil"/>
              <w:left w:val="nil"/>
              <w:bottom w:val="single" w:sz="8" w:space="0" w:color="000000"/>
              <w:right w:val="single" w:sz="8" w:space="0" w:color="000000"/>
            </w:tcBorders>
            <w:shd w:val="clear" w:color="auto" w:fill="auto"/>
            <w:hideMark/>
          </w:tcPr>
          <w:p w14:paraId="44A983E4"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2025 г.</w:t>
            </w:r>
          </w:p>
        </w:tc>
        <w:tc>
          <w:tcPr>
            <w:tcW w:w="882" w:type="dxa"/>
            <w:tcBorders>
              <w:top w:val="nil"/>
              <w:left w:val="nil"/>
              <w:bottom w:val="single" w:sz="8" w:space="0" w:color="000000"/>
              <w:right w:val="single" w:sz="8" w:space="0" w:color="000000"/>
            </w:tcBorders>
            <w:shd w:val="clear" w:color="auto" w:fill="auto"/>
            <w:hideMark/>
          </w:tcPr>
          <w:p w14:paraId="36359A8B"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 xml:space="preserve">2026-2030 </w:t>
            </w:r>
            <w:r w:rsidRPr="0084387F">
              <w:rPr>
                <w:b/>
                <w:bCs/>
                <w:sz w:val="18"/>
                <w:szCs w:val="18"/>
                <w:lang w:bidi="ar-SA"/>
              </w:rPr>
              <w:t>гг.</w:t>
            </w:r>
          </w:p>
        </w:tc>
        <w:tc>
          <w:tcPr>
            <w:tcW w:w="885" w:type="dxa"/>
            <w:tcBorders>
              <w:top w:val="nil"/>
              <w:left w:val="nil"/>
              <w:bottom w:val="single" w:sz="8" w:space="0" w:color="000000"/>
              <w:right w:val="single" w:sz="8" w:space="0" w:color="000000"/>
            </w:tcBorders>
            <w:shd w:val="clear" w:color="auto" w:fill="auto"/>
            <w:hideMark/>
          </w:tcPr>
          <w:p w14:paraId="4176A2BC" w14:textId="77777777" w:rsidR="0084387F" w:rsidRPr="0084387F" w:rsidRDefault="0084387F" w:rsidP="0084387F">
            <w:pPr>
              <w:widowControl/>
              <w:autoSpaceDE/>
              <w:autoSpaceDN/>
              <w:jc w:val="center"/>
              <w:rPr>
                <w:b/>
                <w:bCs/>
                <w:sz w:val="20"/>
                <w:szCs w:val="20"/>
                <w:lang w:bidi="ar-SA"/>
              </w:rPr>
            </w:pPr>
            <w:r w:rsidRPr="0084387F">
              <w:rPr>
                <w:b/>
                <w:bCs/>
                <w:sz w:val="20"/>
                <w:szCs w:val="20"/>
                <w:lang w:bidi="ar-SA"/>
              </w:rPr>
              <w:t xml:space="preserve">2020-2030 </w:t>
            </w:r>
            <w:r w:rsidRPr="0084387F">
              <w:rPr>
                <w:b/>
                <w:bCs/>
                <w:sz w:val="18"/>
                <w:szCs w:val="18"/>
                <w:lang w:bidi="ar-SA"/>
              </w:rPr>
              <w:t>гг.</w:t>
            </w:r>
          </w:p>
        </w:tc>
      </w:tr>
      <w:tr w:rsidR="0084387F" w:rsidRPr="0084387F" w14:paraId="632D93D7" w14:textId="77777777" w:rsidTr="00502DBF">
        <w:trPr>
          <w:trHeight w:val="315"/>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674F2AE5" w14:textId="77777777" w:rsidR="0084387F" w:rsidRPr="0084387F" w:rsidRDefault="0084387F" w:rsidP="0084387F">
            <w:pPr>
              <w:widowControl/>
              <w:autoSpaceDE/>
              <w:autoSpaceDN/>
              <w:jc w:val="center"/>
              <w:rPr>
                <w:b/>
                <w:bCs/>
                <w:lang w:bidi="ar-SA"/>
              </w:rPr>
            </w:pPr>
            <w:r w:rsidRPr="0084387F">
              <w:rPr>
                <w:b/>
                <w:bCs/>
                <w:lang w:bidi="ar-SA"/>
              </w:rPr>
              <w:t>Микрорайон №1</w:t>
            </w:r>
          </w:p>
        </w:tc>
      </w:tr>
      <w:tr w:rsidR="0084387F" w:rsidRPr="0084387F" w14:paraId="6F69B44C"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68D9A96" w14:textId="77777777" w:rsidR="0084387F" w:rsidRPr="0084387F" w:rsidRDefault="0084387F" w:rsidP="0084387F">
            <w:pPr>
              <w:widowControl/>
              <w:autoSpaceDE/>
              <w:autoSpaceDN/>
              <w:rPr>
                <w:b/>
                <w:bCs/>
                <w:lang w:bidi="ar-SA"/>
              </w:rPr>
            </w:pPr>
            <w:r w:rsidRPr="0084387F">
              <w:rPr>
                <w:b/>
                <w:bCs/>
                <w:lang w:bidi="ar-SA"/>
              </w:rPr>
              <w:t>Общественно-деловые здания</w:t>
            </w:r>
          </w:p>
        </w:tc>
        <w:tc>
          <w:tcPr>
            <w:tcW w:w="882" w:type="dxa"/>
            <w:tcBorders>
              <w:top w:val="nil"/>
              <w:left w:val="nil"/>
              <w:bottom w:val="single" w:sz="8" w:space="0" w:color="000000"/>
              <w:right w:val="single" w:sz="8" w:space="0" w:color="000000"/>
            </w:tcBorders>
            <w:shd w:val="clear" w:color="auto" w:fill="auto"/>
            <w:hideMark/>
          </w:tcPr>
          <w:p w14:paraId="61705384"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900</w:t>
            </w:r>
          </w:p>
        </w:tc>
        <w:tc>
          <w:tcPr>
            <w:tcW w:w="882" w:type="dxa"/>
            <w:tcBorders>
              <w:top w:val="nil"/>
              <w:left w:val="nil"/>
              <w:bottom w:val="single" w:sz="8" w:space="0" w:color="000000"/>
              <w:right w:val="single" w:sz="8" w:space="0" w:color="000000"/>
            </w:tcBorders>
            <w:shd w:val="clear" w:color="auto" w:fill="auto"/>
            <w:hideMark/>
          </w:tcPr>
          <w:p w14:paraId="2D40E5C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1375</w:t>
            </w:r>
          </w:p>
        </w:tc>
        <w:tc>
          <w:tcPr>
            <w:tcW w:w="882" w:type="dxa"/>
            <w:tcBorders>
              <w:top w:val="nil"/>
              <w:left w:val="nil"/>
              <w:bottom w:val="single" w:sz="8" w:space="0" w:color="000000"/>
              <w:right w:val="single" w:sz="8" w:space="0" w:color="000000"/>
            </w:tcBorders>
            <w:shd w:val="clear" w:color="auto" w:fill="auto"/>
            <w:hideMark/>
          </w:tcPr>
          <w:p w14:paraId="2DBC535F"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CD726F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4FDFE0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F077D3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D5C11B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0210FD8"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2275</w:t>
            </w:r>
          </w:p>
        </w:tc>
      </w:tr>
      <w:tr w:rsidR="0084387F" w:rsidRPr="0084387F" w14:paraId="7FC1C4E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536B7DA" w14:textId="77777777" w:rsidR="0084387F" w:rsidRPr="0084387F" w:rsidRDefault="0084387F" w:rsidP="0084387F">
            <w:pPr>
              <w:widowControl/>
              <w:autoSpaceDE/>
              <w:autoSpaceDN/>
              <w:rPr>
                <w:sz w:val="24"/>
                <w:szCs w:val="24"/>
                <w:lang w:bidi="ar-SA"/>
              </w:rPr>
            </w:pPr>
            <w:r w:rsidRPr="0084387F">
              <w:rPr>
                <w:sz w:val="24"/>
                <w:szCs w:val="24"/>
                <w:lang w:bidi="ar-SA"/>
              </w:rPr>
              <w:t>Магазин, в 36 м на северо-восток от угла дома №10 по ул. Бажова</w:t>
            </w:r>
          </w:p>
        </w:tc>
        <w:tc>
          <w:tcPr>
            <w:tcW w:w="882" w:type="dxa"/>
            <w:tcBorders>
              <w:top w:val="nil"/>
              <w:left w:val="nil"/>
              <w:bottom w:val="single" w:sz="8" w:space="0" w:color="000000"/>
              <w:right w:val="single" w:sz="8" w:space="0" w:color="000000"/>
            </w:tcBorders>
            <w:shd w:val="clear" w:color="auto" w:fill="auto"/>
            <w:hideMark/>
          </w:tcPr>
          <w:p w14:paraId="5F3803EE" w14:textId="77777777" w:rsidR="0084387F" w:rsidRPr="0084387F" w:rsidRDefault="0084387F" w:rsidP="0084387F">
            <w:pPr>
              <w:widowControl/>
              <w:autoSpaceDE/>
              <w:autoSpaceDN/>
              <w:jc w:val="center"/>
              <w:rPr>
                <w:sz w:val="24"/>
                <w:szCs w:val="24"/>
                <w:lang w:bidi="ar-SA"/>
              </w:rPr>
            </w:pPr>
            <w:r w:rsidRPr="0084387F">
              <w:rPr>
                <w:sz w:val="24"/>
                <w:szCs w:val="24"/>
                <w:lang w:bidi="ar-SA"/>
              </w:rPr>
              <w:t>200</w:t>
            </w:r>
          </w:p>
        </w:tc>
        <w:tc>
          <w:tcPr>
            <w:tcW w:w="882" w:type="dxa"/>
            <w:tcBorders>
              <w:top w:val="nil"/>
              <w:left w:val="nil"/>
              <w:bottom w:val="single" w:sz="8" w:space="0" w:color="000000"/>
              <w:right w:val="single" w:sz="8" w:space="0" w:color="000000"/>
            </w:tcBorders>
            <w:shd w:val="clear" w:color="auto" w:fill="auto"/>
            <w:hideMark/>
          </w:tcPr>
          <w:p w14:paraId="02FBA43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AD7BB4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1378E5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B5BCB3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B904CC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9DEEC5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81D869B" w14:textId="77777777" w:rsidR="0084387F" w:rsidRPr="0084387F" w:rsidRDefault="0084387F" w:rsidP="0084387F">
            <w:pPr>
              <w:widowControl/>
              <w:autoSpaceDE/>
              <w:autoSpaceDN/>
              <w:jc w:val="center"/>
              <w:rPr>
                <w:sz w:val="24"/>
                <w:szCs w:val="24"/>
                <w:lang w:bidi="ar-SA"/>
              </w:rPr>
            </w:pPr>
            <w:r w:rsidRPr="0084387F">
              <w:rPr>
                <w:sz w:val="24"/>
                <w:szCs w:val="24"/>
                <w:lang w:bidi="ar-SA"/>
              </w:rPr>
              <w:t>200</w:t>
            </w:r>
          </w:p>
        </w:tc>
      </w:tr>
      <w:tr w:rsidR="0084387F" w:rsidRPr="0084387F" w14:paraId="2A25045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7AC58B1" w14:textId="77777777" w:rsidR="0084387F" w:rsidRPr="0084387F" w:rsidRDefault="0084387F" w:rsidP="0084387F">
            <w:pPr>
              <w:widowControl/>
              <w:autoSpaceDE/>
              <w:autoSpaceDN/>
              <w:rPr>
                <w:sz w:val="24"/>
                <w:szCs w:val="24"/>
                <w:lang w:bidi="ar-SA"/>
              </w:rPr>
            </w:pPr>
            <w:r w:rsidRPr="0084387F">
              <w:rPr>
                <w:sz w:val="24"/>
                <w:szCs w:val="24"/>
                <w:lang w:bidi="ar-SA"/>
              </w:rPr>
              <w:t>Детский сад 140 мест ул. Панферова</w:t>
            </w:r>
          </w:p>
        </w:tc>
        <w:tc>
          <w:tcPr>
            <w:tcW w:w="882" w:type="dxa"/>
            <w:tcBorders>
              <w:top w:val="nil"/>
              <w:left w:val="nil"/>
              <w:bottom w:val="single" w:sz="8" w:space="0" w:color="000000"/>
              <w:right w:val="single" w:sz="8" w:space="0" w:color="000000"/>
            </w:tcBorders>
            <w:shd w:val="clear" w:color="auto" w:fill="auto"/>
            <w:hideMark/>
          </w:tcPr>
          <w:p w14:paraId="39D358BD" w14:textId="77777777" w:rsidR="0084387F" w:rsidRPr="0084387F" w:rsidRDefault="0084387F" w:rsidP="0084387F">
            <w:pPr>
              <w:widowControl/>
              <w:autoSpaceDE/>
              <w:autoSpaceDN/>
              <w:jc w:val="center"/>
              <w:rPr>
                <w:sz w:val="24"/>
                <w:szCs w:val="24"/>
                <w:lang w:bidi="ar-SA"/>
              </w:rPr>
            </w:pPr>
            <w:r w:rsidRPr="0084387F">
              <w:rPr>
                <w:sz w:val="24"/>
                <w:szCs w:val="24"/>
                <w:lang w:bidi="ar-SA"/>
              </w:rPr>
              <w:t>700</w:t>
            </w:r>
          </w:p>
        </w:tc>
        <w:tc>
          <w:tcPr>
            <w:tcW w:w="882" w:type="dxa"/>
            <w:tcBorders>
              <w:top w:val="nil"/>
              <w:left w:val="nil"/>
              <w:bottom w:val="single" w:sz="8" w:space="0" w:color="000000"/>
              <w:right w:val="single" w:sz="8" w:space="0" w:color="000000"/>
            </w:tcBorders>
            <w:shd w:val="clear" w:color="auto" w:fill="auto"/>
            <w:hideMark/>
          </w:tcPr>
          <w:p w14:paraId="7C002DB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DE6A44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438960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DF5AE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8AF7F79"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FBA353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597C31E" w14:textId="77777777" w:rsidR="0084387F" w:rsidRPr="0084387F" w:rsidRDefault="0084387F" w:rsidP="0084387F">
            <w:pPr>
              <w:widowControl/>
              <w:autoSpaceDE/>
              <w:autoSpaceDN/>
              <w:jc w:val="center"/>
              <w:rPr>
                <w:sz w:val="24"/>
                <w:szCs w:val="24"/>
                <w:lang w:bidi="ar-SA"/>
              </w:rPr>
            </w:pPr>
            <w:r w:rsidRPr="0084387F">
              <w:rPr>
                <w:sz w:val="24"/>
                <w:szCs w:val="24"/>
                <w:lang w:bidi="ar-SA"/>
              </w:rPr>
              <w:t>700</w:t>
            </w:r>
          </w:p>
        </w:tc>
      </w:tr>
      <w:tr w:rsidR="0084387F" w:rsidRPr="0084387F" w14:paraId="3C49F7C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924E236" w14:textId="77777777" w:rsidR="0084387F" w:rsidRPr="0084387F" w:rsidRDefault="0084387F" w:rsidP="0084387F">
            <w:pPr>
              <w:widowControl/>
              <w:autoSpaceDE/>
              <w:autoSpaceDN/>
              <w:rPr>
                <w:sz w:val="24"/>
                <w:szCs w:val="24"/>
                <w:lang w:bidi="ar-SA"/>
              </w:rPr>
            </w:pPr>
            <w:r w:rsidRPr="0084387F">
              <w:rPr>
                <w:sz w:val="24"/>
                <w:szCs w:val="24"/>
                <w:lang w:bidi="ar-SA"/>
              </w:rPr>
              <w:t>Реконструкция Школы №17 с пристроем блоков начальной школы на 275 уч.</w:t>
            </w:r>
          </w:p>
        </w:tc>
        <w:tc>
          <w:tcPr>
            <w:tcW w:w="882" w:type="dxa"/>
            <w:tcBorders>
              <w:top w:val="nil"/>
              <w:left w:val="nil"/>
              <w:bottom w:val="single" w:sz="8" w:space="0" w:color="000000"/>
              <w:right w:val="single" w:sz="8" w:space="0" w:color="000000"/>
            </w:tcBorders>
            <w:shd w:val="clear" w:color="auto" w:fill="auto"/>
            <w:hideMark/>
          </w:tcPr>
          <w:p w14:paraId="4707129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5606CE3" w14:textId="77777777" w:rsidR="0084387F" w:rsidRPr="0084387F" w:rsidRDefault="0084387F" w:rsidP="0084387F">
            <w:pPr>
              <w:widowControl/>
              <w:autoSpaceDE/>
              <w:autoSpaceDN/>
              <w:jc w:val="center"/>
              <w:rPr>
                <w:sz w:val="24"/>
                <w:szCs w:val="24"/>
                <w:lang w:bidi="ar-SA"/>
              </w:rPr>
            </w:pPr>
            <w:r w:rsidRPr="0084387F">
              <w:rPr>
                <w:sz w:val="24"/>
                <w:szCs w:val="24"/>
                <w:lang w:bidi="ar-SA"/>
              </w:rPr>
              <w:t>1375</w:t>
            </w:r>
          </w:p>
        </w:tc>
        <w:tc>
          <w:tcPr>
            <w:tcW w:w="882" w:type="dxa"/>
            <w:tcBorders>
              <w:top w:val="nil"/>
              <w:left w:val="nil"/>
              <w:bottom w:val="single" w:sz="8" w:space="0" w:color="000000"/>
              <w:right w:val="single" w:sz="8" w:space="0" w:color="000000"/>
            </w:tcBorders>
            <w:shd w:val="clear" w:color="auto" w:fill="auto"/>
            <w:hideMark/>
          </w:tcPr>
          <w:p w14:paraId="0F3E385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104A02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80A84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7C4506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14E8559"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2C5E64B3" w14:textId="77777777" w:rsidR="0084387F" w:rsidRPr="0084387F" w:rsidRDefault="0084387F" w:rsidP="0084387F">
            <w:pPr>
              <w:widowControl/>
              <w:autoSpaceDE/>
              <w:autoSpaceDN/>
              <w:jc w:val="center"/>
              <w:rPr>
                <w:sz w:val="24"/>
                <w:szCs w:val="24"/>
                <w:lang w:bidi="ar-SA"/>
              </w:rPr>
            </w:pPr>
            <w:r w:rsidRPr="0084387F">
              <w:rPr>
                <w:sz w:val="24"/>
                <w:szCs w:val="24"/>
                <w:lang w:bidi="ar-SA"/>
              </w:rPr>
              <w:t>1375</w:t>
            </w:r>
          </w:p>
        </w:tc>
      </w:tr>
      <w:tr w:rsidR="0084387F" w:rsidRPr="0084387F" w14:paraId="045B4E3A"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7CB445F7" w14:textId="77777777" w:rsidR="0084387F" w:rsidRPr="0084387F" w:rsidRDefault="0084387F" w:rsidP="0084387F">
            <w:pPr>
              <w:widowControl/>
              <w:autoSpaceDE/>
              <w:autoSpaceDN/>
              <w:rPr>
                <w:b/>
                <w:bCs/>
                <w:lang w:bidi="ar-SA"/>
              </w:rPr>
            </w:pPr>
            <w:r w:rsidRPr="0084387F">
              <w:rPr>
                <w:b/>
                <w:bCs/>
                <w:lang w:bidi="ar-SA"/>
              </w:rPr>
              <w:t>Жилой фонд, в т.ч.</w:t>
            </w:r>
          </w:p>
        </w:tc>
        <w:tc>
          <w:tcPr>
            <w:tcW w:w="882" w:type="dxa"/>
            <w:tcBorders>
              <w:top w:val="nil"/>
              <w:left w:val="nil"/>
              <w:bottom w:val="single" w:sz="8" w:space="0" w:color="000000"/>
              <w:right w:val="single" w:sz="8" w:space="0" w:color="000000"/>
            </w:tcBorders>
            <w:shd w:val="clear" w:color="auto" w:fill="auto"/>
            <w:hideMark/>
          </w:tcPr>
          <w:p w14:paraId="2AED146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600</w:t>
            </w:r>
          </w:p>
        </w:tc>
        <w:tc>
          <w:tcPr>
            <w:tcW w:w="882" w:type="dxa"/>
            <w:tcBorders>
              <w:top w:val="nil"/>
              <w:left w:val="nil"/>
              <w:bottom w:val="single" w:sz="8" w:space="0" w:color="000000"/>
              <w:right w:val="single" w:sz="8" w:space="0" w:color="000000"/>
            </w:tcBorders>
            <w:shd w:val="clear" w:color="auto" w:fill="auto"/>
            <w:hideMark/>
          </w:tcPr>
          <w:p w14:paraId="6434C76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1700</w:t>
            </w:r>
          </w:p>
        </w:tc>
        <w:tc>
          <w:tcPr>
            <w:tcW w:w="882" w:type="dxa"/>
            <w:tcBorders>
              <w:top w:val="nil"/>
              <w:left w:val="nil"/>
              <w:bottom w:val="single" w:sz="8" w:space="0" w:color="000000"/>
              <w:right w:val="single" w:sz="8" w:space="0" w:color="000000"/>
            </w:tcBorders>
            <w:shd w:val="clear" w:color="auto" w:fill="auto"/>
            <w:hideMark/>
          </w:tcPr>
          <w:p w14:paraId="57D28A4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3102AD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E48AB3C"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4DE05EC"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4960280"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39EAEB8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2300</w:t>
            </w:r>
          </w:p>
        </w:tc>
      </w:tr>
      <w:tr w:rsidR="0084387F" w:rsidRPr="0084387F" w14:paraId="14677C6E"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3DD4BDEB" w14:textId="77777777" w:rsidR="0084387F" w:rsidRPr="0084387F" w:rsidRDefault="0084387F" w:rsidP="0084387F">
            <w:pPr>
              <w:widowControl/>
              <w:autoSpaceDE/>
              <w:autoSpaceDN/>
              <w:rPr>
                <w:sz w:val="24"/>
                <w:szCs w:val="24"/>
                <w:lang w:bidi="ar-SA"/>
              </w:rPr>
            </w:pPr>
            <w:r w:rsidRPr="0084387F">
              <w:rPr>
                <w:sz w:val="24"/>
                <w:szCs w:val="24"/>
                <w:lang w:bidi="ar-SA"/>
              </w:rPr>
              <w:t>Жилой дом ул. Бажова, 20</w:t>
            </w:r>
          </w:p>
        </w:tc>
        <w:tc>
          <w:tcPr>
            <w:tcW w:w="882" w:type="dxa"/>
            <w:tcBorders>
              <w:top w:val="nil"/>
              <w:left w:val="nil"/>
              <w:bottom w:val="single" w:sz="8" w:space="0" w:color="000000"/>
              <w:right w:val="single" w:sz="8" w:space="0" w:color="000000"/>
            </w:tcBorders>
            <w:shd w:val="clear" w:color="auto" w:fill="auto"/>
            <w:hideMark/>
          </w:tcPr>
          <w:p w14:paraId="2586B8B7" w14:textId="77777777" w:rsidR="0084387F" w:rsidRPr="0084387F" w:rsidRDefault="0084387F" w:rsidP="0084387F">
            <w:pPr>
              <w:widowControl/>
              <w:autoSpaceDE/>
              <w:autoSpaceDN/>
              <w:jc w:val="center"/>
              <w:rPr>
                <w:sz w:val="24"/>
                <w:szCs w:val="24"/>
                <w:lang w:bidi="ar-SA"/>
              </w:rPr>
            </w:pPr>
            <w:r w:rsidRPr="0084387F">
              <w:rPr>
                <w:sz w:val="24"/>
                <w:szCs w:val="24"/>
                <w:lang w:bidi="ar-SA"/>
              </w:rPr>
              <w:t>250</w:t>
            </w:r>
          </w:p>
        </w:tc>
        <w:tc>
          <w:tcPr>
            <w:tcW w:w="882" w:type="dxa"/>
            <w:tcBorders>
              <w:top w:val="nil"/>
              <w:left w:val="nil"/>
              <w:bottom w:val="single" w:sz="8" w:space="0" w:color="000000"/>
              <w:right w:val="single" w:sz="8" w:space="0" w:color="000000"/>
            </w:tcBorders>
            <w:shd w:val="clear" w:color="auto" w:fill="auto"/>
            <w:hideMark/>
          </w:tcPr>
          <w:p w14:paraId="3C68FDE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2E0597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3D4CA9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56D3B6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A8CC6D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5B6146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53A9B5F" w14:textId="77777777" w:rsidR="0084387F" w:rsidRPr="0084387F" w:rsidRDefault="0084387F" w:rsidP="0084387F">
            <w:pPr>
              <w:widowControl/>
              <w:autoSpaceDE/>
              <w:autoSpaceDN/>
              <w:jc w:val="center"/>
              <w:rPr>
                <w:sz w:val="24"/>
                <w:szCs w:val="24"/>
                <w:lang w:bidi="ar-SA"/>
              </w:rPr>
            </w:pPr>
            <w:r w:rsidRPr="0084387F">
              <w:rPr>
                <w:sz w:val="24"/>
                <w:szCs w:val="24"/>
                <w:lang w:bidi="ar-SA"/>
              </w:rPr>
              <w:t>250</w:t>
            </w:r>
          </w:p>
        </w:tc>
      </w:tr>
      <w:tr w:rsidR="0084387F" w:rsidRPr="0084387F" w14:paraId="0D7760CC"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11D5788" w14:textId="77777777" w:rsidR="0084387F" w:rsidRPr="0084387F" w:rsidRDefault="0084387F" w:rsidP="0084387F">
            <w:pPr>
              <w:widowControl/>
              <w:autoSpaceDE/>
              <w:autoSpaceDN/>
              <w:rPr>
                <w:sz w:val="24"/>
                <w:szCs w:val="24"/>
                <w:lang w:bidi="ar-SA"/>
              </w:rPr>
            </w:pPr>
            <w:r w:rsidRPr="0084387F">
              <w:rPr>
                <w:sz w:val="24"/>
                <w:szCs w:val="24"/>
                <w:lang w:bidi="ar-SA"/>
              </w:rPr>
              <w:t>Жилой дом ул. Весенняя, 10</w:t>
            </w:r>
          </w:p>
        </w:tc>
        <w:tc>
          <w:tcPr>
            <w:tcW w:w="882" w:type="dxa"/>
            <w:tcBorders>
              <w:top w:val="nil"/>
              <w:left w:val="nil"/>
              <w:bottom w:val="single" w:sz="8" w:space="0" w:color="000000"/>
              <w:right w:val="single" w:sz="8" w:space="0" w:color="000000"/>
            </w:tcBorders>
            <w:shd w:val="clear" w:color="auto" w:fill="auto"/>
            <w:hideMark/>
          </w:tcPr>
          <w:p w14:paraId="3DB3F8DD" w14:textId="77777777" w:rsidR="0084387F" w:rsidRPr="0084387F" w:rsidRDefault="0084387F" w:rsidP="0084387F">
            <w:pPr>
              <w:widowControl/>
              <w:autoSpaceDE/>
              <w:autoSpaceDN/>
              <w:jc w:val="center"/>
              <w:rPr>
                <w:sz w:val="24"/>
                <w:szCs w:val="24"/>
                <w:lang w:bidi="ar-SA"/>
              </w:rPr>
            </w:pPr>
            <w:r w:rsidRPr="0084387F">
              <w:rPr>
                <w:sz w:val="24"/>
                <w:szCs w:val="24"/>
                <w:lang w:bidi="ar-SA"/>
              </w:rPr>
              <w:t>350</w:t>
            </w:r>
          </w:p>
        </w:tc>
        <w:tc>
          <w:tcPr>
            <w:tcW w:w="882" w:type="dxa"/>
            <w:tcBorders>
              <w:top w:val="nil"/>
              <w:left w:val="nil"/>
              <w:bottom w:val="single" w:sz="8" w:space="0" w:color="000000"/>
              <w:right w:val="single" w:sz="8" w:space="0" w:color="000000"/>
            </w:tcBorders>
            <w:shd w:val="clear" w:color="auto" w:fill="auto"/>
            <w:hideMark/>
          </w:tcPr>
          <w:p w14:paraId="3C5F04D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44860D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7B7608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0FE3D9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48E501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2A3EBC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1598440D" w14:textId="77777777" w:rsidR="0084387F" w:rsidRPr="0084387F" w:rsidRDefault="0084387F" w:rsidP="0084387F">
            <w:pPr>
              <w:widowControl/>
              <w:autoSpaceDE/>
              <w:autoSpaceDN/>
              <w:jc w:val="center"/>
              <w:rPr>
                <w:sz w:val="24"/>
                <w:szCs w:val="24"/>
                <w:lang w:bidi="ar-SA"/>
              </w:rPr>
            </w:pPr>
            <w:r w:rsidRPr="0084387F">
              <w:rPr>
                <w:sz w:val="24"/>
                <w:szCs w:val="24"/>
                <w:lang w:bidi="ar-SA"/>
              </w:rPr>
              <w:t>350</w:t>
            </w:r>
          </w:p>
        </w:tc>
      </w:tr>
      <w:tr w:rsidR="0084387F" w:rsidRPr="0084387F" w14:paraId="2A244B4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37C91CD2" w14:textId="77777777" w:rsidR="0084387F" w:rsidRPr="0084387F" w:rsidRDefault="0084387F" w:rsidP="0084387F">
            <w:pPr>
              <w:widowControl/>
              <w:autoSpaceDE/>
              <w:autoSpaceDN/>
              <w:rPr>
                <w:sz w:val="24"/>
                <w:szCs w:val="24"/>
                <w:lang w:bidi="ar-SA"/>
              </w:rPr>
            </w:pPr>
            <w:r w:rsidRPr="0084387F">
              <w:rPr>
                <w:sz w:val="24"/>
                <w:szCs w:val="24"/>
                <w:lang w:bidi="ar-SA"/>
              </w:rPr>
              <w:t>Малоэтажный 24-х квартирный жилой дом, ул. Луначарского</w:t>
            </w:r>
          </w:p>
        </w:tc>
        <w:tc>
          <w:tcPr>
            <w:tcW w:w="882" w:type="dxa"/>
            <w:tcBorders>
              <w:top w:val="nil"/>
              <w:left w:val="nil"/>
              <w:bottom w:val="single" w:sz="8" w:space="0" w:color="000000"/>
              <w:right w:val="single" w:sz="8" w:space="0" w:color="000000"/>
            </w:tcBorders>
            <w:shd w:val="clear" w:color="auto" w:fill="auto"/>
            <w:hideMark/>
          </w:tcPr>
          <w:p w14:paraId="39636C4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63E6871" w14:textId="77777777" w:rsidR="0084387F" w:rsidRPr="0084387F" w:rsidRDefault="0084387F" w:rsidP="0084387F">
            <w:pPr>
              <w:widowControl/>
              <w:autoSpaceDE/>
              <w:autoSpaceDN/>
              <w:jc w:val="center"/>
              <w:rPr>
                <w:sz w:val="24"/>
                <w:szCs w:val="24"/>
                <w:lang w:bidi="ar-SA"/>
              </w:rPr>
            </w:pPr>
            <w:r w:rsidRPr="0084387F">
              <w:rPr>
                <w:sz w:val="24"/>
                <w:szCs w:val="24"/>
                <w:lang w:bidi="ar-SA"/>
              </w:rPr>
              <w:t>1700</w:t>
            </w:r>
          </w:p>
        </w:tc>
        <w:tc>
          <w:tcPr>
            <w:tcW w:w="882" w:type="dxa"/>
            <w:tcBorders>
              <w:top w:val="nil"/>
              <w:left w:val="nil"/>
              <w:bottom w:val="single" w:sz="8" w:space="0" w:color="000000"/>
              <w:right w:val="single" w:sz="8" w:space="0" w:color="000000"/>
            </w:tcBorders>
            <w:shd w:val="clear" w:color="auto" w:fill="auto"/>
            <w:hideMark/>
          </w:tcPr>
          <w:p w14:paraId="13397FC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FE8E9F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56554D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73C1D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2DF84B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3F2F16A" w14:textId="77777777" w:rsidR="0084387F" w:rsidRPr="0084387F" w:rsidRDefault="0084387F" w:rsidP="0084387F">
            <w:pPr>
              <w:widowControl/>
              <w:autoSpaceDE/>
              <w:autoSpaceDN/>
              <w:jc w:val="center"/>
              <w:rPr>
                <w:sz w:val="24"/>
                <w:szCs w:val="24"/>
                <w:lang w:bidi="ar-SA"/>
              </w:rPr>
            </w:pPr>
            <w:r w:rsidRPr="0084387F">
              <w:rPr>
                <w:sz w:val="24"/>
                <w:szCs w:val="24"/>
                <w:lang w:bidi="ar-SA"/>
              </w:rPr>
              <w:t>1700</w:t>
            </w:r>
          </w:p>
        </w:tc>
      </w:tr>
      <w:tr w:rsidR="0084387F" w:rsidRPr="0084387F" w14:paraId="456AF2D2"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D6980A5" w14:textId="77777777" w:rsidR="0084387F" w:rsidRPr="0084387F" w:rsidRDefault="0084387F" w:rsidP="0084387F">
            <w:pPr>
              <w:widowControl/>
              <w:autoSpaceDE/>
              <w:autoSpaceDN/>
              <w:rPr>
                <w:b/>
                <w:bCs/>
                <w:lang w:bidi="ar-SA"/>
              </w:rPr>
            </w:pPr>
            <w:r w:rsidRPr="0084387F">
              <w:rPr>
                <w:b/>
                <w:bCs/>
                <w:lang w:bidi="ar-SA"/>
              </w:rPr>
              <w:t>ИТОГО по микрорайону №1</w:t>
            </w:r>
          </w:p>
        </w:tc>
        <w:tc>
          <w:tcPr>
            <w:tcW w:w="882" w:type="dxa"/>
            <w:tcBorders>
              <w:top w:val="nil"/>
              <w:left w:val="nil"/>
              <w:bottom w:val="single" w:sz="8" w:space="0" w:color="000000"/>
              <w:right w:val="single" w:sz="8" w:space="0" w:color="000000"/>
            </w:tcBorders>
            <w:shd w:val="clear" w:color="auto" w:fill="auto"/>
            <w:hideMark/>
          </w:tcPr>
          <w:p w14:paraId="63791235"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1500</w:t>
            </w:r>
          </w:p>
        </w:tc>
        <w:tc>
          <w:tcPr>
            <w:tcW w:w="882" w:type="dxa"/>
            <w:tcBorders>
              <w:top w:val="nil"/>
              <w:left w:val="nil"/>
              <w:bottom w:val="single" w:sz="8" w:space="0" w:color="000000"/>
              <w:right w:val="single" w:sz="8" w:space="0" w:color="000000"/>
            </w:tcBorders>
            <w:shd w:val="clear" w:color="auto" w:fill="auto"/>
            <w:hideMark/>
          </w:tcPr>
          <w:p w14:paraId="36BC540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3075</w:t>
            </w:r>
          </w:p>
        </w:tc>
        <w:tc>
          <w:tcPr>
            <w:tcW w:w="882" w:type="dxa"/>
            <w:tcBorders>
              <w:top w:val="nil"/>
              <w:left w:val="nil"/>
              <w:bottom w:val="single" w:sz="8" w:space="0" w:color="000000"/>
              <w:right w:val="single" w:sz="8" w:space="0" w:color="000000"/>
            </w:tcBorders>
            <w:shd w:val="clear" w:color="auto" w:fill="auto"/>
            <w:hideMark/>
          </w:tcPr>
          <w:p w14:paraId="71F10D3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7944A40"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EF1424F"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8898800"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F331D6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26FCA5A2"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4575</w:t>
            </w:r>
          </w:p>
        </w:tc>
      </w:tr>
      <w:tr w:rsidR="0084387F" w:rsidRPr="0084387F" w14:paraId="11B1B2E5" w14:textId="77777777" w:rsidTr="00502DBF">
        <w:trPr>
          <w:trHeight w:val="300"/>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32F23A42" w14:textId="77777777" w:rsidR="0084387F" w:rsidRPr="0084387F" w:rsidRDefault="0084387F" w:rsidP="0084387F">
            <w:pPr>
              <w:widowControl/>
              <w:autoSpaceDE/>
              <w:autoSpaceDN/>
              <w:jc w:val="center"/>
              <w:rPr>
                <w:b/>
                <w:bCs/>
                <w:lang w:bidi="ar-SA"/>
              </w:rPr>
            </w:pPr>
            <w:r w:rsidRPr="0084387F">
              <w:rPr>
                <w:b/>
                <w:bCs/>
                <w:lang w:bidi="ar-SA"/>
              </w:rPr>
              <w:t>Микрорайон №2</w:t>
            </w:r>
          </w:p>
        </w:tc>
      </w:tr>
      <w:tr w:rsidR="0084387F" w:rsidRPr="0084387F" w14:paraId="19CD0665"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928C884" w14:textId="77777777" w:rsidR="0084387F" w:rsidRPr="0084387F" w:rsidRDefault="0084387F" w:rsidP="0084387F">
            <w:pPr>
              <w:widowControl/>
              <w:autoSpaceDE/>
              <w:autoSpaceDN/>
              <w:rPr>
                <w:b/>
                <w:bCs/>
                <w:lang w:bidi="ar-SA"/>
              </w:rPr>
            </w:pPr>
            <w:r w:rsidRPr="0084387F">
              <w:rPr>
                <w:b/>
                <w:bCs/>
                <w:lang w:bidi="ar-SA"/>
              </w:rPr>
              <w:t>Общественно-деловые здания</w:t>
            </w:r>
          </w:p>
        </w:tc>
        <w:tc>
          <w:tcPr>
            <w:tcW w:w="882" w:type="dxa"/>
            <w:tcBorders>
              <w:top w:val="nil"/>
              <w:left w:val="nil"/>
              <w:bottom w:val="single" w:sz="8" w:space="0" w:color="000000"/>
              <w:right w:val="single" w:sz="8" w:space="0" w:color="000000"/>
            </w:tcBorders>
            <w:shd w:val="clear" w:color="auto" w:fill="auto"/>
            <w:hideMark/>
          </w:tcPr>
          <w:p w14:paraId="5CA15B2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533A46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93752E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A73F39B"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D55680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084FC4E"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8D030C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15EC001D"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r>
      <w:tr w:rsidR="004A2E13" w:rsidRPr="0084387F" w14:paraId="5EE0FD9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97B0A75" w14:textId="77777777" w:rsidR="004A2E13" w:rsidRPr="0084387F" w:rsidRDefault="004A2E13" w:rsidP="004A2E13">
            <w:pPr>
              <w:widowControl/>
              <w:autoSpaceDE/>
              <w:autoSpaceDN/>
              <w:rPr>
                <w:b/>
                <w:bCs/>
                <w:lang w:bidi="ar-SA"/>
              </w:rPr>
            </w:pPr>
            <w:r w:rsidRPr="0084387F">
              <w:rPr>
                <w:b/>
                <w:bCs/>
                <w:lang w:bidi="ar-SA"/>
              </w:rPr>
              <w:t>Жилой фонд, в т.ч.</w:t>
            </w:r>
          </w:p>
        </w:tc>
        <w:tc>
          <w:tcPr>
            <w:tcW w:w="882" w:type="dxa"/>
            <w:tcBorders>
              <w:top w:val="nil"/>
              <w:left w:val="nil"/>
              <w:bottom w:val="single" w:sz="8" w:space="0" w:color="000000"/>
              <w:right w:val="single" w:sz="8" w:space="0" w:color="000000"/>
            </w:tcBorders>
            <w:shd w:val="clear" w:color="auto" w:fill="auto"/>
            <w:hideMark/>
          </w:tcPr>
          <w:p w14:paraId="304D2C6E" w14:textId="77777777" w:rsidR="004A2E13" w:rsidRPr="0084387F" w:rsidRDefault="004A2E13" w:rsidP="004A2E13">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BAE5074" w14:textId="3E7E1369" w:rsidR="004A2E13" w:rsidRPr="004A2E13" w:rsidRDefault="004A2E13" w:rsidP="004A2E13">
            <w:pPr>
              <w:widowControl/>
              <w:autoSpaceDE/>
              <w:autoSpaceDN/>
              <w:jc w:val="center"/>
              <w:rPr>
                <w:b/>
                <w:bCs/>
                <w:sz w:val="24"/>
                <w:szCs w:val="24"/>
                <w:lang w:bidi="ar-SA"/>
              </w:rPr>
            </w:pPr>
            <w:r w:rsidRPr="004A2E13">
              <w:rPr>
                <w:b/>
                <w:bCs/>
                <w:sz w:val="24"/>
                <w:szCs w:val="24"/>
                <w:lang w:bidi="ar-SA"/>
              </w:rPr>
              <w:t>3241</w:t>
            </w:r>
          </w:p>
        </w:tc>
        <w:tc>
          <w:tcPr>
            <w:tcW w:w="882" w:type="dxa"/>
            <w:tcBorders>
              <w:top w:val="nil"/>
              <w:left w:val="nil"/>
              <w:bottom w:val="single" w:sz="8" w:space="0" w:color="000000"/>
              <w:right w:val="single" w:sz="8" w:space="0" w:color="000000"/>
            </w:tcBorders>
            <w:shd w:val="clear" w:color="auto" w:fill="auto"/>
            <w:hideMark/>
          </w:tcPr>
          <w:p w14:paraId="0951397A" w14:textId="04A56200"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0C16ADCD" w14:textId="2C65AB4F"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5D1658F4" w14:textId="189A28DE"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3D5F6D6B" w14:textId="4585248A"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10F5877A" w14:textId="2D92F09D"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hideMark/>
          </w:tcPr>
          <w:p w14:paraId="365B127C" w14:textId="2EAA1047" w:rsidR="004A2E13" w:rsidRPr="004A2E13" w:rsidRDefault="004A2E13" w:rsidP="004A2E13">
            <w:pPr>
              <w:widowControl/>
              <w:autoSpaceDE/>
              <w:autoSpaceDN/>
              <w:jc w:val="center"/>
              <w:rPr>
                <w:b/>
                <w:bCs/>
                <w:sz w:val="24"/>
                <w:szCs w:val="24"/>
                <w:lang w:bidi="ar-SA"/>
              </w:rPr>
            </w:pPr>
            <w:r w:rsidRPr="004A2E13">
              <w:rPr>
                <w:b/>
                <w:bCs/>
                <w:sz w:val="24"/>
                <w:szCs w:val="24"/>
                <w:lang w:bidi="ar-SA"/>
              </w:rPr>
              <w:t>22767</w:t>
            </w:r>
          </w:p>
        </w:tc>
      </w:tr>
      <w:tr w:rsidR="0084387F" w:rsidRPr="0084387F" w14:paraId="0493C068"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786E05FC" w14:textId="77777777" w:rsidR="0084387F" w:rsidRPr="004A2E13" w:rsidRDefault="005E46E2" w:rsidP="0084387F">
            <w:pPr>
              <w:widowControl/>
              <w:autoSpaceDE/>
              <w:autoSpaceDN/>
              <w:rPr>
                <w:sz w:val="24"/>
                <w:szCs w:val="24"/>
                <w:lang w:bidi="ar-SA"/>
              </w:rPr>
            </w:pPr>
            <w:r w:rsidRPr="004A2E13">
              <w:rPr>
                <w:sz w:val="24"/>
                <w:szCs w:val="24"/>
                <w:lang w:bidi="ar-SA"/>
              </w:rPr>
              <w:t>5</w:t>
            </w:r>
            <w:r w:rsidR="0084387F" w:rsidRPr="004A2E13">
              <w:rPr>
                <w:sz w:val="24"/>
                <w:szCs w:val="24"/>
                <w:lang w:bidi="ar-SA"/>
              </w:rPr>
              <w:t>-ти эт. жилые дома 10 шт. ул. Крупской, Копрова, Бажова</w:t>
            </w:r>
          </w:p>
        </w:tc>
        <w:tc>
          <w:tcPr>
            <w:tcW w:w="882" w:type="dxa"/>
            <w:tcBorders>
              <w:top w:val="nil"/>
              <w:left w:val="nil"/>
              <w:bottom w:val="single" w:sz="8" w:space="0" w:color="000000"/>
              <w:right w:val="single" w:sz="8" w:space="0" w:color="000000"/>
            </w:tcBorders>
            <w:shd w:val="clear" w:color="auto" w:fill="auto"/>
            <w:hideMark/>
          </w:tcPr>
          <w:p w14:paraId="2FE89D38" w14:textId="77777777" w:rsidR="0084387F" w:rsidRPr="004A2E13" w:rsidRDefault="0084387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E42CD0" w14:textId="77777777" w:rsidR="0084387F" w:rsidRPr="004A2E13" w:rsidRDefault="00824AB2" w:rsidP="0084387F">
            <w:pPr>
              <w:widowControl/>
              <w:autoSpaceDE/>
              <w:autoSpaceDN/>
              <w:jc w:val="center"/>
              <w:rPr>
                <w:sz w:val="24"/>
                <w:szCs w:val="24"/>
                <w:lang w:bidi="ar-SA"/>
              </w:rPr>
            </w:pPr>
            <w:r w:rsidRPr="004A2E13">
              <w:rPr>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1197D546" w14:textId="77777777" w:rsidR="0084387F" w:rsidRPr="004A2E13" w:rsidRDefault="00F42C9F" w:rsidP="0084387F">
            <w:pPr>
              <w:widowControl/>
              <w:autoSpaceDE/>
              <w:autoSpaceDN/>
              <w:jc w:val="center"/>
              <w:rPr>
                <w:sz w:val="24"/>
                <w:szCs w:val="24"/>
                <w:lang w:bidi="ar-SA"/>
              </w:rPr>
            </w:pPr>
            <w:r w:rsidRPr="004A2E13">
              <w:rPr>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08DD8A44" w14:textId="77777777" w:rsidR="0084387F" w:rsidRPr="004A2E13" w:rsidRDefault="00F42C9F" w:rsidP="0084387F">
            <w:pPr>
              <w:widowControl/>
              <w:autoSpaceDE/>
              <w:autoSpaceDN/>
              <w:jc w:val="center"/>
              <w:rPr>
                <w:sz w:val="24"/>
                <w:szCs w:val="24"/>
                <w:lang w:bidi="ar-SA"/>
              </w:rPr>
            </w:pPr>
            <w:r w:rsidRPr="004A2E13">
              <w:rPr>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360E1025" w14:textId="77777777" w:rsidR="0084387F" w:rsidRPr="004A2E13" w:rsidRDefault="00F42C9F" w:rsidP="0084387F">
            <w:pPr>
              <w:widowControl/>
              <w:autoSpaceDE/>
              <w:autoSpaceDN/>
              <w:jc w:val="center"/>
              <w:rPr>
                <w:sz w:val="24"/>
                <w:szCs w:val="24"/>
                <w:lang w:bidi="ar-SA"/>
              </w:rPr>
            </w:pPr>
            <w:r w:rsidRPr="004A2E13">
              <w:rPr>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548E332E" w14:textId="77777777" w:rsidR="0084387F" w:rsidRPr="004A2E13" w:rsidRDefault="00F42C9F" w:rsidP="0084387F">
            <w:pPr>
              <w:widowControl/>
              <w:autoSpaceDE/>
              <w:autoSpaceDN/>
              <w:jc w:val="center"/>
              <w:rPr>
                <w:sz w:val="24"/>
                <w:szCs w:val="24"/>
                <w:lang w:bidi="ar-SA"/>
              </w:rPr>
            </w:pPr>
            <w:r w:rsidRPr="004A2E13">
              <w:rPr>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6E4E6072" w14:textId="77777777" w:rsidR="0084387F" w:rsidRPr="004A2E13" w:rsidRDefault="00F42C9F" w:rsidP="0084387F">
            <w:pPr>
              <w:widowControl/>
              <w:autoSpaceDE/>
              <w:autoSpaceDN/>
              <w:jc w:val="center"/>
              <w:rPr>
                <w:sz w:val="24"/>
                <w:szCs w:val="24"/>
                <w:lang w:bidi="ar-SA"/>
              </w:rPr>
            </w:pPr>
            <w:r w:rsidRPr="004A2E13">
              <w:rPr>
                <w:sz w:val="24"/>
                <w:szCs w:val="24"/>
                <w:lang w:bidi="ar-SA"/>
              </w:rPr>
              <w:t>6506</w:t>
            </w:r>
          </w:p>
        </w:tc>
        <w:tc>
          <w:tcPr>
            <w:tcW w:w="885" w:type="dxa"/>
            <w:tcBorders>
              <w:top w:val="nil"/>
              <w:left w:val="nil"/>
              <w:bottom w:val="single" w:sz="8" w:space="0" w:color="000000"/>
              <w:right w:val="single" w:sz="8" w:space="0" w:color="000000"/>
            </w:tcBorders>
            <w:shd w:val="clear" w:color="auto" w:fill="auto"/>
            <w:hideMark/>
          </w:tcPr>
          <w:p w14:paraId="4FD6F577" w14:textId="77777777" w:rsidR="0084387F" w:rsidRPr="004A2E13" w:rsidRDefault="00824AB2" w:rsidP="0084387F">
            <w:pPr>
              <w:widowControl/>
              <w:autoSpaceDE/>
              <w:autoSpaceDN/>
              <w:jc w:val="center"/>
              <w:rPr>
                <w:sz w:val="24"/>
                <w:szCs w:val="24"/>
                <w:lang w:bidi="ar-SA"/>
              </w:rPr>
            </w:pPr>
            <w:r w:rsidRPr="004A2E13">
              <w:rPr>
                <w:sz w:val="24"/>
                <w:szCs w:val="24"/>
                <w:lang w:bidi="ar-SA"/>
              </w:rPr>
              <w:t>21696</w:t>
            </w:r>
          </w:p>
        </w:tc>
      </w:tr>
      <w:tr w:rsidR="00F42C9F" w:rsidRPr="0084387F" w14:paraId="3B0DB3C3"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33491805" w14:textId="77777777" w:rsidR="00F42C9F" w:rsidRPr="004A2E13" w:rsidRDefault="00F42C9F" w:rsidP="0084387F">
            <w:pPr>
              <w:widowControl/>
              <w:autoSpaceDE/>
              <w:autoSpaceDN/>
              <w:rPr>
                <w:sz w:val="24"/>
                <w:szCs w:val="24"/>
                <w:lang w:bidi="ar-SA"/>
              </w:rPr>
            </w:pPr>
            <w:r w:rsidRPr="004A2E13">
              <w:rPr>
                <w:sz w:val="24"/>
                <w:szCs w:val="24"/>
                <w:lang w:bidi="ar-SA"/>
              </w:rPr>
              <w:t>3-х эт. жилой дом на ул. Конституции</w:t>
            </w:r>
          </w:p>
        </w:tc>
        <w:tc>
          <w:tcPr>
            <w:tcW w:w="882" w:type="dxa"/>
            <w:tcBorders>
              <w:top w:val="nil"/>
              <w:left w:val="nil"/>
              <w:bottom w:val="single" w:sz="8" w:space="0" w:color="000000"/>
              <w:right w:val="single" w:sz="8" w:space="0" w:color="000000"/>
            </w:tcBorders>
            <w:shd w:val="clear" w:color="auto" w:fill="auto"/>
            <w:hideMark/>
          </w:tcPr>
          <w:p w14:paraId="162B412D"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4700828" w14:textId="77777777" w:rsidR="00F42C9F" w:rsidRPr="004A2E13" w:rsidRDefault="00F42C9F" w:rsidP="0084387F">
            <w:pPr>
              <w:widowControl/>
              <w:autoSpaceDE/>
              <w:autoSpaceDN/>
              <w:jc w:val="center"/>
              <w:rPr>
                <w:sz w:val="24"/>
                <w:szCs w:val="24"/>
                <w:lang w:bidi="ar-SA"/>
              </w:rPr>
            </w:pPr>
            <w:r w:rsidRPr="004A2E13">
              <w:rPr>
                <w:sz w:val="24"/>
                <w:szCs w:val="24"/>
                <w:lang w:bidi="ar-SA"/>
              </w:rPr>
              <w:t>1071</w:t>
            </w:r>
          </w:p>
        </w:tc>
        <w:tc>
          <w:tcPr>
            <w:tcW w:w="882" w:type="dxa"/>
            <w:tcBorders>
              <w:top w:val="nil"/>
              <w:left w:val="nil"/>
              <w:bottom w:val="single" w:sz="8" w:space="0" w:color="000000"/>
              <w:right w:val="single" w:sz="8" w:space="0" w:color="000000"/>
            </w:tcBorders>
            <w:shd w:val="clear" w:color="auto" w:fill="auto"/>
            <w:hideMark/>
          </w:tcPr>
          <w:p w14:paraId="28F5B1D6"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4B42745"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E537BAD"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3BC6E32"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EDC3F8C" w14:textId="77777777" w:rsidR="00F42C9F" w:rsidRPr="004A2E13" w:rsidRDefault="00F42C9F" w:rsidP="0084387F">
            <w:pPr>
              <w:widowControl/>
              <w:autoSpaceDE/>
              <w:autoSpaceDN/>
              <w:jc w:val="center"/>
              <w:rPr>
                <w:sz w:val="24"/>
                <w:szCs w:val="24"/>
                <w:lang w:bidi="ar-SA"/>
              </w:rPr>
            </w:pPr>
            <w:r w:rsidRPr="004A2E13">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327E86FF" w14:textId="77777777" w:rsidR="00F42C9F" w:rsidRPr="004A2E13" w:rsidRDefault="00F42C9F" w:rsidP="0084387F">
            <w:pPr>
              <w:widowControl/>
              <w:autoSpaceDE/>
              <w:autoSpaceDN/>
              <w:jc w:val="center"/>
              <w:rPr>
                <w:sz w:val="24"/>
                <w:szCs w:val="24"/>
                <w:lang w:bidi="ar-SA"/>
              </w:rPr>
            </w:pPr>
            <w:r w:rsidRPr="004A2E13">
              <w:rPr>
                <w:sz w:val="24"/>
                <w:szCs w:val="24"/>
                <w:lang w:bidi="ar-SA"/>
              </w:rPr>
              <w:t>1071</w:t>
            </w:r>
          </w:p>
        </w:tc>
      </w:tr>
      <w:tr w:rsidR="004A2E13" w:rsidRPr="0084387F" w14:paraId="09D58100"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17B6127D" w14:textId="77777777" w:rsidR="004A2E13" w:rsidRPr="0084387F" w:rsidRDefault="004A2E13" w:rsidP="004A2E13">
            <w:pPr>
              <w:widowControl/>
              <w:autoSpaceDE/>
              <w:autoSpaceDN/>
              <w:rPr>
                <w:b/>
                <w:bCs/>
                <w:lang w:bidi="ar-SA"/>
              </w:rPr>
            </w:pPr>
            <w:r w:rsidRPr="0084387F">
              <w:rPr>
                <w:b/>
                <w:bCs/>
                <w:lang w:bidi="ar-SA"/>
              </w:rPr>
              <w:t>ИТОГО по микрорайону №2</w:t>
            </w:r>
          </w:p>
        </w:tc>
        <w:tc>
          <w:tcPr>
            <w:tcW w:w="882" w:type="dxa"/>
            <w:tcBorders>
              <w:top w:val="nil"/>
              <w:left w:val="nil"/>
              <w:bottom w:val="single" w:sz="8" w:space="0" w:color="000000"/>
              <w:right w:val="single" w:sz="8" w:space="0" w:color="000000"/>
            </w:tcBorders>
            <w:shd w:val="clear" w:color="auto" w:fill="auto"/>
            <w:hideMark/>
          </w:tcPr>
          <w:p w14:paraId="3EF0064C" w14:textId="77777777" w:rsidR="004A2E13" w:rsidRPr="0084387F" w:rsidRDefault="004A2E13" w:rsidP="004A2E13">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92E76FD" w14:textId="6A8549F5" w:rsidR="004A2E13" w:rsidRPr="004A2E13" w:rsidRDefault="004A2E13" w:rsidP="004A2E13">
            <w:pPr>
              <w:widowControl/>
              <w:autoSpaceDE/>
              <w:autoSpaceDN/>
              <w:jc w:val="center"/>
              <w:rPr>
                <w:b/>
                <w:bCs/>
                <w:sz w:val="24"/>
                <w:szCs w:val="24"/>
                <w:lang w:bidi="ar-SA"/>
              </w:rPr>
            </w:pPr>
            <w:r w:rsidRPr="004A2E13">
              <w:rPr>
                <w:b/>
                <w:bCs/>
                <w:sz w:val="24"/>
                <w:szCs w:val="24"/>
                <w:lang w:bidi="ar-SA"/>
              </w:rPr>
              <w:t>3241</w:t>
            </w:r>
          </w:p>
        </w:tc>
        <w:tc>
          <w:tcPr>
            <w:tcW w:w="882" w:type="dxa"/>
            <w:tcBorders>
              <w:top w:val="nil"/>
              <w:left w:val="nil"/>
              <w:bottom w:val="single" w:sz="8" w:space="0" w:color="000000"/>
              <w:right w:val="single" w:sz="8" w:space="0" w:color="000000"/>
            </w:tcBorders>
            <w:shd w:val="clear" w:color="auto" w:fill="auto"/>
            <w:hideMark/>
          </w:tcPr>
          <w:p w14:paraId="26979889" w14:textId="59366456"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20C38455" w14:textId="17086CE5" w:rsidR="004A2E13" w:rsidRPr="004A2E13" w:rsidRDefault="004A2E13" w:rsidP="004A2E13">
            <w:pPr>
              <w:widowControl/>
              <w:autoSpaceDE/>
              <w:autoSpaceDN/>
              <w:jc w:val="center"/>
              <w:rPr>
                <w:b/>
                <w:bCs/>
                <w:sz w:val="24"/>
                <w:szCs w:val="24"/>
                <w:lang w:bidi="ar-SA"/>
              </w:rPr>
            </w:pPr>
            <w:r w:rsidRPr="004A2E13">
              <w:rPr>
                <w:b/>
                <w:bCs/>
                <w:sz w:val="24"/>
                <w:szCs w:val="24"/>
                <w:lang w:bidi="ar-SA"/>
              </w:rPr>
              <w:t>2170</w:t>
            </w:r>
          </w:p>
        </w:tc>
        <w:tc>
          <w:tcPr>
            <w:tcW w:w="882" w:type="dxa"/>
            <w:tcBorders>
              <w:top w:val="nil"/>
              <w:left w:val="nil"/>
              <w:bottom w:val="single" w:sz="8" w:space="0" w:color="000000"/>
              <w:right w:val="single" w:sz="8" w:space="0" w:color="000000"/>
            </w:tcBorders>
            <w:shd w:val="clear" w:color="auto" w:fill="auto"/>
            <w:hideMark/>
          </w:tcPr>
          <w:p w14:paraId="07B86C13" w14:textId="5A4DADB6"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4916DB69" w14:textId="402E7F83" w:rsidR="004A2E13" w:rsidRPr="004A2E13" w:rsidRDefault="004A2E13" w:rsidP="004A2E13">
            <w:pPr>
              <w:widowControl/>
              <w:autoSpaceDE/>
              <w:autoSpaceDN/>
              <w:jc w:val="center"/>
              <w:rPr>
                <w:b/>
                <w:bCs/>
                <w:sz w:val="24"/>
                <w:szCs w:val="24"/>
                <w:lang w:bidi="ar-SA"/>
              </w:rPr>
            </w:pPr>
            <w:r w:rsidRPr="004A2E13">
              <w:rPr>
                <w:b/>
                <w:bCs/>
                <w:sz w:val="24"/>
                <w:szCs w:val="24"/>
                <w:lang w:bidi="ar-SA"/>
              </w:rPr>
              <w:t>4340</w:t>
            </w:r>
          </w:p>
        </w:tc>
        <w:tc>
          <w:tcPr>
            <w:tcW w:w="882" w:type="dxa"/>
            <w:tcBorders>
              <w:top w:val="nil"/>
              <w:left w:val="nil"/>
              <w:bottom w:val="single" w:sz="8" w:space="0" w:color="000000"/>
              <w:right w:val="single" w:sz="8" w:space="0" w:color="000000"/>
            </w:tcBorders>
            <w:shd w:val="clear" w:color="auto" w:fill="auto"/>
            <w:hideMark/>
          </w:tcPr>
          <w:p w14:paraId="0CEC2211" w14:textId="41933215"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hideMark/>
          </w:tcPr>
          <w:p w14:paraId="59E38E43" w14:textId="448A062F" w:rsidR="004A2E13" w:rsidRPr="004A2E13" w:rsidRDefault="004A2E13" w:rsidP="004A2E13">
            <w:pPr>
              <w:widowControl/>
              <w:autoSpaceDE/>
              <w:autoSpaceDN/>
              <w:jc w:val="center"/>
              <w:rPr>
                <w:b/>
                <w:bCs/>
                <w:sz w:val="24"/>
                <w:szCs w:val="24"/>
                <w:lang w:bidi="ar-SA"/>
              </w:rPr>
            </w:pPr>
            <w:r w:rsidRPr="004A2E13">
              <w:rPr>
                <w:b/>
                <w:bCs/>
                <w:sz w:val="24"/>
                <w:szCs w:val="24"/>
                <w:lang w:bidi="ar-SA"/>
              </w:rPr>
              <w:t>22767</w:t>
            </w:r>
          </w:p>
        </w:tc>
      </w:tr>
      <w:tr w:rsidR="0084387F" w:rsidRPr="0084387F" w14:paraId="6AFF150A" w14:textId="77777777" w:rsidTr="00502DBF">
        <w:trPr>
          <w:trHeight w:val="300"/>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5EC29C9D" w14:textId="77777777" w:rsidR="0084387F" w:rsidRPr="0084387F" w:rsidRDefault="0084387F" w:rsidP="0084387F">
            <w:pPr>
              <w:widowControl/>
              <w:autoSpaceDE/>
              <w:autoSpaceDN/>
              <w:jc w:val="center"/>
              <w:rPr>
                <w:b/>
                <w:bCs/>
                <w:lang w:bidi="ar-SA"/>
              </w:rPr>
            </w:pPr>
            <w:r w:rsidRPr="0084387F">
              <w:rPr>
                <w:b/>
                <w:bCs/>
                <w:lang w:bidi="ar-SA"/>
              </w:rPr>
              <w:t>Микрорайон №4</w:t>
            </w:r>
          </w:p>
        </w:tc>
      </w:tr>
      <w:tr w:rsidR="0084387F" w:rsidRPr="0084387F" w14:paraId="433ED1F6"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6D710F3" w14:textId="77777777" w:rsidR="0084387F" w:rsidRPr="0084387F" w:rsidRDefault="0084387F" w:rsidP="0084387F">
            <w:pPr>
              <w:widowControl/>
              <w:autoSpaceDE/>
              <w:autoSpaceDN/>
              <w:rPr>
                <w:b/>
                <w:bCs/>
                <w:lang w:bidi="ar-SA"/>
              </w:rPr>
            </w:pPr>
            <w:r w:rsidRPr="0084387F">
              <w:rPr>
                <w:b/>
                <w:bCs/>
                <w:lang w:bidi="ar-SA"/>
              </w:rPr>
              <w:t>Общественно-деловые здания</w:t>
            </w:r>
          </w:p>
        </w:tc>
        <w:tc>
          <w:tcPr>
            <w:tcW w:w="882" w:type="dxa"/>
            <w:tcBorders>
              <w:top w:val="nil"/>
              <w:left w:val="nil"/>
              <w:bottom w:val="single" w:sz="8" w:space="0" w:color="000000"/>
              <w:right w:val="single" w:sz="8" w:space="0" w:color="000000"/>
            </w:tcBorders>
            <w:shd w:val="clear" w:color="auto" w:fill="auto"/>
            <w:hideMark/>
          </w:tcPr>
          <w:p w14:paraId="13B21EE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4950</w:t>
            </w:r>
          </w:p>
        </w:tc>
        <w:tc>
          <w:tcPr>
            <w:tcW w:w="882" w:type="dxa"/>
            <w:tcBorders>
              <w:top w:val="nil"/>
              <w:left w:val="nil"/>
              <w:bottom w:val="single" w:sz="8" w:space="0" w:color="000000"/>
              <w:right w:val="single" w:sz="8" w:space="0" w:color="000000"/>
            </w:tcBorders>
            <w:shd w:val="clear" w:color="auto" w:fill="auto"/>
            <w:hideMark/>
          </w:tcPr>
          <w:p w14:paraId="335881F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657E0EAF"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30062D6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807F253"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3E83F4E"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FD17591"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1981A8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5950</w:t>
            </w:r>
          </w:p>
        </w:tc>
      </w:tr>
      <w:tr w:rsidR="0084387F" w:rsidRPr="0084387F" w14:paraId="6C61EB1C"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C099C30" w14:textId="77777777" w:rsidR="0084387F" w:rsidRPr="0084387F" w:rsidRDefault="0084387F" w:rsidP="0084387F">
            <w:pPr>
              <w:widowControl/>
              <w:autoSpaceDE/>
              <w:autoSpaceDN/>
              <w:rPr>
                <w:sz w:val="24"/>
                <w:szCs w:val="24"/>
                <w:lang w:bidi="ar-SA"/>
              </w:rPr>
            </w:pPr>
            <w:r w:rsidRPr="0084387F">
              <w:rPr>
                <w:sz w:val="24"/>
                <w:szCs w:val="24"/>
                <w:lang w:bidi="ar-SA"/>
              </w:rPr>
              <w:t>Магазин, ул. Космонавтов, 52</w:t>
            </w:r>
          </w:p>
        </w:tc>
        <w:tc>
          <w:tcPr>
            <w:tcW w:w="882" w:type="dxa"/>
            <w:tcBorders>
              <w:top w:val="nil"/>
              <w:left w:val="nil"/>
              <w:bottom w:val="single" w:sz="8" w:space="0" w:color="000000"/>
              <w:right w:val="single" w:sz="8" w:space="0" w:color="000000"/>
            </w:tcBorders>
            <w:shd w:val="clear" w:color="auto" w:fill="auto"/>
            <w:hideMark/>
          </w:tcPr>
          <w:p w14:paraId="77B9D039" w14:textId="77777777" w:rsidR="0084387F" w:rsidRPr="0084387F" w:rsidRDefault="0084387F" w:rsidP="0084387F">
            <w:pPr>
              <w:widowControl/>
              <w:autoSpaceDE/>
              <w:autoSpaceDN/>
              <w:jc w:val="center"/>
              <w:rPr>
                <w:sz w:val="24"/>
                <w:szCs w:val="24"/>
                <w:lang w:bidi="ar-SA"/>
              </w:rPr>
            </w:pPr>
            <w:r w:rsidRPr="0084387F">
              <w:rPr>
                <w:sz w:val="24"/>
                <w:szCs w:val="24"/>
                <w:lang w:bidi="ar-SA"/>
              </w:rPr>
              <w:t>650</w:t>
            </w:r>
          </w:p>
        </w:tc>
        <w:tc>
          <w:tcPr>
            <w:tcW w:w="882" w:type="dxa"/>
            <w:tcBorders>
              <w:top w:val="nil"/>
              <w:left w:val="nil"/>
              <w:bottom w:val="single" w:sz="8" w:space="0" w:color="000000"/>
              <w:right w:val="single" w:sz="8" w:space="0" w:color="000000"/>
            </w:tcBorders>
            <w:shd w:val="clear" w:color="auto" w:fill="auto"/>
            <w:hideMark/>
          </w:tcPr>
          <w:p w14:paraId="2E76256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5859C4A"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1C97B6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98F106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0761DD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E6448D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84BBB6B" w14:textId="77777777" w:rsidR="0084387F" w:rsidRPr="0084387F" w:rsidRDefault="0084387F" w:rsidP="0084387F">
            <w:pPr>
              <w:widowControl/>
              <w:autoSpaceDE/>
              <w:autoSpaceDN/>
              <w:jc w:val="center"/>
              <w:rPr>
                <w:sz w:val="24"/>
                <w:szCs w:val="24"/>
                <w:lang w:bidi="ar-SA"/>
              </w:rPr>
            </w:pPr>
            <w:r w:rsidRPr="0084387F">
              <w:rPr>
                <w:sz w:val="24"/>
                <w:szCs w:val="24"/>
                <w:lang w:bidi="ar-SA"/>
              </w:rPr>
              <w:t>650</w:t>
            </w:r>
          </w:p>
        </w:tc>
      </w:tr>
      <w:tr w:rsidR="0084387F" w:rsidRPr="0084387F" w14:paraId="4A3DD35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038578F4" w14:textId="77777777" w:rsidR="0084387F" w:rsidRPr="0084387F" w:rsidRDefault="0084387F" w:rsidP="0084387F">
            <w:pPr>
              <w:widowControl/>
              <w:autoSpaceDE/>
              <w:autoSpaceDN/>
              <w:rPr>
                <w:sz w:val="24"/>
                <w:szCs w:val="24"/>
                <w:lang w:bidi="ar-SA"/>
              </w:rPr>
            </w:pPr>
            <w:r w:rsidRPr="0084387F">
              <w:rPr>
                <w:sz w:val="24"/>
                <w:szCs w:val="24"/>
                <w:lang w:bidi="ar-SA"/>
              </w:rPr>
              <w:t>Магазин ул. Крупской, 118 б</w:t>
            </w:r>
          </w:p>
        </w:tc>
        <w:tc>
          <w:tcPr>
            <w:tcW w:w="882" w:type="dxa"/>
            <w:tcBorders>
              <w:top w:val="nil"/>
              <w:left w:val="nil"/>
              <w:bottom w:val="single" w:sz="8" w:space="0" w:color="000000"/>
              <w:right w:val="single" w:sz="8" w:space="0" w:color="000000"/>
            </w:tcBorders>
            <w:shd w:val="clear" w:color="auto" w:fill="auto"/>
            <w:hideMark/>
          </w:tcPr>
          <w:p w14:paraId="327DCBC8" w14:textId="77777777" w:rsidR="0084387F" w:rsidRPr="0084387F" w:rsidRDefault="0084387F" w:rsidP="0084387F">
            <w:pPr>
              <w:widowControl/>
              <w:autoSpaceDE/>
              <w:autoSpaceDN/>
              <w:jc w:val="center"/>
              <w:rPr>
                <w:sz w:val="24"/>
                <w:szCs w:val="24"/>
                <w:lang w:bidi="ar-SA"/>
              </w:rPr>
            </w:pPr>
            <w:r w:rsidRPr="0084387F">
              <w:rPr>
                <w:sz w:val="24"/>
                <w:szCs w:val="24"/>
                <w:lang w:bidi="ar-SA"/>
              </w:rPr>
              <w:t>300</w:t>
            </w:r>
          </w:p>
        </w:tc>
        <w:tc>
          <w:tcPr>
            <w:tcW w:w="882" w:type="dxa"/>
            <w:tcBorders>
              <w:top w:val="nil"/>
              <w:left w:val="nil"/>
              <w:bottom w:val="single" w:sz="8" w:space="0" w:color="000000"/>
              <w:right w:val="single" w:sz="8" w:space="0" w:color="000000"/>
            </w:tcBorders>
            <w:shd w:val="clear" w:color="auto" w:fill="auto"/>
            <w:hideMark/>
          </w:tcPr>
          <w:p w14:paraId="1EFF98C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E945A4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C57ABF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A6DAEC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CD5CB2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0E0458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46D73CA1" w14:textId="77777777" w:rsidR="0084387F" w:rsidRPr="0084387F" w:rsidRDefault="0084387F" w:rsidP="0084387F">
            <w:pPr>
              <w:widowControl/>
              <w:autoSpaceDE/>
              <w:autoSpaceDN/>
              <w:jc w:val="center"/>
              <w:rPr>
                <w:sz w:val="24"/>
                <w:szCs w:val="24"/>
                <w:lang w:bidi="ar-SA"/>
              </w:rPr>
            </w:pPr>
            <w:r w:rsidRPr="0084387F">
              <w:rPr>
                <w:sz w:val="24"/>
                <w:szCs w:val="24"/>
                <w:lang w:bidi="ar-SA"/>
              </w:rPr>
              <w:t>300</w:t>
            </w:r>
          </w:p>
        </w:tc>
      </w:tr>
      <w:tr w:rsidR="0084387F" w:rsidRPr="0084387F" w14:paraId="6601DE5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40E27FAF" w14:textId="77777777" w:rsidR="0084387F" w:rsidRPr="0084387F" w:rsidRDefault="0084387F" w:rsidP="0084387F">
            <w:pPr>
              <w:widowControl/>
              <w:autoSpaceDE/>
              <w:autoSpaceDN/>
              <w:rPr>
                <w:sz w:val="24"/>
                <w:szCs w:val="24"/>
                <w:lang w:bidi="ar-SA"/>
              </w:rPr>
            </w:pPr>
            <w:r w:rsidRPr="0084387F">
              <w:rPr>
                <w:sz w:val="24"/>
                <w:szCs w:val="24"/>
                <w:lang w:bidi="ar-SA"/>
              </w:rPr>
              <w:t>ФОК «Школа №35» ул. Космонавтов, 17</w:t>
            </w:r>
          </w:p>
        </w:tc>
        <w:tc>
          <w:tcPr>
            <w:tcW w:w="882" w:type="dxa"/>
            <w:tcBorders>
              <w:top w:val="nil"/>
              <w:left w:val="nil"/>
              <w:bottom w:val="single" w:sz="8" w:space="0" w:color="000000"/>
              <w:right w:val="single" w:sz="8" w:space="0" w:color="000000"/>
            </w:tcBorders>
            <w:shd w:val="clear" w:color="auto" w:fill="auto"/>
            <w:hideMark/>
          </w:tcPr>
          <w:p w14:paraId="4C4941C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16E3E86"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6D61677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CCBBA7E"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EBE415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3DCE6EB"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C93901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740B0669"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r>
      <w:tr w:rsidR="0084387F" w:rsidRPr="0084387F" w14:paraId="097766F1"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70BC3EC5" w14:textId="77777777" w:rsidR="0084387F" w:rsidRPr="0084387F" w:rsidRDefault="0084387F" w:rsidP="0084387F">
            <w:pPr>
              <w:widowControl/>
              <w:autoSpaceDE/>
              <w:autoSpaceDN/>
              <w:rPr>
                <w:sz w:val="24"/>
                <w:szCs w:val="24"/>
                <w:lang w:bidi="ar-SA"/>
              </w:rPr>
            </w:pPr>
            <w:r w:rsidRPr="0084387F">
              <w:rPr>
                <w:sz w:val="24"/>
                <w:szCs w:val="24"/>
                <w:lang w:bidi="ar-SA"/>
              </w:rPr>
              <w:t>ФОК «Школа №14» ул. Читинская, 47</w:t>
            </w:r>
          </w:p>
        </w:tc>
        <w:tc>
          <w:tcPr>
            <w:tcW w:w="882" w:type="dxa"/>
            <w:tcBorders>
              <w:top w:val="nil"/>
              <w:left w:val="nil"/>
              <w:bottom w:val="single" w:sz="8" w:space="0" w:color="000000"/>
              <w:right w:val="single" w:sz="8" w:space="0" w:color="000000"/>
            </w:tcBorders>
            <w:shd w:val="clear" w:color="auto" w:fill="auto"/>
            <w:hideMark/>
          </w:tcPr>
          <w:p w14:paraId="00C0F31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53BA0F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99E543"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39FD2B0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06813B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3C9367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93B24B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3CFB22EB"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r>
      <w:tr w:rsidR="0084387F" w:rsidRPr="0084387F" w14:paraId="6B226F02"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44B4EFA9" w14:textId="77777777" w:rsidR="0084387F" w:rsidRPr="0084387F" w:rsidRDefault="0084387F" w:rsidP="0084387F">
            <w:pPr>
              <w:widowControl/>
              <w:autoSpaceDE/>
              <w:autoSpaceDN/>
              <w:rPr>
                <w:sz w:val="24"/>
                <w:szCs w:val="24"/>
                <w:lang w:bidi="ar-SA"/>
              </w:rPr>
            </w:pPr>
            <w:r w:rsidRPr="0084387F">
              <w:rPr>
                <w:sz w:val="24"/>
                <w:szCs w:val="24"/>
                <w:lang w:bidi="ar-SA"/>
              </w:rPr>
              <w:t>Здание автостоянки</w:t>
            </w:r>
            <w:r>
              <w:rPr>
                <w:sz w:val="24"/>
                <w:szCs w:val="24"/>
                <w:lang w:bidi="ar-SA"/>
              </w:rPr>
              <w:t>,</w:t>
            </w:r>
            <w:r w:rsidRPr="0084387F">
              <w:rPr>
                <w:sz w:val="24"/>
                <w:szCs w:val="24"/>
                <w:lang w:bidi="ar-SA"/>
              </w:rPr>
              <w:t xml:space="preserve"> ул. Крупской, 116 а</w:t>
            </w:r>
          </w:p>
        </w:tc>
        <w:tc>
          <w:tcPr>
            <w:tcW w:w="882" w:type="dxa"/>
            <w:tcBorders>
              <w:top w:val="nil"/>
              <w:left w:val="nil"/>
              <w:bottom w:val="single" w:sz="8" w:space="0" w:color="000000"/>
              <w:right w:val="single" w:sz="8" w:space="0" w:color="000000"/>
            </w:tcBorders>
            <w:shd w:val="clear" w:color="auto" w:fill="auto"/>
            <w:hideMark/>
          </w:tcPr>
          <w:p w14:paraId="6C5B0481"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c>
          <w:tcPr>
            <w:tcW w:w="882" w:type="dxa"/>
            <w:tcBorders>
              <w:top w:val="nil"/>
              <w:left w:val="nil"/>
              <w:bottom w:val="single" w:sz="8" w:space="0" w:color="000000"/>
              <w:right w:val="single" w:sz="8" w:space="0" w:color="000000"/>
            </w:tcBorders>
            <w:shd w:val="clear" w:color="auto" w:fill="auto"/>
            <w:hideMark/>
          </w:tcPr>
          <w:p w14:paraId="7AC8A81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EE59BD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997D84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150E18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6E9BC2E"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FE5285E"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154AA180" w14:textId="77777777" w:rsidR="0084387F" w:rsidRPr="0084387F" w:rsidRDefault="0084387F" w:rsidP="0084387F">
            <w:pPr>
              <w:widowControl/>
              <w:autoSpaceDE/>
              <w:autoSpaceDN/>
              <w:jc w:val="center"/>
              <w:rPr>
                <w:sz w:val="24"/>
                <w:szCs w:val="24"/>
                <w:lang w:bidi="ar-SA"/>
              </w:rPr>
            </w:pPr>
            <w:r w:rsidRPr="0084387F">
              <w:rPr>
                <w:sz w:val="24"/>
                <w:szCs w:val="24"/>
                <w:lang w:bidi="ar-SA"/>
              </w:rPr>
              <w:t>500</w:t>
            </w:r>
          </w:p>
        </w:tc>
      </w:tr>
      <w:tr w:rsidR="0084387F" w:rsidRPr="0084387F" w14:paraId="50B2110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30992D2" w14:textId="77777777" w:rsidR="0084387F" w:rsidRPr="0084387F" w:rsidRDefault="0084387F" w:rsidP="0084387F">
            <w:pPr>
              <w:widowControl/>
              <w:autoSpaceDE/>
              <w:autoSpaceDN/>
              <w:rPr>
                <w:sz w:val="24"/>
                <w:szCs w:val="24"/>
                <w:lang w:bidi="ar-SA"/>
              </w:rPr>
            </w:pPr>
            <w:r w:rsidRPr="0084387F">
              <w:rPr>
                <w:sz w:val="24"/>
                <w:szCs w:val="24"/>
                <w:lang w:bidi="ar-SA"/>
              </w:rPr>
              <w:t xml:space="preserve">Производственное здание </w:t>
            </w:r>
            <w:r w:rsidRPr="0084387F">
              <w:rPr>
                <w:sz w:val="24"/>
                <w:szCs w:val="24"/>
                <w:lang w:bidi="ar-SA"/>
              </w:rPr>
              <w:lastRenderedPageBreak/>
              <w:t>Центра Технической поддержки Комацу, проезд Межквартальный, 12</w:t>
            </w:r>
          </w:p>
        </w:tc>
        <w:tc>
          <w:tcPr>
            <w:tcW w:w="882" w:type="dxa"/>
            <w:tcBorders>
              <w:top w:val="nil"/>
              <w:left w:val="nil"/>
              <w:bottom w:val="single" w:sz="8" w:space="0" w:color="000000"/>
              <w:right w:val="single" w:sz="8" w:space="0" w:color="000000"/>
            </w:tcBorders>
            <w:shd w:val="clear" w:color="auto" w:fill="auto"/>
            <w:hideMark/>
          </w:tcPr>
          <w:p w14:paraId="415235C4" w14:textId="77777777" w:rsidR="0084387F" w:rsidRPr="0084387F" w:rsidRDefault="0084387F" w:rsidP="0084387F">
            <w:pPr>
              <w:widowControl/>
              <w:autoSpaceDE/>
              <w:autoSpaceDN/>
              <w:jc w:val="center"/>
              <w:rPr>
                <w:sz w:val="24"/>
                <w:szCs w:val="24"/>
                <w:lang w:bidi="ar-SA"/>
              </w:rPr>
            </w:pPr>
            <w:r w:rsidRPr="0084387F">
              <w:rPr>
                <w:sz w:val="24"/>
                <w:szCs w:val="24"/>
                <w:lang w:bidi="ar-SA"/>
              </w:rPr>
              <w:lastRenderedPageBreak/>
              <w:t>3500</w:t>
            </w:r>
          </w:p>
        </w:tc>
        <w:tc>
          <w:tcPr>
            <w:tcW w:w="882" w:type="dxa"/>
            <w:tcBorders>
              <w:top w:val="nil"/>
              <w:left w:val="nil"/>
              <w:bottom w:val="single" w:sz="8" w:space="0" w:color="000000"/>
              <w:right w:val="single" w:sz="8" w:space="0" w:color="000000"/>
            </w:tcBorders>
            <w:shd w:val="clear" w:color="auto" w:fill="auto"/>
            <w:hideMark/>
          </w:tcPr>
          <w:p w14:paraId="09E571E1"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24E77C4"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755686D"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2940FB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52BAB7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75D886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A46297A" w14:textId="77777777" w:rsidR="0084387F" w:rsidRPr="0084387F" w:rsidRDefault="0084387F" w:rsidP="0084387F">
            <w:pPr>
              <w:widowControl/>
              <w:autoSpaceDE/>
              <w:autoSpaceDN/>
              <w:jc w:val="center"/>
              <w:rPr>
                <w:sz w:val="24"/>
                <w:szCs w:val="24"/>
                <w:lang w:bidi="ar-SA"/>
              </w:rPr>
            </w:pPr>
            <w:r w:rsidRPr="0084387F">
              <w:rPr>
                <w:sz w:val="24"/>
                <w:szCs w:val="24"/>
                <w:lang w:bidi="ar-SA"/>
              </w:rPr>
              <w:t>3500</w:t>
            </w:r>
          </w:p>
        </w:tc>
      </w:tr>
      <w:tr w:rsidR="004A2E13" w:rsidRPr="0084387F" w14:paraId="3B925AA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A44F07E" w14:textId="77777777" w:rsidR="004A2E13" w:rsidRPr="0084387F" w:rsidRDefault="004A2E13" w:rsidP="004A2E13">
            <w:pPr>
              <w:widowControl/>
              <w:autoSpaceDE/>
              <w:autoSpaceDN/>
              <w:rPr>
                <w:b/>
                <w:bCs/>
                <w:lang w:bidi="ar-SA"/>
              </w:rPr>
            </w:pPr>
            <w:r w:rsidRPr="0084387F">
              <w:rPr>
                <w:b/>
                <w:bCs/>
                <w:lang w:bidi="ar-SA"/>
              </w:rPr>
              <w:lastRenderedPageBreak/>
              <w:t>Жилой фонд, в т.ч.</w:t>
            </w:r>
          </w:p>
        </w:tc>
        <w:tc>
          <w:tcPr>
            <w:tcW w:w="882" w:type="dxa"/>
            <w:tcBorders>
              <w:top w:val="nil"/>
              <w:left w:val="nil"/>
              <w:bottom w:val="single" w:sz="8" w:space="0" w:color="000000"/>
              <w:right w:val="single" w:sz="8" w:space="0" w:color="000000"/>
            </w:tcBorders>
            <w:shd w:val="clear" w:color="auto" w:fill="auto"/>
            <w:vAlign w:val="bottom"/>
            <w:hideMark/>
          </w:tcPr>
          <w:p w14:paraId="21CB0AA3" w14:textId="2B672FB0" w:rsidR="004A2E13" w:rsidRPr="004A2E13" w:rsidRDefault="004A2E13" w:rsidP="004A2E13">
            <w:pPr>
              <w:widowControl/>
              <w:autoSpaceDE/>
              <w:autoSpaceDN/>
              <w:jc w:val="center"/>
              <w:rPr>
                <w:b/>
                <w:bCs/>
                <w:sz w:val="24"/>
                <w:szCs w:val="24"/>
                <w:lang w:bidi="ar-SA"/>
              </w:rPr>
            </w:pPr>
            <w:r w:rsidRPr="004A2E13">
              <w:rPr>
                <w:b/>
                <w:bCs/>
                <w:sz w:val="24"/>
                <w:szCs w:val="24"/>
                <w:lang w:bidi="ar-SA"/>
              </w:rPr>
              <w:t>4060</w:t>
            </w:r>
          </w:p>
        </w:tc>
        <w:tc>
          <w:tcPr>
            <w:tcW w:w="882" w:type="dxa"/>
            <w:tcBorders>
              <w:top w:val="nil"/>
              <w:left w:val="nil"/>
              <w:bottom w:val="single" w:sz="8" w:space="0" w:color="000000"/>
              <w:right w:val="single" w:sz="8" w:space="0" w:color="000000"/>
            </w:tcBorders>
            <w:shd w:val="clear" w:color="auto" w:fill="auto"/>
            <w:vAlign w:val="bottom"/>
            <w:hideMark/>
          </w:tcPr>
          <w:p w14:paraId="0563C22C" w14:textId="1B3B9B20" w:rsidR="004A2E13" w:rsidRPr="004A2E13" w:rsidRDefault="004A2E13" w:rsidP="004A2E13">
            <w:pPr>
              <w:widowControl/>
              <w:autoSpaceDE/>
              <w:autoSpaceDN/>
              <w:jc w:val="center"/>
              <w:rPr>
                <w:b/>
                <w:bCs/>
                <w:sz w:val="24"/>
                <w:szCs w:val="24"/>
                <w:lang w:bidi="ar-SA"/>
              </w:rPr>
            </w:pPr>
            <w:r w:rsidRPr="004A2E13">
              <w:rPr>
                <w:b/>
                <w:bCs/>
                <w:sz w:val="24"/>
                <w:szCs w:val="24"/>
                <w:lang w:bidi="ar-SA"/>
              </w:rPr>
              <w:t>6218</w:t>
            </w:r>
          </w:p>
        </w:tc>
        <w:tc>
          <w:tcPr>
            <w:tcW w:w="882" w:type="dxa"/>
            <w:tcBorders>
              <w:top w:val="nil"/>
              <w:left w:val="nil"/>
              <w:bottom w:val="single" w:sz="8" w:space="0" w:color="000000"/>
              <w:right w:val="single" w:sz="8" w:space="0" w:color="000000"/>
            </w:tcBorders>
            <w:shd w:val="clear" w:color="auto" w:fill="auto"/>
            <w:vAlign w:val="bottom"/>
            <w:hideMark/>
          </w:tcPr>
          <w:p w14:paraId="5F1CB2E0" w14:textId="14A668E9"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6B07319C" w14:textId="35BD4AE2"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0E071FA4" w14:textId="112D08E2"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425594B2" w14:textId="17023E03" w:rsidR="004A2E13" w:rsidRPr="004A2E13" w:rsidRDefault="004A2E13" w:rsidP="004A2E13">
            <w:pPr>
              <w:widowControl/>
              <w:autoSpaceDE/>
              <w:autoSpaceDN/>
              <w:jc w:val="center"/>
              <w:rPr>
                <w:b/>
                <w:bCs/>
                <w:sz w:val="24"/>
                <w:szCs w:val="24"/>
                <w:lang w:bidi="ar-SA"/>
              </w:rPr>
            </w:pPr>
            <w:r w:rsidRPr="004A2E13">
              <w:rPr>
                <w:b/>
                <w:bCs/>
                <w:sz w:val="24"/>
                <w:szCs w:val="24"/>
                <w:lang w:bidi="ar-SA"/>
              </w:rPr>
              <w:t>2963</w:t>
            </w:r>
          </w:p>
        </w:tc>
        <w:tc>
          <w:tcPr>
            <w:tcW w:w="882" w:type="dxa"/>
            <w:tcBorders>
              <w:top w:val="nil"/>
              <w:left w:val="nil"/>
              <w:bottom w:val="single" w:sz="8" w:space="0" w:color="000000"/>
              <w:right w:val="single" w:sz="8" w:space="0" w:color="000000"/>
            </w:tcBorders>
            <w:shd w:val="clear" w:color="auto" w:fill="auto"/>
            <w:vAlign w:val="bottom"/>
            <w:hideMark/>
          </w:tcPr>
          <w:p w14:paraId="68363A64" w14:textId="5CBA0C7C" w:rsidR="004A2E13" w:rsidRPr="004A2E13" w:rsidRDefault="004A2E13" w:rsidP="004A2E13">
            <w:pPr>
              <w:widowControl/>
              <w:autoSpaceDE/>
              <w:autoSpaceDN/>
              <w:jc w:val="center"/>
              <w:rPr>
                <w:b/>
                <w:bCs/>
                <w:sz w:val="24"/>
                <w:szCs w:val="24"/>
                <w:lang w:bidi="ar-SA"/>
              </w:rPr>
            </w:pPr>
            <w:r w:rsidRPr="004A2E13">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36B0458" w14:textId="3F4FDBF2" w:rsidR="004A2E13" w:rsidRPr="004A2E13" w:rsidRDefault="004A2E13" w:rsidP="004A2E13">
            <w:pPr>
              <w:widowControl/>
              <w:autoSpaceDE/>
              <w:autoSpaceDN/>
              <w:jc w:val="center"/>
              <w:rPr>
                <w:b/>
                <w:bCs/>
                <w:sz w:val="24"/>
                <w:szCs w:val="24"/>
                <w:lang w:bidi="ar-SA"/>
              </w:rPr>
            </w:pPr>
            <w:r w:rsidRPr="004A2E13">
              <w:rPr>
                <w:b/>
                <w:bCs/>
                <w:sz w:val="24"/>
                <w:szCs w:val="24"/>
                <w:lang w:bidi="ar-SA"/>
              </w:rPr>
              <w:t>20195</w:t>
            </w:r>
          </w:p>
        </w:tc>
      </w:tr>
      <w:tr w:rsidR="0084387F" w:rsidRPr="0084387F" w14:paraId="0D69C3F7"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AC6801F" w14:textId="77777777" w:rsidR="0084387F" w:rsidRPr="007A300D" w:rsidRDefault="0084387F" w:rsidP="0084387F">
            <w:pPr>
              <w:widowControl/>
              <w:autoSpaceDE/>
              <w:autoSpaceDN/>
              <w:rPr>
                <w:sz w:val="24"/>
                <w:szCs w:val="24"/>
                <w:lang w:bidi="ar-SA"/>
              </w:rPr>
            </w:pPr>
            <w:r w:rsidRPr="007A300D">
              <w:rPr>
                <w:sz w:val="24"/>
                <w:szCs w:val="24"/>
                <w:lang w:bidi="ar-SA"/>
              </w:rPr>
              <w:t>Жилой дом ул. Космонавтов, 51 а</w:t>
            </w:r>
          </w:p>
        </w:tc>
        <w:tc>
          <w:tcPr>
            <w:tcW w:w="882" w:type="dxa"/>
            <w:tcBorders>
              <w:top w:val="nil"/>
              <w:left w:val="nil"/>
              <w:bottom w:val="single" w:sz="8" w:space="0" w:color="000000"/>
              <w:right w:val="single" w:sz="8" w:space="0" w:color="000000"/>
            </w:tcBorders>
            <w:shd w:val="clear" w:color="auto" w:fill="auto"/>
            <w:hideMark/>
          </w:tcPr>
          <w:p w14:paraId="5C2E1D4C" w14:textId="77777777" w:rsidR="0084387F" w:rsidRPr="0084387F" w:rsidRDefault="0084387F" w:rsidP="0084387F">
            <w:pPr>
              <w:widowControl/>
              <w:autoSpaceDE/>
              <w:autoSpaceDN/>
              <w:jc w:val="center"/>
              <w:rPr>
                <w:sz w:val="24"/>
                <w:szCs w:val="24"/>
                <w:lang w:bidi="ar-SA"/>
              </w:rPr>
            </w:pPr>
            <w:r w:rsidRPr="0084387F">
              <w:rPr>
                <w:sz w:val="24"/>
                <w:szCs w:val="24"/>
                <w:lang w:bidi="ar-SA"/>
              </w:rPr>
              <w:t>4000</w:t>
            </w:r>
          </w:p>
        </w:tc>
        <w:tc>
          <w:tcPr>
            <w:tcW w:w="882" w:type="dxa"/>
            <w:tcBorders>
              <w:top w:val="nil"/>
              <w:left w:val="nil"/>
              <w:bottom w:val="single" w:sz="8" w:space="0" w:color="000000"/>
              <w:right w:val="single" w:sz="8" w:space="0" w:color="000000"/>
            </w:tcBorders>
            <w:shd w:val="clear" w:color="auto" w:fill="auto"/>
            <w:hideMark/>
          </w:tcPr>
          <w:p w14:paraId="7026C62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A8C7BF8"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1A7C9CC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99672C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BE0DE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527B64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7F878798" w14:textId="77777777" w:rsidR="0084387F" w:rsidRPr="0084387F" w:rsidRDefault="0084387F" w:rsidP="0084387F">
            <w:pPr>
              <w:widowControl/>
              <w:autoSpaceDE/>
              <w:autoSpaceDN/>
              <w:jc w:val="center"/>
              <w:rPr>
                <w:sz w:val="24"/>
                <w:szCs w:val="24"/>
                <w:lang w:bidi="ar-SA"/>
              </w:rPr>
            </w:pPr>
            <w:r w:rsidRPr="0084387F">
              <w:rPr>
                <w:sz w:val="24"/>
                <w:szCs w:val="24"/>
                <w:lang w:bidi="ar-SA"/>
              </w:rPr>
              <w:t>4000</w:t>
            </w:r>
          </w:p>
        </w:tc>
      </w:tr>
      <w:tr w:rsidR="0084387F" w:rsidRPr="0084387F" w14:paraId="28FD6A71"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D8F8404" w14:textId="77777777" w:rsidR="0084387F" w:rsidRPr="007A300D" w:rsidRDefault="0084387F" w:rsidP="0084387F">
            <w:pPr>
              <w:widowControl/>
              <w:autoSpaceDE/>
              <w:autoSpaceDN/>
              <w:rPr>
                <w:sz w:val="24"/>
                <w:szCs w:val="24"/>
                <w:lang w:bidi="ar-SA"/>
              </w:rPr>
            </w:pPr>
            <w:r w:rsidRPr="007A300D">
              <w:rPr>
                <w:sz w:val="24"/>
                <w:szCs w:val="24"/>
                <w:lang w:bidi="ar-SA"/>
              </w:rPr>
              <w:t>Жилой дом ул. Севастопольская, 67</w:t>
            </w:r>
          </w:p>
        </w:tc>
        <w:tc>
          <w:tcPr>
            <w:tcW w:w="882" w:type="dxa"/>
            <w:tcBorders>
              <w:top w:val="nil"/>
              <w:left w:val="nil"/>
              <w:bottom w:val="single" w:sz="8" w:space="0" w:color="000000"/>
              <w:right w:val="single" w:sz="8" w:space="0" w:color="000000"/>
            </w:tcBorders>
            <w:shd w:val="clear" w:color="auto" w:fill="auto"/>
            <w:hideMark/>
          </w:tcPr>
          <w:p w14:paraId="75C86A83" w14:textId="77777777" w:rsidR="0084387F" w:rsidRPr="0084387F" w:rsidRDefault="0084387F" w:rsidP="0084387F">
            <w:pPr>
              <w:widowControl/>
              <w:autoSpaceDE/>
              <w:autoSpaceDN/>
              <w:jc w:val="center"/>
              <w:rPr>
                <w:sz w:val="24"/>
                <w:szCs w:val="24"/>
                <w:lang w:bidi="ar-SA"/>
              </w:rPr>
            </w:pPr>
            <w:r w:rsidRPr="0084387F">
              <w:rPr>
                <w:sz w:val="24"/>
                <w:szCs w:val="24"/>
                <w:lang w:bidi="ar-SA"/>
              </w:rPr>
              <w:t>60</w:t>
            </w:r>
          </w:p>
        </w:tc>
        <w:tc>
          <w:tcPr>
            <w:tcW w:w="882" w:type="dxa"/>
            <w:tcBorders>
              <w:top w:val="nil"/>
              <w:left w:val="nil"/>
              <w:bottom w:val="single" w:sz="8" w:space="0" w:color="000000"/>
              <w:right w:val="single" w:sz="8" w:space="0" w:color="000000"/>
            </w:tcBorders>
            <w:shd w:val="clear" w:color="auto" w:fill="auto"/>
            <w:hideMark/>
          </w:tcPr>
          <w:p w14:paraId="24AB145C"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238CF22"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86F30A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CAA66B0"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0032369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1662C95"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7C91A28" w14:textId="77777777" w:rsidR="0084387F" w:rsidRPr="0084387F" w:rsidRDefault="0084387F" w:rsidP="0084387F">
            <w:pPr>
              <w:widowControl/>
              <w:autoSpaceDE/>
              <w:autoSpaceDN/>
              <w:jc w:val="center"/>
              <w:rPr>
                <w:sz w:val="24"/>
                <w:szCs w:val="24"/>
                <w:lang w:bidi="ar-SA"/>
              </w:rPr>
            </w:pPr>
            <w:r w:rsidRPr="0084387F">
              <w:rPr>
                <w:sz w:val="24"/>
                <w:szCs w:val="24"/>
                <w:lang w:bidi="ar-SA"/>
              </w:rPr>
              <w:t>60</w:t>
            </w:r>
          </w:p>
        </w:tc>
      </w:tr>
      <w:tr w:rsidR="0084387F" w:rsidRPr="0084387F" w14:paraId="531F4BA0"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73F29AF" w14:textId="77777777" w:rsidR="0084387F" w:rsidRPr="007A300D" w:rsidRDefault="0084387F" w:rsidP="0084387F">
            <w:pPr>
              <w:widowControl/>
              <w:autoSpaceDE/>
              <w:autoSpaceDN/>
              <w:rPr>
                <w:sz w:val="24"/>
                <w:szCs w:val="24"/>
                <w:lang w:bidi="ar-SA"/>
              </w:rPr>
            </w:pPr>
            <w:r w:rsidRPr="007A300D">
              <w:rPr>
                <w:sz w:val="24"/>
                <w:szCs w:val="24"/>
                <w:lang w:bidi="ar-SA"/>
              </w:rPr>
              <w:t>Жилой дом ул. Крупской, 62а</w:t>
            </w:r>
          </w:p>
        </w:tc>
        <w:tc>
          <w:tcPr>
            <w:tcW w:w="882" w:type="dxa"/>
            <w:tcBorders>
              <w:top w:val="nil"/>
              <w:left w:val="nil"/>
              <w:bottom w:val="single" w:sz="8" w:space="0" w:color="000000"/>
              <w:right w:val="single" w:sz="8" w:space="0" w:color="000000"/>
            </w:tcBorders>
            <w:shd w:val="clear" w:color="auto" w:fill="auto"/>
            <w:hideMark/>
          </w:tcPr>
          <w:p w14:paraId="5D2F0526"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FE57631" w14:textId="77777777" w:rsidR="0084387F" w:rsidRPr="0084387F" w:rsidRDefault="0084387F" w:rsidP="0084387F">
            <w:pPr>
              <w:widowControl/>
              <w:autoSpaceDE/>
              <w:autoSpaceDN/>
              <w:jc w:val="center"/>
              <w:rPr>
                <w:sz w:val="24"/>
                <w:szCs w:val="24"/>
                <w:lang w:bidi="ar-SA"/>
              </w:rPr>
            </w:pPr>
            <w:r w:rsidRPr="0084387F">
              <w:rPr>
                <w:sz w:val="24"/>
                <w:szCs w:val="24"/>
                <w:lang w:bidi="ar-SA"/>
              </w:rPr>
              <w:t>1000</w:t>
            </w:r>
          </w:p>
        </w:tc>
        <w:tc>
          <w:tcPr>
            <w:tcW w:w="882" w:type="dxa"/>
            <w:tcBorders>
              <w:top w:val="nil"/>
              <w:left w:val="nil"/>
              <w:bottom w:val="single" w:sz="8" w:space="0" w:color="000000"/>
              <w:right w:val="single" w:sz="8" w:space="0" w:color="000000"/>
            </w:tcBorders>
            <w:shd w:val="clear" w:color="auto" w:fill="auto"/>
            <w:hideMark/>
          </w:tcPr>
          <w:p w14:paraId="50F42B83"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236283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2B1A7D7"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4809F1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3565550F" w14:textId="77777777" w:rsidR="0084387F" w:rsidRPr="0084387F" w:rsidRDefault="0084387F" w:rsidP="0084387F">
            <w:pPr>
              <w:widowControl/>
              <w:autoSpaceDE/>
              <w:autoSpaceDN/>
              <w:jc w:val="center"/>
              <w:rPr>
                <w:sz w:val="24"/>
                <w:szCs w:val="24"/>
                <w:lang w:bidi="ar-SA"/>
              </w:rPr>
            </w:pPr>
            <w:r w:rsidRPr="0084387F">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0B7CF067" w14:textId="77777777" w:rsidR="0084387F" w:rsidRPr="0084387F" w:rsidRDefault="0084387F" w:rsidP="0084387F">
            <w:pPr>
              <w:widowControl/>
              <w:autoSpaceDE/>
              <w:autoSpaceDN/>
              <w:jc w:val="center"/>
              <w:rPr>
                <w:sz w:val="24"/>
                <w:szCs w:val="24"/>
                <w:lang w:bidi="ar-SA"/>
              </w:rPr>
            </w:pPr>
            <w:r w:rsidRPr="0084387F">
              <w:rPr>
                <w:sz w:val="24"/>
                <w:szCs w:val="24"/>
                <w:lang w:bidi="ar-SA"/>
              </w:rPr>
              <w:t>1000</w:t>
            </w:r>
          </w:p>
        </w:tc>
      </w:tr>
      <w:tr w:rsidR="0084387F" w:rsidRPr="0084387F" w14:paraId="128EDB4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12434D9F" w14:textId="77777777" w:rsidR="0084387F" w:rsidRPr="004A2E13" w:rsidRDefault="0084387F" w:rsidP="0084387F">
            <w:pPr>
              <w:widowControl/>
              <w:autoSpaceDE/>
              <w:autoSpaceDN/>
              <w:rPr>
                <w:sz w:val="24"/>
                <w:szCs w:val="24"/>
                <w:lang w:bidi="ar-SA"/>
              </w:rPr>
            </w:pPr>
            <w:r w:rsidRPr="004A2E13">
              <w:rPr>
                <w:sz w:val="24"/>
                <w:szCs w:val="24"/>
                <w:lang w:bidi="ar-SA"/>
              </w:rPr>
              <w:t xml:space="preserve">Застройка квартала </w:t>
            </w:r>
            <w:r w:rsidR="00E661F0" w:rsidRPr="004A2E13">
              <w:rPr>
                <w:sz w:val="24"/>
                <w:szCs w:val="24"/>
                <w:lang w:bidi="ar-SA"/>
              </w:rPr>
              <w:t>ул. Космонавтов - ул. Репина</w:t>
            </w:r>
            <w:r w:rsidR="005779D2" w:rsidRPr="004A2E13">
              <w:rPr>
                <w:sz w:val="24"/>
                <w:szCs w:val="24"/>
                <w:lang w:bidi="ar-SA"/>
              </w:rPr>
              <w:t xml:space="preserve"> - ул. Свердлова - ул. Русская 10</w:t>
            </w:r>
            <w:r w:rsidRPr="004A2E13">
              <w:rPr>
                <w:sz w:val="24"/>
                <w:szCs w:val="24"/>
                <w:lang w:bidi="ar-SA"/>
              </w:rPr>
              <w:t xml:space="preserve"> домов</w:t>
            </w:r>
            <w:r w:rsidR="00E661F0" w:rsidRPr="004A2E13">
              <w:rPr>
                <w:sz w:val="24"/>
                <w:szCs w:val="24"/>
                <w:lang w:bidi="ar-SA"/>
              </w:rPr>
              <w:t xml:space="preserve"> 3-х этажных</w:t>
            </w:r>
          </w:p>
        </w:tc>
        <w:tc>
          <w:tcPr>
            <w:tcW w:w="882" w:type="dxa"/>
            <w:tcBorders>
              <w:top w:val="nil"/>
              <w:left w:val="nil"/>
              <w:bottom w:val="single" w:sz="8" w:space="0" w:color="000000"/>
              <w:right w:val="single" w:sz="8" w:space="0" w:color="000000"/>
            </w:tcBorders>
            <w:shd w:val="clear" w:color="auto" w:fill="auto"/>
            <w:hideMark/>
          </w:tcPr>
          <w:p w14:paraId="3B059119" w14:textId="77777777" w:rsidR="0084387F" w:rsidRPr="004A2E13" w:rsidRDefault="0084387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F9C38BB"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0739572C"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3DD1E26A"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37E7D586"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53F7476D" w14:textId="77777777" w:rsidR="0084387F" w:rsidRPr="004A2E13" w:rsidRDefault="00DC2166" w:rsidP="0084387F">
            <w:pPr>
              <w:widowControl/>
              <w:autoSpaceDE/>
              <w:autoSpaceDN/>
              <w:jc w:val="center"/>
              <w:rPr>
                <w:sz w:val="24"/>
                <w:szCs w:val="24"/>
                <w:lang w:bidi="ar-SA"/>
              </w:rPr>
            </w:pPr>
            <w:r w:rsidRPr="004A2E13">
              <w:rPr>
                <w:sz w:val="24"/>
                <w:szCs w:val="24"/>
                <w:lang w:bidi="ar-SA"/>
              </w:rPr>
              <w:t>1673</w:t>
            </w:r>
          </w:p>
        </w:tc>
        <w:tc>
          <w:tcPr>
            <w:tcW w:w="882" w:type="dxa"/>
            <w:tcBorders>
              <w:top w:val="nil"/>
              <w:left w:val="nil"/>
              <w:bottom w:val="single" w:sz="8" w:space="0" w:color="000000"/>
              <w:right w:val="single" w:sz="8" w:space="0" w:color="000000"/>
            </w:tcBorders>
            <w:shd w:val="clear" w:color="auto" w:fill="auto"/>
            <w:hideMark/>
          </w:tcPr>
          <w:p w14:paraId="507C00F4" w14:textId="77777777" w:rsidR="0084387F" w:rsidRPr="004A2E13" w:rsidRDefault="0084387F" w:rsidP="0084387F">
            <w:pPr>
              <w:widowControl/>
              <w:autoSpaceDE/>
              <w:autoSpaceDN/>
              <w:jc w:val="center"/>
              <w:rPr>
                <w:sz w:val="24"/>
                <w:szCs w:val="24"/>
                <w:lang w:bidi="ar-SA"/>
              </w:rPr>
            </w:pPr>
          </w:p>
        </w:tc>
        <w:tc>
          <w:tcPr>
            <w:tcW w:w="885" w:type="dxa"/>
            <w:tcBorders>
              <w:top w:val="nil"/>
              <w:left w:val="nil"/>
              <w:bottom w:val="single" w:sz="8" w:space="0" w:color="000000"/>
              <w:right w:val="single" w:sz="8" w:space="0" w:color="000000"/>
            </w:tcBorders>
            <w:shd w:val="clear" w:color="auto" w:fill="auto"/>
            <w:hideMark/>
          </w:tcPr>
          <w:p w14:paraId="403D811C" w14:textId="77777777" w:rsidR="0084387F" w:rsidRPr="004A2E13" w:rsidRDefault="007015A7" w:rsidP="0084387F">
            <w:pPr>
              <w:widowControl/>
              <w:autoSpaceDE/>
              <w:autoSpaceDN/>
              <w:jc w:val="center"/>
              <w:rPr>
                <w:sz w:val="24"/>
                <w:szCs w:val="24"/>
                <w:lang w:bidi="ar-SA"/>
              </w:rPr>
            </w:pPr>
            <w:r w:rsidRPr="004A2E13">
              <w:rPr>
                <w:sz w:val="24"/>
                <w:szCs w:val="24"/>
                <w:lang w:bidi="ar-SA"/>
              </w:rPr>
              <w:t>8365</w:t>
            </w:r>
          </w:p>
        </w:tc>
      </w:tr>
      <w:tr w:rsidR="0084387F" w:rsidRPr="0084387F" w14:paraId="0038F60F"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vAlign w:val="bottom"/>
            <w:hideMark/>
          </w:tcPr>
          <w:p w14:paraId="0D7FE16F" w14:textId="2FF35236" w:rsidR="00E661F0" w:rsidRPr="004A2E13" w:rsidRDefault="0084387F" w:rsidP="0084387F">
            <w:pPr>
              <w:widowControl/>
              <w:autoSpaceDE/>
              <w:autoSpaceDN/>
              <w:rPr>
                <w:sz w:val="24"/>
                <w:szCs w:val="24"/>
                <w:lang w:bidi="ar-SA"/>
              </w:rPr>
            </w:pPr>
            <w:r w:rsidRPr="004A2E13">
              <w:rPr>
                <w:sz w:val="24"/>
                <w:szCs w:val="24"/>
                <w:lang w:bidi="ar-SA"/>
              </w:rPr>
              <w:t>Застройка квартала ул. Космонавтов - ул. Сева</w:t>
            </w:r>
            <w:r w:rsidR="00E661F0" w:rsidRPr="004A2E13">
              <w:rPr>
                <w:sz w:val="24"/>
                <w:szCs w:val="24"/>
                <w:lang w:bidi="ar-SA"/>
              </w:rPr>
              <w:t>стопольская - ул. Попова</w:t>
            </w:r>
            <w:r w:rsidRPr="004A2E13">
              <w:rPr>
                <w:sz w:val="24"/>
                <w:szCs w:val="24"/>
                <w:lang w:bidi="ar-SA"/>
              </w:rPr>
              <w:t xml:space="preserve"> - ул. Свердлова</w:t>
            </w:r>
            <w:r w:rsidR="004A2E13" w:rsidRPr="004A2E13">
              <w:rPr>
                <w:sz w:val="24"/>
                <w:szCs w:val="24"/>
                <w:lang w:bidi="ar-SA"/>
              </w:rPr>
              <w:t xml:space="preserve"> </w:t>
            </w:r>
          </w:p>
          <w:p w14:paraId="7DF8053C" w14:textId="77777777" w:rsidR="0084387F" w:rsidRPr="004A2E13" w:rsidRDefault="0084387F" w:rsidP="0084387F">
            <w:pPr>
              <w:widowControl/>
              <w:autoSpaceDE/>
              <w:autoSpaceDN/>
              <w:rPr>
                <w:sz w:val="24"/>
                <w:szCs w:val="24"/>
                <w:lang w:bidi="ar-SA"/>
              </w:rPr>
            </w:pPr>
            <w:r w:rsidRPr="004A2E13">
              <w:rPr>
                <w:sz w:val="24"/>
                <w:szCs w:val="24"/>
                <w:lang w:bidi="ar-SA"/>
              </w:rPr>
              <w:t xml:space="preserve"> 6 домов</w:t>
            </w:r>
            <w:r w:rsidR="00E661F0" w:rsidRPr="004A2E13">
              <w:rPr>
                <w:sz w:val="24"/>
                <w:szCs w:val="24"/>
                <w:lang w:bidi="ar-SA"/>
              </w:rPr>
              <w:t xml:space="preserve"> 3-х этажных</w:t>
            </w:r>
          </w:p>
        </w:tc>
        <w:tc>
          <w:tcPr>
            <w:tcW w:w="882" w:type="dxa"/>
            <w:tcBorders>
              <w:top w:val="nil"/>
              <w:left w:val="nil"/>
              <w:bottom w:val="single" w:sz="8" w:space="0" w:color="000000"/>
              <w:right w:val="single" w:sz="8" w:space="0" w:color="000000"/>
            </w:tcBorders>
            <w:shd w:val="clear" w:color="auto" w:fill="auto"/>
            <w:hideMark/>
          </w:tcPr>
          <w:p w14:paraId="2EEDCB8E" w14:textId="77777777" w:rsidR="0084387F" w:rsidRPr="004A2E13" w:rsidRDefault="0084387F"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73A6CAB1" w14:textId="337F2676" w:rsidR="0084387F" w:rsidRPr="004A2E13" w:rsidRDefault="009C1040" w:rsidP="0084387F">
            <w:pPr>
              <w:widowControl/>
              <w:autoSpaceDE/>
              <w:autoSpaceDN/>
              <w:jc w:val="center"/>
              <w:rPr>
                <w:sz w:val="24"/>
                <w:szCs w:val="24"/>
                <w:lang w:bidi="ar-SA"/>
              </w:rPr>
            </w:pPr>
            <w:r w:rsidRPr="004A2E13">
              <w:rPr>
                <w:sz w:val="24"/>
                <w:szCs w:val="24"/>
                <w:lang w:bidi="ar-SA"/>
              </w:rPr>
              <w:t>645</w:t>
            </w:r>
          </w:p>
        </w:tc>
        <w:tc>
          <w:tcPr>
            <w:tcW w:w="882" w:type="dxa"/>
            <w:tcBorders>
              <w:top w:val="nil"/>
              <w:left w:val="nil"/>
              <w:bottom w:val="single" w:sz="8" w:space="0" w:color="000000"/>
              <w:right w:val="single" w:sz="8" w:space="0" w:color="000000"/>
            </w:tcBorders>
            <w:shd w:val="clear" w:color="auto" w:fill="auto"/>
            <w:hideMark/>
          </w:tcPr>
          <w:p w14:paraId="60BAECC6" w14:textId="6AFAD30A" w:rsidR="0084387F" w:rsidRPr="004A2E13" w:rsidRDefault="009C1040" w:rsidP="0084387F">
            <w:pPr>
              <w:widowControl/>
              <w:autoSpaceDE/>
              <w:autoSpaceDN/>
              <w:jc w:val="center"/>
              <w:rPr>
                <w:sz w:val="24"/>
                <w:szCs w:val="24"/>
                <w:lang w:bidi="ar-SA"/>
              </w:rPr>
            </w:pPr>
            <w:r w:rsidRPr="004A2E13">
              <w:rPr>
                <w:sz w:val="24"/>
                <w:szCs w:val="24"/>
                <w:lang w:bidi="ar-SA"/>
              </w:rPr>
              <w:t>645</w:t>
            </w:r>
            <w:r w:rsidR="005779D2" w:rsidRPr="004A2E13">
              <w:rPr>
                <w:sz w:val="24"/>
                <w:szCs w:val="24"/>
                <w:lang w:bidi="ar-SA"/>
              </w:rPr>
              <w:t xml:space="preserve"> </w:t>
            </w:r>
          </w:p>
        </w:tc>
        <w:tc>
          <w:tcPr>
            <w:tcW w:w="882" w:type="dxa"/>
            <w:tcBorders>
              <w:top w:val="nil"/>
              <w:left w:val="nil"/>
              <w:bottom w:val="single" w:sz="8" w:space="0" w:color="000000"/>
              <w:right w:val="single" w:sz="8" w:space="0" w:color="000000"/>
            </w:tcBorders>
            <w:shd w:val="clear" w:color="auto" w:fill="auto"/>
            <w:hideMark/>
          </w:tcPr>
          <w:p w14:paraId="7E1A4729" w14:textId="1A9F43DA" w:rsidR="0084387F" w:rsidRPr="004A2E13" w:rsidRDefault="009C1040" w:rsidP="0084387F">
            <w:pPr>
              <w:widowControl/>
              <w:autoSpaceDE/>
              <w:autoSpaceDN/>
              <w:jc w:val="center"/>
              <w:rPr>
                <w:sz w:val="24"/>
                <w:szCs w:val="24"/>
                <w:lang w:bidi="ar-SA"/>
              </w:rPr>
            </w:pPr>
            <w:r w:rsidRPr="004A2E13">
              <w:rPr>
                <w:sz w:val="24"/>
                <w:szCs w:val="24"/>
                <w:lang w:bidi="ar-SA"/>
              </w:rPr>
              <w:t>645</w:t>
            </w:r>
            <w:r w:rsidR="005779D2" w:rsidRPr="004A2E13">
              <w:rPr>
                <w:sz w:val="24"/>
                <w:szCs w:val="24"/>
                <w:lang w:bidi="ar-SA"/>
              </w:rPr>
              <w:t xml:space="preserve"> </w:t>
            </w:r>
          </w:p>
        </w:tc>
        <w:tc>
          <w:tcPr>
            <w:tcW w:w="882" w:type="dxa"/>
            <w:tcBorders>
              <w:top w:val="nil"/>
              <w:left w:val="nil"/>
              <w:bottom w:val="single" w:sz="8" w:space="0" w:color="000000"/>
              <w:right w:val="single" w:sz="8" w:space="0" w:color="000000"/>
            </w:tcBorders>
            <w:shd w:val="clear" w:color="auto" w:fill="auto"/>
            <w:hideMark/>
          </w:tcPr>
          <w:p w14:paraId="5128EAED" w14:textId="0D1BBDDF" w:rsidR="0084387F" w:rsidRPr="004A2E13" w:rsidRDefault="009C1040" w:rsidP="0084387F">
            <w:pPr>
              <w:widowControl/>
              <w:autoSpaceDE/>
              <w:autoSpaceDN/>
              <w:jc w:val="center"/>
              <w:rPr>
                <w:sz w:val="24"/>
                <w:szCs w:val="24"/>
                <w:lang w:bidi="ar-SA"/>
              </w:rPr>
            </w:pPr>
            <w:r w:rsidRPr="004A2E13">
              <w:rPr>
                <w:sz w:val="24"/>
                <w:szCs w:val="24"/>
                <w:lang w:bidi="ar-SA"/>
              </w:rPr>
              <w:t>645</w:t>
            </w:r>
          </w:p>
        </w:tc>
        <w:tc>
          <w:tcPr>
            <w:tcW w:w="882" w:type="dxa"/>
            <w:tcBorders>
              <w:top w:val="nil"/>
              <w:left w:val="nil"/>
              <w:bottom w:val="single" w:sz="8" w:space="0" w:color="000000"/>
              <w:right w:val="single" w:sz="8" w:space="0" w:color="000000"/>
            </w:tcBorders>
            <w:shd w:val="clear" w:color="auto" w:fill="auto"/>
            <w:hideMark/>
          </w:tcPr>
          <w:p w14:paraId="29C969D4" w14:textId="7C4FC0AA" w:rsidR="0084387F" w:rsidRPr="004A2E13" w:rsidRDefault="009C1040" w:rsidP="0084387F">
            <w:pPr>
              <w:widowControl/>
              <w:autoSpaceDE/>
              <w:autoSpaceDN/>
              <w:jc w:val="center"/>
              <w:rPr>
                <w:sz w:val="24"/>
                <w:szCs w:val="24"/>
                <w:lang w:bidi="ar-SA"/>
              </w:rPr>
            </w:pPr>
            <w:r w:rsidRPr="004A2E13">
              <w:rPr>
                <w:sz w:val="24"/>
                <w:szCs w:val="24"/>
                <w:lang w:bidi="ar-SA"/>
              </w:rPr>
              <w:t>1290</w:t>
            </w:r>
            <w:r w:rsidR="005779D2" w:rsidRPr="004A2E13">
              <w:rPr>
                <w:sz w:val="24"/>
                <w:szCs w:val="24"/>
                <w:lang w:bidi="ar-SA"/>
              </w:rPr>
              <w:t xml:space="preserve"> </w:t>
            </w:r>
          </w:p>
        </w:tc>
        <w:tc>
          <w:tcPr>
            <w:tcW w:w="882" w:type="dxa"/>
            <w:tcBorders>
              <w:top w:val="nil"/>
              <w:left w:val="nil"/>
              <w:bottom w:val="single" w:sz="8" w:space="0" w:color="000000"/>
              <w:right w:val="single" w:sz="8" w:space="0" w:color="000000"/>
            </w:tcBorders>
            <w:shd w:val="clear" w:color="auto" w:fill="auto"/>
            <w:hideMark/>
          </w:tcPr>
          <w:p w14:paraId="2EEDBACA" w14:textId="467FAD9D" w:rsidR="0084387F" w:rsidRPr="004A2E13" w:rsidRDefault="0084387F" w:rsidP="0084387F">
            <w:pPr>
              <w:widowControl/>
              <w:autoSpaceDE/>
              <w:autoSpaceDN/>
              <w:jc w:val="center"/>
              <w:rPr>
                <w:sz w:val="24"/>
                <w:szCs w:val="24"/>
                <w:lang w:bidi="ar-SA"/>
              </w:rPr>
            </w:pPr>
          </w:p>
        </w:tc>
        <w:tc>
          <w:tcPr>
            <w:tcW w:w="885" w:type="dxa"/>
            <w:tcBorders>
              <w:top w:val="nil"/>
              <w:left w:val="nil"/>
              <w:bottom w:val="single" w:sz="8" w:space="0" w:color="000000"/>
              <w:right w:val="single" w:sz="8" w:space="0" w:color="000000"/>
            </w:tcBorders>
            <w:shd w:val="clear" w:color="auto" w:fill="auto"/>
            <w:hideMark/>
          </w:tcPr>
          <w:p w14:paraId="7123A9E0" w14:textId="2B343681" w:rsidR="0084387F" w:rsidRPr="004A2E13" w:rsidRDefault="009C1040" w:rsidP="0084387F">
            <w:pPr>
              <w:widowControl/>
              <w:autoSpaceDE/>
              <w:autoSpaceDN/>
              <w:jc w:val="center"/>
              <w:rPr>
                <w:sz w:val="24"/>
                <w:szCs w:val="24"/>
                <w:lang w:bidi="ar-SA"/>
              </w:rPr>
            </w:pPr>
            <w:r w:rsidRPr="004A2E13">
              <w:rPr>
                <w:sz w:val="24"/>
                <w:szCs w:val="24"/>
                <w:lang w:bidi="ar-SA"/>
              </w:rPr>
              <w:t>3870</w:t>
            </w:r>
          </w:p>
        </w:tc>
      </w:tr>
      <w:tr w:rsidR="00E661F0" w:rsidRPr="004A2E13" w14:paraId="73492BB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4443E58" w14:textId="77777777" w:rsidR="00E661F0" w:rsidRPr="004A2E13" w:rsidRDefault="00E661F0" w:rsidP="0084387F">
            <w:pPr>
              <w:widowControl/>
              <w:autoSpaceDE/>
              <w:autoSpaceDN/>
              <w:rPr>
                <w:sz w:val="24"/>
                <w:szCs w:val="24"/>
                <w:lang w:bidi="ar-SA"/>
              </w:rPr>
            </w:pPr>
            <w:r w:rsidRPr="004A2E13">
              <w:rPr>
                <w:sz w:val="24"/>
                <w:szCs w:val="24"/>
                <w:lang w:bidi="ar-SA"/>
              </w:rPr>
              <w:t>Жилой дом в квартале «В»</w:t>
            </w:r>
          </w:p>
        </w:tc>
        <w:tc>
          <w:tcPr>
            <w:tcW w:w="882" w:type="dxa"/>
            <w:tcBorders>
              <w:top w:val="nil"/>
              <w:left w:val="nil"/>
              <w:bottom w:val="single" w:sz="8" w:space="0" w:color="000000"/>
              <w:right w:val="single" w:sz="8" w:space="0" w:color="000000"/>
            </w:tcBorders>
            <w:shd w:val="clear" w:color="auto" w:fill="auto"/>
            <w:hideMark/>
          </w:tcPr>
          <w:p w14:paraId="691885D7" w14:textId="77777777" w:rsidR="00E661F0" w:rsidRPr="004A2E13" w:rsidRDefault="007015A7"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CD38975" w14:textId="77777777" w:rsidR="00E661F0" w:rsidRPr="004A2E13" w:rsidRDefault="00E661F0" w:rsidP="0084387F">
            <w:pPr>
              <w:widowControl/>
              <w:autoSpaceDE/>
              <w:autoSpaceDN/>
              <w:jc w:val="center"/>
              <w:rPr>
                <w:sz w:val="24"/>
                <w:szCs w:val="24"/>
                <w:lang w:bidi="ar-SA"/>
              </w:rPr>
            </w:pPr>
            <w:r w:rsidRPr="004A2E13">
              <w:rPr>
                <w:sz w:val="24"/>
                <w:szCs w:val="24"/>
                <w:lang w:bidi="ar-SA"/>
              </w:rPr>
              <w:t>2900</w:t>
            </w:r>
          </w:p>
        </w:tc>
        <w:tc>
          <w:tcPr>
            <w:tcW w:w="882" w:type="dxa"/>
            <w:tcBorders>
              <w:top w:val="nil"/>
              <w:left w:val="nil"/>
              <w:bottom w:val="single" w:sz="8" w:space="0" w:color="000000"/>
              <w:right w:val="single" w:sz="8" w:space="0" w:color="000000"/>
            </w:tcBorders>
            <w:shd w:val="clear" w:color="auto" w:fill="auto"/>
            <w:hideMark/>
          </w:tcPr>
          <w:p w14:paraId="0A4D2D1E"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4DC882AF"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204A428D"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5BE7DFEE"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2" w:type="dxa"/>
            <w:tcBorders>
              <w:top w:val="nil"/>
              <w:left w:val="nil"/>
              <w:bottom w:val="single" w:sz="8" w:space="0" w:color="000000"/>
              <w:right w:val="single" w:sz="8" w:space="0" w:color="000000"/>
            </w:tcBorders>
            <w:shd w:val="clear" w:color="auto" w:fill="auto"/>
            <w:hideMark/>
          </w:tcPr>
          <w:p w14:paraId="69869CF4" w14:textId="77777777" w:rsidR="00E661F0" w:rsidRPr="004A2E13" w:rsidRDefault="004B3B2B" w:rsidP="0084387F">
            <w:pPr>
              <w:widowControl/>
              <w:autoSpaceDE/>
              <w:autoSpaceDN/>
              <w:jc w:val="center"/>
              <w:rPr>
                <w:sz w:val="24"/>
                <w:szCs w:val="24"/>
                <w:lang w:bidi="ar-SA"/>
              </w:rPr>
            </w:pPr>
            <w:r w:rsidRPr="004A2E13">
              <w:rPr>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6C402144" w14:textId="77777777" w:rsidR="00E661F0" w:rsidRPr="004A2E13" w:rsidRDefault="007A300D" w:rsidP="0084387F">
            <w:pPr>
              <w:widowControl/>
              <w:autoSpaceDE/>
              <w:autoSpaceDN/>
              <w:jc w:val="center"/>
              <w:rPr>
                <w:sz w:val="24"/>
                <w:szCs w:val="24"/>
                <w:lang w:bidi="ar-SA"/>
              </w:rPr>
            </w:pPr>
            <w:r w:rsidRPr="004A2E13">
              <w:rPr>
                <w:sz w:val="24"/>
                <w:szCs w:val="24"/>
                <w:lang w:bidi="ar-SA"/>
              </w:rPr>
              <w:t>2900</w:t>
            </w:r>
          </w:p>
        </w:tc>
      </w:tr>
      <w:tr w:rsidR="004A2E13" w:rsidRPr="0084387F" w14:paraId="2BE583BD"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4825F653" w14:textId="77777777" w:rsidR="004A2E13" w:rsidRPr="0084387F" w:rsidRDefault="004A2E13" w:rsidP="004A2E13">
            <w:pPr>
              <w:widowControl/>
              <w:autoSpaceDE/>
              <w:autoSpaceDN/>
              <w:rPr>
                <w:b/>
                <w:bCs/>
                <w:lang w:bidi="ar-SA"/>
              </w:rPr>
            </w:pPr>
            <w:r w:rsidRPr="0084387F">
              <w:rPr>
                <w:b/>
                <w:bCs/>
                <w:lang w:bidi="ar-SA"/>
              </w:rPr>
              <w:t>ИТОГО по микрорайону №4</w:t>
            </w:r>
          </w:p>
        </w:tc>
        <w:tc>
          <w:tcPr>
            <w:tcW w:w="882" w:type="dxa"/>
            <w:tcBorders>
              <w:top w:val="nil"/>
              <w:left w:val="nil"/>
              <w:bottom w:val="single" w:sz="8" w:space="0" w:color="000000"/>
              <w:right w:val="single" w:sz="8" w:space="0" w:color="000000"/>
            </w:tcBorders>
            <w:shd w:val="clear" w:color="auto" w:fill="auto"/>
            <w:vAlign w:val="bottom"/>
            <w:hideMark/>
          </w:tcPr>
          <w:p w14:paraId="73679EFF" w14:textId="0E04560F" w:rsidR="004A2E13" w:rsidRPr="004A2E13" w:rsidRDefault="004A2E13" w:rsidP="004A2E13">
            <w:pPr>
              <w:widowControl/>
              <w:autoSpaceDE/>
              <w:autoSpaceDN/>
              <w:jc w:val="center"/>
              <w:rPr>
                <w:b/>
                <w:bCs/>
                <w:sz w:val="24"/>
                <w:szCs w:val="24"/>
                <w:lang w:bidi="ar-SA"/>
              </w:rPr>
            </w:pPr>
            <w:r w:rsidRPr="004A2E13">
              <w:rPr>
                <w:b/>
                <w:bCs/>
                <w:sz w:val="24"/>
                <w:szCs w:val="24"/>
                <w:lang w:bidi="ar-SA"/>
              </w:rPr>
              <w:t>9010</w:t>
            </w:r>
          </w:p>
        </w:tc>
        <w:tc>
          <w:tcPr>
            <w:tcW w:w="882" w:type="dxa"/>
            <w:tcBorders>
              <w:top w:val="nil"/>
              <w:left w:val="nil"/>
              <w:bottom w:val="single" w:sz="8" w:space="0" w:color="000000"/>
              <w:right w:val="single" w:sz="8" w:space="0" w:color="000000"/>
            </w:tcBorders>
            <w:shd w:val="clear" w:color="auto" w:fill="auto"/>
            <w:vAlign w:val="bottom"/>
            <w:hideMark/>
          </w:tcPr>
          <w:p w14:paraId="694B9C76" w14:textId="0A079C64" w:rsidR="004A2E13" w:rsidRPr="004A2E13" w:rsidRDefault="004A2E13" w:rsidP="004A2E13">
            <w:pPr>
              <w:widowControl/>
              <w:autoSpaceDE/>
              <w:autoSpaceDN/>
              <w:jc w:val="center"/>
              <w:rPr>
                <w:b/>
                <w:bCs/>
                <w:sz w:val="24"/>
                <w:szCs w:val="24"/>
                <w:lang w:bidi="ar-SA"/>
              </w:rPr>
            </w:pPr>
            <w:r w:rsidRPr="004A2E13">
              <w:rPr>
                <w:b/>
                <w:bCs/>
                <w:sz w:val="24"/>
                <w:szCs w:val="24"/>
                <w:lang w:bidi="ar-SA"/>
              </w:rPr>
              <w:t>6718</w:t>
            </w:r>
          </w:p>
        </w:tc>
        <w:tc>
          <w:tcPr>
            <w:tcW w:w="882" w:type="dxa"/>
            <w:tcBorders>
              <w:top w:val="nil"/>
              <w:left w:val="nil"/>
              <w:bottom w:val="single" w:sz="8" w:space="0" w:color="000000"/>
              <w:right w:val="single" w:sz="8" w:space="0" w:color="000000"/>
            </w:tcBorders>
            <w:shd w:val="clear" w:color="auto" w:fill="auto"/>
            <w:vAlign w:val="bottom"/>
            <w:hideMark/>
          </w:tcPr>
          <w:p w14:paraId="14BE5694" w14:textId="7020991D" w:rsidR="004A2E13" w:rsidRPr="004A2E13" w:rsidRDefault="004A2E13" w:rsidP="004A2E13">
            <w:pPr>
              <w:widowControl/>
              <w:autoSpaceDE/>
              <w:autoSpaceDN/>
              <w:jc w:val="center"/>
              <w:rPr>
                <w:b/>
                <w:bCs/>
                <w:sz w:val="24"/>
                <w:szCs w:val="24"/>
                <w:lang w:bidi="ar-SA"/>
              </w:rPr>
            </w:pPr>
            <w:r w:rsidRPr="004A2E13">
              <w:rPr>
                <w:b/>
                <w:bCs/>
                <w:sz w:val="24"/>
                <w:szCs w:val="24"/>
                <w:lang w:bidi="ar-SA"/>
              </w:rPr>
              <w:t>2818</w:t>
            </w:r>
          </w:p>
        </w:tc>
        <w:tc>
          <w:tcPr>
            <w:tcW w:w="882" w:type="dxa"/>
            <w:tcBorders>
              <w:top w:val="nil"/>
              <w:left w:val="nil"/>
              <w:bottom w:val="single" w:sz="8" w:space="0" w:color="000000"/>
              <w:right w:val="single" w:sz="8" w:space="0" w:color="000000"/>
            </w:tcBorders>
            <w:shd w:val="clear" w:color="auto" w:fill="auto"/>
            <w:vAlign w:val="bottom"/>
            <w:hideMark/>
          </w:tcPr>
          <w:p w14:paraId="650C1AF8" w14:textId="40CEEE8D"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1C738692" w14:textId="3BC9E522" w:rsidR="004A2E13" w:rsidRPr="004A2E13" w:rsidRDefault="004A2E13" w:rsidP="004A2E13">
            <w:pPr>
              <w:widowControl/>
              <w:autoSpaceDE/>
              <w:autoSpaceDN/>
              <w:jc w:val="center"/>
              <w:rPr>
                <w:b/>
                <w:bCs/>
                <w:sz w:val="24"/>
                <w:szCs w:val="24"/>
                <w:lang w:bidi="ar-SA"/>
              </w:rPr>
            </w:pPr>
            <w:r w:rsidRPr="004A2E13">
              <w:rPr>
                <w:b/>
                <w:bCs/>
                <w:sz w:val="24"/>
                <w:szCs w:val="24"/>
                <w:lang w:bidi="ar-SA"/>
              </w:rPr>
              <w:t>2318</w:t>
            </w:r>
          </w:p>
        </w:tc>
        <w:tc>
          <w:tcPr>
            <w:tcW w:w="882" w:type="dxa"/>
            <w:tcBorders>
              <w:top w:val="nil"/>
              <w:left w:val="nil"/>
              <w:bottom w:val="single" w:sz="8" w:space="0" w:color="000000"/>
              <w:right w:val="single" w:sz="8" w:space="0" w:color="000000"/>
            </w:tcBorders>
            <w:shd w:val="clear" w:color="auto" w:fill="auto"/>
            <w:vAlign w:val="bottom"/>
            <w:hideMark/>
          </w:tcPr>
          <w:p w14:paraId="16FE46CA" w14:textId="72605FE5" w:rsidR="004A2E13" w:rsidRPr="004A2E13" w:rsidRDefault="004A2E13" w:rsidP="004A2E13">
            <w:pPr>
              <w:widowControl/>
              <w:autoSpaceDE/>
              <w:autoSpaceDN/>
              <w:jc w:val="center"/>
              <w:rPr>
                <w:b/>
                <w:bCs/>
                <w:sz w:val="24"/>
                <w:szCs w:val="24"/>
                <w:lang w:bidi="ar-SA"/>
              </w:rPr>
            </w:pPr>
            <w:r w:rsidRPr="004A2E13">
              <w:rPr>
                <w:b/>
                <w:bCs/>
                <w:sz w:val="24"/>
                <w:szCs w:val="24"/>
                <w:lang w:bidi="ar-SA"/>
              </w:rPr>
              <w:t>2963</w:t>
            </w:r>
          </w:p>
        </w:tc>
        <w:tc>
          <w:tcPr>
            <w:tcW w:w="882" w:type="dxa"/>
            <w:tcBorders>
              <w:top w:val="nil"/>
              <w:left w:val="nil"/>
              <w:bottom w:val="single" w:sz="8" w:space="0" w:color="000000"/>
              <w:right w:val="single" w:sz="8" w:space="0" w:color="000000"/>
            </w:tcBorders>
            <w:shd w:val="clear" w:color="auto" w:fill="auto"/>
            <w:vAlign w:val="bottom"/>
            <w:hideMark/>
          </w:tcPr>
          <w:p w14:paraId="33EE6C41" w14:textId="56A7126F" w:rsidR="004A2E13" w:rsidRPr="004A2E13" w:rsidRDefault="004A2E13" w:rsidP="004A2E13">
            <w:pPr>
              <w:widowControl/>
              <w:autoSpaceDE/>
              <w:autoSpaceDN/>
              <w:jc w:val="center"/>
              <w:rPr>
                <w:b/>
                <w:bCs/>
                <w:sz w:val="24"/>
                <w:szCs w:val="24"/>
                <w:lang w:bidi="ar-SA"/>
              </w:rPr>
            </w:pPr>
            <w:r w:rsidRPr="004A2E13">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hideMark/>
          </w:tcPr>
          <w:p w14:paraId="5CBBCE48" w14:textId="2668B6C2" w:rsidR="004A2E13" w:rsidRPr="004A2E13" w:rsidRDefault="004A2E13" w:rsidP="004A2E13">
            <w:pPr>
              <w:widowControl/>
              <w:autoSpaceDE/>
              <w:autoSpaceDN/>
              <w:jc w:val="center"/>
              <w:rPr>
                <w:b/>
                <w:bCs/>
                <w:sz w:val="24"/>
                <w:szCs w:val="24"/>
                <w:lang w:bidi="ar-SA"/>
              </w:rPr>
            </w:pPr>
            <w:r w:rsidRPr="004A2E13">
              <w:rPr>
                <w:b/>
                <w:bCs/>
                <w:sz w:val="24"/>
                <w:szCs w:val="24"/>
                <w:lang w:bidi="ar-SA"/>
              </w:rPr>
              <w:t>26145</w:t>
            </w:r>
          </w:p>
        </w:tc>
      </w:tr>
      <w:tr w:rsidR="0084387F" w:rsidRPr="0084387F" w14:paraId="38155EE0" w14:textId="77777777" w:rsidTr="00502DBF">
        <w:trPr>
          <w:trHeight w:val="300"/>
        </w:trPr>
        <w:tc>
          <w:tcPr>
            <w:tcW w:w="10178" w:type="dxa"/>
            <w:gridSpan w:val="9"/>
            <w:tcBorders>
              <w:top w:val="single" w:sz="8" w:space="0" w:color="000000"/>
              <w:left w:val="single" w:sz="8" w:space="0" w:color="000000"/>
              <w:bottom w:val="single" w:sz="8" w:space="0" w:color="000000"/>
              <w:right w:val="single" w:sz="8" w:space="0" w:color="000000"/>
            </w:tcBorders>
            <w:shd w:val="clear" w:color="auto" w:fill="auto"/>
            <w:hideMark/>
          </w:tcPr>
          <w:p w14:paraId="1EFBAC80" w14:textId="77777777" w:rsidR="0084387F" w:rsidRPr="0084387F" w:rsidRDefault="0084387F" w:rsidP="0084387F">
            <w:pPr>
              <w:widowControl/>
              <w:autoSpaceDE/>
              <w:autoSpaceDN/>
              <w:jc w:val="center"/>
              <w:rPr>
                <w:b/>
                <w:bCs/>
                <w:lang w:bidi="ar-SA"/>
              </w:rPr>
            </w:pPr>
            <w:r w:rsidRPr="0084387F">
              <w:rPr>
                <w:b/>
                <w:bCs/>
                <w:lang w:bidi="ar-SA"/>
              </w:rPr>
              <w:t>В целом по городскому округу</w:t>
            </w:r>
          </w:p>
        </w:tc>
      </w:tr>
      <w:tr w:rsidR="0084387F" w:rsidRPr="0084387F" w14:paraId="4D7A6AB9"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26E58FF1" w14:textId="77777777" w:rsidR="0084387F" w:rsidRPr="0084387F" w:rsidRDefault="0084387F" w:rsidP="0084387F">
            <w:pPr>
              <w:widowControl/>
              <w:autoSpaceDE/>
              <w:autoSpaceDN/>
              <w:rPr>
                <w:b/>
                <w:bCs/>
                <w:lang w:bidi="ar-SA"/>
              </w:rPr>
            </w:pPr>
            <w:r w:rsidRPr="0084387F">
              <w:rPr>
                <w:b/>
                <w:bCs/>
                <w:lang w:bidi="ar-SA"/>
              </w:rPr>
              <w:t>Общественные здания</w:t>
            </w:r>
          </w:p>
        </w:tc>
        <w:tc>
          <w:tcPr>
            <w:tcW w:w="882" w:type="dxa"/>
            <w:tcBorders>
              <w:top w:val="nil"/>
              <w:left w:val="nil"/>
              <w:bottom w:val="single" w:sz="8" w:space="0" w:color="000000"/>
              <w:right w:val="single" w:sz="8" w:space="0" w:color="000000"/>
            </w:tcBorders>
            <w:shd w:val="clear" w:color="auto" w:fill="auto"/>
            <w:vAlign w:val="bottom"/>
            <w:hideMark/>
          </w:tcPr>
          <w:p w14:paraId="4FCFDED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5850</w:t>
            </w:r>
          </w:p>
        </w:tc>
        <w:tc>
          <w:tcPr>
            <w:tcW w:w="882" w:type="dxa"/>
            <w:tcBorders>
              <w:top w:val="nil"/>
              <w:left w:val="nil"/>
              <w:bottom w:val="single" w:sz="8" w:space="0" w:color="000000"/>
              <w:right w:val="single" w:sz="8" w:space="0" w:color="000000"/>
            </w:tcBorders>
            <w:shd w:val="clear" w:color="auto" w:fill="auto"/>
            <w:vAlign w:val="bottom"/>
            <w:hideMark/>
          </w:tcPr>
          <w:p w14:paraId="74A523EA"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1875</w:t>
            </w:r>
          </w:p>
        </w:tc>
        <w:tc>
          <w:tcPr>
            <w:tcW w:w="882" w:type="dxa"/>
            <w:tcBorders>
              <w:top w:val="nil"/>
              <w:left w:val="nil"/>
              <w:bottom w:val="single" w:sz="8" w:space="0" w:color="000000"/>
              <w:right w:val="single" w:sz="8" w:space="0" w:color="000000"/>
            </w:tcBorders>
            <w:shd w:val="clear" w:color="auto" w:fill="auto"/>
            <w:vAlign w:val="bottom"/>
            <w:hideMark/>
          </w:tcPr>
          <w:p w14:paraId="7E5FB639"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500</w:t>
            </w:r>
          </w:p>
        </w:tc>
        <w:tc>
          <w:tcPr>
            <w:tcW w:w="882" w:type="dxa"/>
            <w:tcBorders>
              <w:top w:val="nil"/>
              <w:left w:val="nil"/>
              <w:bottom w:val="single" w:sz="8" w:space="0" w:color="000000"/>
              <w:right w:val="single" w:sz="8" w:space="0" w:color="000000"/>
            </w:tcBorders>
            <w:shd w:val="clear" w:color="auto" w:fill="auto"/>
            <w:vAlign w:val="bottom"/>
            <w:hideMark/>
          </w:tcPr>
          <w:p w14:paraId="38DEB067"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vAlign w:val="bottom"/>
            <w:hideMark/>
          </w:tcPr>
          <w:p w14:paraId="52223775"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vAlign w:val="bottom"/>
            <w:hideMark/>
          </w:tcPr>
          <w:p w14:paraId="05B66DC2"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2" w:type="dxa"/>
            <w:tcBorders>
              <w:top w:val="nil"/>
              <w:left w:val="nil"/>
              <w:bottom w:val="single" w:sz="8" w:space="0" w:color="000000"/>
              <w:right w:val="single" w:sz="8" w:space="0" w:color="000000"/>
            </w:tcBorders>
            <w:shd w:val="clear" w:color="auto" w:fill="auto"/>
            <w:vAlign w:val="bottom"/>
            <w:hideMark/>
          </w:tcPr>
          <w:p w14:paraId="429D4E52"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0</w:t>
            </w:r>
          </w:p>
        </w:tc>
        <w:tc>
          <w:tcPr>
            <w:tcW w:w="885" w:type="dxa"/>
            <w:tcBorders>
              <w:top w:val="nil"/>
              <w:left w:val="nil"/>
              <w:bottom w:val="single" w:sz="8" w:space="0" w:color="000000"/>
              <w:right w:val="single" w:sz="8" w:space="0" w:color="000000"/>
            </w:tcBorders>
            <w:shd w:val="clear" w:color="auto" w:fill="auto"/>
            <w:vAlign w:val="bottom"/>
            <w:hideMark/>
          </w:tcPr>
          <w:p w14:paraId="27D26506" w14:textId="77777777" w:rsidR="0084387F" w:rsidRPr="0084387F" w:rsidRDefault="0084387F" w:rsidP="0084387F">
            <w:pPr>
              <w:widowControl/>
              <w:autoSpaceDE/>
              <w:autoSpaceDN/>
              <w:jc w:val="center"/>
              <w:rPr>
                <w:b/>
                <w:bCs/>
                <w:sz w:val="24"/>
                <w:szCs w:val="24"/>
                <w:lang w:bidi="ar-SA"/>
              </w:rPr>
            </w:pPr>
            <w:r w:rsidRPr="0084387F">
              <w:rPr>
                <w:b/>
                <w:bCs/>
                <w:sz w:val="24"/>
                <w:szCs w:val="24"/>
                <w:lang w:bidi="ar-SA"/>
              </w:rPr>
              <w:t>8225</w:t>
            </w:r>
          </w:p>
        </w:tc>
      </w:tr>
      <w:tr w:rsidR="004A2E13" w:rsidRPr="0084387F" w14:paraId="7951DD4B"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6C5D2959" w14:textId="77777777" w:rsidR="004A2E13" w:rsidRPr="0084387F" w:rsidRDefault="004A2E13" w:rsidP="004A2E13">
            <w:pPr>
              <w:widowControl/>
              <w:autoSpaceDE/>
              <w:autoSpaceDN/>
              <w:rPr>
                <w:b/>
                <w:bCs/>
                <w:lang w:bidi="ar-SA"/>
              </w:rPr>
            </w:pPr>
            <w:r w:rsidRPr="0084387F">
              <w:rPr>
                <w:b/>
                <w:bCs/>
                <w:lang w:bidi="ar-SA"/>
              </w:rPr>
              <w:t>Жилой фонд</w:t>
            </w:r>
          </w:p>
        </w:tc>
        <w:tc>
          <w:tcPr>
            <w:tcW w:w="882" w:type="dxa"/>
            <w:tcBorders>
              <w:top w:val="nil"/>
              <w:left w:val="nil"/>
              <w:bottom w:val="single" w:sz="8" w:space="0" w:color="000000"/>
              <w:right w:val="single" w:sz="8" w:space="0" w:color="000000"/>
            </w:tcBorders>
            <w:shd w:val="clear" w:color="auto" w:fill="auto"/>
            <w:vAlign w:val="bottom"/>
            <w:hideMark/>
          </w:tcPr>
          <w:p w14:paraId="4D083BFC" w14:textId="08ED9B4D" w:rsidR="004A2E13" w:rsidRPr="0084387F" w:rsidRDefault="004A2E13" w:rsidP="004A2E13">
            <w:pPr>
              <w:widowControl/>
              <w:autoSpaceDE/>
              <w:autoSpaceDN/>
              <w:jc w:val="center"/>
              <w:rPr>
                <w:b/>
                <w:bCs/>
                <w:sz w:val="24"/>
                <w:szCs w:val="24"/>
                <w:lang w:bidi="ar-SA"/>
              </w:rPr>
            </w:pPr>
            <w:r w:rsidRPr="004A2E13">
              <w:rPr>
                <w:b/>
                <w:bCs/>
                <w:sz w:val="24"/>
                <w:szCs w:val="24"/>
                <w:lang w:bidi="ar-SA"/>
              </w:rPr>
              <w:t>4660</w:t>
            </w:r>
          </w:p>
        </w:tc>
        <w:tc>
          <w:tcPr>
            <w:tcW w:w="882" w:type="dxa"/>
            <w:tcBorders>
              <w:top w:val="nil"/>
              <w:left w:val="nil"/>
              <w:bottom w:val="single" w:sz="8" w:space="0" w:color="000000"/>
              <w:right w:val="single" w:sz="8" w:space="0" w:color="000000"/>
            </w:tcBorders>
            <w:shd w:val="clear" w:color="auto" w:fill="auto"/>
            <w:vAlign w:val="bottom"/>
            <w:hideMark/>
          </w:tcPr>
          <w:p w14:paraId="4FF207BD" w14:textId="1D45DCFB" w:rsidR="004A2E13" w:rsidRPr="004A2E13" w:rsidRDefault="004A2E13" w:rsidP="004A2E13">
            <w:pPr>
              <w:widowControl/>
              <w:autoSpaceDE/>
              <w:autoSpaceDN/>
              <w:jc w:val="center"/>
              <w:rPr>
                <w:b/>
                <w:bCs/>
                <w:sz w:val="24"/>
                <w:szCs w:val="24"/>
                <w:lang w:bidi="ar-SA"/>
              </w:rPr>
            </w:pPr>
            <w:r w:rsidRPr="004A2E13">
              <w:rPr>
                <w:b/>
                <w:bCs/>
                <w:sz w:val="24"/>
                <w:szCs w:val="24"/>
                <w:lang w:bidi="ar-SA"/>
              </w:rPr>
              <w:t>11159</w:t>
            </w:r>
          </w:p>
        </w:tc>
        <w:tc>
          <w:tcPr>
            <w:tcW w:w="882" w:type="dxa"/>
            <w:tcBorders>
              <w:top w:val="nil"/>
              <w:left w:val="nil"/>
              <w:bottom w:val="single" w:sz="8" w:space="0" w:color="000000"/>
              <w:right w:val="single" w:sz="8" w:space="0" w:color="000000"/>
            </w:tcBorders>
            <w:shd w:val="clear" w:color="auto" w:fill="auto"/>
            <w:vAlign w:val="bottom"/>
            <w:hideMark/>
          </w:tcPr>
          <w:p w14:paraId="131FCBA8" w14:textId="28C6833B" w:rsidR="004A2E13" w:rsidRPr="004A2E13" w:rsidRDefault="004A2E13" w:rsidP="004A2E13">
            <w:pPr>
              <w:widowControl/>
              <w:autoSpaceDE/>
              <w:autoSpaceDN/>
              <w:jc w:val="center"/>
              <w:rPr>
                <w:b/>
                <w:bCs/>
                <w:sz w:val="24"/>
                <w:szCs w:val="24"/>
                <w:lang w:bidi="ar-SA"/>
              </w:rPr>
            </w:pPr>
            <w:r w:rsidRPr="004A2E13">
              <w:rPr>
                <w:b/>
                <w:bCs/>
                <w:sz w:val="24"/>
                <w:szCs w:val="24"/>
                <w:lang w:bidi="ar-SA"/>
              </w:rPr>
              <w:t>4488</w:t>
            </w:r>
          </w:p>
        </w:tc>
        <w:tc>
          <w:tcPr>
            <w:tcW w:w="882" w:type="dxa"/>
            <w:tcBorders>
              <w:top w:val="nil"/>
              <w:left w:val="nil"/>
              <w:bottom w:val="single" w:sz="8" w:space="0" w:color="000000"/>
              <w:right w:val="single" w:sz="8" w:space="0" w:color="000000"/>
            </w:tcBorders>
            <w:shd w:val="clear" w:color="auto" w:fill="auto"/>
            <w:vAlign w:val="bottom"/>
            <w:hideMark/>
          </w:tcPr>
          <w:p w14:paraId="45D4B862" w14:textId="76E9F898" w:rsidR="004A2E13" w:rsidRPr="004A2E13" w:rsidRDefault="004A2E13" w:rsidP="004A2E13">
            <w:pPr>
              <w:widowControl/>
              <w:autoSpaceDE/>
              <w:autoSpaceDN/>
              <w:jc w:val="center"/>
              <w:rPr>
                <w:b/>
                <w:bCs/>
                <w:sz w:val="24"/>
                <w:szCs w:val="24"/>
                <w:lang w:bidi="ar-SA"/>
              </w:rPr>
            </w:pPr>
            <w:r w:rsidRPr="004A2E13">
              <w:rPr>
                <w:b/>
                <w:bCs/>
                <w:sz w:val="24"/>
                <w:szCs w:val="24"/>
                <w:lang w:bidi="ar-SA"/>
              </w:rPr>
              <w:t>4488</w:t>
            </w:r>
          </w:p>
        </w:tc>
        <w:tc>
          <w:tcPr>
            <w:tcW w:w="882" w:type="dxa"/>
            <w:tcBorders>
              <w:top w:val="nil"/>
              <w:left w:val="nil"/>
              <w:bottom w:val="single" w:sz="8" w:space="0" w:color="000000"/>
              <w:right w:val="single" w:sz="8" w:space="0" w:color="000000"/>
            </w:tcBorders>
            <w:shd w:val="clear" w:color="auto" w:fill="auto"/>
            <w:vAlign w:val="bottom"/>
            <w:hideMark/>
          </w:tcPr>
          <w:p w14:paraId="0CB264F7" w14:textId="675B3099" w:rsidR="004A2E13" w:rsidRPr="004A2E13" w:rsidRDefault="004A2E13" w:rsidP="004A2E13">
            <w:pPr>
              <w:widowControl/>
              <w:autoSpaceDE/>
              <w:autoSpaceDN/>
              <w:jc w:val="center"/>
              <w:rPr>
                <w:b/>
                <w:bCs/>
                <w:sz w:val="24"/>
                <w:szCs w:val="24"/>
                <w:lang w:bidi="ar-SA"/>
              </w:rPr>
            </w:pPr>
            <w:r w:rsidRPr="004A2E13">
              <w:rPr>
                <w:b/>
                <w:bCs/>
                <w:sz w:val="24"/>
                <w:szCs w:val="24"/>
                <w:lang w:bidi="ar-SA"/>
              </w:rPr>
              <w:t>6658</w:t>
            </w:r>
          </w:p>
        </w:tc>
        <w:tc>
          <w:tcPr>
            <w:tcW w:w="882" w:type="dxa"/>
            <w:tcBorders>
              <w:top w:val="nil"/>
              <w:left w:val="nil"/>
              <w:bottom w:val="single" w:sz="8" w:space="0" w:color="000000"/>
              <w:right w:val="single" w:sz="8" w:space="0" w:color="000000"/>
            </w:tcBorders>
            <w:shd w:val="clear" w:color="auto" w:fill="auto"/>
            <w:vAlign w:val="bottom"/>
            <w:hideMark/>
          </w:tcPr>
          <w:p w14:paraId="32D817A5" w14:textId="141E68D3" w:rsidR="004A2E13" w:rsidRPr="004A2E13" w:rsidRDefault="004A2E13" w:rsidP="004A2E13">
            <w:pPr>
              <w:widowControl/>
              <w:autoSpaceDE/>
              <w:autoSpaceDN/>
              <w:jc w:val="center"/>
              <w:rPr>
                <w:b/>
                <w:bCs/>
                <w:sz w:val="24"/>
                <w:szCs w:val="24"/>
                <w:lang w:bidi="ar-SA"/>
              </w:rPr>
            </w:pPr>
            <w:r w:rsidRPr="004A2E13">
              <w:rPr>
                <w:b/>
                <w:bCs/>
                <w:sz w:val="24"/>
                <w:szCs w:val="24"/>
                <w:lang w:bidi="ar-SA"/>
              </w:rPr>
              <w:t>7303</w:t>
            </w:r>
          </w:p>
        </w:tc>
        <w:tc>
          <w:tcPr>
            <w:tcW w:w="882" w:type="dxa"/>
            <w:tcBorders>
              <w:top w:val="nil"/>
              <w:left w:val="nil"/>
              <w:bottom w:val="single" w:sz="8" w:space="0" w:color="000000"/>
              <w:right w:val="single" w:sz="8" w:space="0" w:color="000000"/>
            </w:tcBorders>
            <w:shd w:val="clear" w:color="auto" w:fill="auto"/>
            <w:vAlign w:val="bottom"/>
            <w:hideMark/>
          </w:tcPr>
          <w:p w14:paraId="270FEC76" w14:textId="683270CD"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vAlign w:val="bottom"/>
            <w:hideMark/>
          </w:tcPr>
          <w:p w14:paraId="28EF2457" w14:textId="100AAFE8" w:rsidR="004A2E13" w:rsidRPr="004A2E13" w:rsidRDefault="004A2E13" w:rsidP="004A2E13">
            <w:pPr>
              <w:widowControl/>
              <w:autoSpaceDE/>
              <w:autoSpaceDN/>
              <w:jc w:val="center"/>
              <w:rPr>
                <w:b/>
                <w:bCs/>
                <w:sz w:val="24"/>
                <w:szCs w:val="24"/>
                <w:lang w:bidi="ar-SA"/>
              </w:rPr>
            </w:pPr>
            <w:r w:rsidRPr="004A2E13">
              <w:rPr>
                <w:b/>
                <w:bCs/>
                <w:sz w:val="24"/>
                <w:szCs w:val="24"/>
                <w:lang w:bidi="ar-SA"/>
              </w:rPr>
              <w:t>45262</w:t>
            </w:r>
          </w:p>
        </w:tc>
      </w:tr>
      <w:tr w:rsidR="004A2E13" w:rsidRPr="0084387F" w14:paraId="7E2F8D65" w14:textId="77777777" w:rsidTr="00502DBF">
        <w:trPr>
          <w:trHeight w:val="300"/>
        </w:trPr>
        <w:tc>
          <w:tcPr>
            <w:tcW w:w="3119" w:type="dxa"/>
            <w:tcBorders>
              <w:top w:val="nil"/>
              <w:left w:val="single" w:sz="8" w:space="0" w:color="000000"/>
              <w:bottom w:val="single" w:sz="8" w:space="0" w:color="000000"/>
              <w:right w:val="single" w:sz="8" w:space="0" w:color="000000"/>
            </w:tcBorders>
            <w:shd w:val="clear" w:color="auto" w:fill="auto"/>
            <w:hideMark/>
          </w:tcPr>
          <w:p w14:paraId="54A36F38" w14:textId="77777777" w:rsidR="004A2E13" w:rsidRPr="0084387F" w:rsidRDefault="004A2E13" w:rsidP="004A2E13">
            <w:pPr>
              <w:widowControl/>
              <w:autoSpaceDE/>
              <w:autoSpaceDN/>
              <w:rPr>
                <w:b/>
                <w:bCs/>
                <w:lang w:bidi="ar-SA"/>
              </w:rPr>
            </w:pPr>
            <w:r w:rsidRPr="0084387F">
              <w:rPr>
                <w:b/>
                <w:bCs/>
                <w:lang w:bidi="ar-SA"/>
              </w:rPr>
              <w:t>ИТОГО:</w:t>
            </w:r>
          </w:p>
        </w:tc>
        <w:tc>
          <w:tcPr>
            <w:tcW w:w="882" w:type="dxa"/>
            <w:tcBorders>
              <w:top w:val="nil"/>
              <w:left w:val="nil"/>
              <w:bottom w:val="single" w:sz="8" w:space="0" w:color="000000"/>
              <w:right w:val="single" w:sz="8" w:space="0" w:color="000000"/>
            </w:tcBorders>
            <w:shd w:val="clear" w:color="auto" w:fill="auto"/>
            <w:vAlign w:val="bottom"/>
            <w:hideMark/>
          </w:tcPr>
          <w:p w14:paraId="1CEEA39E" w14:textId="15C4EDD7" w:rsidR="004A2E13" w:rsidRPr="0084387F" w:rsidRDefault="004A2E13" w:rsidP="004A2E13">
            <w:pPr>
              <w:widowControl/>
              <w:autoSpaceDE/>
              <w:autoSpaceDN/>
              <w:jc w:val="center"/>
              <w:rPr>
                <w:b/>
                <w:bCs/>
                <w:sz w:val="24"/>
                <w:szCs w:val="24"/>
                <w:lang w:bidi="ar-SA"/>
              </w:rPr>
            </w:pPr>
            <w:r w:rsidRPr="004A2E13">
              <w:rPr>
                <w:b/>
                <w:bCs/>
                <w:sz w:val="24"/>
                <w:szCs w:val="24"/>
                <w:lang w:bidi="ar-SA"/>
              </w:rPr>
              <w:t>10510</w:t>
            </w:r>
          </w:p>
        </w:tc>
        <w:tc>
          <w:tcPr>
            <w:tcW w:w="882" w:type="dxa"/>
            <w:tcBorders>
              <w:top w:val="nil"/>
              <w:left w:val="nil"/>
              <w:bottom w:val="single" w:sz="8" w:space="0" w:color="000000"/>
              <w:right w:val="single" w:sz="8" w:space="0" w:color="000000"/>
            </w:tcBorders>
            <w:shd w:val="clear" w:color="auto" w:fill="auto"/>
            <w:vAlign w:val="bottom"/>
            <w:hideMark/>
          </w:tcPr>
          <w:p w14:paraId="0A07A9EF" w14:textId="71BCE782" w:rsidR="004A2E13" w:rsidRPr="004A2E13" w:rsidRDefault="004A2E13" w:rsidP="004A2E13">
            <w:pPr>
              <w:widowControl/>
              <w:autoSpaceDE/>
              <w:autoSpaceDN/>
              <w:jc w:val="center"/>
              <w:rPr>
                <w:b/>
                <w:bCs/>
                <w:sz w:val="24"/>
                <w:szCs w:val="24"/>
                <w:lang w:bidi="ar-SA"/>
              </w:rPr>
            </w:pPr>
            <w:r w:rsidRPr="004A2E13">
              <w:rPr>
                <w:b/>
                <w:bCs/>
                <w:sz w:val="24"/>
                <w:szCs w:val="24"/>
                <w:lang w:bidi="ar-SA"/>
              </w:rPr>
              <w:t>13034</w:t>
            </w:r>
          </w:p>
        </w:tc>
        <w:tc>
          <w:tcPr>
            <w:tcW w:w="882" w:type="dxa"/>
            <w:tcBorders>
              <w:top w:val="nil"/>
              <w:left w:val="nil"/>
              <w:bottom w:val="single" w:sz="8" w:space="0" w:color="000000"/>
              <w:right w:val="single" w:sz="8" w:space="0" w:color="000000"/>
            </w:tcBorders>
            <w:shd w:val="clear" w:color="auto" w:fill="auto"/>
            <w:vAlign w:val="bottom"/>
            <w:hideMark/>
          </w:tcPr>
          <w:p w14:paraId="630EFEE1" w14:textId="61708517" w:rsidR="004A2E13" w:rsidRPr="004A2E13" w:rsidRDefault="004A2E13" w:rsidP="004A2E13">
            <w:pPr>
              <w:widowControl/>
              <w:autoSpaceDE/>
              <w:autoSpaceDN/>
              <w:jc w:val="center"/>
              <w:rPr>
                <w:b/>
                <w:bCs/>
                <w:sz w:val="24"/>
                <w:szCs w:val="24"/>
                <w:lang w:bidi="ar-SA"/>
              </w:rPr>
            </w:pPr>
            <w:r w:rsidRPr="004A2E13">
              <w:rPr>
                <w:b/>
                <w:bCs/>
                <w:sz w:val="24"/>
                <w:szCs w:val="24"/>
                <w:lang w:bidi="ar-SA"/>
              </w:rPr>
              <w:t>4988</w:t>
            </w:r>
          </w:p>
        </w:tc>
        <w:tc>
          <w:tcPr>
            <w:tcW w:w="882" w:type="dxa"/>
            <w:tcBorders>
              <w:top w:val="nil"/>
              <w:left w:val="nil"/>
              <w:bottom w:val="single" w:sz="8" w:space="0" w:color="000000"/>
              <w:right w:val="single" w:sz="8" w:space="0" w:color="000000"/>
            </w:tcBorders>
            <w:shd w:val="clear" w:color="auto" w:fill="auto"/>
            <w:vAlign w:val="bottom"/>
            <w:hideMark/>
          </w:tcPr>
          <w:p w14:paraId="5154DB66" w14:textId="2CF634A0" w:rsidR="004A2E13" w:rsidRPr="004A2E13" w:rsidRDefault="004A2E13" w:rsidP="004A2E13">
            <w:pPr>
              <w:widowControl/>
              <w:autoSpaceDE/>
              <w:autoSpaceDN/>
              <w:jc w:val="center"/>
              <w:rPr>
                <w:b/>
                <w:bCs/>
                <w:sz w:val="24"/>
                <w:szCs w:val="24"/>
                <w:lang w:bidi="ar-SA"/>
              </w:rPr>
            </w:pPr>
            <w:r w:rsidRPr="004A2E13">
              <w:rPr>
                <w:b/>
                <w:bCs/>
                <w:sz w:val="24"/>
                <w:szCs w:val="24"/>
                <w:lang w:bidi="ar-SA"/>
              </w:rPr>
              <w:t>4488</w:t>
            </w:r>
          </w:p>
        </w:tc>
        <w:tc>
          <w:tcPr>
            <w:tcW w:w="882" w:type="dxa"/>
            <w:tcBorders>
              <w:top w:val="nil"/>
              <w:left w:val="nil"/>
              <w:bottom w:val="single" w:sz="8" w:space="0" w:color="000000"/>
              <w:right w:val="single" w:sz="8" w:space="0" w:color="000000"/>
            </w:tcBorders>
            <w:shd w:val="clear" w:color="auto" w:fill="auto"/>
            <w:vAlign w:val="bottom"/>
            <w:hideMark/>
          </w:tcPr>
          <w:p w14:paraId="3F71B3D8" w14:textId="4C13165A" w:rsidR="004A2E13" w:rsidRPr="004A2E13" w:rsidRDefault="004A2E13" w:rsidP="004A2E13">
            <w:pPr>
              <w:widowControl/>
              <w:autoSpaceDE/>
              <w:autoSpaceDN/>
              <w:jc w:val="center"/>
              <w:rPr>
                <w:b/>
                <w:bCs/>
                <w:sz w:val="24"/>
                <w:szCs w:val="24"/>
                <w:lang w:bidi="ar-SA"/>
              </w:rPr>
            </w:pPr>
            <w:r w:rsidRPr="004A2E13">
              <w:rPr>
                <w:b/>
                <w:bCs/>
                <w:sz w:val="24"/>
                <w:szCs w:val="24"/>
                <w:lang w:bidi="ar-SA"/>
              </w:rPr>
              <w:t>6658</w:t>
            </w:r>
          </w:p>
        </w:tc>
        <w:tc>
          <w:tcPr>
            <w:tcW w:w="882" w:type="dxa"/>
            <w:tcBorders>
              <w:top w:val="nil"/>
              <w:left w:val="nil"/>
              <w:bottom w:val="single" w:sz="8" w:space="0" w:color="000000"/>
              <w:right w:val="single" w:sz="8" w:space="0" w:color="000000"/>
            </w:tcBorders>
            <w:shd w:val="clear" w:color="auto" w:fill="auto"/>
            <w:vAlign w:val="bottom"/>
            <w:hideMark/>
          </w:tcPr>
          <w:p w14:paraId="080D2C81" w14:textId="1849621A" w:rsidR="004A2E13" w:rsidRPr="004A2E13" w:rsidRDefault="004A2E13" w:rsidP="004A2E13">
            <w:pPr>
              <w:widowControl/>
              <w:autoSpaceDE/>
              <w:autoSpaceDN/>
              <w:jc w:val="center"/>
              <w:rPr>
                <w:b/>
                <w:bCs/>
                <w:sz w:val="24"/>
                <w:szCs w:val="24"/>
                <w:lang w:bidi="ar-SA"/>
              </w:rPr>
            </w:pPr>
            <w:r w:rsidRPr="004A2E13">
              <w:rPr>
                <w:b/>
                <w:bCs/>
                <w:sz w:val="24"/>
                <w:szCs w:val="24"/>
                <w:lang w:bidi="ar-SA"/>
              </w:rPr>
              <w:t>7303</w:t>
            </w:r>
          </w:p>
        </w:tc>
        <w:tc>
          <w:tcPr>
            <w:tcW w:w="882" w:type="dxa"/>
            <w:tcBorders>
              <w:top w:val="nil"/>
              <w:left w:val="nil"/>
              <w:bottom w:val="single" w:sz="8" w:space="0" w:color="000000"/>
              <w:right w:val="single" w:sz="8" w:space="0" w:color="000000"/>
            </w:tcBorders>
            <w:shd w:val="clear" w:color="auto" w:fill="auto"/>
            <w:vAlign w:val="bottom"/>
            <w:hideMark/>
          </w:tcPr>
          <w:p w14:paraId="7C710BD4" w14:textId="42EAA2FA" w:rsidR="004A2E13" w:rsidRPr="004A2E13" w:rsidRDefault="004A2E13" w:rsidP="004A2E13">
            <w:pPr>
              <w:widowControl/>
              <w:autoSpaceDE/>
              <w:autoSpaceDN/>
              <w:jc w:val="center"/>
              <w:rPr>
                <w:b/>
                <w:bCs/>
                <w:sz w:val="24"/>
                <w:szCs w:val="24"/>
                <w:lang w:bidi="ar-SA"/>
              </w:rPr>
            </w:pPr>
            <w:r w:rsidRPr="004A2E13">
              <w:rPr>
                <w:b/>
                <w:bCs/>
                <w:sz w:val="24"/>
                <w:szCs w:val="24"/>
                <w:lang w:bidi="ar-SA"/>
              </w:rPr>
              <w:t>6506</w:t>
            </w:r>
          </w:p>
        </w:tc>
        <w:tc>
          <w:tcPr>
            <w:tcW w:w="885" w:type="dxa"/>
            <w:tcBorders>
              <w:top w:val="nil"/>
              <w:left w:val="nil"/>
              <w:bottom w:val="single" w:sz="8" w:space="0" w:color="000000"/>
              <w:right w:val="single" w:sz="8" w:space="0" w:color="000000"/>
            </w:tcBorders>
            <w:shd w:val="clear" w:color="auto" w:fill="auto"/>
            <w:vAlign w:val="bottom"/>
            <w:hideMark/>
          </w:tcPr>
          <w:p w14:paraId="17DFC259" w14:textId="15C46B35" w:rsidR="004A2E13" w:rsidRPr="004A2E13" w:rsidRDefault="004A2E13" w:rsidP="004A2E13">
            <w:pPr>
              <w:widowControl/>
              <w:autoSpaceDE/>
              <w:autoSpaceDN/>
              <w:jc w:val="center"/>
              <w:rPr>
                <w:b/>
                <w:bCs/>
                <w:sz w:val="24"/>
                <w:szCs w:val="24"/>
                <w:lang w:bidi="ar-SA"/>
              </w:rPr>
            </w:pPr>
            <w:r w:rsidRPr="004A2E13">
              <w:rPr>
                <w:b/>
                <w:bCs/>
                <w:sz w:val="24"/>
                <w:szCs w:val="24"/>
                <w:lang w:bidi="ar-SA"/>
              </w:rPr>
              <w:t>53487</w:t>
            </w:r>
          </w:p>
        </w:tc>
      </w:tr>
    </w:tbl>
    <w:p w14:paraId="01505D52" w14:textId="77777777" w:rsidR="0084387F" w:rsidRDefault="0084387F" w:rsidP="004F274C">
      <w:pPr>
        <w:pStyle w:val="a3"/>
        <w:spacing w:line="360" w:lineRule="auto"/>
        <w:ind w:firstLine="709"/>
        <w:jc w:val="both"/>
      </w:pPr>
    </w:p>
    <w:p w14:paraId="0318CF8F" w14:textId="77777777" w:rsidR="004F274C" w:rsidRPr="003C5ABC" w:rsidRDefault="004F274C" w:rsidP="004F274C">
      <w:pPr>
        <w:pStyle w:val="a3"/>
        <w:spacing w:line="360" w:lineRule="auto"/>
        <w:ind w:firstLine="709"/>
        <w:jc w:val="both"/>
      </w:pPr>
      <w:r w:rsidRPr="003C5ABC">
        <w:t>Из предоставленных данных видно:</w:t>
      </w:r>
    </w:p>
    <w:p w14:paraId="69DF6056" w14:textId="6BF957DC" w:rsidR="004F274C" w:rsidRPr="004A2E13" w:rsidRDefault="004F274C" w:rsidP="004F274C">
      <w:pPr>
        <w:pStyle w:val="a4"/>
        <w:numPr>
          <w:ilvl w:val="2"/>
          <w:numId w:val="10"/>
        </w:numPr>
        <w:tabs>
          <w:tab w:val="left" w:pos="1653"/>
          <w:tab w:val="left" w:pos="1654"/>
        </w:tabs>
        <w:spacing w:line="360" w:lineRule="auto"/>
        <w:ind w:left="0" w:firstLine="709"/>
        <w:rPr>
          <w:sz w:val="28"/>
        </w:rPr>
      </w:pPr>
      <w:r w:rsidRPr="004A2E13">
        <w:rPr>
          <w:sz w:val="28"/>
        </w:rPr>
        <w:t>прирост жилищного фонда с 20</w:t>
      </w:r>
      <w:r w:rsidR="00502DBF" w:rsidRPr="004A2E13">
        <w:rPr>
          <w:sz w:val="28"/>
        </w:rPr>
        <w:t>20</w:t>
      </w:r>
      <w:r w:rsidRPr="004A2E13">
        <w:rPr>
          <w:sz w:val="28"/>
        </w:rPr>
        <w:t xml:space="preserve"> г. по 2030 г. прогнозируется на уровне </w:t>
      </w:r>
      <w:r w:rsidR="004A2E13" w:rsidRPr="004A2E13">
        <w:rPr>
          <w:sz w:val="28"/>
        </w:rPr>
        <w:t>45262</w:t>
      </w:r>
      <w:r w:rsidRPr="004A2E13">
        <w:rPr>
          <w:sz w:val="28"/>
        </w:rPr>
        <w:t xml:space="preserve"> м</w:t>
      </w:r>
      <w:r w:rsidRPr="004A2E13">
        <w:rPr>
          <w:sz w:val="28"/>
          <w:vertAlign w:val="superscript"/>
        </w:rPr>
        <w:t>2</w:t>
      </w:r>
      <w:r w:rsidRPr="004A2E13">
        <w:rPr>
          <w:sz w:val="28"/>
        </w:rPr>
        <w:t>;</w:t>
      </w:r>
    </w:p>
    <w:p w14:paraId="397FC235" w14:textId="77777777" w:rsidR="004F274C" w:rsidRPr="003C5ABC" w:rsidRDefault="004F274C" w:rsidP="004F274C">
      <w:pPr>
        <w:pStyle w:val="a4"/>
        <w:numPr>
          <w:ilvl w:val="2"/>
          <w:numId w:val="10"/>
        </w:numPr>
        <w:tabs>
          <w:tab w:val="left" w:pos="1653"/>
          <w:tab w:val="left" w:pos="1654"/>
        </w:tabs>
        <w:spacing w:line="360" w:lineRule="auto"/>
        <w:ind w:left="0" w:firstLine="709"/>
        <w:rPr>
          <w:sz w:val="28"/>
        </w:rPr>
      </w:pPr>
      <w:r w:rsidRPr="003C5ABC">
        <w:rPr>
          <w:sz w:val="28"/>
        </w:rPr>
        <w:t>прирост общественно-делового фонда</w:t>
      </w:r>
      <w:r w:rsidRPr="003C5ABC">
        <w:rPr>
          <w:spacing w:val="-8"/>
          <w:sz w:val="28"/>
        </w:rPr>
        <w:t xml:space="preserve"> </w:t>
      </w:r>
      <w:r w:rsidRPr="003C5ABC">
        <w:rPr>
          <w:sz w:val="28"/>
        </w:rPr>
        <w:t>с 20</w:t>
      </w:r>
      <w:r w:rsidR="00502DBF">
        <w:rPr>
          <w:sz w:val="28"/>
        </w:rPr>
        <w:t>20</w:t>
      </w:r>
      <w:r w:rsidRPr="003C5ABC">
        <w:rPr>
          <w:sz w:val="28"/>
        </w:rPr>
        <w:t xml:space="preserve"> г. по 2030 г. прогнозируется на уровне </w:t>
      </w:r>
      <w:r w:rsidR="00502DBF">
        <w:rPr>
          <w:sz w:val="28"/>
        </w:rPr>
        <w:t>8225</w:t>
      </w:r>
      <w:r w:rsidRPr="003C5ABC">
        <w:rPr>
          <w:sz w:val="28"/>
        </w:rPr>
        <w:t xml:space="preserve"> м</w:t>
      </w:r>
      <w:r w:rsidRPr="003C5ABC">
        <w:rPr>
          <w:sz w:val="28"/>
          <w:vertAlign w:val="superscript"/>
        </w:rPr>
        <w:t>2</w:t>
      </w:r>
      <w:r w:rsidRPr="003C5ABC">
        <w:rPr>
          <w:sz w:val="28"/>
        </w:rPr>
        <w:t>.</w:t>
      </w:r>
    </w:p>
    <w:p w14:paraId="754A3940" w14:textId="795301D8" w:rsidR="004F274C" w:rsidRPr="004A2E13" w:rsidRDefault="004F274C" w:rsidP="004F274C">
      <w:pPr>
        <w:pStyle w:val="a3"/>
        <w:spacing w:line="360" w:lineRule="auto"/>
        <w:ind w:firstLine="709"/>
        <w:jc w:val="both"/>
      </w:pPr>
      <w:r w:rsidRPr="004A2E13">
        <w:t xml:space="preserve">Наибольший прирост площадей перспективной застройки – </w:t>
      </w:r>
      <w:r w:rsidR="00502DBF" w:rsidRPr="004A2E13">
        <w:rPr>
          <w:szCs w:val="22"/>
        </w:rPr>
        <w:t>1</w:t>
      </w:r>
      <w:r w:rsidR="004A2E13" w:rsidRPr="004A2E13">
        <w:rPr>
          <w:szCs w:val="22"/>
        </w:rPr>
        <w:t>051</w:t>
      </w:r>
      <w:r w:rsidR="00502DBF" w:rsidRPr="004A2E13">
        <w:rPr>
          <w:szCs w:val="22"/>
        </w:rPr>
        <w:t>0</w:t>
      </w:r>
      <w:r w:rsidRPr="004A2E13">
        <w:t xml:space="preserve"> м², в соответствии с таблицей 1.1, ожидается в период 202</w:t>
      </w:r>
      <w:r w:rsidR="00502DBF" w:rsidRPr="004A2E13">
        <w:t xml:space="preserve">0 </w:t>
      </w:r>
      <w:r w:rsidRPr="004A2E13">
        <w:t xml:space="preserve">г., что составляет </w:t>
      </w:r>
      <w:r w:rsidR="00502DBF" w:rsidRPr="004A2E13">
        <w:t>1</w:t>
      </w:r>
      <w:r w:rsidR="004A2E13" w:rsidRPr="004A2E13">
        <w:t>9</w:t>
      </w:r>
      <w:r w:rsidRPr="004A2E13">
        <w:t>,</w:t>
      </w:r>
      <w:r w:rsidR="004A2E13" w:rsidRPr="004A2E13">
        <w:t>6</w:t>
      </w:r>
      <w:r w:rsidRPr="004A2E13">
        <w:t xml:space="preserve"> % от площади строящихся объектов за период до 2030 гг.</w:t>
      </w:r>
    </w:p>
    <w:p w14:paraId="3B834FD3" w14:textId="73CA8027" w:rsidR="004F274C" w:rsidRPr="003C5ABC" w:rsidRDefault="004F274C" w:rsidP="004F274C">
      <w:pPr>
        <w:pStyle w:val="a3"/>
        <w:spacing w:line="360" w:lineRule="auto"/>
        <w:ind w:firstLine="709"/>
        <w:jc w:val="both"/>
      </w:pPr>
      <w:r w:rsidRPr="003C5ABC">
        <w:t xml:space="preserve">Наименьший прирост площадей застройки – </w:t>
      </w:r>
      <w:r w:rsidR="00646095" w:rsidRPr="00646095">
        <w:rPr>
          <w:szCs w:val="22"/>
        </w:rPr>
        <w:t>6506</w:t>
      </w:r>
      <w:r w:rsidRPr="003C5ABC">
        <w:rPr>
          <w:szCs w:val="22"/>
        </w:rPr>
        <w:t xml:space="preserve"> м²</w:t>
      </w:r>
      <w:r w:rsidRPr="003C5ABC">
        <w:t xml:space="preserve">, ожидается в период с 2026-2030 гг., что составляет </w:t>
      </w:r>
      <w:r w:rsidR="00646095" w:rsidRPr="00646095">
        <w:t>1</w:t>
      </w:r>
      <w:r w:rsidRPr="003C5ABC">
        <w:t>2,0 % от площади строящихся объектов за</w:t>
      </w:r>
      <w:r w:rsidR="00502DBF">
        <w:t xml:space="preserve"> 5 лет на</w:t>
      </w:r>
      <w:r w:rsidRPr="003C5ABC">
        <w:t xml:space="preserve"> период до 2030 гг.</w:t>
      </w:r>
    </w:p>
    <w:p w14:paraId="379A29FE" w14:textId="77777777" w:rsidR="004F274C" w:rsidRPr="003C5ABC" w:rsidRDefault="004F274C" w:rsidP="004F274C">
      <w:pPr>
        <w:pStyle w:val="a3"/>
        <w:spacing w:line="360" w:lineRule="auto"/>
        <w:ind w:firstLine="709"/>
        <w:jc w:val="both"/>
      </w:pPr>
      <w:r w:rsidRPr="003C5ABC">
        <w:t>Прогнозные приросты площадей жилого фонда на ближайшую, среднесрочную и долгосрочную перспективу по городскому округу приведены на рисунке</w:t>
      </w:r>
      <w:r w:rsidRPr="003C5ABC">
        <w:rPr>
          <w:spacing w:val="-27"/>
        </w:rPr>
        <w:t xml:space="preserve"> </w:t>
      </w:r>
      <w:r w:rsidRPr="003C5ABC">
        <w:t>1.3.</w:t>
      </w:r>
    </w:p>
    <w:p w14:paraId="3049D508" w14:textId="7945626B" w:rsidR="004F274C" w:rsidRDefault="004F274C" w:rsidP="004F274C">
      <w:pPr>
        <w:pStyle w:val="a3"/>
        <w:jc w:val="center"/>
        <w:rPr>
          <w:sz w:val="27"/>
        </w:rPr>
      </w:pPr>
    </w:p>
    <w:p w14:paraId="27232A9A" w14:textId="4D8251B1" w:rsidR="00646095" w:rsidRPr="003C5ABC" w:rsidRDefault="00646095" w:rsidP="004F274C">
      <w:pPr>
        <w:pStyle w:val="a3"/>
        <w:jc w:val="center"/>
        <w:rPr>
          <w:sz w:val="27"/>
        </w:rPr>
      </w:pPr>
      <w:r>
        <w:rPr>
          <w:noProof/>
          <w:lang w:bidi="ar-SA"/>
        </w:rPr>
        <w:drawing>
          <wp:inline distT="0" distB="0" distL="0" distR="0" wp14:anchorId="1B84CB45" wp14:editId="1BED4A3A">
            <wp:extent cx="5942965" cy="2380615"/>
            <wp:effectExtent l="0" t="0" r="635" b="635"/>
            <wp:docPr id="10" name="Диаграмма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7E72FE" w14:textId="77777777" w:rsidR="004F274C" w:rsidRPr="003C5ABC" w:rsidRDefault="004F274C" w:rsidP="004F274C">
      <w:pPr>
        <w:jc w:val="center"/>
        <w:rPr>
          <w:b/>
          <w:sz w:val="24"/>
        </w:rPr>
      </w:pPr>
      <w:r w:rsidRPr="003C5ABC">
        <w:rPr>
          <w:b/>
          <w:sz w:val="24"/>
        </w:rPr>
        <w:t>Рис. 1.3. Прогнозные приросты площадей жилого фонда с 20</w:t>
      </w:r>
      <w:r w:rsidR="00502DBF">
        <w:rPr>
          <w:b/>
          <w:sz w:val="24"/>
        </w:rPr>
        <w:t>20</w:t>
      </w:r>
      <w:r w:rsidRPr="003C5ABC">
        <w:rPr>
          <w:b/>
          <w:sz w:val="24"/>
        </w:rPr>
        <w:t xml:space="preserve"> г. по 2030</w:t>
      </w:r>
      <w:r w:rsidRPr="003C5ABC">
        <w:rPr>
          <w:b/>
          <w:spacing w:val="-18"/>
          <w:sz w:val="24"/>
        </w:rPr>
        <w:t xml:space="preserve"> </w:t>
      </w:r>
      <w:r w:rsidRPr="003C5ABC">
        <w:rPr>
          <w:b/>
          <w:sz w:val="24"/>
        </w:rPr>
        <w:t>г.</w:t>
      </w:r>
    </w:p>
    <w:p w14:paraId="5D0E4101" w14:textId="77777777" w:rsidR="004F274C" w:rsidRPr="003C5ABC" w:rsidRDefault="004F274C" w:rsidP="004F274C">
      <w:pPr>
        <w:jc w:val="center"/>
        <w:rPr>
          <w:b/>
          <w:sz w:val="24"/>
        </w:rPr>
      </w:pPr>
    </w:p>
    <w:p w14:paraId="06E0AF30" w14:textId="77777777" w:rsidR="004F274C" w:rsidRPr="003C5ABC" w:rsidRDefault="004F274C" w:rsidP="004F274C">
      <w:pPr>
        <w:pStyle w:val="a3"/>
        <w:spacing w:line="360" w:lineRule="auto"/>
        <w:ind w:firstLine="709"/>
        <w:jc w:val="both"/>
      </w:pPr>
      <w:r w:rsidRPr="003C5ABC">
        <w:t>Как видно из рисунка 1.3 наиболее развивающимся районом городского округа по приросту площадей жилого фонда является микрорайон №4.</w:t>
      </w:r>
    </w:p>
    <w:p w14:paraId="74AD8685" w14:textId="77777777" w:rsidR="003D7ED0" w:rsidRPr="004F274C" w:rsidRDefault="003D7ED0" w:rsidP="003D7ED0">
      <w:pPr>
        <w:pStyle w:val="1"/>
        <w:numPr>
          <w:ilvl w:val="1"/>
          <w:numId w:val="10"/>
        </w:numPr>
        <w:tabs>
          <w:tab w:val="left" w:pos="1315"/>
        </w:tabs>
        <w:ind w:left="0" w:firstLine="709"/>
        <w:jc w:val="both"/>
      </w:pPr>
      <w:bookmarkStart w:id="9" w:name="_Toc37689143"/>
      <w:r w:rsidRPr="004F274C">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14:paraId="400EA476" w14:textId="77777777" w:rsidR="005910D0" w:rsidRPr="003C5ABC" w:rsidRDefault="005910D0" w:rsidP="005910D0">
      <w:pPr>
        <w:pStyle w:val="a3"/>
        <w:spacing w:before="240" w:line="360" w:lineRule="auto"/>
        <w:ind w:firstLine="709"/>
        <w:jc w:val="both"/>
      </w:pPr>
      <w:r w:rsidRPr="004F274C">
        <w:t xml:space="preserve">Прогноз перспективного потребления тепловой энергии на цели </w:t>
      </w:r>
      <w:r w:rsidRPr="003C5ABC">
        <w:t>теплоснабжения потребителей на период с 20</w:t>
      </w:r>
      <w:r w:rsidR="004F274C">
        <w:t>20</w:t>
      </w:r>
      <w:r w:rsidRPr="003C5ABC">
        <w:t xml:space="preserve"> г. до 2030 г. с разбивкой на периоды: 2020 г.; 2021</w:t>
      </w:r>
      <w:r w:rsidR="00502DBF">
        <w:t xml:space="preserve"> </w:t>
      </w:r>
      <w:r w:rsidRPr="003C5ABC">
        <w:t>г.</w:t>
      </w:r>
      <w:r w:rsidR="00502DBF">
        <w:t>,</w:t>
      </w:r>
      <w:r w:rsidRPr="003C5ABC">
        <w:t xml:space="preserve"> </w:t>
      </w:r>
      <w:r w:rsidR="00502DBF" w:rsidRPr="003C5ABC">
        <w:t>202</w:t>
      </w:r>
      <w:r w:rsidR="00502DBF">
        <w:t xml:space="preserve">2 </w:t>
      </w:r>
      <w:r w:rsidR="00502DBF" w:rsidRPr="003C5ABC">
        <w:t>г.</w:t>
      </w:r>
      <w:r w:rsidR="00502DBF">
        <w:t>,</w:t>
      </w:r>
      <w:r w:rsidR="00502DBF" w:rsidRPr="003C5ABC">
        <w:t xml:space="preserve"> 202</w:t>
      </w:r>
      <w:r w:rsidR="00502DBF">
        <w:t xml:space="preserve">3 </w:t>
      </w:r>
      <w:r w:rsidR="00502DBF" w:rsidRPr="003C5ABC">
        <w:t>г.</w:t>
      </w:r>
      <w:r w:rsidR="00502DBF">
        <w:t>,</w:t>
      </w:r>
      <w:r w:rsidR="00502DBF" w:rsidRPr="003C5ABC">
        <w:t xml:space="preserve"> 202</w:t>
      </w:r>
      <w:r w:rsidR="00502DBF">
        <w:t xml:space="preserve">4 </w:t>
      </w:r>
      <w:r w:rsidR="00502DBF" w:rsidRPr="003C5ABC">
        <w:t>г.</w:t>
      </w:r>
      <w:r w:rsidR="00502DBF">
        <w:t>,</w:t>
      </w:r>
      <w:r w:rsidR="00502DBF" w:rsidRPr="003C5ABC">
        <w:t xml:space="preserve"> 202</w:t>
      </w:r>
      <w:r w:rsidR="00502DBF">
        <w:t xml:space="preserve">5 </w:t>
      </w:r>
      <w:r w:rsidR="00502DBF" w:rsidRPr="003C5ABC">
        <w:t>г.</w:t>
      </w:r>
      <w:r w:rsidR="00502DBF">
        <w:t>,</w:t>
      </w:r>
      <w:r w:rsidR="00502DBF" w:rsidRPr="003C5ABC">
        <w:t xml:space="preserve"> </w:t>
      </w:r>
      <w:r w:rsidRPr="003C5ABC">
        <w:t>и 2026-2030 гг.</w:t>
      </w:r>
    </w:p>
    <w:p w14:paraId="0CC81E5C" w14:textId="77777777" w:rsidR="005910D0" w:rsidRPr="003C5ABC" w:rsidRDefault="005910D0" w:rsidP="005910D0">
      <w:pPr>
        <w:pStyle w:val="a3"/>
        <w:spacing w:line="360" w:lineRule="auto"/>
        <w:ind w:firstLine="709"/>
        <w:jc w:val="both"/>
      </w:pPr>
      <w:r w:rsidRPr="003C5ABC">
        <w:t>Объекты перспективного строительства общественных и жилых зданий приняты из плана перспективного строительства объектов жилья и соцкультбыта районов Полысаевского городского округа. Кроме того, теплоснабжающими организациями были представлены технические условия на присоединение к тепловым сетям отдельных объектов на период до 2030 г.</w:t>
      </w:r>
    </w:p>
    <w:p w14:paraId="74415A94" w14:textId="77777777" w:rsidR="005910D0" w:rsidRPr="003C5ABC" w:rsidRDefault="005910D0" w:rsidP="005910D0">
      <w:pPr>
        <w:pStyle w:val="a3"/>
        <w:spacing w:line="360" w:lineRule="auto"/>
        <w:ind w:firstLine="709"/>
        <w:jc w:val="both"/>
      </w:pPr>
      <w:r w:rsidRPr="003C5ABC">
        <w:t>Планом развития городского округа не предусмотрен прирост производственных зданий промышленных предприятий, в связи с чем, в «Схеме теплоснабжения Полысаевского городского округа до 2030 г. Актуализация на 20</w:t>
      </w:r>
      <w:r w:rsidR="00502DBF">
        <w:t>20</w:t>
      </w:r>
      <w:r w:rsidRPr="003C5ABC">
        <w:t xml:space="preserve"> г.» принято, что тепловая нагрузка промышленных объектов в городском округе не увеличивается.</w:t>
      </w:r>
    </w:p>
    <w:p w14:paraId="0A3CD196" w14:textId="77777777" w:rsidR="004F274C" w:rsidRPr="003C5ABC" w:rsidRDefault="004F274C" w:rsidP="004F274C">
      <w:pPr>
        <w:pStyle w:val="a3"/>
        <w:spacing w:line="360" w:lineRule="auto"/>
        <w:ind w:firstLine="709"/>
        <w:jc w:val="both"/>
      </w:pPr>
      <w:r w:rsidRPr="003C5ABC">
        <w:t xml:space="preserve">Аналогично прогнозу перспективной застройки, прогноз спроса на </w:t>
      </w:r>
      <w:r w:rsidRPr="003C5ABC">
        <w:lastRenderedPageBreak/>
        <w:t>тепловую энергию выполнен территориально-распределенным – для каждой из зон планировки.</w:t>
      </w:r>
    </w:p>
    <w:p w14:paraId="5A4117AB" w14:textId="77777777" w:rsidR="004F274C" w:rsidRPr="003C5ABC" w:rsidRDefault="004F274C" w:rsidP="004F274C">
      <w:pPr>
        <w:pStyle w:val="a3"/>
        <w:spacing w:line="360" w:lineRule="auto"/>
        <w:ind w:firstLine="709"/>
        <w:jc w:val="both"/>
      </w:pPr>
      <w:r w:rsidRPr="003C5ABC">
        <w:t>При определении прироста объема потребления тепловой энергии принято, что все вновь вводимые здания подключаются к системе централизованного теплоснабжения.</w:t>
      </w:r>
    </w:p>
    <w:p w14:paraId="0E35F376" w14:textId="77777777" w:rsidR="004F274C" w:rsidRPr="003C5ABC" w:rsidRDefault="004F274C" w:rsidP="004F274C">
      <w:pPr>
        <w:pStyle w:val="a3"/>
        <w:spacing w:line="360" w:lineRule="auto"/>
        <w:ind w:firstLine="709"/>
        <w:jc w:val="both"/>
      </w:pPr>
      <w:r w:rsidRPr="003C5ABC">
        <w:t xml:space="preserve">Прогнозируемые годовые объемы прироста теплопотребления для каждого из периодов так же, как и прирост перспективной застройки, определены по состоянию на начало следующего периода, то есть исходя из величины площади застройки, введенной в эксплуатацию в течение рассматриваемого периода (например, в период 2020 г.), приводится прирост тепла для условного 2020 г., в период 2021г. – прирост теплопотребления за счет новой застройки, введенной в эксплуатацию в данный период и т.д. На основании данных по приростам жилого и социального фондов выполнены расчеты тепловых нагрузок потребителей по каждому территориальному элементу административного деления города за </w:t>
      </w:r>
      <w:r w:rsidRPr="00B924CA">
        <w:t>1</w:t>
      </w:r>
      <w:r w:rsidR="000B2F62" w:rsidRPr="00B924CA">
        <w:t>0</w:t>
      </w:r>
      <w:r w:rsidRPr="00B924CA">
        <w:t xml:space="preserve">-летний период с делением на пятилетки, результаты которых представлены в таблицах 1.2, 1.4. В таблице 1.3 приведены приросты потребления холодной воды на нужды ГВС в период </w:t>
      </w:r>
      <w:r w:rsidRPr="003C5ABC">
        <w:t>20</w:t>
      </w:r>
      <w:r w:rsidR="000B2F62">
        <w:t>20</w:t>
      </w:r>
      <w:r w:rsidRPr="003C5ABC">
        <w:t>-2030</w:t>
      </w:r>
      <w:r w:rsidRPr="003C5ABC">
        <w:rPr>
          <w:spacing w:val="-8"/>
        </w:rPr>
        <w:t xml:space="preserve"> </w:t>
      </w:r>
      <w:r w:rsidRPr="003C5ABC">
        <w:t>гг.</w:t>
      </w:r>
    </w:p>
    <w:p w14:paraId="46C99E67" w14:textId="77777777" w:rsidR="004F274C" w:rsidRPr="003C5ABC" w:rsidRDefault="004F274C" w:rsidP="004F274C">
      <w:pPr>
        <w:spacing w:line="360" w:lineRule="auto"/>
        <w:rPr>
          <w:sz w:val="28"/>
        </w:rPr>
        <w:sectPr w:rsidR="004F274C" w:rsidRPr="003C5ABC" w:rsidSect="00EF2E25">
          <w:footerReference w:type="default" r:id="rId14"/>
          <w:pgSz w:w="11910" w:h="16840"/>
          <w:pgMar w:top="1134" w:right="850" w:bottom="1134" w:left="1701" w:header="0" w:footer="472" w:gutter="0"/>
          <w:cols w:space="720"/>
          <w:docGrid w:linePitch="299"/>
        </w:sectPr>
      </w:pPr>
    </w:p>
    <w:p w14:paraId="3FCEB986" w14:textId="77777777" w:rsidR="004F274C" w:rsidRPr="003C5ABC" w:rsidRDefault="004F274C" w:rsidP="004F274C">
      <w:pPr>
        <w:spacing w:before="68" w:after="4"/>
        <w:ind w:left="226"/>
        <w:rPr>
          <w:b/>
          <w:sz w:val="24"/>
        </w:rPr>
      </w:pPr>
      <w:r w:rsidRPr="003C5ABC">
        <w:rPr>
          <w:b/>
          <w:sz w:val="24"/>
        </w:rPr>
        <w:lastRenderedPageBreak/>
        <w:t>Таблица 1.2. Прогноз прироста тепловой нагрузки для перспективной застройки в период до 2030 г.</w:t>
      </w:r>
    </w:p>
    <w:p w14:paraId="78B016ED" w14:textId="77777777" w:rsidR="00B924CA" w:rsidRDefault="00B924CA" w:rsidP="004F274C">
      <w:pPr>
        <w:spacing w:line="216" w:lineRule="exact"/>
        <w:ind w:left="226"/>
        <w:rPr>
          <w:sz w:val="20"/>
        </w:rPr>
      </w:pPr>
    </w:p>
    <w:tbl>
      <w:tblPr>
        <w:tblW w:w="22888" w:type="dxa"/>
        <w:tblLook w:val="04A0" w:firstRow="1" w:lastRow="0" w:firstColumn="1" w:lastColumn="0" w:noHBand="0" w:noVBand="1"/>
      </w:tblPr>
      <w:tblGrid>
        <w:gridCol w:w="4905"/>
        <w:gridCol w:w="651"/>
        <w:gridCol w:w="557"/>
        <w:gridCol w:w="557"/>
        <w:gridCol w:w="678"/>
        <w:gridCol w:w="73"/>
        <w:gridCol w:w="578"/>
        <w:gridCol w:w="459"/>
        <w:gridCol w:w="625"/>
        <w:gridCol w:w="651"/>
        <w:gridCol w:w="551"/>
        <w:gridCol w:w="459"/>
        <w:gridCol w:w="571"/>
        <w:gridCol w:w="551"/>
        <w:gridCol w:w="616"/>
        <w:gridCol w:w="459"/>
        <w:gridCol w:w="551"/>
        <w:gridCol w:w="552"/>
        <w:gridCol w:w="29"/>
        <w:gridCol w:w="533"/>
        <w:gridCol w:w="459"/>
        <w:gridCol w:w="551"/>
        <w:gridCol w:w="452"/>
        <w:gridCol w:w="99"/>
        <w:gridCol w:w="556"/>
        <w:gridCol w:w="459"/>
        <w:gridCol w:w="551"/>
        <w:gridCol w:w="551"/>
        <w:gridCol w:w="9"/>
        <w:gridCol w:w="542"/>
        <w:gridCol w:w="459"/>
        <w:gridCol w:w="617"/>
        <w:gridCol w:w="562"/>
        <w:gridCol w:w="651"/>
        <w:gridCol w:w="551"/>
        <w:gridCol w:w="562"/>
        <w:gridCol w:w="651"/>
      </w:tblGrid>
      <w:tr w:rsidR="00E87909" w:rsidRPr="00E87909" w14:paraId="2F9B5DD3" w14:textId="77777777" w:rsidTr="00646095">
        <w:trPr>
          <w:trHeight w:val="345"/>
        </w:trPr>
        <w:tc>
          <w:tcPr>
            <w:tcW w:w="4905" w:type="dxa"/>
            <w:vMerge w:val="restart"/>
            <w:tcBorders>
              <w:top w:val="single" w:sz="8" w:space="0" w:color="000000"/>
              <w:left w:val="single" w:sz="8" w:space="0" w:color="000000"/>
              <w:right w:val="single" w:sz="8" w:space="0" w:color="000000"/>
            </w:tcBorders>
            <w:shd w:val="clear" w:color="auto" w:fill="auto"/>
            <w:vAlign w:val="center"/>
            <w:hideMark/>
          </w:tcPr>
          <w:p w14:paraId="166C8CB8" w14:textId="77777777" w:rsidR="00E87909" w:rsidRPr="00B924CA" w:rsidRDefault="00E87909" w:rsidP="00E87909">
            <w:pPr>
              <w:widowControl/>
              <w:autoSpaceDE/>
              <w:autoSpaceDN/>
              <w:jc w:val="center"/>
              <w:rPr>
                <w:b/>
                <w:bCs/>
                <w:sz w:val="26"/>
                <w:szCs w:val="26"/>
                <w:lang w:bidi="ar-SA"/>
              </w:rPr>
            </w:pPr>
            <w:r w:rsidRPr="00B924CA">
              <w:rPr>
                <w:b/>
                <w:bCs/>
                <w:sz w:val="24"/>
                <w:szCs w:val="24"/>
                <w:lang w:bidi="ar-SA"/>
              </w:rPr>
              <w:t>Наименование объекта</w:t>
            </w:r>
          </w:p>
        </w:tc>
        <w:tc>
          <w:tcPr>
            <w:tcW w:w="2516" w:type="dxa"/>
            <w:gridSpan w:val="5"/>
            <w:tcBorders>
              <w:top w:val="single" w:sz="8" w:space="0" w:color="000000"/>
              <w:left w:val="nil"/>
              <w:bottom w:val="single" w:sz="8" w:space="0" w:color="000000"/>
              <w:right w:val="single" w:sz="8" w:space="0" w:color="000000"/>
            </w:tcBorders>
            <w:shd w:val="clear" w:color="auto" w:fill="auto"/>
            <w:hideMark/>
          </w:tcPr>
          <w:p w14:paraId="5D5F23D1"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313" w:type="dxa"/>
            <w:gridSpan w:val="4"/>
            <w:tcBorders>
              <w:top w:val="single" w:sz="8" w:space="0" w:color="000000"/>
              <w:left w:val="nil"/>
              <w:bottom w:val="single" w:sz="8" w:space="0" w:color="000000"/>
              <w:right w:val="single" w:sz="8" w:space="0" w:color="000000"/>
            </w:tcBorders>
            <w:shd w:val="clear" w:color="auto" w:fill="auto"/>
            <w:hideMark/>
          </w:tcPr>
          <w:p w14:paraId="25EDF2E0"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132" w:type="dxa"/>
            <w:gridSpan w:val="4"/>
            <w:tcBorders>
              <w:top w:val="single" w:sz="8" w:space="0" w:color="000000"/>
              <w:left w:val="nil"/>
              <w:bottom w:val="single" w:sz="8" w:space="0" w:color="000000"/>
              <w:right w:val="single" w:sz="8" w:space="0" w:color="000000"/>
            </w:tcBorders>
            <w:shd w:val="clear" w:color="auto" w:fill="auto"/>
            <w:hideMark/>
          </w:tcPr>
          <w:p w14:paraId="348B4F12"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207" w:type="dxa"/>
            <w:gridSpan w:val="5"/>
            <w:tcBorders>
              <w:top w:val="single" w:sz="8" w:space="0" w:color="000000"/>
              <w:left w:val="nil"/>
              <w:bottom w:val="single" w:sz="8" w:space="0" w:color="000000"/>
              <w:right w:val="single" w:sz="8" w:space="0" w:color="000000"/>
            </w:tcBorders>
            <w:shd w:val="clear" w:color="auto" w:fill="auto"/>
            <w:hideMark/>
          </w:tcPr>
          <w:p w14:paraId="5F653B41"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094" w:type="dxa"/>
            <w:gridSpan w:val="5"/>
            <w:tcBorders>
              <w:top w:val="single" w:sz="8" w:space="0" w:color="000000"/>
              <w:left w:val="nil"/>
              <w:bottom w:val="single" w:sz="8" w:space="0" w:color="000000"/>
              <w:right w:val="single" w:sz="8" w:space="0" w:color="000000"/>
            </w:tcBorders>
            <w:shd w:val="clear" w:color="auto" w:fill="auto"/>
            <w:hideMark/>
          </w:tcPr>
          <w:p w14:paraId="499F2506" w14:textId="77777777" w:rsidR="00E87909" w:rsidRPr="00B924CA" w:rsidRDefault="00E87909" w:rsidP="00B924CA">
            <w:pPr>
              <w:pStyle w:val="a4"/>
              <w:tabs>
                <w:tab w:val="left" w:pos="2977"/>
              </w:tabs>
              <w:spacing w:before="1" w:line="230" w:lineRule="exact"/>
              <w:rPr>
                <w:b/>
                <w:sz w:val="20"/>
                <w:szCs w:val="20"/>
              </w:rPr>
            </w:pPr>
            <w:r w:rsidRPr="00B924CA">
              <w:rPr>
                <w:b/>
                <w:sz w:val="20"/>
                <w:szCs w:val="20"/>
              </w:rPr>
              <w:t>Тепловая нагрузка, Гкал/ч</w:t>
            </w:r>
          </w:p>
        </w:tc>
        <w:tc>
          <w:tcPr>
            <w:tcW w:w="2126" w:type="dxa"/>
            <w:gridSpan w:val="5"/>
            <w:tcBorders>
              <w:top w:val="single" w:sz="8" w:space="0" w:color="000000"/>
              <w:left w:val="nil"/>
              <w:bottom w:val="single" w:sz="8" w:space="0" w:color="000000"/>
              <w:right w:val="single" w:sz="8" w:space="0" w:color="000000"/>
            </w:tcBorders>
            <w:shd w:val="clear" w:color="auto" w:fill="auto"/>
            <w:hideMark/>
          </w:tcPr>
          <w:p w14:paraId="795C2D0B" w14:textId="77777777" w:rsidR="00E87909" w:rsidRPr="00B924CA" w:rsidRDefault="00E87909" w:rsidP="00B924CA">
            <w:pPr>
              <w:widowControl/>
              <w:autoSpaceDE/>
              <w:autoSpaceDN/>
              <w:jc w:val="center"/>
              <w:rPr>
                <w:b/>
                <w:bCs/>
                <w:sz w:val="20"/>
                <w:szCs w:val="20"/>
                <w:lang w:bidi="ar-SA"/>
              </w:rPr>
            </w:pPr>
            <w:r w:rsidRPr="00B924CA">
              <w:rPr>
                <w:b/>
                <w:bCs/>
                <w:sz w:val="20"/>
                <w:szCs w:val="20"/>
                <w:lang w:bidi="ar-SA"/>
              </w:rPr>
              <w:t>Тепловая нагрузка, Гкал/ч</w:t>
            </w:r>
          </w:p>
        </w:tc>
        <w:tc>
          <w:tcPr>
            <w:tcW w:w="2180" w:type="dxa"/>
            <w:gridSpan w:val="4"/>
            <w:tcBorders>
              <w:top w:val="single" w:sz="8" w:space="0" w:color="000000"/>
              <w:left w:val="nil"/>
              <w:bottom w:val="single" w:sz="8" w:space="0" w:color="000000"/>
              <w:right w:val="single" w:sz="8" w:space="0" w:color="000000"/>
            </w:tcBorders>
            <w:shd w:val="clear" w:color="auto" w:fill="auto"/>
            <w:hideMark/>
          </w:tcPr>
          <w:p w14:paraId="60390557" w14:textId="77777777" w:rsidR="00E87909" w:rsidRPr="00B924CA" w:rsidRDefault="00E87909" w:rsidP="00B924CA">
            <w:pPr>
              <w:widowControl/>
              <w:autoSpaceDE/>
              <w:autoSpaceDN/>
              <w:jc w:val="center"/>
              <w:rPr>
                <w:b/>
                <w:bCs/>
                <w:sz w:val="20"/>
                <w:szCs w:val="20"/>
                <w:lang w:bidi="ar-SA"/>
              </w:rPr>
            </w:pPr>
            <w:r w:rsidRPr="00B924CA">
              <w:rPr>
                <w:b/>
                <w:bCs/>
                <w:sz w:val="20"/>
                <w:szCs w:val="20"/>
                <w:lang w:bidi="ar-SA"/>
              </w:rPr>
              <w:t>Тепловая нагрузка, Гкал/ч</w:t>
            </w:r>
          </w:p>
        </w:tc>
        <w:tc>
          <w:tcPr>
            <w:tcW w:w="2415" w:type="dxa"/>
            <w:gridSpan w:val="4"/>
            <w:tcBorders>
              <w:top w:val="single" w:sz="8" w:space="0" w:color="000000"/>
              <w:left w:val="nil"/>
              <w:bottom w:val="single" w:sz="8" w:space="0" w:color="000000"/>
              <w:right w:val="single" w:sz="8" w:space="0" w:color="000000"/>
            </w:tcBorders>
            <w:shd w:val="clear" w:color="auto" w:fill="auto"/>
            <w:hideMark/>
          </w:tcPr>
          <w:p w14:paraId="068ECEAC" w14:textId="77777777" w:rsidR="00E87909" w:rsidRPr="00B924CA" w:rsidRDefault="00E87909" w:rsidP="00B924CA">
            <w:pPr>
              <w:widowControl/>
              <w:autoSpaceDE/>
              <w:autoSpaceDN/>
              <w:jc w:val="center"/>
              <w:rPr>
                <w:b/>
                <w:bCs/>
                <w:sz w:val="20"/>
                <w:szCs w:val="20"/>
                <w:lang w:bidi="ar-SA"/>
              </w:rPr>
            </w:pPr>
            <w:r w:rsidRPr="00B924CA">
              <w:rPr>
                <w:b/>
                <w:bCs/>
                <w:sz w:val="20"/>
                <w:szCs w:val="20"/>
                <w:lang w:bidi="ar-SA"/>
              </w:rPr>
              <w:t>Тепловая нагрузка, Гкал/ч</w:t>
            </w:r>
          </w:p>
        </w:tc>
      </w:tr>
      <w:tr w:rsidR="00E87909" w:rsidRPr="00E87909" w14:paraId="4FAE8527" w14:textId="77777777" w:rsidTr="00646095">
        <w:trPr>
          <w:trHeight w:val="1230"/>
        </w:trPr>
        <w:tc>
          <w:tcPr>
            <w:tcW w:w="4905" w:type="dxa"/>
            <w:vMerge/>
            <w:tcBorders>
              <w:left w:val="single" w:sz="8" w:space="0" w:color="000000"/>
              <w:right w:val="single" w:sz="8" w:space="0" w:color="000000"/>
            </w:tcBorders>
            <w:shd w:val="clear" w:color="auto" w:fill="auto"/>
            <w:hideMark/>
          </w:tcPr>
          <w:p w14:paraId="766B2A1C" w14:textId="77777777" w:rsidR="00E87909" w:rsidRPr="00B924CA" w:rsidRDefault="00E87909" w:rsidP="00B924CA">
            <w:pPr>
              <w:widowControl/>
              <w:autoSpaceDE/>
              <w:autoSpaceDN/>
              <w:ind w:firstLineChars="400" w:firstLine="1084"/>
              <w:rPr>
                <w:b/>
                <w:bCs/>
                <w:sz w:val="27"/>
                <w:szCs w:val="27"/>
                <w:lang w:bidi="ar-SA"/>
              </w:rPr>
            </w:pP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083B78C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557" w:type="dxa"/>
            <w:tcBorders>
              <w:top w:val="nil"/>
              <w:left w:val="nil"/>
              <w:bottom w:val="single" w:sz="8" w:space="0" w:color="000000"/>
              <w:right w:val="single" w:sz="8" w:space="0" w:color="000000"/>
            </w:tcBorders>
            <w:shd w:val="clear" w:color="auto" w:fill="auto"/>
            <w:textDirection w:val="btLr"/>
            <w:vAlign w:val="center"/>
            <w:hideMark/>
          </w:tcPr>
          <w:p w14:paraId="6C95F110"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7" w:type="dxa"/>
            <w:tcBorders>
              <w:top w:val="nil"/>
              <w:left w:val="nil"/>
              <w:bottom w:val="single" w:sz="8" w:space="0" w:color="000000"/>
              <w:right w:val="single" w:sz="8" w:space="0" w:color="000000"/>
            </w:tcBorders>
            <w:shd w:val="clear" w:color="auto" w:fill="auto"/>
            <w:textDirection w:val="btLr"/>
            <w:vAlign w:val="center"/>
            <w:hideMark/>
          </w:tcPr>
          <w:p w14:paraId="4F4DF38A"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678" w:type="dxa"/>
            <w:tcBorders>
              <w:top w:val="nil"/>
              <w:left w:val="nil"/>
              <w:bottom w:val="single" w:sz="8" w:space="0" w:color="000000"/>
              <w:right w:val="single" w:sz="8" w:space="0" w:color="000000"/>
            </w:tcBorders>
            <w:shd w:val="clear" w:color="auto" w:fill="auto"/>
            <w:textDirection w:val="btLr"/>
            <w:vAlign w:val="center"/>
            <w:hideMark/>
          </w:tcPr>
          <w:p w14:paraId="7C84D15E"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651" w:type="dxa"/>
            <w:gridSpan w:val="2"/>
            <w:tcBorders>
              <w:top w:val="nil"/>
              <w:left w:val="nil"/>
              <w:bottom w:val="single" w:sz="8" w:space="0" w:color="000000"/>
              <w:right w:val="single" w:sz="8" w:space="0" w:color="000000"/>
            </w:tcBorders>
            <w:shd w:val="clear" w:color="auto" w:fill="auto"/>
            <w:textDirection w:val="btLr"/>
            <w:vAlign w:val="center"/>
            <w:hideMark/>
          </w:tcPr>
          <w:p w14:paraId="0E60F3FE"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387D2008"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625" w:type="dxa"/>
            <w:tcBorders>
              <w:top w:val="nil"/>
              <w:left w:val="nil"/>
              <w:bottom w:val="single" w:sz="8" w:space="0" w:color="000000"/>
              <w:right w:val="single" w:sz="8" w:space="0" w:color="000000"/>
            </w:tcBorders>
            <w:shd w:val="clear" w:color="auto" w:fill="auto"/>
            <w:textDirection w:val="btLr"/>
            <w:vAlign w:val="center"/>
            <w:hideMark/>
          </w:tcPr>
          <w:p w14:paraId="334294B2"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1C4F3693"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25ED6AF0"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202C423F"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71" w:type="dxa"/>
            <w:tcBorders>
              <w:top w:val="nil"/>
              <w:left w:val="nil"/>
              <w:bottom w:val="single" w:sz="8" w:space="0" w:color="000000"/>
              <w:right w:val="single" w:sz="8" w:space="0" w:color="000000"/>
            </w:tcBorders>
            <w:shd w:val="clear" w:color="auto" w:fill="auto"/>
            <w:textDirection w:val="btLr"/>
            <w:vAlign w:val="center"/>
            <w:hideMark/>
          </w:tcPr>
          <w:p w14:paraId="5CF6222F"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698A40D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616" w:type="dxa"/>
            <w:tcBorders>
              <w:top w:val="nil"/>
              <w:left w:val="nil"/>
              <w:bottom w:val="single" w:sz="8" w:space="0" w:color="000000"/>
              <w:right w:val="single" w:sz="8" w:space="0" w:color="000000"/>
            </w:tcBorders>
            <w:shd w:val="clear" w:color="auto" w:fill="auto"/>
            <w:textDirection w:val="btLr"/>
            <w:vAlign w:val="center"/>
            <w:hideMark/>
          </w:tcPr>
          <w:p w14:paraId="77E72550"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798F75C1"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0FA56B85"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2" w:type="dxa"/>
            <w:tcBorders>
              <w:top w:val="nil"/>
              <w:left w:val="nil"/>
              <w:bottom w:val="single" w:sz="8" w:space="0" w:color="000000"/>
              <w:right w:val="single" w:sz="8" w:space="0" w:color="000000"/>
            </w:tcBorders>
            <w:shd w:val="clear" w:color="auto" w:fill="auto"/>
            <w:textDirection w:val="btLr"/>
            <w:vAlign w:val="center"/>
            <w:hideMark/>
          </w:tcPr>
          <w:p w14:paraId="581A9146"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62" w:type="dxa"/>
            <w:gridSpan w:val="2"/>
            <w:tcBorders>
              <w:top w:val="nil"/>
              <w:left w:val="nil"/>
              <w:bottom w:val="single" w:sz="8" w:space="0" w:color="000000"/>
              <w:right w:val="single" w:sz="8" w:space="0" w:color="000000"/>
            </w:tcBorders>
            <w:shd w:val="clear" w:color="auto" w:fill="auto"/>
            <w:textDirection w:val="btLr"/>
            <w:vAlign w:val="center"/>
            <w:hideMark/>
          </w:tcPr>
          <w:p w14:paraId="0E4420F8"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66B18B34"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4436442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1" w:type="dxa"/>
            <w:gridSpan w:val="2"/>
            <w:tcBorders>
              <w:top w:val="nil"/>
              <w:left w:val="nil"/>
              <w:bottom w:val="single" w:sz="8" w:space="0" w:color="000000"/>
              <w:right w:val="single" w:sz="8" w:space="0" w:color="000000"/>
            </w:tcBorders>
            <w:shd w:val="clear" w:color="auto" w:fill="auto"/>
            <w:textDirection w:val="btLr"/>
            <w:vAlign w:val="center"/>
            <w:hideMark/>
          </w:tcPr>
          <w:p w14:paraId="70E2369B"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56" w:type="dxa"/>
            <w:tcBorders>
              <w:top w:val="nil"/>
              <w:left w:val="nil"/>
              <w:bottom w:val="single" w:sz="8" w:space="0" w:color="000000"/>
              <w:right w:val="single" w:sz="8" w:space="0" w:color="000000"/>
            </w:tcBorders>
            <w:shd w:val="clear" w:color="auto" w:fill="auto"/>
            <w:textDirection w:val="btLr"/>
            <w:vAlign w:val="center"/>
            <w:hideMark/>
          </w:tcPr>
          <w:p w14:paraId="3155C45B"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425AAE33"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2BD9BDE2"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5B565B65"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551" w:type="dxa"/>
            <w:gridSpan w:val="2"/>
            <w:tcBorders>
              <w:top w:val="nil"/>
              <w:left w:val="nil"/>
              <w:bottom w:val="single" w:sz="8" w:space="0" w:color="000000"/>
              <w:right w:val="single" w:sz="8" w:space="0" w:color="000000"/>
            </w:tcBorders>
            <w:shd w:val="clear" w:color="auto" w:fill="auto"/>
            <w:textDirection w:val="btLr"/>
            <w:vAlign w:val="center"/>
            <w:hideMark/>
          </w:tcPr>
          <w:p w14:paraId="1AFD18C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459" w:type="dxa"/>
            <w:tcBorders>
              <w:top w:val="nil"/>
              <w:left w:val="nil"/>
              <w:bottom w:val="single" w:sz="8" w:space="0" w:color="000000"/>
              <w:right w:val="single" w:sz="8" w:space="0" w:color="000000"/>
            </w:tcBorders>
            <w:shd w:val="clear" w:color="auto" w:fill="auto"/>
            <w:textDirection w:val="btLr"/>
            <w:vAlign w:val="center"/>
            <w:hideMark/>
          </w:tcPr>
          <w:p w14:paraId="7AACFB2F"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617" w:type="dxa"/>
            <w:tcBorders>
              <w:top w:val="nil"/>
              <w:left w:val="nil"/>
              <w:bottom w:val="single" w:sz="8" w:space="0" w:color="000000"/>
              <w:right w:val="single" w:sz="8" w:space="0" w:color="000000"/>
            </w:tcBorders>
            <w:shd w:val="clear" w:color="auto" w:fill="auto"/>
            <w:textDirection w:val="btLr"/>
            <w:vAlign w:val="center"/>
            <w:hideMark/>
          </w:tcPr>
          <w:p w14:paraId="592D394D"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562" w:type="dxa"/>
            <w:tcBorders>
              <w:top w:val="nil"/>
              <w:left w:val="nil"/>
              <w:bottom w:val="single" w:sz="8" w:space="0" w:color="000000"/>
              <w:right w:val="single" w:sz="8" w:space="0" w:color="000000"/>
            </w:tcBorders>
            <w:shd w:val="clear" w:color="auto" w:fill="auto"/>
            <w:textDirection w:val="btLr"/>
            <w:vAlign w:val="center"/>
            <w:hideMark/>
          </w:tcPr>
          <w:p w14:paraId="36FC294C"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02C918C9"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Отопление</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14:paraId="77C89821"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Вентиляция</w:t>
            </w:r>
          </w:p>
        </w:tc>
        <w:tc>
          <w:tcPr>
            <w:tcW w:w="562" w:type="dxa"/>
            <w:tcBorders>
              <w:top w:val="nil"/>
              <w:left w:val="nil"/>
              <w:bottom w:val="single" w:sz="8" w:space="0" w:color="000000"/>
              <w:right w:val="single" w:sz="8" w:space="0" w:color="000000"/>
            </w:tcBorders>
            <w:shd w:val="clear" w:color="auto" w:fill="auto"/>
            <w:textDirection w:val="btLr"/>
            <w:vAlign w:val="center"/>
            <w:hideMark/>
          </w:tcPr>
          <w:p w14:paraId="65812446"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ГВС</w:t>
            </w:r>
          </w:p>
        </w:tc>
        <w:tc>
          <w:tcPr>
            <w:tcW w:w="651" w:type="dxa"/>
            <w:tcBorders>
              <w:top w:val="nil"/>
              <w:left w:val="nil"/>
              <w:bottom w:val="single" w:sz="8" w:space="0" w:color="000000"/>
              <w:right w:val="single" w:sz="8" w:space="0" w:color="000000"/>
            </w:tcBorders>
            <w:shd w:val="clear" w:color="auto" w:fill="auto"/>
            <w:textDirection w:val="btLr"/>
            <w:vAlign w:val="center"/>
            <w:hideMark/>
          </w:tcPr>
          <w:p w14:paraId="26596CC5" w14:textId="77777777" w:rsidR="00E87909" w:rsidRPr="00B924CA" w:rsidRDefault="00E87909" w:rsidP="001C5B24">
            <w:pPr>
              <w:widowControl/>
              <w:autoSpaceDE/>
              <w:autoSpaceDN/>
              <w:jc w:val="center"/>
              <w:rPr>
                <w:b/>
                <w:bCs/>
                <w:sz w:val="20"/>
                <w:szCs w:val="20"/>
                <w:lang w:bidi="ar-SA"/>
              </w:rPr>
            </w:pPr>
            <w:r w:rsidRPr="00B924CA">
              <w:rPr>
                <w:b/>
                <w:bCs/>
                <w:sz w:val="20"/>
                <w:szCs w:val="20"/>
                <w:lang w:bidi="ar-SA"/>
              </w:rPr>
              <w:t>Сумма</w:t>
            </w:r>
          </w:p>
        </w:tc>
      </w:tr>
      <w:tr w:rsidR="00E87909" w:rsidRPr="00E87909" w14:paraId="7CBF037A" w14:textId="77777777" w:rsidTr="00646095">
        <w:trPr>
          <w:trHeight w:val="330"/>
        </w:trPr>
        <w:tc>
          <w:tcPr>
            <w:tcW w:w="4905" w:type="dxa"/>
            <w:vMerge/>
            <w:tcBorders>
              <w:left w:val="single" w:sz="8" w:space="0" w:color="000000"/>
              <w:bottom w:val="nil"/>
              <w:right w:val="single" w:sz="8" w:space="0" w:color="000000"/>
            </w:tcBorders>
            <w:shd w:val="clear" w:color="auto" w:fill="auto"/>
            <w:hideMark/>
          </w:tcPr>
          <w:p w14:paraId="7536FCDC" w14:textId="77777777" w:rsidR="00E87909" w:rsidRPr="00B924CA" w:rsidRDefault="00E87909" w:rsidP="00B924CA">
            <w:pPr>
              <w:widowControl/>
              <w:autoSpaceDE/>
              <w:autoSpaceDN/>
              <w:ind w:firstLineChars="400" w:firstLine="964"/>
              <w:rPr>
                <w:b/>
                <w:bCs/>
                <w:sz w:val="24"/>
                <w:szCs w:val="24"/>
                <w:lang w:bidi="ar-SA"/>
              </w:rPr>
            </w:pPr>
          </w:p>
        </w:tc>
        <w:tc>
          <w:tcPr>
            <w:tcW w:w="2516" w:type="dxa"/>
            <w:gridSpan w:val="5"/>
            <w:tcBorders>
              <w:top w:val="single" w:sz="8" w:space="0" w:color="000000"/>
              <w:left w:val="nil"/>
              <w:bottom w:val="nil"/>
              <w:right w:val="single" w:sz="8" w:space="0" w:color="000000"/>
            </w:tcBorders>
            <w:shd w:val="clear" w:color="auto" w:fill="auto"/>
            <w:vAlign w:val="center"/>
            <w:hideMark/>
          </w:tcPr>
          <w:p w14:paraId="598F8000"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2020 г.</w:t>
            </w:r>
          </w:p>
        </w:tc>
        <w:tc>
          <w:tcPr>
            <w:tcW w:w="2313" w:type="dxa"/>
            <w:gridSpan w:val="4"/>
            <w:tcBorders>
              <w:top w:val="single" w:sz="8" w:space="0" w:color="000000"/>
              <w:left w:val="nil"/>
              <w:bottom w:val="nil"/>
              <w:right w:val="single" w:sz="8" w:space="0" w:color="000000"/>
            </w:tcBorders>
            <w:shd w:val="clear" w:color="auto" w:fill="auto"/>
            <w:vAlign w:val="center"/>
            <w:hideMark/>
          </w:tcPr>
          <w:p w14:paraId="712E7868"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2021 г.</w:t>
            </w:r>
          </w:p>
        </w:tc>
        <w:tc>
          <w:tcPr>
            <w:tcW w:w="2132" w:type="dxa"/>
            <w:gridSpan w:val="4"/>
            <w:tcBorders>
              <w:top w:val="single" w:sz="8" w:space="0" w:color="000000"/>
              <w:left w:val="nil"/>
              <w:bottom w:val="nil"/>
              <w:right w:val="single" w:sz="8" w:space="0" w:color="000000"/>
            </w:tcBorders>
            <w:shd w:val="clear" w:color="auto" w:fill="auto"/>
            <w:vAlign w:val="center"/>
            <w:hideMark/>
          </w:tcPr>
          <w:p w14:paraId="1ECE2A04"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2022 г.</w:t>
            </w:r>
          </w:p>
        </w:tc>
        <w:tc>
          <w:tcPr>
            <w:tcW w:w="2207" w:type="dxa"/>
            <w:gridSpan w:val="5"/>
            <w:tcBorders>
              <w:top w:val="single" w:sz="8" w:space="0" w:color="000000"/>
              <w:left w:val="nil"/>
              <w:bottom w:val="nil"/>
              <w:right w:val="single" w:sz="8" w:space="0" w:color="000000"/>
            </w:tcBorders>
            <w:shd w:val="clear" w:color="auto" w:fill="auto"/>
            <w:vAlign w:val="center"/>
            <w:hideMark/>
          </w:tcPr>
          <w:p w14:paraId="662E9539"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2023 г.</w:t>
            </w:r>
          </w:p>
        </w:tc>
        <w:tc>
          <w:tcPr>
            <w:tcW w:w="1995" w:type="dxa"/>
            <w:gridSpan w:val="4"/>
            <w:tcBorders>
              <w:top w:val="single" w:sz="8" w:space="0" w:color="000000"/>
              <w:left w:val="nil"/>
              <w:bottom w:val="nil"/>
              <w:right w:val="single" w:sz="8" w:space="0" w:color="000000"/>
            </w:tcBorders>
            <w:shd w:val="clear" w:color="auto" w:fill="auto"/>
            <w:vAlign w:val="center"/>
            <w:hideMark/>
          </w:tcPr>
          <w:p w14:paraId="241F8745"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2024 г.</w:t>
            </w:r>
          </w:p>
        </w:tc>
        <w:tc>
          <w:tcPr>
            <w:tcW w:w="2216" w:type="dxa"/>
            <w:gridSpan w:val="5"/>
            <w:tcBorders>
              <w:top w:val="single" w:sz="8" w:space="0" w:color="000000"/>
              <w:left w:val="nil"/>
              <w:bottom w:val="nil"/>
              <w:right w:val="single" w:sz="8" w:space="0" w:color="000000"/>
            </w:tcBorders>
            <w:shd w:val="clear" w:color="auto" w:fill="auto"/>
            <w:vAlign w:val="center"/>
            <w:hideMark/>
          </w:tcPr>
          <w:p w14:paraId="68953A8E"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2025 г.</w:t>
            </w:r>
          </w:p>
        </w:tc>
        <w:tc>
          <w:tcPr>
            <w:tcW w:w="2189" w:type="dxa"/>
            <w:gridSpan w:val="5"/>
            <w:tcBorders>
              <w:top w:val="single" w:sz="8" w:space="0" w:color="000000"/>
              <w:left w:val="nil"/>
              <w:bottom w:val="nil"/>
              <w:right w:val="single" w:sz="8" w:space="0" w:color="000000"/>
            </w:tcBorders>
            <w:shd w:val="clear" w:color="auto" w:fill="auto"/>
            <w:vAlign w:val="center"/>
            <w:hideMark/>
          </w:tcPr>
          <w:p w14:paraId="3FF44748"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2026-2030 гг.</w:t>
            </w:r>
          </w:p>
        </w:tc>
        <w:tc>
          <w:tcPr>
            <w:tcW w:w="2415" w:type="dxa"/>
            <w:gridSpan w:val="4"/>
            <w:tcBorders>
              <w:top w:val="single" w:sz="8" w:space="0" w:color="000000"/>
              <w:left w:val="nil"/>
              <w:bottom w:val="nil"/>
              <w:right w:val="single" w:sz="8" w:space="0" w:color="000000"/>
            </w:tcBorders>
            <w:shd w:val="clear" w:color="auto" w:fill="auto"/>
            <w:vAlign w:val="center"/>
            <w:hideMark/>
          </w:tcPr>
          <w:p w14:paraId="195F6C00" w14:textId="77777777" w:rsidR="00E87909" w:rsidRPr="00B924CA" w:rsidRDefault="00E87909" w:rsidP="00E87909">
            <w:pPr>
              <w:widowControl/>
              <w:autoSpaceDE/>
              <w:autoSpaceDN/>
              <w:jc w:val="center"/>
              <w:rPr>
                <w:b/>
                <w:bCs/>
                <w:sz w:val="20"/>
                <w:szCs w:val="20"/>
                <w:lang w:bidi="ar-SA"/>
              </w:rPr>
            </w:pPr>
            <w:r w:rsidRPr="00B924CA">
              <w:rPr>
                <w:b/>
                <w:bCs/>
                <w:sz w:val="20"/>
                <w:szCs w:val="20"/>
                <w:lang w:bidi="ar-SA"/>
              </w:rPr>
              <w:t>2020-2030 гг.</w:t>
            </w:r>
          </w:p>
        </w:tc>
      </w:tr>
      <w:tr w:rsidR="00E87909" w:rsidRPr="00E87909" w14:paraId="5002168B" w14:textId="77777777" w:rsidTr="001C5B24">
        <w:trPr>
          <w:trHeight w:val="330"/>
        </w:trPr>
        <w:tc>
          <w:tcPr>
            <w:tcW w:w="22888" w:type="dxa"/>
            <w:gridSpan w:val="37"/>
            <w:tcBorders>
              <w:top w:val="single" w:sz="8" w:space="0" w:color="auto"/>
              <w:left w:val="single" w:sz="8" w:space="0" w:color="auto"/>
              <w:bottom w:val="single" w:sz="8" w:space="0" w:color="auto"/>
              <w:right w:val="single" w:sz="8" w:space="0" w:color="000000"/>
            </w:tcBorders>
            <w:shd w:val="clear" w:color="auto" w:fill="auto"/>
            <w:hideMark/>
          </w:tcPr>
          <w:p w14:paraId="46F56A76" w14:textId="77777777" w:rsidR="00B924CA" w:rsidRPr="00B924CA" w:rsidRDefault="00B924CA" w:rsidP="00B924CA">
            <w:pPr>
              <w:widowControl/>
              <w:autoSpaceDE/>
              <w:autoSpaceDN/>
              <w:jc w:val="center"/>
              <w:rPr>
                <w:b/>
                <w:bCs/>
                <w:sz w:val="24"/>
                <w:szCs w:val="24"/>
                <w:lang w:bidi="ar-SA"/>
              </w:rPr>
            </w:pPr>
            <w:r w:rsidRPr="00B924CA">
              <w:rPr>
                <w:b/>
                <w:bCs/>
                <w:sz w:val="24"/>
                <w:szCs w:val="24"/>
                <w:lang w:bidi="ar-SA"/>
              </w:rPr>
              <w:t>Микрорайон №1</w:t>
            </w:r>
          </w:p>
        </w:tc>
      </w:tr>
      <w:tr w:rsidR="00E87909" w:rsidRPr="00E87909" w14:paraId="78F818B2"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7B27BEFD" w14:textId="77777777" w:rsidR="00B924CA" w:rsidRPr="00B924CA" w:rsidRDefault="00B924CA" w:rsidP="00B924CA">
            <w:pPr>
              <w:widowControl/>
              <w:autoSpaceDE/>
              <w:autoSpaceDN/>
              <w:rPr>
                <w:b/>
                <w:bCs/>
                <w:lang w:bidi="ar-SA"/>
              </w:rPr>
            </w:pPr>
            <w:r w:rsidRPr="00B924CA">
              <w:rPr>
                <w:b/>
                <w:bCs/>
                <w:lang w:bidi="ar-SA"/>
              </w:rPr>
              <w:t>Общественно-деловые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3ED6F0B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0,487</w:t>
            </w:r>
          </w:p>
        </w:tc>
        <w:tc>
          <w:tcPr>
            <w:tcW w:w="557" w:type="dxa"/>
            <w:tcBorders>
              <w:top w:val="nil"/>
              <w:left w:val="nil"/>
              <w:bottom w:val="single" w:sz="8" w:space="0" w:color="000000"/>
              <w:right w:val="single" w:sz="8" w:space="0" w:color="000000"/>
            </w:tcBorders>
            <w:shd w:val="clear" w:color="auto" w:fill="auto"/>
            <w:vAlign w:val="center"/>
            <w:hideMark/>
          </w:tcPr>
          <w:p w14:paraId="56DD593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57" w:type="dxa"/>
            <w:tcBorders>
              <w:top w:val="nil"/>
              <w:left w:val="nil"/>
              <w:bottom w:val="single" w:sz="8" w:space="0" w:color="000000"/>
              <w:right w:val="single" w:sz="8" w:space="0" w:color="000000"/>
            </w:tcBorders>
            <w:shd w:val="clear" w:color="auto" w:fill="auto"/>
            <w:vAlign w:val="center"/>
            <w:hideMark/>
          </w:tcPr>
          <w:p w14:paraId="04B5ABA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0,001</w:t>
            </w:r>
          </w:p>
        </w:tc>
        <w:tc>
          <w:tcPr>
            <w:tcW w:w="678" w:type="dxa"/>
            <w:tcBorders>
              <w:top w:val="nil"/>
              <w:left w:val="nil"/>
              <w:bottom w:val="single" w:sz="8" w:space="0" w:color="000000"/>
              <w:right w:val="single" w:sz="8" w:space="0" w:color="000000"/>
            </w:tcBorders>
            <w:shd w:val="clear" w:color="auto" w:fill="auto"/>
            <w:vAlign w:val="center"/>
            <w:hideMark/>
          </w:tcPr>
          <w:p w14:paraId="48867FA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0,493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ADD0C8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0,86</w:t>
            </w:r>
          </w:p>
        </w:tc>
        <w:tc>
          <w:tcPr>
            <w:tcW w:w="459" w:type="dxa"/>
            <w:tcBorders>
              <w:top w:val="nil"/>
              <w:left w:val="nil"/>
              <w:bottom w:val="single" w:sz="8" w:space="0" w:color="000000"/>
              <w:right w:val="single" w:sz="8" w:space="0" w:color="000000"/>
            </w:tcBorders>
            <w:shd w:val="clear" w:color="auto" w:fill="auto"/>
            <w:vAlign w:val="center"/>
            <w:hideMark/>
          </w:tcPr>
          <w:p w14:paraId="3D367A7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6E054F4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CBFDA3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0,86</w:t>
            </w:r>
          </w:p>
        </w:tc>
        <w:tc>
          <w:tcPr>
            <w:tcW w:w="551" w:type="dxa"/>
            <w:tcBorders>
              <w:top w:val="nil"/>
              <w:left w:val="nil"/>
              <w:bottom w:val="single" w:sz="8" w:space="0" w:color="000000"/>
              <w:right w:val="single" w:sz="8" w:space="0" w:color="000000"/>
            </w:tcBorders>
            <w:shd w:val="clear" w:color="auto" w:fill="auto"/>
            <w:vAlign w:val="center"/>
            <w:hideMark/>
          </w:tcPr>
          <w:p w14:paraId="4722840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22F246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5938D6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8A4A56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5F6A12F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3678B7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65F25D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B3C2E8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ED1E76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5A8408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2BF4AA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FA01F4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CDC66C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E606AA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3E8CB5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4CD522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3D44BB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269D79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51809E7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E4BF03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24AE4D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1,348</w:t>
            </w:r>
          </w:p>
        </w:tc>
        <w:tc>
          <w:tcPr>
            <w:tcW w:w="551" w:type="dxa"/>
            <w:tcBorders>
              <w:top w:val="nil"/>
              <w:left w:val="nil"/>
              <w:bottom w:val="single" w:sz="8" w:space="0" w:color="000000"/>
              <w:right w:val="single" w:sz="8" w:space="0" w:color="000000"/>
            </w:tcBorders>
            <w:shd w:val="clear" w:color="auto" w:fill="auto"/>
            <w:vAlign w:val="center"/>
            <w:hideMark/>
          </w:tcPr>
          <w:p w14:paraId="1E39DFC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62" w:type="dxa"/>
            <w:tcBorders>
              <w:top w:val="nil"/>
              <w:left w:val="nil"/>
              <w:bottom w:val="single" w:sz="8" w:space="0" w:color="000000"/>
              <w:right w:val="single" w:sz="8" w:space="0" w:color="000000"/>
            </w:tcBorders>
            <w:shd w:val="clear" w:color="auto" w:fill="auto"/>
            <w:vAlign w:val="center"/>
            <w:hideMark/>
          </w:tcPr>
          <w:p w14:paraId="2D4B913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0,001</w:t>
            </w:r>
          </w:p>
        </w:tc>
        <w:tc>
          <w:tcPr>
            <w:tcW w:w="651" w:type="dxa"/>
            <w:tcBorders>
              <w:top w:val="nil"/>
              <w:left w:val="nil"/>
              <w:bottom w:val="single" w:sz="8" w:space="0" w:color="000000"/>
              <w:right w:val="single" w:sz="8" w:space="0" w:color="000000"/>
            </w:tcBorders>
            <w:shd w:val="clear" w:color="auto" w:fill="auto"/>
            <w:vAlign w:val="center"/>
            <w:hideMark/>
          </w:tcPr>
          <w:p w14:paraId="470DD6D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1,354</w:t>
            </w:r>
          </w:p>
        </w:tc>
      </w:tr>
      <w:tr w:rsidR="00E87909" w:rsidRPr="00E87909" w14:paraId="7DF4E973" w14:textId="77777777" w:rsidTr="00646095">
        <w:trPr>
          <w:trHeight w:val="525"/>
        </w:trPr>
        <w:tc>
          <w:tcPr>
            <w:tcW w:w="4905" w:type="dxa"/>
            <w:tcBorders>
              <w:top w:val="nil"/>
              <w:left w:val="single" w:sz="8" w:space="0" w:color="000000"/>
              <w:bottom w:val="single" w:sz="8" w:space="0" w:color="000000"/>
              <w:right w:val="single" w:sz="8" w:space="0" w:color="000000"/>
            </w:tcBorders>
            <w:shd w:val="clear" w:color="auto" w:fill="auto"/>
            <w:hideMark/>
          </w:tcPr>
          <w:p w14:paraId="60D86B02" w14:textId="77777777" w:rsidR="00B924CA" w:rsidRPr="00B924CA" w:rsidRDefault="00B924CA" w:rsidP="00B924CA">
            <w:pPr>
              <w:widowControl/>
              <w:autoSpaceDE/>
              <w:autoSpaceDN/>
              <w:rPr>
                <w:sz w:val="20"/>
                <w:szCs w:val="20"/>
                <w:lang w:bidi="ar-SA"/>
              </w:rPr>
            </w:pPr>
            <w:r w:rsidRPr="00B924CA">
              <w:rPr>
                <w:sz w:val="20"/>
                <w:szCs w:val="20"/>
                <w:lang w:bidi="ar-SA"/>
              </w:rPr>
              <w:t>Магазин, в 36 м на северо-восток от угла дома №10 по ул. Бажова</w:t>
            </w:r>
          </w:p>
        </w:tc>
        <w:tc>
          <w:tcPr>
            <w:tcW w:w="651" w:type="dxa"/>
            <w:tcBorders>
              <w:top w:val="nil"/>
              <w:left w:val="nil"/>
              <w:bottom w:val="single" w:sz="8" w:space="0" w:color="000000"/>
              <w:right w:val="single" w:sz="8" w:space="0" w:color="000000"/>
            </w:tcBorders>
            <w:shd w:val="clear" w:color="auto" w:fill="auto"/>
            <w:vAlign w:val="center"/>
            <w:hideMark/>
          </w:tcPr>
          <w:p w14:paraId="698E1FC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0,024</w:t>
            </w:r>
          </w:p>
        </w:tc>
        <w:tc>
          <w:tcPr>
            <w:tcW w:w="557" w:type="dxa"/>
            <w:tcBorders>
              <w:top w:val="nil"/>
              <w:left w:val="nil"/>
              <w:bottom w:val="single" w:sz="8" w:space="0" w:color="000000"/>
              <w:right w:val="single" w:sz="8" w:space="0" w:color="000000"/>
            </w:tcBorders>
            <w:shd w:val="clear" w:color="auto" w:fill="auto"/>
            <w:vAlign w:val="center"/>
            <w:hideMark/>
          </w:tcPr>
          <w:p w14:paraId="0C66701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0,005</w:t>
            </w:r>
          </w:p>
        </w:tc>
        <w:tc>
          <w:tcPr>
            <w:tcW w:w="557" w:type="dxa"/>
            <w:tcBorders>
              <w:top w:val="nil"/>
              <w:left w:val="nil"/>
              <w:bottom w:val="single" w:sz="8" w:space="0" w:color="000000"/>
              <w:right w:val="single" w:sz="8" w:space="0" w:color="000000"/>
            </w:tcBorders>
            <w:shd w:val="clear" w:color="auto" w:fill="auto"/>
            <w:vAlign w:val="center"/>
            <w:hideMark/>
          </w:tcPr>
          <w:p w14:paraId="50E6BE7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0,001</w:t>
            </w:r>
          </w:p>
        </w:tc>
        <w:tc>
          <w:tcPr>
            <w:tcW w:w="678" w:type="dxa"/>
            <w:tcBorders>
              <w:top w:val="nil"/>
              <w:left w:val="nil"/>
              <w:bottom w:val="single" w:sz="8" w:space="0" w:color="000000"/>
              <w:right w:val="single" w:sz="8" w:space="0" w:color="000000"/>
            </w:tcBorders>
            <w:shd w:val="clear" w:color="auto" w:fill="auto"/>
            <w:vAlign w:val="center"/>
            <w:hideMark/>
          </w:tcPr>
          <w:p w14:paraId="3F25466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40AA43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74B117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5EB197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73CCC7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27CA9B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3881CE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7C9F67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A018C5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5873017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F0CDE3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BB6D57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027905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8D850B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D9D358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31A521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3CCB12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6EB4C27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79529E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07507F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4BE628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6D75EF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F62F5D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27EC16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3CD728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BAF085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0,024</w:t>
            </w:r>
          </w:p>
        </w:tc>
        <w:tc>
          <w:tcPr>
            <w:tcW w:w="551" w:type="dxa"/>
            <w:tcBorders>
              <w:top w:val="nil"/>
              <w:left w:val="nil"/>
              <w:bottom w:val="single" w:sz="8" w:space="0" w:color="000000"/>
              <w:right w:val="single" w:sz="8" w:space="0" w:color="000000"/>
            </w:tcBorders>
            <w:shd w:val="clear" w:color="auto" w:fill="auto"/>
            <w:vAlign w:val="center"/>
            <w:hideMark/>
          </w:tcPr>
          <w:p w14:paraId="44E0025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0,005</w:t>
            </w:r>
          </w:p>
        </w:tc>
        <w:tc>
          <w:tcPr>
            <w:tcW w:w="562" w:type="dxa"/>
            <w:tcBorders>
              <w:top w:val="nil"/>
              <w:left w:val="nil"/>
              <w:bottom w:val="single" w:sz="8" w:space="0" w:color="000000"/>
              <w:right w:val="single" w:sz="8" w:space="0" w:color="000000"/>
            </w:tcBorders>
            <w:shd w:val="clear" w:color="auto" w:fill="auto"/>
            <w:vAlign w:val="center"/>
            <w:hideMark/>
          </w:tcPr>
          <w:p w14:paraId="60C7A74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0,001</w:t>
            </w:r>
          </w:p>
        </w:tc>
        <w:tc>
          <w:tcPr>
            <w:tcW w:w="651" w:type="dxa"/>
            <w:tcBorders>
              <w:top w:val="nil"/>
              <w:left w:val="nil"/>
              <w:bottom w:val="single" w:sz="8" w:space="0" w:color="000000"/>
              <w:right w:val="single" w:sz="8" w:space="0" w:color="000000"/>
            </w:tcBorders>
            <w:shd w:val="clear" w:color="auto" w:fill="auto"/>
            <w:vAlign w:val="center"/>
            <w:hideMark/>
          </w:tcPr>
          <w:p w14:paraId="6669A53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r>
      <w:tr w:rsidR="00E87909" w:rsidRPr="00E87909" w14:paraId="0EF17AFF"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37ACEE3E" w14:textId="77777777" w:rsidR="00B924CA" w:rsidRPr="00B924CA" w:rsidRDefault="00B924CA" w:rsidP="00B924CA">
            <w:pPr>
              <w:widowControl/>
              <w:autoSpaceDE/>
              <w:autoSpaceDN/>
              <w:rPr>
                <w:sz w:val="20"/>
                <w:szCs w:val="20"/>
                <w:lang w:bidi="ar-SA"/>
              </w:rPr>
            </w:pPr>
            <w:r w:rsidRPr="00B924CA">
              <w:rPr>
                <w:sz w:val="20"/>
                <w:szCs w:val="20"/>
                <w:lang w:bidi="ar-SA"/>
              </w:rPr>
              <w:t>Детский сад 140 мест ул. Панферова</w:t>
            </w:r>
          </w:p>
        </w:tc>
        <w:tc>
          <w:tcPr>
            <w:tcW w:w="651" w:type="dxa"/>
            <w:tcBorders>
              <w:top w:val="nil"/>
              <w:left w:val="nil"/>
              <w:bottom w:val="single" w:sz="8" w:space="0" w:color="000000"/>
              <w:right w:val="single" w:sz="8" w:space="0" w:color="000000"/>
            </w:tcBorders>
            <w:shd w:val="clear" w:color="auto" w:fill="auto"/>
            <w:vAlign w:val="center"/>
            <w:hideMark/>
          </w:tcPr>
          <w:p w14:paraId="003C97F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c>
          <w:tcPr>
            <w:tcW w:w="557" w:type="dxa"/>
            <w:tcBorders>
              <w:top w:val="nil"/>
              <w:left w:val="nil"/>
              <w:bottom w:val="single" w:sz="8" w:space="0" w:color="000000"/>
              <w:right w:val="single" w:sz="8" w:space="0" w:color="000000"/>
            </w:tcBorders>
            <w:shd w:val="clear" w:color="auto" w:fill="auto"/>
            <w:vAlign w:val="center"/>
            <w:hideMark/>
          </w:tcPr>
          <w:p w14:paraId="2F9EB79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6F62C6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5D11EF5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416BAF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710371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541ECD5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CB7735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4D0C56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8327A8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393730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AB068D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6CB2309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AFF8ED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918852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0CB842D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13E8211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B4B69E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72A428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B47ABD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798D6D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D76A74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BFB6EC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7D6E14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98C3D3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4159FE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6CA445D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518630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39B212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c>
          <w:tcPr>
            <w:tcW w:w="551" w:type="dxa"/>
            <w:tcBorders>
              <w:top w:val="nil"/>
              <w:left w:val="nil"/>
              <w:bottom w:val="single" w:sz="8" w:space="0" w:color="000000"/>
              <w:right w:val="single" w:sz="8" w:space="0" w:color="000000"/>
            </w:tcBorders>
            <w:shd w:val="clear" w:color="auto" w:fill="auto"/>
            <w:vAlign w:val="center"/>
            <w:hideMark/>
          </w:tcPr>
          <w:p w14:paraId="31540F3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0D88B5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E668B0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0,463</w:t>
            </w:r>
          </w:p>
        </w:tc>
      </w:tr>
      <w:tr w:rsidR="00E87909" w:rsidRPr="00E87909" w14:paraId="05D664AE" w14:textId="77777777" w:rsidTr="00646095">
        <w:trPr>
          <w:trHeight w:val="525"/>
        </w:trPr>
        <w:tc>
          <w:tcPr>
            <w:tcW w:w="4905" w:type="dxa"/>
            <w:tcBorders>
              <w:top w:val="nil"/>
              <w:left w:val="single" w:sz="8" w:space="0" w:color="000000"/>
              <w:bottom w:val="single" w:sz="8" w:space="0" w:color="000000"/>
              <w:right w:val="single" w:sz="8" w:space="0" w:color="000000"/>
            </w:tcBorders>
            <w:shd w:val="clear" w:color="auto" w:fill="auto"/>
            <w:hideMark/>
          </w:tcPr>
          <w:p w14:paraId="61083E9F" w14:textId="77777777" w:rsidR="00B924CA" w:rsidRPr="00B924CA" w:rsidRDefault="00B924CA" w:rsidP="00B924CA">
            <w:pPr>
              <w:widowControl/>
              <w:autoSpaceDE/>
              <w:autoSpaceDN/>
              <w:rPr>
                <w:sz w:val="20"/>
                <w:szCs w:val="20"/>
                <w:lang w:bidi="ar-SA"/>
              </w:rPr>
            </w:pPr>
            <w:r w:rsidRPr="00B924CA">
              <w:rPr>
                <w:sz w:val="20"/>
                <w:szCs w:val="20"/>
                <w:lang w:bidi="ar-SA"/>
              </w:rPr>
              <w:t>Реконструкция Школы №17 с пристроем блоков начальной школы на 275 уч.</w:t>
            </w:r>
          </w:p>
        </w:tc>
        <w:tc>
          <w:tcPr>
            <w:tcW w:w="651" w:type="dxa"/>
            <w:tcBorders>
              <w:top w:val="nil"/>
              <w:left w:val="nil"/>
              <w:bottom w:val="single" w:sz="8" w:space="0" w:color="000000"/>
              <w:right w:val="single" w:sz="8" w:space="0" w:color="000000"/>
            </w:tcBorders>
            <w:shd w:val="clear" w:color="auto" w:fill="auto"/>
            <w:vAlign w:val="center"/>
            <w:hideMark/>
          </w:tcPr>
          <w:p w14:paraId="145741E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28703F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0AF1F0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1946075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E9560F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c>
          <w:tcPr>
            <w:tcW w:w="459" w:type="dxa"/>
            <w:tcBorders>
              <w:top w:val="nil"/>
              <w:left w:val="nil"/>
              <w:bottom w:val="single" w:sz="8" w:space="0" w:color="000000"/>
              <w:right w:val="single" w:sz="8" w:space="0" w:color="000000"/>
            </w:tcBorders>
            <w:shd w:val="clear" w:color="auto" w:fill="auto"/>
            <w:vAlign w:val="center"/>
            <w:hideMark/>
          </w:tcPr>
          <w:p w14:paraId="33B69A7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F505E7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944942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c>
          <w:tcPr>
            <w:tcW w:w="551" w:type="dxa"/>
            <w:tcBorders>
              <w:top w:val="nil"/>
              <w:left w:val="nil"/>
              <w:bottom w:val="single" w:sz="8" w:space="0" w:color="000000"/>
              <w:right w:val="single" w:sz="8" w:space="0" w:color="000000"/>
            </w:tcBorders>
            <w:shd w:val="clear" w:color="auto" w:fill="auto"/>
            <w:vAlign w:val="center"/>
            <w:hideMark/>
          </w:tcPr>
          <w:p w14:paraId="66F5954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66CCC8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46F08F3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5B4432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3F7FD0E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57F1E0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8B04ED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3ECD1C1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5DBC837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40C3A8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42E462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E4527D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E166AB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D0932B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4EB8BD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B5FBC2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2C1D4D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1104B6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2929607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366C25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8399EC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c>
          <w:tcPr>
            <w:tcW w:w="551" w:type="dxa"/>
            <w:tcBorders>
              <w:top w:val="nil"/>
              <w:left w:val="nil"/>
              <w:bottom w:val="single" w:sz="8" w:space="0" w:color="000000"/>
              <w:right w:val="single" w:sz="8" w:space="0" w:color="000000"/>
            </w:tcBorders>
            <w:shd w:val="clear" w:color="auto" w:fill="auto"/>
            <w:vAlign w:val="center"/>
            <w:hideMark/>
          </w:tcPr>
          <w:p w14:paraId="258C193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AB061A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B9ECAC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0,86</w:t>
            </w:r>
          </w:p>
        </w:tc>
      </w:tr>
      <w:tr w:rsidR="00E87909" w:rsidRPr="00E87909" w14:paraId="3B62C499"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CE10AA8" w14:textId="77777777" w:rsidR="00B924CA" w:rsidRPr="00B924CA" w:rsidRDefault="00B924CA" w:rsidP="00B924CA">
            <w:pPr>
              <w:widowControl/>
              <w:autoSpaceDE/>
              <w:autoSpaceDN/>
              <w:rPr>
                <w:b/>
                <w:bCs/>
                <w:lang w:bidi="ar-SA"/>
              </w:rPr>
            </w:pPr>
            <w:r w:rsidRPr="00B924CA">
              <w:rPr>
                <w:b/>
                <w:bCs/>
                <w:lang w:bidi="ar-SA"/>
              </w:rPr>
              <w:t>Жилой фонд, в т.ч.</w:t>
            </w:r>
          </w:p>
        </w:tc>
        <w:tc>
          <w:tcPr>
            <w:tcW w:w="651" w:type="dxa"/>
            <w:tcBorders>
              <w:top w:val="nil"/>
              <w:left w:val="nil"/>
              <w:bottom w:val="single" w:sz="8" w:space="0" w:color="000000"/>
              <w:right w:val="single" w:sz="8" w:space="0" w:color="000000"/>
            </w:tcBorders>
            <w:shd w:val="clear" w:color="auto" w:fill="auto"/>
            <w:vAlign w:val="center"/>
            <w:hideMark/>
          </w:tcPr>
          <w:p w14:paraId="30627F4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0,031</w:t>
            </w:r>
          </w:p>
        </w:tc>
        <w:tc>
          <w:tcPr>
            <w:tcW w:w="557" w:type="dxa"/>
            <w:tcBorders>
              <w:top w:val="nil"/>
              <w:left w:val="nil"/>
              <w:bottom w:val="single" w:sz="8" w:space="0" w:color="000000"/>
              <w:right w:val="single" w:sz="8" w:space="0" w:color="000000"/>
            </w:tcBorders>
            <w:shd w:val="clear" w:color="auto" w:fill="auto"/>
            <w:vAlign w:val="center"/>
            <w:hideMark/>
          </w:tcPr>
          <w:p w14:paraId="4DB9EC7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0B135A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0,022</w:t>
            </w:r>
          </w:p>
        </w:tc>
        <w:tc>
          <w:tcPr>
            <w:tcW w:w="678" w:type="dxa"/>
            <w:tcBorders>
              <w:top w:val="nil"/>
              <w:left w:val="nil"/>
              <w:bottom w:val="single" w:sz="8" w:space="0" w:color="000000"/>
              <w:right w:val="single" w:sz="8" w:space="0" w:color="000000"/>
            </w:tcBorders>
            <w:shd w:val="clear" w:color="auto" w:fill="auto"/>
            <w:vAlign w:val="center"/>
            <w:hideMark/>
          </w:tcPr>
          <w:p w14:paraId="5963DF6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0,053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77EFC0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0,081</w:t>
            </w:r>
          </w:p>
        </w:tc>
        <w:tc>
          <w:tcPr>
            <w:tcW w:w="459" w:type="dxa"/>
            <w:tcBorders>
              <w:top w:val="nil"/>
              <w:left w:val="nil"/>
              <w:bottom w:val="single" w:sz="8" w:space="0" w:color="000000"/>
              <w:right w:val="single" w:sz="8" w:space="0" w:color="000000"/>
            </w:tcBorders>
            <w:shd w:val="clear" w:color="auto" w:fill="auto"/>
            <w:vAlign w:val="center"/>
            <w:hideMark/>
          </w:tcPr>
          <w:p w14:paraId="0D97E24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6CF8A3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0,056</w:t>
            </w:r>
          </w:p>
        </w:tc>
        <w:tc>
          <w:tcPr>
            <w:tcW w:w="651" w:type="dxa"/>
            <w:tcBorders>
              <w:top w:val="nil"/>
              <w:left w:val="nil"/>
              <w:bottom w:val="single" w:sz="8" w:space="0" w:color="000000"/>
              <w:right w:val="single" w:sz="8" w:space="0" w:color="000000"/>
            </w:tcBorders>
            <w:shd w:val="clear" w:color="auto" w:fill="auto"/>
            <w:vAlign w:val="center"/>
            <w:hideMark/>
          </w:tcPr>
          <w:p w14:paraId="32F5449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0,137</w:t>
            </w:r>
          </w:p>
        </w:tc>
        <w:tc>
          <w:tcPr>
            <w:tcW w:w="551" w:type="dxa"/>
            <w:tcBorders>
              <w:top w:val="nil"/>
              <w:left w:val="nil"/>
              <w:bottom w:val="single" w:sz="8" w:space="0" w:color="000000"/>
              <w:right w:val="single" w:sz="8" w:space="0" w:color="000000"/>
            </w:tcBorders>
            <w:shd w:val="clear" w:color="auto" w:fill="auto"/>
            <w:vAlign w:val="center"/>
            <w:hideMark/>
          </w:tcPr>
          <w:p w14:paraId="0654C64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D46289D"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791050D"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17B7A7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59172B8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8ECFE1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6DD308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E9B289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170431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ACB230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E0B6A3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6F6429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065F580"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87E407"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243A0A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7781FA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662745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A15724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73CD539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70C031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2DEAD4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0,112</w:t>
            </w:r>
          </w:p>
        </w:tc>
        <w:tc>
          <w:tcPr>
            <w:tcW w:w="551" w:type="dxa"/>
            <w:tcBorders>
              <w:top w:val="nil"/>
              <w:left w:val="nil"/>
              <w:bottom w:val="single" w:sz="8" w:space="0" w:color="000000"/>
              <w:right w:val="single" w:sz="8" w:space="0" w:color="000000"/>
            </w:tcBorders>
            <w:shd w:val="clear" w:color="auto" w:fill="auto"/>
            <w:vAlign w:val="center"/>
            <w:hideMark/>
          </w:tcPr>
          <w:p w14:paraId="03AA00D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BEF0A9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0,078</w:t>
            </w:r>
          </w:p>
        </w:tc>
        <w:tc>
          <w:tcPr>
            <w:tcW w:w="651" w:type="dxa"/>
            <w:tcBorders>
              <w:top w:val="nil"/>
              <w:left w:val="nil"/>
              <w:bottom w:val="single" w:sz="8" w:space="0" w:color="000000"/>
              <w:right w:val="single" w:sz="8" w:space="0" w:color="000000"/>
            </w:tcBorders>
            <w:shd w:val="clear" w:color="auto" w:fill="auto"/>
            <w:vAlign w:val="center"/>
            <w:hideMark/>
          </w:tcPr>
          <w:p w14:paraId="0C768F4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0,19</w:t>
            </w:r>
          </w:p>
        </w:tc>
      </w:tr>
      <w:tr w:rsidR="00E87909" w:rsidRPr="00E87909" w14:paraId="11D7582D"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571CF174" w14:textId="77777777" w:rsidR="00B924CA" w:rsidRPr="00B924CA" w:rsidRDefault="00B924CA" w:rsidP="00B924CA">
            <w:pPr>
              <w:widowControl/>
              <w:autoSpaceDE/>
              <w:autoSpaceDN/>
              <w:rPr>
                <w:sz w:val="20"/>
                <w:szCs w:val="20"/>
                <w:lang w:bidi="ar-SA"/>
              </w:rPr>
            </w:pPr>
            <w:r w:rsidRPr="00B924CA">
              <w:rPr>
                <w:sz w:val="20"/>
                <w:szCs w:val="20"/>
                <w:lang w:bidi="ar-SA"/>
              </w:rPr>
              <w:t>Жилой дом ул. Бажова, 20</w:t>
            </w:r>
          </w:p>
        </w:tc>
        <w:tc>
          <w:tcPr>
            <w:tcW w:w="651" w:type="dxa"/>
            <w:tcBorders>
              <w:top w:val="nil"/>
              <w:left w:val="nil"/>
              <w:bottom w:val="single" w:sz="8" w:space="0" w:color="000000"/>
              <w:right w:val="single" w:sz="8" w:space="0" w:color="000000"/>
            </w:tcBorders>
            <w:shd w:val="clear" w:color="auto" w:fill="auto"/>
            <w:vAlign w:val="center"/>
            <w:hideMark/>
          </w:tcPr>
          <w:p w14:paraId="0C67E11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0,014</w:t>
            </w:r>
          </w:p>
        </w:tc>
        <w:tc>
          <w:tcPr>
            <w:tcW w:w="557" w:type="dxa"/>
            <w:tcBorders>
              <w:top w:val="nil"/>
              <w:left w:val="nil"/>
              <w:bottom w:val="single" w:sz="8" w:space="0" w:color="000000"/>
              <w:right w:val="single" w:sz="8" w:space="0" w:color="000000"/>
            </w:tcBorders>
            <w:shd w:val="clear" w:color="auto" w:fill="auto"/>
            <w:vAlign w:val="center"/>
            <w:hideMark/>
          </w:tcPr>
          <w:p w14:paraId="0833AD3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188D9B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0,009</w:t>
            </w:r>
          </w:p>
        </w:tc>
        <w:tc>
          <w:tcPr>
            <w:tcW w:w="678" w:type="dxa"/>
            <w:tcBorders>
              <w:top w:val="nil"/>
              <w:left w:val="nil"/>
              <w:bottom w:val="single" w:sz="8" w:space="0" w:color="000000"/>
              <w:right w:val="single" w:sz="8" w:space="0" w:color="000000"/>
            </w:tcBorders>
            <w:shd w:val="clear" w:color="auto" w:fill="auto"/>
            <w:vAlign w:val="center"/>
            <w:hideMark/>
          </w:tcPr>
          <w:p w14:paraId="3A1621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7E1B456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743813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3C24A7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FB0A04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602DD2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6E9FA2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792E88B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9402A4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DA1BBA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0A7FC4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7864C7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6306A2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A65AD8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9BF70A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050C71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5F2F88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453522D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2868B7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EA21E2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C6B1BD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4184CB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342FB9D"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6BBBA3A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88233F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610F6D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0,014</w:t>
            </w:r>
          </w:p>
        </w:tc>
        <w:tc>
          <w:tcPr>
            <w:tcW w:w="551" w:type="dxa"/>
            <w:tcBorders>
              <w:top w:val="nil"/>
              <w:left w:val="nil"/>
              <w:bottom w:val="single" w:sz="8" w:space="0" w:color="000000"/>
              <w:right w:val="single" w:sz="8" w:space="0" w:color="000000"/>
            </w:tcBorders>
            <w:shd w:val="clear" w:color="auto" w:fill="auto"/>
            <w:vAlign w:val="center"/>
            <w:hideMark/>
          </w:tcPr>
          <w:p w14:paraId="63DA0A4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EC8B815"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0,009</w:t>
            </w:r>
          </w:p>
        </w:tc>
        <w:tc>
          <w:tcPr>
            <w:tcW w:w="651" w:type="dxa"/>
            <w:tcBorders>
              <w:top w:val="nil"/>
              <w:left w:val="nil"/>
              <w:bottom w:val="single" w:sz="8" w:space="0" w:color="000000"/>
              <w:right w:val="single" w:sz="8" w:space="0" w:color="000000"/>
            </w:tcBorders>
            <w:shd w:val="clear" w:color="auto" w:fill="auto"/>
            <w:vAlign w:val="center"/>
            <w:hideMark/>
          </w:tcPr>
          <w:p w14:paraId="354ACE4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0,023</w:t>
            </w:r>
          </w:p>
        </w:tc>
      </w:tr>
      <w:tr w:rsidR="00E87909" w:rsidRPr="00E87909" w14:paraId="1AC48FCA"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D5E718B" w14:textId="77777777" w:rsidR="00B924CA" w:rsidRPr="00B924CA" w:rsidRDefault="00B924CA" w:rsidP="00B924CA">
            <w:pPr>
              <w:widowControl/>
              <w:autoSpaceDE/>
              <w:autoSpaceDN/>
              <w:rPr>
                <w:sz w:val="20"/>
                <w:szCs w:val="20"/>
                <w:lang w:bidi="ar-SA"/>
              </w:rPr>
            </w:pPr>
            <w:r w:rsidRPr="00B924CA">
              <w:rPr>
                <w:sz w:val="20"/>
                <w:szCs w:val="20"/>
                <w:lang w:bidi="ar-SA"/>
              </w:rPr>
              <w:t>Жилой дом ул. Весенняя, 10</w:t>
            </w:r>
          </w:p>
        </w:tc>
        <w:tc>
          <w:tcPr>
            <w:tcW w:w="651" w:type="dxa"/>
            <w:tcBorders>
              <w:top w:val="nil"/>
              <w:left w:val="nil"/>
              <w:bottom w:val="single" w:sz="8" w:space="0" w:color="000000"/>
              <w:right w:val="single" w:sz="8" w:space="0" w:color="000000"/>
            </w:tcBorders>
            <w:shd w:val="clear" w:color="auto" w:fill="auto"/>
            <w:vAlign w:val="center"/>
            <w:hideMark/>
          </w:tcPr>
          <w:p w14:paraId="7B36A80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0,017</w:t>
            </w:r>
          </w:p>
        </w:tc>
        <w:tc>
          <w:tcPr>
            <w:tcW w:w="557" w:type="dxa"/>
            <w:tcBorders>
              <w:top w:val="nil"/>
              <w:left w:val="nil"/>
              <w:bottom w:val="single" w:sz="8" w:space="0" w:color="000000"/>
              <w:right w:val="single" w:sz="8" w:space="0" w:color="000000"/>
            </w:tcBorders>
            <w:shd w:val="clear" w:color="auto" w:fill="auto"/>
            <w:vAlign w:val="center"/>
            <w:hideMark/>
          </w:tcPr>
          <w:p w14:paraId="7AD8054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C4F699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0,013</w:t>
            </w:r>
          </w:p>
        </w:tc>
        <w:tc>
          <w:tcPr>
            <w:tcW w:w="678" w:type="dxa"/>
            <w:tcBorders>
              <w:top w:val="nil"/>
              <w:left w:val="nil"/>
              <w:bottom w:val="single" w:sz="8" w:space="0" w:color="000000"/>
              <w:right w:val="single" w:sz="8" w:space="0" w:color="000000"/>
            </w:tcBorders>
            <w:shd w:val="clear" w:color="auto" w:fill="auto"/>
            <w:vAlign w:val="center"/>
            <w:hideMark/>
          </w:tcPr>
          <w:p w14:paraId="1D93400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350CAC9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24587A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0071DC0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B11A6A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F33D09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1D596A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A01F8A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8AC48E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2474940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760153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C1B4AD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2E1385E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E04E0A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C2B82E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C495A5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51AA81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1AAEA1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881A7E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113743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25DD19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43DB05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DA305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2222372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5ABB20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6DAB4D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0,017</w:t>
            </w:r>
          </w:p>
        </w:tc>
        <w:tc>
          <w:tcPr>
            <w:tcW w:w="551" w:type="dxa"/>
            <w:tcBorders>
              <w:top w:val="nil"/>
              <w:left w:val="nil"/>
              <w:bottom w:val="single" w:sz="8" w:space="0" w:color="000000"/>
              <w:right w:val="single" w:sz="8" w:space="0" w:color="000000"/>
            </w:tcBorders>
            <w:shd w:val="clear" w:color="auto" w:fill="auto"/>
            <w:vAlign w:val="center"/>
            <w:hideMark/>
          </w:tcPr>
          <w:p w14:paraId="3F57F88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CE5AF27"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0,013</w:t>
            </w:r>
          </w:p>
        </w:tc>
        <w:tc>
          <w:tcPr>
            <w:tcW w:w="651" w:type="dxa"/>
            <w:tcBorders>
              <w:top w:val="nil"/>
              <w:left w:val="nil"/>
              <w:bottom w:val="single" w:sz="8" w:space="0" w:color="000000"/>
              <w:right w:val="single" w:sz="8" w:space="0" w:color="000000"/>
            </w:tcBorders>
            <w:shd w:val="clear" w:color="auto" w:fill="auto"/>
            <w:vAlign w:val="center"/>
            <w:hideMark/>
          </w:tcPr>
          <w:p w14:paraId="027D44C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0,03</w:t>
            </w:r>
          </w:p>
        </w:tc>
      </w:tr>
      <w:tr w:rsidR="00E87909" w:rsidRPr="00E87909" w14:paraId="4D2CF971"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1CCF7C7" w14:textId="77777777" w:rsidR="00B924CA" w:rsidRPr="00B924CA" w:rsidRDefault="00B924CA" w:rsidP="00B924CA">
            <w:pPr>
              <w:widowControl/>
              <w:autoSpaceDE/>
              <w:autoSpaceDN/>
              <w:rPr>
                <w:sz w:val="20"/>
                <w:szCs w:val="20"/>
                <w:lang w:bidi="ar-SA"/>
              </w:rPr>
            </w:pPr>
            <w:r w:rsidRPr="00B924CA">
              <w:rPr>
                <w:sz w:val="20"/>
                <w:szCs w:val="20"/>
                <w:lang w:bidi="ar-SA"/>
              </w:rPr>
              <w:t>Малоэтажный 24-х квартирный жилой дом, ул. Луначарского</w:t>
            </w:r>
          </w:p>
        </w:tc>
        <w:tc>
          <w:tcPr>
            <w:tcW w:w="651" w:type="dxa"/>
            <w:tcBorders>
              <w:top w:val="nil"/>
              <w:left w:val="nil"/>
              <w:bottom w:val="single" w:sz="8" w:space="0" w:color="000000"/>
              <w:right w:val="single" w:sz="8" w:space="0" w:color="000000"/>
            </w:tcBorders>
            <w:shd w:val="clear" w:color="auto" w:fill="auto"/>
            <w:vAlign w:val="center"/>
            <w:hideMark/>
          </w:tcPr>
          <w:p w14:paraId="2F4A4B0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502D658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89C9A9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2AE2CB86"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59A6B084"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0,081</w:t>
            </w:r>
          </w:p>
        </w:tc>
        <w:tc>
          <w:tcPr>
            <w:tcW w:w="459" w:type="dxa"/>
            <w:tcBorders>
              <w:top w:val="nil"/>
              <w:left w:val="nil"/>
              <w:bottom w:val="single" w:sz="8" w:space="0" w:color="000000"/>
              <w:right w:val="single" w:sz="8" w:space="0" w:color="000000"/>
            </w:tcBorders>
            <w:shd w:val="clear" w:color="auto" w:fill="auto"/>
            <w:vAlign w:val="center"/>
            <w:hideMark/>
          </w:tcPr>
          <w:p w14:paraId="6ACE93D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20986E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0,056</w:t>
            </w:r>
          </w:p>
        </w:tc>
        <w:tc>
          <w:tcPr>
            <w:tcW w:w="651" w:type="dxa"/>
            <w:tcBorders>
              <w:top w:val="nil"/>
              <w:left w:val="nil"/>
              <w:bottom w:val="single" w:sz="8" w:space="0" w:color="000000"/>
              <w:right w:val="single" w:sz="8" w:space="0" w:color="000000"/>
            </w:tcBorders>
            <w:shd w:val="clear" w:color="auto" w:fill="auto"/>
            <w:vAlign w:val="center"/>
            <w:hideMark/>
          </w:tcPr>
          <w:p w14:paraId="128A0F6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0,137</w:t>
            </w:r>
          </w:p>
        </w:tc>
        <w:tc>
          <w:tcPr>
            <w:tcW w:w="551" w:type="dxa"/>
            <w:tcBorders>
              <w:top w:val="nil"/>
              <w:left w:val="nil"/>
              <w:bottom w:val="single" w:sz="8" w:space="0" w:color="000000"/>
              <w:right w:val="single" w:sz="8" w:space="0" w:color="000000"/>
            </w:tcBorders>
            <w:shd w:val="clear" w:color="auto" w:fill="auto"/>
            <w:vAlign w:val="center"/>
            <w:hideMark/>
          </w:tcPr>
          <w:p w14:paraId="557D01E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7BF2348"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AB9609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4BC509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76D47E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66BB9C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DC34AA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2812F0E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79B1D09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59D4EC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EE3510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1A755C0"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B917E3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7A2F6A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1DDC1E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365B011"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F201F2A"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E5887CB"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655E4232"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C1E74FE"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77B25A3"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0,081</w:t>
            </w:r>
          </w:p>
        </w:tc>
        <w:tc>
          <w:tcPr>
            <w:tcW w:w="551" w:type="dxa"/>
            <w:tcBorders>
              <w:top w:val="nil"/>
              <w:left w:val="nil"/>
              <w:bottom w:val="single" w:sz="8" w:space="0" w:color="000000"/>
              <w:right w:val="single" w:sz="8" w:space="0" w:color="000000"/>
            </w:tcBorders>
            <w:shd w:val="clear" w:color="auto" w:fill="auto"/>
            <w:vAlign w:val="center"/>
            <w:hideMark/>
          </w:tcPr>
          <w:p w14:paraId="7A5FD7AC"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9E1CC2F"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0,056</w:t>
            </w:r>
          </w:p>
        </w:tc>
        <w:tc>
          <w:tcPr>
            <w:tcW w:w="651" w:type="dxa"/>
            <w:tcBorders>
              <w:top w:val="nil"/>
              <w:left w:val="nil"/>
              <w:bottom w:val="single" w:sz="8" w:space="0" w:color="000000"/>
              <w:right w:val="single" w:sz="8" w:space="0" w:color="000000"/>
            </w:tcBorders>
            <w:shd w:val="clear" w:color="auto" w:fill="auto"/>
            <w:vAlign w:val="center"/>
            <w:hideMark/>
          </w:tcPr>
          <w:p w14:paraId="7662F3B9" w14:textId="77777777" w:rsidR="00B924CA" w:rsidRPr="00B924CA" w:rsidRDefault="00B924CA" w:rsidP="00B924CA">
            <w:pPr>
              <w:widowControl/>
              <w:autoSpaceDE/>
              <w:autoSpaceDN/>
              <w:ind w:left="-160" w:right="-100"/>
              <w:jc w:val="center"/>
              <w:rPr>
                <w:sz w:val="20"/>
                <w:szCs w:val="20"/>
                <w:lang w:bidi="ar-SA"/>
              </w:rPr>
            </w:pPr>
            <w:r w:rsidRPr="00B924CA">
              <w:rPr>
                <w:sz w:val="20"/>
                <w:szCs w:val="20"/>
                <w:lang w:bidi="ar-SA"/>
              </w:rPr>
              <w:t>0,137</w:t>
            </w:r>
          </w:p>
        </w:tc>
      </w:tr>
      <w:tr w:rsidR="00E87909" w:rsidRPr="00E87909" w14:paraId="5CDD5B51" w14:textId="77777777" w:rsidTr="00646095">
        <w:trPr>
          <w:trHeight w:val="315"/>
        </w:trPr>
        <w:tc>
          <w:tcPr>
            <w:tcW w:w="4905" w:type="dxa"/>
            <w:tcBorders>
              <w:top w:val="nil"/>
              <w:left w:val="single" w:sz="8" w:space="0" w:color="000000"/>
              <w:bottom w:val="nil"/>
              <w:right w:val="single" w:sz="8" w:space="0" w:color="000000"/>
            </w:tcBorders>
            <w:shd w:val="clear" w:color="auto" w:fill="auto"/>
            <w:hideMark/>
          </w:tcPr>
          <w:p w14:paraId="516A39FE" w14:textId="77777777" w:rsidR="00B924CA" w:rsidRPr="00B924CA" w:rsidRDefault="00B924CA" w:rsidP="00B924CA">
            <w:pPr>
              <w:widowControl/>
              <w:autoSpaceDE/>
              <w:autoSpaceDN/>
              <w:rPr>
                <w:b/>
                <w:bCs/>
                <w:lang w:bidi="ar-SA"/>
              </w:rPr>
            </w:pPr>
            <w:r w:rsidRPr="00B924CA">
              <w:rPr>
                <w:b/>
                <w:bCs/>
                <w:lang w:bidi="ar-SA"/>
              </w:rPr>
              <w:t>Итого по Микрорайону №1:</w:t>
            </w:r>
          </w:p>
        </w:tc>
        <w:tc>
          <w:tcPr>
            <w:tcW w:w="651" w:type="dxa"/>
            <w:tcBorders>
              <w:top w:val="nil"/>
              <w:left w:val="nil"/>
              <w:bottom w:val="nil"/>
              <w:right w:val="single" w:sz="8" w:space="0" w:color="000000"/>
            </w:tcBorders>
            <w:shd w:val="clear" w:color="auto" w:fill="auto"/>
            <w:vAlign w:val="center"/>
            <w:hideMark/>
          </w:tcPr>
          <w:p w14:paraId="733FAC3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0,518</w:t>
            </w:r>
          </w:p>
        </w:tc>
        <w:tc>
          <w:tcPr>
            <w:tcW w:w="557" w:type="dxa"/>
            <w:tcBorders>
              <w:top w:val="nil"/>
              <w:left w:val="nil"/>
              <w:bottom w:val="nil"/>
              <w:right w:val="single" w:sz="8" w:space="0" w:color="000000"/>
            </w:tcBorders>
            <w:shd w:val="clear" w:color="auto" w:fill="auto"/>
            <w:vAlign w:val="center"/>
            <w:hideMark/>
          </w:tcPr>
          <w:p w14:paraId="6CBEF69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57" w:type="dxa"/>
            <w:tcBorders>
              <w:top w:val="nil"/>
              <w:left w:val="nil"/>
              <w:bottom w:val="nil"/>
              <w:right w:val="single" w:sz="8" w:space="0" w:color="000000"/>
            </w:tcBorders>
            <w:shd w:val="clear" w:color="auto" w:fill="auto"/>
            <w:vAlign w:val="center"/>
            <w:hideMark/>
          </w:tcPr>
          <w:p w14:paraId="7506469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0,023</w:t>
            </w:r>
          </w:p>
        </w:tc>
        <w:tc>
          <w:tcPr>
            <w:tcW w:w="678" w:type="dxa"/>
            <w:tcBorders>
              <w:top w:val="nil"/>
              <w:left w:val="nil"/>
              <w:bottom w:val="nil"/>
              <w:right w:val="single" w:sz="8" w:space="0" w:color="000000"/>
            </w:tcBorders>
            <w:shd w:val="clear" w:color="auto" w:fill="auto"/>
            <w:vAlign w:val="center"/>
            <w:hideMark/>
          </w:tcPr>
          <w:p w14:paraId="0CCEB29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0,546</w:t>
            </w:r>
          </w:p>
        </w:tc>
        <w:tc>
          <w:tcPr>
            <w:tcW w:w="651" w:type="dxa"/>
            <w:gridSpan w:val="2"/>
            <w:tcBorders>
              <w:top w:val="nil"/>
              <w:left w:val="nil"/>
              <w:bottom w:val="nil"/>
              <w:right w:val="single" w:sz="8" w:space="0" w:color="000000"/>
            </w:tcBorders>
            <w:shd w:val="clear" w:color="auto" w:fill="auto"/>
            <w:vAlign w:val="center"/>
            <w:hideMark/>
          </w:tcPr>
          <w:p w14:paraId="70A663C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0,941</w:t>
            </w:r>
          </w:p>
        </w:tc>
        <w:tc>
          <w:tcPr>
            <w:tcW w:w="459" w:type="dxa"/>
            <w:tcBorders>
              <w:top w:val="nil"/>
              <w:left w:val="nil"/>
              <w:bottom w:val="nil"/>
              <w:right w:val="single" w:sz="8" w:space="0" w:color="000000"/>
            </w:tcBorders>
            <w:shd w:val="clear" w:color="auto" w:fill="auto"/>
            <w:vAlign w:val="center"/>
            <w:hideMark/>
          </w:tcPr>
          <w:p w14:paraId="3A4EE572"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25" w:type="dxa"/>
            <w:tcBorders>
              <w:top w:val="nil"/>
              <w:left w:val="nil"/>
              <w:bottom w:val="nil"/>
              <w:right w:val="single" w:sz="8" w:space="0" w:color="000000"/>
            </w:tcBorders>
            <w:shd w:val="clear" w:color="auto" w:fill="auto"/>
            <w:vAlign w:val="center"/>
            <w:hideMark/>
          </w:tcPr>
          <w:p w14:paraId="7FC50E9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0,056</w:t>
            </w:r>
          </w:p>
        </w:tc>
        <w:tc>
          <w:tcPr>
            <w:tcW w:w="651" w:type="dxa"/>
            <w:tcBorders>
              <w:top w:val="nil"/>
              <w:left w:val="nil"/>
              <w:bottom w:val="nil"/>
              <w:right w:val="single" w:sz="8" w:space="0" w:color="000000"/>
            </w:tcBorders>
            <w:shd w:val="clear" w:color="auto" w:fill="auto"/>
            <w:vAlign w:val="center"/>
            <w:hideMark/>
          </w:tcPr>
          <w:p w14:paraId="45CCCDC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0,997</w:t>
            </w:r>
          </w:p>
        </w:tc>
        <w:tc>
          <w:tcPr>
            <w:tcW w:w="551" w:type="dxa"/>
            <w:tcBorders>
              <w:top w:val="nil"/>
              <w:left w:val="nil"/>
              <w:bottom w:val="nil"/>
              <w:right w:val="single" w:sz="8" w:space="0" w:color="000000"/>
            </w:tcBorders>
            <w:shd w:val="clear" w:color="auto" w:fill="auto"/>
            <w:vAlign w:val="center"/>
            <w:hideMark/>
          </w:tcPr>
          <w:p w14:paraId="5D003ED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6D7874C1"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71" w:type="dxa"/>
            <w:tcBorders>
              <w:top w:val="nil"/>
              <w:left w:val="nil"/>
              <w:bottom w:val="nil"/>
              <w:right w:val="single" w:sz="8" w:space="0" w:color="000000"/>
            </w:tcBorders>
            <w:shd w:val="clear" w:color="auto" w:fill="auto"/>
            <w:vAlign w:val="center"/>
            <w:hideMark/>
          </w:tcPr>
          <w:p w14:paraId="41241376"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200B7FB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6" w:type="dxa"/>
            <w:tcBorders>
              <w:top w:val="nil"/>
              <w:left w:val="nil"/>
              <w:bottom w:val="nil"/>
              <w:right w:val="single" w:sz="8" w:space="0" w:color="000000"/>
            </w:tcBorders>
            <w:shd w:val="clear" w:color="auto" w:fill="auto"/>
            <w:vAlign w:val="center"/>
            <w:hideMark/>
          </w:tcPr>
          <w:p w14:paraId="743068B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002F6798"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35A5DD9A"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2" w:type="dxa"/>
            <w:tcBorders>
              <w:top w:val="nil"/>
              <w:left w:val="nil"/>
              <w:bottom w:val="nil"/>
              <w:right w:val="single" w:sz="8" w:space="0" w:color="000000"/>
            </w:tcBorders>
            <w:shd w:val="clear" w:color="auto" w:fill="auto"/>
            <w:vAlign w:val="center"/>
            <w:hideMark/>
          </w:tcPr>
          <w:p w14:paraId="37333D4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gridSpan w:val="2"/>
            <w:tcBorders>
              <w:top w:val="nil"/>
              <w:left w:val="nil"/>
              <w:bottom w:val="nil"/>
              <w:right w:val="single" w:sz="8" w:space="0" w:color="000000"/>
            </w:tcBorders>
            <w:shd w:val="clear" w:color="auto" w:fill="auto"/>
            <w:vAlign w:val="center"/>
            <w:hideMark/>
          </w:tcPr>
          <w:p w14:paraId="43C3B1D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4589D95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5464022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nil"/>
              <w:right w:val="single" w:sz="8" w:space="0" w:color="000000"/>
            </w:tcBorders>
            <w:shd w:val="clear" w:color="auto" w:fill="auto"/>
            <w:vAlign w:val="center"/>
            <w:hideMark/>
          </w:tcPr>
          <w:p w14:paraId="1BB43FD5"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6" w:type="dxa"/>
            <w:tcBorders>
              <w:top w:val="nil"/>
              <w:left w:val="nil"/>
              <w:bottom w:val="nil"/>
              <w:right w:val="single" w:sz="8" w:space="0" w:color="000000"/>
            </w:tcBorders>
            <w:shd w:val="clear" w:color="auto" w:fill="auto"/>
            <w:vAlign w:val="center"/>
            <w:hideMark/>
          </w:tcPr>
          <w:p w14:paraId="6D018CC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6F832D59"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166F94DD"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51AE9A8E"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51" w:type="dxa"/>
            <w:gridSpan w:val="2"/>
            <w:tcBorders>
              <w:top w:val="nil"/>
              <w:left w:val="nil"/>
              <w:bottom w:val="nil"/>
              <w:right w:val="single" w:sz="8" w:space="0" w:color="000000"/>
            </w:tcBorders>
            <w:shd w:val="clear" w:color="auto" w:fill="auto"/>
            <w:vAlign w:val="center"/>
            <w:hideMark/>
          </w:tcPr>
          <w:p w14:paraId="326C233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459" w:type="dxa"/>
            <w:tcBorders>
              <w:top w:val="nil"/>
              <w:left w:val="nil"/>
              <w:bottom w:val="nil"/>
              <w:right w:val="single" w:sz="8" w:space="0" w:color="000000"/>
            </w:tcBorders>
            <w:shd w:val="clear" w:color="auto" w:fill="auto"/>
            <w:vAlign w:val="center"/>
            <w:hideMark/>
          </w:tcPr>
          <w:p w14:paraId="799092F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17" w:type="dxa"/>
            <w:tcBorders>
              <w:top w:val="nil"/>
              <w:left w:val="nil"/>
              <w:bottom w:val="nil"/>
              <w:right w:val="single" w:sz="8" w:space="0" w:color="000000"/>
            </w:tcBorders>
            <w:shd w:val="clear" w:color="auto" w:fill="auto"/>
            <w:vAlign w:val="center"/>
            <w:hideMark/>
          </w:tcPr>
          <w:p w14:paraId="3A638D63"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562" w:type="dxa"/>
            <w:tcBorders>
              <w:top w:val="nil"/>
              <w:left w:val="nil"/>
              <w:bottom w:val="nil"/>
              <w:right w:val="single" w:sz="8" w:space="0" w:color="000000"/>
            </w:tcBorders>
            <w:shd w:val="clear" w:color="auto" w:fill="auto"/>
            <w:vAlign w:val="center"/>
            <w:hideMark/>
          </w:tcPr>
          <w:p w14:paraId="1833DF84"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w:t>
            </w:r>
          </w:p>
        </w:tc>
        <w:tc>
          <w:tcPr>
            <w:tcW w:w="651" w:type="dxa"/>
            <w:tcBorders>
              <w:top w:val="nil"/>
              <w:left w:val="nil"/>
              <w:bottom w:val="nil"/>
              <w:right w:val="single" w:sz="8" w:space="0" w:color="000000"/>
            </w:tcBorders>
            <w:shd w:val="clear" w:color="auto" w:fill="auto"/>
            <w:vAlign w:val="center"/>
            <w:hideMark/>
          </w:tcPr>
          <w:p w14:paraId="1912888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1,46</w:t>
            </w:r>
          </w:p>
        </w:tc>
        <w:tc>
          <w:tcPr>
            <w:tcW w:w="551" w:type="dxa"/>
            <w:tcBorders>
              <w:top w:val="nil"/>
              <w:left w:val="nil"/>
              <w:bottom w:val="nil"/>
              <w:right w:val="single" w:sz="8" w:space="0" w:color="000000"/>
            </w:tcBorders>
            <w:shd w:val="clear" w:color="auto" w:fill="auto"/>
            <w:vAlign w:val="center"/>
            <w:hideMark/>
          </w:tcPr>
          <w:p w14:paraId="770D222C"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0,005</w:t>
            </w:r>
          </w:p>
        </w:tc>
        <w:tc>
          <w:tcPr>
            <w:tcW w:w="562" w:type="dxa"/>
            <w:tcBorders>
              <w:top w:val="nil"/>
              <w:left w:val="nil"/>
              <w:bottom w:val="nil"/>
              <w:right w:val="single" w:sz="8" w:space="0" w:color="000000"/>
            </w:tcBorders>
            <w:shd w:val="clear" w:color="auto" w:fill="auto"/>
            <w:vAlign w:val="center"/>
            <w:hideMark/>
          </w:tcPr>
          <w:p w14:paraId="4DE4DE7B"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0,079</w:t>
            </w:r>
          </w:p>
        </w:tc>
        <w:tc>
          <w:tcPr>
            <w:tcW w:w="651" w:type="dxa"/>
            <w:tcBorders>
              <w:top w:val="nil"/>
              <w:left w:val="nil"/>
              <w:bottom w:val="nil"/>
              <w:right w:val="single" w:sz="8" w:space="0" w:color="000000"/>
            </w:tcBorders>
            <w:shd w:val="clear" w:color="auto" w:fill="auto"/>
            <w:vAlign w:val="center"/>
            <w:hideMark/>
          </w:tcPr>
          <w:p w14:paraId="6037EF1F" w14:textId="77777777" w:rsidR="00B924CA" w:rsidRPr="00B924CA" w:rsidRDefault="00B924CA" w:rsidP="00B924CA">
            <w:pPr>
              <w:widowControl/>
              <w:autoSpaceDE/>
              <w:autoSpaceDN/>
              <w:ind w:left="-160" w:right="-100"/>
              <w:jc w:val="center"/>
              <w:rPr>
                <w:b/>
                <w:bCs/>
                <w:sz w:val="20"/>
                <w:szCs w:val="20"/>
                <w:lang w:bidi="ar-SA"/>
              </w:rPr>
            </w:pPr>
            <w:r w:rsidRPr="00B924CA">
              <w:rPr>
                <w:b/>
                <w:bCs/>
                <w:sz w:val="20"/>
                <w:szCs w:val="20"/>
                <w:lang w:bidi="ar-SA"/>
              </w:rPr>
              <w:t>1,544</w:t>
            </w:r>
          </w:p>
        </w:tc>
      </w:tr>
      <w:tr w:rsidR="00E87909" w:rsidRPr="00E87909" w14:paraId="647215D6" w14:textId="77777777" w:rsidTr="001C5B24">
        <w:trPr>
          <w:trHeight w:val="330"/>
        </w:trPr>
        <w:tc>
          <w:tcPr>
            <w:tcW w:w="22888" w:type="dxa"/>
            <w:gridSpan w:val="37"/>
            <w:tcBorders>
              <w:top w:val="single" w:sz="8" w:space="0" w:color="auto"/>
              <w:left w:val="single" w:sz="8" w:space="0" w:color="auto"/>
              <w:bottom w:val="single" w:sz="8" w:space="0" w:color="auto"/>
              <w:right w:val="single" w:sz="8" w:space="0" w:color="000000"/>
            </w:tcBorders>
            <w:shd w:val="clear" w:color="auto" w:fill="auto"/>
            <w:hideMark/>
          </w:tcPr>
          <w:p w14:paraId="33051136" w14:textId="77777777" w:rsidR="00B924CA" w:rsidRPr="00B924CA" w:rsidRDefault="00B924CA" w:rsidP="00B924CA">
            <w:pPr>
              <w:widowControl/>
              <w:autoSpaceDE/>
              <w:autoSpaceDN/>
              <w:jc w:val="center"/>
              <w:rPr>
                <w:b/>
                <w:bCs/>
                <w:sz w:val="24"/>
                <w:szCs w:val="24"/>
                <w:lang w:bidi="ar-SA"/>
              </w:rPr>
            </w:pPr>
            <w:r w:rsidRPr="00B924CA">
              <w:rPr>
                <w:b/>
                <w:bCs/>
                <w:sz w:val="24"/>
                <w:szCs w:val="24"/>
                <w:lang w:bidi="ar-SA"/>
              </w:rPr>
              <w:t>Микрорайон №2</w:t>
            </w:r>
          </w:p>
        </w:tc>
      </w:tr>
      <w:tr w:rsidR="00E87909" w:rsidRPr="00E87909" w14:paraId="51D91F35"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7BCAF0D" w14:textId="77777777" w:rsidR="00B924CA" w:rsidRPr="00B924CA" w:rsidRDefault="00B924CA" w:rsidP="00B924CA">
            <w:pPr>
              <w:widowControl/>
              <w:autoSpaceDE/>
              <w:autoSpaceDN/>
              <w:rPr>
                <w:b/>
                <w:bCs/>
                <w:lang w:bidi="ar-SA"/>
              </w:rPr>
            </w:pPr>
            <w:r w:rsidRPr="00B924CA">
              <w:rPr>
                <w:b/>
                <w:bCs/>
                <w:lang w:bidi="ar-SA"/>
              </w:rPr>
              <w:t>Общественно-деловые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6C94464F"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0F5A3492"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129F7FDC"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0BF8E4F4"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67429CC"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1746A0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3A1540A0"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C5D140A"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9D69C45"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935FEB3"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6778E7C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460937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2805EB5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6230BEE"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98D6555"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nil"/>
            </w:tcBorders>
            <w:shd w:val="clear" w:color="auto" w:fill="auto"/>
            <w:vAlign w:val="center"/>
            <w:hideMark/>
          </w:tcPr>
          <w:p w14:paraId="10752661"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62" w:type="dxa"/>
            <w:gridSpan w:val="2"/>
            <w:tcBorders>
              <w:top w:val="nil"/>
              <w:left w:val="single" w:sz="8" w:space="0" w:color="auto"/>
              <w:bottom w:val="single" w:sz="8" w:space="0" w:color="auto"/>
              <w:right w:val="single" w:sz="8" w:space="0" w:color="auto"/>
            </w:tcBorders>
            <w:shd w:val="clear" w:color="auto" w:fill="auto"/>
            <w:vAlign w:val="center"/>
            <w:hideMark/>
          </w:tcPr>
          <w:p w14:paraId="794E0910"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auto"/>
              <w:right w:val="single" w:sz="8" w:space="0" w:color="auto"/>
            </w:tcBorders>
            <w:shd w:val="clear" w:color="auto" w:fill="auto"/>
            <w:vAlign w:val="center"/>
            <w:hideMark/>
          </w:tcPr>
          <w:p w14:paraId="41BEA2FF"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497FF7F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auto"/>
              <w:right w:val="single" w:sz="8" w:space="0" w:color="auto"/>
            </w:tcBorders>
            <w:shd w:val="clear" w:color="auto" w:fill="auto"/>
            <w:vAlign w:val="center"/>
            <w:hideMark/>
          </w:tcPr>
          <w:p w14:paraId="4D5884B7"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6" w:type="dxa"/>
            <w:tcBorders>
              <w:top w:val="nil"/>
              <w:left w:val="nil"/>
              <w:bottom w:val="single" w:sz="8" w:space="0" w:color="auto"/>
              <w:right w:val="single" w:sz="8" w:space="0" w:color="auto"/>
            </w:tcBorders>
            <w:shd w:val="clear" w:color="auto" w:fill="auto"/>
            <w:vAlign w:val="center"/>
            <w:hideMark/>
          </w:tcPr>
          <w:p w14:paraId="57E82CFB"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auto"/>
              <w:right w:val="single" w:sz="8" w:space="0" w:color="auto"/>
            </w:tcBorders>
            <w:shd w:val="clear" w:color="auto" w:fill="auto"/>
            <w:vAlign w:val="center"/>
            <w:hideMark/>
          </w:tcPr>
          <w:p w14:paraId="0112847C"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3E7140B8"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19CCAB1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auto"/>
              <w:right w:val="single" w:sz="8" w:space="0" w:color="auto"/>
            </w:tcBorders>
            <w:shd w:val="clear" w:color="auto" w:fill="auto"/>
            <w:vAlign w:val="center"/>
            <w:hideMark/>
          </w:tcPr>
          <w:p w14:paraId="5BCD356D"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auto"/>
              <w:right w:val="single" w:sz="8" w:space="0" w:color="auto"/>
            </w:tcBorders>
            <w:shd w:val="clear" w:color="auto" w:fill="auto"/>
            <w:vAlign w:val="center"/>
            <w:hideMark/>
          </w:tcPr>
          <w:p w14:paraId="6A8771C8"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17" w:type="dxa"/>
            <w:tcBorders>
              <w:top w:val="nil"/>
              <w:left w:val="nil"/>
              <w:bottom w:val="single" w:sz="8" w:space="0" w:color="auto"/>
              <w:right w:val="single" w:sz="8" w:space="0" w:color="auto"/>
            </w:tcBorders>
            <w:shd w:val="clear" w:color="auto" w:fill="auto"/>
            <w:vAlign w:val="center"/>
            <w:hideMark/>
          </w:tcPr>
          <w:p w14:paraId="69250807"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62" w:type="dxa"/>
            <w:tcBorders>
              <w:top w:val="nil"/>
              <w:left w:val="nil"/>
              <w:bottom w:val="single" w:sz="8" w:space="0" w:color="auto"/>
              <w:right w:val="single" w:sz="8" w:space="0" w:color="auto"/>
            </w:tcBorders>
            <w:shd w:val="clear" w:color="auto" w:fill="auto"/>
            <w:vAlign w:val="center"/>
            <w:hideMark/>
          </w:tcPr>
          <w:p w14:paraId="4CB1F6D8"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auto"/>
              <w:right w:val="single" w:sz="8" w:space="0" w:color="auto"/>
            </w:tcBorders>
            <w:shd w:val="clear" w:color="auto" w:fill="auto"/>
            <w:vAlign w:val="center"/>
            <w:hideMark/>
          </w:tcPr>
          <w:p w14:paraId="62579170"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auto"/>
              <w:right w:val="single" w:sz="8" w:space="0" w:color="auto"/>
            </w:tcBorders>
            <w:shd w:val="clear" w:color="auto" w:fill="auto"/>
            <w:vAlign w:val="center"/>
            <w:hideMark/>
          </w:tcPr>
          <w:p w14:paraId="54734EC7"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562" w:type="dxa"/>
            <w:tcBorders>
              <w:top w:val="nil"/>
              <w:left w:val="nil"/>
              <w:bottom w:val="single" w:sz="8" w:space="0" w:color="auto"/>
              <w:right w:val="single" w:sz="8" w:space="0" w:color="auto"/>
            </w:tcBorders>
            <w:shd w:val="clear" w:color="auto" w:fill="auto"/>
            <w:vAlign w:val="center"/>
            <w:hideMark/>
          </w:tcPr>
          <w:p w14:paraId="66A20102"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auto"/>
              <w:right w:val="single" w:sz="8" w:space="0" w:color="auto"/>
            </w:tcBorders>
            <w:shd w:val="clear" w:color="auto" w:fill="auto"/>
            <w:vAlign w:val="center"/>
            <w:hideMark/>
          </w:tcPr>
          <w:p w14:paraId="700D85F6" w14:textId="77777777" w:rsidR="00B924CA" w:rsidRPr="00B924CA" w:rsidRDefault="00B924CA" w:rsidP="00B924CA">
            <w:pPr>
              <w:widowControl/>
              <w:autoSpaceDE/>
              <w:autoSpaceDN/>
              <w:ind w:left="-115" w:right="-144"/>
              <w:jc w:val="center"/>
              <w:rPr>
                <w:b/>
                <w:bCs/>
                <w:sz w:val="20"/>
                <w:szCs w:val="20"/>
                <w:lang w:bidi="ar-SA"/>
              </w:rPr>
            </w:pPr>
            <w:r w:rsidRPr="00B924CA">
              <w:rPr>
                <w:b/>
                <w:bCs/>
                <w:sz w:val="20"/>
                <w:szCs w:val="20"/>
                <w:lang w:bidi="ar-SA"/>
              </w:rPr>
              <w:t>0</w:t>
            </w:r>
          </w:p>
        </w:tc>
      </w:tr>
      <w:tr w:rsidR="00646095" w:rsidRPr="00E87909" w14:paraId="3452B342"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118F2360" w14:textId="77777777" w:rsidR="00646095" w:rsidRPr="00B924CA" w:rsidRDefault="00646095" w:rsidP="00646095">
            <w:pPr>
              <w:widowControl/>
              <w:autoSpaceDE/>
              <w:autoSpaceDN/>
              <w:rPr>
                <w:b/>
                <w:bCs/>
                <w:lang w:bidi="ar-SA"/>
              </w:rPr>
            </w:pPr>
            <w:r w:rsidRPr="00B924CA">
              <w:rPr>
                <w:b/>
                <w:bCs/>
                <w:lang w:bidi="ar-SA"/>
              </w:rPr>
              <w:t>Жилой фонд, в т.ч.</w:t>
            </w:r>
          </w:p>
        </w:tc>
        <w:tc>
          <w:tcPr>
            <w:tcW w:w="651" w:type="dxa"/>
            <w:tcBorders>
              <w:top w:val="nil"/>
              <w:left w:val="nil"/>
              <w:bottom w:val="single" w:sz="8" w:space="0" w:color="000000"/>
              <w:right w:val="single" w:sz="8" w:space="0" w:color="000000"/>
            </w:tcBorders>
            <w:shd w:val="clear" w:color="auto" w:fill="auto"/>
            <w:vAlign w:val="center"/>
            <w:hideMark/>
          </w:tcPr>
          <w:p w14:paraId="3B4CDBAA" w14:textId="5242BBD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0E93CEAB" w14:textId="15EFB25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576C3BA7" w14:textId="2BD34E2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6E396515" w14:textId="38A6D31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AE7DAA7" w14:textId="60128C3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0,212</w:t>
            </w:r>
          </w:p>
        </w:tc>
        <w:tc>
          <w:tcPr>
            <w:tcW w:w="459" w:type="dxa"/>
            <w:tcBorders>
              <w:top w:val="nil"/>
              <w:left w:val="nil"/>
              <w:bottom w:val="single" w:sz="8" w:space="0" w:color="000000"/>
              <w:right w:val="single" w:sz="8" w:space="0" w:color="000000"/>
            </w:tcBorders>
            <w:shd w:val="clear" w:color="auto" w:fill="auto"/>
            <w:vAlign w:val="center"/>
            <w:hideMark/>
          </w:tcPr>
          <w:p w14:paraId="1BBC149C" w14:textId="1C081141"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96F5348" w14:textId="700A458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0,058</w:t>
            </w:r>
          </w:p>
        </w:tc>
        <w:tc>
          <w:tcPr>
            <w:tcW w:w="651" w:type="dxa"/>
            <w:tcBorders>
              <w:top w:val="nil"/>
              <w:left w:val="nil"/>
              <w:bottom w:val="single" w:sz="8" w:space="0" w:color="000000"/>
              <w:right w:val="single" w:sz="8" w:space="0" w:color="000000"/>
            </w:tcBorders>
            <w:shd w:val="clear" w:color="auto" w:fill="auto"/>
            <w:vAlign w:val="center"/>
            <w:hideMark/>
          </w:tcPr>
          <w:p w14:paraId="5EDAA3E2" w14:textId="1369A34F"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0,27</w:t>
            </w:r>
          </w:p>
        </w:tc>
        <w:tc>
          <w:tcPr>
            <w:tcW w:w="551" w:type="dxa"/>
            <w:tcBorders>
              <w:top w:val="nil"/>
              <w:left w:val="nil"/>
              <w:bottom w:val="single" w:sz="8" w:space="0" w:color="000000"/>
              <w:right w:val="single" w:sz="8" w:space="0" w:color="000000"/>
            </w:tcBorders>
            <w:shd w:val="clear" w:color="auto" w:fill="auto"/>
            <w:vAlign w:val="center"/>
            <w:hideMark/>
          </w:tcPr>
          <w:p w14:paraId="04CDEDD2" w14:textId="6F5751CD"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6B294729" w14:textId="487D91F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299BE0BD" w14:textId="421C2C20"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1" w:type="dxa"/>
            <w:tcBorders>
              <w:top w:val="nil"/>
              <w:left w:val="nil"/>
              <w:bottom w:val="single" w:sz="8" w:space="0" w:color="000000"/>
              <w:right w:val="single" w:sz="8" w:space="0" w:color="000000"/>
            </w:tcBorders>
            <w:shd w:val="clear" w:color="auto" w:fill="auto"/>
            <w:vAlign w:val="center"/>
            <w:hideMark/>
          </w:tcPr>
          <w:p w14:paraId="5C097B6A" w14:textId="19CAEAF2"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616" w:type="dxa"/>
            <w:tcBorders>
              <w:top w:val="nil"/>
              <w:left w:val="nil"/>
              <w:bottom w:val="single" w:sz="8" w:space="0" w:color="000000"/>
              <w:right w:val="single" w:sz="8" w:space="0" w:color="000000"/>
            </w:tcBorders>
            <w:shd w:val="clear" w:color="auto" w:fill="auto"/>
            <w:vAlign w:val="center"/>
            <w:hideMark/>
          </w:tcPr>
          <w:p w14:paraId="72D079A8" w14:textId="671BD20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42D80E4E" w14:textId="59B0451D"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5A98BF1" w14:textId="0A9B835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2" w:type="dxa"/>
            <w:tcBorders>
              <w:top w:val="nil"/>
              <w:left w:val="nil"/>
              <w:bottom w:val="single" w:sz="8" w:space="0" w:color="000000"/>
              <w:right w:val="single" w:sz="8" w:space="0" w:color="000000"/>
            </w:tcBorders>
            <w:shd w:val="clear" w:color="auto" w:fill="auto"/>
            <w:vAlign w:val="center"/>
            <w:hideMark/>
          </w:tcPr>
          <w:p w14:paraId="046A92F1" w14:textId="185EFB8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793DABB" w14:textId="72081CC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4E3AEDBB" w14:textId="4003675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5BF08CF" w14:textId="105DA26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CC1B9ED" w14:textId="00F239E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6" w:type="dxa"/>
            <w:tcBorders>
              <w:top w:val="nil"/>
              <w:left w:val="nil"/>
              <w:bottom w:val="single" w:sz="8" w:space="0" w:color="000000"/>
              <w:right w:val="single" w:sz="8" w:space="0" w:color="000000"/>
            </w:tcBorders>
            <w:shd w:val="clear" w:color="auto" w:fill="auto"/>
            <w:vAlign w:val="center"/>
            <w:hideMark/>
          </w:tcPr>
          <w:p w14:paraId="3F0692F0" w14:textId="1737C92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7A3FD2DB" w14:textId="26E912F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D891B4F" w14:textId="6353939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tcBorders>
              <w:top w:val="nil"/>
              <w:left w:val="nil"/>
              <w:bottom w:val="single" w:sz="8" w:space="0" w:color="000000"/>
              <w:right w:val="single" w:sz="8" w:space="0" w:color="000000"/>
            </w:tcBorders>
            <w:shd w:val="clear" w:color="auto" w:fill="auto"/>
            <w:vAlign w:val="center"/>
            <w:hideMark/>
          </w:tcPr>
          <w:p w14:paraId="0FE99A5E" w14:textId="269D367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FD3B496" w14:textId="12E3269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0,426</w:t>
            </w:r>
          </w:p>
        </w:tc>
        <w:tc>
          <w:tcPr>
            <w:tcW w:w="459" w:type="dxa"/>
            <w:tcBorders>
              <w:top w:val="nil"/>
              <w:left w:val="nil"/>
              <w:bottom w:val="single" w:sz="8" w:space="0" w:color="000000"/>
              <w:right w:val="single" w:sz="8" w:space="0" w:color="000000"/>
            </w:tcBorders>
            <w:shd w:val="clear" w:color="auto" w:fill="auto"/>
            <w:vAlign w:val="center"/>
            <w:hideMark/>
          </w:tcPr>
          <w:p w14:paraId="47C386F4" w14:textId="3136B861"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31D1BC7" w14:textId="52AC2C2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0,118</w:t>
            </w:r>
          </w:p>
        </w:tc>
        <w:tc>
          <w:tcPr>
            <w:tcW w:w="562" w:type="dxa"/>
            <w:tcBorders>
              <w:top w:val="nil"/>
              <w:left w:val="nil"/>
              <w:bottom w:val="single" w:sz="8" w:space="0" w:color="000000"/>
              <w:right w:val="single" w:sz="8" w:space="0" w:color="000000"/>
            </w:tcBorders>
            <w:shd w:val="clear" w:color="auto" w:fill="auto"/>
            <w:vAlign w:val="center"/>
            <w:hideMark/>
          </w:tcPr>
          <w:p w14:paraId="7EBF72A9" w14:textId="265ADDA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0,544</w:t>
            </w:r>
          </w:p>
        </w:tc>
        <w:tc>
          <w:tcPr>
            <w:tcW w:w="651" w:type="dxa"/>
            <w:tcBorders>
              <w:top w:val="nil"/>
              <w:left w:val="nil"/>
              <w:bottom w:val="single" w:sz="8" w:space="0" w:color="000000"/>
              <w:right w:val="single" w:sz="8" w:space="0" w:color="000000"/>
            </w:tcBorders>
            <w:shd w:val="clear" w:color="auto" w:fill="auto"/>
            <w:vAlign w:val="center"/>
            <w:hideMark/>
          </w:tcPr>
          <w:p w14:paraId="119EC7A4" w14:textId="214BF48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1,49</w:t>
            </w:r>
          </w:p>
        </w:tc>
        <w:tc>
          <w:tcPr>
            <w:tcW w:w="551" w:type="dxa"/>
            <w:tcBorders>
              <w:top w:val="nil"/>
              <w:left w:val="nil"/>
              <w:bottom w:val="single" w:sz="8" w:space="0" w:color="000000"/>
              <w:right w:val="single" w:sz="8" w:space="0" w:color="000000"/>
            </w:tcBorders>
            <w:shd w:val="clear" w:color="auto" w:fill="auto"/>
            <w:vAlign w:val="center"/>
            <w:hideMark/>
          </w:tcPr>
          <w:p w14:paraId="135D9701" w14:textId="147B2E5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876AC3A" w14:textId="2AA9A29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0,412</w:t>
            </w:r>
          </w:p>
        </w:tc>
        <w:tc>
          <w:tcPr>
            <w:tcW w:w="651" w:type="dxa"/>
            <w:tcBorders>
              <w:top w:val="nil"/>
              <w:left w:val="nil"/>
              <w:bottom w:val="single" w:sz="8" w:space="0" w:color="000000"/>
              <w:right w:val="single" w:sz="8" w:space="0" w:color="000000"/>
            </w:tcBorders>
            <w:shd w:val="clear" w:color="auto" w:fill="auto"/>
            <w:vAlign w:val="center"/>
            <w:hideMark/>
          </w:tcPr>
          <w:p w14:paraId="4BB9DCA6" w14:textId="58B11724"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1,902</w:t>
            </w:r>
          </w:p>
        </w:tc>
      </w:tr>
      <w:tr w:rsidR="00646095" w:rsidRPr="00E87909" w14:paraId="3763F02D"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63B3B47B" w14:textId="3F200A46" w:rsidR="00646095" w:rsidRPr="00646095" w:rsidRDefault="00646095" w:rsidP="00646095">
            <w:pPr>
              <w:widowControl/>
              <w:autoSpaceDE/>
              <w:autoSpaceDN/>
              <w:rPr>
                <w:sz w:val="20"/>
                <w:szCs w:val="20"/>
                <w:lang w:bidi="ar-SA"/>
              </w:rPr>
            </w:pPr>
            <w:r w:rsidRPr="00646095">
              <w:t>5-ти эт. жилые дома 10 шт. ул. Крупской, Копрова, Бажова</w:t>
            </w:r>
          </w:p>
        </w:tc>
        <w:tc>
          <w:tcPr>
            <w:tcW w:w="651" w:type="dxa"/>
            <w:tcBorders>
              <w:top w:val="nil"/>
              <w:left w:val="nil"/>
              <w:bottom w:val="single" w:sz="8" w:space="0" w:color="000000"/>
              <w:right w:val="single" w:sz="8" w:space="0" w:color="000000"/>
            </w:tcBorders>
            <w:shd w:val="clear" w:color="auto" w:fill="auto"/>
            <w:vAlign w:val="center"/>
            <w:hideMark/>
          </w:tcPr>
          <w:p w14:paraId="001FB3CB" w14:textId="30AB96CD"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5B4135CE" w14:textId="3FE7608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6FBA0F7A" w14:textId="1788AA5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4FF0BC45" w14:textId="698F2660"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1739422" w14:textId="6C47BF0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2A06B9DD" w14:textId="16719D2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5F152122" w14:textId="61EF965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0,039</w:t>
            </w:r>
          </w:p>
        </w:tc>
        <w:tc>
          <w:tcPr>
            <w:tcW w:w="651" w:type="dxa"/>
            <w:tcBorders>
              <w:top w:val="nil"/>
              <w:left w:val="nil"/>
              <w:bottom w:val="single" w:sz="8" w:space="0" w:color="000000"/>
              <w:right w:val="single" w:sz="8" w:space="0" w:color="000000"/>
            </w:tcBorders>
            <w:shd w:val="clear" w:color="auto" w:fill="auto"/>
            <w:vAlign w:val="center"/>
            <w:hideMark/>
          </w:tcPr>
          <w:p w14:paraId="48A50AFD" w14:textId="1CCD4B1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0,181</w:t>
            </w:r>
          </w:p>
        </w:tc>
        <w:tc>
          <w:tcPr>
            <w:tcW w:w="551" w:type="dxa"/>
            <w:tcBorders>
              <w:top w:val="nil"/>
              <w:left w:val="nil"/>
              <w:bottom w:val="single" w:sz="8" w:space="0" w:color="000000"/>
              <w:right w:val="single" w:sz="8" w:space="0" w:color="000000"/>
            </w:tcBorders>
            <w:shd w:val="clear" w:color="auto" w:fill="auto"/>
            <w:vAlign w:val="center"/>
            <w:hideMark/>
          </w:tcPr>
          <w:p w14:paraId="7EA36C7D" w14:textId="0E3E71E5"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5E85FCC8" w14:textId="0D88BBD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53F6AC8" w14:textId="22FB609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0,039</w:t>
            </w:r>
          </w:p>
        </w:tc>
        <w:tc>
          <w:tcPr>
            <w:tcW w:w="551" w:type="dxa"/>
            <w:tcBorders>
              <w:top w:val="nil"/>
              <w:left w:val="nil"/>
              <w:bottom w:val="single" w:sz="8" w:space="0" w:color="000000"/>
              <w:right w:val="single" w:sz="8" w:space="0" w:color="000000"/>
            </w:tcBorders>
            <w:shd w:val="clear" w:color="auto" w:fill="auto"/>
            <w:vAlign w:val="center"/>
            <w:hideMark/>
          </w:tcPr>
          <w:p w14:paraId="7CF06A99" w14:textId="7CA3E72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0,181</w:t>
            </w:r>
          </w:p>
        </w:tc>
        <w:tc>
          <w:tcPr>
            <w:tcW w:w="616" w:type="dxa"/>
            <w:tcBorders>
              <w:top w:val="nil"/>
              <w:left w:val="nil"/>
              <w:bottom w:val="single" w:sz="8" w:space="0" w:color="000000"/>
              <w:right w:val="single" w:sz="8" w:space="0" w:color="000000"/>
            </w:tcBorders>
            <w:shd w:val="clear" w:color="auto" w:fill="auto"/>
            <w:vAlign w:val="center"/>
            <w:hideMark/>
          </w:tcPr>
          <w:p w14:paraId="2E3657A9" w14:textId="7BC1EEA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0,142</w:t>
            </w:r>
          </w:p>
        </w:tc>
        <w:tc>
          <w:tcPr>
            <w:tcW w:w="459" w:type="dxa"/>
            <w:tcBorders>
              <w:top w:val="nil"/>
              <w:left w:val="nil"/>
              <w:bottom w:val="single" w:sz="8" w:space="0" w:color="000000"/>
              <w:right w:val="single" w:sz="8" w:space="0" w:color="000000"/>
            </w:tcBorders>
            <w:shd w:val="clear" w:color="auto" w:fill="auto"/>
            <w:vAlign w:val="center"/>
            <w:hideMark/>
          </w:tcPr>
          <w:p w14:paraId="75CDAD68" w14:textId="1310DC4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E8265C4" w14:textId="5EC1442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0,039</w:t>
            </w:r>
          </w:p>
        </w:tc>
        <w:tc>
          <w:tcPr>
            <w:tcW w:w="552" w:type="dxa"/>
            <w:tcBorders>
              <w:top w:val="nil"/>
              <w:left w:val="nil"/>
              <w:bottom w:val="single" w:sz="8" w:space="0" w:color="000000"/>
              <w:right w:val="single" w:sz="8" w:space="0" w:color="000000"/>
            </w:tcBorders>
            <w:shd w:val="clear" w:color="auto" w:fill="auto"/>
            <w:vAlign w:val="center"/>
            <w:hideMark/>
          </w:tcPr>
          <w:p w14:paraId="1B86FB21" w14:textId="7BF6197D"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0,181</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45CDC42" w14:textId="582CFC9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197A9D75" w14:textId="149D8DB7"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FF73DF1" w14:textId="20C6E53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0,079</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B0FEF04" w14:textId="6ECB492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0,363</w:t>
            </w:r>
          </w:p>
        </w:tc>
        <w:tc>
          <w:tcPr>
            <w:tcW w:w="556" w:type="dxa"/>
            <w:tcBorders>
              <w:top w:val="nil"/>
              <w:left w:val="nil"/>
              <w:bottom w:val="single" w:sz="8" w:space="0" w:color="000000"/>
              <w:right w:val="single" w:sz="8" w:space="0" w:color="000000"/>
            </w:tcBorders>
            <w:shd w:val="clear" w:color="auto" w:fill="auto"/>
            <w:vAlign w:val="center"/>
            <w:hideMark/>
          </w:tcPr>
          <w:p w14:paraId="4D51233A" w14:textId="4AC3665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0,284</w:t>
            </w:r>
          </w:p>
        </w:tc>
        <w:tc>
          <w:tcPr>
            <w:tcW w:w="459" w:type="dxa"/>
            <w:tcBorders>
              <w:top w:val="nil"/>
              <w:left w:val="nil"/>
              <w:bottom w:val="single" w:sz="8" w:space="0" w:color="000000"/>
              <w:right w:val="single" w:sz="8" w:space="0" w:color="000000"/>
            </w:tcBorders>
            <w:shd w:val="clear" w:color="auto" w:fill="auto"/>
            <w:vAlign w:val="center"/>
            <w:hideMark/>
          </w:tcPr>
          <w:p w14:paraId="3CC13971" w14:textId="0C2D1CF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BC587EE" w14:textId="4C0FCBF5"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0,079</w:t>
            </w:r>
          </w:p>
        </w:tc>
        <w:tc>
          <w:tcPr>
            <w:tcW w:w="551" w:type="dxa"/>
            <w:tcBorders>
              <w:top w:val="nil"/>
              <w:left w:val="nil"/>
              <w:bottom w:val="single" w:sz="8" w:space="0" w:color="000000"/>
              <w:right w:val="single" w:sz="8" w:space="0" w:color="000000"/>
            </w:tcBorders>
            <w:shd w:val="clear" w:color="auto" w:fill="auto"/>
            <w:vAlign w:val="center"/>
            <w:hideMark/>
          </w:tcPr>
          <w:p w14:paraId="43FC942C" w14:textId="2E6C3C4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0,363</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BCD263D" w14:textId="1BB42591"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0,426</w:t>
            </w:r>
          </w:p>
        </w:tc>
        <w:tc>
          <w:tcPr>
            <w:tcW w:w="459" w:type="dxa"/>
            <w:tcBorders>
              <w:top w:val="nil"/>
              <w:left w:val="nil"/>
              <w:bottom w:val="single" w:sz="8" w:space="0" w:color="000000"/>
              <w:right w:val="single" w:sz="8" w:space="0" w:color="000000"/>
            </w:tcBorders>
            <w:shd w:val="clear" w:color="auto" w:fill="auto"/>
            <w:vAlign w:val="center"/>
            <w:hideMark/>
          </w:tcPr>
          <w:p w14:paraId="1840CC3A" w14:textId="72145A0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08E78D4A" w14:textId="2B292F3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0,118</w:t>
            </w:r>
          </w:p>
        </w:tc>
        <w:tc>
          <w:tcPr>
            <w:tcW w:w="562" w:type="dxa"/>
            <w:tcBorders>
              <w:top w:val="nil"/>
              <w:left w:val="nil"/>
              <w:bottom w:val="single" w:sz="8" w:space="0" w:color="000000"/>
              <w:right w:val="single" w:sz="8" w:space="0" w:color="000000"/>
            </w:tcBorders>
            <w:shd w:val="clear" w:color="auto" w:fill="auto"/>
            <w:vAlign w:val="center"/>
            <w:hideMark/>
          </w:tcPr>
          <w:p w14:paraId="3623F68C" w14:textId="57D3BA1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0,544</w:t>
            </w:r>
          </w:p>
        </w:tc>
        <w:tc>
          <w:tcPr>
            <w:tcW w:w="651" w:type="dxa"/>
            <w:tcBorders>
              <w:top w:val="nil"/>
              <w:left w:val="nil"/>
              <w:bottom w:val="single" w:sz="8" w:space="0" w:color="000000"/>
              <w:right w:val="single" w:sz="8" w:space="0" w:color="000000"/>
            </w:tcBorders>
            <w:shd w:val="clear" w:color="auto" w:fill="auto"/>
            <w:vAlign w:val="center"/>
            <w:hideMark/>
          </w:tcPr>
          <w:p w14:paraId="1CB62836" w14:textId="1716AA20"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1,42</w:t>
            </w:r>
          </w:p>
        </w:tc>
        <w:tc>
          <w:tcPr>
            <w:tcW w:w="551" w:type="dxa"/>
            <w:tcBorders>
              <w:top w:val="nil"/>
              <w:left w:val="nil"/>
              <w:bottom w:val="single" w:sz="8" w:space="0" w:color="000000"/>
              <w:right w:val="single" w:sz="8" w:space="0" w:color="000000"/>
            </w:tcBorders>
            <w:shd w:val="clear" w:color="auto" w:fill="auto"/>
            <w:vAlign w:val="center"/>
            <w:hideMark/>
          </w:tcPr>
          <w:p w14:paraId="133160CF" w14:textId="3DDDB9B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85B99B9" w14:textId="5BF5BA7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0,393</w:t>
            </w:r>
          </w:p>
        </w:tc>
        <w:tc>
          <w:tcPr>
            <w:tcW w:w="651" w:type="dxa"/>
            <w:tcBorders>
              <w:top w:val="nil"/>
              <w:left w:val="nil"/>
              <w:bottom w:val="single" w:sz="8" w:space="0" w:color="000000"/>
              <w:right w:val="single" w:sz="8" w:space="0" w:color="000000"/>
            </w:tcBorders>
            <w:shd w:val="clear" w:color="auto" w:fill="auto"/>
            <w:vAlign w:val="center"/>
            <w:hideMark/>
          </w:tcPr>
          <w:p w14:paraId="1D2534B6" w14:textId="7265A2F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1,813</w:t>
            </w:r>
          </w:p>
        </w:tc>
      </w:tr>
      <w:tr w:rsidR="00646095" w:rsidRPr="00E87909" w14:paraId="7CBB5058"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1001C1D2" w14:textId="376F5C10" w:rsidR="00646095" w:rsidRPr="00646095" w:rsidRDefault="00646095" w:rsidP="00646095">
            <w:pPr>
              <w:widowControl/>
              <w:autoSpaceDE/>
              <w:autoSpaceDN/>
              <w:rPr>
                <w:sz w:val="20"/>
                <w:szCs w:val="20"/>
                <w:lang w:bidi="ar-SA"/>
              </w:rPr>
            </w:pPr>
            <w:r w:rsidRPr="00646095">
              <w:t>3-х эт. жилой дом на ул. Конституции</w:t>
            </w:r>
          </w:p>
        </w:tc>
        <w:tc>
          <w:tcPr>
            <w:tcW w:w="651" w:type="dxa"/>
            <w:tcBorders>
              <w:top w:val="nil"/>
              <w:left w:val="nil"/>
              <w:bottom w:val="single" w:sz="8" w:space="0" w:color="000000"/>
              <w:right w:val="single" w:sz="8" w:space="0" w:color="000000"/>
            </w:tcBorders>
            <w:shd w:val="clear" w:color="auto" w:fill="auto"/>
            <w:vAlign w:val="center"/>
            <w:hideMark/>
          </w:tcPr>
          <w:p w14:paraId="2E75561A" w14:textId="3ECD16A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667501DA" w14:textId="506E89A6"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1D5034E" w14:textId="0E25B40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53EC8B85" w14:textId="27D9747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34B15265" w14:textId="6574F55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w:t>
            </w:r>
          </w:p>
        </w:tc>
        <w:tc>
          <w:tcPr>
            <w:tcW w:w="459" w:type="dxa"/>
            <w:tcBorders>
              <w:top w:val="nil"/>
              <w:left w:val="nil"/>
              <w:bottom w:val="single" w:sz="8" w:space="0" w:color="000000"/>
              <w:right w:val="single" w:sz="8" w:space="0" w:color="000000"/>
            </w:tcBorders>
            <w:shd w:val="clear" w:color="auto" w:fill="auto"/>
            <w:vAlign w:val="center"/>
            <w:hideMark/>
          </w:tcPr>
          <w:p w14:paraId="11B2C7CF" w14:textId="2DF75D3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12A7FEE2" w14:textId="338FBFD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0,019</w:t>
            </w:r>
          </w:p>
        </w:tc>
        <w:tc>
          <w:tcPr>
            <w:tcW w:w="651" w:type="dxa"/>
            <w:tcBorders>
              <w:top w:val="nil"/>
              <w:left w:val="nil"/>
              <w:bottom w:val="single" w:sz="8" w:space="0" w:color="000000"/>
              <w:right w:val="single" w:sz="8" w:space="0" w:color="000000"/>
            </w:tcBorders>
            <w:shd w:val="clear" w:color="auto" w:fill="auto"/>
            <w:vAlign w:val="center"/>
            <w:hideMark/>
          </w:tcPr>
          <w:p w14:paraId="51E9DDCC" w14:textId="617633E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0,089</w:t>
            </w:r>
          </w:p>
        </w:tc>
        <w:tc>
          <w:tcPr>
            <w:tcW w:w="551" w:type="dxa"/>
            <w:tcBorders>
              <w:top w:val="nil"/>
              <w:left w:val="nil"/>
              <w:bottom w:val="single" w:sz="8" w:space="0" w:color="000000"/>
              <w:right w:val="single" w:sz="8" w:space="0" w:color="000000"/>
            </w:tcBorders>
            <w:shd w:val="clear" w:color="auto" w:fill="auto"/>
            <w:vAlign w:val="center"/>
            <w:hideMark/>
          </w:tcPr>
          <w:p w14:paraId="13EEAFB5" w14:textId="46B910C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6D76900" w14:textId="1624799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0E41252" w14:textId="35CA77A0"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89FAE27" w14:textId="6DCB0A7F"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00E8EA42" w14:textId="4355AFD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6FA286" w14:textId="62410804"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FBA992B" w14:textId="11095B2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0492C53A" w14:textId="42D6C27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DA4E88D" w14:textId="5F0F2B79"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A7A13F9" w14:textId="7AA3C6C7"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85CEFC5" w14:textId="3FE6F92E"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0670C27" w14:textId="59A7AEC5"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C4A2379" w14:textId="4A0856CB"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33FBF63" w14:textId="56A1B47E"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F9DF80E" w14:textId="607B025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A4208AE" w14:textId="76A2E96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253D2A7" w14:textId="738FBF16"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4C52989" w14:textId="37C90741"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AD73095" w14:textId="3C29148A"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C6F865D" w14:textId="69FC3D52"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D828D82" w14:textId="23E37343"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0,07</w:t>
            </w:r>
          </w:p>
        </w:tc>
        <w:tc>
          <w:tcPr>
            <w:tcW w:w="551" w:type="dxa"/>
            <w:tcBorders>
              <w:top w:val="nil"/>
              <w:left w:val="nil"/>
              <w:bottom w:val="single" w:sz="8" w:space="0" w:color="000000"/>
              <w:right w:val="single" w:sz="8" w:space="0" w:color="000000"/>
            </w:tcBorders>
            <w:shd w:val="clear" w:color="auto" w:fill="auto"/>
            <w:vAlign w:val="center"/>
            <w:hideMark/>
          </w:tcPr>
          <w:p w14:paraId="647B611B" w14:textId="3CADACEC"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C494171" w14:textId="51827E98"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0,019</w:t>
            </w:r>
          </w:p>
        </w:tc>
        <w:tc>
          <w:tcPr>
            <w:tcW w:w="651" w:type="dxa"/>
            <w:tcBorders>
              <w:top w:val="nil"/>
              <w:left w:val="nil"/>
              <w:bottom w:val="single" w:sz="8" w:space="0" w:color="000000"/>
              <w:right w:val="single" w:sz="8" w:space="0" w:color="000000"/>
            </w:tcBorders>
            <w:shd w:val="clear" w:color="auto" w:fill="auto"/>
            <w:vAlign w:val="center"/>
            <w:hideMark/>
          </w:tcPr>
          <w:p w14:paraId="516076D3" w14:textId="1B5B655D" w:rsidR="00646095" w:rsidRPr="00646095" w:rsidRDefault="00646095" w:rsidP="00646095">
            <w:pPr>
              <w:widowControl/>
              <w:autoSpaceDE/>
              <w:autoSpaceDN/>
              <w:ind w:left="-160" w:right="-100"/>
              <w:jc w:val="center"/>
              <w:rPr>
                <w:sz w:val="20"/>
                <w:szCs w:val="20"/>
                <w:lang w:bidi="ar-SA"/>
              </w:rPr>
            </w:pPr>
            <w:r w:rsidRPr="00646095">
              <w:rPr>
                <w:sz w:val="20"/>
                <w:szCs w:val="20"/>
                <w:lang w:bidi="ar-SA"/>
              </w:rPr>
              <w:t>0,089</w:t>
            </w:r>
          </w:p>
        </w:tc>
      </w:tr>
      <w:tr w:rsidR="00646095" w:rsidRPr="00E87909" w14:paraId="763FEBDF" w14:textId="77777777" w:rsidTr="00646095">
        <w:trPr>
          <w:trHeight w:val="315"/>
        </w:trPr>
        <w:tc>
          <w:tcPr>
            <w:tcW w:w="4905" w:type="dxa"/>
            <w:tcBorders>
              <w:top w:val="nil"/>
              <w:left w:val="single" w:sz="8" w:space="0" w:color="000000"/>
              <w:bottom w:val="nil"/>
              <w:right w:val="single" w:sz="8" w:space="0" w:color="000000"/>
            </w:tcBorders>
            <w:shd w:val="clear" w:color="auto" w:fill="auto"/>
            <w:hideMark/>
          </w:tcPr>
          <w:p w14:paraId="39063C0D" w14:textId="77777777" w:rsidR="00646095" w:rsidRPr="00B924CA" w:rsidRDefault="00646095" w:rsidP="00646095">
            <w:pPr>
              <w:widowControl/>
              <w:autoSpaceDE/>
              <w:autoSpaceDN/>
              <w:rPr>
                <w:b/>
                <w:bCs/>
                <w:lang w:bidi="ar-SA"/>
              </w:rPr>
            </w:pPr>
            <w:r w:rsidRPr="00B924CA">
              <w:rPr>
                <w:b/>
                <w:bCs/>
                <w:lang w:bidi="ar-SA"/>
              </w:rPr>
              <w:t>Итого по Микрорайону №2:</w:t>
            </w:r>
          </w:p>
        </w:tc>
        <w:tc>
          <w:tcPr>
            <w:tcW w:w="651" w:type="dxa"/>
            <w:tcBorders>
              <w:top w:val="nil"/>
              <w:left w:val="nil"/>
              <w:bottom w:val="nil"/>
              <w:right w:val="single" w:sz="8" w:space="0" w:color="000000"/>
            </w:tcBorders>
            <w:shd w:val="clear" w:color="auto" w:fill="auto"/>
            <w:vAlign w:val="center"/>
            <w:hideMark/>
          </w:tcPr>
          <w:p w14:paraId="3F3A90C5" w14:textId="37C21A9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nil"/>
              <w:right w:val="single" w:sz="8" w:space="0" w:color="000000"/>
            </w:tcBorders>
            <w:shd w:val="clear" w:color="auto" w:fill="auto"/>
            <w:vAlign w:val="center"/>
            <w:hideMark/>
          </w:tcPr>
          <w:p w14:paraId="44D0AB6F" w14:textId="273D616D"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7" w:type="dxa"/>
            <w:tcBorders>
              <w:top w:val="nil"/>
              <w:left w:val="nil"/>
              <w:bottom w:val="nil"/>
              <w:right w:val="single" w:sz="8" w:space="0" w:color="000000"/>
            </w:tcBorders>
            <w:shd w:val="clear" w:color="auto" w:fill="auto"/>
            <w:vAlign w:val="center"/>
            <w:hideMark/>
          </w:tcPr>
          <w:p w14:paraId="144DA14F" w14:textId="4738251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78" w:type="dxa"/>
            <w:tcBorders>
              <w:top w:val="nil"/>
              <w:left w:val="nil"/>
              <w:bottom w:val="nil"/>
              <w:right w:val="single" w:sz="8" w:space="0" w:color="000000"/>
            </w:tcBorders>
            <w:shd w:val="clear" w:color="auto" w:fill="auto"/>
            <w:vAlign w:val="center"/>
            <w:hideMark/>
          </w:tcPr>
          <w:p w14:paraId="01322154" w14:textId="674622AC"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51" w:type="dxa"/>
            <w:gridSpan w:val="2"/>
            <w:tcBorders>
              <w:top w:val="nil"/>
              <w:left w:val="nil"/>
              <w:bottom w:val="nil"/>
              <w:right w:val="single" w:sz="8" w:space="0" w:color="000000"/>
            </w:tcBorders>
            <w:shd w:val="clear" w:color="auto" w:fill="auto"/>
            <w:vAlign w:val="center"/>
            <w:hideMark/>
          </w:tcPr>
          <w:p w14:paraId="7B354DE2" w14:textId="6F9BCD5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0,212</w:t>
            </w:r>
          </w:p>
        </w:tc>
        <w:tc>
          <w:tcPr>
            <w:tcW w:w="459" w:type="dxa"/>
            <w:tcBorders>
              <w:top w:val="nil"/>
              <w:left w:val="nil"/>
              <w:bottom w:val="nil"/>
              <w:right w:val="single" w:sz="8" w:space="0" w:color="000000"/>
            </w:tcBorders>
            <w:shd w:val="clear" w:color="auto" w:fill="auto"/>
            <w:vAlign w:val="center"/>
            <w:hideMark/>
          </w:tcPr>
          <w:p w14:paraId="46F9C40C" w14:textId="006FA170"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25" w:type="dxa"/>
            <w:tcBorders>
              <w:top w:val="nil"/>
              <w:left w:val="nil"/>
              <w:bottom w:val="nil"/>
              <w:right w:val="single" w:sz="8" w:space="0" w:color="000000"/>
            </w:tcBorders>
            <w:shd w:val="clear" w:color="auto" w:fill="auto"/>
            <w:vAlign w:val="center"/>
            <w:hideMark/>
          </w:tcPr>
          <w:p w14:paraId="76E2E9C8" w14:textId="36FE230F"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0,058</w:t>
            </w:r>
          </w:p>
        </w:tc>
        <w:tc>
          <w:tcPr>
            <w:tcW w:w="651" w:type="dxa"/>
            <w:tcBorders>
              <w:top w:val="nil"/>
              <w:left w:val="nil"/>
              <w:bottom w:val="nil"/>
              <w:right w:val="single" w:sz="8" w:space="0" w:color="000000"/>
            </w:tcBorders>
            <w:shd w:val="clear" w:color="auto" w:fill="auto"/>
            <w:vAlign w:val="center"/>
            <w:hideMark/>
          </w:tcPr>
          <w:p w14:paraId="7A2F8D4C" w14:textId="1748BCF4"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0,27</w:t>
            </w:r>
          </w:p>
        </w:tc>
        <w:tc>
          <w:tcPr>
            <w:tcW w:w="551" w:type="dxa"/>
            <w:tcBorders>
              <w:top w:val="nil"/>
              <w:left w:val="nil"/>
              <w:bottom w:val="nil"/>
              <w:right w:val="single" w:sz="8" w:space="0" w:color="000000"/>
            </w:tcBorders>
            <w:shd w:val="clear" w:color="auto" w:fill="auto"/>
            <w:vAlign w:val="center"/>
            <w:hideMark/>
          </w:tcPr>
          <w:p w14:paraId="0D4C8F54" w14:textId="0EA5762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nil"/>
              <w:right w:val="single" w:sz="8" w:space="0" w:color="000000"/>
            </w:tcBorders>
            <w:shd w:val="clear" w:color="auto" w:fill="auto"/>
            <w:vAlign w:val="center"/>
            <w:hideMark/>
          </w:tcPr>
          <w:p w14:paraId="4D234096" w14:textId="67E13EB1"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71" w:type="dxa"/>
            <w:tcBorders>
              <w:top w:val="nil"/>
              <w:left w:val="nil"/>
              <w:bottom w:val="nil"/>
              <w:right w:val="single" w:sz="8" w:space="0" w:color="000000"/>
            </w:tcBorders>
            <w:shd w:val="clear" w:color="auto" w:fill="auto"/>
            <w:vAlign w:val="center"/>
            <w:hideMark/>
          </w:tcPr>
          <w:p w14:paraId="5C71A7BC" w14:textId="7042221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1" w:type="dxa"/>
            <w:tcBorders>
              <w:top w:val="nil"/>
              <w:left w:val="nil"/>
              <w:bottom w:val="nil"/>
              <w:right w:val="single" w:sz="8" w:space="0" w:color="000000"/>
            </w:tcBorders>
            <w:shd w:val="clear" w:color="auto" w:fill="auto"/>
            <w:vAlign w:val="center"/>
            <w:hideMark/>
          </w:tcPr>
          <w:p w14:paraId="0F3CD10F" w14:textId="3173D0B9"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616" w:type="dxa"/>
            <w:tcBorders>
              <w:top w:val="nil"/>
              <w:left w:val="nil"/>
              <w:bottom w:val="nil"/>
              <w:right w:val="single" w:sz="8" w:space="0" w:color="000000"/>
            </w:tcBorders>
            <w:shd w:val="clear" w:color="auto" w:fill="auto"/>
            <w:vAlign w:val="center"/>
            <w:hideMark/>
          </w:tcPr>
          <w:p w14:paraId="2B2CE64C" w14:textId="7E95E92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0,142</w:t>
            </w:r>
          </w:p>
        </w:tc>
        <w:tc>
          <w:tcPr>
            <w:tcW w:w="459" w:type="dxa"/>
            <w:tcBorders>
              <w:top w:val="nil"/>
              <w:left w:val="nil"/>
              <w:bottom w:val="nil"/>
              <w:right w:val="single" w:sz="8" w:space="0" w:color="000000"/>
            </w:tcBorders>
            <w:shd w:val="clear" w:color="auto" w:fill="auto"/>
            <w:vAlign w:val="center"/>
            <w:hideMark/>
          </w:tcPr>
          <w:p w14:paraId="748BADC6" w14:textId="1AD8094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2D967FAA" w14:textId="2CF1B79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0,039</w:t>
            </w:r>
          </w:p>
        </w:tc>
        <w:tc>
          <w:tcPr>
            <w:tcW w:w="552" w:type="dxa"/>
            <w:tcBorders>
              <w:top w:val="nil"/>
              <w:left w:val="nil"/>
              <w:bottom w:val="nil"/>
              <w:right w:val="single" w:sz="8" w:space="0" w:color="000000"/>
            </w:tcBorders>
            <w:shd w:val="clear" w:color="auto" w:fill="auto"/>
            <w:vAlign w:val="center"/>
            <w:hideMark/>
          </w:tcPr>
          <w:p w14:paraId="01AC649E" w14:textId="109217F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0,181</w:t>
            </w:r>
          </w:p>
        </w:tc>
        <w:tc>
          <w:tcPr>
            <w:tcW w:w="562" w:type="dxa"/>
            <w:gridSpan w:val="2"/>
            <w:tcBorders>
              <w:top w:val="nil"/>
              <w:left w:val="nil"/>
              <w:bottom w:val="nil"/>
              <w:right w:val="single" w:sz="8" w:space="0" w:color="000000"/>
            </w:tcBorders>
            <w:shd w:val="clear" w:color="auto" w:fill="auto"/>
            <w:vAlign w:val="center"/>
            <w:hideMark/>
          </w:tcPr>
          <w:p w14:paraId="4D9CBC4B" w14:textId="0C247E7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nil"/>
              <w:right w:val="single" w:sz="8" w:space="0" w:color="000000"/>
            </w:tcBorders>
            <w:shd w:val="clear" w:color="auto" w:fill="auto"/>
            <w:vAlign w:val="center"/>
            <w:hideMark/>
          </w:tcPr>
          <w:p w14:paraId="10F05A40" w14:textId="727C53B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6FC2FAED" w14:textId="205E5595"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gridSpan w:val="2"/>
            <w:tcBorders>
              <w:top w:val="nil"/>
              <w:left w:val="nil"/>
              <w:bottom w:val="nil"/>
              <w:right w:val="single" w:sz="8" w:space="0" w:color="000000"/>
            </w:tcBorders>
            <w:shd w:val="clear" w:color="auto" w:fill="auto"/>
            <w:vAlign w:val="center"/>
            <w:hideMark/>
          </w:tcPr>
          <w:p w14:paraId="26214059" w14:textId="2393F5AA"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6" w:type="dxa"/>
            <w:tcBorders>
              <w:top w:val="nil"/>
              <w:left w:val="nil"/>
              <w:bottom w:val="nil"/>
              <w:right w:val="single" w:sz="8" w:space="0" w:color="000000"/>
            </w:tcBorders>
            <w:shd w:val="clear" w:color="auto" w:fill="auto"/>
            <w:vAlign w:val="center"/>
            <w:hideMark/>
          </w:tcPr>
          <w:p w14:paraId="64AE5FAF" w14:textId="1AE4CBFE"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0,284</w:t>
            </w:r>
          </w:p>
        </w:tc>
        <w:tc>
          <w:tcPr>
            <w:tcW w:w="459" w:type="dxa"/>
            <w:tcBorders>
              <w:top w:val="nil"/>
              <w:left w:val="nil"/>
              <w:bottom w:val="nil"/>
              <w:right w:val="single" w:sz="8" w:space="0" w:color="000000"/>
            </w:tcBorders>
            <w:shd w:val="clear" w:color="auto" w:fill="auto"/>
            <w:vAlign w:val="center"/>
            <w:hideMark/>
          </w:tcPr>
          <w:p w14:paraId="1099B61C" w14:textId="06D19A9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51" w:type="dxa"/>
            <w:tcBorders>
              <w:top w:val="nil"/>
              <w:left w:val="nil"/>
              <w:bottom w:val="nil"/>
              <w:right w:val="single" w:sz="8" w:space="0" w:color="000000"/>
            </w:tcBorders>
            <w:shd w:val="clear" w:color="auto" w:fill="auto"/>
            <w:vAlign w:val="center"/>
            <w:hideMark/>
          </w:tcPr>
          <w:p w14:paraId="73EC1B79" w14:textId="37349F5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0,079</w:t>
            </w:r>
          </w:p>
        </w:tc>
        <w:tc>
          <w:tcPr>
            <w:tcW w:w="551" w:type="dxa"/>
            <w:tcBorders>
              <w:top w:val="nil"/>
              <w:left w:val="nil"/>
              <w:bottom w:val="nil"/>
              <w:right w:val="single" w:sz="8" w:space="0" w:color="000000"/>
            </w:tcBorders>
            <w:shd w:val="clear" w:color="auto" w:fill="auto"/>
            <w:vAlign w:val="center"/>
            <w:hideMark/>
          </w:tcPr>
          <w:p w14:paraId="43E6DFDA" w14:textId="0542D11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0,363</w:t>
            </w:r>
          </w:p>
        </w:tc>
        <w:tc>
          <w:tcPr>
            <w:tcW w:w="551" w:type="dxa"/>
            <w:gridSpan w:val="2"/>
            <w:tcBorders>
              <w:top w:val="nil"/>
              <w:left w:val="nil"/>
              <w:bottom w:val="nil"/>
              <w:right w:val="single" w:sz="8" w:space="0" w:color="000000"/>
            </w:tcBorders>
            <w:shd w:val="clear" w:color="auto" w:fill="auto"/>
            <w:vAlign w:val="center"/>
            <w:hideMark/>
          </w:tcPr>
          <w:p w14:paraId="0B268172" w14:textId="39AA4E4B"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0,426</w:t>
            </w:r>
          </w:p>
        </w:tc>
        <w:tc>
          <w:tcPr>
            <w:tcW w:w="459" w:type="dxa"/>
            <w:tcBorders>
              <w:top w:val="nil"/>
              <w:left w:val="nil"/>
              <w:bottom w:val="nil"/>
              <w:right w:val="single" w:sz="8" w:space="0" w:color="000000"/>
            </w:tcBorders>
            <w:shd w:val="clear" w:color="auto" w:fill="auto"/>
            <w:vAlign w:val="center"/>
            <w:hideMark/>
          </w:tcPr>
          <w:p w14:paraId="5F409E52" w14:textId="3A933626"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617" w:type="dxa"/>
            <w:tcBorders>
              <w:top w:val="nil"/>
              <w:left w:val="nil"/>
              <w:bottom w:val="nil"/>
              <w:right w:val="single" w:sz="8" w:space="0" w:color="000000"/>
            </w:tcBorders>
            <w:shd w:val="clear" w:color="auto" w:fill="auto"/>
            <w:vAlign w:val="center"/>
            <w:hideMark/>
          </w:tcPr>
          <w:p w14:paraId="4D069A90" w14:textId="256DCDD8"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0,118</w:t>
            </w:r>
          </w:p>
        </w:tc>
        <w:tc>
          <w:tcPr>
            <w:tcW w:w="562" w:type="dxa"/>
            <w:tcBorders>
              <w:top w:val="nil"/>
              <w:left w:val="nil"/>
              <w:bottom w:val="nil"/>
              <w:right w:val="single" w:sz="8" w:space="0" w:color="000000"/>
            </w:tcBorders>
            <w:shd w:val="clear" w:color="auto" w:fill="auto"/>
            <w:vAlign w:val="center"/>
            <w:hideMark/>
          </w:tcPr>
          <w:p w14:paraId="116459F0" w14:textId="132C2600"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0,544</w:t>
            </w:r>
          </w:p>
        </w:tc>
        <w:tc>
          <w:tcPr>
            <w:tcW w:w="651" w:type="dxa"/>
            <w:tcBorders>
              <w:top w:val="nil"/>
              <w:left w:val="nil"/>
              <w:bottom w:val="nil"/>
              <w:right w:val="single" w:sz="8" w:space="0" w:color="000000"/>
            </w:tcBorders>
            <w:shd w:val="clear" w:color="auto" w:fill="auto"/>
            <w:vAlign w:val="center"/>
            <w:hideMark/>
          </w:tcPr>
          <w:p w14:paraId="51DAF493" w14:textId="5333A967"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1,49</w:t>
            </w:r>
          </w:p>
        </w:tc>
        <w:tc>
          <w:tcPr>
            <w:tcW w:w="551" w:type="dxa"/>
            <w:tcBorders>
              <w:top w:val="nil"/>
              <w:left w:val="nil"/>
              <w:bottom w:val="nil"/>
              <w:right w:val="single" w:sz="8" w:space="0" w:color="000000"/>
            </w:tcBorders>
            <w:shd w:val="clear" w:color="auto" w:fill="auto"/>
            <w:vAlign w:val="center"/>
            <w:hideMark/>
          </w:tcPr>
          <w:p w14:paraId="57E58192" w14:textId="3894589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w:t>
            </w:r>
          </w:p>
        </w:tc>
        <w:tc>
          <w:tcPr>
            <w:tcW w:w="562" w:type="dxa"/>
            <w:tcBorders>
              <w:top w:val="nil"/>
              <w:left w:val="nil"/>
              <w:bottom w:val="nil"/>
              <w:right w:val="single" w:sz="8" w:space="0" w:color="000000"/>
            </w:tcBorders>
            <w:shd w:val="clear" w:color="auto" w:fill="auto"/>
            <w:vAlign w:val="center"/>
            <w:hideMark/>
          </w:tcPr>
          <w:p w14:paraId="1AA89389" w14:textId="3D1A76E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0,412</w:t>
            </w:r>
          </w:p>
        </w:tc>
        <w:tc>
          <w:tcPr>
            <w:tcW w:w="651" w:type="dxa"/>
            <w:tcBorders>
              <w:top w:val="nil"/>
              <w:left w:val="nil"/>
              <w:bottom w:val="nil"/>
              <w:right w:val="single" w:sz="8" w:space="0" w:color="000000"/>
            </w:tcBorders>
            <w:shd w:val="clear" w:color="auto" w:fill="auto"/>
            <w:vAlign w:val="center"/>
            <w:hideMark/>
          </w:tcPr>
          <w:p w14:paraId="5030ABE9" w14:textId="7B5420E3" w:rsidR="00646095" w:rsidRPr="00B924CA" w:rsidRDefault="00646095" w:rsidP="00646095">
            <w:pPr>
              <w:widowControl/>
              <w:autoSpaceDE/>
              <w:autoSpaceDN/>
              <w:ind w:left="-115" w:right="-144"/>
              <w:jc w:val="center"/>
              <w:rPr>
                <w:b/>
                <w:bCs/>
                <w:sz w:val="20"/>
                <w:szCs w:val="20"/>
                <w:lang w:bidi="ar-SA"/>
              </w:rPr>
            </w:pPr>
            <w:r w:rsidRPr="00646095">
              <w:rPr>
                <w:b/>
                <w:bCs/>
                <w:sz w:val="20"/>
                <w:szCs w:val="20"/>
                <w:lang w:bidi="ar-SA"/>
              </w:rPr>
              <w:t>1,902</w:t>
            </w:r>
          </w:p>
        </w:tc>
      </w:tr>
      <w:tr w:rsidR="00E87909" w:rsidRPr="00E87909" w14:paraId="3D430923" w14:textId="77777777" w:rsidTr="001C5B24">
        <w:trPr>
          <w:trHeight w:val="330"/>
        </w:trPr>
        <w:tc>
          <w:tcPr>
            <w:tcW w:w="22888" w:type="dxa"/>
            <w:gridSpan w:val="37"/>
            <w:tcBorders>
              <w:top w:val="single" w:sz="8" w:space="0" w:color="auto"/>
              <w:left w:val="single" w:sz="8" w:space="0" w:color="auto"/>
              <w:bottom w:val="single" w:sz="8" w:space="0" w:color="auto"/>
              <w:right w:val="single" w:sz="8" w:space="0" w:color="000000"/>
            </w:tcBorders>
            <w:shd w:val="clear" w:color="auto" w:fill="auto"/>
            <w:hideMark/>
          </w:tcPr>
          <w:p w14:paraId="0D48CF3D" w14:textId="77777777" w:rsidR="00B924CA" w:rsidRPr="00B924CA" w:rsidRDefault="00B924CA" w:rsidP="00B924CA">
            <w:pPr>
              <w:widowControl/>
              <w:autoSpaceDE/>
              <w:autoSpaceDN/>
              <w:jc w:val="center"/>
              <w:rPr>
                <w:b/>
                <w:bCs/>
                <w:sz w:val="24"/>
                <w:szCs w:val="24"/>
                <w:lang w:bidi="ar-SA"/>
              </w:rPr>
            </w:pPr>
            <w:r w:rsidRPr="00B924CA">
              <w:rPr>
                <w:b/>
                <w:bCs/>
                <w:sz w:val="24"/>
                <w:szCs w:val="24"/>
                <w:lang w:bidi="ar-SA"/>
              </w:rPr>
              <w:t>Микрорайон №4</w:t>
            </w:r>
          </w:p>
        </w:tc>
      </w:tr>
      <w:tr w:rsidR="00E87909" w:rsidRPr="00E87909" w14:paraId="2D663977"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4FC26379" w14:textId="77777777" w:rsidR="00B924CA" w:rsidRPr="00B924CA" w:rsidRDefault="00B924CA" w:rsidP="00B924CA">
            <w:pPr>
              <w:widowControl/>
              <w:autoSpaceDE/>
              <w:autoSpaceDN/>
              <w:rPr>
                <w:b/>
                <w:bCs/>
                <w:lang w:bidi="ar-SA"/>
              </w:rPr>
            </w:pPr>
            <w:r w:rsidRPr="00B924CA">
              <w:rPr>
                <w:b/>
                <w:bCs/>
                <w:lang w:bidi="ar-SA"/>
              </w:rPr>
              <w:t>Общественно-деловые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6F6EF80A"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0,622</w:t>
            </w:r>
          </w:p>
        </w:tc>
        <w:tc>
          <w:tcPr>
            <w:tcW w:w="557" w:type="dxa"/>
            <w:tcBorders>
              <w:top w:val="nil"/>
              <w:left w:val="nil"/>
              <w:bottom w:val="single" w:sz="8" w:space="0" w:color="000000"/>
              <w:right w:val="single" w:sz="8" w:space="0" w:color="000000"/>
            </w:tcBorders>
            <w:shd w:val="clear" w:color="auto" w:fill="auto"/>
            <w:vAlign w:val="center"/>
            <w:hideMark/>
          </w:tcPr>
          <w:p w14:paraId="0F2E84BB"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0,107</w:t>
            </w:r>
          </w:p>
        </w:tc>
        <w:tc>
          <w:tcPr>
            <w:tcW w:w="557" w:type="dxa"/>
            <w:tcBorders>
              <w:top w:val="nil"/>
              <w:left w:val="nil"/>
              <w:bottom w:val="single" w:sz="8" w:space="0" w:color="000000"/>
              <w:right w:val="single" w:sz="8" w:space="0" w:color="000000"/>
            </w:tcBorders>
            <w:shd w:val="clear" w:color="auto" w:fill="auto"/>
            <w:vAlign w:val="center"/>
            <w:hideMark/>
          </w:tcPr>
          <w:p w14:paraId="06A6BF65"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0,03</w:t>
            </w:r>
          </w:p>
        </w:tc>
        <w:tc>
          <w:tcPr>
            <w:tcW w:w="678" w:type="dxa"/>
            <w:tcBorders>
              <w:top w:val="nil"/>
              <w:left w:val="nil"/>
              <w:bottom w:val="single" w:sz="8" w:space="0" w:color="000000"/>
              <w:right w:val="single" w:sz="8" w:space="0" w:color="000000"/>
            </w:tcBorders>
            <w:shd w:val="clear" w:color="auto" w:fill="auto"/>
            <w:vAlign w:val="center"/>
            <w:hideMark/>
          </w:tcPr>
          <w:p w14:paraId="460947C7"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0,759</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D137F12"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1FFED75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0E9708FC"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34054C2"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66006C9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3951EB9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16C6DAF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5CA0B0B"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0,106</w:t>
            </w:r>
          </w:p>
        </w:tc>
        <w:tc>
          <w:tcPr>
            <w:tcW w:w="616" w:type="dxa"/>
            <w:tcBorders>
              <w:top w:val="nil"/>
              <w:left w:val="nil"/>
              <w:bottom w:val="single" w:sz="8" w:space="0" w:color="000000"/>
              <w:right w:val="single" w:sz="8" w:space="0" w:color="000000"/>
            </w:tcBorders>
            <w:shd w:val="clear" w:color="auto" w:fill="auto"/>
            <w:vAlign w:val="center"/>
            <w:hideMark/>
          </w:tcPr>
          <w:p w14:paraId="1316876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2545AAB"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927486F"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53129CE5"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C19DD7A"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7525474"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C7EDCC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9E7A03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45F96DF6"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CFC617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932F52E"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2F4CA57"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4034346"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C389BD6"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2BF3E8E"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DCF90F2"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EF87911"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0,834</w:t>
            </w:r>
          </w:p>
        </w:tc>
        <w:tc>
          <w:tcPr>
            <w:tcW w:w="551" w:type="dxa"/>
            <w:tcBorders>
              <w:top w:val="nil"/>
              <w:left w:val="nil"/>
              <w:bottom w:val="single" w:sz="8" w:space="0" w:color="000000"/>
              <w:right w:val="single" w:sz="8" w:space="0" w:color="000000"/>
            </w:tcBorders>
            <w:shd w:val="clear" w:color="auto" w:fill="auto"/>
            <w:vAlign w:val="center"/>
            <w:hideMark/>
          </w:tcPr>
          <w:p w14:paraId="2D496369"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0,107</w:t>
            </w:r>
          </w:p>
        </w:tc>
        <w:tc>
          <w:tcPr>
            <w:tcW w:w="562" w:type="dxa"/>
            <w:tcBorders>
              <w:top w:val="nil"/>
              <w:left w:val="nil"/>
              <w:bottom w:val="single" w:sz="8" w:space="0" w:color="000000"/>
              <w:right w:val="single" w:sz="8" w:space="0" w:color="000000"/>
            </w:tcBorders>
            <w:shd w:val="clear" w:color="auto" w:fill="auto"/>
            <w:vAlign w:val="center"/>
            <w:hideMark/>
          </w:tcPr>
          <w:p w14:paraId="73776BA3"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0,03</w:t>
            </w:r>
          </w:p>
        </w:tc>
        <w:tc>
          <w:tcPr>
            <w:tcW w:w="651" w:type="dxa"/>
            <w:tcBorders>
              <w:top w:val="nil"/>
              <w:left w:val="nil"/>
              <w:bottom w:val="single" w:sz="8" w:space="0" w:color="000000"/>
              <w:right w:val="single" w:sz="8" w:space="0" w:color="000000"/>
            </w:tcBorders>
            <w:shd w:val="clear" w:color="auto" w:fill="auto"/>
            <w:vAlign w:val="center"/>
            <w:hideMark/>
          </w:tcPr>
          <w:p w14:paraId="47694AC5" w14:textId="77777777" w:rsidR="00B924CA" w:rsidRPr="00B924CA" w:rsidRDefault="00B924CA" w:rsidP="00E87909">
            <w:pPr>
              <w:widowControl/>
              <w:autoSpaceDE/>
              <w:autoSpaceDN/>
              <w:ind w:left="-115" w:right="-144"/>
              <w:jc w:val="center"/>
              <w:rPr>
                <w:b/>
                <w:bCs/>
                <w:sz w:val="20"/>
                <w:szCs w:val="20"/>
                <w:lang w:bidi="ar-SA"/>
              </w:rPr>
            </w:pPr>
            <w:r w:rsidRPr="00B924CA">
              <w:rPr>
                <w:b/>
                <w:bCs/>
                <w:sz w:val="20"/>
                <w:szCs w:val="20"/>
                <w:lang w:bidi="ar-SA"/>
              </w:rPr>
              <w:t>0,971</w:t>
            </w:r>
          </w:p>
        </w:tc>
      </w:tr>
      <w:tr w:rsidR="00E87909" w:rsidRPr="00E87909" w14:paraId="387665AA"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45B75229" w14:textId="77777777" w:rsidR="00B924CA" w:rsidRPr="00B924CA" w:rsidRDefault="00B924CA" w:rsidP="00B924CA">
            <w:pPr>
              <w:widowControl/>
              <w:autoSpaceDE/>
              <w:autoSpaceDN/>
              <w:rPr>
                <w:sz w:val="20"/>
                <w:szCs w:val="20"/>
                <w:lang w:bidi="ar-SA"/>
              </w:rPr>
            </w:pPr>
            <w:r w:rsidRPr="00B924CA">
              <w:rPr>
                <w:sz w:val="20"/>
                <w:szCs w:val="20"/>
                <w:lang w:bidi="ar-SA"/>
              </w:rPr>
              <w:t>Магазин, ул. Космонавтов, 52</w:t>
            </w:r>
          </w:p>
        </w:tc>
        <w:tc>
          <w:tcPr>
            <w:tcW w:w="651" w:type="dxa"/>
            <w:tcBorders>
              <w:top w:val="nil"/>
              <w:left w:val="nil"/>
              <w:bottom w:val="single" w:sz="8" w:space="0" w:color="000000"/>
              <w:right w:val="single" w:sz="8" w:space="0" w:color="000000"/>
            </w:tcBorders>
            <w:shd w:val="clear" w:color="auto" w:fill="auto"/>
            <w:vAlign w:val="center"/>
            <w:hideMark/>
          </w:tcPr>
          <w:p w14:paraId="24D7D71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0,078</w:t>
            </w:r>
          </w:p>
        </w:tc>
        <w:tc>
          <w:tcPr>
            <w:tcW w:w="557" w:type="dxa"/>
            <w:tcBorders>
              <w:top w:val="nil"/>
              <w:left w:val="nil"/>
              <w:bottom w:val="single" w:sz="8" w:space="0" w:color="000000"/>
              <w:right w:val="single" w:sz="8" w:space="0" w:color="000000"/>
            </w:tcBorders>
            <w:shd w:val="clear" w:color="auto" w:fill="auto"/>
            <w:vAlign w:val="center"/>
            <w:hideMark/>
          </w:tcPr>
          <w:p w14:paraId="07648D2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0,016</w:t>
            </w:r>
          </w:p>
        </w:tc>
        <w:tc>
          <w:tcPr>
            <w:tcW w:w="557" w:type="dxa"/>
            <w:tcBorders>
              <w:top w:val="nil"/>
              <w:left w:val="nil"/>
              <w:bottom w:val="single" w:sz="8" w:space="0" w:color="000000"/>
              <w:right w:val="single" w:sz="8" w:space="0" w:color="000000"/>
            </w:tcBorders>
            <w:shd w:val="clear" w:color="auto" w:fill="auto"/>
            <w:vAlign w:val="center"/>
            <w:hideMark/>
          </w:tcPr>
          <w:p w14:paraId="37875F7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0,005</w:t>
            </w:r>
          </w:p>
        </w:tc>
        <w:tc>
          <w:tcPr>
            <w:tcW w:w="678" w:type="dxa"/>
            <w:tcBorders>
              <w:top w:val="nil"/>
              <w:left w:val="nil"/>
              <w:bottom w:val="single" w:sz="8" w:space="0" w:color="000000"/>
              <w:right w:val="single" w:sz="8" w:space="0" w:color="000000"/>
            </w:tcBorders>
            <w:shd w:val="clear" w:color="auto" w:fill="auto"/>
            <w:vAlign w:val="center"/>
            <w:hideMark/>
          </w:tcPr>
          <w:p w14:paraId="5F672E3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0,099</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4645B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905091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013A804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C575A1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E26FBD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8985F3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4889A16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302309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660E8C2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722E38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0803A9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0255813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549D47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C69DF9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4B43B7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15AFFC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0B1264A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BAD51A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32384B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4A60CC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14635D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D8D693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450ABF4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85894C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9517B6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0,078</w:t>
            </w:r>
          </w:p>
        </w:tc>
        <w:tc>
          <w:tcPr>
            <w:tcW w:w="551" w:type="dxa"/>
            <w:tcBorders>
              <w:top w:val="nil"/>
              <w:left w:val="nil"/>
              <w:bottom w:val="single" w:sz="8" w:space="0" w:color="000000"/>
              <w:right w:val="single" w:sz="8" w:space="0" w:color="000000"/>
            </w:tcBorders>
            <w:shd w:val="clear" w:color="auto" w:fill="auto"/>
            <w:vAlign w:val="center"/>
            <w:hideMark/>
          </w:tcPr>
          <w:p w14:paraId="15F7ECB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0,016</w:t>
            </w:r>
          </w:p>
        </w:tc>
        <w:tc>
          <w:tcPr>
            <w:tcW w:w="562" w:type="dxa"/>
            <w:tcBorders>
              <w:top w:val="nil"/>
              <w:left w:val="nil"/>
              <w:bottom w:val="single" w:sz="8" w:space="0" w:color="000000"/>
              <w:right w:val="single" w:sz="8" w:space="0" w:color="000000"/>
            </w:tcBorders>
            <w:shd w:val="clear" w:color="auto" w:fill="auto"/>
            <w:vAlign w:val="center"/>
            <w:hideMark/>
          </w:tcPr>
          <w:p w14:paraId="6341219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0,005</w:t>
            </w:r>
          </w:p>
        </w:tc>
        <w:tc>
          <w:tcPr>
            <w:tcW w:w="651" w:type="dxa"/>
            <w:tcBorders>
              <w:top w:val="nil"/>
              <w:left w:val="nil"/>
              <w:bottom w:val="single" w:sz="8" w:space="0" w:color="000000"/>
              <w:right w:val="single" w:sz="8" w:space="0" w:color="000000"/>
            </w:tcBorders>
            <w:shd w:val="clear" w:color="auto" w:fill="auto"/>
            <w:vAlign w:val="center"/>
            <w:hideMark/>
          </w:tcPr>
          <w:p w14:paraId="54B17F8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0,099</w:t>
            </w:r>
          </w:p>
        </w:tc>
      </w:tr>
      <w:tr w:rsidR="00E87909" w:rsidRPr="00E87909" w14:paraId="741A6FDC"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3126FBC2" w14:textId="77777777" w:rsidR="00B924CA" w:rsidRPr="00B924CA" w:rsidRDefault="00B924CA" w:rsidP="00B924CA">
            <w:pPr>
              <w:widowControl/>
              <w:autoSpaceDE/>
              <w:autoSpaceDN/>
              <w:rPr>
                <w:sz w:val="20"/>
                <w:szCs w:val="20"/>
                <w:lang w:bidi="ar-SA"/>
              </w:rPr>
            </w:pPr>
            <w:r w:rsidRPr="00B924CA">
              <w:rPr>
                <w:sz w:val="20"/>
                <w:szCs w:val="20"/>
                <w:lang w:bidi="ar-SA"/>
              </w:rPr>
              <w:t>Магазин ул. Крупской, 118 б</w:t>
            </w:r>
          </w:p>
        </w:tc>
        <w:tc>
          <w:tcPr>
            <w:tcW w:w="651" w:type="dxa"/>
            <w:tcBorders>
              <w:top w:val="nil"/>
              <w:left w:val="nil"/>
              <w:bottom w:val="single" w:sz="8" w:space="0" w:color="000000"/>
              <w:right w:val="single" w:sz="8" w:space="0" w:color="000000"/>
            </w:tcBorders>
            <w:shd w:val="clear" w:color="auto" w:fill="auto"/>
            <w:vAlign w:val="center"/>
            <w:hideMark/>
          </w:tcPr>
          <w:p w14:paraId="3F95028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c>
          <w:tcPr>
            <w:tcW w:w="557" w:type="dxa"/>
            <w:tcBorders>
              <w:top w:val="nil"/>
              <w:left w:val="nil"/>
              <w:bottom w:val="single" w:sz="8" w:space="0" w:color="000000"/>
              <w:right w:val="single" w:sz="8" w:space="0" w:color="000000"/>
            </w:tcBorders>
            <w:shd w:val="clear" w:color="auto" w:fill="auto"/>
            <w:vAlign w:val="center"/>
            <w:hideMark/>
          </w:tcPr>
          <w:p w14:paraId="528E4EE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875E2A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1D85591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FB6BBB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04B38F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20D510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8D4D48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7E92B4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72E61D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696D4D0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130D50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6969D61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C4835E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948EC8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1DA702C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B22A9A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BD2E38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46E870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F40111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07DD1DA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8C7C91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37B4CE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C412A6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B059DD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1863AA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458596F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0FDBB2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1029CB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c>
          <w:tcPr>
            <w:tcW w:w="551" w:type="dxa"/>
            <w:tcBorders>
              <w:top w:val="nil"/>
              <w:left w:val="nil"/>
              <w:bottom w:val="single" w:sz="8" w:space="0" w:color="000000"/>
              <w:right w:val="single" w:sz="8" w:space="0" w:color="000000"/>
            </w:tcBorders>
            <w:shd w:val="clear" w:color="auto" w:fill="auto"/>
            <w:vAlign w:val="center"/>
            <w:hideMark/>
          </w:tcPr>
          <w:p w14:paraId="2C4208F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C5FD82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03F549B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0,047</w:t>
            </w:r>
          </w:p>
        </w:tc>
      </w:tr>
      <w:tr w:rsidR="00E87909" w:rsidRPr="00E87909" w14:paraId="0D3EB537"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bottom"/>
            <w:hideMark/>
          </w:tcPr>
          <w:p w14:paraId="35423E76" w14:textId="77777777" w:rsidR="00B924CA" w:rsidRPr="007A300D" w:rsidRDefault="00B924CA" w:rsidP="00B924CA">
            <w:pPr>
              <w:widowControl/>
              <w:autoSpaceDE/>
              <w:autoSpaceDN/>
              <w:rPr>
                <w:sz w:val="20"/>
                <w:szCs w:val="20"/>
                <w:lang w:bidi="ar-SA"/>
              </w:rPr>
            </w:pPr>
            <w:r w:rsidRPr="007A300D">
              <w:rPr>
                <w:sz w:val="20"/>
                <w:szCs w:val="20"/>
                <w:lang w:bidi="ar-SA"/>
              </w:rPr>
              <w:t>ФОК «Школа №35» ул. Космонавтов, 17</w:t>
            </w:r>
          </w:p>
        </w:tc>
        <w:tc>
          <w:tcPr>
            <w:tcW w:w="651" w:type="dxa"/>
            <w:tcBorders>
              <w:top w:val="nil"/>
              <w:left w:val="nil"/>
              <w:bottom w:val="single" w:sz="8" w:space="0" w:color="000000"/>
              <w:right w:val="single" w:sz="8" w:space="0" w:color="000000"/>
            </w:tcBorders>
            <w:shd w:val="clear" w:color="auto" w:fill="auto"/>
            <w:vAlign w:val="center"/>
            <w:hideMark/>
          </w:tcPr>
          <w:p w14:paraId="4963124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78C2013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5B594B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6217F6F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4C69650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025673F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49ABDF8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1AB80E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0B7E2C7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7C8A5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7ED37BB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23E65C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ED3D16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F15EA5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6CABD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AC297B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64285E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11864A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FDB5F0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1DD92DA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2FB9AD7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141B9B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17DFCB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953E50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285EA8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68209B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75BC7E4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5B46973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3E23A57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7890B96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3265E9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207B88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r>
      <w:tr w:rsidR="00E87909" w:rsidRPr="00E87909" w14:paraId="747EFFA3"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bottom"/>
            <w:hideMark/>
          </w:tcPr>
          <w:p w14:paraId="39BAABDD" w14:textId="77777777" w:rsidR="00B924CA" w:rsidRPr="00B924CA" w:rsidRDefault="00B924CA" w:rsidP="00B924CA">
            <w:pPr>
              <w:widowControl/>
              <w:autoSpaceDE/>
              <w:autoSpaceDN/>
              <w:rPr>
                <w:sz w:val="20"/>
                <w:szCs w:val="20"/>
                <w:lang w:bidi="ar-SA"/>
              </w:rPr>
            </w:pPr>
            <w:r w:rsidRPr="00B924CA">
              <w:rPr>
                <w:sz w:val="20"/>
                <w:szCs w:val="20"/>
                <w:lang w:bidi="ar-SA"/>
              </w:rPr>
              <w:t>ФОК «Школа №14» ул. Читинская, 47</w:t>
            </w:r>
          </w:p>
        </w:tc>
        <w:tc>
          <w:tcPr>
            <w:tcW w:w="651" w:type="dxa"/>
            <w:tcBorders>
              <w:top w:val="nil"/>
              <w:left w:val="nil"/>
              <w:bottom w:val="single" w:sz="8" w:space="0" w:color="000000"/>
              <w:right w:val="single" w:sz="8" w:space="0" w:color="000000"/>
            </w:tcBorders>
            <w:shd w:val="clear" w:color="auto" w:fill="auto"/>
            <w:vAlign w:val="center"/>
            <w:hideMark/>
          </w:tcPr>
          <w:p w14:paraId="49600F8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0541A55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42718E0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19630AC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7A0178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3B4781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5D6F7AC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8C5B9C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475A5F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459" w:type="dxa"/>
            <w:tcBorders>
              <w:top w:val="nil"/>
              <w:left w:val="nil"/>
              <w:bottom w:val="single" w:sz="8" w:space="0" w:color="000000"/>
              <w:right w:val="single" w:sz="8" w:space="0" w:color="000000"/>
            </w:tcBorders>
            <w:shd w:val="clear" w:color="auto" w:fill="auto"/>
            <w:vAlign w:val="center"/>
            <w:hideMark/>
          </w:tcPr>
          <w:p w14:paraId="606CF34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4EBE096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B7C15C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616" w:type="dxa"/>
            <w:tcBorders>
              <w:top w:val="nil"/>
              <w:left w:val="nil"/>
              <w:bottom w:val="single" w:sz="8" w:space="0" w:color="000000"/>
              <w:right w:val="single" w:sz="8" w:space="0" w:color="000000"/>
            </w:tcBorders>
            <w:shd w:val="clear" w:color="auto" w:fill="auto"/>
            <w:vAlign w:val="center"/>
            <w:hideMark/>
          </w:tcPr>
          <w:p w14:paraId="125D41B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EAE3CF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D66319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4884CF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BFE3A1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3063B7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1246B9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D41845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357F8FD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9BE23D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E70D44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98D83F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50D379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71B261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77908EE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FC7124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314157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c>
          <w:tcPr>
            <w:tcW w:w="551" w:type="dxa"/>
            <w:tcBorders>
              <w:top w:val="nil"/>
              <w:left w:val="nil"/>
              <w:bottom w:val="single" w:sz="8" w:space="0" w:color="000000"/>
              <w:right w:val="single" w:sz="8" w:space="0" w:color="000000"/>
            </w:tcBorders>
            <w:shd w:val="clear" w:color="auto" w:fill="auto"/>
            <w:vAlign w:val="center"/>
            <w:hideMark/>
          </w:tcPr>
          <w:p w14:paraId="0488459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AE2265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0E4CC5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0,106</w:t>
            </w:r>
          </w:p>
        </w:tc>
      </w:tr>
      <w:tr w:rsidR="00E87909" w:rsidRPr="00E87909" w14:paraId="29CBF39E"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bottom"/>
            <w:hideMark/>
          </w:tcPr>
          <w:p w14:paraId="4722039B" w14:textId="4E9B35E7" w:rsidR="00B924CA" w:rsidRPr="00B924CA" w:rsidRDefault="00B924CA" w:rsidP="00B924CA">
            <w:pPr>
              <w:widowControl/>
              <w:autoSpaceDE/>
              <w:autoSpaceDN/>
              <w:rPr>
                <w:sz w:val="20"/>
                <w:szCs w:val="20"/>
                <w:lang w:bidi="ar-SA"/>
              </w:rPr>
            </w:pPr>
            <w:r w:rsidRPr="00B924CA">
              <w:rPr>
                <w:sz w:val="20"/>
                <w:szCs w:val="20"/>
                <w:lang w:bidi="ar-SA"/>
              </w:rPr>
              <w:t>Здание автостоянки ул. Крупской, 116 а</w:t>
            </w:r>
          </w:p>
        </w:tc>
        <w:tc>
          <w:tcPr>
            <w:tcW w:w="651" w:type="dxa"/>
            <w:tcBorders>
              <w:top w:val="nil"/>
              <w:left w:val="nil"/>
              <w:bottom w:val="single" w:sz="8" w:space="0" w:color="000000"/>
              <w:right w:val="single" w:sz="8" w:space="0" w:color="000000"/>
            </w:tcBorders>
            <w:shd w:val="clear" w:color="auto" w:fill="auto"/>
            <w:vAlign w:val="center"/>
            <w:hideMark/>
          </w:tcPr>
          <w:p w14:paraId="7EF120A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c>
          <w:tcPr>
            <w:tcW w:w="557" w:type="dxa"/>
            <w:tcBorders>
              <w:top w:val="nil"/>
              <w:left w:val="nil"/>
              <w:bottom w:val="single" w:sz="8" w:space="0" w:color="000000"/>
              <w:right w:val="single" w:sz="8" w:space="0" w:color="000000"/>
            </w:tcBorders>
            <w:shd w:val="clear" w:color="auto" w:fill="auto"/>
            <w:vAlign w:val="center"/>
            <w:hideMark/>
          </w:tcPr>
          <w:p w14:paraId="037EB49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2EE2932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4534A6B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FEBDED9"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6D0D8B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515B81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5D43661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DB0CC1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2923D4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F45021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56E028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863BB2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51087C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6360D2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62A3508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E564B0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F8A080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D634B1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543801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19953BE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D2724E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1C020B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2B3E20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9F3D0D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99F597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5138EFA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04E619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A03814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c>
          <w:tcPr>
            <w:tcW w:w="551" w:type="dxa"/>
            <w:tcBorders>
              <w:top w:val="nil"/>
              <w:left w:val="nil"/>
              <w:bottom w:val="single" w:sz="8" w:space="0" w:color="000000"/>
              <w:right w:val="single" w:sz="8" w:space="0" w:color="000000"/>
            </w:tcBorders>
            <w:shd w:val="clear" w:color="auto" w:fill="auto"/>
            <w:vAlign w:val="center"/>
            <w:hideMark/>
          </w:tcPr>
          <w:p w14:paraId="63825D7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1B47DF8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F56A38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0,072</w:t>
            </w:r>
          </w:p>
        </w:tc>
      </w:tr>
      <w:tr w:rsidR="00E87909" w:rsidRPr="00E87909" w14:paraId="7E7D6AB9" w14:textId="77777777" w:rsidTr="00646095">
        <w:trPr>
          <w:trHeight w:val="525"/>
        </w:trPr>
        <w:tc>
          <w:tcPr>
            <w:tcW w:w="4905" w:type="dxa"/>
            <w:tcBorders>
              <w:top w:val="nil"/>
              <w:left w:val="single" w:sz="8" w:space="0" w:color="000000"/>
              <w:bottom w:val="single" w:sz="8" w:space="0" w:color="000000"/>
              <w:right w:val="single" w:sz="8" w:space="0" w:color="000000"/>
            </w:tcBorders>
            <w:shd w:val="clear" w:color="auto" w:fill="auto"/>
            <w:hideMark/>
          </w:tcPr>
          <w:p w14:paraId="104DC71F" w14:textId="77777777" w:rsidR="00B924CA" w:rsidRPr="00B924CA" w:rsidRDefault="00B924CA" w:rsidP="00B924CA">
            <w:pPr>
              <w:widowControl/>
              <w:autoSpaceDE/>
              <w:autoSpaceDN/>
              <w:rPr>
                <w:sz w:val="20"/>
                <w:szCs w:val="20"/>
                <w:lang w:bidi="ar-SA"/>
              </w:rPr>
            </w:pPr>
            <w:r w:rsidRPr="00B924CA">
              <w:rPr>
                <w:sz w:val="20"/>
                <w:szCs w:val="20"/>
                <w:lang w:bidi="ar-SA"/>
              </w:rPr>
              <w:t>Производственное здание Центра Технической поддержки Комацу, проезд Межквартальный, 12</w:t>
            </w:r>
          </w:p>
        </w:tc>
        <w:tc>
          <w:tcPr>
            <w:tcW w:w="651" w:type="dxa"/>
            <w:tcBorders>
              <w:top w:val="nil"/>
              <w:left w:val="nil"/>
              <w:bottom w:val="single" w:sz="8" w:space="0" w:color="000000"/>
              <w:right w:val="single" w:sz="8" w:space="0" w:color="000000"/>
            </w:tcBorders>
            <w:shd w:val="clear" w:color="auto" w:fill="auto"/>
            <w:vAlign w:val="center"/>
            <w:hideMark/>
          </w:tcPr>
          <w:p w14:paraId="12DCB81F"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0,425</w:t>
            </w:r>
          </w:p>
        </w:tc>
        <w:tc>
          <w:tcPr>
            <w:tcW w:w="557" w:type="dxa"/>
            <w:tcBorders>
              <w:top w:val="nil"/>
              <w:left w:val="nil"/>
              <w:bottom w:val="single" w:sz="8" w:space="0" w:color="000000"/>
              <w:right w:val="single" w:sz="8" w:space="0" w:color="000000"/>
            </w:tcBorders>
            <w:shd w:val="clear" w:color="auto" w:fill="auto"/>
            <w:vAlign w:val="center"/>
            <w:hideMark/>
          </w:tcPr>
          <w:p w14:paraId="3890382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0,091</w:t>
            </w:r>
          </w:p>
        </w:tc>
        <w:tc>
          <w:tcPr>
            <w:tcW w:w="557" w:type="dxa"/>
            <w:tcBorders>
              <w:top w:val="nil"/>
              <w:left w:val="nil"/>
              <w:bottom w:val="single" w:sz="8" w:space="0" w:color="000000"/>
              <w:right w:val="single" w:sz="8" w:space="0" w:color="000000"/>
            </w:tcBorders>
            <w:shd w:val="clear" w:color="auto" w:fill="auto"/>
            <w:vAlign w:val="center"/>
            <w:hideMark/>
          </w:tcPr>
          <w:p w14:paraId="0FC7278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0,025</w:t>
            </w:r>
          </w:p>
        </w:tc>
        <w:tc>
          <w:tcPr>
            <w:tcW w:w="678" w:type="dxa"/>
            <w:tcBorders>
              <w:top w:val="nil"/>
              <w:left w:val="nil"/>
              <w:bottom w:val="single" w:sz="8" w:space="0" w:color="000000"/>
              <w:right w:val="single" w:sz="8" w:space="0" w:color="000000"/>
            </w:tcBorders>
            <w:shd w:val="clear" w:color="auto" w:fill="auto"/>
            <w:vAlign w:val="center"/>
            <w:hideMark/>
          </w:tcPr>
          <w:p w14:paraId="66444D71"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0,541</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55BDB5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0FFB6D8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3BA5BFB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0B8A9F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75E5F4C"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A7AC14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02556C0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21E1AF7"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7FD481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AC309A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755EBD0"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7644617A"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385C7A22"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EC64B1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83B5194"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6B5524B"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7522AB3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E0F17A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40B1DD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9846F1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8A7733E"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AFCE4D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42E40BB5"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41A20568"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FB63AC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0,425</w:t>
            </w:r>
          </w:p>
        </w:tc>
        <w:tc>
          <w:tcPr>
            <w:tcW w:w="551" w:type="dxa"/>
            <w:tcBorders>
              <w:top w:val="nil"/>
              <w:left w:val="nil"/>
              <w:bottom w:val="single" w:sz="8" w:space="0" w:color="000000"/>
              <w:right w:val="single" w:sz="8" w:space="0" w:color="000000"/>
            </w:tcBorders>
            <w:shd w:val="clear" w:color="auto" w:fill="auto"/>
            <w:vAlign w:val="center"/>
            <w:hideMark/>
          </w:tcPr>
          <w:p w14:paraId="0CF9AF86"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0,091</w:t>
            </w:r>
          </w:p>
        </w:tc>
        <w:tc>
          <w:tcPr>
            <w:tcW w:w="562" w:type="dxa"/>
            <w:tcBorders>
              <w:top w:val="nil"/>
              <w:left w:val="nil"/>
              <w:bottom w:val="single" w:sz="8" w:space="0" w:color="000000"/>
              <w:right w:val="single" w:sz="8" w:space="0" w:color="000000"/>
            </w:tcBorders>
            <w:shd w:val="clear" w:color="auto" w:fill="auto"/>
            <w:vAlign w:val="center"/>
            <w:hideMark/>
          </w:tcPr>
          <w:p w14:paraId="61CF693D"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0,025</w:t>
            </w:r>
          </w:p>
        </w:tc>
        <w:tc>
          <w:tcPr>
            <w:tcW w:w="651" w:type="dxa"/>
            <w:tcBorders>
              <w:top w:val="nil"/>
              <w:left w:val="nil"/>
              <w:bottom w:val="single" w:sz="8" w:space="0" w:color="000000"/>
              <w:right w:val="single" w:sz="8" w:space="0" w:color="000000"/>
            </w:tcBorders>
            <w:shd w:val="clear" w:color="auto" w:fill="auto"/>
            <w:vAlign w:val="center"/>
            <w:hideMark/>
          </w:tcPr>
          <w:p w14:paraId="6D0546E3" w14:textId="77777777" w:rsidR="00B924CA" w:rsidRPr="00B924CA" w:rsidRDefault="00B924CA" w:rsidP="00E87909">
            <w:pPr>
              <w:widowControl/>
              <w:autoSpaceDE/>
              <w:autoSpaceDN/>
              <w:ind w:left="-115" w:right="-144"/>
              <w:jc w:val="center"/>
              <w:rPr>
                <w:sz w:val="20"/>
                <w:szCs w:val="20"/>
                <w:lang w:bidi="ar-SA"/>
              </w:rPr>
            </w:pPr>
            <w:r w:rsidRPr="00B924CA">
              <w:rPr>
                <w:sz w:val="20"/>
                <w:szCs w:val="20"/>
                <w:lang w:bidi="ar-SA"/>
              </w:rPr>
              <w:t>0,541</w:t>
            </w:r>
          </w:p>
        </w:tc>
      </w:tr>
      <w:tr w:rsidR="00646095" w:rsidRPr="00E87909" w14:paraId="5285CB86"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2C742994" w14:textId="77777777" w:rsidR="00646095" w:rsidRPr="00B924CA" w:rsidRDefault="00646095" w:rsidP="00646095">
            <w:pPr>
              <w:widowControl/>
              <w:autoSpaceDE/>
              <w:autoSpaceDN/>
              <w:rPr>
                <w:b/>
                <w:bCs/>
                <w:lang w:bidi="ar-SA"/>
              </w:rPr>
            </w:pPr>
            <w:r w:rsidRPr="00B924CA">
              <w:rPr>
                <w:b/>
                <w:bCs/>
                <w:lang w:bidi="ar-SA"/>
              </w:rPr>
              <w:t>Жилой фонд, в т.ч.</w:t>
            </w:r>
          </w:p>
        </w:tc>
        <w:tc>
          <w:tcPr>
            <w:tcW w:w="651" w:type="dxa"/>
            <w:tcBorders>
              <w:top w:val="nil"/>
              <w:left w:val="nil"/>
              <w:bottom w:val="single" w:sz="8" w:space="0" w:color="000000"/>
              <w:right w:val="single" w:sz="8" w:space="0" w:color="000000"/>
            </w:tcBorders>
            <w:shd w:val="clear" w:color="auto" w:fill="auto"/>
            <w:vAlign w:val="center"/>
            <w:hideMark/>
          </w:tcPr>
          <w:p w14:paraId="7F6BDBAB" w14:textId="7F325A8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0,316</w:t>
            </w:r>
          </w:p>
        </w:tc>
        <w:tc>
          <w:tcPr>
            <w:tcW w:w="557" w:type="dxa"/>
            <w:tcBorders>
              <w:top w:val="nil"/>
              <w:left w:val="nil"/>
              <w:bottom w:val="single" w:sz="8" w:space="0" w:color="000000"/>
              <w:right w:val="single" w:sz="8" w:space="0" w:color="000000"/>
            </w:tcBorders>
            <w:shd w:val="clear" w:color="auto" w:fill="auto"/>
            <w:vAlign w:val="center"/>
            <w:hideMark/>
          </w:tcPr>
          <w:p w14:paraId="67D72535" w14:textId="73EE02E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7" w:type="dxa"/>
            <w:tcBorders>
              <w:top w:val="nil"/>
              <w:left w:val="nil"/>
              <w:bottom w:val="single" w:sz="8" w:space="0" w:color="000000"/>
              <w:right w:val="single" w:sz="8" w:space="0" w:color="000000"/>
            </w:tcBorders>
            <w:shd w:val="clear" w:color="auto" w:fill="auto"/>
            <w:vAlign w:val="center"/>
            <w:hideMark/>
          </w:tcPr>
          <w:p w14:paraId="43BB4649" w14:textId="5B28346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78" w:type="dxa"/>
            <w:tcBorders>
              <w:top w:val="nil"/>
              <w:left w:val="nil"/>
              <w:bottom w:val="single" w:sz="8" w:space="0" w:color="000000"/>
              <w:right w:val="single" w:sz="8" w:space="0" w:color="000000"/>
            </w:tcBorders>
            <w:shd w:val="clear" w:color="auto" w:fill="auto"/>
            <w:vAlign w:val="center"/>
            <w:hideMark/>
          </w:tcPr>
          <w:p w14:paraId="028424CE" w14:textId="26F0C6D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0,316</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284B4DA" w14:textId="5F3DEF3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0,442</w:t>
            </w:r>
          </w:p>
        </w:tc>
        <w:tc>
          <w:tcPr>
            <w:tcW w:w="459" w:type="dxa"/>
            <w:tcBorders>
              <w:top w:val="nil"/>
              <w:left w:val="nil"/>
              <w:bottom w:val="single" w:sz="8" w:space="0" w:color="000000"/>
              <w:right w:val="single" w:sz="8" w:space="0" w:color="000000"/>
            </w:tcBorders>
            <w:shd w:val="clear" w:color="auto" w:fill="auto"/>
            <w:vAlign w:val="center"/>
            <w:hideMark/>
          </w:tcPr>
          <w:p w14:paraId="581AC3A5" w14:textId="003A961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15D0877B" w14:textId="3D40878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0,094</w:t>
            </w:r>
          </w:p>
        </w:tc>
        <w:tc>
          <w:tcPr>
            <w:tcW w:w="651" w:type="dxa"/>
            <w:tcBorders>
              <w:top w:val="nil"/>
              <w:left w:val="nil"/>
              <w:bottom w:val="single" w:sz="8" w:space="0" w:color="000000"/>
              <w:right w:val="single" w:sz="8" w:space="0" w:color="000000"/>
            </w:tcBorders>
            <w:shd w:val="clear" w:color="auto" w:fill="auto"/>
            <w:vAlign w:val="center"/>
            <w:hideMark/>
          </w:tcPr>
          <w:p w14:paraId="7BEA3ACB" w14:textId="599BAC6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0,536</w:t>
            </w:r>
          </w:p>
        </w:tc>
        <w:tc>
          <w:tcPr>
            <w:tcW w:w="551" w:type="dxa"/>
            <w:tcBorders>
              <w:top w:val="nil"/>
              <w:left w:val="nil"/>
              <w:bottom w:val="single" w:sz="8" w:space="0" w:color="000000"/>
              <w:right w:val="single" w:sz="8" w:space="0" w:color="000000"/>
            </w:tcBorders>
            <w:shd w:val="clear" w:color="auto" w:fill="auto"/>
            <w:vAlign w:val="center"/>
            <w:hideMark/>
          </w:tcPr>
          <w:p w14:paraId="63DE7807" w14:textId="5E98990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nil"/>
              <w:left w:val="nil"/>
              <w:bottom w:val="single" w:sz="8" w:space="0" w:color="000000"/>
              <w:right w:val="single" w:sz="8" w:space="0" w:color="000000"/>
            </w:tcBorders>
            <w:shd w:val="clear" w:color="auto" w:fill="auto"/>
            <w:vAlign w:val="center"/>
            <w:hideMark/>
          </w:tcPr>
          <w:p w14:paraId="68AF8F2A" w14:textId="45D23EB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32142A4E" w14:textId="64B184E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tcBorders>
              <w:top w:val="nil"/>
              <w:left w:val="nil"/>
              <w:bottom w:val="single" w:sz="8" w:space="0" w:color="000000"/>
              <w:right w:val="single" w:sz="8" w:space="0" w:color="000000"/>
            </w:tcBorders>
            <w:shd w:val="clear" w:color="auto" w:fill="auto"/>
            <w:vAlign w:val="center"/>
            <w:hideMark/>
          </w:tcPr>
          <w:p w14:paraId="4AA7C954" w14:textId="43AFF27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616" w:type="dxa"/>
            <w:tcBorders>
              <w:top w:val="nil"/>
              <w:left w:val="nil"/>
              <w:bottom w:val="single" w:sz="8" w:space="0" w:color="000000"/>
              <w:right w:val="single" w:sz="8" w:space="0" w:color="000000"/>
            </w:tcBorders>
            <w:shd w:val="clear" w:color="auto" w:fill="auto"/>
            <w:vAlign w:val="center"/>
            <w:hideMark/>
          </w:tcPr>
          <w:p w14:paraId="21E370F0" w14:textId="4B1B7A8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nil"/>
              <w:left w:val="nil"/>
              <w:bottom w:val="single" w:sz="8" w:space="0" w:color="000000"/>
              <w:right w:val="single" w:sz="8" w:space="0" w:color="000000"/>
            </w:tcBorders>
            <w:shd w:val="clear" w:color="auto" w:fill="auto"/>
            <w:vAlign w:val="center"/>
            <w:hideMark/>
          </w:tcPr>
          <w:p w14:paraId="2D705D5D" w14:textId="5637DBC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4ABA78C6" w14:textId="0880861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2" w:type="dxa"/>
            <w:tcBorders>
              <w:top w:val="nil"/>
              <w:left w:val="nil"/>
              <w:bottom w:val="single" w:sz="8" w:space="0" w:color="000000"/>
              <w:right w:val="single" w:sz="8" w:space="0" w:color="000000"/>
            </w:tcBorders>
            <w:shd w:val="clear" w:color="auto" w:fill="auto"/>
            <w:vAlign w:val="center"/>
            <w:hideMark/>
          </w:tcPr>
          <w:p w14:paraId="6EB82269" w14:textId="6B409B3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290D1839" w14:textId="2DD63D5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nil"/>
              <w:left w:val="nil"/>
              <w:bottom w:val="single" w:sz="8" w:space="0" w:color="000000"/>
              <w:right w:val="single" w:sz="8" w:space="0" w:color="000000"/>
            </w:tcBorders>
            <w:shd w:val="clear" w:color="auto" w:fill="auto"/>
            <w:vAlign w:val="center"/>
            <w:hideMark/>
          </w:tcPr>
          <w:p w14:paraId="766702C5" w14:textId="17316A1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68E22504" w14:textId="32BDC8E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6B3088F" w14:textId="21BF0AD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56" w:type="dxa"/>
            <w:tcBorders>
              <w:top w:val="nil"/>
              <w:left w:val="nil"/>
              <w:bottom w:val="single" w:sz="8" w:space="0" w:color="000000"/>
              <w:right w:val="single" w:sz="8" w:space="0" w:color="000000"/>
            </w:tcBorders>
            <w:shd w:val="clear" w:color="auto" w:fill="auto"/>
            <w:vAlign w:val="center"/>
            <w:hideMark/>
          </w:tcPr>
          <w:p w14:paraId="5D5C2453" w14:textId="0AF2679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0,195</w:t>
            </w:r>
          </w:p>
        </w:tc>
        <w:tc>
          <w:tcPr>
            <w:tcW w:w="459" w:type="dxa"/>
            <w:tcBorders>
              <w:top w:val="nil"/>
              <w:left w:val="nil"/>
              <w:bottom w:val="single" w:sz="8" w:space="0" w:color="000000"/>
              <w:right w:val="single" w:sz="8" w:space="0" w:color="000000"/>
            </w:tcBorders>
            <w:shd w:val="clear" w:color="auto" w:fill="auto"/>
            <w:vAlign w:val="center"/>
            <w:hideMark/>
          </w:tcPr>
          <w:p w14:paraId="32EA5DD8" w14:textId="36C3662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641EEB34" w14:textId="203FA5A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0,053</w:t>
            </w:r>
          </w:p>
        </w:tc>
        <w:tc>
          <w:tcPr>
            <w:tcW w:w="551" w:type="dxa"/>
            <w:tcBorders>
              <w:top w:val="nil"/>
              <w:left w:val="nil"/>
              <w:bottom w:val="single" w:sz="8" w:space="0" w:color="000000"/>
              <w:right w:val="single" w:sz="8" w:space="0" w:color="000000"/>
            </w:tcBorders>
            <w:shd w:val="clear" w:color="auto" w:fill="auto"/>
            <w:vAlign w:val="center"/>
            <w:hideMark/>
          </w:tcPr>
          <w:p w14:paraId="11320B86" w14:textId="12E0969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0,248</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7F0E128" w14:textId="60B1C58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7EFA8E53" w14:textId="71C294F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6D32FB56" w14:textId="779FEC4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57E115BD" w14:textId="7CD79DE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nil"/>
              <w:left w:val="nil"/>
              <w:bottom w:val="single" w:sz="8" w:space="0" w:color="000000"/>
              <w:right w:val="single" w:sz="8" w:space="0" w:color="000000"/>
            </w:tcBorders>
            <w:shd w:val="clear" w:color="auto" w:fill="auto"/>
            <w:vAlign w:val="center"/>
            <w:hideMark/>
          </w:tcPr>
          <w:p w14:paraId="710BEB78" w14:textId="6C2EE41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1,409</w:t>
            </w:r>
          </w:p>
        </w:tc>
        <w:tc>
          <w:tcPr>
            <w:tcW w:w="551" w:type="dxa"/>
            <w:tcBorders>
              <w:top w:val="nil"/>
              <w:left w:val="nil"/>
              <w:bottom w:val="single" w:sz="8" w:space="0" w:color="000000"/>
              <w:right w:val="single" w:sz="8" w:space="0" w:color="000000"/>
            </w:tcBorders>
            <w:shd w:val="clear" w:color="auto" w:fill="auto"/>
            <w:vAlign w:val="center"/>
            <w:hideMark/>
          </w:tcPr>
          <w:p w14:paraId="71554570" w14:textId="5FAA2E5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6F55DAC9" w14:textId="637CDA8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0,273</w:t>
            </w:r>
          </w:p>
        </w:tc>
        <w:tc>
          <w:tcPr>
            <w:tcW w:w="651" w:type="dxa"/>
            <w:tcBorders>
              <w:top w:val="nil"/>
              <w:left w:val="nil"/>
              <w:bottom w:val="single" w:sz="8" w:space="0" w:color="000000"/>
              <w:right w:val="single" w:sz="8" w:space="0" w:color="000000"/>
            </w:tcBorders>
            <w:shd w:val="clear" w:color="auto" w:fill="auto"/>
            <w:vAlign w:val="center"/>
            <w:hideMark/>
          </w:tcPr>
          <w:p w14:paraId="4BB75006" w14:textId="40EA21A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1,682</w:t>
            </w:r>
          </w:p>
        </w:tc>
      </w:tr>
      <w:tr w:rsidR="00646095" w:rsidRPr="00E87909" w14:paraId="27144AA3"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27F0E852" w14:textId="77777777" w:rsidR="00646095" w:rsidRPr="007A300D" w:rsidRDefault="00646095" w:rsidP="00646095">
            <w:pPr>
              <w:widowControl/>
              <w:autoSpaceDE/>
              <w:autoSpaceDN/>
              <w:rPr>
                <w:sz w:val="20"/>
                <w:szCs w:val="20"/>
                <w:lang w:bidi="ar-SA"/>
              </w:rPr>
            </w:pPr>
            <w:r w:rsidRPr="007A300D">
              <w:rPr>
                <w:sz w:val="20"/>
                <w:szCs w:val="20"/>
                <w:lang w:bidi="ar-SA"/>
              </w:rPr>
              <w:t>Жилой дом ул. Космонавтов, 51 а</w:t>
            </w:r>
          </w:p>
        </w:tc>
        <w:tc>
          <w:tcPr>
            <w:tcW w:w="651" w:type="dxa"/>
            <w:tcBorders>
              <w:top w:val="nil"/>
              <w:left w:val="nil"/>
              <w:bottom w:val="single" w:sz="8" w:space="0" w:color="000000"/>
              <w:right w:val="single" w:sz="8" w:space="0" w:color="000000"/>
            </w:tcBorders>
            <w:shd w:val="clear" w:color="auto" w:fill="auto"/>
            <w:vAlign w:val="center"/>
            <w:hideMark/>
          </w:tcPr>
          <w:p w14:paraId="600D5406" w14:textId="665C3D1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c>
          <w:tcPr>
            <w:tcW w:w="557" w:type="dxa"/>
            <w:tcBorders>
              <w:top w:val="nil"/>
              <w:left w:val="nil"/>
              <w:bottom w:val="single" w:sz="8" w:space="0" w:color="000000"/>
              <w:right w:val="single" w:sz="8" w:space="0" w:color="000000"/>
            </w:tcBorders>
            <w:shd w:val="clear" w:color="auto" w:fill="auto"/>
            <w:vAlign w:val="center"/>
            <w:hideMark/>
          </w:tcPr>
          <w:p w14:paraId="7A5D59E5" w14:textId="722549A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6A4E9FB9" w14:textId="244536A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65526E05" w14:textId="71DCCF7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2653B2A6" w14:textId="74D0075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3F9554E" w14:textId="3F02C92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3F4A8AB8" w14:textId="627217B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9B89893" w14:textId="2473C40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9C2102D" w14:textId="51FBF23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4F360D9" w14:textId="24F6D12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7D717C8" w14:textId="4CC670F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1B84146" w14:textId="55D7FCD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44AD10AB" w14:textId="7BCDCA5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E653BE0" w14:textId="1662542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CB6CC5A" w14:textId="6A623C2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1BCA7995" w14:textId="32F19DB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1A6F749" w14:textId="23582CA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D69812A" w14:textId="3F446DA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38CF357" w14:textId="2B86476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2160043C" w14:textId="7B09EF8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7B8F2B0A" w14:textId="21EBC98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3E731625" w14:textId="7EE6B81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6025587D" w14:textId="0741560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13C0A574" w14:textId="7CDECEC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60981826" w14:textId="6F94D5D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45E34ECF" w14:textId="7CDD20F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C532F58" w14:textId="0D603AF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5E4C1C22" w14:textId="26A0C4A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8E02409" w14:textId="581EF0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c>
          <w:tcPr>
            <w:tcW w:w="551" w:type="dxa"/>
            <w:tcBorders>
              <w:top w:val="nil"/>
              <w:left w:val="nil"/>
              <w:bottom w:val="single" w:sz="8" w:space="0" w:color="000000"/>
              <w:right w:val="single" w:sz="8" w:space="0" w:color="000000"/>
            </w:tcBorders>
            <w:shd w:val="clear" w:color="auto" w:fill="auto"/>
            <w:vAlign w:val="center"/>
            <w:hideMark/>
          </w:tcPr>
          <w:p w14:paraId="39D34563" w14:textId="610FCE9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919B1D1" w14:textId="75B0012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9C78A5F" w14:textId="593E123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0,31</w:t>
            </w:r>
          </w:p>
        </w:tc>
      </w:tr>
      <w:tr w:rsidR="00646095" w:rsidRPr="00E87909" w14:paraId="6BCD44F2"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508006D0" w14:textId="77777777" w:rsidR="00646095" w:rsidRPr="007A300D" w:rsidRDefault="00646095" w:rsidP="00646095">
            <w:pPr>
              <w:widowControl/>
              <w:autoSpaceDE/>
              <w:autoSpaceDN/>
              <w:rPr>
                <w:sz w:val="20"/>
                <w:szCs w:val="20"/>
                <w:lang w:bidi="ar-SA"/>
              </w:rPr>
            </w:pPr>
            <w:r w:rsidRPr="007A300D">
              <w:rPr>
                <w:sz w:val="20"/>
                <w:szCs w:val="20"/>
                <w:lang w:bidi="ar-SA"/>
              </w:rPr>
              <w:t>Жилой дом ул. Севастопольская, 67</w:t>
            </w:r>
          </w:p>
        </w:tc>
        <w:tc>
          <w:tcPr>
            <w:tcW w:w="651" w:type="dxa"/>
            <w:tcBorders>
              <w:top w:val="nil"/>
              <w:left w:val="nil"/>
              <w:bottom w:val="single" w:sz="8" w:space="0" w:color="000000"/>
              <w:right w:val="single" w:sz="8" w:space="0" w:color="000000"/>
            </w:tcBorders>
            <w:shd w:val="clear" w:color="auto" w:fill="auto"/>
            <w:vAlign w:val="center"/>
            <w:hideMark/>
          </w:tcPr>
          <w:p w14:paraId="5A922ADC" w14:textId="68F7A7E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c>
          <w:tcPr>
            <w:tcW w:w="557" w:type="dxa"/>
            <w:tcBorders>
              <w:top w:val="nil"/>
              <w:left w:val="nil"/>
              <w:bottom w:val="single" w:sz="8" w:space="0" w:color="000000"/>
              <w:right w:val="single" w:sz="8" w:space="0" w:color="000000"/>
            </w:tcBorders>
            <w:shd w:val="clear" w:color="auto" w:fill="auto"/>
            <w:vAlign w:val="center"/>
            <w:hideMark/>
          </w:tcPr>
          <w:p w14:paraId="348316D5" w14:textId="7EBEA55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240FCC36" w14:textId="4FABB60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0D19FD80" w14:textId="2E39A8F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391ECEB9" w14:textId="709DE1E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DED6406" w14:textId="47CFEBF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47232BB2" w14:textId="34C253B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2B502CB3" w14:textId="3C16CF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DCF8B1F" w14:textId="39437FD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5E18F1A9" w14:textId="5403E99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7DFBD295" w14:textId="7733431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0CA9770" w14:textId="6B51B00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37208086" w14:textId="0522836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4EF708A" w14:textId="3827D15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0BD5280" w14:textId="2146CEB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1A12AF6D" w14:textId="3812698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59E0A18B" w14:textId="569428B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9A22D23" w14:textId="1F5FE90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DAA50CF" w14:textId="34B939E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9EAFEC7" w14:textId="598E3F4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173CC939" w14:textId="296A1B3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2005AA3" w14:textId="700804D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32A1EB45" w14:textId="28E84F6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8CB778F" w14:textId="467CA56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0B652FD" w14:textId="3DEDED9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D9A6390" w14:textId="3C384D7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56EA793B" w14:textId="7763BDB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7C39C3CA" w14:textId="7D54E91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F192A26" w14:textId="755DC8F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c>
          <w:tcPr>
            <w:tcW w:w="551" w:type="dxa"/>
            <w:tcBorders>
              <w:top w:val="nil"/>
              <w:left w:val="nil"/>
              <w:bottom w:val="single" w:sz="8" w:space="0" w:color="000000"/>
              <w:right w:val="single" w:sz="8" w:space="0" w:color="000000"/>
            </w:tcBorders>
            <w:shd w:val="clear" w:color="auto" w:fill="auto"/>
            <w:vAlign w:val="center"/>
            <w:hideMark/>
          </w:tcPr>
          <w:p w14:paraId="1372C0C2" w14:textId="2573E16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4599ADC" w14:textId="1372ED7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6C96AF3A" w14:textId="79B3CF0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0,006</w:t>
            </w:r>
          </w:p>
        </w:tc>
      </w:tr>
      <w:tr w:rsidR="00646095" w:rsidRPr="00E87909" w14:paraId="2F73C6C6" w14:textId="77777777" w:rsidTr="00646095">
        <w:trPr>
          <w:trHeight w:val="330"/>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41E1F44B" w14:textId="77777777" w:rsidR="00646095" w:rsidRPr="007A300D" w:rsidRDefault="00646095" w:rsidP="00646095">
            <w:pPr>
              <w:widowControl/>
              <w:autoSpaceDE/>
              <w:autoSpaceDN/>
              <w:rPr>
                <w:sz w:val="20"/>
                <w:szCs w:val="20"/>
                <w:lang w:bidi="ar-SA"/>
              </w:rPr>
            </w:pPr>
            <w:r w:rsidRPr="007A300D">
              <w:rPr>
                <w:sz w:val="20"/>
                <w:szCs w:val="20"/>
                <w:lang w:bidi="ar-SA"/>
              </w:rPr>
              <w:t>Жилой дом ул. Крупской, 62а</w:t>
            </w:r>
          </w:p>
        </w:tc>
        <w:tc>
          <w:tcPr>
            <w:tcW w:w="651" w:type="dxa"/>
            <w:tcBorders>
              <w:top w:val="nil"/>
              <w:left w:val="nil"/>
              <w:bottom w:val="single" w:sz="8" w:space="0" w:color="000000"/>
              <w:right w:val="single" w:sz="8" w:space="0" w:color="000000"/>
            </w:tcBorders>
            <w:shd w:val="clear" w:color="auto" w:fill="auto"/>
            <w:vAlign w:val="center"/>
            <w:hideMark/>
          </w:tcPr>
          <w:p w14:paraId="1465C1FB" w14:textId="5091640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1ECF80C5" w14:textId="1AD8EF3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198BBD17" w14:textId="0A6350A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20E1E5B0" w14:textId="6C9548E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15354B9C" w14:textId="572DAE1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c>
          <w:tcPr>
            <w:tcW w:w="459" w:type="dxa"/>
            <w:tcBorders>
              <w:top w:val="nil"/>
              <w:left w:val="nil"/>
              <w:bottom w:val="single" w:sz="8" w:space="0" w:color="000000"/>
              <w:right w:val="single" w:sz="8" w:space="0" w:color="000000"/>
            </w:tcBorders>
            <w:shd w:val="clear" w:color="auto" w:fill="auto"/>
            <w:vAlign w:val="center"/>
            <w:hideMark/>
          </w:tcPr>
          <w:p w14:paraId="38A25BC4" w14:textId="75EFE38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47A73B9B" w14:textId="0CA3462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5A67522" w14:textId="6E0E9A3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c>
          <w:tcPr>
            <w:tcW w:w="551" w:type="dxa"/>
            <w:tcBorders>
              <w:top w:val="nil"/>
              <w:left w:val="nil"/>
              <w:bottom w:val="single" w:sz="8" w:space="0" w:color="000000"/>
              <w:right w:val="single" w:sz="8" w:space="0" w:color="000000"/>
            </w:tcBorders>
            <w:shd w:val="clear" w:color="auto" w:fill="auto"/>
            <w:vAlign w:val="center"/>
            <w:hideMark/>
          </w:tcPr>
          <w:p w14:paraId="0DE892AA" w14:textId="54D4667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2E4F3A3B" w14:textId="66A884A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3079C54C" w14:textId="0A75603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A92C29C" w14:textId="6EDAD17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nil"/>
              <w:left w:val="nil"/>
              <w:bottom w:val="single" w:sz="8" w:space="0" w:color="000000"/>
              <w:right w:val="single" w:sz="8" w:space="0" w:color="000000"/>
            </w:tcBorders>
            <w:shd w:val="clear" w:color="auto" w:fill="auto"/>
            <w:vAlign w:val="center"/>
            <w:hideMark/>
          </w:tcPr>
          <w:p w14:paraId="7B40B7E1" w14:textId="15C3951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CDB3170" w14:textId="091CB52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00049BE3" w14:textId="29BA20C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nil"/>
              <w:left w:val="nil"/>
              <w:bottom w:val="single" w:sz="8" w:space="0" w:color="000000"/>
              <w:right w:val="single" w:sz="8" w:space="0" w:color="000000"/>
            </w:tcBorders>
            <w:shd w:val="clear" w:color="auto" w:fill="auto"/>
            <w:vAlign w:val="center"/>
            <w:hideMark/>
          </w:tcPr>
          <w:p w14:paraId="4BDD133A" w14:textId="4BFFDCC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7B378803" w14:textId="6C2099C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C69D108" w14:textId="4C201DD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2284CFCA" w14:textId="3AA449A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5C242E7B" w14:textId="43E7C44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nil"/>
              <w:left w:val="nil"/>
              <w:bottom w:val="single" w:sz="8" w:space="0" w:color="000000"/>
              <w:right w:val="single" w:sz="8" w:space="0" w:color="000000"/>
            </w:tcBorders>
            <w:shd w:val="clear" w:color="auto" w:fill="auto"/>
            <w:vAlign w:val="center"/>
            <w:hideMark/>
          </w:tcPr>
          <w:p w14:paraId="73180411" w14:textId="7EECA54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7B60E2C7" w14:textId="621D309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EE8EDFE" w14:textId="3C90DD2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8FF134C" w14:textId="1886CBC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C942546" w14:textId="1C6412F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6A66C006" w14:textId="209662D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02E19EF8" w14:textId="6996A5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249C3C14" w14:textId="3FF360E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18B996A6" w14:textId="350FBB1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c>
          <w:tcPr>
            <w:tcW w:w="551" w:type="dxa"/>
            <w:tcBorders>
              <w:top w:val="nil"/>
              <w:left w:val="nil"/>
              <w:bottom w:val="single" w:sz="8" w:space="0" w:color="000000"/>
              <w:right w:val="single" w:sz="8" w:space="0" w:color="000000"/>
            </w:tcBorders>
            <w:shd w:val="clear" w:color="auto" w:fill="auto"/>
            <w:vAlign w:val="center"/>
            <w:hideMark/>
          </w:tcPr>
          <w:p w14:paraId="22D51E72" w14:textId="1AAD093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64FDC178" w14:textId="7B593A9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75F4126D" w14:textId="6176943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w:t>
            </w:r>
          </w:p>
        </w:tc>
      </w:tr>
      <w:tr w:rsidR="00646095" w:rsidRPr="00E87909" w14:paraId="06AF7F90" w14:textId="77777777" w:rsidTr="00646095">
        <w:trPr>
          <w:trHeight w:val="540"/>
        </w:trPr>
        <w:tc>
          <w:tcPr>
            <w:tcW w:w="4905" w:type="dxa"/>
            <w:tcBorders>
              <w:top w:val="nil"/>
              <w:left w:val="single" w:sz="8" w:space="0" w:color="000000"/>
              <w:bottom w:val="single" w:sz="8" w:space="0" w:color="000000"/>
              <w:right w:val="single" w:sz="8" w:space="0" w:color="000000"/>
            </w:tcBorders>
            <w:shd w:val="clear" w:color="auto" w:fill="auto"/>
            <w:vAlign w:val="center"/>
            <w:hideMark/>
          </w:tcPr>
          <w:p w14:paraId="3664A8F4" w14:textId="11CBDA68" w:rsidR="00646095" w:rsidRPr="00B924CA" w:rsidRDefault="00646095" w:rsidP="00646095">
            <w:pPr>
              <w:widowControl/>
              <w:autoSpaceDE/>
              <w:autoSpaceDN/>
              <w:rPr>
                <w:sz w:val="20"/>
                <w:szCs w:val="20"/>
                <w:lang w:bidi="ar-SA"/>
              </w:rPr>
            </w:pPr>
            <w:r w:rsidRPr="00646095">
              <w:rPr>
                <w:sz w:val="20"/>
                <w:szCs w:val="20"/>
                <w:lang w:bidi="ar-SA"/>
              </w:rPr>
              <w:t>Застройка квартала ул. Космонавтов - ул. Репина - ул. Свердлова - ул. Русская 10 домов 3-х этажных</w:t>
            </w:r>
          </w:p>
        </w:tc>
        <w:tc>
          <w:tcPr>
            <w:tcW w:w="651" w:type="dxa"/>
            <w:tcBorders>
              <w:top w:val="nil"/>
              <w:left w:val="nil"/>
              <w:bottom w:val="single" w:sz="8" w:space="0" w:color="000000"/>
              <w:right w:val="single" w:sz="8" w:space="0" w:color="000000"/>
            </w:tcBorders>
            <w:shd w:val="clear" w:color="auto" w:fill="auto"/>
            <w:vAlign w:val="center"/>
            <w:hideMark/>
          </w:tcPr>
          <w:p w14:paraId="4EB27B9F" w14:textId="15D0BD1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03D5A94" w14:textId="10A8A49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8" w:space="0" w:color="000000"/>
              <w:right w:val="single" w:sz="8" w:space="0" w:color="000000"/>
            </w:tcBorders>
            <w:shd w:val="clear" w:color="auto" w:fill="auto"/>
            <w:vAlign w:val="center"/>
            <w:hideMark/>
          </w:tcPr>
          <w:p w14:paraId="3CC8B51C" w14:textId="21E4B01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8" w:space="0" w:color="000000"/>
              <w:right w:val="single" w:sz="8" w:space="0" w:color="000000"/>
            </w:tcBorders>
            <w:shd w:val="clear" w:color="auto" w:fill="auto"/>
            <w:vAlign w:val="center"/>
            <w:hideMark/>
          </w:tcPr>
          <w:p w14:paraId="7AD8C8BD" w14:textId="2DD1C30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6999E522" w14:textId="55BB2A5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4FF82789" w14:textId="108BE09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8" w:space="0" w:color="000000"/>
              <w:right w:val="single" w:sz="8" w:space="0" w:color="000000"/>
            </w:tcBorders>
            <w:shd w:val="clear" w:color="auto" w:fill="auto"/>
            <w:vAlign w:val="center"/>
            <w:hideMark/>
          </w:tcPr>
          <w:p w14:paraId="7E1198F8" w14:textId="289CCEA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651" w:type="dxa"/>
            <w:tcBorders>
              <w:top w:val="nil"/>
              <w:left w:val="nil"/>
              <w:bottom w:val="single" w:sz="8" w:space="0" w:color="000000"/>
              <w:right w:val="single" w:sz="8" w:space="0" w:color="000000"/>
            </w:tcBorders>
            <w:shd w:val="clear" w:color="auto" w:fill="auto"/>
            <w:vAlign w:val="center"/>
            <w:hideMark/>
          </w:tcPr>
          <w:p w14:paraId="04265902" w14:textId="43BFCC7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51" w:type="dxa"/>
            <w:tcBorders>
              <w:top w:val="nil"/>
              <w:left w:val="nil"/>
              <w:bottom w:val="single" w:sz="8" w:space="0" w:color="000000"/>
              <w:right w:val="single" w:sz="8" w:space="0" w:color="000000"/>
            </w:tcBorders>
            <w:shd w:val="clear" w:color="auto" w:fill="auto"/>
            <w:vAlign w:val="center"/>
            <w:hideMark/>
          </w:tcPr>
          <w:p w14:paraId="4E315F64" w14:textId="6E9C46F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57256BF9" w14:textId="45188DE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8" w:space="0" w:color="000000"/>
              <w:right w:val="single" w:sz="8" w:space="0" w:color="000000"/>
            </w:tcBorders>
            <w:shd w:val="clear" w:color="auto" w:fill="auto"/>
            <w:vAlign w:val="center"/>
            <w:hideMark/>
          </w:tcPr>
          <w:p w14:paraId="51AC17D5" w14:textId="799CCE4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1" w:type="dxa"/>
            <w:tcBorders>
              <w:top w:val="nil"/>
              <w:left w:val="nil"/>
              <w:bottom w:val="single" w:sz="8" w:space="0" w:color="000000"/>
              <w:right w:val="single" w:sz="8" w:space="0" w:color="000000"/>
            </w:tcBorders>
            <w:shd w:val="clear" w:color="auto" w:fill="auto"/>
            <w:vAlign w:val="center"/>
            <w:hideMark/>
          </w:tcPr>
          <w:p w14:paraId="521B2131" w14:textId="7EB22E9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616" w:type="dxa"/>
            <w:tcBorders>
              <w:top w:val="nil"/>
              <w:left w:val="nil"/>
              <w:bottom w:val="single" w:sz="8" w:space="0" w:color="000000"/>
              <w:right w:val="single" w:sz="8" w:space="0" w:color="000000"/>
            </w:tcBorders>
            <w:shd w:val="clear" w:color="auto" w:fill="auto"/>
            <w:vAlign w:val="center"/>
            <w:hideMark/>
          </w:tcPr>
          <w:p w14:paraId="75D53455" w14:textId="7D54481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0F45916D" w14:textId="0DC847B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7AE8AF7A" w14:textId="6E43E93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2" w:type="dxa"/>
            <w:tcBorders>
              <w:top w:val="nil"/>
              <w:left w:val="nil"/>
              <w:bottom w:val="single" w:sz="8" w:space="0" w:color="000000"/>
              <w:right w:val="single" w:sz="8" w:space="0" w:color="000000"/>
            </w:tcBorders>
            <w:shd w:val="clear" w:color="auto" w:fill="auto"/>
            <w:vAlign w:val="center"/>
            <w:hideMark/>
          </w:tcPr>
          <w:p w14:paraId="4BA0D3F4" w14:textId="42996E3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73F0228F" w14:textId="5069F1E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5E6ACFDE" w14:textId="11049F0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42B564AB" w14:textId="66CB80B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3E3D8FA" w14:textId="62C8731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56" w:type="dxa"/>
            <w:tcBorders>
              <w:top w:val="nil"/>
              <w:left w:val="nil"/>
              <w:bottom w:val="single" w:sz="8" w:space="0" w:color="000000"/>
              <w:right w:val="single" w:sz="8" w:space="0" w:color="000000"/>
            </w:tcBorders>
            <w:shd w:val="clear" w:color="auto" w:fill="auto"/>
            <w:vAlign w:val="center"/>
            <w:hideMark/>
          </w:tcPr>
          <w:p w14:paraId="1707B508" w14:textId="492349E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0,11</w:t>
            </w:r>
          </w:p>
        </w:tc>
        <w:tc>
          <w:tcPr>
            <w:tcW w:w="459" w:type="dxa"/>
            <w:tcBorders>
              <w:top w:val="nil"/>
              <w:left w:val="nil"/>
              <w:bottom w:val="single" w:sz="8" w:space="0" w:color="000000"/>
              <w:right w:val="single" w:sz="8" w:space="0" w:color="000000"/>
            </w:tcBorders>
            <w:shd w:val="clear" w:color="auto" w:fill="auto"/>
            <w:vAlign w:val="center"/>
            <w:hideMark/>
          </w:tcPr>
          <w:p w14:paraId="1DB8AEF4" w14:textId="04449F0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8" w:space="0" w:color="000000"/>
              <w:right w:val="single" w:sz="8" w:space="0" w:color="000000"/>
            </w:tcBorders>
            <w:shd w:val="clear" w:color="auto" w:fill="auto"/>
            <w:vAlign w:val="center"/>
            <w:hideMark/>
          </w:tcPr>
          <w:p w14:paraId="511C7F36" w14:textId="3D353EE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0,03</w:t>
            </w:r>
          </w:p>
        </w:tc>
        <w:tc>
          <w:tcPr>
            <w:tcW w:w="551" w:type="dxa"/>
            <w:tcBorders>
              <w:top w:val="nil"/>
              <w:left w:val="nil"/>
              <w:bottom w:val="single" w:sz="8" w:space="0" w:color="000000"/>
              <w:right w:val="single" w:sz="8" w:space="0" w:color="000000"/>
            </w:tcBorders>
            <w:shd w:val="clear" w:color="auto" w:fill="auto"/>
            <w:vAlign w:val="center"/>
            <w:hideMark/>
          </w:tcPr>
          <w:p w14:paraId="4D4919C7" w14:textId="190FA9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0,14</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86EB4FF" w14:textId="4E46AB0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8" w:space="0" w:color="000000"/>
              <w:right w:val="single" w:sz="8" w:space="0" w:color="000000"/>
            </w:tcBorders>
            <w:shd w:val="clear" w:color="auto" w:fill="auto"/>
            <w:vAlign w:val="center"/>
            <w:hideMark/>
          </w:tcPr>
          <w:p w14:paraId="1A225BFA" w14:textId="4B571CD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8" w:space="0" w:color="000000"/>
              <w:right w:val="single" w:sz="8" w:space="0" w:color="000000"/>
            </w:tcBorders>
            <w:shd w:val="clear" w:color="auto" w:fill="auto"/>
            <w:vAlign w:val="center"/>
            <w:hideMark/>
          </w:tcPr>
          <w:p w14:paraId="332F4848" w14:textId="5E7E875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37F4D06B" w14:textId="4408F52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8" w:space="0" w:color="000000"/>
              <w:right w:val="single" w:sz="8" w:space="0" w:color="000000"/>
            </w:tcBorders>
            <w:shd w:val="clear" w:color="auto" w:fill="auto"/>
            <w:vAlign w:val="center"/>
            <w:hideMark/>
          </w:tcPr>
          <w:p w14:paraId="45EC5FAE" w14:textId="0F1DEC8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0,55</w:t>
            </w:r>
          </w:p>
        </w:tc>
        <w:tc>
          <w:tcPr>
            <w:tcW w:w="551" w:type="dxa"/>
            <w:tcBorders>
              <w:top w:val="nil"/>
              <w:left w:val="nil"/>
              <w:bottom w:val="single" w:sz="8" w:space="0" w:color="000000"/>
              <w:right w:val="single" w:sz="8" w:space="0" w:color="000000"/>
            </w:tcBorders>
            <w:shd w:val="clear" w:color="auto" w:fill="auto"/>
            <w:vAlign w:val="center"/>
            <w:hideMark/>
          </w:tcPr>
          <w:p w14:paraId="181F62A4" w14:textId="394F23D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8" w:space="0" w:color="000000"/>
              <w:right w:val="single" w:sz="8" w:space="0" w:color="000000"/>
            </w:tcBorders>
            <w:shd w:val="clear" w:color="auto" w:fill="auto"/>
            <w:vAlign w:val="center"/>
            <w:hideMark/>
          </w:tcPr>
          <w:p w14:paraId="0717EB8C" w14:textId="4C7324B1"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0,15</w:t>
            </w:r>
          </w:p>
        </w:tc>
        <w:tc>
          <w:tcPr>
            <w:tcW w:w="651" w:type="dxa"/>
            <w:tcBorders>
              <w:top w:val="nil"/>
              <w:left w:val="nil"/>
              <w:bottom w:val="single" w:sz="8" w:space="0" w:color="000000"/>
              <w:right w:val="single" w:sz="8" w:space="0" w:color="000000"/>
            </w:tcBorders>
            <w:shd w:val="clear" w:color="auto" w:fill="auto"/>
            <w:vAlign w:val="center"/>
            <w:hideMark/>
          </w:tcPr>
          <w:p w14:paraId="3BB415A7" w14:textId="32B2B0B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0,7</w:t>
            </w:r>
          </w:p>
        </w:tc>
      </w:tr>
      <w:tr w:rsidR="00646095" w:rsidRPr="00E87909" w14:paraId="1914C216" w14:textId="77777777" w:rsidTr="00646095">
        <w:trPr>
          <w:trHeight w:val="540"/>
        </w:trPr>
        <w:tc>
          <w:tcPr>
            <w:tcW w:w="4905" w:type="dxa"/>
            <w:tcBorders>
              <w:top w:val="nil"/>
              <w:left w:val="single" w:sz="8" w:space="0" w:color="000000"/>
              <w:bottom w:val="single" w:sz="4" w:space="0" w:color="auto"/>
              <w:right w:val="single" w:sz="8" w:space="0" w:color="000000"/>
            </w:tcBorders>
            <w:shd w:val="clear" w:color="auto" w:fill="auto"/>
            <w:vAlign w:val="center"/>
            <w:hideMark/>
          </w:tcPr>
          <w:p w14:paraId="15BD6D44" w14:textId="47B49352" w:rsidR="00646095" w:rsidRPr="00B924CA" w:rsidRDefault="00646095" w:rsidP="00646095">
            <w:pPr>
              <w:widowControl/>
              <w:autoSpaceDE/>
              <w:autoSpaceDN/>
              <w:rPr>
                <w:sz w:val="20"/>
                <w:szCs w:val="20"/>
                <w:lang w:bidi="ar-SA"/>
              </w:rPr>
            </w:pPr>
            <w:r w:rsidRPr="00646095">
              <w:rPr>
                <w:sz w:val="20"/>
                <w:szCs w:val="20"/>
                <w:lang w:bidi="ar-SA"/>
              </w:rPr>
              <w:t>Застройка квартала ул. Космонавтов - ул. Севастопольская - ул. Попова - ул. Свердлова 6 домов 3-х этажных</w:t>
            </w:r>
          </w:p>
        </w:tc>
        <w:tc>
          <w:tcPr>
            <w:tcW w:w="651" w:type="dxa"/>
            <w:tcBorders>
              <w:top w:val="nil"/>
              <w:left w:val="nil"/>
              <w:bottom w:val="single" w:sz="4" w:space="0" w:color="auto"/>
              <w:right w:val="single" w:sz="8" w:space="0" w:color="000000"/>
            </w:tcBorders>
            <w:shd w:val="clear" w:color="auto" w:fill="auto"/>
            <w:vAlign w:val="center"/>
            <w:hideMark/>
          </w:tcPr>
          <w:p w14:paraId="1F1574CA" w14:textId="1B895DD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4" w:space="0" w:color="auto"/>
              <w:right w:val="single" w:sz="8" w:space="0" w:color="000000"/>
            </w:tcBorders>
            <w:shd w:val="clear" w:color="auto" w:fill="auto"/>
            <w:vAlign w:val="center"/>
            <w:hideMark/>
          </w:tcPr>
          <w:p w14:paraId="152E2DDF" w14:textId="0C787C3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nil"/>
              <w:left w:val="nil"/>
              <w:bottom w:val="single" w:sz="4" w:space="0" w:color="auto"/>
              <w:right w:val="single" w:sz="8" w:space="0" w:color="000000"/>
            </w:tcBorders>
            <w:shd w:val="clear" w:color="auto" w:fill="auto"/>
            <w:vAlign w:val="center"/>
            <w:hideMark/>
          </w:tcPr>
          <w:p w14:paraId="27A2783D" w14:textId="7736FB6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nil"/>
              <w:left w:val="nil"/>
              <w:bottom w:val="single" w:sz="4" w:space="0" w:color="auto"/>
              <w:right w:val="single" w:sz="8" w:space="0" w:color="000000"/>
            </w:tcBorders>
            <w:shd w:val="clear" w:color="auto" w:fill="auto"/>
            <w:vAlign w:val="center"/>
            <w:hideMark/>
          </w:tcPr>
          <w:p w14:paraId="1EEB86CB" w14:textId="4869A18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nil"/>
              <w:left w:val="nil"/>
              <w:bottom w:val="single" w:sz="4" w:space="0" w:color="auto"/>
              <w:right w:val="single" w:sz="8" w:space="0" w:color="000000"/>
            </w:tcBorders>
            <w:shd w:val="clear" w:color="auto" w:fill="auto"/>
            <w:vAlign w:val="center"/>
            <w:hideMark/>
          </w:tcPr>
          <w:p w14:paraId="4C9EC9ED" w14:textId="3A12F28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02B55B13" w14:textId="677A4F6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nil"/>
              <w:left w:val="nil"/>
              <w:bottom w:val="single" w:sz="4" w:space="0" w:color="auto"/>
              <w:right w:val="single" w:sz="8" w:space="0" w:color="000000"/>
            </w:tcBorders>
            <w:shd w:val="clear" w:color="auto" w:fill="auto"/>
            <w:vAlign w:val="center"/>
            <w:hideMark/>
          </w:tcPr>
          <w:p w14:paraId="02739071" w14:textId="0F5B0A4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651" w:type="dxa"/>
            <w:tcBorders>
              <w:top w:val="nil"/>
              <w:left w:val="nil"/>
              <w:bottom w:val="single" w:sz="4" w:space="0" w:color="auto"/>
              <w:right w:val="single" w:sz="8" w:space="0" w:color="000000"/>
            </w:tcBorders>
            <w:shd w:val="clear" w:color="auto" w:fill="auto"/>
            <w:vAlign w:val="center"/>
            <w:hideMark/>
          </w:tcPr>
          <w:p w14:paraId="2678FCCC" w14:textId="53B81C1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551" w:type="dxa"/>
            <w:tcBorders>
              <w:top w:val="nil"/>
              <w:left w:val="nil"/>
              <w:bottom w:val="single" w:sz="4" w:space="0" w:color="auto"/>
              <w:right w:val="single" w:sz="8" w:space="0" w:color="000000"/>
            </w:tcBorders>
            <w:shd w:val="clear" w:color="auto" w:fill="auto"/>
            <w:vAlign w:val="center"/>
            <w:hideMark/>
          </w:tcPr>
          <w:p w14:paraId="0A86DC00" w14:textId="08B5C96C"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72B2992E" w14:textId="43490C2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nil"/>
              <w:left w:val="nil"/>
              <w:bottom w:val="single" w:sz="4" w:space="0" w:color="auto"/>
              <w:right w:val="single" w:sz="8" w:space="0" w:color="000000"/>
            </w:tcBorders>
            <w:shd w:val="clear" w:color="auto" w:fill="auto"/>
            <w:vAlign w:val="center"/>
            <w:hideMark/>
          </w:tcPr>
          <w:p w14:paraId="48AB67DB" w14:textId="7450C5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551" w:type="dxa"/>
            <w:tcBorders>
              <w:top w:val="nil"/>
              <w:left w:val="nil"/>
              <w:bottom w:val="single" w:sz="4" w:space="0" w:color="auto"/>
              <w:right w:val="single" w:sz="8" w:space="0" w:color="000000"/>
            </w:tcBorders>
            <w:shd w:val="clear" w:color="auto" w:fill="auto"/>
            <w:vAlign w:val="center"/>
            <w:hideMark/>
          </w:tcPr>
          <w:p w14:paraId="72BC16FF" w14:textId="7343DD4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616" w:type="dxa"/>
            <w:tcBorders>
              <w:top w:val="nil"/>
              <w:left w:val="nil"/>
              <w:bottom w:val="single" w:sz="4" w:space="0" w:color="auto"/>
              <w:right w:val="single" w:sz="8" w:space="0" w:color="000000"/>
            </w:tcBorders>
            <w:shd w:val="clear" w:color="auto" w:fill="auto"/>
            <w:vAlign w:val="center"/>
            <w:hideMark/>
          </w:tcPr>
          <w:p w14:paraId="34CB17B1" w14:textId="677462C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6E58C03C" w14:textId="4390D24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4" w:space="0" w:color="auto"/>
              <w:right w:val="single" w:sz="8" w:space="0" w:color="000000"/>
            </w:tcBorders>
            <w:shd w:val="clear" w:color="auto" w:fill="auto"/>
            <w:vAlign w:val="center"/>
            <w:hideMark/>
          </w:tcPr>
          <w:p w14:paraId="5DD39CF4" w14:textId="7A2FD81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552" w:type="dxa"/>
            <w:tcBorders>
              <w:top w:val="nil"/>
              <w:left w:val="nil"/>
              <w:bottom w:val="single" w:sz="4" w:space="0" w:color="auto"/>
              <w:right w:val="single" w:sz="8" w:space="0" w:color="000000"/>
            </w:tcBorders>
            <w:shd w:val="clear" w:color="auto" w:fill="auto"/>
            <w:vAlign w:val="center"/>
            <w:hideMark/>
          </w:tcPr>
          <w:p w14:paraId="1A3930DB" w14:textId="4CC52E0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562" w:type="dxa"/>
            <w:gridSpan w:val="2"/>
            <w:tcBorders>
              <w:top w:val="nil"/>
              <w:left w:val="nil"/>
              <w:bottom w:val="single" w:sz="4" w:space="0" w:color="auto"/>
              <w:right w:val="single" w:sz="8" w:space="0" w:color="000000"/>
            </w:tcBorders>
            <w:shd w:val="clear" w:color="auto" w:fill="auto"/>
            <w:vAlign w:val="center"/>
            <w:hideMark/>
          </w:tcPr>
          <w:p w14:paraId="1F1410D6" w14:textId="3B69911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0,042</w:t>
            </w:r>
          </w:p>
        </w:tc>
        <w:tc>
          <w:tcPr>
            <w:tcW w:w="459" w:type="dxa"/>
            <w:tcBorders>
              <w:top w:val="nil"/>
              <w:left w:val="nil"/>
              <w:bottom w:val="single" w:sz="4" w:space="0" w:color="auto"/>
              <w:right w:val="single" w:sz="8" w:space="0" w:color="000000"/>
            </w:tcBorders>
            <w:shd w:val="clear" w:color="auto" w:fill="auto"/>
            <w:vAlign w:val="center"/>
            <w:hideMark/>
          </w:tcPr>
          <w:p w14:paraId="5FD69BF6" w14:textId="356DB08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4" w:space="0" w:color="auto"/>
              <w:right w:val="single" w:sz="8" w:space="0" w:color="000000"/>
            </w:tcBorders>
            <w:shd w:val="clear" w:color="auto" w:fill="auto"/>
            <w:vAlign w:val="center"/>
            <w:hideMark/>
          </w:tcPr>
          <w:p w14:paraId="472A0B60" w14:textId="2EDDF89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0,012</w:t>
            </w:r>
          </w:p>
        </w:tc>
        <w:tc>
          <w:tcPr>
            <w:tcW w:w="551" w:type="dxa"/>
            <w:gridSpan w:val="2"/>
            <w:tcBorders>
              <w:top w:val="nil"/>
              <w:left w:val="nil"/>
              <w:bottom w:val="single" w:sz="4" w:space="0" w:color="auto"/>
              <w:right w:val="single" w:sz="8" w:space="0" w:color="000000"/>
            </w:tcBorders>
            <w:shd w:val="clear" w:color="auto" w:fill="auto"/>
            <w:vAlign w:val="center"/>
            <w:hideMark/>
          </w:tcPr>
          <w:p w14:paraId="33034801" w14:textId="0216129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0,054</w:t>
            </w:r>
          </w:p>
        </w:tc>
        <w:tc>
          <w:tcPr>
            <w:tcW w:w="556" w:type="dxa"/>
            <w:tcBorders>
              <w:top w:val="nil"/>
              <w:left w:val="nil"/>
              <w:bottom w:val="single" w:sz="4" w:space="0" w:color="auto"/>
              <w:right w:val="single" w:sz="8" w:space="0" w:color="000000"/>
            </w:tcBorders>
            <w:shd w:val="clear" w:color="auto" w:fill="auto"/>
            <w:vAlign w:val="center"/>
            <w:hideMark/>
          </w:tcPr>
          <w:p w14:paraId="1FEE17F2" w14:textId="6C3108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0,085</w:t>
            </w:r>
          </w:p>
        </w:tc>
        <w:tc>
          <w:tcPr>
            <w:tcW w:w="459" w:type="dxa"/>
            <w:tcBorders>
              <w:top w:val="nil"/>
              <w:left w:val="nil"/>
              <w:bottom w:val="single" w:sz="4" w:space="0" w:color="auto"/>
              <w:right w:val="single" w:sz="8" w:space="0" w:color="000000"/>
            </w:tcBorders>
            <w:shd w:val="clear" w:color="auto" w:fill="auto"/>
            <w:vAlign w:val="center"/>
            <w:hideMark/>
          </w:tcPr>
          <w:p w14:paraId="0C1960A1" w14:textId="6738F88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nil"/>
              <w:left w:val="nil"/>
              <w:bottom w:val="single" w:sz="4" w:space="0" w:color="auto"/>
              <w:right w:val="single" w:sz="8" w:space="0" w:color="000000"/>
            </w:tcBorders>
            <w:shd w:val="clear" w:color="auto" w:fill="auto"/>
            <w:vAlign w:val="center"/>
            <w:hideMark/>
          </w:tcPr>
          <w:p w14:paraId="449CBF6E" w14:textId="6B914E0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0,023</w:t>
            </w:r>
          </w:p>
        </w:tc>
        <w:tc>
          <w:tcPr>
            <w:tcW w:w="551" w:type="dxa"/>
            <w:tcBorders>
              <w:top w:val="nil"/>
              <w:left w:val="nil"/>
              <w:bottom w:val="single" w:sz="4" w:space="0" w:color="auto"/>
              <w:right w:val="single" w:sz="8" w:space="0" w:color="000000"/>
            </w:tcBorders>
            <w:shd w:val="clear" w:color="auto" w:fill="auto"/>
            <w:vAlign w:val="center"/>
            <w:hideMark/>
          </w:tcPr>
          <w:p w14:paraId="4C68A89D" w14:textId="7B66071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0,108</w:t>
            </w:r>
          </w:p>
        </w:tc>
        <w:tc>
          <w:tcPr>
            <w:tcW w:w="551" w:type="dxa"/>
            <w:gridSpan w:val="2"/>
            <w:tcBorders>
              <w:top w:val="nil"/>
              <w:left w:val="nil"/>
              <w:bottom w:val="single" w:sz="4" w:space="0" w:color="auto"/>
              <w:right w:val="single" w:sz="8" w:space="0" w:color="000000"/>
            </w:tcBorders>
            <w:shd w:val="clear" w:color="auto" w:fill="auto"/>
            <w:vAlign w:val="center"/>
            <w:hideMark/>
          </w:tcPr>
          <w:p w14:paraId="66197E14" w14:textId="4A468E3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nil"/>
              <w:left w:val="nil"/>
              <w:bottom w:val="single" w:sz="4" w:space="0" w:color="auto"/>
              <w:right w:val="single" w:sz="8" w:space="0" w:color="000000"/>
            </w:tcBorders>
            <w:shd w:val="clear" w:color="auto" w:fill="auto"/>
            <w:vAlign w:val="center"/>
            <w:hideMark/>
          </w:tcPr>
          <w:p w14:paraId="7B06A672" w14:textId="73717E4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nil"/>
              <w:left w:val="nil"/>
              <w:bottom w:val="single" w:sz="4" w:space="0" w:color="auto"/>
              <w:right w:val="single" w:sz="8" w:space="0" w:color="000000"/>
            </w:tcBorders>
            <w:shd w:val="clear" w:color="auto" w:fill="auto"/>
            <w:vAlign w:val="center"/>
            <w:hideMark/>
          </w:tcPr>
          <w:p w14:paraId="492C53CE" w14:textId="704F0C5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4" w:space="0" w:color="auto"/>
              <w:right w:val="single" w:sz="8" w:space="0" w:color="000000"/>
            </w:tcBorders>
            <w:shd w:val="clear" w:color="auto" w:fill="auto"/>
            <w:vAlign w:val="center"/>
            <w:hideMark/>
          </w:tcPr>
          <w:p w14:paraId="4497F15C" w14:textId="767DDFE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nil"/>
              <w:left w:val="nil"/>
              <w:bottom w:val="single" w:sz="4" w:space="0" w:color="auto"/>
              <w:right w:val="single" w:sz="8" w:space="0" w:color="000000"/>
            </w:tcBorders>
            <w:shd w:val="clear" w:color="auto" w:fill="auto"/>
            <w:vAlign w:val="center"/>
            <w:hideMark/>
          </w:tcPr>
          <w:p w14:paraId="14132300" w14:textId="4A44BFB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0,253</w:t>
            </w:r>
          </w:p>
        </w:tc>
        <w:tc>
          <w:tcPr>
            <w:tcW w:w="551" w:type="dxa"/>
            <w:tcBorders>
              <w:top w:val="nil"/>
              <w:left w:val="nil"/>
              <w:bottom w:val="single" w:sz="4" w:space="0" w:color="auto"/>
              <w:right w:val="single" w:sz="8" w:space="0" w:color="000000"/>
            </w:tcBorders>
            <w:shd w:val="clear" w:color="auto" w:fill="auto"/>
            <w:vAlign w:val="center"/>
            <w:hideMark/>
          </w:tcPr>
          <w:p w14:paraId="3D3282E7" w14:textId="1D87872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nil"/>
              <w:left w:val="nil"/>
              <w:bottom w:val="single" w:sz="4" w:space="0" w:color="auto"/>
              <w:right w:val="single" w:sz="8" w:space="0" w:color="000000"/>
            </w:tcBorders>
            <w:shd w:val="clear" w:color="auto" w:fill="auto"/>
            <w:vAlign w:val="center"/>
            <w:hideMark/>
          </w:tcPr>
          <w:p w14:paraId="55D4B1D5" w14:textId="52D3033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0,071</w:t>
            </w:r>
          </w:p>
        </w:tc>
        <w:tc>
          <w:tcPr>
            <w:tcW w:w="651" w:type="dxa"/>
            <w:tcBorders>
              <w:top w:val="nil"/>
              <w:left w:val="nil"/>
              <w:bottom w:val="single" w:sz="4" w:space="0" w:color="auto"/>
              <w:right w:val="single" w:sz="8" w:space="0" w:color="000000"/>
            </w:tcBorders>
            <w:shd w:val="clear" w:color="auto" w:fill="auto"/>
            <w:vAlign w:val="center"/>
            <w:hideMark/>
          </w:tcPr>
          <w:p w14:paraId="5BB71105" w14:textId="26C13F4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0,324</w:t>
            </w:r>
          </w:p>
        </w:tc>
      </w:tr>
      <w:tr w:rsidR="00646095" w:rsidRPr="007A300D" w14:paraId="483D927E" w14:textId="77777777" w:rsidTr="00646095">
        <w:trPr>
          <w:trHeight w:val="315"/>
        </w:trPr>
        <w:tc>
          <w:tcPr>
            <w:tcW w:w="4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69497" w14:textId="76712F0F" w:rsidR="00646095" w:rsidRPr="00646095" w:rsidRDefault="00646095" w:rsidP="00646095">
            <w:pPr>
              <w:widowControl/>
              <w:autoSpaceDE/>
              <w:autoSpaceDN/>
              <w:rPr>
                <w:sz w:val="20"/>
                <w:szCs w:val="20"/>
                <w:lang w:bidi="ar-SA"/>
              </w:rPr>
            </w:pPr>
            <w:r w:rsidRPr="00646095">
              <w:rPr>
                <w:sz w:val="20"/>
                <w:szCs w:val="20"/>
                <w:lang w:bidi="ar-SA"/>
              </w:rPr>
              <w:t>Жилой дом в квартале «В»</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F5374" w14:textId="27CFDB1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4083" w14:textId="6FE332A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C458" w14:textId="66E5500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D4D3E" w14:textId="1DA8291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99253B" w14:textId="5D568DB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0,19</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61CE1" w14:textId="5E55D4E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EB269" w14:textId="4C206DA9"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0,052</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5BB5" w14:textId="29FE4F9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0,242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E085F" w14:textId="4E4F1E6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3E147" w14:textId="5481F3A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6468B" w14:textId="2AD1631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D35F6" w14:textId="71C1ED6A"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BF4AF" w14:textId="0A5DB5AF"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6C101" w14:textId="1CE856A6"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71EA1" w14:textId="6ED1DFBB"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EC31B" w14:textId="651D3753"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FBA9F" w14:textId="36360E3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76178" w14:textId="265332D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30E3C" w14:textId="50EC986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A6053C" w14:textId="6E6C97A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3CF4D" w14:textId="04970ACE"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4843B" w14:textId="0391DE4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19B4F" w14:textId="5F12DF1D"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FF14E" w14:textId="77D7E064"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A8FB60" w14:textId="33A6E9C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07B00" w14:textId="514E038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B82C6" w14:textId="001CE7F5"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49C41" w14:textId="15FD1907"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B3789" w14:textId="3FDC70F0"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0,19</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E7F5F" w14:textId="2BD90F2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9626A" w14:textId="7652F982"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0,052</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3C93" w14:textId="36D34CF8" w:rsidR="00646095" w:rsidRPr="00646095" w:rsidRDefault="00646095" w:rsidP="00646095">
            <w:pPr>
              <w:widowControl/>
              <w:autoSpaceDE/>
              <w:autoSpaceDN/>
              <w:ind w:left="-115" w:right="-144"/>
              <w:jc w:val="center"/>
              <w:rPr>
                <w:sz w:val="20"/>
                <w:szCs w:val="20"/>
                <w:lang w:bidi="ar-SA"/>
              </w:rPr>
            </w:pPr>
            <w:r w:rsidRPr="00646095">
              <w:rPr>
                <w:sz w:val="20"/>
                <w:szCs w:val="20"/>
                <w:lang w:bidi="ar-SA"/>
              </w:rPr>
              <w:t>0,242</w:t>
            </w:r>
          </w:p>
        </w:tc>
      </w:tr>
      <w:tr w:rsidR="00646095" w:rsidRPr="00E87909" w14:paraId="1AA37FCF" w14:textId="77777777" w:rsidTr="00646095">
        <w:trPr>
          <w:trHeight w:val="315"/>
        </w:trPr>
        <w:tc>
          <w:tcPr>
            <w:tcW w:w="4905" w:type="dxa"/>
            <w:tcBorders>
              <w:top w:val="single" w:sz="4" w:space="0" w:color="auto"/>
              <w:left w:val="single" w:sz="8" w:space="0" w:color="000000"/>
              <w:bottom w:val="single" w:sz="8" w:space="0" w:color="000000"/>
              <w:right w:val="single" w:sz="8" w:space="0" w:color="000000"/>
            </w:tcBorders>
            <w:shd w:val="clear" w:color="auto" w:fill="auto"/>
            <w:hideMark/>
          </w:tcPr>
          <w:p w14:paraId="7D29C35C" w14:textId="77777777" w:rsidR="00646095" w:rsidRPr="00B924CA" w:rsidRDefault="00646095" w:rsidP="00646095">
            <w:pPr>
              <w:widowControl/>
              <w:autoSpaceDE/>
              <w:autoSpaceDN/>
              <w:rPr>
                <w:b/>
                <w:bCs/>
                <w:lang w:bidi="ar-SA"/>
              </w:rPr>
            </w:pPr>
            <w:r w:rsidRPr="00B924CA">
              <w:rPr>
                <w:b/>
                <w:bCs/>
                <w:lang w:bidi="ar-SA"/>
              </w:rPr>
              <w:t>Итого по Микрорайону №4</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4638AD96" w14:textId="26ED4FB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0,938</w:t>
            </w:r>
          </w:p>
        </w:tc>
        <w:tc>
          <w:tcPr>
            <w:tcW w:w="557" w:type="dxa"/>
            <w:tcBorders>
              <w:top w:val="single" w:sz="4" w:space="0" w:color="auto"/>
              <w:left w:val="nil"/>
              <w:bottom w:val="single" w:sz="8" w:space="0" w:color="000000"/>
              <w:right w:val="single" w:sz="8" w:space="0" w:color="000000"/>
            </w:tcBorders>
            <w:shd w:val="clear" w:color="auto" w:fill="auto"/>
            <w:vAlign w:val="center"/>
            <w:hideMark/>
          </w:tcPr>
          <w:p w14:paraId="0768356D" w14:textId="24BF534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0,107</w:t>
            </w:r>
          </w:p>
        </w:tc>
        <w:tc>
          <w:tcPr>
            <w:tcW w:w="557" w:type="dxa"/>
            <w:tcBorders>
              <w:top w:val="single" w:sz="4" w:space="0" w:color="auto"/>
              <w:left w:val="nil"/>
              <w:bottom w:val="single" w:sz="8" w:space="0" w:color="000000"/>
              <w:right w:val="single" w:sz="8" w:space="0" w:color="000000"/>
            </w:tcBorders>
            <w:shd w:val="clear" w:color="auto" w:fill="auto"/>
            <w:vAlign w:val="center"/>
            <w:hideMark/>
          </w:tcPr>
          <w:p w14:paraId="43D65995" w14:textId="4DD5C38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0,03</w:t>
            </w:r>
          </w:p>
        </w:tc>
        <w:tc>
          <w:tcPr>
            <w:tcW w:w="678" w:type="dxa"/>
            <w:tcBorders>
              <w:top w:val="single" w:sz="4" w:space="0" w:color="auto"/>
              <w:left w:val="nil"/>
              <w:bottom w:val="single" w:sz="8" w:space="0" w:color="000000"/>
              <w:right w:val="single" w:sz="8" w:space="0" w:color="000000"/>
            </w:tcBorders>
            <w:shd w:val="clear" w:color="auto" w:fill="auto"/>
            <w:vAlign w:val="center"/>
            <w:hideMark/>
          </w:tcPr>
          <w:p w14:paraId="113791CF" w14:textId="4B3A004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1,075</w:t>
            </w:r>
          </w:p>
        </w:tc>
        <w:tc>
          <w:tcPr>
            <w:tcW w:w="651" w:type="dxa"/>
            <w:gridSpan w:val="2"/>
            <w:tcBorders>
              <w:top w:val="single" w:sz="4" w:space="0" w:color="auto"/>
              <w:left w:val="nil"/>
              <w:bottom w:val="single" w:sz="8" w:space="0" w:color="000000"/>
              <w:right w:val="single" w:sz="8" w:space="0" w:color="000000"/>
            </w:tcBorders>
            <w:shd w:val="clear" w:color="auto" w:fill="auto"/>
            <w:vAlign w:val="center"/>
            <w:hideMark/>
          </w:tcPr>
          <w:p w14:paraId="1BE15C29" w14:textId="62C57DB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0,548</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2F995FF2" w14:textId="1DFB92C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single" w:sz="4" w:space="0" w:color="auto"/>
              <w:left w:val="nil"/>
              <w:bottom w:val="single" w:sz="8" w:space="0" w:color="000000"/>
              <w:right w:val="single" w:sz="8" w:space="0" w:color="000000"/>
            </w:tcBorders>
            <w:shd w:val="clear" w:color="auto" w:fill="auto"/>
            <w:vAlign w:val="center"/>
            <w:hideMark/>
          </w:tcPr>
          <w:p w14:paraId="2A029298" w14:textId="5DEBEC5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0,094</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3FBE963A" w14:textId="3FD1274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0,642</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0D961414" w14:textId="0756248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0,258</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518CF10C" w14:textId="35F44C1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single" w:sz="4" w:space="0" w:color="auto"/>
              <w:left w:val="nil"/>
              <w:bottom w:val="single" w:sz="8" w:space="0" w:color="000000"/>
              <w:right w:val="single" w:sz="8" w:space="0" w:color="000000"/>
            </w:tcBorders>
            <w:shd w:val="clear" w:color="auto" w:fill="auto"/>
            <w:vAlign w:val="center"/>
            <w:hideMark/>
          </w:tcPr>
          <w:p w14:paraId="27083287" w14:textId="6479923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00871E5E" w14:textId="05DEB32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w:t>
            </w:r>
          </w:p>
        </w:tc>
        <w:tc>
          <w:tcPr>
            <w:tcW w:w="616" w:type="dxa"/>
            <w:tcBorders>
              <w:top w:val="single" w:sz="4" w:space="0" w:color="auto"/>
              <w:left w:val="nil"/>
              <w:bottom w:val="single" w:sz="8" w:space="0" w:color="000000"/>
              <w:right w:val="single" w:sz="8" w:space="0" w:color="000000"/>
            </w:tcBorders>
            <w:shd w:val="clear" w:color="auto" w:fill="auto"/>
            <w:vAlign w:val="center"/>
            <w:hideMark/>
          </w:tcPr>
          <w:p w14:paraId="5AA4ADE6" w14:textId="3BD4B9B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7AB041C5" w14:textId="7BBC83E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56D8197A" w14:textId="794159F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2" w:type="dxa"/>
            <w:tcBorders>
              <w:top w:val="single" w:sz="4" w:space="0" w:color="auto"/>
              <w:left w:val="nil"/>
              <w:bottom w:val="single" w:sz="8" w:space="0" w:color="000000"/>
              <w:right w:val="single" w:sz="8" w:space="0" w:color="000000"/>
            </w:tcBorders>
            <w:shd w:val="clear" w:color="auto" w:fill="auto"/>
            <w:vAlign w:val="center"/>
            <w:hideMark/>
          </w:tcPr>
          <w:p w14:paraId="3B56415A" w14:textId="619E57E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62" w:type="dxa"/>
            <w:gridSpan w:val="2"/>
            <w:tcBorders>
              <w:top w:val="single" w:sz="4" w:space="0" w:color="auto"/>
              <w:left w:val="nil"/>
              <w:bottom w:val="single" w:sz="8" w:space="0" w:color="000000"/>
              <w:right w:val="single" w:sz="8" w:space="0" w:color="000000"/>
            </w:tcBorders>
            <w:shd w:val="clear" w:color="auto" w:fill="auto"/>
            <w:vAlign w:val="center"/>
            <w:hideMark/>
          </w:tcPr>
          <w:p w14:paraId="7715DFFA" w14:textId="7F9BE03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0,152</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1D3E6233" w14:textId="1AA9616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7D49F30C" w14:textId="5411926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0,042</w:t>
            </w:r>
          </w:p>
        </w:tc>
        <w:tc>
          <w:tcPr>
            <w:tcW w:w="551" w:type="dxa"/>
            <w:gridSpan w:val="2"/>
            <w:tcBorders>
              <w:top w:val="single" w:sz="4" w:space="0" w:color="auto"/>
              <w:left w:val="nil"/>
              <w:bottom w:val="single" w:sz="8" w:space="0" w:color="000000"/>
              <w:right w:val="single" w:sz="8" w:space="0" w:color="000000"/>
            </w:tcBorders>
            <w:shd w:val="clear" w:color="auto" w:fill="auto"/>
            <w:vAlign w:val="center"/>
            <w:hideMark/>
          </w:tcPr>
          <w:p w14:paraId="18FE203A" w14:textId="018640E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0,194</w:t>
            </w:r>
          </w:p>
        </w:tc>
        <w:tc>
          <w:tcPr>
            <w:tcW w:w="556" w:type="dxa"/>
            <w:tcBorders>
              <w:top w:val="single" w:sz="4" w:space="0" w:color="auto"/>
              <w:left w:val="nil"/>
              <w:bottom w:val="single" w:sz="8" w:space="0" w:color="000000"/>
              <w:right w:val="single" w:sz="8" w:space="0" w:color="000000"/>
            </w:tcBorders>
            <w:shd w:val="clear" w:color="auto" w:fill="auto"/>
            <w:vAlign w:val="center"/>
            <w:hideMark/>
          </w:tcPr>
          <w:p w14:paraId="68271720" w14:textId="07DC8A6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0,195</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3EAF2075" w14:textId="75F4D21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5F7D0FAE" w14:textId="4F989AB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0,053</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5BCF649F" w14:textId="02E0851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0,248</w:t>
            </w:r>
          </w:p>
        </w:tc>
        <w:tc>
          <w:tcPr>
            <w:tcW w:w="551" w:type="dxa"/>
            <w:gridSpan w:val="2"/>
            <w:tcBorders>
              <w:top w:val="single" w:sz="4" w:space="0" w:color="auto"/>
              <w:left w:val="nil"/>
              <w:bottom w:val="single" w:sz="8" w:space="0" w:color="000000"/>
              <w:right w:val="single" w:sz="8" w:space="0" w:color="000000"/>
            </w:tcBorders>
            <w:shd w:val="clear" w:color="auto" w:fill="auto"/>
            <w:vAlign w:val="center"/>
            <w:hideMark/>
          </w:tcPr>
          <w:p w14:paraId="3E53FC82" w14:textId="321F2BB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single" w:sz="4" w:space="0" w:color="auto"/>
              <w:left w:val="nil"/>
              <w:bottom w:val="single" w:sz="8" w:space="0" w:color="000000"/>
              <w:right w:val="single" w:sz="8" w:space="0" w:color="000000"/>
            </w:tcBorders>
            <w:shd w:val="clear" w:color="auto" w:fill="auto"/>
            <w:vAlign w:val="center"/>
            <w:hideMark/>
          </w:tcPr>
          <w:p w14:paraId="370ACB6A" w14:textId="5FD5CBD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single" w:sz="4" w:space="0" w:color="auto"/>
              <w:left w:val="nil"/>
              <w:bottom w:val="single" w:sz="8" w:space="0" w:color="000000"/>
              <w:right w:val="single" w:sz="8" w:space="0" w:color="000000"/>
            </w:tcBorders>
            <w:shd w:val="clear" w:color="auto" w:fill="auto"/>
            <w:vAlign w:val="center"/>
            <w:hideMark/>
          </w:tcPr>
          <w:p w14:paraId="342A6039" w14:textId="282A42D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single" w:sz="4" w:space="0" w:color="auto"/>
              <w:left w:val="nil"/>
              <w:bottom w:val="single" w:sz="8" w:space="0" w:color="000000"/>
              <w:right w:val="single" w:sz="8" w:space="0" w:color="000000"/>
            </w:tcBorders>
            <w:shd w:val="clear" w:color="auto" w:fill="auto"/>
            <w:vAlign w:val="center"/>
            <w:hideMark/>
          </w:tcPr>
          <w:p w14:paraId="58BA45D2" w14:textId="2E4469C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7D155E54" w14:textId="65D24EC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2,243</w:t>
            </w:r>
          </w:p>
        </w:tc>
        <w:tc>
          <w:tcPr>
            <w:tcW w:w="551" w:type="dxa"/>
            <w:tcBorders>
              <w:top w:val="single" w:sz="4" w:space="0" w:color="auto"/>
              <w:left w:val="nil"/>
              <w:bottom w:val="single" w:sz="8" w:space="0" w:color="000000"/>
              <w:right w:val="single" w:sz="8" w:space="0" w:color="000000"/>
            </w:tcBorders>
            <w:shd w:val="clear" w:color="auto" w:fill="auto"/>
            <w:vAlign w:val="center"/>
            <w:hideMark/>
          </w:tcPr>
          <w:p w14:paraId="37D0C2F0" w14:textId="69739CC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0,107</w:t>
            </w:r>
          </w:p>
        </w:tc>
        <w:tc>
          <w:tcPr>
            <w:tcW w:w="562" w:type="dxa"/>
            <w:tcBorders>
              <w:top w:val="single" w:sz="4" w:space="0" w:color="auto"/>
              <w:left w:val="nil"/>
              <w:bottom w:val="single" w:sz="8" w:space="0" w:color="000000"/>
              <w:right w:val="single" w:sz="8" w:space="0" w:color="000000"/>
            </w:tcBorders>
            <w:shd w:val="clear" w:color="auto" w:fill="auto"/>
            <w:vAlign w:val="center"/>
            <w:hideMark/>
          </w:tcPr>
          <w:p w14:paraId="5ED345EE" w14:textId="4503C8B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0,303</w:t>
            </w:r>
          </w:p>
        </w:tc>
        <w:tc>
          <w:tcPr>
            <w:tcW w:w="651" w:type="dxa"/>
            <w:tcBorders>
              <w:top w:val="single" w:sz="4" w:space="0" w:color="auto"/>
              <w:left w:val="nil"/>
              <w:bottom w:val="single" w:sz="8" w:space="0" w:color="000000"/>
              <w:right w:val="single" w:sz="8" w:space="0" w:color="000000"/>
            </w:tcBorders>
            <w:shd w:val="clear" w:color="auto" w:fill="auto"/>
            <w:vAlign w:val="center"/>
            <w:hideMark/>
          </w:tcPr>
          <w:p w14:paraId="6A2EA602" w14:textId="4BDA9A8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2,653</w:t>
            </w:r>
          </w:p>
        </w:tc>
      </w:tr>
      <w:tr w:rsidR="00646095" w:rsidRPr="00E87909" w14:paraId="0BC251B8"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0D6ADCF4" w14:textId="77777777" w:rsidR="00646095" w:rsidRPr="00B924CA" w:rsidRDefault="00646095" w:rsidP="00646095">
            <w:pPr>
              <w:widowControl/>
              <w:autoSpaceDE/>
              <w:autoSpaceDN/>
              <w:rPr>
                <w:b/>
                <w:bCs/>
                <w:lang w:bidi="ar-SA"/>
              </w:rPr>
            </w:pPr>
            <w:r w:rsidRPr="00B924CA">
              <w:rPr>
                <w:b/>
                <w:bCs/>
                <w:lang w:bidi="ar-SA"/>
              </w:rPr>
              <w:lastRenderedPageBreak/>
              <w:t>ИТОГО общественные здания</w:t>
            </w:r>
          </w:p>
        </w:tc>
        <w:tc>
          <w:tcPr>
            <w:tcW w:w="651" w:type="dxa"/>
            <w:tcBorders>
              <w:top w:val="nil"/>
              <w:left w:val="nil"/>
              <w:bottom w:val="single" w:sz="8" w:space="0" w:color="000000"/>
              <w:right w:val="single" w:sz="8" w:space="0" w:color="000000"/>
            </w:tcBorders>
            <w:shd w:val="clear" w:color="auto" w:fill="auto"/>
            <w:vAlign w:val="center"/>
            <w:hideMark/>
          </w:tcPr>
          <w:p w14:paraId="57AB2B52" w14:textId="39CA436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1,1094</w:t>
            </w:r>
          </w:p>
        </w:tc>
        <w:tc>
          <w:tcPr>
            <w:tcW w:w="557" w:type="dxa"/>
            <w:tcBorders>
              <w:top w:val="nil"/>
              <w:left w:val="nil"/>
              <w:bottom w:val="single" w:sz="8" w:space="0" w:color="000000"/>
              <w:right w:val="single" w:sz="8" w:space="0" w:color="000000"/>
            </w:tcBorders>
            <w:shd w:val="clear" w:color="auto" w:fill="auto"/>
            <w:vAlign w:val="center"/>
            <w:hideMark/>
          </w:tcPr>
          <w:p w14:paraId="5CA9C8D9" w14:textId="46A6D76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57" w:type="dxa"/>
            <w:tcBorders>
              <w:top w:val="nil"/>
              <w:left w:val="nil"/>
              <w:bottom w:val="single" w:sz="8" w:space="0" w:color="000000"/>
              <w:right w:val="single" w:sz="8" w:space="0" w:color="000000"/>
            </w:tcBorders>
            <w:shd w:val="clear" w:color="auto" w:fill="auto"/>
            <w:vAlign w:val="center"/>
            <w:hideMark/>
          </w:tcPr>
          <w:p w14:paraId="788B016C" w14:textId="12E49D2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0,031</w:t>
            </w:r>
          </w:p>
        </w:tc>
        <w:tc>
          <w:tcPr>
            <w:tcW w:w="678" w:type="dxa"/>
            <w:tcBorders>
              <w:top w:val="nil"/>
              <w:left w:val="nil"/>
              <w:bottom w:val="single" w:sz="8" w:space="0" w:color="000000"/>
              <w:right w:val="single" w:sz="8" w:space="0" w:color="000000"/>
            </w:tcBorders>
            <w:shd w:val="clear" w:color="auto" w:fill="auto"/>
            <w:vAlign w:val="center"/>
            <w:hideMark/>
          </w:tcPr>
          <w:p w14:paraId="07C28F36" w14:textId="6D01484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1,2524</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4DFCD193" w14:textId="12DFD21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0,9663</w:t>
            </w:r>
          </w:p>
        </w:tc>
        <w:tc>
          <w:tcPr>
            <w:tcW w:w="459" w:type="dxa"/>
            <w:tcBorders>
              <w:top w:val="nil"/>
              <w:left w:val="nil"/>
              <w:bottom w:val="single" w:sz="8" w:space="0" w:color="000000"/>
              <w:right w:val="single" w:sz="8" w:space="0" w:color="000000"/>
            </w:tcBorders>
            <w:shd w:val="clear" w:color="auto" w:fill="auto"/>
            <w:vAlign w:val="center"/>
            <w:hideMark/>
          </w:tcPr>
          <w:p w14:paraId="7700CEC3" w14:textId="136DAEA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75091149" w14:textId="001B44F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nil"/>
              <w:left w:val="nil"/>
              <w:bottom w:val="single" w:sz="8" w:space="0" w:color="000000"/>
              <w:right w:val="single" w:sz="8" w:space="0" w:color="000000"/>
            </w:tcBorders>
            <w:shd w:val="clear" w:color="auto" w:fill="auto"/>
            <w:vAlign w:val="center"/>
            <w:hideMark/>
          </w:tcPr>
          <w:p w14:paraId="77E926DC" w14:textId="7BC0A90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0,9663</w:t>
            </w:r>
          </w:p>
        </w:tc>
        <w:tc>
          <w:tcPr>
            <w:tcW w:w="551" w:type="dxa"/>
            <w:tcBorders>
              <w:top w:val="nil"/>
              <w:left w:val="nil"/>
              <w:bottom w:val="single" w:sz="8" w:space="0" w:color="000000"/>
              <w:right w:val="single" w:sz="8" w:space="0" w:color="000000"/>
            </w:tcBorders>
            <w:shd w:val="clear" w:color="auto" w:fill="auto"/>
            <w:vAlign w:val="center"/>
            <w:hideMark/>
          </w:tcPr>
          <w:p w14:paraId="4684C42D" w14:textId="0E83BA7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0,106</w:t>
            </w:r>
          </w:p>
        </w:tc>
        <w:tc>
          <w:tcPr>
            <w:tcW w:w="459" w:type="dxa"/>
            <w:tcBorders>
              <w:top w:val="nil"/>
              <w:left w:val="nil"/>
              <w:bottom w:val="single" w:sz="8" w:space="0" w:color="000000"/>
              <w:right w:val="single" w:sz="8" w:space="0" w:color="000000"/>
            </w:tcBorders>
            <w:shd w:val="clear" w:color="auto" w:fill="auto"/>
            <w:vAlign w:val="center"/>
            <w:hideMark/>
          </w:tcPr>
          <w:p w14:paraId="6E66CEBB" w14:textId="04DC04A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7915DAB6" w14:textId="3CF64CD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56745ED8" w14:textId="7CFF272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0,106</w:t>
            </w:r>
          </w:p>
        </w:tc>
        <w:tc>
          <w:tcPr>
            <w:tcW w:w="616" w:type="dxa"/>
            <w:tcBorders>
              <w:top w:val="nil"/>
              <w:left w:val="nil"/>
              <w:bottom w:val="single" w:sz="8" w:space="0" w:color="000000"/>
              <w:right w:val="single" w:sz="8" w:space="0" w:color="000000"/>
            </w:tcBorders>
            <w:shd w:val="clear" w:color="auto" w:fill="auto"/>
            <w:vAlign w:val="center"/>
            <w:hideMark/>
          </w:tcPr>
          <w:p w14:paraId="49675F82" w14:textId="513F8BA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DC7CC4E" w14:textId="3010CDC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14F58A28" w14:textId="4622B16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2" w:type="dxa"/>
            <w:tcBorders>
              <w:top w:val="nil"/>
              <w:left w:val="nil"/>
              <w:bottom w:val="single" w:sz="8" w:space="0" w:color="000000"/>
              <w:right w:val="single" w:sz="8" w:space="0" w:color="000000"/>
            </w:tcBorders>
            <w:shd w:val="clear" w:color="auto" w:fill="auto"/>
            <w:vAlign w:val="center"/>
            <w:hideMark/>
          </w:tcPr>
          <w:p w14:paraId="2AC1CE64" w14:textId="00B68A4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68178C19" w14:textId="1827AF5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A6676A4" w14:textId="1A90BEC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77E2706E" w14:textId="3730E16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50019A8" w14:textId="63BEC44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6" w:type="dxa"/>
            <w:tcBorders>
              <w:top w:val="nil"/>
              <w:left w:val="nil"/>
              <w:bottom w:val="single" w:sz="8" w:space="0" w:color="000000"/>
              <w:right w:val="single" w:sz="8" w:space="0" w:color="000000"/>
            </w:tcBorders>
            <w:shd w:val="clear" w:color="auto" w:fill="auto"/>
            <w:vAlign w:val="center"/>
            <w:hideMark/>
          </w:tcPr>
          <w:p w14:paraId="2FE518E0" w14:textId="498DCF0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02F810DC" w14:textId="08A99E4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01AB8657" w14:textId="03661C5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2C4D76D9" w14:textId="280A4C3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32D538FF" w14:textId="23F1DCF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8F85C7D" w14:textId="735F591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2B00F6B0" w14:textId="4043A59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5F047828" w14:textId="44C8191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51" w:type="dxa"/>
            <w:tcBorders>
              <w:top w:val="nil"/>
              <w:left w:val="nil"/>
              <w:bottom w:val="single" w:sz="8" w:space="0" w:color="000000"/>
              <w:right w:val="single" w:sz="8" w:space="0" w:color="000000"/>
            </w:tcBorders>
            <w:shd w:val="clear" w:color="auto" w:fill="auto"/>
            <w:vAlign w:val="center"/>
            <w:hideMark/>
          </w:tcPr>
          <w:p w14:paraId="4982758A" w14:textId="5916131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2,1817</w:t>
            </w:r>
          </w:p>
        </w:tc>
        <w:tc>
          <w:tcPr>
            <w:tcW w:w="551" w:type="dxa"/>
            <w:tcBorders>
              <w:top w:val="nil"/>
              <w:left w:val="nil"/>
              <w:bottom w:val="single" w:sz="8" w:space="0" w:color="000000"/>
              <w:right w:val="single" w:sz="8" w:space="0" w:color="000000"/>
            </w:tcBorders>
            <w:shd w:val="clear" w:color="auto" w:fill="auto"/>
            <w:vAlign w:val="center"/>
            <w:hideMark/>
          </w:tcPr>
          <w:p w14:paraId="2CE41543" w14:textId="48D73D7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62" w:type="dxa"/>
            <w:tcBorders>
              <w:top w:val="nil"/>
              <w:left w:val="nil"/>
              <w:bottom w:val="single" w:sz="8" w:space="0" w:color="000000"/>
              <w:right w:val="single" w:sz="8" w:space="0" w:color="000000"/>
            </w:tcBorders>
            <w:shd w:val="clear" w:color="auto" w:fill="auto"/>
            <w:vAlign w:val="center"/>
            <w:hideMark/>
          </w:tcPr>
          <w:p w14:paraId="451074EB" w14:textId="4153B35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0,031</w:t>
            </w:r>
          </w:p>
        </w:tc>
        <w:tc>
          <w:tcPr>
            <w:tcW w:w="651" w:type="dxa"/>
            <w:tcBorders>
              <w:top w:val="nil"/>
              <w:left w:val="nil"/>
              <w:bottom w:val="single" w:sz="8" w:space="0" w:color="000000"/>
              <w:right w:val="single" w:sz="8" w:space="0" w:color="000000"/>
            </w:tcBorders>
            <w:shd w:val="clear" w:color="auto" w:fill="auto"/>
            <w:vAlign w:val="center"/>
            <w:hideMark/>
          </w:tcPr>
          <w:p w14:paraId="23624373" w14:textId="4F464BF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2,3247</w:t>
            </w:r>
          </w:p>
        </w:tc>
      </w:tr>
      <w:tr w:rsidR="00646095" w:rsidRPr="00E87909" w14:paraId="106D24CB"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38C5C980" w14:textId="77777777" w:rsidR="00646095" w:rsidRPr="00B924CA" w:rsidRDefault="00646095" w:rsidP="00646095">
            <w:pPr>
              <w:widowControl/>
              <w:autoSpaceDE/>
              <w:autoSpaceDN/>
              <w:rPr>
                <w:b/>
                <w:bCs/>
                <w:lang w:bidi="ar-SA"/>
              </w:rPr>
            </w:pPr>
            <w:r w:rsidRPr="00B924CA">
              <w:rPr>
                <w:b/>
                <w:bCs/>
                <w:lang w:bidi="ar-SA"/>
              </w:rPr>
              <w:t>ИТОГО жилой фонд</w:t>
            </w:r>
          </w:p>
        </w:tc>
        <w:tc>
          <w:tcPr>
            <w:tcW w:w="651" w:type="dxa"/>
            <w:tcBorders>
              <w:top w:val="nil"/>
              <w:left w:val="nil"/>
              <w:bottom w:val="single" w:sz="8" w:space="0" w:color="000000"/>
              <w:right w:val="single" w:sz="8" w:space="0" w:color="000000"/>
            </w:tcBorders>
            <w:shd w:val="clear" w:color="auto" w:fill="auto"/>
            <w:vAlign w:val="center"/>
            <w:hideMark/>
          </w:tcPr>
          <w:p w14:paraId="16CFFC2F" w14:textId="6EB4336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0,347</w:t>
            </w:r>
          </w:p>
        </w:tc>
        <w:tc>
          <w:tcPr>
            <w:tcW w:w="557" w:type="dxa"/>
            <w:tcBorders>
              <w:top w:val="nil"/>
              <w:left w:val="nil"/>
              <w:bottom w:val="single" w:sz="8" w:space="0" w:color="000000"/>
              <w:right w:val="single" w:sz="8" w:space="0" w:color="000000"/>
            </w:tcBorders>
            <w:shd w:val="clear" w:color="auto" w:fill="auto"/>
            <w:vAlign w:val="center"/>
            <w:hideMark/>
          </w:tcPr>
          <w:p w14:paraId="440A51E5" w14:textId="5A56915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7" w:type="dxa"/>
            <w:tcBorders>
              <w:top w:val="nil"/>
              <w:left w:val="nil"/>
              <w:bottom w:val="single" w:sz="8" w:space="0" w:color="000000"/>
              <w:right w:val="single" w:sz="8" w:space="0" w:color="000000"/>
            </w:tcBorders>
            <w:shd w:val="clear" w:color="auto" w:fill="auto"/>
            <w:vAlign w:val="center"/>
            <w:hideMark/>
          </w:tcPr>
          <w:p w14:paraId="5AF48838" w14:textId="592C7BA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0,022</w:t>
            </w:r>
          </w:p>
        </w:tc>
        <w:tc>
          <w:tcPr>
            <w:tcW w:w="678" w:type="dxa"/>
            <w:tcBorders>
              <w:top w:val="nil"/>
              <w:left w:val="nil"/>
              <w:bottom w:val="single" w:sz="8" w:space="0" w:color="000000"/>
              <w:right w:val="single" w:sz="8" w:space="0" w:color="000000"/>
            </w:tcBorders>
            <w:shd w:val="clear" w:color="auto" w:fill="auto"/>
            <w:vAlign w:val="center"/>
            <w:hideMark/>
          </w:tcPr>
          <w:p w14:paraId="721AB7DD" w14:textId="371A9D2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0,369</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60C8C3B" w14:textId="70862D6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0,735</w:t>
            </w:r>
          </w:p>
        </w:tc>
        <w:tc>
          <w:tcPr>
            <w:tcW w:w="459" w:type="dxa"/>
            <w:tcBorders>
              <w:top w:val="nil"/>
              <w:left w:val="nil"/>
              <w:bottom w:val="single" w:sz="8" w:space="0" w:color="000000"/>
              <w:right w:val="single" w:sz="8" w:space="0" w:color="000000"/>
            </w:tcBorders>
            <w:shd w:val="clear" w:color="auto" w:fill="auto"/>
            <w:vAlign w:val="center"/>
            <w:hideMark/>
          </w:tcPr>
          <w:p w14:paraId="2A6C5920" w14:textId="1B53C56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19A3E21D" w14:textId="5F5E407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0,208</w:t>
            </w:r>
          </w:p>
        </w:tc>
        <w:tc>
          <w:tcPr>
            <w:tcW w:w="651" w:type="dxa"/>
            <w:tcBorders>
              <w:top w:val="nil"/>
              <w:left w:val="nil"/>
              <w:bottom w:val="single" w:sz="8" w:space="0" w:color="000000"/>
              <w:right w:val="single" w:sz="8" w:space="0" w:color="000000"/>
            </w:tcBorders>
            <w:shd w:val="clear" w:color="auto" w:fill="auto"/>
            <w:vAlign w:val="center"/>
            <w:hideMark/>
          </w:tcPr>
          <w:p w14:paraId="3F2642EF" w14:textId="2B0A3D0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0,943</w:t>
            </w:r>
          </w:p>
        </w:tc>
        <w:tc>
          <w:tcPr>
            <w:tcW w:w="551" w:type="dxa"/>
            <w:tcBorders>
              <w:top w:val="nil"/>
              <w:left w:val="nil"/>
              <w:bottom w:val="single" w:sz="8" w:space="0" w:color="000000"/>
              <w:right w:val="single" w:sz="8" w:space="0" w:color="000000"/>
            </w:tcBorders>
            <w:shd w:val="clear" w:color="auto" w:fill="auto"/>
            <w:vAlign w:val="center"/>
            <w:hideMark/>
          </w:tcPr>
          <w:p w14:paraId="39E2A0D8" w14:textId="3DEB530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0,294</w:t>
            </w:r>
          </w:p>
        </w:tc>
        <w:tc>
          <w:tcPr>
            <w:tcW w:w="459" w:type="dxa"/>
            <w:tcBorders>
              <w:top w:val="nil"/>
              <w:left w:val="nil"/>
              <w:bottom w:val="single" w:sz="8" w:space="0" w:color="000000"/>
              <w:right w:val="single" w:sz="8" w:space="0" w:color="000000"/>
            </w:tcBorders>
            <w:shd w:val="clear" w:color="auto" w:fill="auto"/>
            <w:vAlign w:val="center"/>
            <w:hideMark/>
          </w:tcPr>
          <w:p w14:paraId="46414606" w14:textId="25AA729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51283FED" w14:textId="5241607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1" w:type="dxa"/>
            <w:tcBorders>
              <w:top w:val="nil"/>
              <w:left w:val="nil"/>
              <w:bottom w:val="single" w:sz="8" w:space="0" w:color="000000"/>
              <w:right w:val="single" w:sz="8" w:space="0" w:color="000000"/>
            </w:tcBorders>
            <w:shd w:val="clear" w:color="auto" w:fill="auto"/>
            <w:vAlign w:val="center"/>
            <w:hideMark/>
          </w:tcPr>
          <w:p w14:paraId="10294895" w14:textId="7B04C6F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0,375</w:t>
            </w:r>
          </w:p>
        </w:tc>
        <w:tc>
          <w:tcPr>
            <w:tcW w:w="616" w:type="dxa"/>
            <w:tcBorders>
              <w:top w:val="nil"/>
              <w:left w:val="nil"/>
              <w:bottom w:val="single" w:sz="8" w:space="0" w:color="000000"/>
              <w:right w:val="single" w:sz="8" w:space="0" w:color="000000"/>
            </w:tcBorders>
            <w:shd w:val="clear" w:color="auto" w:fill="auto"/>
            <w:vAlign w:val="center"/>
            <w:hideMark/>
          </w:tcPr>
          <w:p w14:paraId="1AD23BAC" w14:textId="5D03DE4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0,294</w:t>
            </w:r>
          </w:p>
        </w:tc>
        <w:tc>
          <w:tcPr>
            <w:tcW w:w="459" w:type="dxa"/>
            <w:tcBorders>
              <w:top w:val="nil"/>
              <w:left w:val="nil"/>
              <w:bottom w:val="single" w:sz="8" w:space="0" w:color="000000"/>
              <w:right w:val="single" w:sz="8" w:space="0" w:color="000000"/>
            </w:tcBorders>
            <w:shd w:val="clear" w:color="auto" w:fill="auto"/>
            <w:vAlign w:val="center"/>
            <w:hideMark/>
          </w:tcPr>
          <w:p w14:paraId="0E47EA2A" w14:textId="057E337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77EEF4F7" w14:textId="63DBEFA5"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2" w:type="dxa"/>
            <w:tcBorders>
              <w:top w:val="nil"/>
              <w:left w:val="nil"/>
              <w:bottom w:val="single" w:sz="8" w:space="0" w:color="000000"/>
              <w:right w:val="single" w:sz="8" w:space="0" w:color="000000"/>
            </w:tcBorders>
            <w:shd w:val="clear" w:color="auto" w:fill="auto"/>
            <w:vAlign w:val="center"/>
            <w:hideMark/>
          </w:tcPr>
          <w:p w14:paraId="2538B246" w14:textId="2551867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0,375</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0B1BFBBA" w14:textId="120FB97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0,436</w:t>
            </w:r>
          </w:p>
        </w:tc>
        <w:tc>
          <w:tcPr>
            <w:tcW w:w="459" w:type="dxa"/>
            <w:tcBorders>
              <w:top w:val="nil"/>
              <w:left w:val="nil"/>
              <w:bottom w:val="single" w:sz="8" w:space="0" w:color="000000"/>
              <w:right w:val="single" w:sz="8" w:space="0" w:color="000000"/>
            </w:tcBorders>
            <w:shd w:val="clear" w:color="auto" w:fill="auto"/>
            <w:vAlign w:val="center"/>
            <w:hideMark/>
          </w:tcPr>
          <w:p w14:paraId="4B94CF4F" w14:textId="76670D3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26E1E124" w14:textId="050C99A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0,121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286FAF1" w14:textId="0F7252D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0,557</w:t>
            </w:r>
          </w:p>
        </w:tc>
        <w:tc>
          <w:tcPr>
            <w:tcW w:w="556" w:type="dxa"/>
            <w:tcBorders>
              <w:top w:val="nil"/>
              <w:left w:val="nil"/>
              <w:bottom w:val="single" w:sz="8" w:space="0" w:color="000000"/>
              <w:right w:val="single" w:sz="8" w:space="0" w:color="000000"/>
            </w:tcBorders>
            <w:shd w:val="clear" w:color="auto" w:fill="auto"/>
            <w:vAlign w:val="center"/>
            <w:hideMark/>
          </w:tcPr>
          <w:p w14:paraId="4F55D9B9" w14:textId="5BB9BA4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0,479</w:t>
            </w:r>
          </w:p>
        </w:tc>
        <w:tc>
          <w:tcPr>
            <w:tcW w:w="459" w:type="dxa"/>
            <w:tcBorders>
              <w:top w:val="nil"/>
              <w:left w:val="nil"/>
              <w:bottom w:val="single" w:sz="8" w:space="0" w:color="000000"/>
              <w:right w:val="single" w:sz="8" w:space="0" w:color="000000"/>
            </w:tcBorders>
            <w:shd w:val="clear" w:color="auto" w:fill="auto"/>
            <w:vAlign w:val="center"/>
            <w:hideMark/>
          </w:tcPr>
          <w:p w14:paraId="2B8E76CF" w14:textId="3926932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1370AC8F" w14:textId="64C5B5B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0,132</w:t>
            </w:r>
          </w:p>
        </w:tc>
        <w:tc>
          <w:tcPr>
            <w:tcW w:w="551" w:type="dxa"/>
            <w:tcBorders>
              <w:top w:val="nil"/>
              <w:left w:val="nil"/>
              <w:bottom w:val="single" w:sz="8" w:space="0" w:color="000000"/>
              <w:right w:val="single" w:sz="8" w:space="0" w:color="000000"/>
            </w:tcBorders>
            <w:shd w:val="clear" w:color="auto" w:fill="auto"/>
            <w:vAlign w:val="center"/>
            <w:hideMark/>
          </w:tcPr>
          <w:p w14:paraId="649896C1" w14:textId="3B24E35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0,611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4CDC5BC7" w14:textId="037D337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0,426</w:t>
            </w:r>
          </w:p>
        </w:tc>
        <w:tc>
          <w:tcPr>
            <w:tcW w:w="459" w:type="dxa"/>
            <w:tcBorders>
              <w:top w:val="nil"/>
              <w:left w:val="nil"/>
              <w:bottom w:val="single" w:sz="8" w:space="0" w:color="000000"/>
              <w:right w:val="single" w:sz="8" w:space="0" w:color="000000"/>
            </w:tcBorders>
            <w:shd w:val="clear" w:color="auto" w:fill="auto"/>
            <w:vAlign w:val="center"/>
            <w:hideMark/>
          </w:tcPr>
          <w:p w14:paraId="3CB9D030" w14:textId="27B38D9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3F7494AF" w14:textId="2099E8A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0,118</w:t>
            </w:r>
          </w:p>
        </w:tc>
        <w:tc>
          <w:tcPr>
            <w:tcW w:w="562" w:type="dxa"/>
            <w:tcBorders>
              <w:top w:val="nil"/>
              <w:left w:val="nil"/>
              <w:bottom w:val="single" w:sz="8" w:space="0" w:color="000000"/>
              <w:right w:val="single" w:sz="8" w:space="0" w:color="000000"/>
            </w:tcBorders>
            <w:shd w:val="clear" w:color="auto" w:fill="auto"/>
            <w:vAlign w:val="center"/>
            <w:hideMark/>
          </w:tcPr>
          <w:p w14:paraId="7678CFD8" w14:textId="70D0325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0,544</w:t>
            </w:r>
          </w:p>
        </w:tc>
        <w:tc>
          <w:tcPr>
            <w:tcW w:w="651" w:type="dxa"/>
            <w:tcBorders>
              <w:top w:val="nil"/>
              <w:left w:val="nil"/>
              <w:bottom w:val="single" w:sz="8" w:space="0" w:color="000000"/>
              <w:right w:val="single" w:sz="8" w:space="0" w:color="000000"/>
            </w:tcBorders>
            <w:shd w:val="clear" w:color="auto" w:fill="auto"/>
            <w:vAlign w:val="center"/>
            <w:hideMark/>
          </w:tcPr>
          <w:p w14:paraId="13CA7C3F" w14:textId="739B50B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3,011</w:t>
            </w:r>
          </w:p>
        </w:tc>
        <w:tc>
          <w:tcPr>
            <w:tcW w:w="551" w:type="dxa"/>
            <w:tcBorders>
              <w:top w:val="nil"/>
              <w:left w:val="nil"/>
              <w:bottom w:val="single" w:sz="8" w:space="0" w:color="000000"/>
              <w:right w:val="single" w:sz="8" w:space="0" w:color="000000"/>
            </w:tcBorders>
            <w:shd w:val="clear" w:color="auto" w:fill="auto"/>
            <w:vAlign w:val="center"/>
            <w:hideMark/>
          </w:tcPr>
          <w:p w14:paraId="5A0D2A38" w14:textId="1CDC5DE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62" w:type="dxa"/>
            <w:tcBorders>
              <w:top w:val="nil"/>
              <w:left w:val="nil"/>
              <w:bottom w:val="single" w:sz="8" w:space="0" w:color="000000"/>
              <w:right w:val="single" w:sz="8" w:space="0" w:color="000000"/>
            </w:tcBorders>
            <w:shd w:val="clear" w:color="auto" w:fill="auto"/>
            <w:vAlign w:val="center"/>
            <w:hideMark/>
          </w:tcPr>
          <w:p w14:paraId="46197C10" w14:textId="40BAE6F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0,763</w:t>
            </w:r>
          </w:p>
        </w:tc>
        <w:tc>
          <w:tcPr>
            <w:tcW w:w="651" w:type="dxa"/>
            <w:tcBorders>
              <w:top w:val="nil"/>
              <w:left w:val="nil"/>
              <w:bottom w:val="single" w:sz="8" w:space="0" w:color="000000"/>
              <w:right w:val="single" w:sz="8" w:space="0" w:color="000000"/>
            </w:tcBorders>
            <w:shd w:val="clear" w:color="auto" w:fill="auto"/>
            <w:vAlign w:val="center"/>
            <w:hideMark/>
          </w:tcPr>
          <w:p w14:paraId="5AB943DC" w14:textId="22B2C8D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3,774</w:t>
            </w:r>
          </w:p>
        </w:tc>
      </w:tr>
      <w:tr w:rsidR="00646095" w:rsidRPr="00E87909" w14:paraId="7CAB5848" w14:textId="77777777" w:rsidTr="00646095">
        <w:trPr>
          <w:trHeight w:val="315"/>
        </w:trPr>
        <w:tc>
          <w:tcPr>
            <w:tcW w:w="4905" w:type="dxa"/>
            <w:tcBorders>
              <w:top w:val="nil"/>
              <w:left w:val="single" w:sz="8" w:space="0" w:color="000000"/>
              <w:bottom w:val="single" w:sz="8" w:space="0" w:color="000000"/>
              <w:right w:val="single" w:sz="8" w:space="0" w:color="000000"/>
            </w:tcBorders>
            <w:shd w:val="clear" w:color="auto" w:fill="auto"/>
            <w:hideMark/>
          </w:tcPr>
          <w:p w14:paraId="4629395E" w14:textId="77777777" w:rsidR="00646095" w:rsidRPr="00B924CA" w:rsidRDefault="00646095" w:rsidP="00646095">
            <w:pPr>
              <w:widowControl/>
              <w:autoSpaceDE/>
              <w:autoSpaceDN/>
              <w:rPr>
                <w:b/>
                <w:bCs/>
                <w:lang w:bidi="ar-SA"/>
              </w:rPr>
            </w:pPr>
            <w:r w:rsidRPr="00B924CA">
              <w:rPr>
                <w:b/>
                <w:bCs/>
                <w:lang w:bidi="ar-SA"/>
              </w:rPr>
              <w:t>ВСЕГО:</w:t>
            </w:r>
          </w:p>
        </w:tc>
        <w:tc>
          <w:tcPr>
            <w:tcW w:w="651" w:type="dxa"/>
            <w:tcBorders>
              <w:top w:val="nil"/>
              <w:left w:val="nil"/>
              <w:bottom w:val="single" w:sz="8" w:space="0" w:color="000000"/>
              <w:right w:val="single" w:sz="8" w:space="0" w:color="000000"/>
            </w:tcBorders>
            <w:shd w:val="clear" w:color="auto" w:fill="auto"/>
            <w:vAlign w:val="center"/>
            <w:hideMark/>
          </w:tcPr>
          <w:p w14:paraId="368A98C6" w14:textId="26BD12C7"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1,4564</w:t>
            </w:r>
          </w:p>
        </w:tc>
        <w:tc>
          <w:tcPr>
            <w:tcW w:w="557" w:type="dxa"/>
            <w:tcBorders>
              <w:top w:val="nil"/>
              <w:left w:val="nil"/>
              <w:bottom w:val="single" w:sz="8" w:space="0" w:color="000000"/>
              <w:right w:val="single" w:sz="8" w:space="0" w:color="000000"/>
            </w:tcBorders>
            <w:shd w:val="clear" w:color="auto" w:fill="auto"/>
            <w:vAlign w:val="center"/>
            <w:hideMark/>
          </w:tcPr>
          <w:p w14:paraId="7E13C4A9" w14:textId="385FA70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57" w:type="dxa"/>
            <w:tcBorders>
              <w:top w:val="nil"/>
              <w:left w:val="nil"/>
              <w:bottom w:val="single" w:sz="8" w:space="0" w:color="000000"/>
              <w:right w:val="single" w:sz="8" w:space="0" w:color="000000"/>
            </w:tcBorders>
            <w:shd w:val="clear" w:color="auto" w:fill="auto"/>
            <w:vAlign w:val="center"/>
            <w:hideMark/>
          </w:tcPr>
          <w:p w14:paraId="576C7457" w14:textId="58F0478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0,053</w:t>
            </w:r>
          </w:p>
        </w:tc>
        <w:tc>
          <w:tcPr>
            <w:tcW w:w="678" w:type="dxa"/>
            <w:tcBorders>
              <w:top w:val="nil"/>
              <w:left w:val="nil"/>
              <w:bottom w:val="single" w:sz="8" w:space="0" w:color="000000"/>
              <w:right w:val="single" w:sz="8" w:space="0" w:color="000000"/>
            </w:tcBorders>
            <w:shd w:val="clear" w:color="auto" w:fill="auto"/>
            <w:vAlign w:val="center"/>
            <w:hideMark/>
          </w:tcPr>
          <w:p w14:paraId="76B80BA3" w14:textId="01EFC30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1,6214</w:t>
            </w:r>
          </w:p>
        </w:tc>
        <w:tc>
          <w:tcPr>
            <w:tcW w:w="651" w:type="dxa"/>
            <w:gridSpan w:val="2"/>
            <w:tcBorders>
              <w:top w:val="nil"/>
              <w:left w:val="nil"/>
              <w:bottom w:val="single" w:sz="8" w:space="0" w:color="000000"/>
              <w:right w:val="single" w:sz="8" w:space="0" w:color="000000"/>
            </w:tcBorders>
            <w:shd w:val="clear" w:color="auto" w:fill="auto"/>
            <w:vAlign w:val="center"/>
            <w:hideMark/>
          </w:tcPr>
          <w:p w14:paraId="0DA36AD9" w14:textId="1DD526A6"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1,7013</w:t>
            </w:r>
          </w:p>
        </w:tc>
        <w:tc>
          <w:tcPr>
            <w:tcW w:w="459" w:type="dxa"/>
            <w:tcBorders>
              <w:top w:val="nil"/>
              <w:left w:val="nil"/>
              <w:bottom w:val="single" w:sz="8" w:space="0" w:color="000000"/>
              <w:right w:val="single" w:sz="8" w:space="0" w:color="000000"/>
            </w:tcBorders>
            <w:shd w:val="clear" w:color="auto" w:fill="auto"/>
            <w:vAlign w:val="center"/>
            <w:hideMark/>
          </w:tcPr>
          <w:p w14:paraId="5146B968" w14:textId="3111700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25" w:type="dxa"/>
            <w:tcBorders>
              <w:top w:val="nil"/>
              <w:left w:val="nil"/>
              <w:bottom w:val="single" w:sz="8" w:space="0" w:color="000000"/>
              <w:right w:val="single" w:sz="8" w:space="0" w:color="000000"/>
            </w:tcBorders>
            <w:shd w:val="clear" w:color="auto" w:fill="auto"/>
            <w:vAlign w:val="center"/>
            <w:hideMark/>
          </w:tcPr>
          <w:p w14:paraId="2143BBED" w14:textId="162BC90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0,208</w:t>
            </w:r>
          </w:p>
        </w:tc>
        <w:tc>
          <w:tcPr>
            <w:tcW w:w="651" w:type="dxa"/>
            <w:tcBorders>
              <w:top w:val="nil"/>
              <w:left w:val="nil"/>
              <w:bottom w:val="single" w:sz="8" w:space="0" w:color="000000"/>
              <w:right w:val="single" w:sz="8" w:space="0" w:color="000000"/>
            </w:tcBorders>
            <w:shd w:val="clear" w:color="auto" w:fill="auto"/>
            <w:vAlign w:val="center"/>
            <w:hideMark/>
          </w:tcPr>
          <w:p w14:paraId="3E8D3137" w14:textId="1034665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1,9093</w:t>
            </w:r>
          </w:p>
        </w:tc>
        <w:tc>
          <w:tcPr>
            <w:tcW w:w="551" w:type="dxa"/>
            <w:tcBorders>
              <w:top w:val="nil"/>
              <w:left w:val="nil"/>
              <w:bottom w:val="single" w:sz="8" w:space="0" w:color="000000"/>
              <w:right w:val="single" w:sz="8" w:space="0" w:color="000000"/>
            </w:tcBorders>
            <w:shd w:val="clear" w:color="auto" w:fill="auto"/>
            <w:vAlign w:val="center"/>
            <w:hideMark/>
          </w:tcPr>
          <w:p w14:paraId="49A5D4B6" w14:textId="30C280F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w:t>
            </w:r>
          </w:p>
        </w:tc>
        <w:tc>
          <w:tcPr>
            <w:tcW w:w="459" w:type="dxa"/>
            <w:tcBorders>
              <w:top w:val="nil"/>
              <w:left w:val="nil"/>
              <w:bottom w:val="single" w:sz="8" w:space="0" w:color="000000"/>
              <w:right w:val="single" w:sz="8" w:space="0" w:color="000000"/>
            </w:tcBorders>
            <w:shd w:val="clear" w:color="auto" w:fill="auto"/>
            <w:vAlign w:val="center"/>
            <w:hideMark/>
          </w:tcPr>
          <w:p w14:paraId="79DE19C3" w14:textId="4CD898E8"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71" w:type="dxa"/>
            <w:tcBorders>
              <w:top w:val="nil"/>
              <w:left w:val="nil"/>
              <w:bottom w:val="single" w:sz="8" w:space="0" w:color="000000"/>
              <w:right w:val="single" w:sz="8" w:space="0" w:color="000000"/>
            </w:tcBorders>
            <w:shd w:val="clear" w:color="auto" w:fill="auto"/>
            <w:vAlign w:val="center"/>
            <w:hideMark/>
          </w:tcPr>
          <w:p w14:paraId="588F5143" w14:textId="32A07A5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1" w:type="dxa"/>
            <w:tcBorders>
              <w:top w:val="nil"/>
              <w:left w:val="nil"/>
              <w:bottom w:val="single" w:sz="8" w:space="0" w:color="000000"/>
              <w:right w:val="single" w:sz="8" w:space="0" w:color="000000"/>
            </w:tcBorders>
            <w:shd w:val="clear" w:color="auto" w:fill="auto"/>
            <w:vAlign w:val="center"/>
            <w:hideMark/>
          </w:tcPr>
          <w:p w14:paraId="0D2D6843" w14:textId="30A779B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0,481</w:t>
            </w:r>
          </w:p>
        </w:tc>
        <w:tc>
          <w:tcPr>
            <w:tcW w:w="616" w:type="dxa"/>
            <w:tcBorders>
              <w:top w:val="nil"/>
              <w:left w:val="nil"/>
              <w:bottom w:val="single" w:sz="8" w:space="0" w:color="000000"/>
              <w:right w:val="single" w:sz="8" w:space="0" w:color="000000"/>
            </w:tcBorders>
            <w:shd w:val="clear" w:color="auto" w:fill="auto"/>
            <w:vAlign w:val="center"/>
            <w:hideMark/>
          </w:tcPr>
          <w:p w14:paraId="22057B8D" w14:textId="6C81F9A2"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0,294</w:t>
            </w:r>
          </w:p>
        </w:tc>
        <w:tc>
          <w:tcPr>
            <w:tcW w:w="459" w:type="dxa"/>
            <w:tcBorders>
              <w:top w:val="nil"/>
              <w:left w:val="nil"/>
              <w:bottom w:val="single" w:sz="8" w:space="0" w:color="000000"/>
              <w:right w:val="single" w:sz="8" w:space="0" w:color="000000"/>
            </w:tcBorders>
            <w:shd w:val="clear" w:color="auto" w:fill="auto"/>
            <w:vAlign w:val="center"/>
            <w:hideMark/>
          </w:tcPr>
          <w:p w14:paraId="4761A651" w14:textId="6908F04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08363FF4" w14:textId="6D2B27BC"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0,081</w:t>
            </w:r>
          </w:p>
        </w:tc>
        <w:tc>
          <w:tcPr>
            <w:tcW w:w="552" w:type="dxa"/>
            <w:tcBorders>
              <w:top w:val="nil"/>
              <w:left w:val="nil"/>
              <w:bottom w:val="single" w:sz="8" w:space="0" w:color="000000"/>
              <w:right w:val="single" w:sz="8" w:space="0" w:color="000000"/>
            </w:tcBorders>
            <w:shd w:val="clear" w:color="auto" w:fill="auto"/>
            <w:vAlign w:val="center"/>
            <w:hideMark/>
          </w:tcPr>
          <w:p w14:paraId="244034E8" w14:textId="3DD722E0"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0,375</w:t>
            </w:r>
          </w:p>
        </w:tc>
        <w:tc>
          <w:tcPr>
            <w:tcW w:w="562" w:type="dxa"/>
            <w:gridSpan w:val="2"/>
            <w:tcBorders>
              <w:top w:val="nil"/>
              <w:left w:val="nil"/>
              <w:bottom w:val="single" w:sz="8" w:space="0" w:color="000000"/>
              <w:right w:val="single" w:sz="8" w:space="0" w:color="000000"/>
            </w:tcBorders>
            <w:shd w:val="clear" w:color="auto" w:fill="auto"/>
            <w:vAlign w:val="center"/>
            <w:hideMark/>
          </w:tcPr>
          <w:p w14:paraId="4E3A63C6" w14:textId="1EA6C2D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0,436</w:t>
            </w:r>
          </w:p>
        </w:tc>
        <w:tc>
          <w:tcPr>
            <w:tcW w:w="459" w:type="dxa"/>
            <w:tcBorders>
              <w:top w:val="nil"/>
              <w:left w:val="nil"/>
              <w:bottom w:val="single" w:sz="8" w:space="0" w:color="000000"/>
              <w:right w:val="single" w:sz="8" w:space="0" w:color="000000"/>
            </w:tcBorders>
            <w:shd w:val="clear" w:color="auto" w:fill="auto"/>
            <w:vAlign w:val="center"/>
            <w:hideMark/>
          </w:tcPr>
          <w:p w14:paraId="31128550" w14:textId="276CC5B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2E91147F" w14:textId="4488498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0,121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0ECC1C17" w14:textId="4FAA73AB"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0,557</w:t>
            </w:r>
          </w:p>
        </w:tc>
        <w:tc>
          <w:tcPr>
            <w:tcW w:w="556" w:type="dxa"/>
            <w:tcBorders>
              <w:top w:val="nil"/>
              <w:left w:val="nil"/>
              <w:bottom w:val="single" w:sz="8" w:space="0" w:color="000000"/>
              <w:right w:val="single" w:sz="8" w:space="0" w:color="000000"/>
            </w:tcBorders>
            <w:shd w:val="clear" w:color="auto" w:fill="auto"/>
            <w:vAlign w:val="center"/>
            <w:hideMark/>
          </w:tcPr>
          <w:p w14:paraId="475E4A90" w14:textId="61835084"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0,479</w:t>
            </w:r>
          </w:p>
        </w:tc>
        <w:tc>
          <w:tcPr>
            <w:tcW w:w="459" w:type="dxa"/>
            <w:tcBorders>
              <w:top w:val="nil"/>
              <w:left w:val="nil"/>
              <w:bottom w:val="single" w:sz="8" w:space="0" w:color="000000"/>
              <w:right w:val="single" w:sz="8" w:space="0" w:color="000000"/>
            </w:tcBorders>
            <w:shd w:val="clear" w:color="auto" w:fill="auto"/>
            <w:vAlign w:val="center"/>
            <w:hideMark/>
          </w:tcPr>
          <w:p w14:paraId="075F5699" w14:textId="03BEA04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551" w:type="dxa"/>
            <w:tcBorders>
              <w:top w:val="nil"/>
              <w:left w:val="nil"/>
              <w:bottom w:val="single" w:sz="8" w:space="0" w:color="000000"/>
              <w:right w:val="single" w:sz="8" w:space="0" w:color="000000"/>
            </w:tcBorders>
            <w:shd w:val="clear" w:color="auto" w:fill="auto"/>
            <w:vAlign w:val="center"/>
            <w:hideMark/>
          </w:tcPr>
          <w:p w14:paraId="6F89EEB7" w14:textId="5F1A6EAA"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0,132</w:t>
            </w:r>
          </w:p>
        </w:tc>
        <w:tc>
          <w:tcPr>
            <w:tcW w:w="551" w:type="dxa"/>
            <w:tcBorders>
              <w:top w:val="nil"/>
              <w:left w:val="nil"/>
              <w:bottom w:val="single" w:sz="8" w:space="0" w:color="000000"/>
              <w:right w:val="single" w:sz="8" w:space="0" w:color="000000"/>
            </w:tcBorders>
            <w:shd w:val="clear" w:color="auto" w:fill="auto"/>
            <w:vAlign w:val="center"/>
            <w:hideMark/>
          </w:tcPr>
          <w:p w14:paraId="1997D918" w14:textId="6D68D56F"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0,611</w:t>
            </w:r>
          </w:p>
        </w:tc>
        <w:tc>
          <w:tcPr>
            <w:tcW w:w="551" w:type="dxa"/>
            <w:gridSpan w:val="2"/>
            <w:tcBorders>
              <w:top w:val="nil"/>
              <w:left w:val="nil"/>
              <w:bottom w:val="single" w:sz="8" w:space="0" w:color="000000"/>
              <w:right w:val="single" w:sz="8" w:space="0" w:color="000000"/>
            </w:tcBorders>
            <w:shd w:val="clear" w:color="auto" w:fill="auto"/>
            <w:vAlign w:val="center"/>
            <w:hideMark/>
          </w:tcPr>
          <w:p w14:paraId="717035DF" w14:textId="13169D11"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0,426</w:t>
            </w:r>
          </w:p>
        </w:tc>
        <w:tc>
          <w:tcPr>
            <w:tcW w:w="459" w:type="dxa"/>
            <w:tcBorders>
              <w:top w:val="nil"/>
              <w:left w:val="nil"/>
              <w:bottom w:val="single" w:sz="8" w:space="0" w:color="000000"/>
              <w:right w:val="single" w:sz="8" w:space="0" w:color="000000"/>
            </w:tcBorders>
            <w:shd w:val="clear" w:color="auto" w:fill="auto"/>
            <w:vAlign w:val="center"/>
            <w:hideMark/>
          </w:tcPr>
          <w:p w14:paraId="78CFA924" w14:textId="080F79A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w:t>
            </w:r>
          </w:p>
        </w:tc>
        <w:tc>
          <w:tcPr>
            <w:tcW w:w="617" w:type="dxa"/>
            <w:tcBorders>
              <w:top w:val="nil"/>
              <w:left w:val="nil"/>
              <w:bottom w:val="single" w:sz="8" w:space="0" w:color="000000"/>
              <w:right w:val="single" w:sz="8" w:space="0" w:color="000000"/>
            </w:tcBorders>
            <w:shd w:val="clear" w:color="auto" w:fill="auto"/>
            <w:vAlign w:val="center"/>
            <w:hideMark/>
          </w:tcPr>
          <w:p w14:paraId="5198B11B" w14:textId="3A9BCB7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0,118</w:t>
            </w:r>
          </w:p>
        </w:tc>
        <w:tc>
          <w:tcPr>
            <w:tcW w:w="562" w:type="dxa"/>
            <w:tcBorders>
              <w:top w:val="nil"/>
              <w:left w:val="nil"/>
              <w:bottom w:val="single" w:sz="8" w:space="0" w:color="000000"/>
              <w:right w:val="single" w:sz="8" w:space="0" w:color="000000"/>
            </w:tcBorders>
            <w:shd w:val="clear" w:color="auto" w:fill="auto"/>
            <w:vAlign w:val="center"/>
            <w:hideMark/>
          </w:tcPr>
          <w:p w14:paraId="69CF295B" w14:textId="24F000A3"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0,544</w:t>
            </w:r>
          </w:p>
        </w:tc>
        <w:tc>
          <w:tcPr>
            <w:tcW w:w="651" w:type="dxa"/>
            <w:tcBorders>
              <w:top w:val="nil"/>
              <w:left w:val="nil"/>
              <w:bottom w:val="single" w:sz="8" w:space="0" w:color="000000"/>
              <w:right w:val="single" w:sz="8" w:space="0" w:color="000000"/>
            </w:tcBorders>
            <w:shd w:val="clear" w:color="auto" w:fill="auto"/>
            <w:vAlign w:val="center"/>
            <w:hideMark/>
          </w:tcPr>
          <w:p w14:paraId="4B726C03" w14:textId="2F54A41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5,1927</w:t>
            </w:r>
          </w:p>
        </w:tc>
        <w:tc>
          <w:tcPr>
            <w:tcW w:w="551" w:type="dxa"/>
            <w:tcBorders>
              <w:top w:val="nil"/>
              <w:left w:val="nil"/>
              <w:bottom w:val="single" w:sz="8" w:space="0" w:color="000000"/>
              <w:right w:val="single" w:sz="8" w:space="0" w:color="000000"/>
            </w:tcBorders>
            <w:shd w:val="clear" w:color="auto" w:fill="auto"/>
            <w:vAlign w:val="center"/>
            <w:hideMark/>
          </w:tcPr>
          <w:p w14:paraId="7FA694C4" w14:textId="7FCDC85D"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0,112</w:t>
            </w:r>
          </w:p>
        </w:tc>
        <w:tc>
          <w:tcPr>
            <w:tcW w:w="562" w:type="dxa"/>
            <w:tcBorders>
              <w:top w:val="nil"/>
              <w:left w:val="nil"/>
              <w:bottom w:val="single" w:sz="8" w:space="0" w:color="000000"/>
              <w:right w:val="single" w:sz="8" w:space="0" w:color="000000"/>
            </w:tcBorders>
            <w:shd w:val="clear" w:color="auto" w:fill="auto"/>
            <w:vAlign w:val="center"/>
            <w:hideMark/>
          </w:tcPr>
          <w:p w14:paraId="34A60FB3" w14:textId="6FAA0259"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0,794</w:t>
            </w:r>
          </w:p>
        </w:tc>
        <w:tc>
          <w:tcPr>
            <w:tcW w:w="651" w:type="dxa"/>
            <w:tcBorders>
              <w:top w:val="nil"/>
              <w:left w:val="nil"/>
              <w:bottom w:val="single" w:sz="8" w:space="0" w:color="000000"/>
              <w:right w:val="single" w:sz="8" w:space="0" w:color="000000"/>
            </w:tcBorders>
            <w:shd w:val="clear" w:color="auto" w:fill="auto"/>
            <w:vAlign w:val="center"/>
            <w:hideMark/>
          </w:tcPr>
          <w:p w14:paraId="61B52077" w14:textId="0910593E" w:rsidR="00646095" w:rsidRPr="00646095" w:rsidRDefault="00646095" w:rsidP="00646095">
            <w:pPr>
              <w:widowControl/>
              <w:autoSpaceDE/>
              <w:autoSpaceDN/>
              <w:ind w:left="-115" w:right="-144"/>
              <w:jc w:val="center"/>
              <w:rPr>
                <w:b/>
                <w:bCs/>
                <w:sz w:val="20"/>
                <w:szCs w:val="20"/>
                <w:lang w:bidi="ar-SA"/>
              </w:rPr>
            </w:pPr>
            <w:r w:rsidRPr="00646095">
              <w:rPr>
                <w:b/>
                <w:bCs/>
                <w:sz w:val="20"/>
                <w:szCs w:val="20"/>
              </w:rPr>
              <w:t>6,0987</w:t>
            </w:r>
          </w:p>
        </w:tc>
      </w:tr>
    </w:tbl>
    <w:p w14:paraId="5466C74E" w14:textId="77777777" w:rsidR="00B924CA" w:rsidRDefault="00B924CA" w:rsidP="004F274C">
      <w:pPr>
        <w:spacing w:line="216" w:lineRule="exact"/>
        <w:ind w:left="226"/>
        <w:rPr>
          <w:sz w:val="20"/>
        </w:rPr>
      </w:pPr>
    </w:p>
    <w:p w14:paraId="05F8CCA3" w14:textId="77777777" w:rsidR="004F274C" w:rsidRPr="003C5ABC" w:rsidRDefault="004F274C" w:rsidP="004F274C">
      <w:pPr>
        <w:spacing w:line="216" w:lineRule="exact"/>
        <w:ind w:left="226"/>
        <w:rPr>
          <w:sz w:val="20"/>
        </w:rPr>
      </w:pPr>
      <w:r w:rsidRPr="003C5ABC">
        <w:rPr>
          <w:sz w:val="20"/>
        </w:rPr>
        <w:t>Примечание: тепловые нагрузки приняты из проектной документации на соответствующие объекты и на основании по выданных тех условий</w:t>
      </w:r>
    </w:p>
    <w:p w14:paraId="34CF3FC3" w14:textId="77777777" w:rsidR="004F274C" w:rsidRPr="003C5ABC" w:rsidRDefault="004F274C" w:rsidP="004F274C">
      <w:pPr>
        <w:spacing w:line="216" w:lineRule="exact"/>
        <w:rPr>
          <w:sz w:val="20"/>
        </w:rPr>
        <w:sectPr w:rsidR="004F274C" w:rsidRPr="003C5ABC" w:rsidSect="00B924CA">
          <w:footerReference w:type="default" r:id="rId15"/>
          <w:pgSz w:w="23811" w:h="16838" w:orient="landscape" w:code="8"/>
          <w:pgMar w:top="940" w:right="160" w:bottom="620" w:left="340" w:header="0" w:footer="421" w:gutter="0"/>
          <w:cols w:space="720"/>
          <w:docGrid w:linePitch="299"/>
        </w:sectPr>
      </w:pPr>
    </w:p>
    <w:p w14:paraId="0DCDFEAC" w14:textId="77777777" w:rsidR="004F274C" w:rsidRPr="003C5ABC" w:rsidRDefault="004F274C" w:rsidP="004F274C">
      <w:pPr>
        <w:spacing w:before="66" w:after="4"/>
        <w:ind w:left="993" w:firstLine="540"/>
        <w:rPr>
          <w:b/>
          <w:sz w:val="24"/>
        </w:rPr>
      </w:pPr>
      <w:r w:rsidRPr="003C5ABC">
        <w:rPr>
          <w:b/>
          <w:sz w:val="24"/>
        </w:rPr>
        <w:lastRenderedPageBreak/>
        <w:t>Таблица 1.3. Прогноз прироста потребления холодной воды на нужды ГВС для перспективной застройки в период до 2030 г.</w:t>
      </w:r>
    </w:p>
    <w:tbl>
      <w:tblPr>
        <w:tblW w:w="10622" w:type="dxa"/>
        <w:tblLayout w:type="fixed"/>
        <w:tblLook w:val="04A0" w:firstRow="1" w:lastRow="0" w:firstColumn="1" w:lastColumn="0" w:noHBand="0" w:noVBand="1"/>
      </w:tblPr>
      <w:tblGrid>
        <w:gridCol w:w="6227"/>
        <w:gridCol w:w="566"/>
        <w:gridCol w:w="566"/>
        <w:gridCol w:w="566"/>
        <w:gridCol w:w="566"/>
        <w:gridCol w:w="566"/>
        <w:gridCol w:w="566"/>
        <w:gridCol w:w="466"/>
        <w:gridCol w:w="533"/>
      </w:tblGrid>
      <w:tr w:rsidR="00AB7887" w:rsidRPr="00AB7887" w14:paraId="35529055" w14:textId="77777777" w:rsidTr="00AB7887">
        <w:trPr>
          <w:trHeight w:val="63"/>
        </w:trPr>
        <w:tc>
          <w:tcPr>
            <w:tcW w:w="62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AFD65D"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Наименование объекта</w:t>
            </w:r>
          </w:p>
        </w:tc>
        <w:tc>
          <w:tcPr>
            <w:tcW w:w="4395" w:type="dxa"/>
            <w:gridSpan w:val="8"/>
            <w:tcBorders>
              <w:top w:val="single" w:sz="8" w:space="0" w:color="000000"/>
              <w:left w:val="nil"/>
              <w:bottom w:val="single" w:sz="8" w:space="0" w:color="000000"/>
              <w:right w:val="single" w:sz="8" w:space="0" w:color="000000"/>
            </w:tcBorders>
            <w:shd w:val="clear" w:color="auto" w:fill="auto"/>
            <w:vAlign w:val="center"/>
            <w:hideMark/>
          </w:tcPr>
          <w:p w14:paraId="1EBF8B5F"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Расход теплоносителя на нужды ГВС, м</w:t>
            </w:r>
            <w:r w:rsidRPr="00AB7887">
              <w:rPr>
                <w:b/>
                <w:bCs/>
                <w:color w:val="000000"/>
                <w:sz w:val="20"/>
                <w:szCs w:val="20"/>
                <w:vertAlign w:val="superscript"/>
                <w:lang w:bidi="ar-SA"/>
              </w:rPr>
              <w:t>3</w:t>
            </w:r>
            <w:r w:rsidRPr="00AB7887">
              <w:rPr>
                <w:b/>
                <w:bCs/>
                <w:color w:val="000000"/>
                <w:sz w:val="20"/>
                <w:szCs w:val="20"/>
                <w:lang w:bidi="ar-SA"/>
              </w:rPr>
              <w:t>/ч</w:t>
            </w:r>
          </w:p>
        </w:tc>
      </w:tr>
      <w:tr w:rsidR="00AB7887" w:rsidRPr="00AB7887" w14:paraId="5ECDE7CA" w14:textId="77777777" w:rsidTr="00AB7887">
        <w:trPr>
          <w:trHeight w:val="878"/>
        </w:trPr>
        <w:tc>
          <w:tcPr>
            <w:tcW w:w="6227" w:type="dxa"/>
            <w:vMerge/>
            <w:tcBorders>
              <w:top w:val="single" w:sz="8" w:space="0" w:color="000000"/>
              <w:left w:val="single" w:sz="8" w:space="0" w:color="000000"/>
              <w:bottom w:val="single" w:sz="8" w:space="0" w:color="000000"/>
              <w:right w:val="single" w:sz="8" w:space="0" w:color="000000"/>
            </w:tcBorders>
            <w:vAlign w:val="center"/>
            <w:hideMark/>
          </w:tcPr>
          <w:p w14:paraId="3B77D808" w14:textId="77777777" w:rsidR="00AB7887" w:rsidRPr="00AB7887" w:rsidRDefault="00AB7887" w:rsidP="00AB7887">
            <w:pPr>
              <w:widowControl/>
              <w:autoSpaceDE/>
              <w:autoSpaceDN/>
              <w:rPr>
                <w:b/>
                <w:bCs/>
                <w:color w:val="000000"/>
                <w:sz w:val="20"/>
                <w:szCs w:val="20"/>
                <w:lang w:bidi="ar-SA"/>
              </w:rPr>
            </w:pP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7FA78BDC"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2020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59AD78C5"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2021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6EFF1586"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2022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4AE9AE77"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2023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01D6DD95"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2024 г.</w:t>
            </w:r>
          </w:p>
        </w:tc>
        <w:tc>
          <w:tcPr>
            <w:tcW w:w="566" w:type="dxa"/>
            <w:tcBorders>
              <w:top w:val="nil"/>
              <w:left w:val="nil"/>
              <w:bottom w:val="single" w:sz="8" w:space="0" w:color="000000"/>
              <w:right w:val="single" w:sz="8" w:space="0" w:color="000000"/>
            </w:tcBorders>
            <w:shd w:val="clear" w:color="auto" w:fill="auto"/>
            <w:textDirection w:val="btLr"/>
            <w:vAlign w:val="center"/>
            <w:hideMark/>
          </w:tcPr>
          <w:p w14:paraId="2AFF4225"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2025 г.</w:t>
            </w:r>
          </w:p>
        </w:tc>
        <w:tc>
          <w:tcPr>
            <w:tcW w:w="466" w:type="dxa"/>
            <w:tcBorders>
              <w:top w:val="nil"/>
              <w:left w:val="nil"/>
              <w:bottom w:val="single" w:sz="8" w:space="0" w:color="000000"/>
              <w:right w:val="single" w:sz="8" w:space="0" w:color="000000"/>
            </w:tcBorders>
            <w:shd w:val="clear" w:color="auto" w:fill="auto"/>
            <w:textDirection w:val="btLr"/>
            <w:vAlign w:val="center"/>
            <w:hideMark/>
          </w:tcPr>
          <w:p w14:paraId="1D9954F2"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2026-2030 гг.</w:t>
            </w:r>
          </w:p>
        </w:tc>
        <w:tc>
          <w:tcPr>
            <w:tcW w:w="533" w:type="dxa"/>
            <w:tcBorders>
              <w:top w:val="nil"/>
              <w:left w:val="nil"/>
              <w:bottom w:val="single" w:sz="8" w:space="0" w:color="000000"/>
              <w:right w:val="single" w:sz="8" w:space="0" w:color="000000"/>
            </w:tcBorders>
            <w:shd w:val="clear" w:color="auto" w:fill="auto"/>
            <w:textDirection w:val="btLr"/>
            <w:vAlign w:val="center"/>
            <w:hideMark/>
          </w:tcPr>
          <w:p w14:paraId="1E5C87AE" w14:textId="77777777" w:rsidR="00AB7887" w:rsidRPr="00AB7887" w:rsidRDefault="00AB7887" w:rsidP="00AB7887">
            <w:pPr>
              <w:widowControl/>
              <w:autoSpaceDE/>
              <w:autoSpaceDN/>
              <w:jc w:val="center"/>
              <w:rPr>
                <w:b/>
                <w:bCs/>
                <w:color w:val="000000"/>
                <w:sz w:val="20"/>
                <w:szCs w:val="20"/>
                <w:lang w:bidi="ar-SA"/>
              </w:rPr>
            </w:pPr>
            <w:r w:rsidRPr="00AB7887">
              <w:rPr>
                <w:b/>
                <w:bCs/>
                <w:color w:val="000000"/>
                <w:sz w:val="20"/>
                <w:szCs w:val="20"/>
                <w:lang w:bidi="ar-SA"/>
              </w:rPr>
              <w:t xml:space="preserve">2020-2030 </w:t>
            </w:r>
          </w:p>
        </w:tc>
      </w:tr>
      <w:tr w:rsidR="00AB7887" w:rsidRPr="00AB7887" w14:paraId="2EB125CF" w14:textId="77777777" w:rsidTr="00AB7887">
        <w:trPr>
          <w:trHeight w:val="315"/>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421876" w14:textId="77777777" w:rsidR="00AB7887" w:rsidRPr="00AB7887" w:rsidRDefault="00AB7887" w:rsidP="00AB7887">
            <w:pPr>
              <w:widowControl/>
              <w:autoSpaceDE/>
              <w:autoSpaceDN/>
              <w:jc w:val="center"/>
              <w:rPr>
                <w:b/>
                <w:bCs/>
                <w:color w:val="000000"/>
                <w:sz w:val="24"/>
                <w:szCs w:val="24"/>
                <w:lang w:bidi="ar-SA"/>
              </w:rPr>
            </w:pPr>
            <w:r w:rsidRPr="00AB7887">
              <w:rPr>
                <w:b/>
                <w:bCs/>
                <w:color w:val="000000"/>
                <w:sz w:val="24"/>
                <w:lang w:bidi="ar-SA"/>
              </w:rPr>
              <w:t>Микрорайон №1</w:t>
            </w:r>
          </w:p>
        </w:tc>
      </w:tr>
      <w:tr w:rsidR="00AB7887" w:rsidRPr="00AB7887" w14:paraId="07821CA3"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D043FDA"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Общественно-деловые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07127D3E"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1,14</w:t>
            </w:r>
          </w:p>
        </w:tc>
        <w:tc>
          <w:tcPr>
            <w:tcW w:w="566" w:type="dxa"/>
            <w:tcBorders>
              <w:top w:val="nil"/>
              <w:left w:val="nil"/>
              <w:bottom w:val="single" w:sz="8" w:space="0" w:color="000000"/>
              <w:right w:val="single" w:sz="8" w:space="0" w:color="000000"/>
            </w:tcBorders>
            <w:shd w:val="clear" w:color="auto" w:fill="auto"/>
            <w:vAlign w:val="center"/>
            <w:hideMark/>
          </w:tcPr>
          <w:p w14:paraId="6B5B6E57"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0,45</w:t>
            </w:r>
          </w:p>
        </w:tc>
        <w:tc>
          <w:tcPr>
            <w:tcW w:w="566" w:type="dxa"/>
            <w:tcBorders>
              <w:top w:val="nil"/>
              <w:left w:val="nil"/>
              <w:bottom w:val="single" w:sz="8" w:space="0" w:color="000000"/>
              <w:right w:val="single" w:sz="8" w:space="0" w:color="000000"/>
            </w:tcBorders>
            <w:shd w:val="clear" w:color="auto" w:fill="auto"/>
            <w:vAlign w:val="center"/>
            <w:hideMark/>
          </w:tcPr>
          <w:p w14:paraId="2DA4F000"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B97F529"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FA4F278"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5F6D7D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19C3ECE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C648655"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1,59</w:t>
            </w:r>
          </w:p>
        </w:tc>
      </w:tr>
      <w:tr w:rsidR="00AB7887" w:rsidRPr="00AB7887" w14:paraId="013D2006"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25913DB5"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Магазин, в 36 м на северо-восток от угла дома №10 по ул. Бажова</w:t>
            </w:r>
          </w:p>
        </w:tc>
        <w:tc>
          <w:tcPr>
            <w:tcW w:w="566" w:type="dxa"/>
            <w:tcBorders>
              <w:top w:val="nil"/>
              <w:left w:val="nil"/>
              <w:bottom w:val="single" w:sz="8" w:space="0" w:color="000000"/>
              <w:right w:val="single" w:sz="8" w:space="0" w:color="000000"/>
            </w:tcBorders>
            <w:shd w:val="clear" w:color="auto" w:fill="auto"/>
            <w:vAlign w:val="center"/>
            <w:hideMark/>
          </w:tcPr>
          <w:p w14:paraId="4FF90DD6"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0,02</w:t>
            </w:r>
          </w:p>
        </w:tc>
        <w:tc>
          <w:tcPr>
            <w:tcW w:w="566" w:type="dxa"/>
            <w:tcBorders>
              <w:top w:val="nil"/>
              <w:left w:val="nil"/>
              <w:bottom w:val="single" w:sz="8" w:space="0" w:color="000000"/>
              <w:right w:val="single" w:sz="8" w:space="0" w:color="000000"/>
            </w:tcBorders>
            <w:shd w:val="clear" w:color="auto" w:fill="auto"/>
            <w:vAlign w:val="center"/>
            <w:hideMark/>
          </w:tcPr>
          <w:p w14:paraId="2094B6B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4325A82"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AC6E06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A9BAB94"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11236A4"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52C6FE4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716D02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0,02</w:t>
            </w:r>
          </w:p>
        </w:tc>
      </w:tr>
      <w:tr w:rsidR="00AB7887" w:rsidRPr="00AB7887" w14:paraId="6206C0C8"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21023935"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Детский сад на  140 мест ул. Панферова</w:t>
            </w:r>
          </w:p>
        </w:tc>
        <w:tc>
          <w:tcPr>
            <w:tcW w:w="566" w:type="dxa"/>
            <w:tcBorders>
              <w:top w:val="nil"/>
              <w:left w:val="nil"/>
              <w:bottom w:val="single" w:sz="8" w:space="0" w:color="000000"/>
              <w:right w:val="single" w:sz="8" w:space="0" w:color="000000"/>
            </w:tcBorders>
            <w:shd w:val="clear" w:color="auto" w:fill="auto"/>
            <w:vAlign w:val="center"/>
            <w:hideMark/>
          </w:tcPr>
          <w:p w14:paraId="6D59747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1,12</w:t>
            </w:r>
          </w:p>
        </w:tc>
        <w:tc>
          <w:tcPr>
            <w:tcW w:w="566" w:type="dxa"/>
            <w:tcBorders>
              <w:top w:val="nil"/>
              <w:left w:val="nil"/>
              <w:bottom w:val="single" w:sz="8" w:space="0" w:color="000000"/>
              <w:right w:val="single" w:sz="8" w:space="0" w:color="000000"/>
            </w:tcBorders>
            <w:shd w:val="clear" w:color="auto" w:fill="auto"/>
            <w:vAlign w:val="center"/>
            <w:hideMark/>
          </w:tcPr>
          <w:p w14:paraId="1BD669F1"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BAAF6E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8CFBAA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438DA1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412442B"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BCE13D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BDC005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1,12</w:t>
            </w:r>
          </w:p>
        </w:tc>
      </w:tr>
      <w:tr w:rsidR="00AB7887" w:rsidRPr="00AB7887" w14:paraId="0823D6BE"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381EA00F"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Реконструкция школы №17 с пристроем блоков начальной школы на 275 уч.</w:t>
            </w:r>
          </w:p>
        </w:tc>
        <w:tc>
          <w:tcPr>
            <w:tcW w:w="566" w:type="dxa"/>
            <w:tcBorders>
              <w:top w:val="nil"/>
              <w:left w:val="nil"/>
              <w:bottom w:val="single" w:sz="8" w:space="0" w:color="000000"/>
              <w:right w:val="single" w:sz="8" w:space="0" w:color="000000"/>
            </w:tcBorders>
            <w:shd w:val="clear" w:color="auto" w:fill="auto"/>
            <w:vAlign w:val="center"/>
            <w:hideMark/>
          </w:tcPr>
          <w:p w14:paraId="09EF2C6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78733C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0,45</w:t>
            </w:r>
          </w:p>
        </w:tc>
        <w:tc>
          <w:tcPr>
            <w:tcW w:w="566" w:type="dxa"/>
            <w:tcBorders>
              <w:top w:val="nil"/>
              <w:left w:val="nil"/>
              <w:bottom w:val="single" w:sz="8" w:space="0" w:color="000000"/>
              <w:right w:val="single" w:sz="8" w:space="0" w:color="000000"/>
            </w:tcBorders>
            <w:shd w:val="clear" w:color="auto" w:fill="auto"/>
            <w:vAlign w:val="center"/>
            <w:hideMark/>
          </w:tcPr>
          <w:p w14:paraId="58DB04C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553472B"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6DE26A5"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37D629B"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0C3CA5E9"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DB587B5"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0,45</w:t>
            </w:r>
          </w:p>
        </w:tc>
      </w:tr>
      <w:tr w:rsidR="00AB7887" w:rsidRPr="00AB7887" w14:paraId="1448C9D7"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61F1DC09"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Жилой фонд, в т.ч.</w:t>
            </w:r>
          </w:p>
        </w:tc>
        <w:tc>
          <w:tcPr>
            <w:tcW w:w="566" w:type="dxa"/>
            <w:tcBorders>
              <w:top w:val="nil"/>
              <w:left w:val="nil"/>
              <w:bottom w:val="single" w:sz="8" w:space="0" w:color="000000"/>
              <w:right w:val="single" w:sz="8" w:space="0" w:color="000000"/>
            </w:tcBorders>
            <w:shd w:val="clear" w:color="auto" w:fill="auto"/>
            <w:vAlign w:val="center"/>
            <w:hideMark/>
          </w:tcPr>
          <w:p w14:paraId="16933B22"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0,4</w:t>
            </w:r>
          </w:p>
        </w:tc>
        <w:tc>
          <w:tcPr>
            <w:tcW w:w="566" w:type="dxa"/>
            <w:tcBorders>
              <w:top w:val="nil"/>
              <w:left w:val="nil"/>
              <w:bottom w:val="single" w:sz="8" w:space="0" w:color="000000"/>
              <w:right w:val="single" w:sz="8" w:space="0" w:color="000000"/>
            </w:tcBorders>
            <w:shd w:val="clear" w:color="auto" w:fill="auto"/>
            <w:vAlign w:val="center"/>
            <w:hideMark/>
          </w:tcPr>
          <w:p w14:paraId="2950567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1,02</w:t>
            </w:r>
          </w:p>
        </w:tc>
        <w:tc>
          <w:tcPr>
            <w:tcW w:w="566" w:type="dxa"/>
            <w:tcBorders>
              <w:top w:val="nil"/>
              <w:left w:val="nil"/>
              <w:bottom w:val="single" w:sz="8" w:space="0" w:color="000000"/>
              <w:right w:val="single" w:sz="8" w:space="0" w:color="000000"/>
            </w:tcBorders>
            <w:shd w:val="clear" w:color="auto" w:fill="auto"/>
            <w:vAlign w:val="center"/>
            <w:hideMark/>
          </w:tcPr>
          <w:p w14:paraId="0A1258F8"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CEBE2F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06F9C91"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4D61102"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3576B9F"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BC8754C"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1,42</w:t>
            </w:r>
          </w:p>
        </w:tc>
      </w:tr>
      <w:tr w:rsidR="00AB7887" w:rsidRPr="00AB7887" w14:paraId="4B0569F0"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4773FFCB"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Жилой дом ул. Бажова, 20</w:t>
            </w:r>
          </w:p>
        </w:tc>
        <w:tc>
          <w:tcPr>
            <w:tcW w:w="566" w:type="dxa"/>
            <w:tcBorders>
              <w:top w:val="nil"/>
              <w:left w:val="nil"/>
              <w:bottom w:val="single" w:sz="8" w:space="0" w:color="000000"/>
              <w:right w:val="single" w:sz="8" w:space="0" w:color="000000"/>
            </w:tcBorders>
            <w:shd w:val="clear" w:color="auto" w:fill="auto"/>
            <w:vAlign w:val="center"/>
            <w:hideMark/>
          </w:tcPr>
          <w:p w14:paraId="4828DB8C"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0,16</w:t>
            </w:r>
          </w:p>
        </w:tc>
        <w:tc>
          <w:tcPr>
            <w:tcW w:w="566" w:type="dxa"/>
            <w:tcBorders>
              <w:top w:val="nil"/>
              <w:left w:val="nil"/>
              <w:bottom w:val="single" w:sz="8" w:space="0" w:color="000000"/>
              <w:right w:val="single" w:sz="8" w:space="0" w:color="000000"/>
            </w:tcBorders>
            <w:shd w:val="clear" w:color="auto" w:fill="auto"/>
            <w:vAlign w:val="center"/>
            <w:hideMark/>
          </w:tcPr>
          <w:p w14:paraId="627B6AA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3B7EFAC"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272734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BBC28F3"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C7BF62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A9F0405"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16A031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0,16</w:t>
            </w:r>
          </w:p>
        </w:tc>
      </w:tr>
      <w:tr w:rsidR="00AB7887" w:rsidRPr="00AB7887" w14:paraId="20E83B35"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29BDFB33"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Жилой дом ул. Весенняя, 10</w:t>
            </w:r>
          </w:p>
        </w:tc>
        <w:tc>
          <w:tcPr>
            <w:tcW w:w="566" w:type="dxa"/>
            <w:tcBorders>
              <w:top w:val="nil"/>
              <w:left w:val="nil"/>
              <w:bottom w:val="single" w:sz="8" w:space="0" w:color="000000"/>
              <w:right w:val="single" w:sz="8" w:space="0" w:color="000000"/>
            </w:tcBorders>
            <w:shd w:val="clear" w:color="auto" w:fill="auto"/>
            <w:vAlign w:val="center"/>
            <w:hideMark/>
          </w:tcPr>
          <w:p w14:paraId="785A934A"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0,24</w:t>
            </w:r>
          </w:p>
        </w:tc>
        <w:tc>
          <w:tcPr>
            <w:tcW w:w="566" w:type="dxa"/>
            <w:tcBorders>
              <w:top w:val="nil"/>
              <w:left w:val="nil"/>
              <w:bottom w:val="single" w:sz="8" w:space="0" w:color="000000"/>
              <w:right w:val="single" w:sz="8" w:space="0" w:color="000000"/>
            </w:tcBorders>
            <w:shd w:val="clear" w:color="auto" w:fill="auto"/>
            <w:vAlign w:val="center"/>
            <w:hideMark/>
          </w:tcPr>
          <w:p w14:paraId="45D16DD3"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E6F1FE2"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826C79D"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2C4B9CF"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01929F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506CCF69"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795DDCB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0,24</w:t>
            </w:r>
          </w:p>
        </w:tc>
      </w:tr>
      <w:tr w:rsidR="00AB7887" w:rsidRPr="00AB7887" w14:paraId="5BC37ACC"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0834300E" w14:textId="77777777" w:rsidR="00AB7887" w:rsidRPr="00AB7887" w:rsidRDefault="00AB7887" w:rsidP="00AB7887">
            <w:pPr>
              <w:widowControl/>
              <w:autoSpaceDE/>
              <w:autoSpaceDN/>
              <w:ind w:firstLineChars="100" w:firstLine="200"/>
              <w:rPr>
                <w:color w:val="000000"/>
                <w:sz w:val="20"/>
                <w:szCs w:val="20"/>
                <w:lang w:bidi="ar-SA"/>
              </w:rPr>
            </w:pPr>
            <w:r w:rsidRPr="00AB7887">
              <w:rPr>
                <w:color w:val="000000"/>
                <w:sz w:val="20"/>
                <w:lang w:bidi="ar-SA"/>
              </w:rPr>
              <w:t>Малоэтажный 24-х квартирный жилой дом, ул. Луначарского</w:t>
            </w:r>
          </w:p>
        </w:tc>
        <w:tc>
          <w:tcPr>
            <w:tcW w:w="566" w:type="dxa"/>
            <w:tcBorders>
              <w:top w:val="nil"/>
              <w:left w:val="nil"/>
              <w:bottom w:val="single" w:sz="8" w:space="0" w:color="000000"/>
              <w:right w:val="single" w:sz="8" w:space="0" w:color="000000"/>
            </w:tcBorders>
            <w:shd w:val="clear" w:color="auto" w:fill="auto"/>
            <w:vAlign w:val="center"/>
            <w:hideMark/>
          </w:tcPr>
          <w:p w14:paraId="55244DB8"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CC6745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1,02</w:t>
            </w:r>
          </w:p>
        </w:tc>
        <w:tc>
          <w:tcPr>
            <w:tcW w:w="566" w:type="dxa"/>
            <w:tcBorders>
              <w:top w:val="nil"/>
              <w:left w:val="nil"/>
              <w:bottom w:val="single" w:sz="8" w:space="0" w:color="000000"/>
              <w:right w:val="single" w:sz="8" w:space="0" w:color="000000"/>
            </w:tcBorders>
            <w:shd w:val="clear" w:color="auto" w:fill="auto"/>
            <w:vAlign w:val="center"/>
            <w:hideMark/>
          </w:tcPr>
          <w:p w14:paraId="146B22E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D26A8FE"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F2E1780"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64873D3"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449035E7"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6B70A6FF" w14:textId="77777777" w:rsidR="00AB7887" w:rsidRPr="00AB7887" w:rsidRDefault="00AB7887" w:rsidP="00AB7887">
            <w:pPr>
              <w:widowControl/>
              <w:autoSpaceDE/>
              <w:autoSpaceDN/>
              <w:ind w:leftChars="-48" w:left="-106" w:right="-114" w:firstLine="1"/>
              <w:jc w:val="center"/>
              <w:rPr>
                <w:color w:val="000000"/>
                <w:sz w:val="20"/>
                <w:szCs w:val="20"/>
                <w:lang w:bidi="ar-SA"/>
              </w:rPr>
            </w:pPr>
            <w:r w:rsidRPr="00AB7887">
              <w:rPr>
                <w:color w:val="000000"/>
                <w:sz w:val="20"/>
                <w:lang w:bidi="ar-SA"/>
              </w:rPr>
              <w:t>1,02</w:t>
            </w:r>
          </w:p>
        </w:tc>
      </w:tr>
      <w:tr w:rsidR="00AB7887" w:rsidRPr="00AB7887" w14:paraId="4D30E90B"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754ACF2E"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Итого по Микрорайону №1:</w:t>
            </w:r>
          </w:p>
        </w:tc>
        <w:tc>
          <w:tcPr>
            <w:tcW w:w="566" w:type="dxa"/>
            <w:tcBorders>
              <w:top w:val="nil"/>
              <w:left w:val="nil"/>
              <w:bottom w:val="single" w:sz="8" w:space="0" w:color="000000"/>
              <w:right w:val="single" w:sz="8" w:space="0" w:color="000000"/>
            </w:tcBorders>
            <w:shd w:val="clear" w:color="auto" w:fill="auto"/>
            <w:vAlign w:val="center"/>
            <w:hideMark/>
          </w:tcPr>
          <w:p w14:paraId="51FB0734"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1,54</w:t>
            </w:r>
          </w:p>
        </w:tc>
        <w:tc>
          <w:tcPr>
            <w:tcW w:w="566" w:type="dxa"/>
            <w:tcBorders>
              <w:top w:val="nil"/>
              <w:left w:val="nil"/>
              <w:bottom w:val="single" w:sz="8" w:space="0" w:color="000000"/>
              <w:right w:val="single" w:sz="8" w:space="0" w:color="000000"/>
            </w:tcBorders>
            <w:shd w:val="clear" w:color="auto" w:fill="auto"/>
            <w:vAlign w:val="center"/>
            <w:hideMark/>
          </w:tcPr>
          <w:p w14:paraId="26503A85"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1,47</w:t>
            </w:r>
          </w:p>
        </w:tc>
        <w:tc>
          <w:tcPr>
            <w:tcW w:w="566" w:type="dxa"/>
            <w:tcBorders>
              <w:top w:val="nil"/>
              <w:left w:val="nil"/>
              <w:bottom w:val="single" w:sz="8" w:space="0" w:color="000000"/>
              <w:right w:val="single" w:sz="8" w:space="0" w:color="000000"/>
            </w:tcBorders>
            <w:shd w:val="clear" w:color="auto" w:fill="auto"/>
            <w:vAlign w:val="center"/>
            <w:hideMark/>
          </w:tcPr>
          <w:p w14:paraId="6EE1D7F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927A5F4"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1165F87"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25B885F"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4C8B858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F8F07F4"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3,01</w:t>
            </w:r>
          </w:p>
        </w:tc>
      </w:tr>
      <w:tr w:rsidR="00AB7887" w:rsidRPr="00AB7887" w14:paraId="229D6F9A" w14:textId="77777777" w:rsidTr="00AB7887">
        <w:trPr>
          <w:trHeight w:val="315"/>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6916D2" w14:textId="77777777" w:rsidR="00AB7887" w:rsidRPr="00AB7887" w:rsidRDefault="00AB7887" w:rsidP="00AB7887">
            <w:pPr>
              <w:widowControl/>
              <w:autoSpaceDE/>
              <w:autoSpaceDN/>
              <w:jc w:val="center"/>
              <w:rPr>
                <w:b/>
                <w:bCs/>
                <w:color w:val="000000"/>
                <w:sz w:val="24"/>
                <w:szCs w:val="24"/>
                <w:lang w:bidi="ar-SA"/>
              </w:rPr>
            </w:pPr>
            <w:r w:rsidRPr="00AB7887">
              <w:rPr>
                <w:b/>
                <w:bCs/>
                <w:color w:val="000000"/>
                <w:sz w:val="24"/>
                <w:lang w:bidi="ar-SA"/>
              </w:rPr>
              <w:t>Микрорайон №2</w:t>
            </w:r>
          </w:p>
        </w:tc>
      </w:tr>
      <w:tr w:rsidR="00AB7887" w:rsidRPr="00AB7887" w14:paraId="222C7EA4"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CCF1D59" w14:textId="77777777" w:rsidR="00AB7887" w:rsidRPr="00AB7887" w:rsidRDefault="00AB7887" w:rsidP="00AB7887">
            <w:pPr>
              <w:widowControl/>
              <w:autoSpaceDE/>
              <w:autoSpaceDN/>
              <w:ind w:firstLineChars="100" w:firstLine="201"/>
              <w:rPr>
                <w:b/>
                <w:bCs/>
                <w:color w:val="000000"/>
                <w:sz w:val="20"/>
                <w:szCs w:val="20"/>
                <w:lang w:bidi="ar-SA"/>
              </w:rPr>
            </w:pPr>
            <w:r w:rsidRPr="00AB7887">
              <w:rPr>
                <w:b/>
                <w:bCs/>
                <w:color w:val="000000"/>
                <w:sz w:val="20"/>
                <w:lang w:bidi="ar-SA"/>
              </w:rPr>
              <w:t>Общественно-деловые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00A58DDE"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A402968"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A81579F"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F0B2FB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B32B88E"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3DEEC17"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A13F34A"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2A693BEB" w14:textId="77777777" w:rsidR="00AB7887" w:rsidRPr="00AB7887" w:rsidRDefault="00AB7887" w:rsidP="00AB7887">
            <w:pPr>
              <w:widowControl/>
              <w:autoSpaceDE/>
              <w:autoSpaceDN/>
              <w:ind w:leftChars="-48" w:left="-106" w:right="-114" w:firstLine="1"/>
              <w:jc w:val="center"/>
              <w:rPr>
                <w:b/>
                <w:bCs/>
                <w:color w:val="000000"/>
                <w:sz w:val="20"/>
                <w:szCs w:val="20"/>
                <w:lang w:bidi="ar-SA"/>
              </w:rPr>
            </w:pPr>
            <w:r w:rsidRPr="00AB7887">
              <w:rPr>
                <w:b/>
                <w:bCs/>
                <w:color w:val="000000"/>
                <w:sz w:val="20"/>
                <w:lang w:bidi="ar-SA"/>
              </w:rPr>
              <w:t>0</w:t>
            </w:r>
          </w:p>
        </w:tc>
      </w:tr>
      <w:tr w:rsidR="00646095" w:rsidRPr="00AB7887" w14:paraId="21769599"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20030C02" w14:textId="46A121F5" w:rsidR="00646095" w:rsidRPr="00646095" w:rsidRDefault="00646095" w:rsidP="00646095">
            <w:pPr>
              <w:widowControl/>
              <w:autoSpaceDE/>
              <w:autoSpaceDN/>
              <w:ind w:firstLineChars="100" w:firstLine="201"/>
              <w:rPr>
                <w:b/>
                <w:bCs/>
                <w:sz w:val="20"/>
                <w:szCs w:val="20"/>
                <w:lang w:bidi="ar-SA"/>
              </w:rPr>
            </w:pPr>
            <w:r w:rsidRPr="00646095">
              <w:rPr>
                <w:b/>
                <w:bCs/>
                <w:sz w:val="20"/>
                <w:szCs w:val="20"/>
              </w:rPr>
              <w:t>Жилой фонд, в т.ч.</w:t>
            </w:r>
          </w:p>
        </w:tc>
        <w:tc>
          <w:tcPr>
            <w:tcW w:w="566" w:type="dxa"/>
            <w:tcBorders>
              <w:top w:val="nil"/>
              <w:left w:val="nil"/>
              <w:bottom w:val="single" w:sz="8" w:space="0" w:color="000000"/>
              <w:right w:val="single" w:sz="8" w:space="0" w:color="000000"/>
            </w:tcBorders>
            <w:shd w:val="clear" w:color="auto" w:fill="auto"/>
            <w:vAlign w:val="center"/>
            <w:hideMark/>
          </w:tcPr>
          <w:p w14:paraId="2FF06592" w14:textId="5E15A42B"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4755866" w14:textId="05DB4672"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1,06</w:t>
            </w:r>
          </w:p>
        </w:tc>
        <w:tc>
          <w:tcPr>
            <w:tcW w:w="566" w:type="dxa"/>
            <w:tcBorders>
              <w:top w:val="nil"/>
              <w:left w:val="nil"/>
              <w:bottom w:val="single" w:sz="8" w:space="0" w:color="000000"/>
              <w:right w:val="single" w:sz="8" w:space="0" w:color="000000"/>
            </w:tcBorders>
            <w:shd w:val="clear" w:color="auto" w:fill="auto"/>
            <w:vAlign w:val="center"/>
            <w:hideMark/>
          </w:tcPr>
          <w:p w14:paraId="14CD0A0A" w14:textId="15802667"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1906D1F7" w14:textId="78619B65"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35B1AA47" w14:textId="5AF82AC4"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566" w:type="dxa"/>
            <w:tcBorders>
              <w:top w:val="nil"/>
              <w:left w:val="nil"/>
              <w:bottom w:val="single" w:sz="8" w:space="0" w:color="000000"/>
              <w:right w:val="single" w:sz="8" w:space="0" w:color="000000"/>
            </w:tcBorders>
            <w:shd w:val="clear" w:color="auto" w:fill="auto"/>
            <w:vAlign w:val="center"/>
            <w:hideMark/>
          </w:tcPr>
          <w:p w14:paraId="7BDE2C72" w14:textId="36FB4F13"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466" w:type="dxa"/>
            <w:tcBorders>
              <w:top w:val="nil"/>
              <w:left w:val="nil"/>
              <w:bottom w:val="single" w:sz="8" w:space="0" w:color="000000"/>
              <w:right w:val="single" w:sz="8" w:space="0" w:color="000000"/>
            </w:tcBorders>
            <w:shd w:val="clear" w:color="auto" w:fill="auto"/>
            <w:vAlign w:val="center"/>
            <w:hideMark/>
          </w:tcPr>
          <w:p w14:paraId="155C1CA2" w14:textId="69C4BD81"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09C33936" w14:textId="0D82457A"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7,51</w:t>
            </w:r>
          </w:p>
        </w:tc>
      </w:tr>
      <w:tr w:rsidR="00646095" w:rsidRPr="00AB7887" w14:paraId="4B71EB41"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D55E546" w14:textId="516F0536" w:rsidR="00646095" w:rsidRPr="00646095" w:rsidRDefault="00646095" w:rsidP="00646095">
            <w:pPr>
              <w:widowControl/>
              <w:autoSpaceDE/>
              <w:autoSpaceDN/>
              <w:ind w:firstLineChars="100" w:firstLine="220"/>
              <w:rPr>
                <w:sz w:val="20"/>
                <w:szCs w:val="20"/>
                <w:lang w:bidi="ar-SA"/>
              </w:rPr>
            </w:pPr>
            <w:r w:rsidRPr="00646095">
              <w:t>5-ти эт. жилые дома 10 шт. ул. Крупской, Копрова, Бажова</w:t>
            </w:r>
          </w:p>
        </w:tc>
        <w:tc>
          <w:tcPr>
            <w:tcW w:w="566" w:type="dxa"/>
            <w:tcBorders>
              <w:top w:val="nil"/>
              <w:left w:val="nil"/>
              <w:bottom w:val="single" w:sz="8" w:space="0" w:color="000000"/>
              <w:right w:val="single" w:sz="8" w:space="0" w:color="000000"/>
            </w:tcBorders>
            <w:shd w:val="clear" w:color="auto" w:fill="auto"/>
            <w:vAlign w:val="center"/>
            <w:hideMark/>
          </w:tcPr>
          <w:p w14:paraId="43498E57" w14:textId="323BB312"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7E66642" w14:textId="4C9EA3CB"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5CEDFD31" w14:textId="4AC1CF5F"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31172D86" w14:textId="3067E810"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613A36A8" w14:textId="7E29D9E9"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1,44</w:t>
            </w:r>
          </w:p>
        </w:tc>
        <w:tc>
          <w:tcPr>
            <w:tcW w:w="566" w:type="dxa"/>
            <w:tcBorders>
              <w:top w:val="nil"/>
              <w:left w:val="nil"/>
              <w:bottom w:val="single" w:sz="8" w:space="0" w:color="000000"/>
              <w:right w:val="single" w:sz="8" w:space="0" w:color="000000"/>
            </w:tcBorders>
            <w:shd w:val="clear" w:color="auto" w:fill="auto"/>
            <w:vAlign w:val="center"/>
            <w:hideMark/>
          </w:tcPr>
          <w:p w14:paraId="114FC817" w14:textId="7539245E"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1,44</w:t>
            </w:r>
          </w:p>
        </w:tc>
        <w:tc>
          <w:tcPr>
            <w:tcW w:w="466" w:type="dxa"/>
            <w:tcBorders>
              <w:top w:val="nil"/>
              <w:left w:val="nil"/>
              <w:bottom w:val="single" w:sz="8" w:space="0" w:color="000000"/>
              <w:right w:val="single" w:sz="8" w:space="0" w:color="000000"/>
            </w:tcBorders>
            <w:shd w:val="clear" w:color="auto" w:fill="auto"/>
            <w:vAlign w:val="center"/>
            <w:hideMark/>
          </w:tcPr>
          <w:p w14:paraId="3CBBD3E7" w14:textId="0C144E23"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0CBD0B94" w14:textId="45C474B5"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7,16</w:t>
            </w:r>
          </w:p>
        </w:tc>
      </w:tr>
      <w:tr w:rsidR="00646095" w:rsidRPr="00AB7887" w14:paraId="5A93FA79"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6C5B092F" w14:textId="42A22E7E" w:rsidR="00646095" w:rsidRPr="00646095" w:rsidRDefault="00646095" w:rsidP="00646095">
            <w:pPr>
              <w:widowControl/>
              <w:autoSpaceDE/>
              <w:autoSpaceDN/>
              <w:ind w:firstLineChars="100" w:firstLine="220"/>
              <w:rPr>
                <w:sz w:val="20"/>
                <w:lang w:bidi="ar-SA"/>
              </w:rPr>
            </w:pPr>
            <w:r w:rsidRPr="00646095">
              <w:t>3-х эт. жилой дом на ул. Конституции</w:t>
            </w:r>
          </w:p>
        </w:tc>
        <w:tc>
          <w:tcPr>
            <w:tcW w:w="566" w:type="dxa"/>
            <w:tcBorders>
              <w:top w:val="nil"/>
              <w:left w:val="nil"/>
              <w:bottom w:val="single" w:sz="8" w:space="0" w:color="000000"/>
              <w:right w:val="single" w:sz="8" w:space="0" w:color="000000"/>
            </w:tcBorders>
            <w:shd w:val="clear" w:color="auto" w:fill="auto"/>
            <w:vAlign w:val="center"/>
            <w:hideMark/>
          </w:tcPr>
          <w:p w14:paraId="7B7C317A" w14:textId="62DE65C6" w:rsidR="00646095" w:rsidRPr="00646095" w:rsidRDefault="00646095" w:rsidP="00646095">
            <w:pPr>
              <w:widowControl/>
              <w:autoSpaceDE/>
              <w:autoSpaceDN/>
              <w:ind w:leftChars="-48" w:left="-106" w:right="-114" w:firstLine="1"/>
              <w:jc w:val="center"/>
              <w:rPr>
                <w:sz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66831A9E" w14:textId="08F33A25" w:rsidR="00646095" w:rsidRPr="00646095" w:rsidRDefault="00646095" w:rsidP="00646095">
            <w:pPr>
              <w:widowControl/>
              <w:autoSpaceDE/>
              <w:autoSpaceDN/>
              <w:ind w:leftChars="-48" w:left="-106" w:right="-114" w:firstLine="1"/>
              <w:jc w:val="center"/>
              <w:rPr>
                <w:sz w:val="20"/>
                <w:lang w:bidi="ar-SA"/>
              </w:rPr>
            </w:pPr>
            <w:r w:rsidRPr="00646095">
              <w:rPr>
                <w:sz w:val="20"/>
                <w:szCs w:val="20"/>
              </w:rPr>
              <w:t>0,35</w:t>
            </w:r>
          </w:p>
        </w:tc>
        <w:tc>
          <w:tcPr>
            <w:tcW w:w="566" w:type="dxa"/>
            <w:tcBorders>
              <w:top w:val="nil"/>
              <w:left w:val="nil"/>
              <w:bottom w:val="single" w:sz="8" w:space="0" w:color="000000"/>
              <w:right w:val="single" w:sz="8" w:space="0" w:color="000000"/>
            </w:tcBorders>
            <w:shd w:val="clear" w:color="auto" w:fill="auto"/>
            <w:vAlign w:val="center"/>
            <w:hideMark/>
          </w:tcPr>
          <w:p w14:paraId="4EA0FEA2" w14:textId="760A4F6A"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1556186" w14:textId="04959BA2"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38B0EE6" w14:textId="7A804EB8"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8C75064" w14:textId="2758E3E1" w:rsidR="00646095" w:rsidRPr="00646095" w:rsidRDefault="00646095" w:rsidP="00646095">
            <w:pPr>
              <w:widowControl/>
              <w:autoSpaceDE/>
              <w:autoSpaceDN/>
              <w:ind w:leftChars="-48" w:left="-106" w:right="-114" w:firstLine="1"/>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7163E710" w14:textId="182AEC1B" w:rsidR="00646095" w:rsidRPr="00646095" w:rsidRDefault="00646095" w:rsidP="00646095">
            <w:pPr>
              <w:widowControl/>
              <w:autoSpaceDE/>
              <w:autoSpaceDN/>
              <w:ind w:leftChars="-48" w:left="-106" w:right="-114" w:firstLine="1"/>
              <w:jc w:val="center"/>
              <w:rPr>
                <w:sz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20A44FBE" w14:textId="41B09895" w:rsidR="00646095" w:rsidRPr="00646095" w:rsidRDefault="00646095" w:rsidP="00646095">
            <w:pPr>
              <w:widowControl/>
              <w:autoSpaceDE/>
              <w:autoSpaceDN/>
              <w:ind w:leftChars="-48" w:left="-106" w:right="-114" w:firstLine="1"/>
              <w:jc w:val="center"/>
              <w:rPr>
                <w:sz w:val="20"/>
                <w:lang w:bidi="ar-SA"/>
              </w:rPr>
            </w:pPr>
            <w:r w:rsidRPr="00646095">
              <w:rPr>
                <w:sz w:val="20"/>
                <w:szCs w:val="20"/>
              </w:rPr>
              <w:t>0,35</w:t>
            </w:r>
          </w:p>
        </w:tc>
      </w:tr>
      <w:tr w:rsidR="00646095" w:rsidRPr="00AB7887" w14:paraId="4330509B"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79FCD49C" w14:textId="0A6CF971" w:rsidR="00646095" w:rsidRPr="00646095" w:rsidRDefault="00646095" w:rsidP="00646095">
            <w:pPr>
              <w:widowControl/>
              <w:autoSpaceDE/>
              <w:autoSpaceDN/>
              <w:ind w:firstLineChars="100" w:firstLine="201"/>
              <w:rPr>
                <w:b/>
                <w:bCs/>
                <w:sz w:val="20"/>
                <w:szCs w:val="20"/>
                <w:lang w:bidi="ar-SA"/>
              </w:rPr>
            </w:pPr>
            <w:r w:rsidRPr="00646095">
              <w:rPr>
                <w:b/>
                <w:bCs/>
                <w:sz w:val="20"/>
                <w:szCs w:val="20"/>
              </w:rPr>
              <w:t>Итого по Микрорайону №2:</w:t>
            </w:r>
          </w:p>
        </w:tc>
        <w:tc>
          <w:tcPr>
            <w:tcW w:w="566" w:type="dxa"/>
            <w:tcBorders>
              <w:top w:val="nil"/>
              <w:left w:val="nil"/>
              <w:bottom w:val="single" w:sz="8" w:space="0" w:color="000000"/>
              <w:right w:val="single" w:sz="8" w:space="0" w:color="000000"/>
            </w:tcBorders>
            <w:shd w:val="clear" w:color="auto" w:fill="auto"/>
            <w:vAlign w:val="center"/>
            <w:hideMark/>
          </w:tcPr>
          <w:p w14:paraId="73757102" w14:textId="484C4593"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B7D622B" w14:textId="2FD8DEC5"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1,06</w:t>
            </w:r>
          </w:p>
        </w:tc>
        <w:tc>
          <w:tcPr>
            <w:tcW w:w="566" w:type="dxa"/>
            <w:tcBorders>
              <w:top w:val="nil"/>
              <w:left w:val="nil"/>
              <w:bottom w:val="single" w:sz="8" w:space="0" w:color="000000"/>
              <w:right w:val="single" w:sz="8" w:space="0" w:color="000000"/>
            </w:tcBorders>
            <w:shd w:val="clear" w:color="auto" w:fill="auto"/>
            <w:vAlign w:val="center"/>
            <w:hideMark/>
          </w:tcPr>
          <w:p w14:paraId="142C02FC" w14:textId="0F51E04A"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777B3EA8" w14:textId="14D1182F"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0,71</w:t>
            </w:r>
          </w:p>
        </w:tc>
        <w:tc>
          <w:tcPr>
            <w:tcW w:w="566" w:type="dxa"/>
            <w:tcBorders>
              <w:top w:val="nil"/>
              <w:left w:val="nil"/>
              <w:bottom w:val="single" w:sz="8" w:space="0" w:color="000000"/>
              <w:right w:val="single" w:sz="8" w:space="0" w:color="000000"/>
            </w:tcBorders>
            <w:shd w:val="clear" w:color="auto" w:fill="auto"/>
            <w:vAlign w:val="center"/>
            <w:hideMark/>
          </w:tcPr>
          <w:p w14:paraId="4E1FAD50" w14:textId="7DDBD719"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566" w:type="dxa"/>
            <w:tcBorders>
              <w:top w:val="nil"/>
              <w:left w:val="nil"/>
              <w:bottom w:val="single" w:sz="8" w:space="0" w:color="000000"/>
              <w:right w:val="single" w:sz="8" w:space="0" w:color="000000"/>
            </w:tcBorders>
            <w:shd w:val="clear" w:color="auto" w:fill="auto"/>
            <w:vAlign w:val="center"/>
            <w:hideMark/>
          </w:tcPr>
          <w:p w14:paraId="3048C0B0" w14:textId="75B2AAB1"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1,44</w:t>
            </w:r>
          </w:p>
        </w:tc>
        <w:tc>
          <w:tcPr>
            <w:tcW w:w="466" w:type="dxa"/>
            <w:tcBorders>
              <w:top w:val="nil"/>
              <w:left w:val="nil"/>
              <w:bottom w:val="single" w:sz="8" w:space="0" w:color="000000"/>
              <w:right w:val="single" w:sz="8" w:space="0" w:color="000000"/>
            </w:tcBorders>
            <w:shd w:val="clear" w:color="auto" w:fill="auto"/>
            <w:vAlign w:val="center"/>
            <w:hideMark/>
          </w:tcPr>
          <w:p w14:paraId="7214E59E" w14:textId="7E70FFDD"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26B9DBC1" w14:textId="46DF8F20" w:rsidR="00646095" w:rsidRPr="00646095" w:rsidRDefault="00646095" w:rsidP="00646095">
            <w:pPr>
              <w:widowControl/>
              <w:autoSpaceDE/>
              <w:autoSpaceDN/>
              <w:ind w:leftChars="-48" w:left="-106" w:right="-114" w:firstLine="1"/>
              <w:jc w:val="center"/>
              <w:rPr>
                <w:b/>
                <w:bCs/>
                <w:sz w:val="20"/>
                <w:szCs w:val="20"/>
                <w:lang w:bidi="ar-SA"/>
              </w:rPr>
            </w:pPr>
            <w:r w:rsidRPr="00646095">
              <w:rPr>
                <w:b/>
                <w:bCs/>
                <w:sz w:val="20"/>
                <w:szCs w:val="20"/>
              </w:rPr>
              <w:t>7,51</w:t>
            </w:r>
          </w:p>
        </w:tc>
      </w:tr>
      <w:tr w:rsidR="00AB7887" w:rsidRPr="00AB7887" w14:paraId="6F9766CA" w14:textId="77777777" w:rsidTr="00AB7887">
        <w:trPr>
          <w:trHeight w:val="315"/>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912DD1" w14:textId="77777777" w:rsidR="00AB7887" w:rsidRPr="00AB7887" w:rsidRDefault="00AB7887" w:rsidP="00AB7887">
            <w:pPr>
              <w:widowControl/>
              <w:autoSpaceDE/>
              <w:autoSpaceDN/>
              <w:jc w:val="center"/>
              <w:rPr>
                <w:b/>
                <w:bCs/>
                <w:color w:val="000000"/>
                <w:sz w:val="24"/>
                <w:szCs w:val="24"/>
                <w:lang w:bidi="ar-SA"/>
              </w:rPr>
            </w:pPr>
            <w:r w:rsidRPr="00AB7887">
              <w:rPr>
                <w:b/>
                <w:bCs/>
                <w:color w:val="000000"/>
                <w:sz w:val="24"/>
                <w:lang w:bidi="ar-SA"/>
              </w:rPr>
              <w:t>Микрорайон №4</w:t>
            </w:r>
          </w:p>
        </w:tc>
      </w:tr>
      <w:tr w:rsidR="00AB7887" w:rsidRPr="00AB7887" w14:paraId="55AD845D"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1E4F589C" w14:textId="77777777" w:rsidR="00AB7887" w:rsidRPr="00AB7887" w:rsidRDefault="00AB7887" w:rsidP="00AB7887">
            <w:pPr>
              <w:widowControl/>
              <w:autoSpaceDE/>
              <w:autoSpaceDN/>
              <w:rPr>
                <w:b/>
                <w:bCs/>
                <w:color w:val="000000"/>
                <w:sz w:val="20"/>
                <w:szCs w:val="20"/>
                <w:lang w:bidi="ar-SA"/>
              </w:rPr>
            </w:pPr>
            <w:r w:rsidRPr="00AB7887">
              <w:rPr>
                <w:b/>
                <w:bCs/>
                <w:color w:val="000000"/>
                <w:sz w:val="20"/>
                <w:szCs w:val="20"/>
                <w:lang w:bidi="ar-SA"/>
              </w:rPr>
              <w:t>Общественно-деловые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65070AA6"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w w:val="99"/>
                <w:sz w:val="20"/>
                <w:lang w:bidi="ar-SA"/>
              </w:rPr>
              <w:t>0,56</w:t>
            </w:r>
          </w:p>
        </w:tc>
        <w:tc>
          <w:tcPr>
            <w:tcW w:w="566" w:type="dxa"/>
            <w:tcBorders>
              <w:top w:val="nil"/>
              <w:left w:val="nil"/>
              <w:bottom w:val="single" w:sz="8" w:space="0" w:color="000000"/>
              <w:right w:val="single" w:sz="8" w:space="0" w:color="000000"/>
            </w:tcBorders>
            <w:shd w:val="clear" w:color="auto" w:fill="auto"/>
            <w:vAlign w:val="center"/>
            <w:hideMark/>
          </w:tcPr>
          <w:p w14:paraId="5A306210"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0D2EDEE6"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5A29E449"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427B058"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1A4E20E"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D8114DE"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C0A6410" w14:textId="77777777" w:rsidR="00AB7887" w:rsidRPr="00AB7887" w:rsidRDefault="00AB7887" w:rsidP="00AB7887">
            <w:pPr>
              <w:widowControl/>
              <w:autoSpaceDE/>
              <w:autoSpaceDN/>
              <w:ind w:left="-107" w:right="-114"/>
              <w:jc w:val="center"/>
              <w:rPr>
                <w:b/>
                <w:bCs/>
                <w:color w:val="000000"/>
                <w:sz w:val="20"/>
                <w:szCs w:val="20"/>
                <w:lang w:bidi="ar-SA"/>
              </w:rPr>
            </w:pPr>
            <w:r w:rsidRPr="00AB7887">
              <w:rPr>
                <w:b/>
                <w:bCs/>
                <w:color w:val="000000"/>
                <w:sz w:val="20"/>
                <w:lang w:bidi="ar-SA"/>
              </w:rPr>
              <w:t>1,56</w:t>
            </w:r>
          </w:p>
        </w:tc>
      </w:tr>
      <w:tr w:rsidR="00AB7887" w:rsidRPr="00AB7887" w14:paraId="5E491F00"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7CBBD9B8" w14:textId="77777777" w:rsidR="00AB7887" w:rsidRPr="00AB7887" w:rsidRDefault="00AB7887" w:rsidP="00AB7887">
            <w:pPr>
              <w:widowControl/>
              <w:autoSpaceDE/>
              <w:autoSpaceDN/>
              <w:rPr>
                <w:color w:val="000000"/>
                <w:sz w:val="20"/>
                <w:szCs w:val="20"/>
                <w:lang w:bidi="ar-SA"/>
              </w:rPr>
            </w:pPr>
            <w:r w:rsidRPr="00AB7887">
              <w:rPr>
                <w:color w:val="000000"/>
                <w:sz w:val="20"/>
                <w:szCs w:val="20"/>
                <w:lang w:bidi="ar-SA"/>
              </w:rPr>
              <w:t>Магазин, ул. Космонавтов, 52</w:t>
            </w:r>
          </w:p>
        </w:tc>
        <w:tc>
          <w:tcPr>
            <w:tcW w:w="566" w:type="dxa"/>
            <w:tcBorders>
              <w:top w:val="nil"/>
              <w:left w:val="nil"/>
              <w:bottom w:val="single" w:sz="8" w:space="0" w:color="000000"/>
              <w:right w:val="single" w:sz="8" w:space="0" w:color="000000"/>
            </w:tcBorders>
            <w:shd w:val="clear" w:color="auto" w:fill="auto"/>
            <w:vAlign w:val="center"/>
            <w:hideMark/>
          </w:tcPr>
          <w:p w14:paraId="4D9C644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c>
          <w:tcPr>
            <w:tcW w:w="566" w:type="dxa"/>
            <w:tcBorders>
              <w:top w:val="nil"/>
              <w:left w:val="nil"/>
              <w:bottom w:val="single" w:sz="8" w:space="0" w:color="000000"/>
              <w:right w:val="single" w:sz="8" w:space="0" w:color="000000"/>
            </w:tcBorders>
            <w:shd w:val="clear" w:color="auto" w:fill="auto"/>
            <w:vAlign w:val="center"/>
            <w:hideMark/>
          </w:tcPr>
          <w:p w14:paraId="03C0AC9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1A94BA3"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26C7639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A44543F"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A60DE29"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3137AC9A"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3FE5646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r>
      <w:tr w:rsidR="00AB7887" w:rsidRPr="00AB7887" w14:paraId="6C693995"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36373890" w14:textId="77777777" w:rsidR="00AB7887" w:rsidRPr="00AB7887" w:rsidRDefault="00AB7887" w:rsidP="00AB7887">
            <w:pPr>
              <w:widowControl/>
              <w:autoSpaceDE/>
              <w:autoSpaceDN/>
              <w:rPr>
                <w:color w:val="000000"/>
                <w:sz w:val="20"/>
                <w:szCs w:val="20"/>
                <w:lang w:bidi="ar-SA"/>
              </w:rPr>
            </w:pPr>
            <w:r w:rsidRPr="00AB7887">
              <w:rPr>
                <w:color w:val="000000"/>
                <w:sz w:val="20"/>
                <w:szCs w:val="20"/>
                <w:lang w:bidi="ar-SA"/>
              </w:rPr>
              <w:t>Магазин ул. Крупской, 118б</w:t>
            </w:r>
          </w:p>
        </w:tc>
        <w:tc>
          <w:tcPr>
            <w:tcW w:w="566" w:type="dxa"/>
            <w:tcBorders>
              <w:top w:val="nil"/>
              <w:left w:val="nil"/>
              <w:bottom w:val="single" w:sz="8" w:space="0" w:color="000000"/>
              <w:right w:val="single" w:sz="8" w:space="0" w:color="000000"/>
            </w:tcBorders>
            <w:shd w:val="clear" w:color="auto" w:fill="auto"/>
            <w:vAlign w:val="center"/>
            <w:hideMark/>
          </w:tcPr>
          <w:p w14:paraId="7F81C5EC"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c>
          <w:tcPr>
            <w:tcW w:w="566" w:type="dxa"/>
            <w:tcBorders>
              <w:top w:val="nil"/>
              <w:left w:val="nil"/>
              <w:bottom w:val="single" w:sz="8" w:space="0" w:color="000000"/>
              <w:right w:val="single" w:sz="8" w:space="0" w:color="000000"/>
            </w:tcBorders>
            <w:shd w:val="clear" w:color="auto" w:fill="auto"/>
            <w:vAlign w:val="center"/>
            <w:hideMark/>
          </w:tcPr>
          <w:p w14:paraId="3092F83B"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149AEE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2C781A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AC4A95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5A0929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C24A8F6"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572B3D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0,03</w:t>
            </w:r>
          </w:p>
        </w:tc>
      </w:tr>
      <w:tr w:rsidR="00AB7887" w:rsidRPr="00AB7887" w14:paraId="1633809C"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1BD2EF1C" w14:textId="3B1815AF" w:rsidR="00AB7887" w:rsidRPr="007A300D" w:rsidRDefault="00AB7887" w:rsidP="00AB7887">
            <w:pPr>
              <w:widowControl/>
              <w:autoSpaceDE/>
              <w:autoSpaceDN/>
              <w:rPr>
                <w:sz w:val="20"/>
                <w:szCs w:val="20"/>
                <w:lang w:bidi="ar-SA"/>
              </w:rPr>
            </w:pPr>
            <w:r w:rsidRPr="007A300D">
              <w:rPr>
                <w:sz w:val="20"/>
                <w:szCs w:val="20"/>
                <w:lang w:bidi="ar-SA"/>
              </w:rPr>
              <w:t>ФОК «Школа №35» ул. Космонавтов,17</w:t>
            </w:r>
          </w:p>
        </w:tc>
        <w:tc>
          <w:tcPr>
            <w:tcW w:w="566" w:type="dxa"/>
            <w:tcBorders>
              <w:top w:val="nil"/>
              <w:left w:val="nil"/>
              <w:bottom w:val="single" w:sz="8" w:space="0" w:color="000000"/>
              <w:right w:val="single" w:sz="8" w:space="0" w:color="000000"/>
            </w:tcBorders>
            <w:shd w:val="clear" w:color="auto" w:fill="auto"/>
            <w:vAlign w:val="center"/>
            <w:hideMark/>
          </w:tcPr>
          <w:p w14:paraId="062BC0E5"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793BBC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5996952E"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0E5FD2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22D62D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2348E6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65478CF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4F716D4"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0,5</w:t>
            </w:r>
          </w:p>
        </w:tc>
      </w:tr>
      <w:tr w:rsidR="00AB7887" w:rsidRPr="00AB7887" w14:paraId="6A1C6E58"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0D99FFC" w14:textId="1BD0FA1E" w:rsidR="00AB7887" w:rsidRPr="00AB7887" w:rsidRDefault="00AB7887" w:rsidP="00AB7887">
            <w:pPr>
              <w:widowControl/>
              <w:autoSpaceDE/>
              <w:autoSpaceDN/>
              <w:rPr>
                <w:color w:val="000000"/>
                <w:sz w:val="20"/>
                <w:szCs w:val="20"/>
                <w:lang w:bidi="ar-SA"/>
              </w:rPr>
            </w:pPr>
            <w:r w:rsidRPr="00AB7887">
              <w:rPr>
                <w:color w:val="000000"/>
                <w:sz w:val="20"/>
                <w:szCs w:val="20"/>
                <w:lang w:bidi="ar-SA"/>
              </w:rPr>
              <w:t>ФОК «школа №14» ул. Читинская 47</w:t>
            </w:r>
          </w:p>
        </w:tc>
        <w:tc>
          <w:tcPr>
            <w:tcW w:w="566" w:type="dxa"/>
            <w:tcBorders>
              <w:top w:val="nil"/>
              <w:left w:val="nil"/>
              <w:bottom w:val="single" w:sz="8" w:space="0" w:color="000000"/>
              <w:right w:val="single" w:sz="8" w:space="0" w:color="000000"/>
            </w:tcBorders>
            <w:shd w:val="clear" w:color="auto" w:fill="auto"/>
            <w:vAlign w:val="center"/>
            <w:hideMark/>
          </w:tcPr>
          <w:p w14:paraId="47DB730B"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8D9476F"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52965061"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0,5</w:t>
            </w:r>
          </w:p>
        </w:tc>
        <w:tc>
          <w:tcPr>
            <w:tcW w:w="566" w:type="dxa"/>
            <w:tcBorders>
              <w:top w:val="nil"/>
              <w:left w:val="nil"/>
              <w:bottom w:val="single" w:sz="8" w:space="0" w:color="000000"/>
              <w:right w:val="single" w:sz="8" w:space="0" w:color="000000"/>
            </w:tcBorders>
            <w:shd w:val="clear" w:color="auto" w:fill="auto"/>
            <w:vAlign w:val="center"/>
            <w:hideMark/>
          </w:tcPr>
          <w:p w14:paraId="6B967805"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6874F68"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FFDF85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1D2DC86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06CD46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0,5</w:t>
            </w:r>
          </w:p>
        </w:tc>
      </w:tr>
      <w:tr w:rsidR="00AB7887" w:rsidRPr="00AB7887" w14:paraId="76CB09B5"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5FC20F64" w14:textId="09829F49" w:rsidR="00AB7887" w:rsidRPr="00AB7887" w:rsidRDefault="00AB7887" w:rsidP="00AB7887">
            <w:pPr>
              <w:widowControl/>
              <w:autoSpaceDE/>
              <w:autoSpaceDN/>
              <w:rPr>
                <w:color w:val="000000"/>
                <w:sz w:val="20"/>
                <w:szCs w:val="20"/>
                <w:lang w:bidi="ar-SA"/>
              </w:rPr>
            </w:pPr>
            <w:r w:rsidRPr="00AB7887">
              <w:rPr>
                <w:color w:val="000000"/>
                <w:sz w:val="20"/>
                <w:szCs w:val="20"/>
                <w:lang w:bidi="ar-SA"/>
              </w:rPr>
              <w:t>Здание автостоянки ул. Крупской, 116а</w:t>
            </w:r>
          </w:p>
        </w:tc>
        <w:tc>
          <w:tcPr>
            <w:tcW w:w="566" w:type="dxa"/>
            <w:tcBorders>
              <w:top w:val="nil"/>
              <w:left w:val="nil"/>
              <w:bottom w:val="single" w:sz="8" w:space="0" w:color="000000"/>
              <w:right w:val="single" w:sz="8" w:space="0" w:color="000000"/>
            </w:tcBorders>
            <w:shd w:val="clear" w:color="auto" w:fill="auto"/>
            <w:vAlign w:val="center"/>
            <w:hideMark/>
          </w:tcPr>
          <w:p w14:paraId="32D56A70"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0,05</w:t>
            </w:r>
          </w:p>
        </w:tc>
        <w:tc>
          <w:tcPr>
            <w:tcW w:w="566" w:type="dxa"/>
            <w:tcBorders>
              <w:top w:val="nil"/>
              <w:left w:val="nil"/>
              <w:bottom w:val="single" w:sz="8" w:space="0" w:color="000000"/>
              <w:right w:val="single" w:sz="8" w:space="0" w:color="000000"/>
            </w:tcBorders>
            <w:shd w:val="clear" w:color="auto" w:fill="auto"/>
            <w:vAlign w:val="center"/>
            <w:hideMark/>
          </w:tcPr>
          <w:p w14:paraId="40610EDF"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6684661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04D5B79"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32BADFA3"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6225046"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D6E7069"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00DB43F7"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0,05</w:t>
            </w:r>
          </w:p>
        </w:tc>
      </w:tr>
      <w:tr w:rsidR="00AB7887" w:rsidRPr="00AB7887" w14:paraId="222C465F"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center"/>
            <w:hideMark/>
          </w:tcPr>
          <w:p w14:paraId="664060AF" w14:textId="77777777" w:rsidR="00AB7887" w:rsidRPr="00AB7887" w:rsidRDefault="00AB7887" w:rsidP="00AB7887">
            <w:pPr>
              <w:widowControl/>
              <w:autoSpaceDE/>
              <w:autoSpaceDN/>
              <w:rPr>
                <w:color w:val="000000"/>
                <w:sz w:val="20"/>
                <w:szCs w:val="20"/>
                <w:lang w:bidi="ar-SA"/>
              </w:rPr>
            </w:pPr>
            <w:r w:rsidRPr="00AB7887">
              <w:rPr>
                <w:color w:val="000000"/>
                <w:sz w:val="20"/>
                <w:szCs w:val="20"/>
                <w:lang w:bidi="ar-SA"/>
              </w:rPr>
              <w:t>Производственное здание Центра Технической поддержки Комацу, проезд Межквартальный, 12</w:t>
            </w:r>
          </w:p>
        </w:tc>
        <w:tc>
          <w:tcPr>
            <w:tcW w:w="566" w:type="dxa"/>
            <w:tcBorders>
              <w:top w:val="nil"/>
              <w:left w:val="nil"/>
              <w:bottom w:val="single" w:sz="8" w:space="0" w:color="000000"/>
              <w:right w:val="single" w:sz="8" w:space="0" w:color="000000"/>
            </w:tcBorders>
            <w:shd w:val="clear" w:color="auto" w:fill="auto"/>
            <w:vAlign w:val="center"/>
            <w:hideMark/>
          </w:tcPr>
          <w:p w14:paraId="4ECA0F96"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0,45</w:t>
            </w:r>
          </w:p>
        </w:tc>
        <w:tc>
          <w:tcPr>
            <w:tcW w:w="566" w:type="dxa"/>
            <w:tcBorders>
              <w:top w:val="nil"/>
              <w:left w:val="nil"/>
              <w:bottom w:val="single" w:sz="8" w:space="0" w:color="000000"/>
              <w:right w:val="single" w:sz="8" w:space="0" w:color="000000"/>
            </w:tcBorders>
            <w:shd w:val="clear" w:color="auto" w:fill="auto"/>
            <w:vAlign w:val="center"/>
            <w:hideMark/>
          </w:tcPr>
          <w:p w14:paraId="38C4CA8E"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709B73F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16BD98EA"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02A000FC"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566" w:type="dxa"/>
            <w:tcBorders>
              <w:top w:val="nil"/>
              <w:left w:val="nil"/>
              <w:bottom w:val="single" w:sz="8" w:space="0" w:color="000000"/>
              <w:right w:val="single" w:sz="8" w:space="0" w:color="000000"/>
            </w:tcBorders>
            <w:shd w:val="clear" w:color="auto" w:fill="auto"/>
            <w:vAlign w:val="center"/>
            <w:hideMark/>
          </w:tcPr>
          <w:p w14:paraId="4F526AF5"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szCs w:val="20"/>
                <w:lang w:bidi="ar-SA"/>
              </w:rPr>
              <w:t>0</w:t>
            </w:r>
          </w:p>
        </w:tc>
        <w:tc>
          <w:tcPr>
            <w:tcW w:w="466" w:type="dxa"/>
            <w:tcBorders>
              <w:top w:val="nil"/>
              <w:left w:val="nil"/>
              <w:bottom w:val="single" w:sz="8" w:space="0" w:color="000000"/>
              <w:right w:val="single" w:sz="8" w:space="0" w:color="000000"/>
            </w:tcBorders>
            <w:shd w:val="clear" w:color="auto" w:fill="auto"/>
            <w:vAlign w:val="center"/>
            <w:hideMark/>
          </w:tcPr>
          <w:p w14:paraId="27DE27AD"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w:t>
            </w:r>
          </w:p>
        </w:tc>
        <w:tc>
          <w:tcPr>
            <w:tcW w:w="533" w:type="dxa"/>
            <w:tcBorders>
              <w:top w:val="nil"/>
              <w:left w:val="nil"/>
              <w:bottom w:val="single" w:sz="8" w:space="0" w:color="000000"/>
              <w:right w:val="single" w:sz="8" w:space="0" w:color="000000"/>
            </w:tcBorders>
            <w:shd w:val="clear" w:color="auto" w:fill="auto"/>
            <w:vAlign w:val="center"/>
            <w:hideMark/>
          </w:tcPr>
          <w:p w14:paraId="10A4ED32" w14:textId="77777777" w:rsidR="00AB7887" w:rsidRPr="00AB7887" w:rsidRDefault="00AB7887" w:rsidP="00AB7887">
            <w:pPr>
              <w:widowControl/>
              <w:autoSpaceDE/>
              <w:autoSpaceDN/>
              <w:ind w:left="-107" w:right="-114"/>
              <w:jc w:val="center"/>
              <w:rPr>
                <w:color w:val="000000"/>
                <w:sz w:val="20"/>
                <w:szCs w:val="20"/>
                <w:lang w:bidi="ar-SA"/>
              </w:rPr>
            </w:pPr>
            <w:r w:rsidRPr="00AB7887">
              <w:rPr>
                <w:color w:val="000000"/>
                <w:sz w:val="20"/>
                <w:lang w:bidi="ar-SA"/>
              </w:rPr>
              <w:t>0,45</w:t>
            </w:r>
          </w:p>
        </w:tc>
      </w:tr>
      <w:tr w:rsidR="00646095" w:rsidRPr="00AB7887" w14:paraId="3E98C2C1"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hideMark/>
          </w:tcPr>
          <w:p w14:paraId="17946EA0" w14:textId="45108F0E" w:rsidR="00646095" w:rsidRPr="00646095" w:rsidRDefault="00646095" w:rsidP="00646095">
            <w:pPr>
              <w:widowControl/>
              <w:autoSpaceDE/>
              <w:autoSpaceDN/>
              <w:rPr>
                <w:b/>
                <w:bCs/>
                <w:sz w:val="20"/>
                <w:szCs w:val="20"/>
                <w:lang w:bidi="ar-SA"/>
              </w:rPr>
            </w:pPr>
            <w:r w:rsidRPr="00646095">
              <w:rPr>
                <w:b/>
                <w:bCs/>
              </w:rPr>
              <w:t>Жилой фонд, в т.ч.</w:t>
            </w:r>
          </w:p>
        </w:tc>
        <w:tc>
          <w:tcPr>
            <w:tcW w:w="566" w:type="dxa"/>
            <w:tcBorders>
              <w:top w:val="nil"/>
              <w:left w:val="nil"/>
              <w:bottom w:val="single" w:sz="8" w:space="0" w:color="000000"/>
              <w:right w:val="single" w:sz="8" w:space="0" w:color="000000"/>
            </w:tcBorders>
            <w:shd w:val="clear" w:color="auto" w:fill="auto"/>
            <w:vAlign w:val="center"/>
            <w:hideMark/>
          </w:tcPr>
          <w:p w14:paraId="3464A7DF" w14:textId="4EACE948"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488F540" w14:textId="3C9D4F76"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1,72</w:t>
            </w:r>
          </w:p>
        </w:tc>
        <w:tc>
          <w:tcPr>
            <w:tcW w:w="566" w:type="dxa"/>
            <w:tcBorders>
              <w:top w:val="nil"/>
              <w:left w:val="nil"/>
              <w:bottom w:val="single" w:sz="8" w:space="0" w:color="000000"/>
              <w:right w:val="single" w:sz="8" w:space="0" w:color="000000"/>
            </w:tcBorders>
            <w:shd w:val="clear" w:color="auto" w:fill="auto"/>
            <w:vAlign w:val="center"/>
            <w:hideMark/>
          </w:tcPr>
          <w:p w14:paraId="6535468E" w14:textId="27907416"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47E0992A" w14:textId="13AEEF0F"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0E60C976" w14:textId="157ECDF1"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321D683E" w14:textId="2DCE6829"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0,97</w:t>
            </w:r>
          </w:p>
        </w:tc>
        <w:tc>
          <w:tcPr>
            <w:tcW w:w="466" w:type="dxa"/>
            <w:tcBorders>
              <w:top w:val="nil"/>
              <w:left w:val="nil"/>
              <w:bottom w:val="single" w:sz="8" w:space="0" w:color="000000"/>
              <w:right w:val="single" w:sz="8" w:space="0" w:color="000000"/>
            </w:tcBorders>
            <w:shd w:val="clear" w:color="auto" w:fill="auto"/>
            <w:vAlign w:val="center"/>
            <w:hideMark/>
          </w:tcPr>
          <w:p w14:paraId="2D34EB17" w14:textId="34A66B74"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622B9FA7" w14:textId="780F3E14"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5,00</w:t>
            </w:r>
          </w:p>
        </w:tc>
      </w:tr>
      <w:tr w:rsidR="00646095" w:rsidRPr="00AB7887" w14:paraId="4C86A4A8"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5E8AAC69" w14:textId="180D0CC1" w:rsidR="00646095" w:rsidRPr="00646095" w:rsidRDefault="00646095" w:rsidP="00646095">
            <w:pPr>
              <w:widowControl/>
              <w:autoSpaceDE/>
              <w:autoSpaceDN/>
              <w:rPr>
                <w:sz w:val="20"/>
                <w:szCs w:val="20"/>
                <w:lang w:bidi="ar-SA"/>
              </w:rPr>
            </w:pPr>
            <w:r w:rsidRPr="00646095">
              <w:rPr>
                <w:sz w:val="20"/>
                <w:szCs w:val="20"/>
              </w:rPr>
              <w:t>Жилой дом ул. Космонавтов, 51 а</w:t>
            </w:r>
          </w:p>
        </w:tc>
        <w:tc>
          <w:tcPr>
            <w:tcW w:w="566" w:type="dxa"/>
            <w:tcBorders>
              <w:top w:val="nil"/>
              <w:left w:val="nil"/>
              <w:bottom w:val="single" w:sz="8" w:space="0" w:color="000000"/>
              <w:right w:val="single" w:sz="8" w:space="0" w:color="000000"/>
            </w:tcBorders>
            <w:shd w:val="clear" w:color="auto" w:fill="auto"/>
            <w:vAlign w:val="center"/>
            <w:hideMark/>
          </w:tcPr>
          <w:p w14:paraId="090527DE" w14:textId="22327C49"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25D71C75" w14:textId="187557F3"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486B7FCF" w14:textId="05CB08DB"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F12F0BA" w14:textId="2710F3A6"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4AA092D" w14:textId="0AF3DE5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A2EFBFC" w14:textId="7AF9708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3785B71B" w14:textId="4361028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1FCE685E" w14:textId="66CBF7D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31780589"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646797F2" w14:textId="613FEDDE" w:rsidR="00646095" w:rsidRPr="00646095" w:rsidRDefault="00646095" w:rsidP="00646095">
            <w:pPr>
              <w:widowControl/>
              <w:autoSpaceDE/>
              <w:autoSpaceDN/>
              <w:rPr>
                <w:sz w:val="20"/>
                <w:szCs w:val="20"/>
                <w:lang w:bidi="ar-SA"/>
              </w:rPr>
            </w:pPr>
            <w:r w:rsidRPr="00646095">
              <w:rPr>
                <w:sz w:val="20"/>
                <w:szCs w:val="20"/>
              </w:rPr>
              <w:t>Жилой дом ул. Севастопольская, 67</w:t>
            </w:r>
          </w:p>
        </w:tc>
        <w:tc>
          <w:tcPr>
            <w:tcW w:w="566" w:type="dxa"/>
            <w:tcBorders>
              <w:top w:val="nil"/>
              <w:left w:val="nil"/>
              <w:bottom w:val="single" w:sz="8" w:space="0" w:color="000000"/>
              <w:right w:val="single" w:sz="8" w:space="0" w:color="000000"/>
            </w:tcBorders>
            <w:shd w:val="clear" w:color="auto" w:fill="auto"/>
            <w:vAlign w:val="center"/>
            <w:hideMark/>
          </w:tcPr>
          <w:p w14:paraId="753D13B9" w14:textId="33228C39"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432AA73A" w14:textId="36F3B24C"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65E4232" w14:textId="66066320"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91E681B" w14:textId="40A435EF"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E8CBBE3" w14:textId="3BB16F58"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1810B27B" w14:textId="7FA1BE36"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539BE94E" w14:textId="75360B0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1F524043" w14:textId="138B971D"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50A14D3F"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2F8FBD71" w14:textId="08408E16" w:rsidR="00646095" w:rsidRPr="00646095" w:rsidRDefault="00646095" w:rsidP="00646095">
            <w:pPr>
              <w:widowControl/>
              <w:autoSpaceDE/>
              <w:autoSpaceDN/>
              <w:rPr>
                <w:sz w:val="20"/>
                <w:szCs w:val="20"/>
                <w:lang w:bidi="ar-SA"/>
              </w:rPr>
            </w:pPr>
            <w:r w:rsidRPr="00646095">
              <w:rPr>
                <w:sz w:val="20"/>
                <w:szCs w:val="20"/>
              </w:rPr>
              <w:t>Жилой дом ул. Крупской, 62а</w:t>
            </w:r>
          </w:p>
        </w:tc>
        <w:tc>
          <w:tcPr>
            <w:tcW w:w="566" w:type="dxa"/>
            <w:tcBorders>
              <w:top w:val="nil"/>
              <w:left w:val="nil"/>
              <w:bottom w:val="single" w:sz="8" w:space="0" w:color="000000"/>
              <w:right w:val="single" w:sz="8" w:space="0" w:color="000000"/>
            </w:tcBorders>
            <w:shd w:val="clear" w:color="auto" w:fill="auto"/>
            <w:vAlign w:val="center"/>
            <w:hideMark/>
          </w:tcPr>
          <w:p w14:paraId="38635B69" w14:textId="62F8092A"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6B6B04C" w14:textId="54CFBCC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99635B1" w14:textId="7AEF188E"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2969839" w14:textId="7FC2F851"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65AA323" w14:textId="75B9D746"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0E316D27" w14:textId="77317B04"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19353954" w14:textId="530B4E1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29E4FBEC" w14:textId="1E7E1322"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2F9416FC"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35DC2D83" w14:textId="49F3DC38" w:rsidR="00646095" w:rsidRPr="00646095" w:rsidRDefault="00646095" w:rsidP="00646095">
            <w:pPr>
              <w:widowControl/>
              <w:autoSpaceDE/>
              <w:autoSpaceDN/>
              <w:rPr>
                <w:sz w:val="20"/>
                <w:szCs w:val="20"/>
                <w:lang w:bidi="ar-SA"/>
              </w:rPr>
            </w:pPr>
            <w:r w:rsidRPr="00646095">
              <w:rPr>
                <w:sz w:val="20"/>
                <w:szCs w:val="20"/>
              </w:rPr>
              <w:t>Застройка квартала ул. Космонавтов - ул. Репина - ул. Свердлова - ул. Русская 10 домов 3-х этажных</w:t>
            </w:r>
          </w:p>
        </w:tc>
        <w:tc>
          <w:tcPr>
            <w:tcW w:w="566" w:type="dxa"/>
            <w:tcBorders>
              <w:top w:val="nil"/>
              <w:left w:val="nil"/>
              <w:bottom w:val="single" w:sz="8" w:space="0" w:color="000000"/>
              <w:right w:val="single" w:sz="8" w:space="0" w:color="000000"/>
            </w:tcBorders>
            <w:shd w:val="clear" w:color="auto" w:fill="auto"/>
            <w:vAlign w:val="center"/>
            <w:hideMark/>
          </w:tcPr>
          <w:p w14:paraId="5ACAC751" w14:textId="5522B2E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04D4844" w14:textId="6602E6E2"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1FDA2A61" w14:textId="45E2C11D"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0F987E45" w14:textId="41CEC442"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6830C4ED" w14:textId="5F973B76"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566" w:type="dxa"/>
            <w:tcBorders>
              <w:top w:val="nil"/>
              <w:left w:val="nil"/>
              <w:bottom w:val="single" w:sz="8" w:space="0" w:color="000000"/>
              <w:right w:val="single" w:sz="8" w:space="0" w:color="000000"/>
            </w:tcBorders>
            <w:shd w:val="clear" w:color="auto" w:fill="auto"/>
            <w:vAlign w:val="center"/>
            <w:hideMark/>
          </w:tcPr>
          <w:p w14:paraId="31FFAA37" w14:textId="36CCEBA7" w:rsidR="00646095" w:rsidRPr="00646095" w:rsidRDefault="00646095" w:rsidP="00646095">
            <w:pPr>
              <w:widowControl/>
              <w:autoSpaceDE/>
              <w:autoSpaceDN/>
              <w:ind w:left="-107" w:right="-114"/>
              <w:jc w:val="center"/>
              <w:rPr>
                <w:sz w:val="20"/>
                <w:szCs w:val="20"/>
                <w:lang w:bidi="ar-SA"/>
              </w:rPr>
            </w:pPr>
            <w:r w:rsidRPr="00646095">
              <w:rPr>
                <w:sz w:val="20"/>
                <w:szCs w:val="20"/>
              </w:rPr>
              <w:t>0,55</w:t>
            </w:r>
          </w:p>
        </w:tc>
        <w:tc>
          <w:tcPr>
            <w:tcW w:w="466" w:type="dxa"/>
            <w:tcBorders>
              <w:top w:val="nil"/>
              <w:left w:val="nil"/>
              <w:bottom w:val="single" w:sz="8" w:space="0" w:color="000000"/>
              <w:right w:val="single" w:sz="8" w:space="0" w:color="000000"/>
            </w:tcBorders>
            <w:shd w:val="clear" w:color="auto" w:fill="auto"/>
            <w:vAlign w:val="center"/>
            <w:hideMark/>
          </w:tcPr>
          <w:p w14:paraId="3831CBF5" w14:textId="38C05B5A"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696A56E2" w14:textId="542B84C0" w:rsidR="00646095" w:rsidRPr="00646095" w:rsidRDefault="00646095" w:rsidP="00646095">
            <w:pPr>
              <w:widowControl/>
              <w:autoSpaceDE/>
              <w:autoSpaceDN/>
              <w:ind w:left="-107" w:right="-114"/>
              <w:jc w:val="center"/>
              <w:rPr>
                <w:sz w:val="20"/>
                <w:szCs w:val="20"/>
                <w:lang w:bidi="ar-SA"/>
              </w:rPr>
            </w:pPr>
            <w:r w:rsidRPr="00646095">
              <w:rPr>
                <w:sz w:val="20"/>
                <w:szCs w:val="20"/>
              </w:rPr>
              <w:t>2,75</w:t>
            </w:r>
          </w:p>
        </w:tc>
      </w:tr>
      <w:tr w:rsidR="00646095" w:rsidRPr="00AB7887" w14:paraId="28534165"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noWrap/>
            <w:vAlign w:val="bottom"/>
            <w:hideMark/>
          </w:tcPr>
          <w:p w14:paraId="5F429730" w14:textId="5AFC0832" w:rsidR="00646095" w:rsidRPr="00646095" w:rsidRDefault="00646095" w:rsidP="00646095">
            <w:pPr>
              <w:widowControl/>
              <w:autoSpaceDE/>
              <w:autoSpaceDN/>
              <w:rPr>
                <w:sz w:val="20"/>
                <w:szCs w:val="20"/>
                <w:lang w:bidi="ar-SA"/>
              </w:rPr>
            </w:pPr>
            <w:r w:rsidRPr="00646095">
              <w:rPr>
                <w:sz w:val="20"/>
                <w:szCs w:val="20"/>
              </w:rPr>
              <w:t>Застройка квартала ул. Космонавтов - ул. Севастопольская - ул. Попова - ул. Свердлова 6 домов 3-х этажных</w:t>
            </w:r>
          </w:p>
        </w:tc>
        <w:tc>
          <w:tcPr>
            <w:tcW w:w="566" w:type="dxa"/>
            <w:tcBorders>
              <w:top w:val="nil"/>
              <w:left w:val="nil"/>
              <w:bottom w:val="single" w:sz="8" w:space="0" w:color="000000"/>
              <w:right w:val="single" w:sz="8" w:space="0" w:color="000000"/>
            </w:tcBorders>
            <w:shd w:val="clear" w:color="auto" w:fill="auto"/>
            <w:vAlign w:val="center"/>
            <w:hideMark/>
          </w:tcPr>
          <w:p w14:paraId="18AEFDE2" w14:textId="73B510B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0C4E7ABB" w14:textId="70C08155"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39C7112E" w14:textId="2A52CF61"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24EAE2DC" w14:textId="53C2EC7B"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620DE0E5" w14:textId="5A27BDD8" w:rsidR="00646095" w:rsidRPr="00646095" w:rsidRDefault="00646095" w:rsidP="00646095">
            <w:pPr>
              <w:widowControl/>
              <w:autoSpaceDE/>
              <w:autoSpaceDN/>
              <w:ind w:left="-107" w:right="-114"/>
              <w:jc w:val="center"/>
              <w:rPr>
                <w:sz w:val="20"/>
                <w:szCs w:val="20"/>
                <w:lang w:bidi="ar-SA"/>
              </w:rPr>
            </w:pPr>
            <w:r w:rsidRPr="00646095">
              <w:rPr>
                <w:sz w:val="20"/>
                <w:szCs w:val="20"/>
              </w:rPr>
              <w:t>0,22</w:t>
            </w:r>
          </w:p>
        </w:tc>
        <w:tc>
          <w:tcPr>
            <w:tcW w:w="566" w:type="dxa"/>
            <w:tcBorders>
              <w:top w:val="nil"/>
              <w:left w:val="nil"/>
              <w:bottom w:val="single" w:sz="8" w:space="0" w:color="000000"/>
              <w:right w:val="single" w:sz="8" w:space="0" w:color="000000"/>
            </w:tcBorders>
            <w:shd w:val="clear" w:color="auto" w:fill="auto"/>
            <w:vAlign w:val="center"/>
            <w:hideMark/>
          </w:tcPr>
          <w:p w14:paraId="49799C44" w14:textId="52F16C9D" w:rsidR="00646095" w:rsidRPr="00646095" w:rsidRDefault="00646095" w:rsidP="00646095">
            <w:pPr>
              <w:widowControl/>
              <w:autoSpaceDE/>
              <w:autoSpaceDN/>
              <w:ind w:left="-107" w:right="-114"/>
              <w:jc w:val="center"/>
              <w:rPr>
                <w:sz w:val="20"/>
                <w:szCs w:val="20"/>
                <w:lang w:bidi="ar-SA"/>
              </w:rPr>
            </w:pPr>
            <w:r w:rsidRPr="00646095">
              <w:rPr>
                <w:sz w:val="20"/>
                <w:szCs w:val="20"/>
              </w:rPr>
              <w:t>0,42</w:t>
            </w:r>
          </w:p>
        </w:tc>
        <w:tc>
          <w:tcPr>
            <w:tcW w:w="466" w:type="dxa"/>
            <w:tcBorders>
              <w:top w:val="nil"/>
              <w:left w:val="nil"/>
              <w:bottom w:val="single" w:sz="8" w:space="0" w:color="000000"/>
              <w:right w:val="single" w:sz="8" w:space="0" w:color="000000"/>
            </w:tcBorders>
            <w:shd w:val="clear" w:color="auto" w:fill="auto"/>
            <w:vAlign w:val="center"/>
            <w:hideMark/>
          </w:tcPr>
          <w:p w14:paraId="596CA5D5" w14:textId="4DF4CECA"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3822C102" w14:textId="0257EC62" w:rsidR="00646095" w:rsidRPr="00646095" w:rsidRDefault="00646095" w:rsidP="00646095">
            <w:pPr>
              <w:widowControl/>
              <w:autoSpaceDE/>
              <w:autoSpaceDN/>
              <w:ind w:left="-107" w:right="-114"/>
              <w:jc w:val="center"/>
              <w:rPr>
                <w:sz w:val="20"/>
                <w:szCs w:val="20"/>
                <w:lang w:bidi="ar-SA"/>
              </w:rPr>
            </w:pPr>
            <w:r w:rsidRPr="00646095">
              <w:rPr>
                <w:sz w:val="20"/>
                <w:szCs w:val="20"/>
              </w:rPr>
              <w:t>1,3</w:t>
            </w:r>
          </w:p>
        </w:tc>
      </w:tr>
      <w:tr w:rsidR="00646095" w:rsidRPr="00AB7887" w14:paraId="3279F906" w14:textId="77777777" w:rsidTr="00646095">
        <w:trPr>
          <w:trHeight w:val="300"/>
        </w:trPr>
        <w:tc>
          <w:tcPr>
            <w:tcW w:w="6227" w:type="dxa"/>
            <w:tcBorders>
              <w:top w:val="nil"/>
              <w:left w:val="single" w:sz="8" w:space="0" w:color="000000"/>
              <w:bottom w:val="single" w:sz="8" w:space="0" w:color="000000"/>
              <w:right w:val="single" w:sz="8" w:space="0" w:color="000000"/>
            </w:tcBorders>
            <w:shd w:val="clear" w:color="auto" w:fill="auto"/>
            <w:vAlign w:val="bottom"/>
            <w:hideMark/>
          </w:tcPr>
          <w:p w14:paraId="1D00871A" w14:textId="5B8E3632" w:rsidR="00646095" w:rsidRPr="00646095" w:rsidRDefault="00646095" w:rsidP="00646095">
            <w:pPr>
              <w:widowControl/>
              <w:autoSpaceDE/>
              <w:autoSpaceDN/>
              <w:rPr>
                <w:sz w:val="24"/>
                <w:szCs w:val="24"/>
                <w:lang w:bidi="ar-SA"/>
              </w:rPr>
            </w:pPr>
            <w:r w:rsidRPr="00646095">
              <w:rPr>
                <w:sz w:val="20"/>
                <w:szCs w:val="20"/>
              </w:rPr>
              <w:t>Жилой дом в квартале «В»</w:t>
            </w:r>
          </w:p>
        </w:tc>
        <w:tc>
          <w:tcPr>
            <w:tcW w:w="566" w:type="dxa"/>
            <w:tcBorders>
              <w:top w:val="nil"/>
              <w:left w:val="nil"/>
              <w:bottom w:val="single" w:sz="8" w:space="0" w:color="000000"/>
              <w:right w:val="single" w:sz="8" w:space="0" w:color="000000"/>
            </w:tcBorders>
            <w:shd w:val="clear" w:color="auto" w:fill="auto"/>
            <w:vAlign w:val="center"/>
            <w:hideMark/>
          </w:tcPr>
          <w:p w14:paraId="384BA7E5" w14:textId="2057CFEC"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4974BF8D" w14:textId="47EC9C41" w:rsidR="00646095" w:rsidRPr="00646095" w:rsidRDefault="00646095" w:rsidP="00646095">
            <w:pPr>
              <w:widowControl/>
              <w:autoSpaceDE/>
              <w:autoSpaceDN/>
              <w:ind w:left="-107" w:right="-114"/>
              <w:jc w:val="center"/>
              <w:rPr>
                <w:sz w:val="20"/>
                <w:szCs w:val="20"/>
                <w:lang w:bidi="ar-SA"/>
              </w:rPr>
            </w:pPr>
            <w:r w:rsidRPr="00646095">
              <w:rPr>
                <w:sz w:val="20"/>
                <w:szCs w:val="20"/>
              </w:rPr>
              <w:t>0,95</w:t>
            </w:r>
          </w:p>
        </w:tc>
        <w:tc>
          <w:tcPr>
            <w:tcW w:w="566" w:type="dxa"/>
            <w:tcBorders>
              <w:top w:val="nil"/>
              <w:left w:val="nil"/>
              <w:bottom w:val="single" w:sz="8" w:space="0" w:color="000000"/>
              <w:right w:val="single" w:sz="8" w:space="0" w:color="000000"/>
            </w:tcBorders>
            <w:shd w:val="clear" w:color="auto" w:fill="auto"/>
            <w:vAlign w:val="center"/>
            <w:hideMark/>
          </w:tcPr>
          <w:p w14:paraId="1EE56961" w14:textId="596D4247"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620869F4" w14:textId="0D28DA40"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77D5ACEC" w14:textId="688FD73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5B57E087" w14:textId="4F0016D8"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554D928D" w14:textId="35DF9B70"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1BFC2090" w14:textId="5E0E0676" w:rsidR="00646095" w:rsidRPr="00646095" w:rsidRDefault="00646095" w:rsidP="00646095">
            <w:pPr>
              <w:widowControl/>
              <w:autoSpaceDE/>
              <w:autoSpaceDN/>
              <w:ind w:left="-107" w:right="-114"/>
              <w:jc w:val="center"/>
              <w:rPr>
                <w:sz w:val="20"/>
                <w:szCs w:val="20"/>
                <w:lang w:bidi="ar-SA"/>
              </w:rPr>
            </w:pPr>
            <w:r w:rsidRPr="00646095">
              <w:rPr>
                <w:sz w:val="20"/>
                <w:szCs w:val="20"/>
              </w:rPr>
              <w:t>0</w:t>
            </w:r>
          </w:p>
        </w:tc>
      </w:tr>
      <w:tr w:rsidR="00646095" w:rsidRPr="00AB7887" w14:paraId="6D764C80"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C532450" w14:textId="2BC60515" w:rsidR="00646095" w:rsidRPr="00646095" w:rsidRDefault="00646095" w:rsidP="00646095">
            <w:pPr>
              <w:widowControl/>
              <w:autoSpaceDE/>
              <w:autoSpaceDN/>
              <w:rPr>
                <w:b/>
                <w:bCs/>
                <w:sz w:val="20"/>
                <w:szCs w:val="20"/>
                <w:lang w:bidi="ar-SA"/>
              </w:rPr>
            </w:pPr>
            <w:r w:rsidRPr="00646095">
              <w:rPr>
                <w:b/>
                <w:bCs/>
                <w:sz w:val="20"/>
                <w:szCs w:val="20"/>
              </w:rPr>
              <w:t>Итого по Микрорайону №4:</w:t>
            </w:r>
          </w:p>
        </w:tc>
        <w:tc>
          <w:tcPr>
            <w:tcW w:w="566" w:type="dxa"/>
            <w:tcBorders>
              <w:top w:val="nil"/>
              <w:left w:val="nil"/>
              <w:bottom w:val="single" w:sz="8" w:space="0" w:color="000000"/>
              <w:right w:val="single" w:sz="8" w:space="0" w:color="000000"/>
            </w:tcBorders>
            <w:shd w:val="clear" w:color="auto" w:fill="auto"/>
            <w:vAlign w:val="center"/>
            <w:hideMark/>
          </w:tcPr>
          <w:p w14:paraId="6CA4CF53" w14:textId="1778455C"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0,56</w:t>
            </w:r>
          </w:p>
        </w:tc>
        <w:tc>
          <w:tcPr>
            <w:tcW w:w="566" w:type="dxa"/>
            <w:tcBorders>
              <w:top w:val="nil"/>
              <w:left w:val="nil"/>
              <w:bottom w:val="single" w:sz="8" w:space="0" w:color="000000"/>
              <w:right w:val="single" w:sz="8" w:space="0" w:color="000000"/>
            </w:tcBorders>
            <w:shd w:val="clear" w:color="auto" w:fill="auto"/>
            <w:vAlign w:val="center"/>
            <w:hideMark/>
          </w:tcPr>
          <w:p w14:paraId="09B2A12F" w14:textId="173EEF17"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2,22</w:t>
            </w:r>
          </w:p>
        </w:tc>
        <w:tc>
          <w:tcPr>
            <w:tcW w:w="566" w:type="dxa"/>
            <w:tcBorders>
              <w:top w:val="nil"/>
              <w:left w:val="nil"/>
              <w:bottom w:val="single" w:sz="8" w:space="0" w:color="000000"/>
              <w:right w:val="single" w:sz="8" w:space="0" w:color="000000"/>
            </w:tcBorders>
            <w:shd w:val="clear" w:color="auto" w:fill="auto"/>
            <w:vAlign w:val="center"/>
            <w:hideMark/>
          </w:tcPr>
          <w:p w14:paraId="24DE4FA2" w14:textId="5DEECED7"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1,27</w:t>
            </w:r>
          </w:p>
        </w:tc>
        <w:tc>
          <w:tcPr>
            <w:tcW w:w="566" w:type="dxa"/>
            <w:tcBorders>
              <w:top w:val="nil"/>
              <w:left w:val="nil"/>
              <w:bottom w:val="single" w:sz="8" w:space="0" w:color="000000"/>
              <w:right w:val="single" w:sz="8" w:space="0" w:color="000000"/>
            </w:tcBorders>
            <w:shd w:val="clear" w:color="auto" w:fill="auto"/>
            <w:vAlign w:val="center"/>
            <w:hideMark/>
          </w:tcPr>
          <w:p w14:paraId="7FA1BF3B" w14:textId="7074897E"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7B324246" w14:textId="385F49C8"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0,77</w:t>
            </w:r>
          </w:p>
        </w:tc>
        <w:tc>
          <w:tcPr>
            <w:tcW w:w="566" w:type="dxa"/>
            <w:tcBorders>
              <w:top w:val="nil"/>
              <w:left w:val="nil"/>
              <w:bottom w:val="single" w:sz="8" w:space="0" w:color="000000"/>
              <w:right w:val="single" w:sz="8" w:space="0" w:color="000000"/>
            </w:tcBorders>
            <w:shd w:val="clear" w:color="auto" w:fill="auto"/>
            <w:vAlign w:val="center"/>
            <w:hideMark/>
          </w:tcPr>
          <w:p w14:paraId="522583C5" w14:textId="65E32813"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0,97</w:t>
            </w:r>
          </w:p>
        </w:tc>
        <w:tc>
          <w:tcPr>
            <w:tcW w:w="466" w:type="dxa"/>
            <w:tcBorders>
              <w:top w:val="nil"/>
              <w:left w:val="nil"/>
              <w:bottom w:val="single" w:sz="8" w:space="0" w:color="000000"/>
              <w:right w:val="single" w:sz="8" w:space="0" w:color="000000"/>
            </w:tcBorders>
            <w:shd w:val="clear" w:color="auto" w:fill="auto"/>
            <w:vAlign w:val="center"/>
            <w:hideMark/>
          </w:tcPr>
          <w:p w14:paraId="043CFEA7" w14:textId="55E27ADE"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3301F73A" w14:textId="7E014884" w:rsidR="00646095" w:rsidRPr="00646095" w:rsidRDefault="00646095" w:rsidP="00646095">
            <w:pPr>
              <w:widowControl/>
              <w:autoSpaceDE/>
              <w:autoSpaceDN/>
              <w:ind w:left="-107" w:right="-114"/>
              <w:jc w:val="center"/>
              <w:rPr>
                <w:b/>
                <w:bCs/>
                <w:sz w:val="20"/>
                <w:szCs w:val="20"/>
                <w:lang w:bidi="ar-SA"/>
              </w:rPr>
            </w:pPr>
            <w:r w:rsidRPr="00646095">
              <w:rPr>
                <w:b/>
                <w:bCs/>
                <w:sz w:val="20"/>
                <w:szCs w:val="20"/>
              </w:rPr>
              <w:t>6,56</w:t>
            </w:r>
          </w:p>
        </w:tc>
      </w:tr>
      <w:tr w:rsidR="00AB7887" w:rsidRPr="00AB7887" w14:paraId="3759DC58" w14:textId="77777777" w:rsidTr="00AB7887">
        <w:trPr>
          <w:trHeight w:val="300"/>
        </w:trPr>
        <w:tc>
          <w:tcPr>
            <w:tcW w:w="10622" w:type="dxa"/>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61C1EF" w14:textId="77777777" w:rsidR="00AB7887" w:rsidRPr="00AB7887" w:rsidRDefault="00AB7887" w:rsidP="00AB7887">
            <w:pPr>
              <w:widowControl/>
              <w:autoSpaceDE/>
              <w:autoSpaceDN/>
              <w:ind w:firstLineChars="1500" w:firstLine="3313"/>
              <w:rPr>
                <w:b/>
                <w:bCs/>
                <w:color w:val="000000"/>
                <w:lang w:bidi="ar-SA"/>
              </w:rPr>
            </w:pPr>
            <w:r w:rsidRPr="00AB7887">
              <w:rPr>
                <w:b/>
                <w:bCs/>
                <w:color w:val="000000"/>
                <w:lang w:bidi="ar-SA"/>
              </w:rPr>
              <w:t>ВСЕГО по Полысаевскому городскому округу:</w:t>
            </w:r>
          </w:p>
        </w:tc>
      </w:tr>
      <w:tr w:rsidR="00646095" w:rsidRPr="00AB7887" w14:paraId="49BCF024"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D66F2D0" w14:textId="77777777" w:rsidR="00646095" w:rsidRPr="00AB7887" w:rsidRDefault="00646095" w:rsidP="00646095">
            <w:pPr>
              <w:widowControl/>
              <w:autoSpaceDE/>
              <w:autoSpaceDN/>
              <w:ind w:firstLineChars="100" w:firstLine="201"/>
              <w:rPr>
                <w:b/>
                <w:bCs/>
                <w:color w:val="000000"/>
                <w:sz w:val="20"/>
                <w:szCs w:val="20"/>
                <w:lang w:bidi="ar-SA"/>
              </w:rPr>
            </w:pPr>
            <w:r w:rsidRPr="00AB7887">
              <w:rPr>
                <w:b/>
                <w:bCs/>
                <w:color w:val="000000"/>
                <w:sz w:val="20"/>
                <w:szCs w:val="20"/>
                <w:lang w:bidi="ar-SA"/>
              </w:rPr>
              <w:t>Общественные здания</w:t>
            </w:r>
          </w:p>
        </w:tc>
        <w:tc>
          <w:tcPr>
            <w:tcW w:w="566" w:type="dxa"/>
            <w:tcBorders>
              <w:top w:val="nil"/>
              <w:left w:val="nil"/>
              <w:bottom w:val="single" w:sz="8" w:space="0" w:color="000000"/>
              <w:right w:val="single" w:sz="8" w:space="0" w:color="000000"/>
            </w:tcBorders>
            <w:shd w:val="clear" w:color="auto" w:fill="auto"/>
            <w:vAlign w:val="center"/>
            <w:hideMark/>
          </w:tcPr>
          <w:p w14:paraId="417DDD0B" w14:textId="409935FE"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1,7</w:t>
            </w:r>
          </w:p>
        </w:tc>
        <w:tc>
          <w:tcPr>
            <w:tcW w:w="566" w:type="dxa"/>
            <w:tcBorders>
              <w:top w:val="nil"/>
              <w:left w:val="nil"/>
              <w:bottom w:val="single" w:sz="8" w:space="0" w:color="000000"/>
              <w:right w:val="single" w:sz="8" w:space="0" w:color="000000"/>
            </w:tcBorders>
            <w:shd w:val="clear" w:color="auto" w:fill="auto"/>
            <w:vAlign w:val="center"/>
            <w:hideMark/>
          </w:tcPr>
          <w:p w14:paraId="1495D3C7" w14:textId="6878E312"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0,95</w:t>
            </w:r>
          </w:p>
        </w:tc>
        <w:tc>
          <w:tcPr>
            <w:tcW w:w="566" w:type="dxa"/>
            <w:tcBorders>
              <w:top w:val="nil"/>
              <w:left w:val="nil"/>
              <w:bottom w:val="single" w:sz="8" w:space="0" w:color="000000"/>
              <w:right w:val="single" w:sz="8" w:space="0" w:color="000000"/>
            </w:tcBorders>
            <w:shd w:val="clear" w:color="auto" w:fill="auto"/>
            <w:vAlign w:val="center"/>
            <w:hideMark/>
          </w:tcPr>
          <w:p w14:paraId="52EA3888" w14:textId="64C2129D"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0,5</w:t>
            </w:r>
          </w:p>
        </w:tc>
        <w:tc>
          <w:tcPr>
            <w:tcW w:w="566" w:type="dxa"/>
            <w:tcBorders>
              <w:top w:val="nil"/>
              <w:left w:val="nil"/>
              <w:bottom w:val="single" w:sz="8" w:space="0" w:color="000000"/>
              <w:right w:val="single" w:sz="8" w:space="0" w:color="000000"/>
            </w:tcBorders>
            <w:shd w:val="clear" w:color="auto" w:fill="auto"/>
            <w:vAlign w:val="center"/>
            <w:hideMark/>
          </w:tcPr>
          <w:p w14:paraId="7E879EEE" w14:textId="2F43F108"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33E91563" w14:textId="14C4DA70"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566" w:type="dxa"/>
            <w:tcBorders>
              <w:top w:val="nil"/>
              <w:left w:val="nil"/>
              <w:bottom w:val="single" w:sz="8" w:space="0" w:color="000000"/>
              <w:right w:val="single" w:sz="8" w:space="0" w:color="000000"/>
            </w:tcBorders>
            <w:shd w:val="clear" w:color="auto" w:fill="auto"/>
            <w:vAlign w:val="center"/>
            <w:hideMark/>
          </w:tcPr>
          <w:p w14:paraId="0FE6336F" w14:textId="21899236"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466" w:type="dxa"/>
            <w:tcBorders>
              <w:top w:val="nil"/>
              <w:left w:val="nil"/>
              <w:bottom w:val="single" w:sz="8" w:space="0" w:color="000000"/>
              <w:right w:val="single" w:sz="8" w:space="0" w:color="000000"/>
            </w:tcBorders>
            <w:shd w:val="clear" w:color="auto" w:fill="auto"/>
            <w:vAlign w:val="center"/>
            <w:hideMark/>
          </w:tcPr>
          <w:p w14:paraId="0D4FF335" w14:textId="6036B5B8"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w:t>
            </w:r>
          </w:p>
        </w:tc>
        <w:tc>
          <w:tcPr>
            <w:tcW w:w="533" w:type="dxa"/>
            <w:tcBorders>
              <w:top w:val="nil"/>
              <w:left w:val="nil"/>
              <w:bottom w:val="single" w:sz="8" w:space="0" w:color="000000"/>
              <w:right w:val="single" w:sz="8" w:space="0" w:color="000000"/>
            </w:tcBorders>
            <w:shd w:val="clear" w:color="auto" w:fill="auto"/>
            <w:vAlign w:val="center"/>
            <w:hideMark/>
          </w:tcPr>
          <w:p w14:paraId="4F31EF7A" w14:textId="74CC2937"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3,15</w:t>
            </w:r>
          </w:p>
        </w:tc>
      </w:tr>
      <w:tr w:rsidR="00646095" w:rsidRPr="00AB7887" w14:paraId="2AE0D217"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7055603B" w14:textId="77777777" w:rsidR="00646095" w:rsidRPr="00AB7887" w:rsidRDefault="00646095" w:rsidP="00646095">
            <w:pPr>
              <w:widowControl/>
              <w:autoSpaceDE/>
              <w:autoSpaceDN/>
              <w:ind w:firstLineChars="100" w:firstLine="201"/>
              <w:rPr>
                <w:b/>
                <w:bCs/>
                <w:color w:val="000000"/>
                <w:sz w:val="20"/>
                <w:szCs w:val="20"/>
                <w:lang w:bidi="ar-SA"/>
              </w:rPr>
            </w:pPr>
            <w:r w:rsidRPr="00AB7887">
              <w:rPr>
                <w:b/>
                <w:bCs/>
                <w:color w:val="000000"/>
                <w:sz w:val="20"/>
                <w:szCs w:val="20"/>
                <w:lang w:bidi="ar-SA"/>
              </w:rPr>
              <w:t>Жилой фонд</w:t>
            </w:r>
          </w:p>
        </w:tc>
        <w:tc>
          <w:tcPr>
            <w:tcW w:w="566" w:type="dxa"/>
            <w:tcBorders>
              <w:top w:val="nil"/>
              <w:left w:val="nil"/>
              <w:bottom w:val="single" w:sz="8" w:space="0" w:color="000000"/>
              <w:right w:val="single" w:sz="8" w:space="0" w:color="000000"/>
            </w:tcBorders>
            <w:shd w:val="clear" w:color="auto" w:fill="auto"/>
            <w:vAlign w:val="center"/>
            <w:hideMark/>
          </w:tcPr>
          <w:p w14:paraId="16599865" w14:textId="1BE7528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0,4</w:t>
            </w:r>
          </w:p>
        </w:tc>
        <w:tc>
          <w:tcPr>
            <w:tcW w:w="566" w:type="dxa"/>
            <w:tcBorders>
              <w:top w:val="nil"/>
              <w:left w:val="nil"/>
              <w:bottom w:val="single" w:sz="8" w:space="0" w:color="000000"/>
              <w:right w:val="single" w:sz="8" w:space="0" w:color="000000"/>
            </w:tcBorders>
            <w:shd w:val="clear" w:color="auto" w:fill="auto"/>
            <w:vAlign w:val="center"/>
            <w:hideMark/>
          </w:tcPr>
          <w:p w14:paraId="06380FF8" w14:textId="58FC373E"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3,8</w:t>
            </w:r>
          </w:p>
        </w:tc>
        <w:tc>
          <w:tcPr>
            <w:tcW w:w="566" w:type="dxa"/>
            <w:tcBorders>
              <w:top w:val="nil"/>
              <w:left w:val="nil"/>
              <w:bottom w:val="single" w:sz="8" w:space="0" w:color="000000"/>
              <w:right w:val="single" w:sz="8" w:space="0" w:color="000000"/>
            </w:tcBorders>
            <w:shd w:val="clear" w:color="auto" w:fill="auto"/>
            <w:vAlign w:val="center"/>
            <w:hideMark/>
          </w:tcPr>
          <w:p w14:paraId="2FC95631" w14:textId="5978C96D"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1,48</w:t>
            </w:r>
          </w:p>
        </w:tc>
        <w:tc>
          <w:tcPr>
            <w:tcW w:w="566" w:type="dxa"/>
            <w:tcBorders>
              <w:top w:val="nil"/>
              <w:left w:val="nil"/>
              <w:bottom w:val="single" w:sz="8" w:space="0" w:color="000000"/>
              <w:right w:val="single" w:sz="8" w:space="0" w:color="000000"/>
            </w:tcBorders>
            <w:shd w:val="clear" w:color="auto" w:fill="auto"/>
            <w:vAlign w:val="center"/>
            <w:hideMark/>
          </w:tcPr>
          <w:p w14:paraId="59FC5903" w14:textId="3002FAC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1,48</w:t>
            </w:r>
          </w:p>
        </w:tc>
        <w:tc>
          <w:tcPr>
            <w:tcW w:w="566" w:type="dxa"/>
            <w:tcBorders>
              <w:top w:val="nil"/>
              <w:left w:val="nil"/>
              <w:bottom w:val="single" w:sz="8" w:space="0" w:color="000000"/>
              <w:right w:val="single" w:sz="8" w:space="0" w:color="000000"/>
            </w:tcBorders>
            <w:shd w:val="clear" w:color="auto" w:fill="auto"/>
            <w:vAlign w:val="center"/>
            <w:hideMark/>
          </w:tcPr>
          <w:p w14:paraId="40EF9F4F" w14:textId="5393E98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2,21</w:t>
            </w:r>
          </w:p>
        </w:tc>
        <w:tc>
          <w:tcPr>
            <w:tcW w:w="566" w:type="dxa"/>
            <w:tcBorders>
              <w:top w:val="nil"/>
              <w:left w:val="nil"/>
              <w:bottom w:val="single" w:sz="8" w:space="0" w:color="000000"/>
              <w:right w:val="single" w:sz="8" w:space="0" w:color="000000"/>
            </w:tcBorders>
            <w:shd w:val="clear" w:color="auto" w:fill="auto"/>
            <w:vAlign w:val="center"/>
            <w:hideMark/>
          </w:tcPr>
          <w:p w14:paraId="43BF5DA9" w14:textId="274F7FD6"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2,41</w:t>
            </w:r>
          </w:p>
        </w:tc>
        <w:tc>
          <w:tcPr>
            <w:tcW w:w="466" w:type="dxa"/>
            <w:tcBorders>
              <w:top w:val="nil"/>
              <w:left w:val="nil"/>
              <w:bottom w:val="single" w:sz="8" w:space="0" w:color="000000"/>
              <w:right w:val="single" w:sz="8" w:space="0" w:color="000000"/>
            </w:tcBorders>
            <w:shd w:val="clear" w:color="auto" w:fill="auto"/>
            <w:vAlign w:val="center"/>
            <w:hideMark/>
          </w:tcPr>
          <w:p w14:paraId="1F78EC92" w14:textId="71AFDC6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7D185E26" w14:textId="52C9F97D"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13,93</w:t>
            </w:r>
          </w:p>
        </w:tc>
      </w:tr>
      <w:tr w:rsidR="00646095" w:rsidRPr="00AB7887" w14:paraId="763D523E" w14:textId="77777777" w:rsidTr="00AB7887">
        <w:trPr>
          <w:trHeight w:val="300"/>
        </w:trPr>
        <w:tc>
          <w:tcPr>
            <w:tcW w:w="6227" w:type="dxa"/>
            <w:tcBorders>
              <w:top w:val="nil"/>
              <w:left w:val="single" w:sz="8" w:space="0" w:color="000000"/>
              <w:bottom w:val="single" w:sz="8" w:space="0" w:color="000000"/>
              <w:right w:val="single" w:sz="8" w:space="0" w:color="000000"/>
            </w:tcBorders>
            <w:shd w:val="clear" w:color="auto" w:fill="auto"/>
            <w:vAlign w:val="center"/>
            <w:hideMark/>
          </w:tcPr>
          <w:p w14:paraId="0DE8809E" w14:textId="77777777" w:rsidR="00646095" w:rsidRPr="00AB7887" w:rsidRDefault="00646095" w:rsidP="00646095">
            <w:pPr>
              <w:widowControl/>
              <w:autoSpaceDE/>
              <w:autoSpaceDN/>
              <w:ind w:firstLineChars="100" w:firstLine="201"/>
              <w:rPr>
                <w:b/>
                <w:bCs/>
                <w:color w:val="000000"/>
                <w:sz w:val="20"/>
                <w:szCs w:val="20"/>
                <w:lang w:bidi="ar-SA"/>
              </w:rPr>
            </w:pPr>
            <w:r w:rsidRPr="00AB7887">
              <w:rPr>
                <w:b/>
                <w:bCs/>
                <w:color w:val="000000"/>
                <w:sz w:val="20"/>
                <w:szCs w:val="20"/>
                <w:lang w:bidi="ar-SA"/>
              </w:rPr>
              <w:t>ИТОГО:</w:t>
            </w:r>
          </w:p>
        </w:tc>
        <w:tc>
          <w:tcPr>
            <w:tcW w:w="566" w:type="dxa"/>
            <w:tcBorders>
              <w:top w:val="nil"/>
              <w:left w:val="nil"/>
              <w:bottom w:val="single" w:sz="8" w:space="0" w:color="000000"/>
              <w:right w:val="single" w:sz="8" w:space="0" w:color="000000"/>
            </w:tcBorders>
            <w:shd w:val="clear" w:color="auto" w:fill="auto"/>
            <w:vAlign w:val="center"/>
            <w:hideMark/>
          </w:tcPr>
          <w:p w14:paraId="2B9AF315" w14:textId="09C9856C"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2,1</w:t>
            </w:r>
          </w:p>
        </w:tc>
        <w:tc>
          <w:tcPr>
            <w:tcW w:w="566" w:type="dxa"/>
            <w:tcBorders>
              <w:top w:val="nil"/>
              <w:left w:val="nil"/>
              <w:bottom w:val="single" w:sz="8" w:space="0" w:color="000000"/>
              <w:right w:val="single" w:sz="8" w:space="0" w:color="000000"/>
            </w:tcBorders>
            <w:shd w:val="clear" w:color="auto" w:fill="auto"/>
            <w:vAlign w:val="center"/>
            <w:hideMark/>
          </w:tcPr>
          <w:p w14:paraId="726C439E" w14:textId="6D9CF5CE"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4,75</w:t>
            </w:r>
          </w:p>
        </w:tc>
        <w:tc>
          <w:tcPr>
            <w:tcW w:w="566" w:type="dxa"/>
            <w:tcBorders>
              <w:top w:val="nil"/>
              <w:left w:val="nil"/>
              <w:bottom w:val="single" w:sz="8" w:space="0" w:color="000000"/>
              <w:right w:val="single" w:sz="8" w:space="0" w:color="000000"/>
            </w:tcBorders>
            <w:shd w:val="clear" w:color="auto" w:fill="auto"/>
            <w:vAlign w:val="center"/>
            <w:hideMark/>
          </w:tcPr>
          <w:p w14:paraId="3E6B002E" w14:textId="39D6AA2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1,98</w:t>
            </w:r>
          </w:p>
        </w:tc>
        <w:tc>
          <w:tcPr>
            <w:tcW w:w="566" w:type="dxa"/>
            <w:tcBorders>
              <w:top w:val="nil"/>
              <w:left w:val="nil"/>
              <w:bottom w:val="single" w:sz="8" w:space="0" w:color="000000"/>
              <w:right w:val="single" w:sz="8" w:space="0" w:color="000000"/>
            </w:tcBorders>
            <w:shd w:val="clear" w:color="auto" w:fill="auto"/>
            <w:vAlign w:val="center"/>
            <w:hideMark/>
          </w:tcPr>
          <w:p w14:paraId="29F2C140" w14:textId="5C35610A"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1,48</w:t>
            </w:r>
          </w:p>
        </w:tc>
        <w:tc>
          <w:tcPr>
            <w:tcW w:w="566" w:type="dxa"/>
            <w:tcBorders>
              <w:top w:val="nil"/>
              <w:left w:val="nil"/>
              <w:bottom w:val="single" w:sz="8" w:space="0" w:color="000000"/>
              <w:right w:val="single" w:sz="8" w:space="0" w:color="000000"/>
            </w:tcBorders>
            <w:shd w:val="clear" w:color="auto" w:fill="auto"/>
            <w:vAlign w:val="center"/>
            <w:hideMark/>
          </w:tcPr>
          <w:p w14:paraId="60EC743D" w14:textId="40F7104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2,21</w:t>
            </w:r>
          </w:p>
        </w:tc>
        <w:tc>
          <w:tcPr>
            <w:tcW w:w="566" w:type="dxa"/>
            <w:tcBorders>
              <w:top w:val="nil"/>
              <w:left w:val="nil"/>
              <w:bottom w:val="single" w:sz="8" w:space="0" w:color="000000"/>
              <w:right w:val="single" w:sz="8" w:space="0" w:color="000000"/>
            </w:tcBorders>
            <w:shd w:val="clear" w:color="auto" w:fill="auto"/>
            <w:vAlign w:val="center"/>
            <w:hideMark/>
          </w:tcPr>
          <w:p w14:paraId="6A3426A4" w14:textId="329A8847"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2,41</w:t>
            </w:r>
          </w:p>
        </w:tc>
        <w:tc>
          <w:tcPr>
            <w:tcW w:w="466" w:type="dxa"/>
            <w:tcBorders>
              <w:top w:val="nil"/>
              <w:left w:val="nil"/>
              <w:bottom w:val="single" w:sz="8" w:space="0" w:color="000000"/>
              <w:right w:val="single" w:sz="8" w:space="0" w:color="000000"/>
            </w:tcBorders>
            <w:shd w:val="clear" w:color="auto" w:fill="auto"/>
            <w:vAlign w:val="center"/>
            <w:hideMark/>
          </w:tcPr>
          <w:p w14:paraId="6DBB63A7" w14:textId="38AD8CE3"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2,15</w:t>
            </w:r>
          </w:p>
        </w:tc>
        <w:tc>
          <w:tcPr>
            <w:tcW w:w="533" w:type="dxa"/>
            <w:tcBorders>
              <w:top w:val="nil"/>
              <w:left w:val="nil"/>
              <w:bottom w:val="single" w:sz="8" w:space="0" w:color="000000"/>
              <w:right w:val="single" w:sz="8" w:space="0" w:color="000000"/>
            </w:tcBorders>
            <w:shd w:val="clear" w:color="auto" w:fill="auto"/>
            <w:vAlign w:val="center"/>
            <w:hideMark/>
          </w:tcPr>
          <w:p w14:paraId="48EAE418" w14:textId="0370227F" w:rsidR="00646095" w:rsidRPr="00AB7887" w:rsidRDefault="00646095" w:rsidP="00646095">
            <w:pPr>
              <w:widowControl/>
              <w:autoSpaceDE/>
              <w:autoSpaceDN/>
              <w:ind w:leftChars="-48" w:left="-106" w:right="-114" w:firstLine="1"/>
              <w:jc w:val="center"/>
              <w:rPr>
                <w:b/>
                <w:bCs/>
                <w:color w:val="000000"/>
                <w:sz w:val="20"/>
                <w:szCs w:val="20"/>
                <w:lang w:bidi="ar-SA"/>
              </w:rPr>
            </w:pPr>
            <w:r>
              <w:rPr>
                <w:b/>
                <w:bCs/>
                <w:color w:val="000000"/>
                <w:sz w:val="20"/>
                <w:szCs w:val="20"/>
              </w:rPr>
              <w:t>17,08</w:t>
            </w:r>
          </w:p>
        </w:tc>
      </w:tr>
    </w:tbl>
    <w:p w14:paraId="29891973" w14:textId="77777777" w:rsidR="004F274C" w:rsidRPr="003C5ABC" w:rsidRDefault="004F274C" w:rsidP="004F274C">
      <w:pPr>
        <w:spacing w:before="1"/>
        <w:ind w:left="993" w:right="444" w:firstLine="562"/>
        <w:rPr>
          <w:sz w:val="24"/>
        </w:rPr>
      </w:pPr>
      <w:r w:rsidRPr="003C5ABC">
        <w:rPr>
          <w:b/>
          <w:sz w:val="24"/>
        </w:rPr>
        <w:t xml:space="preserve">Примечание: </w:t>
      </w:r>
      <w:r w:rsidRPr="003C5ABC">
        <w:rPr>
          <w:sz w:val="24"/>
        </w:rPr>
        <w:t>при определении расхода теплоносителя температура горячей воды принимается равной 60 °С.</w:t>
      </w:r>
    </w:p>
    <w:p w14:paraId="0BA20D3F" w14:textId="77777777" w:rsidR="004F274C" w:rsidRPr="003C5ABC" w:rsidRDefault="004F274C" w:rsidP="004F274C">
      <w:pPr>
        <w:rPr>
          <w:sz w:val="24"/>
        </w:rPr>
        <w:sectPr w:rsidR="004F274C" w:rsidRPr="003C5ABC" w:rsidSect="0091467A">
          <w:footerReference w:type="default" r:id="rId16"/>
          <w:pgSz w:w="11910" w:h="16840"/>
          <w:pgMar w:top="500" w:right="340" w:bottom="660" w:left="920" w:header="0" w:footer="475" w:gutter="0"/>
          <w:cols w:space="720"/>
        </w:sectPr>
      </w:pPr>
    </w:p>
    <w:p w14:paraId="62E2F3C4" w14:textId="77777777" w:rsidR="004F274C" w:rsidRPr="003C5ABC" w:rsidRDefault="004F274C" w:rsidP="004F274C">
      <w:pPr>
        <w:spacing w:before="68" w:after="4"/>
        <w:ind w:left="682"/>
        <w:rPr>
          <w:b/>
          <w:sz w:val="24"/>
        </w:rPr>
      </w:pPr>
      <w:r w:rsidRPr="003C5ABC">
        <w:rPr>
          <w:b/>
          <w:sz w:val="24"/>
        </w:rPr>
        <w:lastRenderedPageBreak/>
        <w:t>Таблица 1.4. Тепловая нагрузка потребителей городского округа с учетом перспективной застройки в период до 2030 г.</w:t>
      </w:r>
    </w:p>
    <w:p w14:paraId="37AE83CA" w14:textId="77777777" w:rsidR="004F274C" w:rsidRDefault="004F274C" w:rsidP="004F274C">
      <w:pPr>
        <w:ind w:right="637"/>
        <w:jc w:val="right"/>
        <w:rPr>
          <w:sz w:val="24"/>
        </w:rPr>
      </w:pPr>
    </w:p>
    <w:tbl>
      <w:tblPr>
        <w:tblW w:w="22580" w:type="dxa"/>
        <w:tblInd w:w="416" w:type="dxa"/>
        <w:tblLook w:val="04A0" w:firstRow="1" w:lastRow="0" w:firstColumn="1" w:lastColumn="0" w:noHBand="0" w:noVBand="1"/>
      </w:tblPr>
      <w:tblGrid>
        <w:gridCol w:w="763"/>
        <w:gridCol w:w="1855"/>
        <w:gridCol w:w="71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gridCol w:w="621"/>
      </w:tblGrid>
      <w:tr w:rsidR="00547441" w:rsidRPr="00547441" w14:paraId="1F3497F6" w14:textId="77777777" w:rsidTr="00547441">
        <w:trPr>
          <w:trHeight w:val="315"/>
        </w:trPr>
        <w:tc>
          <w:tcPr>
            <w:tcW w:w="763" w:type="dxa"/>
            <w:vMerge w:val="restart"/>
            <w:tcBorders>
              <w:top w:val="single" w:sz="8" w:space="0" w:color="000000"/>
              <w:left w:val="single" w:sz="8" w:space="0" w:color="000000"/>
              <w:right w:val="single" w:sz="8" w:space="0" w:color="000000"/>
            </w:tcBorders>
            <w:shd w:val="clear" w:color="auto" w:fill="auto"/>
            <w:vAlign w:val="center"/>
            <w:hideMark/>
          </w:tcPr>
          <w:p w14:paraId="3D02B134" w14:textId="77777777" w:rsidR="00547441" w:rsidRPr="00547441" w:rsidRDefault="00547441" w:rsidP="00547441">
            <w:pPr>
              <w:widowControl/>
              <w:autoSpaceDE/>
              <w:autoSpaceDN/>
              <w:ind w:firstLineChars="100" w:firstLine="161"/>
              <w:rPr>
                <w:b/>
                <w:bCs/>
                <w:sz w:val="16"/>
                <w:szCs w:val="16"/>
                <w:lang w:bidi="ar-SA"/>
              </w:rPr>
            </w:pPr>
            <w:r w:rsidRPr="00547441">
              <w:rPr>
                <w:b/>
                <w:bCs/>
                <w:sz w:val="16"/>
                <w:szCs w:val="16"/>
                <w:lang w:bidi="ar-SA"/>
              </w:rPr>
              <w:t>№</w:t>
            </w:r>
          </w:p>
        </w:tc>
        <w:tc>
          <w:tcPr>
            <w:tcW w:w="1855" w:type="dxa"/>
            <w:vMerge w:val="restart"/>
            <w:tcBorders>
              <w:top w:val="single" w:sz="8" w:space="0" w:color="000000"/>
              <w:left w:val="nil"/>
              <w:right w:val="single" w:sz="8" w:space="0" w:color="000000"/>
            </w:tcBorders>
            <w:shd w:val="clear" w:color="auto" w:fill="auto"/>
            <w:vAlign w:val="center"/>
            <w:hideMark/>
          </w:tcPr>
          <w:p w14:paraId="2B54E30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Наименование источника</w:t>
            </w:r>
          </w:p>
        </w:tc>
        <w:tc>
          <w:tcPr>
            <w:tcW w:w="2574" w:type="dxa"/>
            <w:gridSpan w:val="4"/>
            <w:tcBorders>
              <w:top w:val="single" w:sz="8" w:space="0" w:color="000000"/>
              <w:left w:val="nil"/>
              <w:bottom w:val="single" w:sz="8" w:space="0" w:color="000000"/>
              <w:right w:val="single" w:sz="8" w:space="0" w:color="000000"/>
            </w:tcBorders>
            <w:shd w:val="clear" w:color="auto" w:fill="auto"/>
            <w:vAlign w:val="center"/>
            <w:hideMark/>
          </w:tcPr>
          <w:p w14:paraId="7296FDF3"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25995521"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0663A497"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37ADE0EA"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249A435B"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4D16C570"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7DA1292F"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c>
          <w:tcPr>
            <w:tcW w:w="2484" w:type="dxa"/>
            <w:gridSpan w:val="4"/>
            <w:tcBorders>
              <w:top w:val="single" w:sz="8" w:space="0" w:color="000000"/>
              <w:left w:val="nil"/>
              <w:bottom w:val="single" w:sz="8" w:space="0" w:color="000000"/>
              <w:right w:val="single" w:sz="8" w:space="0" w:color="000000"/>
            </w:tcBorders>
            <w:shd w:val="clear" w:color="auto" w:fill="auto"/>
            <w:vAlign w:val="center"/>
            <w:hideMark/>
          </w:tcPr>
          <w:p w14:paraId="2AB5E590" w14:textId="77777777" w:rsidR="00547441" w:rsidRPr="00547441" w:rsidRDefault="00547441" w:rsidP="00547441">
            <w:pPr>
              <w:widowControl/>
              <w:autoSpaceDE/>
              <w:autoSpaceDN/>
              <w:ind w:leftChars="-63" w:left="-139" w:right="-127" w:firstLineChars="11" w:firstLine="20"/>
              <w:jc w:val="center"/>
              <w:rPr>
                <w:b/>
                <w:bCs/>
                <w:sz w:val="18"/>
                <w:szCs w:val="18"/>
                <w:lang w:bidi="ar-SA"/>
              </w:rPr>
            </w:pPr>
            <w:r w:rsidRPr="00547441">
              <w:rPr>
                <w:b/>
                <w:bCs/>
                <w:sz w:val="18"/>
                <w:szCs w:val="18"/>
                <w:lang w:bidi="ar-SA"/>
              </w:rPr>
              <w:t>Тепловая нагрузка, Гкал/ч</w:t>
            </w:r>
          </w:p>
        </w:tc>
      </w:tr>
      <w:tr w:rsidR="00547441" w:rsidRPr="00547441" w14:paraId="00FE9A8E" w14:textId="77777777" w:rsidTr="00547441">
        <w:trPr>
          <w:trHeight w:val="1260"/>
        </w:trPr>
        <w:tc>
          <w:tcPr>
            <w:tcW w:w="763" w:type="dxa"/>
            <w:vMerge/>
            <w:tcBorders>
              <w:left w:val="single" w:sz="8" w:space="0" w:color="000000"/>
              <w:right w:val="single" w:sz="8" w:space="0" w:color="000000"/>
            </w:tcBorders>
            <w:shd w:val="clear" w:color="auto" w:fill="auto"/>
            <w:vAlign w:val="center"/>
            <w:hideMark/>
          </w:tcPr>
          <w:p w14:paraId="3FB67941" w14:textId="77777777" w:rsidR="00547441" w:rsidRPr="00547441" w:rsidRDefault="00547441" w:rsidP="00547441">
            <w:pPr>
              <w:widowControl/>
              <w:autoSpaceDE/>
              <w:autoSpaceDN/>
              <w:rPr>
                <w:b/>
                <w:bCs/>
                <w:sz w:val="16"/>
                <w:szCs w:val="16"/>
                <w:lang w:bidi="ar-SA"/>
              </w:rPr>
            </w:pPr>
          </w:p>
        </w:tc>
        <w:tc>
          <w:tcPr>
            <w:tcW w:w="1855" w:type="dxa"/>
            <w:vMerge/>
            <w:tcBorders>
              <w:left w:val="nil"/>
              <w:right w:val="single" w:sz="8" w:space="0" w:color="000000"/>
            </w:tcBorders>
            <w:shd w:val="clear" w:color="auto" w:fill="auto"/>
            <w:vAlign w:val="center"/>
            <w:hideMark/>
          </w:tcPr>
          <w:p w14:paraId="565697FD" w14:textId="77777777" w:rsidR="00547441" w:rsidRPr="00547441" w:rsidRDefault="00547441" w:rsidP="00547441">
            <w:pPr>
              <w:widowControl/>
              <w:autoSpaceDE/>
              <w:autoSpaceDN/>
              <w:rPr>
                <w:b/>
                <w:bCs/>
                <w:sz w:val="16"/>
                <w:szCs w:val="16"/>
                <w:lang w:bidi="ar-SA"/>
              </w:rPr>
            </w:pPr>
          </w:p>
        </w:tc>
        <w:tc>
          <w:tcPr>
            <w:tcW w:w="711" w:type="dxa"/>
            <w:tcBorders>
              <w:top w:val="nil"/>
              <w:left w:val="nil"/>
              <w:bottom w:val="single" w:sz="8" w:space="0" w:color="000000"/>
              <w:right w:val="single" w:sz="8" w:space="0" w:color="000000"/>
            </w:tcBorders>
            <w:shd w:val="clear" w:color="auto" w:fill="auto"/>
            <w:textDirection w:val="btLr"/>
            <w:vAlign w:val="center"/>
            <w:hideMark/>
          </w:tcPr>
          <w:p w14:paraId="5311BBE5"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A622B1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31CD917"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14C1343B"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2FD6BF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F24975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19CF8515"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4931363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FFACA87"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3388D5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B93E70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413B564"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32284BB"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E4AFE1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E033B88"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D0FB59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2EB5112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360F091"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8F9E93A"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6754E54"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D4ADACF"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BB91F6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7F7658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28FF9AA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0DDD17C"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8BA7ECE"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59F68F1"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7F89EA05"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68E3C769"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Отопление</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05660241"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Вентиляция</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35713BCD"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Горячее водосн.</w:t>
            </w:r>
          </w:p>
        </w:tc>
        <w:tc>
          <w:tcPr>
            <w:tcW w:w="621" w:type="dxa"/>
            <w:tcBorders>
              <w:top w:val="nil"/>
              <w:left w:val="nil"/>
              <w:bottom w:val="single" w:sz="8" w:space="0" w:color="000000"/>
              <w:right w:val="single" w:sz="8" w:space="0" w:color="000000"/>
            </w:tcBorders>
            <w:shd w:val="clear" w:color="auto" w:fill="auto"/>
            <w:textDirection w:val="btLr"/>
            <w:vAlign w:val="center"/>
            <w:hideMark/>
          </w:tcPr>
          <w:p w14:paraId="540FE63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ИТОГО</w:t>
            </w:r>
          </w:p>
        </w:tc>
      </w:tr>
      <w:tr w:rsidR="00547441" w:rsidRPr="00547441" w14:paraId="2C8BD75F" w14:textId="77777777" w:rsidTr="00547441">
        <w:trPr>
          <w:trHeight w:val="190"/>
        </w:trPr>
        <w:tc>
          <w:tcPr>
            <w:tcW w:w="763" w:type="dxa"/>
            <w:vMerge/>
            <w:tcBorders>
              <w:left w:val="single" w:sz="8" w:space="0" w:color="000000"/>
              <w:right w:val="single" w:sz="8" w:space="0" w:color="000000"/>
            </w:tcBorders>
            <w:shd w:val="clear" w:color="auto" w:fill="auto"/>
            <w:hideMark/>
          </w:tcPr>
          <w:p w14:paraId="427BE844" w14:textId="77777777" w:rsidR="00547441" w:rsidRPr="00547441" w:rsidRDefault="00547441" w:rsidP="00547441">
            <w:pPr>
              <w:widowControl/>
              <w:autoSpaceDE/>
              <w:autoSpaceDN/>
              <w:rPr>
                <w:b/>
                <w:bCs/>
                <w:sz w:val="16"/>
                <w:szCs w:val="16"/>
                <w:lang w:bidi="ar-SA"/>
              </w:rPr>
            </w:pPr>
          </w:p>
        </w:tc>
        <w:tc>
          <w:tcPr>
            <w:tcW w:w="1855" w:type="dxa"/>
            <w:vMerge/>
            <w:tcBorders>
              <w:left w:val="nil"/>
              <w:bottom w:val="single" w:sz="8" w:space="0" w:color="000000"/>
              <w:right w:val="single" w:sz="8" w:space="0" w:color="000000"/>
            </w:tcBorders>
            <w:shd w:val="clear" w:color="auto" w:fill="auto"/>
            <w:hideMark/>
          </w:tcPr>
          <w:p w14:paraId="268A58C4" w14:textId="77777777" w:rsidR="00547441" w:rsidRPr="00547441" w:rsidRDefault="00547441" w:rsidP="00547441">
            <w:pPr>
              <w:widowControl/>
              <w:autoSpaceDE/>
              <w:autoSpaceDN/>
              <w:rPr>
                <w:rFonts w:ascii="Calibri" w:hAnsi="Calibri" w:cs="Calibri"/>
                <w:lang w:bidi="ar-SA"/>
              </w:rPr>
            </w:pPr>
          </w:p>
        </w:tc>
        <w:tc>
          <w:tcPr>
            <w:tcW w:w="2574" w:type="dxa"/>
            <w:gridSpan w:val="4"/>
            <w:tcBorders>
              <w:top w:val="single" w:sz="8" w:space="0" w:color="000000"/>
              <w:left w:val="nil"/>
              <w:bottom w:val="single" w:sz="8" w:space="0" w:color="000000"/>
              <w:right w:val="single" w:sz="8" w:space="0" w:color="000000"/>
            </w:tcBorders>
            <w:shd w:val="clear" w:color="auto" w:fill="auto"/>
            <w:hideMark/>
          </w:tcPr>
          <w:p w14:paraId="247C10E6"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2019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46A11C26"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2020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2DC1BA6B"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2021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7C1961D3"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2022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74CADC6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2023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2575517A"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2024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20C37FE0"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2025 г.</w:t>
            </w:r>
          </w:p>
        </w:tc>
        <w:tc>
          <w:tcPr>
            <w:tcW w:w="2484" w:type="dxa"/>
            <w:gridSpan w:val="4"/>
            <w:tcBorders>
              <w:top w:val="single" w:sz="8" w:space="0" w:color="000000"/>
              <w:left w:val="nil"/>
              <w:bottom w:val="single" w:sz="8" w:space="0" w:color="000000"/>
              <w:right w:val="single" w:sz="8" w:space="0" w:color="000000"/>
            </w:tcBorders>
            <w:shd w:val="clear" w:color="auto" w:fill="auto"/>
            <w:hideMark/>
          </w:tcPr>
          <w:p w14:paraId="070D83F4" w14:textId="77777777" w:rsidR="00547441" w:rsidRPr="00547441" w:rsidRDefault="00547441" w:rsidP="00547441">
            <w:pPr>
              <w:widowControl/>
              <w:autoSpaceDE/>
              <w:autoSpaceDN/>
              <w:jc w:val="center"/>
              <w:rPr>
                <w:b/>
                <w:bCs/>
                <w:sz w:val="16"/>
                <w:szCs w:val="16"/>
                <w:lang w:bidi="ar-SA"/>
              </w:rPr>
            </w:pPr>
            <w:r w:rsidRPr="00547441">
              <w:rPr>
                <w:b/>
                <w:bCs/>
                <w:sz w:val="16"/>
                <w:szCs w:val="16"/>
                <w:lang w:bidi="ar-SA"/>
              </w:rPr>
              <w:t>2030 г.</w:t>
            </w:r>
          </w:p>
        </w:tc>
      </w:tr>
      <w:tr w:rsidR="00717A97" w:rsidRPr="00547441" w14:paraId="6872B710" w14:textId="77777777" w:rsidTr="00547441">
        <w:trPr>
          <w:trHeight w:val="435"/>
        </w:trPr>
        <w:tc>
          <w:tcPr>
            <w:tcW w:w="763" w:type="dxa"/>
            <w:vMerge/>
            <w:tcBorders>
              <w:left w:val="single" w:sz="8" w:space="0" w:color="000000"/>
              <w:bottom w:val="single" w:sz="8" w:space="0" w:color="000000"/>
              <w:right w:val="single" w:sz="8" w:space="0" w:color="000000"/>
            </w:tcBorders>
            <w:shd w:val="clear" w:color="auto" w:fill="auto"/>
            <w:hideMark/>
          </w:tcPr>
          <w:p w14:paraId="0BD2260A" w14:textId="77777777" w:rsidR="00717A97" w:rsidRPr="00547441" w:rsidRDefault="00717A97" w:rsidP="00717A97">
            <w:pPr>
              <w:widowControl/>
              <w:autoSpaceDE/>
              <w:autoSpaceDN/>
              <w:rPr>
                <w:rFonts w:ascii="Calibri" w:hAnsi="Calibri" w:cs="Calibri"/>
                <w:lang w:bidi="ar-SA"/>
              </w:rPr>
            </w:pPr>
          </w:p>
        </w:tc>
        <w:tc>
          <w:tcPr>
            <w:tcW w:w="1855" w:type="dxa"/>
            <w:tcBorders>
              <w:top w:val="nil"/>
              <w:left w:val="nil"/>
              <w:bottom w:val="single" w:sz="8" w:space="0" w:color="000000"/>
              <w:right w:val="single" w:sz="8" w:space="0" w:color="000000"/>
            </w:tcBorders>
            <w:shd w:val="clear" w:color="auto" w:fill="auto"/>
            <w:hideMark/>
          </w:tcPr>
          <w:p w14:paraId="180A0EE6" w14:textId="77777777" w:rsidR="00717A97" w:rsidRPr="00547441" w:rsidRDefault="00717A97" w:rsidP="00717A97">
            <w:pPr>
              <w:widowControl/>
              <w:autoSpaceDE/>
              <w:autoSpaceDN/>
              <w:ind w:firstLineChars="100" w:firstLine="161"/>
              <w:rPr>
                <w:b/>
                <w:bCs/>
                <w:sz w:val="16"/>
                <w:szCs w:val="16"/>
                <w:lang w:bidi="ar-SA"/>
              </w:rPr>
            </w:pPr>
            <w:r w:rsidRPr="00547441">
              <w:rPr>
                <w:b/>
                <w:bCs/>
                <w:sz w:val="16"/>
                <w:szCs w:val="16"/>
                <w:lang w:bidi="ar-SA"/>
              </w:rPr>
              <w:t>ВСЕГО ПО ГОРОДКОМУ ОКРУГУ:</w:t>
            </w:r>
          </w:p>
        </w:tc>
        <w:tc>
          <w:tcPr>
            <w:tcW w:w="711" w:type="dxa"/>
            <w:tcBorders>
              <w:top w:val="nil"/>
              <w:left w:val="nil"/>
              <w:bottom w:val="single" w:sz="8" w:space="0" w:color="000000"/>
              <w:right w:val="single" w:sz="8" w:space="0" w:color="000000"/>
            </w:tcBorders>
            <w:shd w:val="clear" w:color="auto" w:fill="auto"/>
            <w:vAlign w:val="bottom"/>
            <w:hideMark/>
          </w:tcPr>
          <w:p w14:paraId="54EA490C" w14:textId="002BD88E" w:rsidR="00717A97" w:rsidRPr="00717A97" w:rsidRDefault="00717A97" w:rsidP="00717A97">
            <w:pPr>
              <w:widowControl/>
              <w:autoSpaceDE/>
              <w:autoSpaceDN/>
              <w:jc w:val="center"/>
              <w:rPr>
                <w:b/>
                <w:bCs/>
                <w:sz w:val="18"/>
                <w:szCs w:val="18"/>
                <w:lang w:bidi="ar-SA"/>
              </w:rPr>
            </w:pPr>
            <w:r w:rsidRPr="00717A97">
              <w:rPr>
                <w:b/>
                <w:bCs/>
                <w:color w:val="000000"/>
                <w:sz w:val="18"/>
                <w:szCs w:val="18"/>
              </w:rPr>
              <w:t>62,687</w:t>
            </w:r>
          </w:p>
        </w:tc>
        <w:tc>
          <w:tcPr>
            <w:tcW w:w="621" w:type="dxa"/>
            <w:tcBorders>
              <w:top w:val="nil"/>
              <w:left w:val="nil"/>
              <w:bottom w:val="single" w:sz="8" w:space="0" w:color="000000"/>
              <w:right w:val="single" w:sz="8" w:space="0" w:color="000000"/>
            </w:tcBorders>
            <w:shd w:val="clear" w:color="auto" w:fill="auto"/>
            <w:vAlign w:val="bottom"/>
            <w:hideMark/>
          </w:tcPr>
          <w:p w14:paraId="3B0133BE" w14:textId="2ABEDC4A" w:rsidR="00717A97" w:rsidRPr="00717A97" w:rsidRDefault="00717A97" w:rsidP="00717A97">
            <w:pPr>
              <w:widowControl/>
              <w:autoSpaceDE/>
              <w:autoSpaceDN/>
              <w:jc w:val="center"/>
              <w:rPr>
                <w:b/>
                <w:bCs/>
                <w:sz w:val="18"/>
                <w:szCs w:val="18"/>
                <w:lang w:bidi="ar-SA"/>
              </w:rPr>
            </w:pPr>
            <w:r w:rsidRPr="00717A97">
              <w:rPr>
                <w:b/>
                <w:bCs/>
                <w:color w:val="000000"/>
                <w:sz w:val="18"/>
                <w:szCs w:val="18"/>
              </w:rPr>
              <w:t>16,02</w:t>
            </w:r>
          </w:p>
        </w:tc>
        <w:tc>
          <w:tcPr>
            <w:tcW w:w="621" w:type="dxa"/>
            <w:tcBorders>
              <w:top w:val="nil"/>
              <w:left w:val="nil"/>
              <w:bottom w:val="single" w:sz="8" w:space="0" w:color="000000"/>
              <w:right w:val="single" w:sz="8" w:space="0" w:color="000000"/>
            </w:tcBorders>
            <w:shd w:val="clear" w:color="auto" w:fill="auto"/>
            <w:vAlign w:val="bottom"/>
            <w:hideMark/>
          </w:tcPr>
          <w:p w14:paraId="382AC675" w14:textId="1A183588" w:rsidR="00717A97" w:rsidRPr="00717A97" w:rsidRDefault="00717A97" w:rsidP="00717A97">
            <w:pPr>
              <w:widowControl/>
              <w:autoSpaceDE/>
              <w:autoSpaceDN/>
              <w:jc w:val="center"/>
              <w:rPr>
                <w:b/>
                <w:bCs/>
                <w:sz w:val="18"/>
                <w:szCs w:val="18"/>
                <w:lang w:bidi="ar-SA"/>
              </w:rPr>
            </w:pPr>
            <w:r w:rsidRPr="00717A97">
              <w:rPr>
                <w:b/>
                <w:bCs/>
                <w:color w:val="000000"/>
                <w:sz w:val="18"/>
                <w:szCs w:val="18"/>
              </w:rPr>
              <w:t>7,98</w:t>
            </w:r>
          </w:p>
        </w:tc>
        <w:tc>
          <w:tcPr>
            <w:tcW w:w="621" w:type="dxa"/>
            <w:tcBorders>
              <w:top w:val="nil"/>
              <w:left w:val="nil"/>
              <w:bottom w:val="single" w:sz="8" w:space="0" w:color="000000"/>
              <w:right w:val="single" w:sz="8" w:space="0" w:color="000000"/>
            </w:tcBorders>
            <w:shd w:val="clear" w:color="auto" w:fill="auto"/>
            <w:vAlign w:val="bottom"/>
            <w:hideMark/>
          </w:tcPr>
          <w:p w14:paraId="5C0C4673" w14:textId="48E2B307" w:rsidR="00717A97" w:rsidRPr="00717A97" w:rsidRDefault="00717A97" w:rsidP="00717A97">
            <w:pPr>
              <w:widowControl/>
              <w:autoSpaceDE/>
              <w:autoSpaceDN/>
              <w:jc w:val="center"/>
              <w:rPr>
                <w:b/>
                <w:bCs/>
                <w:sz w:val="18"/>
                <w:szCs w:val="18"/>
                <w:lang w:bidi="ar-SA"/>
              </w:rPr>
            </w:pPr>
            <w:r w:rsidRPr="00717A97">
              <w:rPr>
                <w:b/>
                <w:bCs/>
                <w:color w:val="000000"/>
                <w:sz w:val="18"/>
                <w:szCs w:val="18"/>
              </w:rPr>
              <w:t>86,69</w:t>
            </w:r>
          </w:p>
        </w:tc>
        <w:tc>
          <w:tcPr>
            <w:tcW w:w="621" w:type="dxa"/>
            <w:tcBorders>
              <w:top w:val="nil"/>
              <w:left w:val="nil"/>
              <w:bottom w:val="single" w:sz="8" w:space="0" w:color="000000"/>
              <w:right w:val="single" w:sz="8" w:space="0" w:color="000000"/>
            </w:tcBorders>
            <w:shd w:val="clear" w:color="auto" w:fill="auto"/>
            <w:vAlign w:val="bottom"/>
            <w:hideMark/>
          </w:tcPr>
          <w:p w14:paraId="5DF7A2B6" w14:textId="260F87A7" w:rsidR="00717A97" w:rsidRPr="00717A97" w:rsidRDefault="00717A97" w:rsidP="00717A97">
            <w:pPr>
              <w:widowControl/>
              <w:autoSpaceDE/>
              <w:autoSpaceDN/>
              <w:jc w:val="center"/>
              <w:rPr>
                <w:b/>
                <w:bCs/>
                <w:sz w:val="18"/>
                <w:szCs w:val="18"/>
                <w:lang w:bidi="ar-SA"/>
              </w:rPr>
            </w:pPr>
            <w:r w:rsidRPr="00717A97">
              <w:rPr>
                <w:b/>
                <w:bCs/>
                <w:color w:val="000000"/>
                <w:sz w:val="18"/>
                <w:szCs w:val="18"/>
              </w:rPr>
              <w:t>64,14</w:t>
            </w:r>
          </w:p>
        </w:tc>
        <w:tc>
          <w:tcPr>
            <w:tcW w:w="621" w:type="dxa"/>
            <w:tcBorders>
              <w:top w:val="nil"/>
              <w:left w:val="nil"/>
              <w:bottom w:val="single" w:sz="8" w:space="0" w:color="000000"/>
              <w:right w:val="single" w:sz="8" w:space="0" w:color="000000"/>
            </w:tcBorders>
            <w:shd w:val="clear" w:color="auto" w:fill="auto"/>
            <w:vAlign w:val="bottom"/>
            <w:hideMark/>
          </w:tcPr>
          <w:p w14:paraId="002A0067" w14:textId="263B8BB7"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665E328D" w14:textId="1F1F5343" w:rsidR="00717A97" w:rsidRPr="00717A97" w:rsidRDefault="00717A97" w:rsidP="00717A97">
            <w:pPr>
              <w:widowControl/>
              <w:autoSpaceDE/>
              <w:autoSpaceDN/>
              <w:jc w:val="center"/>
              <w:rPr>
                <w:b/>
                <w:bCs/>
                <w:sz w:val="18"/>
                <w:szCs w:val="18"/>
                <w:lang w:bidi="ar-SA"/>
              </w:rPr>
            </w:pPr>
            <w:r w:rsidRPr="00717A97">
              <w:rPr>
                <w:b/>
                <w:bCs/>
                <w:color w:val="000000"/>
                <w:sz w:val="18"/>
                <w:szCs w:val="18"/>
              </w:rPr>
              <w:t>8,033</w:t>
            </w:r>
          </w:p>
        </w:tc>
        <w:tc>
          <w:tcPr>
            <w:tcW w:w="621" w:type="dxa"/>
            <w:tcBorders>
              <w:top w:val="nil"/>
              <w:left w:val="nil"/>
              <w:bottom w:val="single" w:sz="8" w:space="0" w:color="000000"/>
              <w:right w:val="single" w:sz="8" w:space="0" w:color="000000"/>
            </w:tcBorders>
            <w:shd w:val="clear" w:color="auto" w:fill="auto"/>
            <w:vAlign w:val="bottom"/>
            <w:hideMark/>
          </w:tcPr>
          <w:p w14:paraId="46C641D6" w14:textId="5098295F" w:rsidR="00717A97" w:rsidRPr="00717A97" w:rsidRDefault="00717A97" w:rsidP="00717A97">
            <w:pPr>
              <w:widowControl/>
              <w:autoSpaceDE/>
              <w:autoSpaceDN/>
              <w:jc w:val="center"/>
              <w:rPr>
                <w:b/>
                <w:bCs/>
                <w:sz w:val="18"/>
                <w:szCs w:val="18"/>
                <w:lang w:bidi="ar-SA"/>
              </w:rPr>
            </w:pPr>
            <w:r w:rsidRPr="00717A97">
              <w:rPr>
                <w:b/>
                <w:bCs/>
                <w:color w:val="000000"/>
                <w:sz w:val="18"/>
                <w:szCs w:val="18"/>
              </w:rPr>
              <w:t>88,31</w:t>
            </w:r>
          </w:p>
        </w:tc>
        <w:tc>
          <w:tcPr>
            <w:tcW w:w="621" w:type="dxa"/>
            <w:tcBorders>
              <w:top w:val="nil"/>
              <w:left w:val="nil"/>
              <w:bottom w:val="single" w:sz="8" w:space="0" w:color="000000"/>
              <w:right w:val="single" w:sz="8" w:space="0" w:color="000000"/>
            </w:tcBorders>
            <w:shd w:val="clear" w:color="auto" w:fill="auto"/>
            <w:vAlign w:val="bottom"/>
            <w:hideMark/>
          </w:tcPr>
          <w:p w14:paraId="3ED88536" w14:textId="2EEF71FD" w:rsidR="00717A97" w:rsidRPr="00717A97" w:rsidRDefault="00717A97" w:rsidP="00717A97">
            <w:pPr>
              <w:widowControl/>
              <w:autoSpaceDE/>
              <w:autoSpaceDN/>
              <w:jc w:val="center"/>
              <w:rPr>
                <w:b/>
                <w:bCs/>
                <w:sz w:val="18"/>
                <w:szCs w:val="18"/>
                <w:lang w:bidi="ar-SA"/>
              </w:rPr>
            </w:pPr>
            <w:r w:rsidRPr="00717A97">
              <w:rPr>
                <w:b/>
                <w:bCs/>
                <w:color w:val="000000"/>
                <w:sz w:val="18"/>
                <w:szCs w:val="18"/>
              </w:rPr>
              <w:t>65,84</w:t>
            </w:r>
          </w:p>
        </w:tc>
        <w:tc>
          <w:tcPr>
            <w:tcW w:w="621" w:type="dxa"/>
            <w:tcBorders>
              <w:top w:val="nil"/>
              <w:left w:val="nil"/>
              <w:bottom w:val="single" w:sz="8" w:space="0" w:color="000000"/>
              <w:right w:val="single" w:sz="8" w:space="0" w:color="000000"/>
            </w:tcBorders>
            <w:shd w:val="clear" w:color="auto" w:fill="auto"/>
            <w:vAlign w:val="bottom"/>
            <w:hideMark/>
          </w:tcPr>
          <w:p w14:paraId="137B33A0" w14:textId="7252C5F1"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78782DC7" w14:textId="1BF15F93" w:rsidR="00717A97" w:rsidRPr="00717A97" w:rsidRDefault="00717A97" w:rsidP="00717A97">
            <w:pPr>
              <w:widowControl/>
              <w:autoSpaceDE/>
              <w:autoSpaceDN/>
              <w:jc w:val="center"/>
              <w:rPr>
                <w:b/>
                <w:bCs/>
                <w:sz w:val="18"/>
                <w:szCs w:val="18"/>
                <w:lang w:bidi="ar-SA"/>
              </w:rPr>
            </w:pPr>
            <w:r w:rsidRPr="00717A97">
              <w:rPr>
                <w:b/>
                <w:bCs/>
                <w:color w:val="000000"/>
                <w:sz w:val="18"/>
                <w:szCs w:val="18"/>
              </w:rPr>
              <w:t>8,241</w:t>
            </w:r>
          </w:p>
        </w:tc>
        <w:tc>
          <w:tcPr>
            <w:tcW w:w="621" w:type="dxa"/>
            <w:tcBorders>
              <w:top w:val="nil"/>
              <w:left w:val="nil"/>
              <w:bottom w:val="single" w:sz="8" w:space="0" w:color="000000"/>
              <w:right w:val="single" w:sz="8" w:space="0" w:color="000000"/>
            </w:tcBorders>
            <w:shd w:val="clear" w:color="auto" w:fill="auto"/>
            <w:vAlign w:val="bottom"/>
            <w:hideMark/>
          </w:tcPr>
          <w:p w14:paraId="35813563" w14:textId="25D1D299" w:rsidR="00717A97" w:rsidRPr="00717A97" w:rsidRDefault="00717A97" w:rsidP="00717A97">
            <w:pPr>
              <w:widowControl/>
              <w:autoSpaceDE/>
              <w:autoSpaceDN/>
              <w:jc w:val="center"/>
              <w:rPr>
                <w:b/>
                <w:bCs/>
                <w:sz w:val="18"/>
                <w:szCs w:val="18"/>
                <w:lang w:bidi="ar-SA"/>
              </w:rPr>
            </w:pPr>
            <w:r w:rsidRPr="00717A97">
              <w:rPr>
                <w:b/>
                <w:bCs/>
                <w:color w:val="000000"/>
                <w:sz w:val="18"/>
                <w:szCs w:val="18"/>
              </w:rPr>
              <w:t>90,22</w:t>
            </w:r>
          </w:p>
        </w:tc>
        <w:tc>
          <w:tcPr>
            <w:tcW w:w="621" w:type="dxa"/>
            <w:tcBorders>
              <w:top w:val="nil"/>
              <w:left w:val="nil"/>
              <w:bottom w:val="single" w:sz="8" w:space="0" w:color="000000"/>
              <w:right w:val="single" w:sz="8" w:space="0" w:color="000000"/>
            </w:tcBorders>
            <w:shd w:val="clear" w:color="auto" w:fill="auto"/>
            <w:vAlign w:val="bottom"/>
            <w:hideMark/>
          </w:tcPr>
          <w:p w14:paraId="38E9E7D0" w14:textId="0BEA4AE1" w:rsidR="00717A97" w:rsidRPr="00717A97" w:rsidRDefault="00717A97" w:rsidP="00717A97">
            <w:pPr>
              <w:widowControl/>
              <w:autoSpaceDE/>
              <w:autoSpaceDN/>
              <w:jc w:val="center"/>
              <w:rPr>
                <w:b/>
                <w:bCs/>
                <w:sz w:val="18"/>
                <w:szCs w:val="18"/>
                <w:lang w:bidi="ar-SA"/>
              </w:rPr>
            </w:pPr>
            <w:r w:rsidRPr="00717A97">
              <w:rPr>
                <w:b/>
                <w:bCs/>
                <w:color w:val="000000"/>
                <w:sz w:val="18"/>
                <w:szCs w:val="18"/>
              </w:rPr>
              <w:t>66,24</w:t>
            </w:r>
          </w:p>
        </w:tc>
        <w:tc>
          <w:tcPr>
            <w:tcW w:w="621" w:type="dxa"/>
            <w:tcBorders>
              <w:top w:val="nil"/>
              <w:left w:val="nil"/>
              <w:bottom w:val="single" w:sz="8" w:space="0" w:color="000000"/>
              <w:right w:val="single" w:sz="8" w:space="0" w:color="000000"/>
            </w:tcBorders>
            <w:shd w:val="clear" w:color="auto" w:fill="auto"/>
            <w:vAlign w:val="bottom"/>
            <w:hideMark/>
          </w:tcPr>
          <w:p w14:paraId="006EF008" w14:textId="68BA8507"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3AFB11BD" w14:textId="2E927B5A" w:rsidR="00717A97" w:rsidRPr="00717A97" w:rsidRDefault="00717A97" w:rsidP="00717A97">
            <w:pPr>
              <w:widowControl/>
              <w:autoSpaceDE/>
              <w:autoSpaceDN/>
              <w:jc w:val="center"/>
              <w:rPr>
                <w:b/>
                <w:bCs/>
                <w:sz w:val="18"/>
                <w:szCs w:val="18"/>
                <w:lang w:bidi="ar-SA"/>
              </w:rPr>
            </w:pPr>
            <w:r w:rsidRPr="00717A97">
              <w:rPr>
                <w:b/>
                <w:bCs/>
                <w:color w:val="000000"/>
                <w:sz w:val="18"/>
                <w:szCs w:val="18"/>
              </w:rPr>
              <w:t>8,322</w:t>
            </w:r>
          </w:p>
        </w:tc>
        <w:tc>
          <w:tcPr>
            <w:tcW w:w="621" w:type="dxa"/>
            <w:tcBorders>
              <w:top w:val="nil"/>
              <w:left w:val="nil"/>
              <w:bottom w:val="single" w:sz="8" w:space="0" w:color="000000"/>
              <w:right w:val="single" w:sz="8" w:space="0" w:color="000000"/>
            </w:tcBorders>
            <w:shd w:val="clear" w:color="auto" w:fill="auto"/>
            <w:vAlign w:val="bottom"/>
            <w:hideMark/>
          </w:tcPr>
          <w:p w14:paraId="4CE4474B" w14:textId="57A4264D" w:rsidR="00717A97" w:rsidRPr="00717A97" w:rsidRDefault="00717A97" w:rsidP="00717A97">
            <w:pPr>
              <w:widowControl/>
              <w:autoSpaceDE/>
              <w:autoSpaceDN/>
              <w:jc w:val="center"/>
              <w:rPr>
                <w:b/>
                <w:bCs/>
                <w:sz w:val="18"/>
                <w:szCs w:val="18"/>
                <w:lang w:bidi="ar-SA"/>
              </w:rPr>
            </w:pPr>
            <w:r w:rsidRPr="00717A97">
              <w:rPr>
                <w:b/>
                <w:bCs/>
                <w:color w:val="000000"/>
                <w:sz w:val="18"/>
                <w:szCs w:val="18"/>
              </w:rPr>
              <w:t>90,7</w:t>
            </w:r>
          </w:p>
        </w:tc>
        <w:tc>
          <w:tcPr>
            <w:tcW w:w="621" w:type="dxa"/>
            <w:tcBorders>
              <w:top w:val="nil"/>
              <w:left w:val="nil"/>
              <w:bottom w:val="single" w:sz="8" w:space="0" w:color="000000"/>
              <w:right w:val="single" w:sz="8" w:space="0" w:color="000000"/>
            </w:tcBorders>
            <w:shd w:val="clear" w:color="auto" w:fill="auto"/>
            <w:vAlign w:val="bottom"/>
            <w:hideMark/>
          </w:tcPr>
          <w:p w14:paraId="6C8FE00F" w14:textId="6ED465C3" w:rsidR="00717A97" w:rsidRPr="00717A97" w:rsidRDefault="00717A97" w:rsidP="00717A97">
            <w:pPr>
              <w:widowControl/>
              <w:autoSpaceDE/>
              <w:autoSpaceDN/>
              <w:jc w:val="center"/>
              <w:rPr>
                <w:b/>
                <w:bCs/>
                <w:sz w:val="18"/>
                <w:szCs w:val="18"/>
                <w:lang w:bidi="ar-SA"/>
              </w:rPr>
            </w:pPr>
            <w:r w:rsidRPr="00717A97">
              <w:rPr>
                <w:b/>
                <w:bCs/>
                <w:color w:val="000000"/>
                <w:sz w:val="18"/>
                <w:szCs w:val="18"/>
              </w:rPr>
              <w:t>66,54</w:t>
            </w:r>
          </w:p>
        </w:tc>
        <w:tc>
          <w:tcPr>
            <w:tcW w:w="621" w:type="dxa"/>
            <w:tcBorders>
              <w:top w:val="nil"/>
              <w:left w:val="nil"/>
              <w:bottom w:val="single" w:sz="8" w:space="0" w:color="000000"/>
              <w:right w:val="single" w:sz="8" w:space="0" w:color="000000"/>
            </w:tcBorders>
            <w:shd w:val="clear" w:color="auto" w:fill="auto"/>
            <w:vAlign w:val="bottom"/>
            <w:hideMark/>
          </w:tcPr>
          <w:p w14:paraId="66939B27" w14:textId="6A6F0DEA"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47B4232D" w14:textId="5E70F013" w:rsidR="00717A97" w:rsidRPr="00717A97" w:rsidRDefault="00717A97" w:rsidP="00717A97">
            <w:pPr>
              <w:widowControl/>
              <w:autoSpaceDE/>
              <w:autoSpaceDN/>
              <w:jc w:val="center"/>
              <w:rPr>
                <w:b/>
                <w:bCs/>
                <w:sz w:val="18"/>
                <w:szCs w:val="18"/>
                <w:lang w:bidi="ar-SA"/>
              </w:rPr>
            </w:pPr>
            <w:r w:rsidRPr="00717A97">
              <w:rPr>
                <w:b/>
                <w:bCs/>
                <w:color w:val="000000"/>
                <w:sz w:val="18"/>
                <w:szCs w:val="18"/>
              </w:rPr>
              <w:t>8,403</w:t>
            </w:r>
          </w:p>
        </w:tc>
        <w:tc>
          <w:tcPr>
            <w:tcW w:w="621" w:type="dxa"/>
            <w:tcBorders>
              <w:top w:val="nil"/>
              <w:left w:val="nil"/>
              <w:bottom w:val="single" w:sz="8" w:space="0" w:color="000000"/>
              <w:right w:val="single" w:sz="8" w:space="0" w:color="000000"/>
            </w:tcBorders>
            <w:shd w:val="clear" w:color="auto" w:fill="auto"/>
            <w:vAlign w:val="bottom"/>
            <w:hideMark/>
          </w:tcPr>
          <w:p w14:paraId="64B6406D" w14:textId="5BEEC727" w:rsidR="00717A97" w:rsidRPr="00717A97" w:rsidRDefault="00717A97" w:rsidP="00717A97">
            <w:pPr>
              <w:widowControl/>
              <w:autoSpaceDE/>
              <w:autoSpaceDN/>
              <w:jc w:val="center"/>
              <w:rPr>
                <w:b/>
                <w:bCs/>
                <w:sz w:val="18"/>
                <w:szCs w:val="18"/>
                <w:lang w:bidi="ar-SA"/>
              </w:rPr>
            </w:pPr>
            <w:r w:rsidRPr="00717A97">
              <w:rPr>
                <w:b/>
                <w:bCs/>
                <w:color w:val="000000"/>
                <w:sz w:val="18"/>
                <w:szCs w:val="18"/>
              </w:rPr>
              <w:t>91,07</w:t>
            </w:r>
          </w:p>
        </w:tc>
        <w:tc>
          <w:tcPr>
            <w:tcW w:w="621" w:type="dxa"/>
            <w:tcBorders>
              <w:top w:val="nil"/>
              <w:left w:val="nil"/>
              <w:bottom w:val="single" w:sz="8" w:space="0" w:color="000000"/>
              <w:right w:val="single" w:sz="8" w:space="0" w:color="000000"/>
            </w:tcBorders>
            <w:shd w:val="clear" w:color="auto" w:fill="auto"/>
            <w:vAlign w:val="bottom"/>
            <w:hideMark/>
          </w:tcPr>
          <w:p w14:paraId="3ED26F96" w14:textId="27D42576" w:rsidR="00717A97" w:rsidRPr="00717A97" w:rsidRDefault="00717A97" w:rsidP="00717A97">
            <w:pPr>
              <w:widowControl/>
              <w:autoSpaceDE/>
              <w:autoSpaceDN/>
              <w:jc w:val="center"/>
              <w:rPr>
                <w:b/>
                <w:bCs/>
                <w:sz w:val="18"/>
                <w:szCs w:val="18"/>
                <w:lang w:bidi="ar-SA"/>
              </w:rPr>
            </w:pPr>
            <w:r w:rsidRPr="00717A97">
              <w:rPr>
                <w:b/>
                <w:bCs/>
                <w:color w:val="000000"/>
                <w:sz w:val="18"/>
                <w:szCs w:val="18"/>
              </w:rPr>
              <w:t>66,97</w:t>
            </w:r>
          </w:p>
        </w:tc>
        <w:tc>
          <w:tcPr>
            <w:tcW w:w="621" w:type="dxa"/>
            <w:tcBorders>
              <w:top w:val="nil"/>
              <w:left w:val="nil"/>
              <w:bottom w:val="single" w:sz="8" w:space="0" w:color="000000"/>
              <w:right w:val="single" w:sz="8" w:space="0" w:color="000000"/>
            </w:tcBorders>
            <w:shd w:val="clear" w:color="auto" w:fill="auto"/>
            <w:vAlign w:val="bottom"/>
            <w:hideMark/>
          </w:tcPr>
          <w:p w14:paraId="2A0FAD1A" w14:textId="79BF4F8C"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36708F98" w14:textId="480BE3BB" w:rsidR="00717A97" w:rsidRPr="00717A97" w:rsidRDefault="00717A97" w:rsidP="00717A97">
            <w:pPr>
              <w:widowControl/>
              <w:autoSpaceDE/>
              <w:autoSpaceDN/>
              <w:jc w:val="center"/>
              <w:rPr>
                <w:b/>
                <w:bCs/>
                <w:sz w:val="18"/>
                <w:szCs w:val="18"/>
                <w:lang w:bidi="ar-SA"/>
              </w:rPr>
            </w:pPr>
            <w:r w:rsidRPr="00717A97">
              <w:rPr>
                <w:b/>
                <w:bCs/>
                <w:color w:val="000000"/>
                <w:sz w:val="18"/>
                <w:szCs w:val="18"/>
              </w:rPr>
              <w:t>8,524</w:t>
            </w:r>
          </w:p>
        </w:tc>
        <w:tc>
          <w:tcPr>
            <w:tcW w:w="621" w:type="dxa"/>
            <w:tcBorders>
              <w:top w:val="nil"/>
              <w:left w:val="nil"/>
              <w:bottom w:val="single" w:sz="8" w:space="0" w:color="000000"/>
              <w:right w:val="single" w:sz="8" w:space="0" w:color="000000"/>
            </w:tcBorders>
            <w:shd w:val="clear" w:color="auto" w:fill="auto"/>
            <w:vAlign w:val="bottom"/>
            <w:hideMark/>
          </w:tcPr>
          <w:p w14:paraId="17418932" w14:textId="3F125B37" w:rsidR="00717A97" w:rsidRPr="00717A97" w:rsidRDefault="00717A97" w:rsidP="00717A97">
            <w:pPr>
              <w:widowControl/>
              <w:autoSpaceDE/>
              <w:autoSpaceDN/>
              <w:jc w:val="center"/>
              <w:rPr>
                <w:b/>
                <w:bCs/>
                <w:sz w:val="18"/>
                <w:szCs w:val="18"/>
                <w:lang w:bidi="ar-SA"/>
              </w:rPr>
            </w:pPr>
            <w:r w:rsidRPr="00717A97">
              <w:rPr>
                <w:b/>
                <w:bCs/>
                <w:color w:val="000000"/>
                <w:sz w:val="18"/>
                <w:szCs w:val="18"/>
              </w:rPr>
              <w:t>91,63</w:t>
            </w:r>
          </w:p>
        </w:tc>
        <w:tc>
          <w:tcPr>
            <w:tcW w:w="621" w:type="dxa"/>
            <w:tcBorders>
              <w:top w:val="nil"/>
              <w:left w:val="nil"/>
              <w:bottom w:val="single" w:sz="8" w:space="0" w:color="000000"/>
              <w:right w:val="single" w:sz="8" w:space="0" w:color="000000"/>
            </w:tcBorders>
            <w:shd w:val="clear" w:color="auto" w:fill="auto"/>
            <w:vAlign w:val="bottom"/>
            <w:hideMark/>
          </w:tcPr>
          <w:p w14:paraId="483907E0" w14:textId="08EC8E14" w:rsidR="00717A97" w:rsidRPr="00717A97" w:rsidRDefault="00717A97" w:rsidP="00717A97">
            <w:pPr>
              <w:widowControl/>
              <w:autoSpaceDE/>
              <w:autoSpaceDN/>
              <w:jc w:val="center"/>
              <w:rPr>
                <w:b/>
                <w:bCs/>
                <w:sz w:val="18"/>
                <w:szCs w:val="18"/>
                <w:lang w:bidi="ar-SA"/>
              </w:rPr>
            </w:pPr>
            <w:r w:rsidRPr="00717A97">
              <w:rPr>
                <w:b/>
                <w:bCs/>
                <w:color w:val="000000"/>
                <w:sz w:val="18"/>
                <w:szCs w:val="18"/>
              </w:rPr>
              <w:t>67,45</w:t>
            </w:r>
          </w:p>
        </w:tc>
        <w:tc>
          <w:tcPr>
            <w:tcW w:w="621" w:type="dxa"/>
            <w:tcBorders>
              <w:top w:val="nil"/>
              <w:left w:val="nil"/>
              <w:bottom w:val="single" w:sz="8" w:space="0" w:color="000000"/>
              <w:right w:val="single" w:sz="8" w:space="0" w:color="000000"/>
            </w:tcBorders>
            <w:shd w:val="clear" w:color="auto" w:fill="auto"/>
            <w:vAlign w:val="bottom"/>
            <w:hideMark/>
          </w:tcPr>
          <w:p w14:paraId="4EEFE581" w14:textId="5EE87B07"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64446A7D" w14:textId="6D8C4C49" w:rsidR="00717A97" w:rsidRPr="00717A97" w:rsidRDefault="00717A97" w:rsidP="00717A97">
            <w:pPr>
              <w:widowControl/>
              <w:autoSpaceDE/>
              <w:autoSpaceDN/>
              <w:jc w:val="center"/>
              <w:rPr>
                <w:b/>
                <w:bCs/>
                <w:sz w:val="18"/>
                <w:szCs w:val="18"/>
                <w:lang w:bidi="ar-SA"/>
              </w:rPr>
            </w:pPr>
            <w:r w:rsidRPr="00717A97">
              <w:rPr>
                <w:b/>
                <w:bCs/>
                <w:color w:val="000000"/>
                <w:sz w:val="18"/>
                <w:szCs w:val="18"/>
              </w:rPr>
              <w:t>8,656</w:t>
            </w:r>
          </w:p>
        </w:tc>
        <w:tc>
          <w:tcPr>
            <w:tcW w:w="621" w:type="dxa"/>
            <w:tcBorders>
              <w:top w:val="nil"/>
              <w:left w:val="nil"/>
              <w:bottom w:val="single" w:sz="8" w:space="0" w:color="000000"/>
              <w:right w:val="single" w:sz="8" w:space="0" w:color="000000"/>
            </w:tcBorders>
            <w:shd w:val="clear" w:color="auto" w:fill="auto"/>
            <w:vAlign w:val="bottom"/>
            <w:hideMark/>
          </w:tcPr>
          <w:p w14:paraId="2FB63B71" w14:textId="4A2BF90F" w:rsidR="00717A97" w:rsidRPr="00717A97" w:rsidRDefault="00717A97" w:rsidP="00717A97">
            <w:pPr>
              <w:widowControl/>
              <w:autoSpaceDE/>
              <w:autoSpaceDN/>
              <w:jc w:val="center"/>
              <w:rPr>
                <w:b/>
                <w:bCs/>
                <w:sz w:val="18"/>
                <w:szCs w:val="18"/>
                <w:lang w:bidi="ar-SA"/>
              </w:rPr>
            </w:pPr>
            <w:r w:rsidRPr="00717A97">
              <w:rPr>
                <w:b/>
                <w:bCs/>
                <w:color w:val="000000"/>
                <w:sz w:val="18"/>
                <w:szCs w:val="18"/>
              </w:rPr>
              <w:t>92,24</w:t>
            </w:r>
          </w:p>
        </w:tc>
        <w:tc>
          <w:tcPr>
            <w:tcW w:w="621" w:type="dxa"/>
            <w:tcBorders>
              <w:top w:val="nil"/>
              <w:left w:val="nil"/>
              <w:bottom w:val="single" w:sz="8" w:space="0" w:color="000000"/>
              <w:right w:val="single" w:sz="8" w:space="0" w:color="000000"/>
            </w:tcBorders>
            <w:shd w:val="clear" w:color="auto" w:fill="auto"/>
            <w:vAlign w:val="bottom"/>
            <w:hideMark/>
          </w:tcPr>
          <w:p w14:paraId="7D132574" w14:textId="28D910B8" w:rsidR="00717A97" w:rsidRPr="00717A97" w:rsidRDefault="00717A97" w:rsidP="00717A97">
            <w:pPr>
              <w:widowControl/>
              <w:autoSpaceDE/>
              <w:autoSpaceDN/>
              <w:jc w:val="center"/>
              <w:rPr>
                <w:b/>
                <w:bCs/>
                <w:sz w:val="18"/>
                <w:szCs w:val="18"/>
                <w:lang w:bidi="ar-SA"/>
              </w:rPr>
            </w:pPr>
            <w:r w:rsidRPr="00717A97">
              <w:rPr>
                <w:b/>
                <w:bCs/>
                <w:color w:val="000000"/>
                <w:sz w:val="18"/>
                <w:szCs w:val="18"/>
              </w:rPr>
              <w:t>67,88</w:t>
            </w:r>
          </w:p>
        </w:tc>
        <w:tc>
          <w:tcPr>
            <w:tcW w:w="621" w:type="dxa"/>
            <w:tcBorders>
              <w:top w:val="nil"/>
              <w:left w:val="nil"/>
              <w:bottom w:val="single" w:sz="8" w:space="0" w:color="000000"/>
              <w:right w:val="single" w:sz="8" w:space="0" w:color="000000"/>
            </w:tcBorders>
            <w:shd w:val="clear" w:color="auto" w:fill="auto"/>
            <w:vAlign w:val="bottom"/>
            <w:hideMark/>
          </w:tcPr>
          <w:p w14:paraId="6290D750" w14:textId="393358BE" w:rsidR="00717A97" w:rsidRPr="00717A97" w:rsidRDefault="00717A97" w:rsidP="00717A97">
            <w:pPr>
              <w:widowControl/>
              <w:autoSpaceDE/>
              <w:autoSpaceDN/>
              <w:jc w:val="center"/>
              <w:rPr>
                <w:b/>
                <w:bCs/>
                <w:sz w:val="18"/>
                <w:szCs w:val="18"/>
                <w:lang w:bidi="ar-SA"/>
              </w:rPr>
            </w:pPr>
            <w:r w:rsidRPr="00717A97">
              <w:rPr>
                <w:b/>
                <w:bCs/>
                <w:color w:val="000000"/>
                <w:sz w:val="18"/>
                <w:szCs w:val="18"/>
              </w:rPr>
              <w:t>16,13</w:t>
            </w:r>
          </w:p>
        </w:tc>
        <w:tc>
          <w:tcPr>
            <w:tcW w:w="621" w:type="dxa"/>
            <w:tcBorders>
              <w:top w:val="nil"/>
              <w:left w:val="nil"/>
              <w:bottom w:val="single" w:sz="8" w:space="0" w:color="000000"/>
              <w:right w:val="single" w:sz="8" w:space="0" w:color="000000"/>
            </w:tcBorders>
            <w:shd w:val="clear" w:color="auto" w:fill="auto"/>
            <w:vAlign w:val="bottom"/>
            <w:hideMark/>
          </w:tcPr>
          <w:p w14:paraId="69A101C9" w14:textId="138DFE81" w:rsidR="00717A97" w:rsidRPr="00717A97" w:rsidRDefault="00717A97" w:rsidP="00717A97">
            <w:pPr>
              <w:widowControl/>
              <w:autoSpaceDE/>
              <w:autoSpaceDN/>
              <w:jc w:val="center"/>
              <w:rPr>
                <w:b/>
                <w:bCs/>
                <w:sz w:val="18"/>
                <w:szCs w:val="18"/>
                <w:lang w:bidi="ar-SA"/>
              </w:rPr>
            </w:pPr>
            <w:r w:rsidRPr="00717A97">
              <w:rPr>
                <w:b/>
                <w:bCs/>
                <w:color w:val="000000"/>
                <w:sz w:val="18"/>
                <w:szCs w:val="18"/>
              </w:rPr>
              <w:t>8,774</w:t>
            </w:r>
          </w:p>
        </w:tc>
        <w:tc>
          <w:tcPr>
            <w:tcW w:w="621" w:type="dxa"/>
            <w:tcBorders>
              <w:top w:val="nil"/>
              <w:left w:val="nil"/>
              <w:bottom w:val="single" w:sz="8" w:space="0" w:color="000000"/>
              <w:right w:val="single" w:sz="8" w:space="0" w:color="000000"/>
            </w:tcBorders>
            <w:shd w:val="clear" w:color="auto" w:fill="auto"/>
            <w:vAlign w:val="bottom"/>
            <w:hideMark/>
          </w:tcPr>
          <w:p w14:paraId="60CE612C" w14:textId="6A480D40" w:rsidR="00717A97" w:rsidRPr="00717A97" w:rsidRDefault="00717A97" w:rsidP="00717A97">
            <w:pPr>
              <w:widowControl/>
              <w:autoSpaceDE/>
              <w:autoSpaceDN/>
              <w:jc w:val="center"/>
              <w:rPr>
                <w:b/>
                <w:bCs/>
                <w:sz w:val="18"/>
                <w:szCs w:val="18"/>
                <w:lang w:bidi="ar-SA"/>
              </w:rPr>
            </w:pPr>
            <w:r w:rsidRPr="00717A97">
              <w:rPr>
                <w:b/>
                <w:bCs/>
                <w:color w:val="000000"/>
                <w:sz w:val="18"/>
                <w:szCs w:val="18"/>
              </w:rPr>
              <w:t>92,78</w:t>
            </w:r>
          </w:p>
        </w:tc>
      </w:tr>
      <w:tr w:rsidR="00717A97" w:rsidRPr="00547441" w14:paraId="4A6127B3"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13E5D81A" w14:textId="77777777" w:rsidR="00717A97" w:rsidRPr="00547441" w:rsidRDefault="00717A97" w:rsidP="00717A97">
            <w:pPr>
              <w:widowControl/>
              <w:autoSpaceDE/>
              <w:autoSpaceDN/>
              <w:jc w:val="center"/>
              <w:rPr>
                <w:sz w:val="20"/>
                <w:szCs w:val="20"/>
                <w:lang w:bidi="ar-SA"/>
              </w:rPr>
            </w:pPr>
            <w:r w:rsidRPr="00547441">
              <w:rPr>
                <w:sz w:val="20"/>
                <w:szCs w:val="20"/>
                <w:lang w:bidi="ar-SA"/>
              </w:rPr>
              <w:t>1</w:t>
            </w:r>
          </w:p>
        </w:tc>
        <w:tc>
          <w:tcPr>
            <w:tcW w:w="1855" w:type="dxa"/>
            <w:tcBorders>
              <w:top w:val="nil"/>
              <w:left w:val="nil"/>
              <w:bottom w:val="single" w:sz="8" w:space="0" w:color="000000"/>
              <w:right w:val="single" w:sz="8" w:space="0" w:color="000000"/>
            </w:tcBorders>
            <w:shd w:val="clear" w:color="auto" w:fill="auto"/>
            <w:vAlign w:val="bottom"/>
            <w:hideMark/>
          </w:tcPr>
          <w:p w14:paraId="73A01783"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№1</w:t>
            </w:r>
          </w:p>
        </w:tc>
        <w:tc>
          <w:tcPr>
            <w:tcW w:w="711" w:type="dxa"/>
            <w:tcBorders>
              <w:top w:val="nil"/>
              <w:left w:val="nil"/>
              <w:bottom w:val="single" w:sz="8" w:space="0" w:color="000000"/>
              <w:right w:val="single" w:sz="8" w:space="0" w:color="000000"/>
            </w:tcBorders>
            <w:shd w:val="clear" w:color="auto" w:fill="auto"/>
            <w:vAlign w:val="bottom"/>
            <w:hideMark/>
          </w:tcPr>
          <w:p w14:paraId="5FB2F406" w14:textId="1FE3321D" w:rsidR="00717A97" w:rsidRPr="00547441" w:rsidRDefault="00717A97" w:rsidP="00717A97">
            <w:pPr>
              <w:widowControl/>
              <w:autoSpaceDE/>
              <w:autoSpaceDN/>
              <w:jc w:val="center"/>
              <w:rPr>
                <w:sz w:val="18"/>
                <w:szCs w:val="18"/>
                <w:lang w:bidi="ar-SA"/>
              </w:rPr>
            </w:pPr>
            <w:r>
              <w:rPr>
                <w:sz w:val="16"/>
                <w:szCs w:val="16"/>
              </w:rPr>
              <w:t>10,776</w:t>
            </w:r>
          </w:p>
        </w:tc>
        <w:tc>
          <w:tcPr>
            <w:tcW w:w="621" w:type="dxa"/>
            <w:tcBorders>
              <w:top w:val="nil"/>
              <w:left w:val="nil"/>
              <w:bottom w:val="single" w:sz="8" w:space="0" w:color="000000"/>
              <w:right w:val="single" w:sz="8" w:space="0" w:color="000000"/>
            </w:tcBorders>
            <w:shd w:val="clear" w:color="auto" w:fill="auto"/>
            <w:vAlign w:val="bottom"/>
            <w:hideMark/>
          </w:tcPr>
          <w:p w14:paraId="6F4878B2" w14:textId="0DE24547"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4A4B41CB" w14:textId="5AEF0FE3" w:rsidR="00717A97" w:rsidRPr="00547441" w:rsidRDefault="00717A97" w:rsidP="00717A97">
            <w:pPr>
              <w:widowControl/>
              <w:autoSpaceDE/>
              <w:autoSpaceDN/>
              <w:jc w:val="center"/>
              <w:rPr>
                <w:sz w:val="18"/>
                <w:szCs w:val="18"/>
                <w:lang w:bidi="ar-SA"/>
              </w:rPr>
            </w:pPr>
            <w:r>
              <w:rPr>
                <w:sz w:val="16"/>
                <w:szCs w:val="16"/>
              </w:rPr>
              <w:t>2,187</w:t>
            </w:r>
          </w:p>
        </w:tc>
        <w:tc>
          <w:tcPr>
            <w:tcW w:w="621" w:type="dxa"/>
            <w:tcBorders>
              <w:top w:val="nil"/>
              <w:left w:val="nil"/>
              <w:bottom w:val="single" w:sz="8" w:space="0" w:color="000000"/>
              <w:right w:val="single" w:sz="8" w:space="0" w:color="000000"/>
            </w:tcBorders>
            <w:shd w:val="clear" w:color="auto" w:fill="auto"/>
            <w:vAlign w:val="bottom"/>
            <w:hideMark/>
          </w:tcPr>
          <w:p w14:paraId="4427EFC6" w14:textId="08E3C074" w:rsidR="00717A97" w:rsidRPr="00547441" w:rsidRDefault="00717A97" w:rsidP="00717A97">
            <w:pPr>
              <w:widowControl/>
              <w:autoSpaceDE/>
              <w:autoSpaceDN/>
              <w:jc w:val="center"/>
              <w:rPr>
                <w:sz w:val="18"/>
                <w:szCs w:val="18"/>
                <w:lang w:bidi="ar-SA"/>
              </w:rPr>
            </w:pPr>
            <w:r>
              <w:rPr>
                <w:sz w:val="16"/>
                <w:szCs w:val="16"/>
              </w:rPr>
              <w:t>28,98</w:t>
            </w:r>
          </w:p>
        </w:tc>
        <w:tc>
          <w:tcPr>
            <w:tcW w:w="621" w:type="dxa"/>
            <w:tcBorders>
              <w:top w:val="nil"/>
              <w:left w:val="nil"/>
              <w:bottom w:val="single" w:sz="8" w:space="0" w:color="000000"/>
              <w:right w:val="single" w:sz="8" w:space="0" w:color="000000"/>
            </w:tcBorders>
            <w:shd w:val="clear" w:color="auto" w:fill="auto"/>
            <w:vAlign w:val="bottom"/>
            <w:hideMark/>
          </w:tcPr>
          <w:p w14:paraId="4B264F67" w14:textId="4D938B1E" w:rsidR="00717A97" w:rsidRPr="00547441" w:rsidRDefault="00717A97" w:rsidP="00717A97">
            <w:pPr>
              <w:widowControl/>
              <w:autoSpaceDE/>
              <w:autoSpaceDN/>
              <w:jc w:val="center"/>
              <w:rPr>
                <w:sz w:val="18"/>
                <w:szCs w:val="18"/>
                <w:lang w:bidi="ar-SA"/>
              </w:rPr>
            </w:pPr>
            <w:r>
              <w:rPr>
                <w:sz w:val="16"/>
                <w:szCs w:val="16"/>
              </w:rPr>
              <w:t>11,29</w:t>
            </w:r>
          </w:p>
        </w:tc>
        <w:tc>
          <w:tcPr>
            <w:tcW w:w="621" w:type="dxa"/>
            <w:tcBorders>
              <w:top w:val="nil"/>
              <w:left w:val="nil"/>
              <w:bottom w:val="single" w:sz="8" w:space="0" w:color="000000"/>
              <w:right w:val="single" w:sz="8" w:space="0" w:color="000000"/>
            </w:tcBorders>
            <w:shd w:val="clear" w:color="auto" w:fill="auto"/>
            <w:vAlign w:val="bottom"/>
            <w:hideMark/>
          </w:tcPr>
          <w:p w14:paraId="17C0FF68" w14:textId="125B988A"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6212FC37" w14:textId="5A6E171F" w:rsidR="00717A97" w:rsidRPr="00547441" w:rsidRDefault="00717A97" w:rsidP="00717A97">
            <w:pPr>
              <w:widowControl/>
              <w:autoSpaceDE/>
              <w:autoSpaceDN/>
              <w:jc w:val="center"/>
              <w:rPr>
                <w:sz w:val="18"/>
                <w:szCs w:val="18"/>
                <w:lang w:bidi="ar-SA"/>
              </w:rPr>
            </w:pPr>
            <w:r>
              <w:rPr>
                <w:sz w:val="16"/>
                <w:szCs w:val="16"/>
              </w:rPr>
              <w:t>2,21</w:t>
            </w:r>
          </w:p>
        </w:tc>
        <w:tc>
          <w:tcPr>
            <w:tcW w:w="621" w:type="dxa"/>
            <w:tcBorders>
              <w:top w:val="nil"/>
              <w:left w:val="nil"/>
              <w:bottom w:val="single" w:sz="8" w:space="0" w:color="000000"/>
              <w:right w:val="single" w:sz="8" w:space="0" w:color="000000"/>
            </w:tcBorders>
            <w:shd w:val="clear" w:color="auto" w:fill="auto"/>
            <w:vAlign w:val="bottom"/>
            <w:hideMark/>
          </w:tcPr>
          <w:p w14:paraId="0D62B61B" w14:textId="7A3AE2E8" w:rsidR="00717A97" w:rsidRPr="00547441" w:rsidRDefault="00717A97" w:rsidP="00717A97">
            <w:pPr>
              <w:widowControl/>
              <w:autoSpaceDE/>
              <w:autoSpaceDN/>
              <w:jc w:val="center"/>
              <w:rPr>
                <w:sz w:val="18"/>
                <w:szCs w:val="18"/>
                <w:lang w:bidi="ar-SA"/>
              </w:rPr>
            </w:pPr>
            <w:r>
              <w:rPr>
                <w:sz w:val="16"/>
                <w:szCs w:val="16"/>
              </w:rPr>
              <w:t>29,53</w:t>
            </w:r>
          </w:p>
        </w:tc>
        <w:tc>
          <w:tcPr>
            <w:tcW w:w="621" w:type="dxa"/>
            <w:tcBorders>
              <w:top w:val="nil"/>
              <w:left w:val="nil"/>
              <w:bottom w:val="single" w:sz="8" w:space="0" w:color="000000"/>
              <w:right w:val="single" w:sz="8" w:space="0" w:color="000000"/>
            </w:tcBorders>
            <w:shd w:val="clear" w:color="auto" w:fill="auto"/>
            <w:vAlign w:val="bottom"/>
            <w:hideMark/>
          </w:tcPr>
          <w:p w14:paraId="1EF0E168" w14:textId="20AFD7EB"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1A042415" w14:textId="7F74EC79"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2BE8F02E" w14:textId="0ACE5B5F"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252D12E" w14:textId="2C932E21"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5E2F9B97" w14:textId="0BE37AE0"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6370CD70" w14:textId="28D7774E"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79863CDE" w14:textId="0153A59F"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DDA022B" w14:textId="4C2173F8"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1F91E64B" w14:textId="2CD70A87"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3B3C8757" w14:textId="4D07A667"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1C20E202" w14:textId="20FC3993"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348B328E" w14:textId="43D321E6"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5B1F4488" w14:textId="40436C90"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5994F22B" w14:textId="61835820"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421B3084" w14:textId="403D22F8"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8210A14" w14:textId="5A519B33"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168C57BE" w14:textId="4D5D42D1"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210EC986" w14:textId="5EEC5D7A"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4F55E7AE" w14:textId="019ABF54"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2DA5DB6C" w14:textId="33ECBE47" w:rsidR="00717A97" w:rsidRPr="00547441" w:rsidRDefault="00717A97" w:rsidP="00717A97">
            <w:pPr>
              <w:widowControl/>
              <w:autoSpaceDE/>
              <w:autoSpaceDN/>
              <w:jc w:val="center"/>
              <w:rPr>
                <w:sz w:val="18"/>
                <w:szCs w:val="18"/>
                <w:lang w:bidi="ar-SA"/>
              </w:rPr>
            </w:pPr>
            <w:r>
              <w:rPr>
                <w:sz w:val="16"/>
                <w:szCs w:val="16"/>
              </w:rPr>
              <w:t>30,53</w:t>
            </w:r>
          </w:p>
        </w:tc>
        <w:tc>
          <w:tcPr>
            <w:tcW w:w="621" w:type="dxa"/>
            <w:tcBorders>
              <w:top w:val="nil"/>
              <w:left w:val="nil"/>
              <w:bottom w:val="single" w:sz="8" w:space="0" w:color="000000"/>
              <w:right w:val="single" w:sz="8" w:space="0" w:color="000000"/>
            </w:tcBorders>
            <w:shd w:val="clear" w:color="auto" w:fill="auto"/>
            <w:vAlign w:val="bottom"/>
            <w:hideMark/>
          </w:tcPr>
          <w:p w14:paraId="4EDF9693" w14:textId="3F35F605" w:rsidR="00717A97" w:rsidRPr="00547441" w:rsidRDefault="00717A97" w:rsidP="00717A97">
            <w:pPr>
              <w:widowControl/>
              <w:autoSpaceDE/>
              <w:autoSpaceDN/>
              <w:jc w:val="center"/>
              <w:rPr>
                <w:sz w:val="18"/>
                <w:szCs w:val="18"/>
                <w:lang w:bidi="ar-SA"/>
              </w:rPr>
            </w:pPr>
            <w:r>
              <w:rPr>
                <w:sz w:val="16"/>
                <w:szCs w:val="16"/>
              </w:rPr>
              <w:t>12,24</w:t>
            </w:r>
          </w:p>
        </w:tc>
        <w:tc>
          <w:tcPr>
            <w:tcW w:w="621" w:type="dxa"/>
            <w:tcBorders>
              <w:top w:val="nil"/>
              <w:left w:val="nil"/>
              <w:bottom w:val="single" w:sz="8" w:space="0" w:color="000000"/>
              <w:right w:val="single" w:sz="8" w:space="0" w:color="000000"/>
            </w:tcBorders>
            <w:shd w:val="clear" w:color="auto" w:fill="auto"/>
            <w:vAlign w:val="bottom"/>
            <w:hideMark/>
          </w:tcPr>
          <w:p w14:paraId="72A06528" w14:textId="737164B4" w:rsidR="00717A97" w:rsidRPr="00547441" w:rsidRDefault="00717A97" w:rsidP="00717A97">
            <w:pPr>
              <w:widowControl/>
              <w:autoSpaceDE/>
              <w:autoSpaceDN/>
              <w:jc w:val="center"/>
              <w:rPr>
                <w:sz w:val="18"/>
                <w:szCs w:val="18"/>
                <w:lang w:bidi="ar-SA"/>
              </w:rPr>
            </w:pPr>
            <w:r>
              <w:rPr>
                <w:sz w:val="16"/>
                <w:szCs w:val="16"/>
              </w:rPr>
              <w:t>16,02</w:t>
            </w:r>
          </w:p>
        </w:tc>
        <w:tc>
          <w:tcPr>
            <w:tcW w:w="621" w:type="dxa"/>
            <w:tcBorders>
              <w:top w:val="nil"/>
              <w:left w:val="nil"/>
              <w:bottom w:val="single" w:sz="8" w:space="0" w:color="000000"/>
              <w:right w:val="single" w:sz="8" w:space="0" w:color="000000"/>
            </w:tcBorders>
            <w:shd w:val="clear" w:color="auto" w:fill="auto"/>
            <w:vAlign w:val="bottom"/>
            <w:hideMark/>
          </w:tcPr>
          <w:p w14:paraId="0E55B4FB" w14:textId="5B7834A0" w:rsidR="00717A97" w:rsidRPr="00547441" w:rsidRDefault="00717A97" w:rsidP="00717A97">
            <w:pPr>
              <w:widowControl/>
              <w:autoSpaceDE/>
              <w:autoSpaceDN/>
              <w:jc w:val="center"/>
              <w:rPr>
                <w:sz w:val="18"/>
                <w:szCs w:val="18"/>
                <w:lang w:bidi="ar-SA"/>
              </w:rPr>
            </w:pPr>
            <w:r>
              <w:rPr>
                <w:sz w:val="16"/>
                <w:szCs w:val="16"/>
              </w:rPr>
              <w:t>2,266</w:t>
            </w:r>
          </w:p>
        </w:tc>
        <w:tc>
          <w:tcPr>
            <w:tcW w:w="621" w:type="dxa"/>
            <w:tcBorders>
              <w:top w:val="nil"/>
              <w:left w:val="nil"/>
              <w:bottom w:val="single" w:sz="8" w:space="0" w:color="000000"/>
              <w:right w:val="single" w:sz="8" w:space="0" w:color="000000"/>
            </w:tcBorders>
            <w:shd w:val="clear" w:color="auto" w:fill="auto"/>
            <w:vAlign w:val="bottom"/>
            <w:hideMark/>
          </w:tcPr>
          <w:p w14:paraId="090CC7FF" w14:textId="4A6CF31E" w:rsidR="00717A97" w:rsidRPr="00547441" w:rsidRDefault="00717A97" w:rsidP="00717A97">
            <w:pPr>
              <w:widowControl/>
              <w:autoSpaceDE/>
              <w:autoSpaceDN/>
              <w:jc w:val="center"/>
              <w:rPr>
                <w:sz w:val="18"/>
                <w:szCs w:val="18"/>
                <w:lang w:bidi="ar-SA"/>
              </w:rPr>
            </w:pPr>
            <w:r>
              <w:rPr>
                <w:sz w:val="16"/>
                <w:szCs w:val="16"/>
              </w:rPr>
              <w:t>30,53</w:t>
            </w:r>
          </w:p>
        </w:tc>
      </w:tr>
      <w:tr w:rsidR="00717A97" w:rsidRPr="00547441" w14:paraId="65A12A51"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0C3CE25C" w14:textId="77777777" w:rsidR="00717A97" w:rsidRPr="00547441" w:rsidRDefault="00717A97" w:rsidP="00717A97">
            <w:pPr>
              <w:widowControl/>
              <w:autoSpaceDE/>
              <w:autoSpaceDN/>
              <w:jc w:val="center"/>
              <w:rPr>
                <w:sz w:val="20"/>
                <w:szCs w:val="20"/>
                <w:lang w:bidi="ar-SA"/>
              </w:rPr>
            </w:pPr>
            <w:r w:rsidRPr="00547441">
              <w:rPr>
                <w:sz w:val="20"/>
                <w:szCs w:val="20"/>
                <w:lang w:bidi="ar-SA"/>
              </w:rPr>
              <w:t>2</w:t>
            </w:r>
          </w:p>
        </w:tc>
        <w:tc>
          <w:tcPr>
            <w:tcW w:w="1855" w:type="dxa"/>
            <w:tcBorders>
              <w:top w:val="nil"/>
              <w:left w:val="nil"/>
              <w:bottom w:val="single" w:sz="8" w:space="0" w:color="000000"/>
              <w:right w:val="single" w:sz="8" w:space="0" w:color="000000"/>
            </w:tcBorders>
            <w:shd w:val="clear" w:color="auto" w:fill="auto"/>
            <w:vAlign w:val="bottom"/>
            <w:hideMark/>
          </w:tcPr>
          <w:p w14:paraId="16C49F38"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№2</w:t>
            </w:r>
          </w:p>
        </w:tc>
        <w:tc>
          <w:tcPr>
            <w:tcW w:w="711" w:type="dxa"/>
            <w:tcBorders>
              <w:top w:val="nil"/>
              <w:left w:val="nil"/>
              <w:bottom w:val="single" w:sz="8" w:space="0" w:color="000000"/>
              <w:right w:val="single" w:sz="8" w:space="0" w:color="000000"/>
            </w:tcBorders>
            <w:shd w:val="clear" w:color="auto" w:fill="auto"/>
            <w:vAlign w:val="bottom"/>
            <w:hideMark/>
          </w:tcPr>
          <w:p w14:paraId="101CD8E0" w14:textId="30DF372B" w:rsidR="00717A97" w:rsidRPr="00547441" w:rsidRDefault="00717A97" w:rsidP="00717A97">
            <w:pPr>
              <w:widowControl/>
              <w:autoSpaceDE/>
              <w:autoSpaceDN/>
              <w:jc w:val="center"/>
              <w:rPr>
                <w:sz w:val="18"/>
                <w:szCs w:val="18"/>
                <w:lang w:bidi="ar-SA"/>
              </w:rPr>
            </w:pPr>
            <w:r>
              <w:rPr>
                <w:sz w:val="16"/>
                <w:szCs w:val="16"/>
              </w:rPr>
              <w:t>1,891</w:t>
            </w:r>
          </w:p>
        </w:tc>
        <w:tc>
          <w:tcPr>
            <w:tcW w:w="621" w:type="dxa"/>
            <w:tcBorders>
              <w:top w:val="nil"/>
              <w:left w:val="nil"/>
              <w:bottom w:val="single" w:sz="8" w:space="0" w:color="000000"/>
              <w:right w:val="single" w:sz="8" w:space="0" w:color="000000"/>
            </w:tcBorders>
            <w:shd w:val="clear" w:color="auto" w:fill="auto"/>
            <w:vAlign w:val="bottom"/>
            <w:hideMark/>
          </w:tcPr>
          <w:p w14:paraId="3DB8BF53" w14:textId="7F992BA2"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7390A499" w14:textId="5A112E3A" w:rsidR="00717A97" w:rsidRPr="00547441" w:rsidRDefault="00717A97" w:rsidP="00717A97">
            <w:pPr>
              <w:widowControl/>
              <w:autoSpaceDE/>
              <w:autoSpaceDN/>
              <w:jc w:val="center"/>
              <w:rPr>
                <w:sz w:val="18"/>
                <w:szCs w:val="18"/>
                <w:lang w:bidi="ar-SA"/>
              </w:rPr>
            </w:pPr>
            <w:r>
              <w:rPr>
                <w:sz w:val="16"/>
                <w:szCs w:val="16"/>
              </w:rPr>
              <w:t>0,173</w:t>
            </w:r>
          </w:p>
        </w:tc>
        <w:tc>
          <w:tcPr>
            <w:tcW w:w="621" w:type="dxa"/>
            <w:tcBorders>
              <w:top w:val="nil"/>
              <w:left w:val="nil"/>
              <w:bottom w:val="single" w:sz="8" w:space="0" w:color="000000"/>
              <w:right w:val="single" w:sz="8" w:space="0" w:color="000000"/>
            </w:tcBorders>
            <w:shd w:val="clear" w:color="auto" w:fill="auto"/>
            <w:vAlign w:val="bottom"/>
            <w:hideMark/>
          </w:tcPr>
          <w:p w14:paraId="0F076C6F" w14:textId="5F05C464" w:rsidR="00717A97" w:rsidRPr="00547441" w:rsidRDefault="00717A97" w:rsidP="00717A97">
            <w:pPr>
              <w:widowControl/>
              <w:autoSpaceDE/>
              <w:autoSpaceDN/>
              <w:jc w:val="center"/>
              <w:rPr>
                <w:sz w:val="18"/>
                <w:szCs w:val="18"/>
                <w:lang w:bidi="ar-SA"/>
              </w:rPr>
            </w:pPr>
            <w:r>
              <w:rPr>
                <w:sz w:val="16"/>
                <w:szCs w:val="16"/>
              </w:rPr>
              <w:t>2,064</w:t>
            </w:r>
          </w:p>
        </w:tc>
        <w:tc>
          <w:tcPr>
            <w:tcW w:w="621" w:type="dxa"/>
            <w:tcBorders>
              <w:top w:val="nil"/>
              <w:left w:val="nil"/>
              <w:bottom w:val="single" w:sz="8" w:space="0" w:color="000000"/>
              <w:right w:val="single" w:sz="8" w:space="0" w:color="000000"/>
            </w:tcBorders>
            <w:shd w:val="clear" w:color="auto" w:fill="auto"/>
            <w:vAlign w:val="bottom"/>
            <w:hideMark/>
          </w:tcPr>
          <w:p w14:paraId="2AD792B3" w14:textId="2FD87DAA" w:rsidR="00717A97" w:rsidRPr="00547441" w:rsidRDefault="00717A97" w:rsidP="00717A97">
            <w:pPr>
              <w:widowControl/>
              <w:autoSpaceDE/>
              <w:autoSpaceDN/>
              <w:jc w:val="center"/>
              <w:rPr>
                <w:sz w:val="18"/>
                <w:szCs w:val="18"/>
                <w:lang w:bidi="ar-SA"/>
              </w:rPr>
            </w:pPr>
            <w:r>
              <w:rPr>
                <w:sz w:val="16"/>
                <w:szCs w:val="16"/>
              </w:rPr>
              <w:t>1,891</w:t>
            </w:r>
          </w:p>
        </w:tc>
        <w:tc>
          <w:tcPr>
            <w:tcW w:w="621" w:type="dxa"/>
            <w:tcBorders>
              <w:top w:val="nil"/>
              <w:left w:val="nil"/>
              <w:bottom w:val="single" w:sz="8" w:space="0" w:color="000000"/>
              <w:right w:val="single" w:sz="8" w:space="0" w:color="000000"/>
            </w:tcBorders>
            <w:shd w:val="clear" w:color="auto" w:fill="auto"/>
            <w:vAlign w:val="bottom"/>
            <w:hideMark/>
          </w:tcPr>
          <w:p w14:paraId="2B23B598" w14:textId="4EA56246"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3FA5686" w14:textId="6150AE7F" w:rsidR="00717A97" w:rsidRPr="00547441" w:rsidRDefault="00717A97" w:rsidP="00717A97">
            <w:pPr>
              <w:widowControl/>
              <w:autoSpaceDE/>
              <w:autoSpaceDN/>
              <w:jc w:val="center"/>
              <w:rPr>
                <w:sz w:val="18"/>
                <w:szCs w:val="18"/>
                <w:lang w:bidi="ar-SA"/>
              </w:rPr>
            </w:pPr>
            <w:r>
              <w:rPr>
                <w:sz w:val="16"/>
                <w:szCs w:val="16"/>
              </w:rPr>
              <w:t>0,173</w:t>
            </w:r>
          </w:p>
        </w:tc>
        <w:tc>
          <w:tcPr>
            <w:tcW w:w="621" w:type="dxa"/>
            <w:tcBorders>
              <w:top w:val="nil"/>
              <w:left w:val="nil"/>
              <w:bottom w:val="single" w:sz="8" w:space="0" w:color="000000"/>
              <w:right w:val="single" w:sz="8" w:space="0" w:color="000000"/>
            </w:tcBorders>
            <w:shd w:val="clear" w:color="auto" w:fill="auto"/>
            <w:vAlign w:val="bottom"/>
            <w:hideMark/>
          </w:tcPr>
          <w:p w14:paraId="05D5FF0B" w14:textId="7BD3654D" w:rsidR="00717A97" w:rsidRPr="00547441" w:rsidRDefault="00717A97" w:rsidP="00717A97">
            <w:pPr>
              <w:widowControl/>
              <w:autoSpaceDE/>
              <w:autoSpaceDN/>
              <w:jc w:val="center"/>
              <w:rPr>
                <w:sz w:val="18"/>
                <w:szCs w:val="18"/>
                <w:lang w:bidi="ar-SA"/>
              </w:rPr>
            </w:pPr>
            <w:r>
              <w:rPr>
                <w:sz w:val="16"/>
                <w:szCs w:val="16"/>
              </w:rPr>
              <w:t>2,064</w:t>
            </w:r>
          </w:p>
        </w:tc>
        <w:tc>
          <w:tcPr>
            <w:tcW w:w="621" w:type="dxa"/>
            <w:tcBorders>
              <w:top w:val="nil"/>
              <w:left w:val="nil"/>
              <w:bottom w:val="single" w:sz="8" w:space="0" w:color="000000"/>
              <w:right w:val="single" w:sz="8" w:space="0" w:color="000000"/>
            </w:tcBorders>
            <w:shd w:val="clear" w:color="auto" w:fill="auto"/>
            <w:vAlign w:val="bottom"/>
            <w:hideMark/>
          </w:tcPr>
          <w:p w14:paraId="7DA5EA7C" w14:textId="3A19A0B8" w:rsidR="00717A97" w:rsidRPr="00547441" w:rsidRDefault="00717A97" w:rsidP="00717A97">
            <w:pPr>
              <w:widowControl/>
              <w:autoSpaceDE/>
              <w:autoSpaceDN/>
              <w:jc w:val="center"/>
              <w:rPr>
                <w:sz w:val="18"/>
                <w:szCs w:val="18"/>
                <w:lang w:bidi="ar-SA"/>
              </w:rPr>
            </w:pPr>
            <w:r>
              <w:rPr>
                <w:sz w:val="16"/>
                <w:szCs w:val="16"/>
              </w:rPr>
              <w:t>2,103</w:t>
            </w:r>
          </w:p>
        </w:tc>
        <w:tc>
          <w:tcPr>
            <w:tcW w:w="621" w:type="dxa"/>
            <w:tcBorders>
              <w:top w:val="nil"/>
              <w:left w:val="nil"/>
              <w:bottom w:val="single" w:sz="8" w:space="0" w:color="000000"/>
              <w:right w:val="single" w:sz="8" w:space="0" w:color="000000"/>
            </w:tcBorders>
            <w:shd w:val="clear" w:color="auto" w:fill="auto"/>
            <w:vAlign w:val="bottom"/>
            <w:hideMark/>
          </w:tcPr>
          <w:p w14:paraId="61219EAA" w14:textId="62B26085"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1D0D744" w14:textId="24E8FD90" w:rsidR="00717A97" w:rsidRPr="00547441" w:rsidRDefault="00717A97" w:rsidP="00717A97">
            <w:pPr>
              <w:widowControl/>
              <w:autoSpaceDE/>
              <w:autoSpaceDN/>
              <w:jc w:val="center"/>
              <w:rPr>
                <w:sz w:val="18"/>
                <w:szCs w:val="18"/>
                <w:lang w:bidi="ar-SA"/>
              </w:rPr>
            </w:pPr>
            <w:r>
              <w:rPr>
                <w:sz w:val="16"/>
                <w:szCs w:val="16"/>
              </w:rPr>
              <w:t>0,231</w:t>
            </w:r>
          </w:p>
        </w:tc>
        <w:tc>
          <w:tcPr>
            <w:tcW w:w="621" w:type="dxa"/>
            <w:tcBorders>
              <w:top w:val="nil"/>
              <w:left w:val="nil"/>
              <w:bottom w:val="single" w:sz="8" w:space="0" w:color="000000"/>
              <w:right w:val="single" w:sz="8" w:space="0" w:color="000000"/>
            </w:tcBorders>
            <w:shd w:val="clear" w:color="auto" w:fill="auto"/>
            <w:vAlign w:val="bottom"/>
            <w:hideMark/>
          </w:tcPr>
          <w:p w14:paraId="23DF410B" w14:textId="52D14E27" w:rsidR="00717A97" w:rsidRPr="00547441" w:rsidRDefault="00717A97" w:rsidP="00717A97">
            <w:pPr>
              <w:widowControl/>
              <w:autoSpaceDE/>
              <w:autoSpaceDN/>
              <w:jc w:val="center"/>
              <w:rPr>
                <w:sz w:val="18"/>
                <w:szCs w:val="18"/>
                <w:lang w:bidi="ar-SA"/>
              </w:rPr>
            </w:pPr>
            <w:r>
              <w:rPr>
                <w:sz w:val="16"/>
                <w:szCs w:val="16"/>
              </w:rPr>
              <w:t>2,334</w:t>
            </w:r>
          </w:p>
        </w:tc>
        <w:tc>
          <w:tcPr>
            <w:tcW w:w="621" w:type="dxa"/>
            <w:tcBorders>
              <w:top w:val="nil"/>
              <w:left w:val="nil"/>
              <w:bottom w:val="single" w:sz="8" w:space="0" w:color="000000"/>
              <w:right w:val="single" w:sz="8" w:space="0" w:color="000000"/>
            </w:tcBorders>
            <w:shd w:val="clear" w:color="auto" w:fill="auto"/>
            <w:vAlign w:val="bottom"/>
            <w:hideMark/>
          </w:tcPr>
          <w:p w14:paraId="46CF07B5" w14:textId="7497D8C3" w:rsidR="00717A97" w:rsidRPr="00547441" w:rsidRDefault="00717A97" w:rsidP="00717A97">
            <w:pPr>
              <w:widowControl/>
              <w:autoSpaceDE/>
              <w:autoSpaceDN/>
              <w:jc w:val="center"/>
              <w:rPr>
                <w:sz w:val="18"/>
                <w:szCs w:val="18"/>
                <w:lang w:bidi="ar-SA"/>
              </w:rPr>
            </w:pPr>
            <w:r>
              <w:rPr>
                <w:sz w:val="16"/>
                <w:szCs w:val="16"/>
              </w:rPr>
              <w:t>2,245</w:t>
            </w:r>
          </w:p>
        </w:tc>
        <w:tc>
          <w:tcPr>
            <w:tcW w:w="621" w:type="dxa"/>
            <w:tcBorders>
              <w:top w:val="nil"/>
              <w:left w:val="nil"/>
              <w:bottom w:val="single" w:sz="8" w:space="0" w:color="000000"/>
              <w:right w:val="single" w:sz="8" w:space="0" w:color="000000"/>
            </w:tcBorders>
            <w:shd w:val="clear" w:color="auto" w:fill="auto"/>
            <w:vAlign w:val="bottom"/>
            <w:hideMark/>
          </w:tcPr>
          <w:p w14:paraId="0F6773E3" w14:textId="073076ED"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ED589BC" w14:textId="191E3269" w:rsidR="00717A97" w:rsidRPr="00547441" w:rsidRDefault="00717A97" w:rsidP="00717A97">
            <w:pPr>
              <w:widowControl/>
              <w:autoSpaceDE/>
              <w:autoSpaceDN/>
              <w:jc w:val="center"/>
              <w:rPr>
                <w:sz w:val="18"/>
                <w:szCs w:val="18"/>
                <w:lang w:bidi="ar-SA"/>
              </w:rPr>
            </w:pPr>
            <w:r>
              <w:rPr>
                <w:sz w:val="16"/>
                <w:szCs w:val="16"/>
              </w:rPr>
              <w:t>0,27</w:t>
            </w:r>
          </w:p>
        </w:tc>
        <w:tc>
          <w:tcPr>
            <w:tcW w:w="621" w:type="dxa"/>
            <w:tcBorders>
              <w:top w:val="nil"/>
              <w:left w:val="nil"/>
              <w:bottom w:val="single" w:sz="8" w:space="0" w:color="000000"/>
              <w:right w:val="single" w:sz="8" w:space="0" w:color="000000"/>
            </w:tcBorders>
            <w:shd w:val="clear" w:color="auto" w:fill="auto"/>
            <w:vAlign w:val="bottom"/>
            <w:hideMark/>
          </w:tcPr>
          <w:p w14:paraId="3111A29A" w14:textId="02CDE9AF" w:rsidR="00717A97" w:rsidRPr="00547441" w:rsidRDefault="00717A97" w:rsidP="00717A97">
            <w:pPr>
              <w:widowControl/>
              <w:autoSpaceDE/>
              <w:autoSpaceDN/>
              <w:jc w:val="center"/>
              <w:rPr>
                <w:sz w:val="18"/>
                <w:szCs w:val="18"/>
                <w:lang w:bidi="ar-SA"/>
              </w:rPr>
            </w:pPr>
            <w:r>
              <w:rPr>
                <w:sz w:val="16"/>
                <w:szCs w:val="16"/>
              </w:rPr>
              <w:t>2,515</w:t>
            </w:r>
          </w:p>
        </w:tc>
        <w:tc>
          <w:tcPr>
            <w:tcW w:w="621" w:type="dxa"/>
            <w:tcBorders>
              <w:top w:val="nil"/>
              <w:left w:val="nil"/>
              <w:bottom w:val="single" w:sz="8" w:space="0" w:color="000000"/>
              <w:right w:val="single" w:sz="8" w:space="0" w:color="000000"/>
            </w:tcBorders>
            <w:shd w:val="clear" w:color="auto" w:fill="auto"/>
            <w:vAlign w:val="bottom"/>
            <w:hideMark/>
          </w:tcPr>
          <w:p w14:paraId="0C97B55B" w14:textId="4C239027" w:rsidR="00717A97" w:rsidRPr="00547441" w:rsidRDefault="00717A97" w:rsidP="00717A97">
            <w:pPr>
              <w:widowControl/>
              <w:autoSpaceDE/>
              <w:autoSpaceDN/>
              <w:jc w:val="center"/>
              <w:rPr>
                <w:sz w:val="18"/>
                <w:szCs w:val="18"/>
                <w:lang w:bidi="ar-SA"/>
              </w:rPr>
            </w:pPr>
            <w:r>
              <w:rPr>
                <w:sz w:val="16"/>
                <w:szCs w:val="16"/>
              </w:rPr>
              <w:t>2,387</w:t>
            </w:r>
          </w:p>
        </w:tc>
        <w:tc>
          <w:tcPr>
            <w:tcW w:w="621" w:type="dxa"/>
            <w:tcBorders>
              <w:top w:val="nil"/>
              <w:left w:val="nil"/>
              <w:bottom w:val="single" w:sz="8" w:space="0" w:color="000000"/>
              <w:right w:val="single" w:sz="8" w:space="0" w:color="000000"/>
            </w:tcBorders>
            <w:shd w:val="clear" w:color="auto" w:fill="auto"/>
            <w:vAlign w:val="bottom"/>
            <w:hideMark/>
          </w:tcPr>
          <w:p w14:paraId="33151B82" w14:textId="2E57F13B"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BCD0D96" w14:textId="46FEAEB5" w:rsidR="00717A97" w:rsidRPr="00547441" w:rsidRDefault="00717A97" w:rsidP="00717A97">
            <w:pPr>
              <w:widowControl/>
              <w:autoSpaceDE/>
              <w:autoSpaceDN/>
              <w:jc w:val="center"/>
              <w:rPr>
                <w:sz w:val="18"/>
                <w:szCs w:val="18"/>
                <w:lang w:bidi="ar-SA"/>
              </w:rPr>
            </w:pPr>
            <w:r>
              <w:rPr>
                <w:sz w:val="16"/>
                <w:szCs w:val="16"/>
              </w:rPr>
              <w:t>0,309</w:t>
            </w:r>
          </w:p>
        </w:tc>
        <w:tc>
          <w:tcPr>
            <w:tcW w:w="621" w:type="dxa"/>
            <w:tcBorders>
              <w:top w:val="nil"/>
              <w:left w:val="nil"/>
              <w:bottom w:val="single" w:sz="8" w:space="0" w:color="000000"/>
              <w:right w:val="single" w:sz="8" w:space="0" w:color="000000"/>
            </w:tcBorders>
            <w:shd w:val="clear" w:color="auto" w:fill="auto"/>
            <w:vAlign w:val="bottom"/>
            <w:hideMark/>
          </w:tcPr>
          <w:p w14:paraId="148F18A6" w14:textId="7F871AD1" w:rsidR="00717A97" w:rsidRPr="00547441" w:rsidRDefault="00717A97" w:rsidP="00717A97">
            <w:pPr>
              <w:widowControl/>
              <w:autoSpaceDE/>
              <w:autoSpaceDN/>
              <w:jc w:val="center"/>
              <w:rPr>
                <w:sz w:val="18"/>
                <w:szCs w:val="18"/>
                <w:lang w:bidi="ar-SA"/>
              </w:rPr>
            </w:pPr>
            <w:r>
              <w:rPr>
                <w:sz w:val="16"/>
                <w:szCs w:val="16"/>
              </w:rPr>
              <w:t>2,696</w:t>
            </w:r>
          </w:p>
        </w:tc>
        <w:tc>
          <w:tcPr>
            <w:tcW w:w="621" w:type="dxa"/>
            <w:tcBorders>
              <w:top w:val="nil"/>
              <w:left w:val="nil"/>
              <w:bottom w:val="single" w:sz="8" w:space="0" w:color="000000"/>
              <w:right w:val="single" w:sz="8" w:space="0" w:color="000000"/>
            </w:tcBorders>
            <w:shd w:val="clear" w:color="auto" w:fill="auto"/>
            <w:vAlign w:val="bottom"/>
            <w:hideMark/>
          </w:tcPr>
          <w:p w14:paraId="50B15406" w14:textId="52834468" w:rsidR="00717A97" w:rsidRPr="00547441" w:rsidRDefault="00717A97" w:rsidP="00717A97">
            <w:pPr>
              <w:widowControl/>
              <w:autoSpaceDE/>
              <w:autoSpaceDN/>
              <w:jc w:val="center"/>
              <w:rPr>
                <w:sz w:val="18"/>
                <w:szCs w:val="18"/>
                <w:lang w:bidi="ar-SA"/>
              </w:rPr>
            </w:pPr>
            <w:r>
              <w:rPr>
                <w:sz w:val="16"/>
                <w:szCs w:val="16"/>
              </w:rPr>
              <w:t>2,671</w:t>
            </w:r>
          </w:p>
        </w:tc>
        <w:tc>
          <w:tcPr>
            <w:tcW w:w="621" w:type="dxa"/>
            <w:tcBorders>
              <w:top w:val="nil"/>
              <w:left w:val="nil"/>
              <w:bottom w:val="single" w:sz="8" w:space="0" w:color="000000"/>
              <w:right w:val="single" w:sz="8" w:space="0" w:color="000000"/>
            </w:tcBorders>
            <w:shd w:val="clear" w:color="auto" w:fill="auto"/>
            <w:vAlign w:val="bottom"/>
            <w:hideMark/>
          </w:tcPr>
          <w:p w14:paraId="3DF13B1A" w14:textId="1F3C6E23"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A7534E0" w14:textId="533B4E4C" w:rsidR="00717A97" w:rsidRPr="00547441" w:rsidRDefault="00717A97" w:rsidP="00717A97">
            <w:pPr>
              <w:widowControl/>
              <w:autoSpaceDE/>
              <w:autoSpaceDN/>
              <w:jc w:val="center"/>
              <w:rPr>
                <w:sz w:val="18"/>
                <w:szCs w:val="18"/>
                <w:lang w:bidi="ar-SA"/>
              </w:rPr>
            </w:pPr>
            <w:r>
              <w:rPr>
                <w:sz w:val="16"/>
                <w:szCs w:val="16"/>
              </w:rPr>
              <w:t>0,388</w:t>
            </w:r>
          </w:p>
        </w:tc>
        <w:tc>
          <w:tcPr>
            <w:tcW w:w="621" w:type="dxa"/>
            <w:tcBorders>
              <w:top w:val="nil"/>
              <w:left w:val="nil"/>
              <w:bottom w:val="single" w:sz="8" w:space="0" w:color="000000"/>
              <w:right w:val="single" w:sz="8" w:space="0" w:color="000000"/>
            </w:tcBorders>
            <w:shd w:val="clear" w:color="auto" w:fill="auto"/>
            <w:vAlign w:val="bottom"/>
            <w:hideMark/>
          </w:tcPr>
          <w:p w14:paraId="2D7A6CD0" w14:textId="5ED30373" w:rsidR="00717A97" w:rsidRPr="00547441" w:rsidRDefault="00717A97" w:rsidP="00717A97">
            <w:pPr>
              <w:widowControl/>
              <w:autoSpaceDE/>
              <w:autoSpaceDN/>
              <w:jc w:val="center"/>
              <w:rPr>
                <w:sz w:val="18"/>
                <w:szCs w:val="18"/>
                <w:lang w:bidi="ar-SA"/>
              </w:rPr>
            </w:pPr>
            <w:r>
              <w:rPr>
                <w:sz w:val="16"/>
                <w:szCs w:val="16"/>
              </w:rPr>
              <w:t>3,059</w:t>
            </w:r>
          </w:p>
        </w:tc>
        <w:tc>
          <w:tcPr>
            <w:tcW w:w="621" w:type="dxa"/>
            <w:tcBorders>
              <w:top w:val="nil"/>
              <w:left w:val="nil"/>
              <w:bottom w:val="single" w:sz="8" w:space="0" w:color="000000"/>
              <w:right w:val="single" w:sz="8" w:space="0" w:color="000000"/>
            </w:tcBorders>
            <w:shd w:val="clear" w:color="auto" w:fill="auto"/>
            <w:vAlign w:val="bottom"/>
            <w:hideMark/>
          </w:tcPr>
          <w:p w14:paraId="4CAD2F91" w14:textId="68A99D53" w:rsidR="00717A97" w:rsidRPr="00547441" w:rsidRDefault="00717A97" w:rsidP="00717A97">
            <w:pPr>
              <w:widowControl/>
              <w:autoSpaceDE/>
              <w:autoSpaceDN/>
              <w:jc w:val="center"/>
              <w:rPr>
                <w:sz w:val="18"/>
                <w:szCs w:val="18"/>
                <w:lang w:bidi="ar-SA"/>
              </w:rPr>
            </w:pPr>
            <w:r>
              <w:rPr>
                <w:sz w:val="16"/>
                <w:szCs w:val="16"/>
              </w:rPr>
              <w:t>2,955</w:t>
            </w:r>
          </w:p>
        </w:tc>
        <w:tc>
          <w:tcPr>
            <w:tcW w:w="621" w:type="dxa"/>
            <w:tcBorders>
              <w:top w:val="nil"/>
              <w:left w:val="nil"/>
              <w:bottom w:val="single" w:sz="8" w:space="0" w:color="000000"/>
              <w:right w:val="single" w:sz="8" w:space="0" w:color="000000"/>
            </w:tcBorders>
            <w:shd w:val="clear" w:color="auto" w:fill="auto"/>
            <w:vAlign w:val="bottom"/>
            <w:hideMark/>
          </w:tcPr>
          <w:p w14:paraId="2B06BCDF" w14:textId="3EEB9953"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C887FC5" w14:textId="2F6567C3" w:rsidR="00717A97" w:rsidRPr="00547441" w:rsidRDefault="00717A97" w:rsidP="00717A97">
            <w:pPr>
              <w:widowControl/>
              <w:autoSpaceDE/>
              <w:autoSpaceDN/>
              <w:jc w:val="center"/>
              <w:rPr>
                <w:sz w:val="18"/>
                <w:szCs w:val="18"/>
                <w:lang w:bidi="ar-SA"/>
              </w:rPr>
            </w:pPr>
            <w:r>
              <w:rPr>
                <w:sz w:val="16"/>
                <w:szCs w:val="16"/>
              </w:rPr>
              <w:t>0,467</w:t>
            </w:r>
          </w:p>
        </w:tc>
        <w:tc>
          <w:tcPr>
            <w:tcW w:w="621" w:type="dxa"/>
            <w:tcBorders>
              <w:top w:val="nil"/>
              <w:left w:val="nil"/>
              <w:bottom w:val="single" w:sz="8" w:space="0" w:color="000000"/>
              <w:right w:val="single" w:sz="8" w:space="0" w:color="000000"/>
            </w:tcBorders>
            <w:shd w:val="clear" w:color="auto" w:fill="auto"/>
            <w:vAlign w:val="bottom"/>
            <w:hideMark/>
          </w:tcPr>
          <w:p w14:paraId="5B9A6A5A" w14:textId="2165F4AF" w:rsidR="00717A97" w:rsidRPr="00547441" w:rsidRDefault="00717A97" w:rsidP="00717A97">
            <w:pPr>
              <w:widowControl/>
              <w:autoSpaceDE/>
              <w:autoSpaceDN/>
              <w:jc w:val="center"/>
              <w:rPr>
                <w:sz w:val="18"/>
                <w:szCs w:val="18"/>
                <w:lang w:bidi="ar-SA"/>
              </w:rPr>
            </w:pPr>
            <w:r>
              <w:rPr>
                <w:sz w:val="16"/>
                <w:szCs w:val="16"/>
              </w:rPr>
              <w:t>3,422</w:t>
            </w:r>
          </w:p>
        </w:tc>
        <w:tc>
          <w:tcPr>
            <w:tcW w:w="621" w:type="dxa"/>
            <w:tcBorders>
              <w:top w:val="nil"/>
              <w:left w:val="nil"/>
              <w:bottom w:val="single" w:sz="8" w:space="0" w:color="000000"/>
              <w:right w:val="single" w:sz="8" w:space="0" w:color="000000"/>
            </w:tcBorders>
            <w:shd w:val="clear" w:color="auto" w:fill="auto"/>
            <w:vAlign w:val="bottom"/>
            <w:hideMark/>
          </w:tcPr>
          <w:p w14:paraId="4DEEEAF7" w14:textId="4ACDA32B" w:rsidR="00717A97" w:rsidRPr="00547441" w:rsidRDefault="00717A97" w:rsidP="00717A97">
            <w:pPr>
              <w:widowControl/>
              <w:autoSpaceDE/>
              <w:autoSpaceDN/>
              <w:jc w:val="center"/>
              <w:rPr>
                <w:sz w:val="18"/>
                <w:szCs w:val="18"/>
                <w:lang w:bidi="ar-SA"/>
              </w:rPr>
            </w:pPr>
            <w:r>
              <w:rPr>
                <w:sz w:val="16"/>
                <w:szCs w:val="16"/>
              </w:rPr>
              <w:t>3,381</w:t>
            </w:r>
          </w:p>
        </w:tc>
        <w:tc>
          <w:tcPr>
            <w:tcW w:w="621" w:type="dxa"/>
            <w:tcBorders>
              <w:top w:val="nil"/>
              <w:left w:val="nil"/>
              <w:bottom w:val="single" w:sz="8" w:space="0" w:color="000000"/>
              <w:right w:val="single" w:sz="8" w:space="0" w:color="000000"/>
            </w:tcBorders>
            <w:shd w:val="clear" w:color="auto" w:fill="auto"/>
            <w:vAlign w:val="bottom"/>
            <w:hideMark/>
          </w:tcPr>
          <w:p w14:paraId="61B8F1A0" w14:textId="790BAF28"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F1A768C" w14:textId="7B7689D2" w:rsidR="00717A97" w:rsidRPr="00547441" w:rsidRDefault="00717A97" w:rsidP="00717A97">
            <w:pPr>
              <w:widowControl/>
              <w:autoSpaceDE/>
              <w:autoSpaceDN/>
              <w:jc w:val="center"/>
              <w:rPr>
                <w:sz w:val="18"/>
                <w:szCs w:val="18"/>
                <w:lang w:bidi="ar-SA"/>
              </w:rPr>
            </w:pPr>
            <w:r>
              <w:rPr>
                <w:sz w:val="16"/>
                <w:szCs w:val="16"/>
              </w:rPr>
              <w:t>0,585</w:t>
            </w:r>
          </w:p>
        </w:tc>
        <w:tc>
          <w:tcPr>
            <w:tcW w:w="621" w:type="dxa"/>
            <w:tcBorders>
              <w:top w:val="nil"/>
              <w:left w:val="nil"/>
              <w:bottom w:val="single" w:sz="8" w:space="0" w:color="000000"/>
              <w:right w:val="single" w:sz="8" w:space="0" w:color="000000"/>
            </w:tcBorders>
            <w:shd w:val="clear" w:color="auto" w:fill="auto"/>
            <w:vAlign w:val="bottom"/>
            <w:hideMark/>
          </w:tcPr>
          <w:p w14:paraId="05429029" w14:textId="3CC9CDE8" w:rsidR="00717A97" w:rsidRPr="00547441" w:rsidRDefault="00717A97" w:rsidP="00717A97">
            <w:pPr>
              <w:widowControl/>
              <w:autoSpaceDE/>
              <w:autoSpaceDN/>
              <w:jc w:val="center"/>
              <w:rPr>
                <w:sz w:val="18"/>
                <w:szCs w:val="18"/>
                <w:lang w:bidi="ar-SA"/>
              </w:rPr>
            </w:pPr>
            <w:r>
              <w:rPr>
                <w:sz w:val="16"/>
                <w:szCs w:val="16"/>
              </w:rPr>
              <w:t>3,966</w:t>
            </w:r>
          </w:p>
        </w:tc>
      </w:tr>
      <w:tr w:rsidR="00717A97" w:rsidRPr="00547441" w14:paraId="5C5CA69C"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72E152D1" w14:textId="77777777" w:rsidR="00717A97" w:rsidRPr="00547441" w:rsidRDefault="00717A97" w:rsidP="00717A97">
            <w:pPr>
              <w:widowControl/>
              <w:autoSpaceDE/>
              <w:autoSpaceDN/>
              <w:jc w:val="center"/>
              <w:rPr>
                <w:sz w:val="20"/>
                <w:szCs w:val="20"/>
                <w:lang w:bidi="ar-SA"/>
              </w:rPr>
            </w:pPr>
            <w:r w:rsidRPr="00547441">
              <w:rPr>
                <w:sz w:val="20"/>
                <w:szCs w:val="20"/>
                <w:lang w:bidi="ar-SA"/>
              </w:rPr>
              <w:t>3</w:t>
            </w:r>
          </w:p>
        </w:tc>
        <w:tc>
          <w:tcPr>
            <w:tcW w:w="1855" w:type="dxa"/>
            <w:tcBorders>
              <w:top w:val="nil"/>
              <w:left w:val="nil"/>
              <w:bottom w:val="single" w:sz="8" w:space="0" w:color="000000"/>
              <w:right w:val="single" w:sz="8" w:space="0" w:color="000000"/>
            </w:tcBorders>
            <w:shd w:val="clear" w:color="auto" w:fill="auto"/>
            <w:vAlign w:val="bottom"/>
            <w:hideMark/>
          </w:tcPr>
          <w:p w14:paraId="4933239F"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№3</w:t>
            </w:r>
          </w:p>
        </w:tc>
        <w:tc>
          <w:tcPr>
            <w:tcW w:w="711" w:type="dxa"/>
            <w:tcBorders>
              <w:top w:val="nil"/>
              <w:left w:val="nil"/>
              <w:bottom w:val="single" w:sz="8" w:space="0" w:color="000000"/>
              <w:right w:val="single" w:sz="8" w:space="0" w:color="000000"/>
            </w:tcBorders>
            <w:shd w:val="clear" w:color="auto" w:fill="auto"/>
            <w:vAlign w:val="bottom"/>
            <w:hideMark/>
          </w:tcPr>
          <w:p w14:paraId="49EA62CD" w14:textId="33AE93B0" w:rsidR="00717A97" w:rsidRPr="00547441" w:rsidRDefault="00717A97" w:rsidP="00717A97">
            <w:pPr>
              <w:widowControl/>
              <w:autoSpaceDE/>
              <w:autoSpaceDN/>
              <w:jc w:val="center"/>
              <w:rPr>
                <w:sz w:val="18"/>
                <w:szCs w:val="18"/>
                <w:lang w:bidi="ar-SA"/>
              </w:rPr>
            </w:pPr>
            <w:r>
              <w:rPr>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3FDD3CB9" w14:textId="6E9E2248"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56F4E6A" w14:textId="6FA4EA45" w:rsidR="00717A97" w:rsidRPr="00547441" w:rsidRDefault="00717A97" w:rsidP="00717A97">
            <w:pPr>
              <w:widowControl/>
              <w:autoSpaceDE/>
              <w:autoSpaceDN/>
              <w:jc w:val="center"/>
              <w:rPr>
                <w:sz w:val="18"/>
                <w:szCs w:val="18"/>
                <w:lang w:bidi="ar-SA"/>
              </w:rPr>
            </w:pPr>
            <w:r>
              <w:rPr>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3A1FFDBE" w14:textId="67972AF3" w:rsidR="00717A97" w:rsidRPr="00547441" w:rsidRDefault="00717A97" w:rsidP="00717A97">
            <w:pPr>
              <w:widowControl/>
              <w:autoSpaceDE/>
              <w:autoSpaceDN/>
              <w:jc w:val="center"/>
              <w:rPr>
                <w:sz w:val="18"/>
                <w:szCs w:val="18"/>
                <w:lang w:bidi="ar-SA"/>
              </w:rPr>
            </w:pPr>
            <w:r>
              <w:rPr>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78563591" w14:textId="12E91141" w:rsidR="00717A97" w:rsidRPr="00547441" w:rsidRDefault="00717A97" w:rsidP="00717A97">
            <w:pPr>
              <w:widowControl/>
              <w:autoSpaceDE/>
              <w:autoSpaceDN/>
              <w:jc w:val="center"/>
              <w:rPr>
                <w:sz w:val="18"/>
                <w:szCs w:val="18"/>
                <w:lang w:bidi="ar-SA"/>
              </w:rPr>
            </w:pPr>
            <w:r>
              <w:rPr>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1E51E9D3" w14:textId="60188F12"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783F7BA" w14:textId="056A1225" w:rsidR="00717A97" w:rsidRPr="00547441" w:rsidRDefault="00717A97" w:rsidP="00717A97">
            <w:pPr>
              <w:widowControl/>
              <w:autoSpaceDE/>
              <w:autoSpaceDN/>
              <w:jc w:val="center"/>
              <w:rPr>
                <w:sz w:val="18"/>
                <w:szCs w:val="18"/>
                <w:lang w:bidi="ar-SA"/>
              </w:rPr>
            </w:pPr>
            <w:r>
              <w:rPr>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CC37DA1" w14:textId="24D002F3" w:rsidR="00717A97" w:rsidRPr="00547441" w:rsidRDefault="00717A97" w:rsidP="00717A97">
            <w:pPr>
              <w:widowControl/>
              <w:autoSpaceDE/>
              <w:autoSpaceDN/>
              <w:jc w:val="center"/>
              <w:rPr>
                <w:sz w:val="18"/>
                <w:szCs w:val="18"/>
                <w:lang w:bidi="ar-SA"/>
              </w:rPr>
            </w:pPr>
            <w:r>
              <w:rPr>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62B741E8" w14:textId="3EB5E64B"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2B6858DE" w14:textId="25B5075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5D261297" w14:textId="6AEBCE4D"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18A411CF" w14:textId="4EE9073E"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694BFBB4" w14:textId="72D05DC4"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23040980" w14:textId="1F44C1E5"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CED368F" w14:textId="46BB32BB"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6352FB97" w14:textId="132777F1"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018AC293" w14:textId="34C06B03"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43573866" w14:textId="361E299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41B8756" w14:textId="3C74F08A"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F23AADC" w14:textId="4CEC22D2"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065E91BE" w14:textId="253A5249"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7509D500" w14:textId="6EF0430B"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53D5CEF" w14:textId="144BE91B"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6E230115" w14:textId="4011A014"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4FED6EAD" w14:textId="78CECBB2"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62BBB9FD" w14:textId="56FFF988"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56DB0244" w14:textId="79382A56"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AF2BF00" w14:textId="42E853E4" w:rsidR="00717A97" w:rsidRPr="00547441" w:rsidRDefault="00717A97" w:rsidP="00717A97">
            <w:pPr>
              <w:widowControl/>
              <w:autoSpaceDE/>
              <w:autoSpaceDN/>
              <w:jc w:val="center"/>
              <w:rPr>
                <w:sz w:val="18"/>
                <w:szCs w:val="18"/>
                <w:lang w:bidi="ar-SA"/>
              </w:rPr>
            </w:pPr>
            <w:r>
              <w:rPr>
                <w:color w:val="000000"/>
                <w:sz w:val="16"/>
                <w:szCs w:val="16"/>
              </w:rPr>
              <w:t>0,49</w:t>
            </w:r>
          </w:p>
        </w:tc>
        <w:tc>
          <w:tcPr>
            <w:tcW w:w="621" w:type="dxa"/>
            <w:tcBorders>
              <w:top w:val="nil"/>
              <w:left w:val="nil"/>
              <w:bottom w:val="single" w:sz="8" w:space="0" w:color="000000"/>
              <w:right w:val="single" w:sz="8" w:space="0" w:color="000000"/>
            </w:tcBorders>
            <w:shd w:val="clear" w:color="auto" w:fill="auto"/>
            <w:vAlign w:val="bottom"/>
            <w:hideMark/>
          </w:tcPr>
          <w:p w14:paraId="3D9623BD" w14:textId="71018B1A" w:rsidR="00717A97" w:rsidRPr="00547441" w:rsidRDefault="00717A97" w:rsidP="00717A97">
            <w:pPr>
              <w:widowControl/>
              <w:autoSpaceDE/>
              <w:autoSpaceDN/>
              <w:jc w:val="center"/>
              <w:rPr>
                <w:sz w:val="18"/>
                <w:szCs w:val="18"/>
                <w:lang w:bidi="ar-SA"/>
              </w:rPr>
            </w:pPr>
            <w:r>
              <w:rPr>
                <w:color w:val="000000"/>
                <w:sz w:val="16"/>
                <w:szCs w:val="16"/>
              </w:rPr>
              <w:t>0,485</w:t>
            </w:r>
          </w:p>
        </w:tc>
        <w:tc>
          <w:tcPr>
            <w:tcW w:w="621" w:type="dxa"/>
            <w:tcBorders>
              <w:top w:val="nil"/>
              <w:left w:val="nil"/>
              <w:bottom w:val="single" w:sz="8" w:space="0" w:color="000000"/>
              <w:right w:val="single" w:sz="8" w:space="0" w:color="000000"/>
            </w:tcBorders>
            <w:shd w:val="clear" w:color="auto" w:fill="auto"/>
            <w:vAlign w:val="bottom"/>
            <w:hideMark/>
          </w:tcPr>
          <w:p w14:paraId="43E5E11A" w14:textId="00DD76F1"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4F97B4F" w14:textId="7184E016"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51FC6FDF" w14:textId="33EAE3B5" w:rsidR="00717A97" w:rsidRPr="00547441" w:rsidRDefault="00717A97" w:rsidP="00717A97">
            <w:pPr>
              <w:widowControl/>
              <w:autoSpaceDE/>
              <w:autoSpaceDN/>
              <w:jc w:val="center"/>
              <w:rPr>
                <w:sz w:val="18"/>
                <w:szCs w:val="18"/>
                <w:lang w:bidi="ar-SA"/>
              </w:rPr>
            </w:pPr>
            <w:r>
              <w:rPr>
                <w:color w:val="000000"/>
                <w:sz w:val="16"/>
                <w:szCs w:val="16"/>
              </w:rPr>
              <w:t>0,49</w:t>
            </w:r>
          </w:p>
        </w:tc>
      </w:tr>
      <w:tr w:rsidR="00717A97" w:rsidRPr="00547441" w14:paraId="31CE7786"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69709E63" w14:textId="77777777" w:rsidR="00717A97" w:rsidRPr="00547441" w:rsidRDefault="00717A97" w:rsidP="00717A97">
            <w:pPr>
              <w:widowControl/>
              <w:autoSpaceDE/>
              <w:autoSpaceDN/>
              <w:jc w:val="center"/>
              <w:rPr>
                <w:sz w:val="20"/>
                <w:szCs w:val="20"/>
                <w:lang w:bidi="ar-SA"/>
              </w:rPr>
            </w:pPr>
            <w:r w:rsidRPr="00547441">
              <w:rPr>
                <w:sz w:val="20"/>
                <w:szCs w:val="20"/>
                <w:lang w:bidi="ar-SA"/>
              </w:rPr>
              <w:t>4</w:t>
            </w:r>
          </w:p>
        </w:tc>
        <w:tc>
          <w:tcPr>
            <w:tcW w:w="1855" w:type="dxa"/>
            <w:tcBorders>
              <w:top w:val="nil"/>
              <w:left w:val="nil"/>
              <w:bottom w:val="single" w:sz="8" w:space="0" w:color="000000"/>
              <w:right w:val="single" w:sz="8" w:space="0" w:color="000000"/>
            </w:tcBorders>
            <w:shd w:val="clear" w:color="auto" w:fill="auto"/>
            <w:vAlign w:val="bottom"/>
            <w:hideMark/>
          </w:tcPr>
          <w:p w14:paraId="20793580"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№4</w:t>
            </w:r>
          </w:p>
        </w:tc>
        <w:tc>
          <w:tcPr>
            <w:tcW w:w="711" w:type="dxa"/>
            <w:tcBorders>
              <w:top w:val="nil"/>
              <w:left w:val="nil"/>
              <w:bottom w:val="single" w:sz="8" w:space="0" w:color="000000"/>
              <w:right w:val="single" w:sz="8" w:space="0" w:color="000000"/>
            </w:tcBorders>
            <w:shd w:val="clear" w:color="auto" w:fill="auto"/>
            <w:vAlign w:val="bottom"/>
            <w:hideMark/>
          </w:tcPr>
          <w:p w14:paraId="65063ACD" w14:textId="71436D28" w:rsidR="00717A97" w:rsidRPr="00547441" w:rsidRDefault="00717A97" w:rsidP="00717A97">
            <w:pPr>
              <w:widowControl/>
              <w:autoSpaceDE/>
              <w:autoSpaceDN/>
              <w:jc w:val="center"/>
              <w:rPr>
                <w:sz w:val="18"/>
                <w:szCs w:val="18"/>
                <w:lang w:bidi="ar-SA"/>
              </w:rPr>
            </w:pPr>
            <w:r>
              <w:rPr>
                <w:sz w:val="16"/>
                <w:szCs w:val="16"/>
              </w:rPr>
              <w:t>48,379</w:t>
            </w:r>
          </w:p>
        </w:tc>
        <w:tc>
          <w:tcPr>
            <w:tcW w:w="621" w:type="dxa"/>
            <w:tcBorders>
              <w:top w:val="nil"/>
              <w:left w:val="nil"/>
              <w:bottom w:val="single" w:sz="8" w:space="0" w:color="000000"/>
              <w:right w:val="single" w:sz="8" w:space="0" w:color="000000"/>
            </w:tcBorders>
            <w:shd w:val="clear" w:color="auto" w:fill="auto"/>
            <w:vAlign w:val="bottom"/>
            <w:hideMark/>
          </w:tcPr>
          <w:p w14:paraId="3B0AB95E" w14:textId="487DD7E1" w:rsidR="00717A97" w:rsidRPr="00547441" w:rsidRDefault="00717A97" w:rsidP="00717A97">
            <w:pPr>
              <w:widowControl/>
              <w:autoSpaceDE/>
              <w:autoSpaceDN/>
              <w:jc w:val="center"/>
              <w:rPr>
                <w:sz w:val="18"/>
                <w:szCs w:val="18"/>
                <w:lang w:bidi="ar-SA"/>
              </w:rPr>
            </w:pPr>
            <w:r>
              <w:rPr>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5761E65" w14:textId="1E2B31D0" w:rsidR="00717A97" w:rsidRPr="00547441" w:rsidRDefault="00717A97" w:rsidP="00717A97">
            <w:pPr>
              <w:widowControl/>
              <w:autoSpaceDE/>
              <w:autoSpaceDN/>
              <w:jc w:val="center"/>
              <w:rPr>
                <w:sz w:val="18"/>
                <w:szCs w:val="18"/>
                <w:lang w:bidi="ar-SA"/>
              </w:rPr>
            </w:pPr>
            <w:r>
              <w:rPr>
                <w:sz w:val="16"/>
                <w:szCs w:val="16"/>
              </w:rPr>
              <w:t>5,346</w:t>
            </w:r>
          </w:p>
        </w:tc>
        <w:tc>
          <w:tcPr>
            <w:tcW w:w="621" w:type="dxa"/>
            <w:tcBorders>
              <w:top w:val="nil"/>
              <w:left w:val="nil"/>
              <w:bottom w:val="single" w:sz="8" w:space="0" w:color="000000"/>
              <w:right w:val="single" w:sz="8" w:space="0" w:color="000000"/>
            </w:tcBorders>
            <w:shd w:val="clear" w:color="auto" w:fill="auto"/>
            <w:vAlign w:val="bottom"/>
            <w:hideMark/>
          </w:tcPr>
          <w:p w14:paraId="3F78DAF7" w14:textId="2279076A" w:rsidR="00717A97" w:rsidRPr="00547441" w:rsidRDefault="00717A97" w:rsidP="00717A97">
            <w:pPr>
              <w:widowControl/>
              <w:autoSpaceDE/>
              <w:autoSpaceDN/>
              <w:jc w:val="center"/>
              <w:rPr>
                <w:sz w:val="18"/>
                <w:szCs w:val="18"/>
                <w:lang w:bidi="ar-SA"/>
              </w:rPr>
            </w:pPr>
            <w:r>
              <w:rPr>
                <w:sz w:val="16"/>
                <w:szCs w:val="16"/>
              </w:rPr>
              <w:t>53,73</w:t>
            </w:r>
          </w:p>
        </w:tc>
        <w:tc>
          <w:tcPr>
            <w:tcW w:w="621" w:type="dxa"/>
            <w:tcBorders>
              <w:top w:val="nil"/>
              <w:left w:val="nil"/>
              <w:bottom w:val="single" w:sz="8" w:space="0" w:color="000000"/>
              <w:right w:val="single" w:sz="8" w:space="0" w:color="000000"/>
            </w:tcBorders>
            <w:shd w:val="clear" w:color="auto" w:fill="auto"/>
            <w:vAlign w:val="bottom"/>
            <w:hideMark/>
          </w:tcPr>
          <w:p w14:paraId="1A74FA25" w14:textId="59DB1313" w:rsidR="00717A97" w:rsidRPr="00547441" w:rsidRDefault="00717A97" w:rsidP="00717A97">
            <w:pPr>
              <w:widowControl/>
              <w:autoSpaceDE/>
              <w:autoSpaceDN/>
              <w:jc w:val="center"/>
              <w:rPr>
                <w:sz w:val="18"/>
                <w:szCs w:val="18"/>
                <w:lang w:bidi="ar-SA"/>
              </w:rPr>
            </w:pPr>
            <w:r>
              <w:rPr>
                <w:sz w:val="16"/>
                <w:szCs w:val="16"/>
              </w:rPr>
              <w:t>49,32</w:t>
            </w:r>
          </w:p>
        </w:tc>
        <w:tc>
          <w:tcPr>
            <w:tcW w:w="621" w:type="dxa"/>
            <w:tcBorders>
              <w:top w:val="nil"/>
              <w:left w:val="nil"/>
              <w:bottom w:val="single" w:sz="8" w:space="0" w:color="000000"/>
              <w:right w:val="single" w:sz="8" w:space="0" w:color="000000"/>
            </w:tcBorders>
            <w:shd w:val="clear" w:color="auto" w:fill="auto"/>
            <w:vAlign w:val="bottom"/>
            <w:hideMark/>
          </w:tcPr>
          <w:p w14:paraId="14AD0AB3" w14:textId="3EEF760E"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D8043C7" w14:textId="62368D9A" w:rsidR="00717A97" w:rsidRPr="00547441" w:rsidRDefault="00717A97" w:rsidP="00717A97">
            <w:pPr>
              <w:widowControl/>
              <w:autoSpaceDE/>
              <w:autoSpaceDN/>
              <w:jc w:val="center"/>
              <w:rPr>
                <w:sz w:val="18"/>
                <w:szCs w:val="18"/>
                <w:lang w:bidi="ar-SA"/>
              </w:rPr>
            </w:pPr>
            <w:r>
              <w:rPr>
                <w:sz w:val="16"/>
                <w:szCs w:val="16"/>
              </w:rPr>
              <w:t>5,376</w:t>
            </w:r>
          </w:p>
        </w:tc>
        <w:tc>
          <w:tcPr>
            <w:tcW w:w="621" w:type="dxa"/>
            <w:tcBorders>
              <w:top w:val="nil"/>
              <w:left w:val="nil"/>
              <w:bottom w:val="single" w:sz="8" w:space="0" w:color="000000"/>
              <w:right w:val="single" w:sz="8" w:space="0" w:color="000000"/>
            </w:tcBorders>
            <w:shd w:val="clear" w:color="auto" w:fill="auto"/>
            <w:vAlign w:val="bottom"/>
            <w:hideMark/>
          </w:tcPr>
          <w:p w14:paraId="4CB4FF76" w14:textId="62C0F9C6" w:rsidR="00717A97" w:rsidRPr="00547441" w:rsidRDefault="00717A97" w:rsidP="00717A97">
            <w:pPr>
              <w:widowControl/>
              <w:autoSpaceDE/>
              <w:autoSpaceDN/>
              <w:jc w:val="center"/>
              <w:rPr>
                <w:sz w:val="18"/>
                <w:szCs w:val="18"/>
                <w:lang w:bidi="ar-SA"/>
              </w:rPr>
            </w:pPr>
            <w:r>
              <w:rPr>
                <w:sz w:val="16"/>
                <w:szCs w:val="16"/>
              </w:rPr>
              <w:t>54,8</w:t>
            </w:r>
          </w:p>
        </w:tc>
        <w:tc>
          <w:tcPr>
            <w:tcW w:w="621" w:type="dxa"/>
            <w:tcBorders>
              <w:top w:val="nil"/>
              <w:left w:val="nil"/>
              <w:bottom w:val="single" w:sz="8" w:space="0" w:color="000000"/>
              <w:right w:val="single" w:sz="8" w:space="0" w:color="000000"/>
            </w:tcBorders>
            <w:shd w:val="clear" w:color="auto" w:fill="auto"/>
            <w:vAlign w:val="bottom"/>
            <w:hideMark/>
          </w:tcPr>
          <w:p w14:paraId="56B9275C" w14:textId="16E8ED3C" w:rsidR="00717A97" w:rsidRPr="00547441" w:rsidRDefault="00717A97" w:rsidP="00717A97">
            <w:pPr>
              <w:widowControl/>
              <w:autoSpaceDE/>
              <w:autoSpaceDN/>
              <w:jc w:val="center"/>
              <w:rPr>
                <w:sz w:val="18"/>
                <w:szCs w:val="18"/>
                <w:lang w:bidi="ar-SA"/>
              </w:rPr>
            </w:pPr>
            <w:r>
              <w:rPr>
                <w:sz w:val="16"/>
                <w:szCs w:val="16"/>
              </w:rPr>
              <w:t>49,87</w:t>
            </w:r>
          </w:p>
        </w:tc>
        <w:tc>
          <w:tcPr>
            <w:tcW w:w="621" w:type="dxa"/>
            <w:tcBorders>
              <w:top w:val="nil"/>
              <w:left w:val="nil"/>
              <w:bottom w:val="single" w:sz="8" w:space="0" w:color="000000"/>
              <w:right w:val="single" w:sz="8" w:space="0" w:color="000000"/>
            </w:tcBorders>
            <w:shd w:val="clear" w:color="auto" w:fill="auto"/>
            <w:vAlign w:val="bottom"/>
            <w:hideMark/>
          </w:tcPr>
          <w:p w14:paraId="1827D7EE" w14:textId="71EE6787"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B938154" w14:textId="345E1996" w:rsidR="00717A97" w:rsidRPr="00547441" w:rsidRDefault="00717A97" w:rsidP="00717A97">
            <w:pPr>
              <w:widowControl/>
              <w:autoSpaceDE/>
              <w:autoSpaceDN/>
              <w:jc w:val="center"/>
              <w:rPr>
                <w:sz w:val="18"/>
                <w:szCs w:val="18"/>
                <w:lang w:bidi="ar-SA"/>
              </w:rPr>
            </w:pPr>
            <w:r>
              <w:rPr>
                <w:sz w:val="16"/>
                <w:szCs w:val="16"/>
              </w:rPr>
              <w:t>5,47</w:t>
            </w:r>
          </w:p>
        </w:tc>
        <w:tc>
          <w:tcPr>
            <w:tcW w:w="621" w:type="dxa"/>
            <w:tcBorders>
              <w:top w:val="nil"/>
              <w:left w:val="nil"/>
              <w:bottom w:val="single" w:sz="8" w:space="0" w:color="000000"/>
              <w:right w:val="single" w:sz="8" w:space="0" w:color="000000"/>
            </w:tcBorders>
            <w:shd w:val="clear" w:color="auto" w:fill="auto"/>
            <w:vAlign w:val="bottom"/>
            <w:hideMark/>
          </w:tcPr>
          <w:p w14:paraId="74D5525F" w14:textId="72B513F0" w:rsidR="00717A97" w:rsidRPr="00547441" w:rsidRDefault="00717A97" w:rsidP="00717A97">
            <w:pPr>
              <w:widowControl/>
              <w:autoSpaceDE/>
              <w:autoSpaceDN/>
              <w:jc w:val="center"/>
              <w:rPr>
                <w:sz w:val="18"/>
                <w:szCs w:val="18"/>
                <w:lang w:bidi="ar-SA"/>
              </w:rPr>
            </w:pPr>
            <w:r>
              <w:rPr>
                <w:sz w:val="16"/>
                <w:szCs w:val="16"/>
              </w:rPr>
              <w:t>55,44</w:t>
            </w:r>
          </w:p>
        </w:tc>
        <w:tc>
          <w:tcPr>
            <w:tcW w:w="621" w:type="dxa"/>
            <w:tcBorders>
              <w:top w:val="nil"/>
              <w:left w:val="nil"/>
              <w:bottom w:val="single" w:sz="8" w:space="0" w:color="000000"/>
              <w:right w:val="single" w:sz="8" w:space="0" w:color="000000"/>
            </w:tcBorders>
            <w:shd w:val="clear" w:color="auto" w:fill="auto"/>
            <w:vAlign w:val="bottom"/>
            <w:hideMark/>
          </w:tcPr>
          <w:p w14:paraId="36C60511" w14:textId="28CBC1CE" w:rsidR="00717A97" w:rsidRPr="00547441" w:rsidRDefault="00717A97" w:rsidP="00717A97">
            <w:pPr>
              <w:widowControl/>
              <w:autoSpaceDE/>
              <w:autoSpaceDN/>
              <w:jc w:val="center"/>
              <w:rPr>
                <w:sz w:val="18"/>
                <w:szCs w:val="18"/>
                <w:lang w:bidi="ar-SA"/>
              </w:rPr>
            </w:pPr>
            <w:r>
              <w:rPr>
                <w:sz w:val="16"/>
                <w:szCs w:val="16"/>
              </w:rPr>
              <w:t>50,12</w:t>
            </w:r>
          </w:p>
        </w:tc>
        <w:tc>
          <w:tcPr>
            <w:tcW w:w="621" w:type="dxa"/>
            <w:tcBorders>
              <w:top w:val="nil"/>
              <w:left w:val="nil"/>
              <w:bottom w:val="single" w:sz="8" w:space="0" w:color="000000"/>
              <w:right w:val="single" w:sz="8" w:space="0" w:color="000000"/>
            </w:tcBorders>
            <w:shd w:val="clear" w:color="auto" w:fill="auto"/>
            <w:vAlign w:val="bottom"/>
            <w:hideMark/>
          </w:tcPr>
          <w:p w14:paraId="65BD2F12" w14:textId="679FEFC2"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25C3B3D6" w14:textId="73B4B458" w:rsidR="00717A97" w:rsidRPr="00547441" w:rsidRDefault="00717A97" w:rsidP="00717A97">
            <w:pPr>
              <w:widowControl/>
              <w:autoSpaceDE/>
              <w:autoSpaceDN/>
              <w:jc w:val="center"/>
              <w:rPr>
                <w:sz w:val="18"/>
                <w:szCs w:val="18"/>
                <w:lang w:bidi="ar-SA"/>
              </w:rPr>
            </w:pPr>
            <w:r>
              <w:rPr>
                <w:sz w:val="16"/>
                <w:szCs w:val="16"/>
              </w:rPr>
              <w:t>5,512</w:t>
            </w:r>
          </w:p>
        </w:tc>
        <w:tc>
          <w:tcPr>
            <w:tcW w:w="621" w:type="dxa"/>
            <w:tcBorders>
              <w:top w:val="nil"/>
              <w:left w:val="nil"/>
              <w:bottom w:val="single" w:sz="8" w:space="0" w:color="000000"/>
              <w:right w:val="single" w:sz="8" w:space="0" w:color="000000"/>
            </w:tcBorders>
            <w:shd w:val="clear" w:color="auto" w:fill="auto"/>
            <w:vAlign w:val="bottom"/>
            <w:hideMark/>
          </w:tcPr>
          <w:p w14:paraId="5FD6DA9A" w14:textId="63C43602" w:rsidR="00717A97" w:rsidRPr="00547441" w:rsidRDefault="00717A97" w:rsidP="00717A97">
            <w:pPr>
              <w:widowControl/>
              <w:autoSpaceDE/>
              <w:autoSpaceDN/>
              <w:jc w:val="center"/>
              <w:rPr>
                <w:sz w:val="18"/>
                <w:szCs w:val="18"/>
                <w:lang w:bidi="ar-SA"/>
              </w:rPr>
            </w:pPr>
            <w:r>
              <w:rPr>
                <w:sz w:val="16"/>
                <w:szCs w:val="16"/>
              </w:rPr>
              <w:t>55,74</w:t>
            </w:r>
          </w:p>
        </w:tc>
        <w:tc>
          <w:tcPr>
            <w:tcW w:w="621" w:type="dxa"/>
            <w:tcBorders>
              <w:top w:val="nil"/>
              <w:left w:val="nil"/>
              <w:bottom w:val="single" w:sz="8" w:space="0" w:color="000000"/>
              <w:right w:val="single" w:sz="8" w:space="0" w:color="000000"/>
            </w:tcBorders>
            <w:shd w:val="clear" w:color="auto" w:fill="auto"/>
            <w:vAlign w:val="bottom"/>
            <w:hideMark/>
          </w:tcPr>
          <w:p w14:paraId="508D392F" w14:textId="5DBEBD3E" w:rsidR="00717A97" w:rsidRPr="00547441" w:rsidRDefault="00717A97" w:rsidP="00717A97">
            <w:pPr>
              <w:widowControl/>
              <w:autoSpaceDE/>
              <w:autoSpaceDN/>
              <w:jc w:val="center"/>
              <w:rPr>
                <w:sz w:val="18"/>
                <w:szCs w:val="18"/>
                <w:lang w:bidi="ar-SA"/>
              </w:rPr>
            </w:pPr>
            <w:r>
              <w:rPr>
                <w:sz w:val="16"/>
                <w:szCs w:val="16"/>
              </w:rPr>
              <w:t>50,28</w:t>
            </w:r>
          </w:p>
        </w:tc>
        <w:tc>
          <w:tcPr>
            <w:tcW w:w="621" w:type="dxa"/>
            <w:tcBorders>
              <w:top w:val="nil"/>
              <w:left w:val="nil"/>
              <w:bottom w:val="single" w:sz="8" w:space="0" w:color="000000"/>
              <w:right w:val="single" w:sz="8" w:space="0" w:color="000000"/>
            </w:tcBorders>
            <w:shd w:val="clear" w:color="auto" w:fill="auto"/>
            <w:vAlign w:val="bottom"/>
            <w:hideMark/>
          </w:tcPr>
          <w:p w14:paraId="54D7A7D9" w14:textId="2D2A9F0B"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704F1F9F" w14:textId="20A71126" w:rsidR="00717A97" w:rsidRPr="00547441" w:rsidRDefault="00717A97" w:rsidP="00717A97">
            <w:pPr>
              <w:widowControl/>
              <w:autoSpaceDE/>
              <w:autoSpaceDN/>
              <w:jc w:val="center"/>
              <w:rPr>
                <w:sz w:val="18"/>
                <w:szCs w:val="18"/>
                <w:lang w:bidi="ar-SA"/>
              </w:rPr>
            </w:pPr>
            <w:r>
              <w:rPr>
                <w:sz w:val="16"/>
                <w:szCs w:val="16"/>
              </w:rPr>
              <w:t>5,554</w:t>
            </w:r>
          </w:p>
        </w:tc>
        <w:tc>
          <w:tcPr>
            <w:tcW w:w="621" w:type="dxa"/>
            <w:tcBorders>
              <w:top w:val="nil"/>
              <w:left w:val="nil"/>
              <w:bottom w:val="single" w:sz="8" w:space="0" w:color="000000"/>
              <w:right w:val="single" w:sz="8" w:space="0" w:color="000000"/>
            </w:tcBorders>
            <w:shd w:val="clear" w:color="auto" w:fill="auto"/>
            <w:vAlign w:val="bottom"/>
            <w:hideMark/>
          </w:tcPr>
          <w:p w14:paraId="267D1744" w14:textId="553E68AC" w:rsidR="00717A97" w:rsidRPr="00547441" w:rsidRDefault="00717A97" w:rsidP="00717A97">
            <w:pPr>
              <w:widowControl/>
              <w:autoSpaceDE/>
              <w:autoSpaceDN/>
              <w:jc w:val="center"/>
              <w:rPr>
                <w:sz w:val="18"/>
                <w:szCs w:val="18"/>
                <w:lang w:bidi="ar-SA"/>
              </w:rPr>
            </w:pPr>
            <w:r>
              <w:rPr>
                <w:sz w:val="16"/>
                <w:szCs w:val="16"/>
              </w:rPr>
              <w:t>55,94</w:t>
            </w:r>
          </w:p>
        </w:tc>
        <w:tc>
          <w:tcPr>
            <w:tcW w:w="621" w:type="dxa"/>
            <w:tcBorders>
              <w:top w:val="nil"/>
              <w:left w:val="nil"/>
              <w:bottom w:val="single" w:sz="8" w:space="0" w:color="000000"/>
              <w:right w:val="single" w:sz="8" w:space="0" w:color="000000"/>
            </w:tcBorders>
            <w:shd w:val="clear" w:color="auto" w:fill="auto"/>
            <w:vAlign w:val="bottom"/>
            <w:hideMark/>
          </w:tcPr>
          <w:p w14:paraId="27F252F6" w14:textId="4EAE728C" w:rsidR="00717A97" w:rsidRPr="00547441" w:rsidRDefault="00717A97" w:rsidP="00717A97">
            <w:pPr>
              <w:widowControl/>
              <w:autoSpaceDE/>
              <w:autoSpaceDN/>
              <w:jc w:val="center"/>
              <w:rPr>
                <w:sz w:val="18"/>
                <w:szCs w:val="18"/>
                <w:lang w:bidi="ar-SA"/>
              </w:rPr>
            </w:pPr>
            <w:r>
              <w:rPr>
                <w:sz w:val="16"/>
                <w:szCs w:val="16"/>
              </w:rPr>
              <w:t>50,43</w:t>
            </w:r>
          </w:p>
        </w:tc>
        <w:tc>
          <w:tcPr>
            <w:tcW w:w="621" w:type="dxa"/>
            <w:tcBorders>
              <w:top w:val="nil"/>
              <w:left w:val="nil"/>
              <w:bottom w:val="single" w:sz="8" w:space="0" w:color="000000"/>
              <w:right w:val="single" w:sz="8" w:space="0" w:color="000000"/>
            </w:tcBorders>
            <w:shd w:val="clear" w:color="auto" w:fill="auto"/>
            <w:vAlign w:val="bottom"/>
            <w:hideMark/>
          </w:tcPr>
          <w:p w14:paraId="1665773E" w14:textId="190B81B9"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D9C5120" w14:textId="60C48901" w:rsidR="00717A97" w:rsidRPr="00547441" w:rsidRDefault="00717A97" w:rsidP="00717A97">
            <w:pPr>
              <w:widowControl/>
              <w:autoSpaceDE/>
              <w:autoSpaceDN/>
              <w:jc w:val="center"/>
              <w:rPr>
                <w:sz w:val="18"/>
                <w:szCs w:val="18"/>
                <w:lang w:bidi="ar-SA"/>
              </w:rPr>
            </w:pPr>
            <w:r>
              <w:rPr>
                <w:sz w:val="16"/>
                <w:szCs w:val="16"/>
              </w:rPr>
              <w:t>5,596</w:t>
            </w:r>
          </w:p>
        </w:tc>
        <w:tc>
          <w:tcPr>
            <w:tcW w:w="621" w:type="dxa"/>
            <w:tcBorders>
              <w:top w:val="nil"/>
              <w:left w:val="nil"/>
              <w:bottom w:val="single" w:sz="8" w:space="0" w:color="000000"/>
              <w:right w:val="single" w:sz="8" w:space="0" w:color="000000"/>
            </w:tcBorders>
            <w:shd w:val="clear" w:color="auto" w:fill="auto"/>
            <w:vAlign w:val="bottom"/>
            <w:hideMark/>
          </w:tcPr>
          <w:p w14:paraId="00E11D08" w14:textId="2719EF60" w:rsidR="00717A97" w:rsidRPr="00547441" w:rsidRDefault="00717A97" w:rsidP="00717A97">
            <w:pPr>
              <w:widowControl/>
              <w:autoSpaceDE/>
              <w:autoSpaceDN/>
              <w:jc w:val="center"/>
              <w:rPr>
                <w:sz w:val="18"/>
                <w:szCs w:val="18"/>
                <w:lang w:bidi="ar-SA"/>
              </w:rPr>
            </w:pPr>
            <w:r>
              <w:rPr>
                <w:sz w:val="16"/>
                <w:szCs w:val="16"/>
              </w:rPr>
              <w:t>56,13</w:t>
            </w:r>
          </w:p>
        </w:tc>
        <w:tc>
          <w:tcPr>
            <w:tcW w:w="621" w:type="dxa"/>
            <w:tcBorders>
              <w:top w:val="nil"/>
              <w:left w:val="nil"/>
              <w:bottom w:val="single" w:sz="8" w:space="0" w:color="000000"/>
              <w:right w:val="single" w:sz="8" w:space="0" w:color="000000"/>
            </w:tcBorders>
            <w:shd w:val="clear" w:color="auto" w:fill="auto"/>
            <w:vAlign w:val="bottom"/>
            <w:hideMark/>
          </w:tcPr>
          <w:p w14:paraId="57237EAB" w14:textId="25D952C7" w:rsidR="00717A97" w:rsidRPr="00547441" w:rsidRDefault="00717A97" w:rsidP="00717A97">
            <w:pPr>
              <w:widowControl/>
              <w:autoSpaceDE/>
              <w:autoSpaceDN/>
              <w:jc w:val="center"/>
              <w:rPr>
                <w:sz w:val="18"/>
                <w:szCs w:val="18"/>
                <w:lang w:bidi="ar-SA"/>
              </w:rPr>
            </w:pPr>
            <w:r>
              <w:rPr>
                <w:sz w:val="16"/>
                <w:szCs w:val="16"/>
              </w:rPr>
              <w:t>50,62</w:t>
            </w:r>
          </w:p>
        </w:tc>
        <w:tc>
          <w:tcPr>
            <w:tcW w:w="621" w:type="dxa"/>
            <w:tcBorders>
              <w:top w:val="nil"/>
              <w:left w:val="nil"/>
              <w:bottom w:val="single" w:sz="8" w:space="0" w:color="000000"/>
              <w:right w:val="single" w:sz="8" w:space="0" w:color="000000"/>
            </w:tcBorders>
            <w:shd w:val="clear" w:color="auto" w:fill="auto"/>
            <w:vAlign w:val="bottom"/>
            <w:hideMark/>
          </w:tcPr>
          <w:p w14:paraId="07BF39E5" w14:textId="25CD0D75"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4E1CC7FA" w14:textId="3867F1C0" w:rsidR="00717A97" w:rsidRPr="00547441" w:rsidRDefault="00717A97" w:rsidP="00717A97">
            <w:pPr>
              <w:widowControl/>
              <w:autoSpaceDE/>
              <w:autoSpaceDN/>
              <w:jc w:val="center"/>
              <w:rPr>
                <w:sz w:val="18"/>
                <w:szCs w:val="18"/>
                <w:lang w:bidi="ar-SA"/>
              </w:rPr>
            </w:pPr>
            <w:r>
              <w:rPr>
                <w:sz w:val="16"/>
                <w:szCs w:val="16"/>
              </w:rPr>
              <w:t>5,649</w:t>
            </w:r>
          </w:p>
        </w:tc>
        <w:tc>
          <w:tcPr>
            <w:tcW w:w="621" w:type="dxa"/>
            <w:tcBorders>
              <w:top w:val="nil"/>
              <w:left w:val="nil"/>
              <w:bottom w:val="single" w:sz="8" w:space="0" w:color="000000"/>
              <w:right w:val="single" w:sz="8" w:space="0" w:color="000000"/>
            </w:tcBorders>
            <w:shd w:val="clear" w:color="auto" w:fill="auto"/>
            <w:vAlign w:val="bottom"/>
            <w:hideMark/>
          </w:tcPr>
          <w:p w14:paraId="4130AE18" w14:textId="79745068" w:rsidR="00717A97" w:rsidRPr="00547441" w:rsidRDefault="00717A97" w:rsidP="00717A97">
            <w:pPr>
              <w:widowControl/>
              <w:autoSpaceDE/>
              <w:autoSpaceDN/>
              <w:jc w:val="center"/>
              <w:rPr>
                <w:sz w:val="18"/>
                <w:szCs w:val="18"/>
                <w:lang w:bidi="ar-SA"/>
              </w:rPr>
            </w:pPr>
            <w:r>
              <w:rPr>
                <w:sz w:val="16"/>
                <w:szCs w:val="16"/>
              </w:rPr>
              <w:t>56,38</w:t>
            </w:r>
          </w:p>
        </w:tc>
        <w:tc>
          <w:tcPr>
            <w:tcW w:w="621" w:type="dxa"/>
            <w:tcBorders>
              <w:top w:val="nil"/>
              <w:left w:val="nil"/>
              <w:bottom w:val="single" w:sz="8" w:space="0" w:color="000000"/>
              <w:right w:val="single" w:sz="8" w:space="0" w:color="000000"/>
            </w:tcBorders>
            <w:shd w:val="clear" w:color="auto" w:fill="auto"/>
            <w:vAlign w:val="bottom"/>
            <w:hideMark/>
          </w:tcPr>
          <w:p w14:paraId="03939442" w14:textId="1ED8FD80" w:rsidR="00717A97" w:rsidRPr="00547441" w:rsidRDefault="00717A97" w:rsidP="00717A97">
            <w:pPr>
              <w:widowControl/>
              <w:autoSpaceDE/>
              <w:autoSpaceDN/>
              <w:jc w:val="center"/>
              <w:rPr>
                <w:sz w:val="18"/>
                <w:szCs w:val="18"/>
                <w:lang w:bidi="ar-SA"/>
              </w:rPr>
            </w:pPr>
            <w:r>
              <w:rPr>
                <w:sz w:val="16"/>
                <w:szCs w:val="16"/>
              </w:rPr>
              <w:t>50,62</w:t>
            </w:r>
          </w:p>
        </w:tc>
        <w:tc>
          <w:tcPr>
            <w:tcW w:w="621" w:type="dxa"/>
            <w:tcBorders>
              <w:top w:val="nil"/>
              <w:left w:val="nil"/>
              <w:bottom w:val="single" w:sz="8" w:space="0" w:color="000000"/>
              <w:right w:val="single" w:sz="8" w:space="0" w:color="000000"/>
            </w:tcBorders>
            <w:shd w:val="clear" w:color="auto" w:fill="auto"/>
            <w:vAlign w:val="bottom"/>
            <w:hideMark/>
          </w:tcPr>
          <w:p w14:paraId="4FAB4AAB" w14:textId="6450F112" w:rsidR="00717A97" w:rsidRPr="00547441" w:rsidRDefault="00717A97" w:rsidP="00717A97">
            <w:pPr>
              <w:widowControl/>
              <w:autoSpaceDE/>
              <w:autoSpaceDN/>
              <w:jc w:val="center"/>
              <w:rPr>
                <w:sz w:val="18"/>
                <w:szCs w:val="18"/>
                <w:lang w:bidi="ar-SA"/>
              </w:rPr>
            </w:pPr>
            <w:r>
              <w:rPr>
                <w:sz w:val="16"/>
                <w:szCs w:val="16"/>
              </w:rPr>
              <w:t>0,107</w:t>
            </w:r>
          </w:p>
        </w:tc>
        <w:tc>
          <w:tcPr>
            <w:tcW w:w="621" w:type="dxa"/>
            <w:tcBorders>
              <w:top w:val="nil"/>
              <w:left w:val="nil"/>
              <w:bottom w:val="single" w:sz="8" w:space="0" w:color="000000"/>
              <w:right w:val="single" w:sz="8" w:space="0" w:color="000000"/>
            </w:tcBorders>
            <w:shd w:val="clear" w:color="auto" w:fill="auto"/>
            <w:vAlign w:val="bottom"/>
            <w:hideMark/>
          </w:tcPr>
          <w:p w14:paraId="795C5FC7" w14:textId="14B29C84" w:rsidR="00717A97" w:rsidRPr="00547441" w:rsidRDefault="00717A97" w:rsidP="00717A97">
            <w:pPr>
              <w:widowControl/>
              <w:autoSpaceDE/>
              <w:autoSpaceDN/>
              <w:jc w:val="center"/>
              <w:rPr>
                <w:sz w:val="18"/>
                <w:szCs w:val="18"/>
                <w:lang w:bidi="ar-SA"/>
              </w:rPr>
            </w:pPr>
            <w:r>
              <w:rPr>
                <w:sz w:val="16"/>
                <w:szCs w:val="16"/>
              </w:rPr>
              <w:t>5,649</w:t>
            </w:r>
          </w:p>
        </w:tc>
        <w:tc>
          <w:tcPr>
            <w:tcW w:w="621" w:type="dxa"/>
            <w:tcBorders>
              <w:top w:val="nil"/>
              <w:left w:val="nil"/>
              <w:bottom w:val="single" w:sz="8" w:space="0" w:color="000000"/>
              <w:right w:val="single" w:sz="8" w:space="0" w:color="000000"/>
            </w:tcBorders>
            <w:shd w:val="clear" w:color="auto" w:fill="auto"/>
            <w:vAlign w:val="bottom"/>
            <w:hideMark/>
          </w:tcPr>
          <w:p w14:paraId="67D35771" w14:textId="48DC80E9" w:rsidR="00717A97" w:rsidRPr="00547441" w:rsidRDefault="00717A97" w:rsidP="00717A97">
            <w:pPr>
              <w:widowControl/>
              <w:autoSpaceDE/>
              <w:autoSpaceDN/>
              <w:jc w:val="center"/>
              <w:rPr>
                <w:sz w:val="18"/>
                <w:szCs w:val="18"/>
                <w:lang w:bidi="ar-SA"/>
              </w:rPr>
            </w:pPr>
            <w:r>
              <w:rPr>
                <w:sz w:val="16"/>
                <w:szCs w:val="16"/>
              </w:rPr>
              <w:t>56,38</w:t>
            </w:r>
          </w:p>
        </w:tc>
      </w:tr>
      <w:tr w:rsidR="00717A97" w:rsidRPr="00547441" w14:paraId="2F6A1B25"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58CC119E" w14:textId="77777777" w:rsidR="00717A97" w:rsidRPr="00547441" w:rsidRDefault="00717A97" w:rsidP="00717A97">
            <w:pPr>
              <w:widowControl/>
              <w:autoSpaceDE/>
              <w:autoSpaceDN/>
              <w:jc w:val="center"/>
              <w:rPr>
                <w:sz w:val="20"/>
                <w:szCs w:val="20"/>
                <w:lang w:bidi="ar-SA"/>
              </w:rPr>
            </w:pPr>
            <w:r w:rsidRPr="00547441">
              <w:rPr>
                <w:sz w:val="20"/>
                <w:szCs w:val="20"/>
                <w:lang w:bidi="ar-SA"/>
              </w:rPr>
              <w:t>5</w:t>
            </w:r>
          </w:p>
        </w:tc>
        <w:tc>
          <w:tcPr>
            <w:tcW w:w="1855" w:type="dxa"/>
            <w:tcBorders>
              <w:top w:val="nil"/>
              <w:left w:val="nil"/>
              <w:bottom w:val="single" w:sz="8" w:space="0" w:color="000000"/>
              <w:right w:val="single" w:sz="8" w:space="0" w:color="000000"/>
            </w:tcBorders>
            <w:shd w:val="clear" w:color="auto" w:fill="auto"/>
            <w:vAlign w:val="bottom"/>
            <w:hideMark/>
          </w:tcPr>
          <w:p w14:paraId="27CCAE3F"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№5</w:t>
            </w:r>
          </w:p>
        </w:tc>
        <w:tc>
          <w:tcPr>
            <w:tcW w:w="711" w:type="dxa"/>
            <w:tcBorders>
              <w:top w:val="nil"/>
              <w:left w:val="nil"/>
              <w:bottom w:val="single" w:sz="8" w:space="0" w:color="000000"/>
              <w:right w:val="single" w:sz="8" w:space="0" w:color="000000"/>
            </w:tcBorders>
            <w:shd w:val="clear" w:color="auto" w:fill="auto"/>
            <w:vAlign w:val="bottom"/>
            <w:hideMark/>
          </w:tcPr>
          <w:p w14:paraId="7245642D" w14:textId="1168E3C6"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6B210283" w14:textId="3E7783D4"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C6A58A5" w14:textId="1EBFE018"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46D791ED" w14:textId="4B79675E"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5705FECC" w14:textId="2E1201C2"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1C0CBFD0" w14:textId="66C5CAE8"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0275106" w14:textId="7FBA37D2"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6F5C3170" w14:textId="5E69573B"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3EE182DC" w14:textId="7948C9EF"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6C65FE6C" w14:textId="287A3AF2"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FDE6089" w14:textId="0C56079F"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312A1F71" w14:textId="5234DC23"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38050A51" w14:textId="5825B6C1"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34699E38" w14:textId="054AC5A9"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52E7872F" w14:textId="7113EE2F"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173A02CC" w14:textId="7A85E7BF"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278A1517" w14:textId="0D5042C7"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7757EA0B" w14:textId="3C74761A"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02BAAE46" w14:textId="6680A8EF"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4EBC53B9" w14:textId="081B4765"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29E4C511" w14:textId="0E59D0DA"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4868D406" w14:textId="7828DF7C"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789AC284" w14:textId="07DB49DE"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64254813" w14:textId="554F9EAA"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054AE024" w14:textId="51484031"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24857363" w14:textId="599EB38B"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EA85A2F" w14:textId="0B4771C7"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0B987FEA" w14:textId="3509FCC5" w:rsidR="00717A97" w:rsidRPr="00547441" w:rsidRDefault="00717A97" w:rsidP="00717A97">
            <w:pPr>
              <w:widowControl/>
              <w:autoSpaceDE/>
              <w:autoSpaceDN/>
              <w:jc w:val="center"/>
              <w:rPr>
                <w:sz w:val="18"/>
                <w:szCs w:val="18"/>
                <w:lang w:bidi="ar-SA"/>
              </w:rPr>
            </w:pPr>
            <w:r>
              <w:rPr>
                <w:color w:val="000000"/>
                <w:sz w:val="16"/>
                <w:szCs w:val="16"/>
              </w:rPr>
              <w:t>0,807</w:t>
            </w:r>
          </w:p>
        </w:tc>
        <w:tc>
          <w:tcPr>
            <w:tcW w:w="621" w:type="dxa"/>
            <w:tcBorders>
              <w:top w:val="nil"/>
              <w:left w:val="nil"/>
              <w:bottom w:val="single" w:sz="8" w:space="0" w:color="000000"/>
              <w:right w:val="single" w:sz="8" w:space="0" w:color="000000"/>
            </w:tcBorders>
            <w:shd w:val="clear" w:color="auto" w:fill="auto"/>
            <w:vAlign w:val="bottom"/>
            <w:hideMark/>
          </w:tcPr>
          <w:p w14:paraId="746FE861" w14:textId="49BD5AA1" w:rsidR="00717A97" w:rsidRPr="00547441" w:rsidRDefault="00717A97" w:rsidP="00717A97">
            <w:pPr>
              <w:widowControl/>
              <w:autoSpaceDE/>
              <w:autoSpaceDN/>
              <w:jc w:val="center"/>
              <w:rPr>
                <w:sz w:val="18"/>
                <w:szCs w:val="18"/>
                <w:lang w:bidi="ar-SA"/>
              </w:rPr>
            </w:pPr>
            <w:r>
              <w:rPr>
                <w:color w:val="000000"/>
                <w:sz w:val="16"/>
                <w:szCs w:val="16"/>
              </w:rPr>
              <w:t>0,543</w:t>
            </w:r>
          </w:p>
        </w:tc>
        <w:tc>
          <w:tcPr>
            <w:tcW w:w="621" w:type="dxa"/>
            <w:tcBorders>
              <w:top w:val="nil"/>
              <w:left w:val="nil"/>
              <w:bottom w:val="single" w:sz="8" w:space="0" w:color="000000"/>
              <w:right w:val="single" w:sz="8" w:space="0" w:color="000000"/>
            </w:tcBorders>
            <w:shd w:val="clear" w:color="auto" w:fill="auto"/>
            <w:vAlign w:val="bottom"/>
            <w:hideMark/>
          </w:tcPr>
          <w:p w14:paraId="0432D02C" w14:textId="4A4C3500"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C68D013" w14:textId="7ABF8D44" w:rsidR="00717A97" w:rsidRPr="00547441" w:rsidRDefault="00717A97" w:rsidP="00717A97">
            <w:pPr>
              <w:widowControl/>
              <w:autoSpaceDE/>
              <w:autoSpaceDN/>
              <w:jc w:val="center"/>
              <w:rPr>
                <w:sz w:val="18"/>
                <w:szCs w:val="18"/>
                <w:lang w:bidi="ar-SA"/>
              </w:rPr>
            </w:pPr>
            <w:r>
              <w:rPr>
                <w:color w:val="000000"/>
                <w:sz w:val="16"/>
                <w:szCs w:val="16"/>
              </w:rPr>
              <w:t>0,264</w:t>
            </w:r>
          </w:p>
        </w:tc>
        <w:tc>
          <w:tcPr>
            <w:tcW w:w="621" w:type="dxa"/>
            <w:tcBorders>
              <w:top w:val="nil"/>
              <w:left w:val="nil"/>
              <w:bottom w:val="single" w:sz="8" w:space="0" w:color="000000"/>
              <w:right w:val="single" w:sz="8" w:space="0" w:color="000000"/>
            </w:tcBorders>
            <w:shd w:val="clear" w:color="auto" w:fill="auto"/>
            <w:vAlign w:val="bottom"/>
            <w:hideMark/>
          </w:tcPr>
          <w:p w14:paraId="4C032332" w14:textId="5F04A003" w:rsidR="00717A97" w:rsidRPr="00547441" w:rsidRDefault="00717A97" w:rsidP="00717A97">
            <w:pPr>
              <w:widowControl/>
              <w:autoSpaceDE/>
              <w:autoSpaceDN/>
              <w:jc w:val="center"/>
              <w:rPr>
                <w:sz w:val="18"/>
                <w:szCs w:val="18"/>
                <w:lang w:bidi="ar-SA"/>
              </w:rPr>
            </w:pPr>
            <w:r>
              <w:rPr>
                <w:color w:val="000000"/>
                <w:sz w:val="16"/>
                <w:szCs w:val="16"/>
              </w:rPr>
              <w:t>0,807</w:t>
            </w:r>
          </w:p>
        </w:tc>
      </w:tr>
      <w:tr w:rsidR="00717A97" w:rsidRPr="00547441" w14:paraId="16F207C9" w14:textId="77777777" w:rsidTr="00547441">
        <w:trPr>
          <w:trHeight w:val="315"/>
        </w:trPr>
        <w:tc>
          <w:tcPr>
            <w:tcW w:w="763" w:type="dxa"/>
            <w:tcBorders>
              <w:top w:val="nil"/>
              <w:left w:val="single" w:sz="8" w:space="0" w:color="000000"/>
              <w:bottom w:val="single" w:sz="8" w:space="0" w:color="000000"/>
              <w:right w:val="single" w:sz="8" w:space="0" w:color="000000"/>
            </w:tcBorders>
            <w:shd w:val="clear" w:color="auto" w:fill="auto"/>
            <w:vAlign w:val="bottom"/>
            <w:hideMark/>
          </w:tcPr>
          <w:p w14:paraId="14A01616" w14:textId="77777777" w:rsidR="00717A97" w:rsidRPr="00547441" w:rsidRDefault="00717A97" w:rsidP="00717A97">
            <w:pPr>
              <w:widowControl/>
              <w:autoSpaceDE/>
              <w:autoSpaceDN/>
              <w:jc w:val="center"/>
              <w:rPr>
                <w:sz w:val="20"/>
                <w:szCs w:val="20"/>
                <w:lang w:bidi="ar-SA"/>
              </w:rPr>
            </w:pPr>
            <w:r w:rsidRPr="00547441">
              <w:rPr>
                <w:sz w:val="20"/>
                <w:szCs w:val="20"/>
                <w:lang w:bidi="ar-SA"/>
              </w:rPr>
              <w:t>6</w:t>
            </w:r>
          </w:p>
        </w:tc>
        <w:tc>
          <w:tcPr>
            <w:tcW w:w="1855" w:type="dxa"/>
            <w:tcBorders>
              <w:top w:val="nil"/>
              <w:left w:val="nil"/>
              <w:bottom w:val="single" w:sz="8" w:space="0" w:color="000000"/>
              <w:right w:val="single" w:sz="8" w:space="0" w:color="000000"/>
            </w:tcBorders>
            <w:shd w:val="clear" w:color="auto" w:fill="auto"/>
            <w:vAlign w:val="bottom"/>
            <w:hideMark/>
          </w:tcPr>
          <w:p w14:paraId="5C7C13F2" w14:textId="77777777" w:rsidR="00717A97" w:rsidRPr="00547441" w:rsidRDefault="00717A97" w:rsidP="00717A97">
            <w:pPr>
              <w:widowControl/>
              <w:autoSpaceDE/>
              <w:autoSpaceDN/>
              <w:jc w:val="center"/>
              <w:rPr>
                <w:sz w:val="20"/>
                <w:szCs w:val="20"/>
                <w:lang w:bidi="ar-SA"/>
              </w:rPr>
            </w:pPr>
            <w:r w:rsidRPr="00547441">
              <w:rPr>
                <w:sz w:val="20"/>
                <w:szCs w:val="20"/>
                <w:lang w:bidi="ar-SA"/>
              </w:rPr>
              <w:t>Микрорайон №6</w:t>
            </w:r>
          </w:p>
        </w:tc>
        <w:tc>
          <w:tcPr>
            <w:tcW w:w="711" w:type="dxa"/>
            <w:tcBorders>
              <w:top w:val="nil"/>
              <w:left w:val="nil"/>
              <w:bottom w:val="single" w:sz="8" w:space="0" w:color="000000"/>
              <w:right w:val="single" w:sz="8" w:space="0" w:color="000000"/>
            </w:tcBorders>
            <w:shd w:val="clear" w:color="auto" w:fill="auto"/>
            <w:vAlign w:val="bottom"/>
            <w:hideMark/>
          </w:tcPr>
          <w:p w14:paraId="1F160F78" w14:textId="52305D08"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2C5C3F4B" w14:textId="241578EA"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69F4EBC6" w14:textId="4CF00595"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7405E85D" w14:textId="09A940CB"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21B02508" w14:textId="2829DA27"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7D897773" w14:textId="479CC5B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1DB864ED" w14:textId="0BCADF25"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46048C2C" w14:textId="1060C101"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3782570A" w14:textId="1F5A609A"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1E51F96B" w14:textId="3FFF8EF0"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9DA4F18" w14:textId="17DF0E22"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571921A9" w14:textId="72A4CF07"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7A2D3758" w14:textId="26F78C1E"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33B11AD6" w14:textId="4F6D88CB"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C5F64ED" w14:textId="18395F67"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62AFA220" w14:textId="6525F6E4"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06EB9127" w14:textId="76974E3B"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162C2B62" w14:textId="3291A146"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7891A81" w14:textId="40235313"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21CAA0C8" w14:textId="22BEEF04"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7586CAEE" w14:textId="786A5677"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4F240818" w14:textId="3EB6C8D6"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34574F78" w14:textId="0987CF13"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149084C4" w14:textId="719B7FC6"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07420256" w14:textId="0FB7BFE4"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0A605A63" w14:textId="73DBF6A8"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2D7843D6" w14:textId="05EC3177"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79CF213C" w14:textId="140EA6EB" w:rsidR="00717A97" w:rsidRPr="00547441" w:rsidRDefault="00717A97" w:rsidP="00717A97">
            <w:pPr>
              <w:widowControl/>
              <w:autoSpaceDE/>
              <w:autoSpaceDN/>
              <w:jc w:val="center"/>
              <w:rPr>
                <w:sz w:val="18"/>
                <w:szCs w:val="18"/>
                <w:lang w:bidi="ar-SA"/>
              </w:rPr>
            </w:pPr>
            <w:r>
              <w:rPr>
                <w:color w:val="000000"/>
                <w:sz w:val="16"/>
                <w:szCs w:val="16"/>
              </w:rPr>
              <w:t>0,618</w:t>
            </w:r>
          </w:p>
        </w:tc>
        <w:tc>
          <w:tcPr>
            <w:tcW w:w="621" w:type="dxa"/>
            <w:tcBorders>
              <w:top w:val="nil"/>
              <w:left w:val="nil"/>
              <w:bottom w:val="single" w:sz="8" w:space="0" w:color="000000"/>
              <w:right w:val="single" w:sz="8" w:space="0" w:color="000000"/>
            </w:tcBorders>
            <w:shd w:val="clear" w:color="auto" w:fill="auto"/>
            <w:vAlign w:val="bottom"/>
            <w:hideMark/>
          </w:tcPr>
          <w:p w14:paraId="1A3AF95A" w14:textId="04D5322F" w:rsidR="00717A97" w:rsidRPr="00547441" w:rsidRDefault="00717A97" w:rsidP="00717A97">
            <w:pPr>
              <w:widowControl/>
              <w:autoSpaceDE/>
              <w:autoSpaceDN/>
              <w:jc w:val="center"/>
              <w:rPr>
                <w:sz w:val="18"/>
                <w:szCs w:val="18"/>
                <w:lang w:bidi="ar-SA"/>
              </w:rPr>
            </w:pPr>
            <w:r>
              <w:rPr>
                <w:color w:val="000000"/>
                <w:sz w:val="16"/>
                <w:szCs w:val="16"/>
              </w:rPr>
              <w:t>0,613</w:t>
            </w:r>
          </w:p>
        </w:tc>
        <w:tc>
          <w:tcPr>
            <w:tcW w:w="621" w:type="dxa"/>
            <w:tcBorders>
              <w:top w:val="nil"/>
              <w:left w:val="nil"/>
              <w:bottom w:val="single" w:sz="8" w:space="0" w:color="000000"/>
              <w:right w:val="single" w:sz="8" w:space="0" w:color="000000"/>
            </w:tcBorders>
            <w:shd w:val="clear" w:color="auto" w:fill="auto"/>
            <w:vAlign w:val="bottom"/>
            <w:hideMark/>
          </w:tcPr>
          <w:p w14:paraId="637CC397" w14:textId="61797C3E" w:rsidR="00717A97" w:rsidRPr="00547441" w:rsidRDefault="00717A97" w:rsidP="00717A97">
            <w:pPr>
              <w:widowControl/>
              <w:autoSpaceDE/>
              <w:autoSpaceDN/>
              <w:jc w:val="center"/>
              <w:rPr>
                <w:sz w:val="18"/>
                <w:szCs w:val="18"/>
                <w:lang w:bidi="ar-SA"/>
              </w:rPr>
            </w:pPr>
            <w:r>
              <w:rPr>
                <w:color w:val="000000"/>
                <w:sz w:val="16"/>
                <w:szCs w:val="16"/>
              </w:rPr>
              <w:t>0</w:t>
            </w:r>
          </w:p>
        </w:tc>
        <w:tc>
          <w:tcPr>
            <w:tcW w:w="621" w:type="dxa"/>
            <w:tcBorders>
              <w:top w:val="nil"/>
              <w:left w:val="nil"/>
              <w:bottom w:val="single" w:sz="8" w:space="0" w:color="000000"/>
              <w:right w:val="single" w:sz="8" w:space="0" w:color="000000"/>
            </w:tcBorders>
            <w:shd w:val="clear" w:color="auto" w:fill="auto"/>
            <w:vAlign w:val="bottom"/>
            <w:hideMark/>
          </w:tcPr>
          <w:p w14:paraId="44686626" w14:textId="7B774569" w:rsidR="00717A97" w:rsidRPr="00547441" w:rsidRDefault="00717A97" w:rsidP="00717A97">
            <w:pPr>
              <w:widowControl/>
              <w:autoSpaceDE/>
              <w:autoSpaceDN/>
              <w:jc w:val="center"/>
              <w:rPr>
                <w:sz w:val="18"/>
                <w:szCs w:val="18"/>
                <w:lang w:bidi="ar-SA"/>
              </w:rPr>
            </w:pPr>
            <w:r>
              <w:rPr>
                <w:color w:val="000000"/>
                <w:sz w:val="16"/>
                <w:szCs w:val="16"/>
              </w:rPr>
              <w:t>0,005</w:t>
            </w:r>
          </w:p>
        </w:tc>
        <w:tc>
          <w:tcPr>
            <w:tcW w:w="621" w:type="dxa"/>
            <w:tcBorders>
              <w:top w:val="nil"/>
              <w:left w:val="nil"/>
              <w:bottom w:val="single" w:sz="8" w:space="0" w:color="000000"/>
              <w:right w:val="single" w:sz="8" w:space="0" w:color="000000"/>
            </w:tcBorders>
            <w:shd w:val="clear" w:color="auto" w:fill="auto"/>
            <w:vAlign w:val="bottom"/>
            <w:hideMark/>
          </w:tcPr>
          <w:p w14:paraId="7423A807" w14:textId="2FF7B8E0" w:rsidR="00717A97" w:rsidRPr="00547441" w:rsidRDefault="00717A97" w:rsidP="00717A97">
            <w:pPr>
              <w:widowControl/>
              <w:autoSpaceDE/>
              <w:autoSpaceDN/>
              <w:jc w:val="center"/>
              <w:rPr>
                <w:sz w:val="18"/>
                <w:szCs w:val="18"/>
                <w:lang w:bidi="ar-SA"/>
              </w:rPr>
            </w:pPr>
            <w:r>
              <w:rPr>
                <w:color w:val="000000"/>
                <w:sz w:val="16"/>
                <w:szCs w:val="16"/>
              </w:rPr>
              <w:t>0,618</w:t>
            </w:r>
          </w:p>
        </w:tc>
      </w:tr>
    </w:tbl>
    <w:p w14:paraId="5E216B95" w14:textId="77777777" w:rsidR="00547441" w:rsidRPr="003C5ABC" w:rsidRDefault="00547441" w:rsidP="004F274C">
      <w:pPr>
        <w:ind w:right="637"/>
        <w:jc w:val="right"/>
        <w:rPr>
          <w:sz w:val="24"/>
        </w:rPr>
      </w:pPr>
    </w:p>
    <w:p w14:paraId="43290A7F" w14:textId="77777777" w:rsidR="004F274C" w:rsidRPr="003C5ABC" w:rsidRDefault="004F274C" w:rsidP="004F274C">
      <w:pPr>
        <w:jc w:val="right"/>
        <w:rPr>
          <w:sz w:val="24"/>
        </w:rPr>
        <w:sectPr w:rsidR="004F274C" w:rsidRPr="003C5ABC" w:rsidSect="00547441">
          <w:footerReference w:type="default" r:id="rId17"/>
          <w:pgSz w:w="23811" w:h="16838" w:orient="landscape" w:code="8"/>
          <w:pgMar w:top="860" w:right="80" w:bottom="280" w:left="220" w:header="0" w:footer="0" w:gutter="0"/>
          <w:cols w:space="720"/>
          <w:docGrid w:linePitch="299"/>
        </w:sectPr>
      </w:pPr>
    </w:p>
    <w:p w14:paraId="18847C09" w14:textId="77777777" w:rsidR="004F274C" w:rsidRPr="003C5ABC" w:rsidRDefault="004F274C" w:rsidP="004F274C">
      <w:pPr>
        <w:pStyle w:val="a3"/>
        <w:spacing w:line="360" w:lineRule="auto"/>
        <w:ind w:firstLine="709"/>
        <w:jc w:val="both"/>
      </w:pPr>
      <w:r w:rsidRPr="003C5ABC">
        <w:lastRenderedPageBreak/>
        <w:t>Анализ данных таблицы 1.2 показывает, что:</w:t>
      </w:r>
    </w:p>
    <w:p w14:paraId="2D972D34" w14:textId="23CC67D8" w:rsidR="004F274C" w:rsidRPr="003C5ABC" w:rsidRDefault="004F274C" w:rsidP="004F274C">
      <w:pPr>
        <w:pStyle w:val="a4"/>
        <w:numPr>
          <w:ilvl w:val="0"/>
          <w:numId w:val="9"/>
        </w:numPr>
        <w:tabs>
          <w:tab w:val="left" w:pos="963"/>
        </w:tabs>
        <w:spacing w:line="360" w:lineRule="auto"/>
        <w:ind w:left="0" w:firstLine="709"/>
        <w:rPr>
          <w:sz w:val="28"/>
        </w:rPr>
      </w:pPr>
      <w:r w:rsidRPr="003C5ABC">
        <w:rPr>
          <w:sz w:val="28"/>
        </w:rPr>
        <w:t xml:space="preserve">Прирост нагрузки жилого фонда в период с 2019 по 2020 г. прогнозируется на уровне </w:t>
      </w:r>
      <w:r w:rsidR="000A0659">
        <w:rPr>
          <w:sz w:val="28"/>
        </w:rPr>
        <w:t>0</w:t>
      </w:r>
      <w:r w:rsidRPr="003C5ABC">
        <w:rPr>
          <w:sz w:val="28"/>
        </w:rPr>
        <w:t>,</w:t>
      </w:r>
      <w:r w:rsidR="007042CC" w:rsidRPr="007042CC">
        <w:rPr>
          <w:sz w:val="28"/>
        </w:rPr>
        <w:t>369</w:t>
      </w:r>
      <w:r w:rsidRPr="003C5ABC">
        <w:rPr>
          <w:sz w:val="28"/>
        </w:rPr>
        <w:t xml:space="preserve"> Гкал/ч (</w:t>
      </w:r>
      <w:r w:rsidR="007042CC" w:rsidRPr="007042CC">
        <w:rPr>
          <w:sz w:val="28"/>
        </w:rPr>
        <w:t>22</w:t>
      </w:r>
      <w:r w:rsidR="007042CC">
        <w:rPr>
          <w:sz w:val="28"/>
        </w:rPr>
        <w:t>,</w:t>
      </w:r>
      <w:r w:rsidR="007042CC" w:rsidRPr="007042CC">
        <w:rPr>
          <w:sz w:val="28"/>
        </w:rPr>
        <w:t>8</w:t>
      </w:r>
      <w:r w:rsidRPr="003C5ABC">
        <w:rPr>
          <w:sz w:val="28"/>
        </w:rPr>
        <w:t xml:space="preserve"> % от общего прироста тепловой</w:t>
      </w:r>
      <w:r w:rsidRPr="003C5ABC">
        <w:rPr>
          <w:spacing w:val="-14"/>
          <w:sz w:val="28"/>
        </w:rPr>
        <w:t xml:space="preserve"> </w:t>
      </w:r>
      <w:r w:rsidRPr="003C5ABC">
        <w:rPr>
          <w:sz w:val="28"/>
        </w:rPr>
        <w:t xml:space="preserve">нагрузки), </w:t>
      </w:r>
      <w:r w:rsidRPr="003C5ABC">
        <w:rPr>
          <w:sz w:val="28"/>
          <w:szCs w:val="28"/>
        </w:rPr>
        <w:t xml:space="preserve">прирост нагрузки общественно-делового фонда – </w:t>
      </w:r>
      <w:r w:rsidR="007042CC">
        <w:rPr>
          <w:sz w:val="28"/>
          <w:szCs w:val="28"/>
        </w:rPr>
        <w:t>0,966</w:t>
      </w:r>
      <w:r w:rsidRPr="003C5ABC">
        <w:rPr>
          <w:sz w:val="28"/>
          <w:szCs w:val="28"/>
        </w:rPr>
        <w:t xml:space="preserve"> Гкал/ч (</w:t>
      </w:r>
      <w:r w:rsidR="007042CC">
        <w:rPr>
          <w:sz w:val="28"/>
          <w:szCs w:val="28"/>
        </w:rPr>
        <w:t>77,2</w:t>
      </w:r>
      <w:r w:rsidRPr="003C5ABC">
        <w:rPr>
          <w:sz w:val="28"/>
          <w:szCs w:val="28"/>
        </w:rPr>
        <w:t xml:space="preserve"> %). Суммарный</w:t>
      </w:r>
      <w:r w:rsidRPr="003C5ABC">
        <w:rPr>
          <w:spacing w:val="30"/>
          <w:sz w:val="28"/>
          <w:szCs w:val="28"/>
        </w:rPr>
        <w:t xml:space="preserve"> </w:t>
      </w:r>
      <w:r w:rsidRPr="003C5ABC">
        <w:rPr>
          <w:sz w:val="28"/>
          <w:szCs w:val="28"/>
        </w:rPr>
        <w:t>прирост</w:t>
      </w:r>
      <w:r w:rsidRPr="003C5ABC">
        <w:rPr>
          <w:spacing w:val="30"/>
          <w:sz w:val="28"/>
          <w:szCs w:val="28"/>
        </w:rPr>
        <w:t xml:space="preserve"> </w:t>
      </w:r>
      <w:r w:rsidRPr="003C5ABC">
        <w:rPr>
          <w:sz w:val="28"/>
          <w:szCs w:val="28"/>
        </w:rPr>
        <w:t>тепловых</w:t>
      </w:r>
      <w:r w:rsidRPr="003C5ABC">
        <w:rPr>
          <w:spacing w:val="30"/>
          <w:sz w:val="28"/>
          <w:szCs w:val="28"/>
        </w:rPr>
        <w:t xml:space="preserve"> </w:t>
      </w:r>
      <w:r w:rsidRPr="003C5ABC">
        <w:rPr>
          <w:sz w:val="28"/>
          <w:szCs w:val="28"/>
        </w:rPr>
        <w:t>нагрузок</w:t>
      </w:r>
      <w:r w:rsidRPr="003C5ABC">
        <w:rPr>
          <w:spacing w:val="31"/>
          <w:sz w:val="28"/>
          <w:szCs w:val="28"/>
        </w:rPr>
        <w:t xml:space="preserve"> </w:t>
      </w:r>
      <w:r w:rsidRPr="003C5ABC">
        <w:rPr>
          <w:sz w:val="28"/>
          <w:szCs w:val="28"/>
        </w:rPr>
        <w:t>по</w:t>
      </w:r>
      <w:r w:rsidRPr="003C5ABC">
        <w:rPr>
          <w:spacing w:val="30"/>
          <w:sz w:val="28"/>
          <w:szCs w:val="28"/>
        </w:rPr>
        <w:t xml:space="preserve"> </w:t>
      </w:r>
      <w:r w:rsidRPr="003C5ABC">
        <w:rPr>
          <w:sz w:val="28"/>
          <w:szCs w:val="28"/>
        </w:rPr>
        <w:t>перспективной</w:t>
      </w:r>
      <w:r w:rsidRPr="003C5ABC">
        <w:rPr>
          <w:spacing w:val="29"/>
          <w:sz w:val="28"/>
          <w:szCs w:val="28"/>
        </w:rPr>
        <w:t xml:space="preserve"> </w:t>
      </w:r>
      <w:r w:rsidRPr="003C5ABC">
        <w:rPr>
          <w:sz w:val="28"/>
          <w:szCs w:val="28"/>
        </w:rPr>
        <w:t>застройке</w:t>
      </w:r>
      <w:r w:rsidRPr="003C5ABC">
        <w:rPr>
          <w:spacing w:val="30"/>
          <w:sz w:val="28"/>
          <w:szCs w:val="28"/>
        </w:rPr>
        <w:t xml:space="preserve"> </w:t>
      </w:r>
      <w:r w:rsidRPr="003C5ABC">
        <w:rPr>
          <w:sz w:val="28"/>
          <w:szCs w:val="28"/>
        </w:rPr>
        <w:t>к</w:t>
      </w:r>
      <w:r w:rsidRPr="003C5ABC">
        <w:rPr>
          <w:spacing w:val="31"/>
          <w:sz w:val="28"/>
          <w:szCs w:val="28"/>
        </w:rPr>
        <w:t xml:space="preserve"> </w:t>
      </w:r>
      <w:r w:rsidRPr="003C5ABC">
        <w:rPr>
          <w:sz w:val="28"/>
          <w:szCs w:val="28"/>
        </w:rPr>
        <w:t>2020</w:t>
      </w:r>
      <w:r w:rsidRPr="003C5ABC">
        <w:rPr>
          <w:spacing w:val="30"/>
          <w:sz w:val="28"/>
          <w:szCs w:val="28"/>
        </w:rPr>
        <w:t xml:space="preserve"> </w:t>
      </w:r>
      <w:r w:rsidRPr="003C5ABC">
        <w:rPr>
          <w:sz w:val="28"/>
          <w:szCs w:val="28"/>
        </w:rPr>
        <w:t xml:space="preserve">г. ожидается на уровне </w:t>
      </w:r>
      <w:r w:rsidR="007042CC">
        <w:rPr>
          <w:sz w:val="28"/>
          <w:szCs w:val="28"/>
        </w:rPr>
        <w:t>1,621</w:t>
      </w:r>
      <w:r w:rsidRPr="003C5ABC">
        <w:rPr>
          <w:sz w:val="28"/>
          <w:szCs w:val="28"/>
        </w:rPr>
        <w:t xml:space="preserve"> Гкал/ч.</w:t>
      </w:r>
    </w:p>
    <w:p w14:paraId="1BADE5C1" w14:textId="2E27B21A" w:rsidR="004F274C" w:rsidRPr="003C5ABC" w:rsidRDefault="004F274C" w:rsidP="004F274C">
      <w:pPr>
        <w:pStyle w:val="a3"/>
        <w:spacing w:line="360" w:lineRule="auto"/>
        <w:ind w:firstLine="709"/>
        <w:jc w:val="both"/>
      </w:pPr>
      <w:r w:rsidRPr="003C5ABC">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0A0659">
        <w:t>8</w:t>
      </w:r>
      <w:r w:rsidR="007042CC">
        <w:t>9</w:t>
      </w:r>
      <w:r w:rsidRPr="003C5ABC">
        <w:t>,</w:t>
      </w:r>
      <w:r w:rsidR="007042CC">
        <w:t>8</w:t>
      </w:r>
      <w:r w:rsidRPr="003C5ABC">
        <w:t xml:space="preserve">% от общей тепловой нагрузки. Доля нагрузки вентиляции и горячего водоснабжения – </w:t>
      </w:r>
      <w:r w:rsidR="000A0659">
        <w:t>1</w:t>
      </w:r>
      <w:r w:rsidR="007042CC">
        <w:t>0</w:t>
      </w:r>
      <w:r w:rsidRPr="003C5ABC">
        <w:t>,</w:t>
      </w:r>
      <w:r w:rsidR="007042CC">
        <w:t>2</w:t>
      </w:r>
      <w:r w:rsidRPr="003C5ABC">
        <w:t>%. Наибольший прирост тепловых нагрузок прогнозируется в микрорайоне №4 городского округа.</w:t>
      </w:r>
    </w:p>
    <w:p w14:paraId="7953E9FD" w14:textId="02FF4796" w:rsidR="00DB7FA4" w:rsidRPr="00DB7FA4" w:rsidRDefault="00DB7FA4" w:rsidP="00DB7FA4">
      <w:pPr>
        <w:pStyle w:val="a4"/>
        <w:numPr>
          <w:ilvl w:val="0"/>
          <w:numId w:val="9"/>
        </w:numPr>
        <w:tabs>
          <w:tab w:val="left" w:pos="963"/>
        </w:tabs>
        <w:spacing w:line="360" w:lineRule="auto"/>
        <w:ind w:left="0" w:firstLine="709"/>
        <w:rPr>
          <w:sz w:val="28"/>
        </w:rPr>
      </w:pPr>
      <w:r w:rsidRPr="00DB7FA4">
        <w:rPr>
          <w:sz w:val="28"/>
        </w:rPr>
        <w:t xml:space="preserve">Прирост нагрузки жилого фонда в период с 2020 по 2021 г. прогнозируется на уровне </w:t>
      </w:r>
      <w:r w:rsidR="007042CC">
        <w:rPr>
          <w:sz w:val="28"/>
        </w:rPr>
        <w:t>0</w:t>
      </w:r>
      <w:r w:rsidRPr="00DB7FA4">
        <w:rPr>
          <w:sz w:val="28"/>
        </w:rPr>
        <w:t>,</w:t>
      </w:r>
      <w:r w:rsidR="007042CC">
        <w:rPr>
          <w:sz w:val="28"/>
        </w:rPr>
        <w:t>943</w:t>
      </w:r>
      <w:r w:rsidRPr="00DB7FA4">
        <w:rPr>
          <w:sz w:val="28"/>
        </w:rPr>
        <w:t xml:space="preserve"> Гкал/ч (</w:t>
      </w:r>
      <w:r w:rsidR="007042CC">
        <w:rPr>
          <w:sz w:val="28"/>
        </w:rPr>
        <w:t>49</w:t>
      </w:r>
      <w:r w:rsidRPr="00DB7FA4">
        <w:rPr>
          <w:sz w:val="28"/>
        </w:rPr>
        <w:t>,</w:t>
      </w:r>
      <w:r w:rsidR="007042CC">
        <w:rPr>
          <w:sz w:val="28"/>
        </w:rPr>
        <w:t>4</w:t>
      </w:r>
      <w:r w:rsidRPr="00DB7FA4">
        <w:rPr>
          <w:sz w:val="28"/>
        </w:rPr>
        <w:t xml:space="preserve"> % от общего прироста тепловой</w:t>
      </w:r>
      <w:r w:rsidRPr="00DB7FA4">
        <w:rPr>
          <w:spacing w:val="-14"/>
          <w:sz w:val="28"/>
        </w:rPr>
        <w:t xml:space="preserve"> </w:t>
      </w:r>
      <w:r w:rsidRPr="00DB7FA4">
        <w:rPr>
          <w:sz w:val="28"/>
        </w:rPr>
        <w:t xml:space="preserve">нагрузки), </w:t>
      </w:r>
      <w:r w:rsidRPr="00DB7FA4">
        <w:rPr>
          <w:sz w:val="28"/>
          <w:szCs w:val="28"/>
        </w:rPr>
        <w:t xml:space="preserve">прирост нагрузки общественно-делового фонда – </w:t>
      </w:r>
      <w:r w:rsidR="007042CC">
        <w:rPr>
          <w:sz w:val="28"/>
          <w:szCs w:val="28"/>
        </w:rPr>
        <w:t>0</w:t>
      </w:r>
      <w:r w:rsidRPr="00DB7FA4">
        <w:rPr>
          <w:sz w:val="28"/>
          <w:szCs w:val="28"/>
        </w:rPr>
        <w:t>,966 Гкал/ч (</w:t>
      </w:r>
      <w:r w:rsidR="007042CC">
        <w:rPr>
          <w:sz w:val="28"/>
          <w:szCs w:val="28"/>
        </w:rPr>
        <w:t>50</w:t>
      </w:r>
      <w:r w:rsidRPr="00DB7FA4">
        <w:rPr>
          <w:sz w:val="28"/>
          <w:szCs w:val="28"/>
        </w:rPr>
        <w:t>,</w:t>
      </w:r>
      <w:r w:rsidR="007042CC">
        <w:rPr>
          <w:sz w:val="28"/>
          <w:szCs w:val="28"/>
        </w:rPr>
        <w:t>6</w:t>
      </w:r>
      <w:r w:rsidRPr="00DB7FA4">
        <w:rPr>
          <w:sz w:val="28"/>
          <w:szCs w:val="28"/>
        </w:rPr>
        <w:t xml:space="preserve"> %). Суммарный</w:t>
      </w:r>
      <w:r w:rsidRPr="00DB7FA4">
        <w:rPr>
          <w:spacing w:val="30"/>
          <w:sz w:val="28"/>
          <w:szCs w:val="28"/>
        </w:rPr>
        <w:t xml:space="preserve"> </w:t>
      </w:r>
      <w:r w:rsidRPr="00DB7FA4">
        <w:rPr>
          <w:sz w:val="28"/>
          <w:szCs w:val="28"/>
        </w:rPr>
        <w:t>прирост</w:t>
      </w:r>
      <w:r w:rsidRPr="00DB7FA4">
        <w:rPr>
          <w:spacing w:val="30"/>
          <w:sz w:val="28"/>
          <w:szCs w:val="28"/>
        </w:rPr>
        <w:t xml:space="preserve"> </w:t>
      </w:r>
      <w:r w:rsidRPr="00DB7FA4">
        <w:rPr>
          <w:sz w:val="28"/>
          <w:szCs w:val="28"/>
        </w:rPr>
        <w:t>тепловых</w:t>
      </w:r>
      <w:r w:rsidRPr="00DB7FA4">
        <w:rPr>
          <w:spacing w:val="30"/>
          <w:sz w:val="28"/>
          <w:szCs w:val="28"/>
        </w:rPr>
        <w:t xml:space="preserve"> </w:t>
      </w:r>
      <w:r w:rsidRPr="00DB7FA4">
        <w:rPr>
          <w:sz w:val="28"/>
          <w:szCs w:val="28"/>
        </w:rPr>
        <w:t>нагрузок</w:t>
      </w:r>
      <w:r w:rsidRPr="00DB7FA4">
        <w:rPr>
          <w:spacing w:val="31"/>
          <w:sz w:val="28"/>
          <w:szCs w:val="28"/>
        </w:rPr>
        <w:t xml:space="preserve"> </w:t>
      </w:r>
      <w:r w:rsidRPr="00DB7FA4">
        <w:rPr>
          <w:sz w:val="28"/>
          <w:szCs w:val="28"/>
        </w:rPr>
        <w:t>по</w:t>
      </w:r>
      <w:r w:rsidRPr="00DB7FA4">
        <w:rPr>
          <w:spacing w:val="30"/>
          <w:sz w:val="28"/>
          <w:szCs w:val="28"/>
        </w:rPr>
        <w:t xml:space="preserve"> </w:t>
      </w:r>
      <w:r w:rsidRPr="00DB7FA4">
        <w:rPr>
          <w:sz w:val="28"/>
          <w:szCs w:val="28"/>
        </w:rPr>
        <w:t>перспективной</w:t>
      </w:r>
      <w:r w:rsidRPr="00DB7FA4">
        <w:rPr>
          <w:spacing w:val="29"/>
          <w:sz w:val="28"/>
          <w:szCs w:val="28"/>
        </w:rPr>
        <w:t xml:space="preserve"> </w:t>
      </w:r>
      <w:r w:rsidRPr="00DB7FA4">
        <w:rPr>
          <w:sz w:val="28"/>
          <w:szCs w:val="28"/>
        </w:rPr>
        <w:t>застройке</w:t>
      </w:r>
      <w:r w:rsidRPr="00DB7FA4">
        <w:rPr>
          <w:spacing w:val="30"/>
          <w:sz w:val="28"/>
          <w:szCs w:val="28"/>
        </w:rPr>
        <w:t xml:space="preserve"> </w:t>
      </w:r>
      <w:r w:rsidRPr="00DB7FA4">
        <w:rPr>
          <w:sz w:val="28"/>
          <w:szCs w:val="28"/>
        </w:rPr>
        <w:t>к</w:t>
      </w:r>
      <w:r w:rsidRPr="00DB7FA4">
        <w:rPr>
          <w:spacing w:val="31"/>
          <w:sz w:val="28"/>
          <w:szCs w:val="28"/>
        </w:rPr>
        <w:t xml:space="preserve"> </w:t>
      </w:r>
      <w:r w:rsidRPr="00DB7FA4">
        <w:rPr>
          <w:sz w:val="28"/>
          <w:szCs w:val="28"/>
        </w:rPr>
        <w:t>202</w:t>
      </w:r>
      <w:r w:rsidR="001A1A61">
        <w:rPr>
          <w:sz w:val="28"/>
          <w:szCs w:val="28"/>
        </w:rPr>
        <w:t>1</w:t>
      </w:r>
      <w:r w:rsidRPr="00DB7FA4">
        <w:rPr>
          <w:spacing w:val="30"/>
          <w:sz w:val="28"/>
          <w:szCs w:val="28"/>
        </w:rPr>
        <w:t xml:space="preserve"> </w:t>
      </w:r>
      <w:r w:rsidRPr="00DB7FA4">
        <w:rPr>
          <w:sz w:val="28"/>
          <w:szCs w:val="28"/>
        </w:rPr>
        <w:t xml:space="preserve">г. ожидается на уровне </w:t>
      </w:r>
      <w:r w:rsidR="007042CC">
        <w:rPr>
          <w:sz w:val="28"/>
          <w:szCs w:val="28"/>
        </w:rPr>
        <w:t>1,909</w:t>
      </w:r>
      <w:r w:rsidRPr="00DB7FA4">
        <w:rPr>
          <w:sz w:val="28"/>
          <w:szCs w:val="28"/>
        </w:rPr>
        <w:t xml:space="preserve"> Гкал/ч.</w:t>
      </w:r>
    </w:p>
    <w:p w14:paraId="234476B0" w14:textId="4E63D5F4" w:rsidR="00DB7FA4" w:rsidRPr="00DB7FA4" w:rsidRDefault="00DB7FA4" w:rsidP="00DB7FA4">
      <w:pPr>
        <w:pStyle w:val="a3"/>
        <w:spacing w:line="360" w:lineRule="auto"/>
        <w:ind w:firstLine="709"/>
        <w:jc w:val="both"/>
      </w:pPr>
      <w:r w:rsidRPr="00DB7FA4">
        <w:t>В общем теплопотреблении перспективной застройки городского округа главным видом теплопотребления ожидается отопление, на долю которого приходится 8</w:t>
      </w:r>
      <w:r w:rsidR="007042CC">
        <w:t>9</w:t>
      </w:r>
      <w:r w:rsidRPr="00DB7FA4">
        <w:t>,</w:t>
      </w:r>
      <w:r w:rsidR="007042CC">
        <w:t>1</w:t>
      </w:r>
      <w:r w:rsidRPr="00DB7FA4">
        <w:t>% от общей тепловой нагрузки. Доля нагрузки вентиляции и горячего водоснабжения – 1</w:t>
      </w:r>
      <w:r w:rsidR="007042CC">
        <w:t>0</w:t>
      </w:r>
      <w:r w:rsidRPr="00DB7FA4">
        <w:t>,</w:t>
      </w:r>
      <w:r w:rsidR="007042CC">
        <w:t>9</w:t>
      </w:r>
      <w:r w:rsidRPr="00DB7FA4">
        <w:t>%. Наибольший прирост тепловых нагрузок прогнозируется в микрорайоне №1 городского округа.</w:t>
      </w:r>
    </w:p>
    <w:p w14:paraId="148A0772" w14:textId="7609085F" w:rsidR="00DB7FA4" w:rsidRPr="00DB7FA4" w:rsidRDefault="00DB7FA4" w:rsidP="00DB7FA4">
      <w:pPr>
        <w:pStyle w:val="a4"/>
        <w:numPr>
          <w:ilvl w:val="0"/>
          <w:numId w:val="9"/>
        </w:numPr>
        <w:tabs>
          <w:tab w:val="left" w:pos="963"/>
        </w:tabs>
        <w:spacing w:line="360" w:lineRule="auto"/>
        <w:ind w:left="0" w:firstLine="709"/>
        <w:rPr>
          <w:sz w:val="28"/>
        </w:rPr>
      </w:pPr>
      <w:r w:rsidRPr="00DB7FA4">
        <w:rPr>
          <w:sz w:val="28"/>
        </w:rPr>
        <w:t>Прирост нагрузки жилого фонда в период с 2021 по 2022 г. прогнозируется на уровне 0,</w:t>
      </w:r>
      <w:r w:rsidR="007042CC">
        <w:rPr>
          <w:sz w:val="28"/>
        </w:rPr>
        <w:t>375</w:t>
      </w:r>
      <w:r w:rsidRPr="00DB7FA4">
        <w:rPr>
          <w:sz w:val="28"/>
        </w:rPr>
        <w:t xml:space="preserve"> Гкал/ч (</w:t>
      </w:r>
      <w:r w:rsidR="007042CC">
        <w:rPr>
          <w:sz w:val="28"/>
        </w:rPr>
        <w:t>78</w:t>
      </w:r>
      <w:r w:rsidRPr="00DB7FA4">
        <w:rPr>
          <w:sz w:val="28"/>
        </w:rPr>
        <w:t>,</w:t>
      </w:r>
      <w:r w:rsidR="007042CC">
        <w:rPr>
          <w:sz w:val="28"/>
        </w:rPr>
        <w:t>0</w:t>
      </w:r>
      <w:r w:rsidRPr="00DB7FA4">
        <w:rPr>
          <w:sz w:val="28"/>
        </w:rPr>
        <w:t xml:space="preserve"> % от общего прироста тепловой</w:t>
      </w:r>
      <w:r w:rsidRPr="00DB7FA4">
        <w:rPr>
          <w:spacing w:val="-14"/>
          <w:sz w:val="28"/>
        </w:rPr>
        <w:t xml:space="preserve"> </w:t>
      </w:r>
      <w:r w:rsidRPr="00DB7FA4">
        <w:rPr>
          <w:sz w:val="28"/>
        </w:rPr>
        <w:t xml:space="preserve">нагрузки), </w:t>
      </w:r>
      <w:r w:rsidRPr="00DB7FA4">
        <w:rPr>
          <w:sz w:val="28"/>
          <w:szCs w:val="28"/>
        </w:rPr>
        <w:t>прирост нагрузки общественно-делового фонда – 0,10</w:t>
      </w:r>
      <w:r w:rsidR="007042CC">
        <w:rPr>
          <w:sz w:val="28"/>
          <w:szCs w:val="28"/>
        </w:rPr>
        <w:t>6</w:t>
      </w:r>
      <w:r w:rsidRPr="00DB7FA4">
        <w:rPr>
          <w:sz w:val="28"/>
          <w:szCs w:val="28"/>
        </w:rPr>
        <w:t xml:space="preserve"> Гкал/ч (</w:t>
      </w:r>
      <w:r w:rsidR="007042CC">
        <w:rPr>
          <w:sz w:val="28"/>
          <w:szCs w:val="28"/>
        </w:rPr>
        <w:t>22</w:t>
      </w:r>
      <w:r w:rsidRPr="00DB7FA4">
        <w:rPr>
          <w:sz w:val="28"/>
          <w:szCs w:val="28"/>
        </w:rPr>
        <w:t>,</w:t>
      </w:r>
      <w:r w:rsidR="007042CC">
        <w:rPr>
          <w:sz w:val="28"/>
          <w:szCs w:val="28"/>
        </w:rPr>
        <w:t>0</w:t>
      </w:r>
      <w:r w:rsidRPr="00DB7FA4">
        <w:rPr>
          <w:sz w:val="28"/>
          <w:szCs w:val="28"/>
        </w:rPr>
        <w:t xml:space="preserve"> %). Суммарный</w:t>
      </w:r>
      <w:r w:rsidRPr="00DB7FA4">
        <w:rPr>
          <w:spacing w:val="30"/>
          <w:sz w:val="28"/>
          <w:szCs w:val="28"/>
        </w:rPr>
        <w:t xml:space="preserve"> </w:t>
      </w:r>
      <w:r w:rsidRPr="00DB7FA4">
        <w:rPr>
          <w:sz w:val="28"/>
          <w:szCs w:val="28"/>
        </w:rPr>
        <w:t>прирост</w:t>
      </w:r>
      <w:r w:rsidRPr="00DB7FA4">
        <w:rPr>
          <w:spacing w:val="30"/>
          <w:sz w:val="28"/>
          <w:szCs w:val="28"/>
        </w:rPr>
        <w:t xml:space="preserve"> </w:t>
      </w:r>
      <w:r w:rsidRPr="00DB7FA4">
        <w:rPr>
          <w:sz w:val="28"/>
          <w:szCs w:val="28"/>
        </w:rPr>
        <w:t>тепловых</w:t>
      </w:r>
      <w:r w:rsidRPr="00DB7FA4">
        <w:rPr>
          <w:spacing w:val="30"/>
          <w:sz w:val="28"/>
          <w:szCs w:val="28"/>
        </w:rPr>
        <w:t xml:space="preserve"> </w:t>
      </w:r>
      <w:r w:rsidRPr="00DB7FA4">
        <w:rPr>
          <w:sz w:val="28"/>
          <w:szCs w:val="28"/>
        </w:rPr>
        <w:t>нагрузок</w:t>
      </w:r>
      <w:r w:rsidRPr="00DB7FA4">
        <w:rPr>
          <w:spacing w:val="31"/>
          <w:sz w:val="28"/>
          <w:szCs w:val="28"/>
        </w:rPr>
        <w:t xml:space="preserve"> </w:t>
      </w:r>
      <w:r w:rsidRPr="00DB7FA4">
        <w:rPr>
          <w:sz w:val="28"/>
          <w:szCs w:val="28"/>
        </w:rPr>
        <w:t>по</w:t>
      </w:r>
      <w:r w:rsidRPr="00DB7FA4">
        <w:rPr>
          <w:spacing w:val="30"/>
          <w:sz w:val="28"/>
          <w:szCs w:val="28"/>
        </w:rPr>
        <w:t xml:space="preserve"> </w:t>
      </w:r>
      <w:r w:rsidRPr="00DB7FA4">
        <w:rPr>
          <w:sz w:val="28"/>
          <w:szCs w:val="28"/>
        </w:rPr>
        <w:t>перспективной</w:t>
      </w:r>
      <w:r w:rsidRPr="00DB7FA4">
        <w:rPr>
          <w:spacing w:val="29"/>
          <w:sz w:val="28"/>
          <w:szCs w:val="28"/>
        </w:rPr>
        <w:t xml:space="preserve"> </w:t>
      </w:r>
      <w:r w:rsidRPr="00DB7FA4">
        <w:rPr>
          <w:sz w:val="28"/>
          <w:szCs w:val="28"/>
        </w:rPr>
        <w:t>застройке</w:t>
      </w:r>
      <w:r w:rsidRPr="00DB7FA4">
        <w:rPr>
          <w:spacing w:val="30"/>
          <w:sz w:val="28"/>
          <w:szCs w:val="28"/>
        </w:rPr>
        <w:t xml:space="preserve"> </w:t>
      </w:r>
      <w:r w:rsidRPr="00DB7FA4">
        <w:rPr>
          <w:sz w:val="28"/>
          <w:szCs w:val="28"/>
        </w:rPr>
        <w:t>к</w:t>
      </w:r>
      <w:r w:rsidRPr="00DB7FA4">
        <w:rPr>
          <w:spacing w:val="31"/>
          <w:sz w:val="28"/>
          <w:szCs w:val="28"/>
        </w:rPr>
        <w:t xml:space="preserve"> </w:t>
      </w:r>
      <w:r w:rsidRPr="00DB7FA4">
        <w:rPr>
          <w:sz w:val="28"/>
          <w:szCs w:val="28"/>
        </w:rPr>
        <w:t>202</w:t>
      </w:r>
      <w:r w:rsidR="001A1A61">
        <w:rPr>
          <w:sz w:val="28"/>
          <w:szCs w:val="28"/>
        </w:rPr>
        <w:t>2</w:t>
      </w:r>
      <w:r w:rsidRPr="00DB7FA4">
        <w:rPr>
          <w:spacing w:val="30"/>
          <w:sz w:val="28"/>
          <w:szCs w:val="28"/>
        </w:rPr>
        <w:t xml:space="preserve"> </w:t>
      </w:r>
      <w:r w:rsidRPr="00DB7FA4">
        <w:rPr>
          <w:sz w:val="28"/>
          <w:szCs w:val="28"/>
        </w:rPr>
        <w:t xml:space="preserve">г. ожидается на уровне </w:t>
      </w:r>
      <w:r w:rsidR="007042CC">
        <w:rPr>
          <w:sz w:val="28"/>
          <w:szCs w:val="28"/>
        </w:rPr>
        <w:t>0</w:t>
      </w:r>
      <w:r w:rsidRPr="00DB7FA4">
        <w:rPr>
          <w:sz w:val="28"/>
          <w:szCs w:val="28"/>
        </w:rPr>
        <w:t>,</w:t>
      </w:r>
      <w:r w:rsidR="007042CC">
        <w:rPr>
          <w:sz w:val="28"/>
          <w:szCs w:val="28"/>
        </w:rPr>
        <w:t>481</w:t>
      </w:r>
      <w:r w:rsidRPr="00DB7FA4">
        <w:rPr>
          <w:sz w:val="28"/>
          <w:szCs w:val="28"/>
        </w:rPr>
        <w:t xml:space="preserve"> Гкал/ч.</w:t>
      </w:r>
    </w:p>
    <w:p w14:paraId="0E4C5B29" w14:textId="7BB81703" w:rsidR="00DB7FA4" w:rsidRPr="007A40D6" w:rsidRDefault="00DB7FA4" w:rsidP="00DB7FA4">
      <w:pPr>
        <w:pStyle w:val="a3"/>
        <w:spacing w:line="360" w:lineRule="auto"/>
        <w:ind w:firstLine="709"/>
        <w:jc w:val="both"/>
      </w:pPr>
      <w:r w:rsidRPr="00DB7FA4">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7042CC">
        <w:t>83</w:t>
      </w:r>
      <w:r w:rsidRPr="00DB7FA4">
        <w:t>,</w:t>
      </w:r>
      <w:r w:rsidR="00A75244">
        <w:t>2</w:t>
      </w:r>
      <w:r w:rsidRPr="00DB7FA4">
        <w:t xml:space="preserve">% от общей тепловой нагрузки. Доля нагрузки вентиляции и горячего водоснабжения – </w:t>
      </w:r>
      <w:r w:rsidR="007042CC">
        <w:t>16</w:t>
      </w:r>
      <w:r w:rsidRPr="00DB7FA4">
        <w:t>,</w:t>
      </w:r>
      <w:r w:rsidR="00A75244">
        <w:t>8</w:t>
      </w:r>
      <w:r w:rsidRPr="00DB7FA4">
        <w:t xml:space="preserve">%. Наибольший прирост </w:t>
      </w:r>
      <w:r w:rsidRPr="00DB7FA4">
        <w:lastRenderedPageBreak/>
        <w:t xml:space="preserve">тепловых нагрузок </w:t>
      </w:r>
      <w:r w:rsidRPr="007A40D6">
        <w:t>прогнозируется в микрорайоне №4 городского округа.</w:t>
      </w:r>
    </w:p>
    <w:p w14:paraId="2251F6F5" w14:textId="4F6DA91D" w:rsidR="00DB7FA4" w:rsidRPr="001A1A61" w:rsidRDefault="00DB7FA4" w:rsidP="00DB7FA4">
      <w:pPr>
        <w:pStyle w:val="a4"/>
        <w:numPr>
          <w:ilvl w:val="0"/>
          <w:numId w:val="9"/>
        </w:numPr>
        <w:tabs>
          <w:tab w:val="left" w:pos="963"/>
        </w:tabs>
        <w:spacing w:line="360" w:lineRule="auto"/>
        <w:ind w:left="0" w:firstLine="709"/>
        <w:rPr>
          <w:sz w:val="28"/>
        </w:rPr>
      </w:pPr>
      <w:r w:rsidRPr="001A1A61">
        <w:rPr>
          <w:sz w:val="28"/>
        </w:rPr>
        <w:t>Прирост нагрузки жилого фонда в период с 20</w:t>
      </w:r>
      <w:r w:rsidR="001A1A61" w:rsidRPr="001A1A61">
        <w:rPr>
          <w:sz w:val="28"/>
        </w:rPr>
        <w:t>22</w:t>
      </w:r>
      <w:r w:rsidRPr="001A1A61">
        <w:rPr>
          <w:sz w:val="28"/>
        </w:rPr>
        <w:t xml:space="preserve"> по 202</w:t>
      </w:r>
      <w:r w:rsidR="001A1A61" w:rsidRPr="001A1A61">
        <w:rPr>
          <w:sz w:val="28"/>
        </w:rPr>
        <w:t>3</w:t>
      </w:r>
      <w:r w:rsidRPr="001A1A61">
        <w:rPr>
          <w:sz w:val="28"/>
        </w:rPr>
        <w:t xml:space="preserve"> г. прогнозируется на уровне 0,</w:t>
      </w:r>
      <w:r w:rsidR="00A75244">
        <w:rPr>
          <w:sz w:val="28"/>
        </w:rPr>
        <w:t>375</w:t>
      </w:r>
      <w:r w:rsidRPr="001A1A61">
        <w:rPr>
          <w:sz w:val="28"/>
        </w:rPr>
        <w:t xml:space="preserve"> Гкал/ч (</w:t>
      </w:r>
      <w:r w:rsidR="001A1A61" w:rsidRPr="001A1A61">
        <w:rPr>
          <w:sz w:val="28"/>
        </w:rPr>
        <w:t>100</w:t>
      </w:r>
      <w:r w:rsidRPr="001A1A61">
        <w:rPr>
          <w:sz w:val="28"/>
        </w:rPr>
        <w:t xml:space="preserve"> % от общего прироста тепловой</w:t>
      </w:r>
      <w:r w:rsidRPr="001A1A61">
        <w:rPr>
          <w:spacing w:val="-14"/>
          <w:sz w:val="28"/>
        </w:rPr>
        <w:t xml:space="preserve"> </w:t>
      </w:r>
      <w:r w:rsidRPr="001A1A61">
        <w:rPr>
          <w:sz w:val="28"/>
        </w:rPr>
        <w:t xml:space="preserve">нагрузки), </w:t>
      </w:r>
      <w:r w:rsidR="001A1A61" w:rsidRPr="003C5ABC">
        <w:rPr>
          <w:sz w:val="28"/>
        </w:rPr>
        <w:t>прирост нагрузки общественно-делового фонда</w:t>
      </w:r>
      <w:r w:rsidR="001A1A61" w:rsidRPr="003C5ABC">
        <w:rPr>
          <w:spacing w:val="-7"/>
          <w:sz w:val="28"/>
        </w:rPr>
        <w:t xml:space="preserve"> </w:t>
      </w:r>
      <w:r w:rsidR="001A1A61" w:rsidRPr="003C5ABC">
        <w:rPr>
          <w:sz w:val="28"/>
        </w:rPr>
        <w:t>отсутствует</w:t>
      </w:r>
      <w:r w:rsidRPr="001A1A61">
        <w:rPr>
          <w:sz w:val="28"/>
          <w:szCs w:val="28"/>
        </w:rPr>
        <w:t>.</w:t>
      </w:r>
    </w:p>
    <w:p w14:paraId="3D7BDE49" w14:textId="66807552" w:rsidR="00DB7FA4" w:rsidRPr="001A1A61" w:rsidRDefault="00DB7FA4" w:rsidP="00DB7FA4">
      <w:pPr>
        <w:pStyle w:val="a3"/>
        <w:spacing w:line="360" w:lineRule="auto"/>
        <w:ind w:firstLine="709"/>
        <w:jc w:val="both"/>
      </w:pPr>
      <w:r w:rsidRPr="001A1A61">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A75244">
        <w:t>78</w:t>
      </w:r>
      <w:r w:rsidRPr="001A1A61">
        <w:t>,</w:t>
      </w:r>
      <w:r w:rsidR="00A75244">
        <w:t>4</w:t>
      </w:r>
      <w:r w:rsidRPr="001A1A61">
        <w:t xml:space="preserve">% от общей тепловой нагрузки. Доля нагрузки вентиляции и горячего водоснабжения – </w:t>
      </w:r>
      <w:r w:rsidR="00A75244">
        <w:t>21</w:t>
      </w:r>
      <w:r w:rsidRPr="001A1A61">
        <w:t>,</w:t>
      </w:r>
      <w:r w:rsidR="00A75244">
        <w:t>6</w:t>
      </w:r>
      <w:r w:rsidRPr="001A1A61">
        <w:t>%. Наибольший прирост тепловых нагрузок прогнозируется в микрорайоне №4 городского округа.</w:t>
      </w:r>
    </w:p>
    <w:p w14:paraId="540B62B9" w14:textId="0F4E54B4" w:rsidR="001A1A61" w:rsidRPr="001A1A61" w:rsidRDefault="001A1A61" w:rsidP="001A1A61">
      <w:pPr>
        <w:pStyle w:val="a4"/>
        <w:numPr>
          <w:ilvl w:val="0"/>
          <w:numId w:val="9"/>
        </w:numPr>
        <w:tabs>
          <w:tab w:val="left" w:pos="963"/>
        </w:tabs>
        <w:spacing w:line="360" w:lineRule="auto"/>
        <w:ind w:left="0" w:firstLine="709"/>
        <w:rPr>
          <w:sz w:val="28"/>
        </w:rPr>
      </w:pPr>
      <w:r w:rsidRPr="001A1A61">
        <w:rPr>
          <w:sz w:val="28"/>
        </w:rPr>
        <w:t>Прирост нагрузки жилого фонда в период с 202</w:t>
      </w:r>
      <w:r>
        <w:rPr>
          <w:sz w:val="28"/>
        </w:rPr>
        <w:t>3</w:t>
      </w:r>
      <w:r w:rsidRPr="001A1A61">
        <w:rPr>
          <w:sz w:val="28"/>
        </w:rPr>
        <w:t xml:space="preserve"> по 202</w:t>
      </w:r>
      <w:r>
        <w:rPr>
          <w:sz w:val="28"/>
        </w:rPr>
        <w:t>4</w:t>
      </w:r>
      <w:r w:rsidRPr="001A1A61">
        <w:rPr>
          <w:sz w:val="28"/>
        </w:rPr>
        <w:t xml:space="preserve"> г. прогнозируется на уровне 0,</w:t>
      </w:r>
      <w:r w:rsidR="00A75244">
        <w:rPr>
          <w:sz w:val="28"/>
        </w:rPr>
        <w:t>557</w:t>
      </w:r>
      <w:r w:rsidRPr="001A1A61">
        <w:rPr>
          <w:sz w:val="28"/>
        </w:rPr>
        <w:t xml:space="preserve"> Гкал/ч (100 % от общего прироста тепловой</w:t>
      </w:r>
      <w:r w:rsidRPr="001A1A61">
        <w:rPr>
          <w:spacing w:val="-14"/>
          <w:sz w:val="28"/>
        </w:rPr>
        <w:t xml:space="preserve"> </w:t>
      </w:r>
      <w:r w:rsidRPr="001A1A61">
        <w:rPr>
          <w:sz w:val="28"/>
        </w:rPr>
        <w:t xml:space="preserve">нагрузки), </w:t>
      </w:r>
      <w:r w:rsidRPr="003C5ABC">
        <w:rPr>
          <w:sz w:val="28"/>
        </w:rPr>
        <w:t>прирост нагрузки общественно-делового фонда</w:t>
      </w:r>
      <w:r w:rsidRPr="003C5ABC">
        <w:rPr>
          <w:spacing w:val="-7"/>
          <w:sz w:val="28"/>
        </w:rPr>
        <w:t xml:space="preserve"> </w:t>
      </w:r>
      <w:r w:rsidRPr="003C5ABC">
        <w:rPr>
          <w:sz w:val="28"/>
        </w:rPr>
        <w:t>отсутствует</w:t>
      </w:r>
      <w:r w:rsidRPr="001A1A61">
        <w:rPr>
          <w:sz w:val="28"/>
          <w:szCs w:val="28"/>
        </w:rPr>
        <w:t>.</w:t>
      </w:r>
    </w:p>
    <w:p w14:paraId="53D722A1" w14:textId="3B7B2E8E" w:rsidR="001A1A61" w:rsidRPr="001A1A61" w:rsidRDefault="001A1A61" w:rsidP="001A1A61">
      <w:pPr>
        <w:pStyle w:val="a3"/>
        <w:spacing w:line="360" w:lineRule="auto"/>
        <w:ind w:firstLine="709"/>
        <w:jc w:val="both"/>
      </w:pPr>
      <w:r w:rsidRPr="001A1A61">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A75244">
        <w:t>78</w:t>
      </w:r>
      <w:r w:rsidRPr="001A1A61">
        <w:t>,</w:t>
      </w:r>
      <w:r w:rsidR="00A75244">
        <w:t>3</w:t>
      </w:r>
      <w:r w:rsidRPr="001A1A61">
        <w:t xml:space="preserve">% от общей тепловой нагрузки. Доля нагрузки вентиляции и горячего водоснабжения – </w:t>
      </w:r>
      <w:r w:rsidR="00A75244">
        <w:t>21</w:t>
      </w:r>
      <w:r w:rsidRPr="001A1A61">
        <w:t>,</w:t>
      </w:r>
      <w:r w:rsidR="00A75244">
        <w:t>7</w:t>
      </w:r>
      <w:r w:rsidRPr="001A1A61">
        <w:t>%. Наибольший прирост тепловых нагрузок прогнозируется в микрорайоне №</w:t>
      </w:r>
      <w:r w:rsidR="00A75244">
        <w:t>2</w:t>
      </w:r>
      <w:r w:rsidRPr="001A1A61">
        <w:t xml:space="preserve"> городского округа.</w:t>
      </w:r>
    </w:p>
    <w:p w14:paraId="7F586901" w14:textId="09E9102E" w:rsidR="001A1A61" w:rsidRPr="001A1A61" w:rsidRDefault="001A1A61" w:rsidP="001A1A61">
      <w:pPr>
        <w:pStyle w:val="a4"/>
        <w:numPr>
          <w:ilvl w:val="0"/>
          <w:numId w:val="9"/>
        </w:numPr>
        <w:tabs>
          <w:tab w:val="left" w:pos="963"/>
        </w:tabs>
        <w:spacing w:line="360" w:lineRule="auto"/>
        <w:ind w:left="0" w:firstLine="709"/>
        <w:rPr>
          <w:sz w:val="28"/>
        </w:rPr>
      </w:pPr>
      <w:r w:rsidRPr="001A1A61">
        <w:rPr>
          <w:sz w:val="28"/>
        </w:rPr>
        <w:t>Прирост нагрузки жилого фонда в период с 202</w:t>
      </w:r>
      <w:r>
        <w:rPr>
          <w:sz w:val="28"/>
        </w:rPr>
        <w:t>4</w:t>
      </w:r>
      <w:r w:rsidRPr="001A1A61">
        <w:rPr>
          <w:sz w:val="28"/>
        </w:rPr>
        <w:t xml:space="preserve"> по 202</w:t>
      </w:r>
      <w:r>
        <w:rPr>
          <w:sz w:val="28"/>
        </w:rPr>
        <w:t>5</w:t>
      </w:r>
      <w:r w:rsidRPr="001A1A61">
        <w:rPr>
          <w:sz w:val="28"/>
        </w:rPr>
        <w:t xml:space="preserve"> г. прогнозируется на уровне 0,</w:t>
      </w:r>
      <w:r w:rsidR="00A75244">
        <w:rPr>
          <w:sz w:val="28"/>
        </w:rPr>
        <w:t>611</w:t>
      </w:r>
      <w:r w:rsidRPr="001A1A61">
        <w:rPr>
          <w:sz w:val="28"/>
        </w:rPr>
        <w:t xml:space="preserve"> Гкал/ч (100 % от общего прироста тепловой</w:t>
      </w:r>
      <w:r w:rsidRPr="001A1A61">
        <w:rPr>
          <w:spacing w:val="-14"/>
          <w:sz w:val="28"/>
        </w:rPr>
        <w:t xml:space="preserve"> </w:t>
      </w:r>
      <w:r w:rsidRPr="001A1A61">
        <w:rPr>
          <w:sz w:val="28"/>
        </w:rPr>
        <w:t xml:space="preserve">нагрузки), </w:t>
      </w:r>
      <w:r w:rsidRPr="003C5ABC">
        <w:rPr>
          <w:sz w:val="28"/>
        </w:rPr>
        <w:t>прирост нагрузки общественно-делового фонда</w:t>
      </w:r>
      <w:r w:rsidRPr="003C5ABC">
        <w:rPr>
          <w:spacing w:val="-7"/>
          <w:sz w:val="28"/>
        </w:rPr>
        <w:t xml:space="preserve"> </w:t>
      </w:r>
      <w:r w:rsidRPr="003C5ABC">
        <w:rPr>
          <w:sz w:val="28"/>
        </w:rPr>
        <w:t>отсутствует</w:t>
      </w:r>
      <w:r w:rsidRPr="001A1A61">
        <w:rPr>
          <w:sz w:val="28"/>
          <w:szCs w:val="28"/>
        </w:rPr>
        <w:t>.</w:t>
      </w:r>
    </w:p>
    <w:p w14:paraId="7DC1487D" w14:textId="786BCA8B" w:rsidR="001A1A61" w:rsidRPr="001A1A61" w:rsidRDefault="001A1A61" w:rsidP="001A1A61">
      <w:pPr>
        <w:pStyle w:val="a3"/>
        <w:spacing w:line="360" w:lineRule="auto"/>
        <w:ind w:firstLine="709"/>
        <w:jc w:val="both"/>
      </w:pPr>
      <w:r w:rsidRPr="001A1A61">
        <w:t xml:space="preserve">В общем теплопотреблении перспективной застройки городского округа главным видом теплопотребления ожидается отопление, на долю которого приходится </w:t>
      </w:r>
      <w:r w:rsidR="00A75244">
        <w:t>78</w:t>
      </w:r>
      <w:r w:rsidRPr="001A1A61">
        <w:t>,</w:t>
      </w:r>
      <w:r w:rsidR="00A75244">
        <w:t>4</w:t>
      </w:r>
      <w:r w:rsidRPr="001A1A61">
        <w:t xml:space="preserve">% от общей тепловой нагрузки. Доля нагрузки вентиляции и горячего водоснабжения – </w:t>
      </w:r>
      <w:r w:rsidR="00A75244">
        <w:t>21</w:t>
      </w:r>
      <w:r w:rsidRPr="001A1A61">
        <w:t>,</w:t>
      </w:r>
      <w:r w:rsidR="00A75244">
        <w:t>6</w:t>
      </w:r>
      <w:r w:rsidRPr="001A1A61">
        <w:t>%. Наибольший прирост тепловых нагрузок прогнозируется в микрорайоне №</w:t>
      </w:r>
      <w:r w:rsidR="00A75244">
        <w:t>2</w:t>
      </w:r>
      <w:r w:rsidRPr="001A1A61">
        <w:t xml:space="preserve"> городского округа.</w:t>
      </w:r>
    </w:p>
    <w:p w14:paraId="7B06F0CC" w14:textId="0E7A96A1" w:rsidR="004F274C" w:rsidRPr="003C5ABC" w:rsidRDefault="004F274C" w:rsidP="004F274C">
      <w:pPr>
        <w:pStyle w:val="a4"/>
        <w:numPr>
          <w:ilvl w:val="0"/>
          <w:numId w:val="9"/>
        </w:numPr>
        <w:tabs>
          <w:tab w:val="left" w:pos="963"/>
        </w:tabs>
        <w:spacing w:line="360" w:lineRule="auto"/>
        <w:ind w:left="0" w:firstLine="709"/>
        <w:rPr>
          <w:sz w:val="28"/>
        </w:rPr>
      </w:pPr>
      <w:r w:rsidRPr="003C5ABC">
        <w:rPr>
          <w:sz w:val="28"/>
        </w:rPr>
        <w:t xml:space="preserve">Прирост нагрузки жилого фонда в период с 2026 по 2030 г. прогнозируется на уровне </w:t>
      </w:r>
      <w:r w:rsidR="00A75244">
        <w:rPr>
          <w:sz w:val="28"/>
        </w:rPr>
        <w:t>0</w:t>
      </w:r>
      <w:r w:rsidRPr="003C5ABC">
        <w:rPr>
          <w:sz w:val="28"/>
        </w:rPr>
        <w:t>,5</w:t>
      </w:r>
      <w:r w:rsidR="00A75244">
        <w:rPr>
          <w:sz w:val="28"/>
        </w:rPr>
        <w:t>44</w:t>
      </w:r>
      <w:r w:rsidRPr="003C5ABC">
        <w:rPr>
          <w:sz w:val="28"/>
        </w:rPr>
        <w:t xml:space="preserve"> Гкал/ч (100 % от общего прироста тепловой</w:t>
      </w:r>
      <w:r w:rsidRPr="003C5ABC">
        <w:rPr>
          <w:spacing w:val="-10"/>
          <w:sz w:val="28"/>
        </w:rPr>
        <w:t xml:space="preserve"> </w:t>
      </w:r>
      <w:r w:rsidRPr="003C5ABC">
        <w:rPr>
          <w:sz w:val="28"/>
        </w:rPr>
        <w:t>нагрузки), прирост нагрузки общественно-делового фонда</w:t>
      </w:r>
      <w:r w:rsidRPr="003C5ABC">
        <w:rPr>
          <w:spacing w:val="-7"/>
          <w:sz w:val="28"/>
        </w:rPr>
        <w:t xml:space="preserve"> </w:t>
      </w:r>
      <w:r w:rsidRPr="003C5ABC">
        <w:rPr>
          <w:sz w:val="28"/>
        </w:rPr>
        <w:t>отсутствует.</w:t>
      </w:r>
    </w:p>
    <w:p w14:paraId="5450B905" w14:textId="5EC84563" w:rsidR="004F274C" w:rsidRPr="003C5ABC" w:rsidRDefault="004F274C" w:rsidP="004F274C">
      <w:pPr>
        <w:pStyle w:val="a3"/>
        <w:spacing w:line="360" w:lineRule="auto"/>
        <w:ind w:firstLine="709"/>
        <w:jc w:val="both"/>
      </w:pPr>
      <w:r w:rsidRPr="003C5ABC">
        <w:t xml:space="preserve">В общем теплопотреблении перспективной застройки городского округа основным видом теплопотребления ожидается отопление, на долю </w:t>
      </w:r>
      <w:r w:rsidRPr="003C5ABC">
        <w:lastRenderedPageBreak/>
        <w:t>которого приходится 78,</w:t>
      </w:r>
      <w:r w:rsidR="00A75244">
        <w:t>3</w:t>
      </w:r>
      <w:r w:rsidRPr="003C5ABC">
        <w:t xml:space="preserve"> % от общей тепловой нагрузки. Доля нагрузки вентиляции и горячего водоснабжения – 21,</w:t>
      </w:r>
      <w:r w:rsidR="00A75244">
        <w:t>7</w:t>
      </w:r>
      <w:r w:rsidRPr="003C5ABC">
        <w:t>%.</w:t>
      </w:r>
    </w:p>
    <w:p w14:paraId="37D6D8D9" w14:textId="441ACC31" w:rsidR="004F274C" w:rsidRDefault="004F274C" w:rsidP="004F274C">
      <w:pPr>
        <w:pStyle w:val="a3"/>
        <w:spacing w:line="360" w:lineRule="auto"/>
        <w:ind w:firstLine="709"/>
        <w:jc w:val="both"/>
      </w:pPr>
      <w:r w:rsidRPr="003C5ABC">
        <w:t>Прирост тепловых нагрузок прогнозируется только в микрорайоне №2 городского округа.</w:t>
      </w:r>
    </w:p>
    <w:p w14:paraId="53185CD9" w14:textId="77777777" w:rsidR="00A75244" w:rsidRPr="003C5ABC" w:rsidRDefault="00A75244" w:rsidP="004F274C">
      <w:pPr>
        <w:pStyle w:val="a3"/>
        <w:spacing w:line="360" w:lineRule="auto"/>
        <w:ind w:firstLine="709"/>
        <w:jc w:val="both"/>
      </w:pPr>
    </w:p>
    <w:p w14:paraId="4849C31D" w14:textId="27F03C9E" w:rsidR="004F274C" w:rsidRPr="003C5ABC" w:rsidRDefault="004F274C" w:rsidP="004F274C">
      <w:pPr>
        <w:pStyle w:val="a3"/>
        <w:spacing w:line="360" w:lineRule="auto"/>
        <w:ind w:firstLine="709"/>
        <w:jc w:val="both"/>
      </w:pPr>
      <w:r w:rsidRPr="003C5ABC">
        <w:t>Суммарный прирост тепловых нагрузок по перспективной застройке в период 20</w:t>
      </w:r>
      <w:r w:rsidR="000007FE">
        <w:t>20</w:t>
      </w:r>
      <w:r w:rsidRPr="003C5ABC">
        <w:t xml:space="preserve">-2030 гг. ожидается на уровне </w:t>
      </w:r>
      <w:r w:rsidR="00A75244">
        <w:t>6</w:t>
      </w:r>
      <w:r w:rsidRPr="003C5ABC">
        <w:t>,</w:t>
      </w:r>
      <w:r w:rsidR="00A75244">
        <w:t>099</w:t>
      </w:r>
      <w:r w:rsidRPr="003C5ABC">
        <w:t xml:space="preserve"> Гкал/ч, в т.ч.:</w:t>
      </w:r>
    </w:p>
    <w:p w14:paraId="50CF17E9" w14:textId="30550301" w:rsidR="004F274C" w:rsidRPr="003C5ABC" w:rsidRDefault="004F274C" w:rsidP="004F274C">
      <w:pPr>
        <w:pStyle w:val="a4"/>
        <w:numPr>
          <w:ilvl w:val="0"/>
          <w:numId w:val="8"/>
        </w:numPr>
        <w:tabs>
          <w:tab w:val="left" w:pos="827"/>
        </w:tabs>
        <w:spacing w:line="360" w:lineRule="auto"/>
        <w:ind w:left="0" w:firstLine="709"/>
        <w:rPr>
          <w:sz w:val="28"/>
        </w:rPr>
      </w:pPr>
      <w:r w:rsidRPr="003C5ABC">
        <w:rPr>
          <w:sz w:val="28"/>
        </w:rPr>
        <w:t xml:space="preserve">по жилому фонду – </w:t>
      </w:r>
      <w:r w:rsidR="00A75244">
        <w:rPr>
          <w:sz w:val="28"/>
        </w:rPr>
        <w:t>3</w:t>
      </w:r>
      <w:r w:rsidRPr="003C5ABC">
        <w:rPr>
          <w:sz w:val="28"/>
        </w:rPr>
        <w:t>,</w:t>
      </w:r>
      <w:r w:rsidR="00A75244">
        <w:rPr>
          <w:sz w:val="28"/>
        </w:rPr>
        <w:t>774</w:t>
      </w:r>
      <w:r w:rsidRPr="003C5ABC">
        <w:rPr>
          <w:sz w:val="28"/>
        </w:rPr>
        <w:t xml:space="preserve"> Гкал/ч (</w:t>
      </w:r>
      <w:r w:rsidR="00A75244">
        <w:rPr>
          <w:sz w:val="28"/>
        </w:rPr>
        <w:t>61</w:t>
      </w:r>
      <w:r w:rsidRPr="003C5ABC">
        <w:rPr>
          <w:sz w:val="28"/>
        </w:rPr>
        <w:t>,</w:t>
      </w:r>
      <w:r w:rsidR="00A75244">
        <w:rPr>
          <w:sz w:val="28"/>
        </w:rPr>
        <w:t>8</w:t>
      </w:r>
      <w:r w:rsidRPr="003C5ABC">
        <w:rPr>
          <w:sz w:val="28"/>
        </w:rPr>
        <w:t xml:space="preserve"> % от общего прироста тепловой нагрузки), в том числе нагрузки отопления – </w:t>
      </w:r>
      <w:r w:rsidR="00A75244">
        <w:rPr>
          <w:sz w:val="28"/>
        </w:rPr>
        <w:t>3</w:t>
      </w:r>
      <w:r w:rsidRPr="003C5ABC">
        <w:rPr>
          <w:sz w:val="28"/>
        </w:rPr>
        <w:t>,</w:t>
      </w:r>
      <w:r w:rsidR="00A75244">
        <w:rPr>
          <w:sz w:val="28"/>
        </w:rPr>
        <w:t>0</w:t>
      </w:r>
      <w:r w:rsidR="000007FE">
        <w:rPr>
          <w:sz w:val="28"/>
        </w:rPr>
        <w:t>11</w:t>
      </w:r>
      <w:r w:rsidRPr="003C5ABC">
        <w:rPr>
          <w:sz w:val="28"/>
        </w:rPr>
        <w:t xml:space="preserve"> Гкал/ч, нагрузки ГВС – </w:t>
      </w:r>
      <w:r w:rsidR="00A75244">
        <w:rPr>
          <w:sz w:val="28"/>
        </w:rPr>
        <w:t>0</w:t>
      </w:r>
      <w:r w:rsidRPr="003C5ABC">
        <w:rPr>
          <w:sz w:val="28"/>
        </w:rPr>
        <w:t>,</w:t>
      </w:r>
      <w:r w:rsidR="00A75244">
        <w:rPr>
          <w:sz w:val="28"/>
        </w:rPr>
        <w:t>763</w:t>
      </w:r>
      <w:r w:rsidRPr="003C5ABC">
        <w:rPr>
          <w:spacing w:val="-19"/>
          <w:sz w:val="28"/>
        </w:rPr>
        <w:t xml:space="preserve"> </w:t>
      </w:r>
      <w:r w:rsidRPr="003C5ABC">
        <w:rPr>
          <w:sz w:val="28"/>
        </w:rPr>
        <w:t>Гкал/ч;</w:t>
      </w:r>
    </w:p>
    <w:p w14:paraId="33D52075" w14:textId="76FD7C4C" w:rsidR="004F274C" w:rsidRPr="003C5ABC" w:rsidRDefault="004F274C" w:rsidP="004F274C">
      <w:pPr>
        <w:pStyle w:val="a4"/>
        <w:numPr>
          <w:ilvl w:val="0"/>
          <w:numId w:val="8"/>
        </w:numPr>
        <w:tabs>
          <w:tab w:val="left" w:pos="822"/>
        </w:tabs>
        <w:spacing w:line="360" w:lineRule="auto"/>
        <w:ind w:left="0" w:firstLine="709"/>
        <w:rPr>
          <w:sz w:val="28"/>
        </w:rPr>
      </w:pPr>
      <w:r w:rsidRPr="003C5ABC">
        <w:rPr>
          <w:sz w:val="28"/>
        </w:rPr>
        <w:t>по общественно-деловым зданиям – 2,</w:t>
      </w:r>
      <w:r w:rsidR="000007FE">
        <w:rPr>
          <w:sz w:val="28"/>
        </w:rPr>
        <w:t>32</w:t>
      </w:r>
      <w:r w:rsidR="00A75244">
        <w:rPr>
          <w:sz w:val="28"/>
        </w:rPr>
        <w:t>5</w:t>
      </w:r>
      <w:r w:rsidRPr="003C5ABC">
        <w:rPr>
          <w:sz w:val="28"/>
        </w:rPr>
        <w:t xml:space="preserve"> Гкал/ч (</w:t>
      </w:r>
      <w:r w:rsidR="00A75244">
        <w:rPr>
          <w:sz w:val="28"/>
        </w:rPr>
        <w:t>38</w:t>
      </w:r>
      <w:r w:rsidRPr="003C5ABC">
        <w:rPr>
          <w:sz w:val="28"/>
        </w:rPr>
        <w:t>,</w:t>
      </w:r>
      <w:r w:rsidR="00A75244">
        <w:rPr>
          <w:sz w:val="28"/>
        </w:rPr>
        <w:t>2</w:t>
      </w:r>
      <w:r w:rsidRPr="003C5ABC">
        <w:rPr>
          <w:sz w:val="28"/>
        </w:rPr>
        <w:t xml:space="preserve"> %), в том числе нагрузки отопления – 2,18</w:t>
      </w:r>
      <w:r w:rsidR="00A75244">
        <w:rPr>
          <w:sz w:val="28"/>
        </w:rPr>
        <w:t>2</w:t>
      </w:r>
      <w:r w:rsidRPr="003C5ABC">
        <w:rPr>
          <w:spacing w:val="-5"/>
          <w:sz w:val="28"/>
        </w:rPr>
        <w:t xml:space="preserve"> </w:t>
      </w:r>
      <w:r w:rsidRPr="003C5ABC">
        <w:rPr>
          <w:sz w:val="28"/>
        </w:rPr>
        <w:t>Гкал/ч, нагрузки</w:t>
      </w:r>
      <w:r w:rsidRPr="003C5ABC">
        <w:t xml:space="preserve"> </w:t>
      </w:r>
      <w:r w:rsidRPr="003C5ABC">
        <w:rPr>
          <w:sz w:val="28"/>
        </w:rPr>
        <w:t>вентиляции и ГВС – 0,1</w:t>
      </w:r>
      <w:r w:rsidR="000007FE">
        <w:rPr>
          <w:sz w:val="28"/>
        </w:rPr>
        <w:t>43</w:t>
      </w:r>
      <w:r w:rsidRPr="003C5ABC">
        <w:rPr>
          <w:spacing w:val="-19"/>
          <w:sz w:val="28"/>
        </w:rPr>
        <w:t xml:space="preserve"> </w:t>
      </w:r>
      <w:r w:rsidRPr="003C5ABC">
        <w:rPr>
          <w:sz w:val="28"/>
        </w:rPr>
        <w:t>Гкал/ч</w:t>
      </w:r>
    </w:p>
    <w:p w14:paraId="124B080A" w14:textId="472F92BA" w:rsidR="004F274C" w:rsidRPr="003C5ABC" w:rsidRDefault="004F274C" w:rsidP="004F274C">
      <w:pPr>
        <w:pStyle w:val="a3"/>
        <w:spacing w:line="360" w:lineRule="auto"/>
        <w:ind w:firstLine="709"/>
        <w:jc w:val="both"/>
      </w:pPr>
      <w:r w:rsidRPr="003C5ABC">
        <w:t>Расчетные нагрузки системы теплоснабжения для обеспечения теплом в 2030 г. в целом по городскому округу составят 9</w:t>
      </w:r>
      <w:r w:rsidR="00A75244">
        <w:t>2</w:t>
      </w:r>
      <w:r w:rsidRPr="003C5ABC">
        <w:t>,</w:t>
      </w:r>
      <w:r w:rsidR="00A75244">
        <w:t>7</w:t>
      </w:r>
      <w:r w:rsidR="000007FE">
        <w:t>8</w:t>
      </w:r>
      <w:r w:rsidRPr="003C5ABC">
        <w:t xml:space="preserve"> Гкал/ч, в том числе нагрузки отопления – </w:t>
      </w:r>
      <w:r w:rsidR="000007FE">
        <w:t>6</w:t>
      </w:r>
      <w:r w:rsidR="00A75244">
        <w:t>7</w:t>
      </w:r>
      <w:r w:rsidRPr="003C5ABC">
        <w:t>,</w:t>
      </w:r>
      <w:r w:rsidR="00A75244">
        <w:t>8</w:t>
      </w:r>
      <w:r w:rsidR="000007FE">
        <w:t>8</w:t>
      </w:r>
      <w:r w:rsidRPr="003C5ABC">
        <w:t xml:space="preserve"> Гкал/ч, нагрузки вентиляции – 16,1</w:t>
      </w:r>
      <w:r w:rsidR="000007FE">
        <w:t>3</w:t>
      </w:r>
      <w:r w:rsidRPr="003C5ABC">
        <w:t xml:space="preserve"> Гкал/ч, нагрузки ГВС – </w:t>
      </w:r>
      <w:r w:rsidR="00A75244">
        <w:t>8</w:t>
      </w:r>
      <w:r w:rsidRPr="003C5ABC">
        <w:t>,</w:t>
      </w:r>
      <w:r w:rsidR="00A75244">
        <w:t>77</w:t>
      </w:r>
      <w:r w:rsidRPr="003C5ABC">
        <w:t xml:space="preserve"> Гкал/ч.</w:t>
      </w:r>
    </w:p>
    <w:p w14:paraId="638031CF" w14:textId="77777777" w:rsidR="004F274C" w:rsidRPr="003C5ABC" w:rsidRDefault="004F274C" w:rsidP="004F274C">
      <w:pPr>
        <w:pStyle w:val="a3"/>
        <w:spacing w:line="360" w:lineRule="auto"/>
        <w:ind w:firstLine="709"/>
        <w:jc w:val="both"/>
      </w:pPr>
      <w:r w:rsidRPr="003C5ABC">
        <w:t>Наибольший прирост тепловых нагрузок прогнозируется в микрорайоне №4 городского округа.</w:t>
      </w:r>
    </w:p>
    <w:p w14:paraId="4803CBA8" w14:textId="323FB602" w:rsidR="004F274C" w:rsidRPr="003C5ABC" w:rsidRDefault="004F274C" w:rsidP="004F274C">
      <w:pPr>
        <w:pStyle w:val="a4"/>
        <w:tabs>
          <w:tab w:val="left" w:pos="817"/>
        </w:tabs>
        <w:spacing w:line="360" w:lineRule="auto"/>
        <w:ind w:left="0" w:firstLine="709"/>
        <w:rPr>
          <w:sz w:val="28"/>
        </w:rPr>
      </w:pPr>
      <w:r w:rsidRPr="003C5ABC">
        <w:rPr>
          <w:sz w:val="28"/>
        </w:rPr>
        <w:t>микрорайон №1 – 1,54</w:t>
      </w:r>
      <w:r w:rsidR="000007FE">
        <w:rPr>
          <w:sz w:val="28"/>
        </w:rPr>
        <w:t>4</w:t>
      </w:r>
      <w:r w:rsidRPr="003C5ABC">
        <w:rPr>
          <w:sz w:val="28"/>
        </w:rPr>
        <w:t xml:space="preserve"> Гкал/ч (</w:t>
      </w:r>
      <w:r w:rsidR="00A75244">
        <w:rPr>
          <w:sz w:val="28"/>
        </w:rPr>
        <w:t>2</w:t>
      </w:r>
      <w:r w:rsidR="000007FE">
        <w:rPr>
          <w:sz w:val="28"/>
        </w:rPr>
        <w:t>5,</w:t>
      </w:r>
      <w:r w:rsidR="00A75244">
        <w:rPr>
          <w:sz w:val="28"/>
        </w:rPr>
        <w:t>3</w:t>
      </w:r>
      <w:r w:rsidRPr="003C5ABC">
        <w:rPr>
          <w:sz w:val="28"/>
        </w:rPr>
        <w:t xml:space="preserve"> % от общего прироста</w:t>
      </w:r>
      <w:r w:rsidRPr="003C5ABC">
        <w:rPr>
          <w:spacing w:val="-15"/>
          <w:sz w:val="28"/>
        </w:rPr>
        <w:t xml:space="preserve"> </w:t>
      </w:r>
      <w:r w:rsidRPr="003C5ABC">
        <w:rPr>
          <w:sz w:val="28"/>
        </w:rPr>
        <w:t>нагрузки),</w:t>
      </w:r>
    </w:p>
    <w:p w14:paraId="54A8D6BA" w14:textId="60CF5286" w:rsidR="004F274C" w:rsidRPr="003C5ABC" w:rsidRDefault="004F274C" w:rsidP="004F274C">
      <w:pPr>
        <w:pStyle w:val="a3"/>
        <w:spacing w:line="360" w:lineRule="auto"/>
        <w:ind w:firstLine="709"/>
        <w:jc w:val="both"/>
      </w:pPr>
      <w:r w:rsidRPr="003C5ABC">
        <w:t xml:space="preserve">микрорайон №2 – </w:t>
      </w:r>
      <w:r w:rsidR="00A75244">
        <w:t>1,902</w:t>
      </w:r>
      <w:r w:rsidRPr="003C5ABC">
        <w:t xml:space="preserve"> Гкал/ч (</w:t>
      </w:r>
      <w:r w:rsidR="000007FE">
        <w:t>3</w:t>
      </w:r>
      <w:r w:rsidR="00297527">
        <w:t>1</w:t>
      </w:r>
      <w:r w:rsidR="000007FE">
        <w:t>,</w:t>
      </w:r>
      <w:r w:rsidR="00297527">
        <w:t>2</w:t>
      </w:r>
      <w:r w:rsidRPr="003C5ABC">
        <w:rPr>
          <w:spacing w:val="-17"/>
        </w:rPr>
        <w:t xml:space="preserve"> </w:t>
      </w:r>
      <w:r w:rsidRPr="003C5ABC">
        <w:t>%),</w:t>
      </w:r>
    </w:p>
    <w:p w14:paraId="6C429095" w14:textId="33C97745" w:rsidR="004F274C" w:rsidRPr="003C5ABC" w:rsidRDefault="004F274C" w:rsidP="004F274C">
      <w:pPr>
        <w:pStyle w:val="a3"/>
        <w:spacing w:line="360" w:lineRule="auto"/>
        <w:ind w:firstLine="709"/>
        <w:jc w:val="both"/>
      </w:pPr>
      <w:r w:rsidRPr="003C5ABC">
        <w:t xml:space="preserve">микрорайон №4 – </w:t>
      </w:r>
      <w:r w:rsidR="00A75244">
        <w:t>2,653</w:t>
      </w:r>
      <w:r w:rsidRPr="003C5ABC">
        <w:t xml:space="preserve"> Гкал/ч (</w:t>
      </w:r>
      <w:r w:rsidR="00297527">
        <w:t>43</w:t>
      </w:r>
      <w:r w:rsidR="00F975AA">
        <w:t>,</w:t>
      </w:r>
      <w:r w:rsidR="00297527">
        <w:t>5</w:t>
      </w:r>
      <w:r w:rsidRPr="003C5ABC">
        <w:rPr>
          <w:spacing w:val="-17"/>
        </w:rPr>
        <w:t xml:space="preserve"> </w:t>
      </w:r>
      <w:r w:rsidRPr="003C5ABC">
        <w:t>%).</w:t>
      </w:r>
    </w:p>
    <w:p w14:paraId="50B19D5D" w14:textId="27D58D3D" w:rsidR="004F274C" w:rsidRDefault="004F274C" w:rsidP="004F274C">
      <w:pPr>
        <w:spacing w:line="360" w:lineRule="auto"/>
        <w:ind w:firstLine="720"/>
        <w:jc w:val="center"/>
        <w:rPr>
          <w:b/>
          <w:sz w:val="24"/>
        </w:rPr>
      </w:pPr>
    </w:p>
    <w:p w14:paraId="10641060" w14:textId="4894C900" w:rsidR="00297527" w:rsidRPr="003C5ABC" w:rsidRDefault="00297527" w:rsidP="004F274C">
      <w:pPr>
        <w:spacing w:line="360" w:lineRule="auto"/>
        <w:ind w:firstLine="720"/>
        <w:jc w:val="center"/>
        <w:rPr>
          <w:b/>
          <w:sz w:val="24"/>
        </w:rPr>
      </w:pPr>
      <w:r>
        <w:rPr>
          <w:noProof/>
          <w:lang w:bidi="ar-SA"/>
        </w:rPr>
        <w:lastRenderedPageBreak/>
        <w:drawing>
          <wp:inline distT="0" distB="0" distL="0" distR="0" wp14:anchorId="0EEFEBA8" wp14:editId="77FC70CD">
            <wp:extent cx="3848100" cy="2533650"/>
            <wp:effectExtent l="0" t="0" r="0" b="0"/>
            <wp:docPr id="1" name="Диаграмма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EECEBA" w14:textId="77777777" w:rsidR="004F274C" w:rsidRPr="003C5ABC" w:rsidRDefault="004F274C" w:rsidP="004F274C">
      <w:pPr>
        <w:spacing w:line="360" w:lineRule="auto"/>
        <w:ind w:right="-139" w:hanging="284"/>
        <w:jc w:val="center"/>
        <w:rPr>
          <w:b/>
          <w:sz w:val="24"/>
        </w:rPr>
      </w:pPr>
      <w:r w:rsidRPr="003C5ABC">
        <w:rPr>
          <w:b/>
          <w:sz w:val="24"/>
        </w:rPr>
        <w:t>Рис. 1.4. Распределение прироста тепловых нагрузок в период 20</w:t>
      </w:r>
      <w:r w:rsidR="00F975AA">
        <w:rPr>
          <w:b/>
          <w:sz w:val="24"/>
        </w:rPr>
        <w:t>20</w:t>
      </w:r>
      <w:r w:rsidRPr="003C5ABC">
        <w:rPr>
          <w:b/>
          <w:sz w:val="24"/>
        </w:rPr>
        <w:t>-2030 гг. по районам</w:t>
      </w:r>
    </w:p>
    <w:p w14:paraId="0C7D9C86" w14:textId="77777777" w:rsidR="004F274C" w:rsidRPr="003C5ABC" w:rsidRDefault="004F274C" w:rsidP="004F274C">
      <w:pPr>
        <w:pStyle w:val="a3"/>
        <w:spacing w:line="360" w:lineRule="auto"/>
        <w:ind w:firstLine="720"/>
        <w:jc w:val="both"/>
      </w:pPr>
      <w:r w:rsidRPr="003C5ABC">
        <w:t>Наглядное представление темпов роста теплопотребления (мощности) городским округом на прогнозируемую перспективу изображено на рисунке 1.5, на котором представлен график роста тепловых нагрузок объектов городского округа, подключенных к системам централизованного отопления и локальным котельным за период 20</w:t>
      </w:r>
      <w:r w:rsidR="00F975AA">
        <w:t>20</w:t>
      </w:r>
      <w:r w:rsidRPr="003C5ABC">
        <w:t>-2030 гг. с разделением по видам нагрузки.</w:t>
      </w:r>
    </w:p>
    <w:p w14:paraId="18D84238" w14:textId="250A6976" w:rsidR="00297527" w:rsidRPr="003C5ABC" w:rsidRDefault="00297527" w:rsidP="00EE5499">
      <w:pPr>
        <w:ind w:hanging="284"/>
        <w:jc w:val="center"/>
        <w:rPr>
          <w:b/>
          <w:sz w:val="24"/>
        </w:rPr>
      </w:pPr>
      <w:r>
        <w:rPr>
          <w:noProof/>
          <w:lang w:bidi="ar-SA"/>
        </w:rPr>
        <w:drawing>
          <wp:inline distT="0" distB="0" distL="0" distR="0" wp14:anchorId="1B7C88D8" wp14:editId="6797C39F">
            <wp:extent cx="6353175" cy="3257550"/>
            <wp:effectExtent l="0" t="0" r="0" b="0"/>
            <wp:docPr id="19" name="Диаграмма 1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C40E2E" w14:textId="77777777" w:rsidR="004F274C" w:rsidRPr="003C5ABC" w:rsidRDefault="004F274C" w:rsidP="004F274C">
      <w:pPr>
        <w:jc w:val="center"/>
        <w:rPr>
          <w:b/>
          <w:sz w:val="24"/>
        </w:rPr>
      </w:pPr>
      <w:r w:rsidRPr="003C5ABC">
        <w:rPr>
          <w:b/>
          <w:sz w:val="24"/>
        </w:rPr>
        <w:t>Рис. 1.5. Структура прогнозируемого прироста тепловой нагрузки перспективной застройки</w:t>
      </w:r>
    </w:p>
    <w:p w14:paraId="0D60E423" w14:textId="77777777" w:rsidR="004F274C" w:rsidRPr="003C5ABC" w:rsidRDefault="004F274C" w:rsidP="004F274C">
      <w:pPr>
        <w:pStyle w:val="a3"/>
        <w:jc w:val="both"/>
        <w:rPr>
          <w:b/>
          <w:sz w:val="26"/>
        </w:rPr>
      </w:pPr>
    </w:p>
    <w:p w14:paraId="591CDBFE" w14:textId="77777777" w:rsidR="004F274C" w:rsidRPr="003C5ABC" w:rsidRDefault="004F274C" w:rsidP="004F274C">
      <w:pPr>
        <w:pStyle w:val="a3"/>
        <w:spacing w:line="360" w:lineRule="auto"/>
        <w:ind w:firstLine="720"/>
        <w:jc w:val="both"/>
      </w:pPr>
      <w:r w:rsidRPr="003C5ABC">
        <w:t>Как видно из рисунка 1.5, по всем рассматриваемым периодам преобладающей в прогнозируемой тепловой нагрузке будет отопительная</w:t>
      </w:r>
      <w:r w:rsidRPr="003C5ABC">
        <w:rPr>
          <w:spacing w:val="-10"/>
        </w:rPr>
        <w:t xml:space="preserve"> </w:t>
      </w:r>
      <w:r w:rsidRPr="003C5ABC">
        <w:lastRenderedPageBreak/>
        <w:t>составляющая.</w:t>
      </w:r>
    </w:p>
    <w:p w14:paraId="433091D7" w14:textId="77777777" w:rsidR="003D7ED0" w:rsidRPr="004F274C" w:rsidRDefault="003D7ED0" w:rsidP="003D7ED0">
      <w:pPr>
        <w:pStyle w:val="1"/>
        <w:numPr>
          <w:ilvl w:val="1"/>
          <w:numId w:val="10"/>
        </w:numPr>
        <w:tabs>
          <w:tab w:val="left" w:pos="1315"/>
        </w:tabs>
        <w:ind w:left="0" w:firstLine="709"/>
        <w:jc w:val="both"/>
      </w:pPr>
      <w:bookmarkStart w:id="10" w:name="_Toc37689144"/>
      <w:r w:rsidRPr="004F274C">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14:paraId="3957B488" w14:textId="609481C2" w:rsidR="004F274C" w:rsidRDefault="004F274C" w:rsidP="004F274C">
      <w:pPr>
        <w:pStyle w:val="a3"/>
        <w:spacing w:before="240" w:line="360" w:lineRule="auto"/>
        <w:ind w:firstLine="720"/>
        <w:jc w:val="both"/>
      </w:pPr>
      <w:r w:rsidRPr="004F274C">
        <w:t xml:space="preserve">Согласно представленных данных строительство новых промышленных предприятий на территории городского округа на ближайшую перспективу не планируется, в связи с чем, в «Схеме теплоснабжения Полысаевского </w:t>
      </w:r>
      <w:r w:rsidRPr="003C5ABC">
        <w:t>городского округа до 2030 г. Актуализация на 20</w:t>
      </w:r>
      <w:r w:rsidR="006A7E9F">
        <w:t>20</w:t>
      </w:r>
      <w:r w:rsidRPr="003C5ABC">
        <w:t xml:space="preserve"> г.» принято, что промышленная застройка в городском округе не увеличивается.</w:t>
      </w:r>
    </w:p>
    <w:p w14:paraId="74B58D8F" w14:textId="77777777" w:rsidR="00B90452" w:rsidRPr="004F274C" w:rsidRDefault="009414E8" w:rsidP="00937539">
      <w:pPr>
        <w:pStyle w:val="1"/>
        <w:numPr>
          <w:ilvl w:val="0"/>
          <w:numId w:val="7"/>
        </w:numPr>
        <w:tabs>
          <w:tab w:val="left" w:pos="944"/>
        </w:tabs>
        <w:ind w:left="0" w:firstLine="709"/>
        <w:jc w:val="center"/>
      </w:pPr>
      <w:bookmarkStart w:id="11" w:name="_bookmark6"/>
      <w:bookmarkStart w:id="12" w:name="_Toc37689145"/>
      <w:bookmarkEnd w:id="11"/>
      <w:r w:rsidRPr="004F274C">
        <w:t>Раздел 2 "Существующие и перспективные балансы тепловой мощности источников тепловой энергии и тепловой нагрузки потребителей"</w:t>
      </w:r>
      <w:bookmarkEnd w:id="12"/>
    </w:p>
    <w:p w14:paraId="7404A414" w14:textId="77777777" w:rsidR="00B90452" w:rsidRPr="004F274C" w:rsidRDefault="00B90452">
      <w:pPr>
        <w:pStyle w:val="a3"/>
        <w:spacing w:before="3"/>
        <w:rPr>
          <w:sz w:val="2"/>
        </w:rPr>
      </w:pPr>
      <w:bookmarkStart w:id="13" w:name="_bookmark7"/>
      <w:bookmarkEnd w:id="13"/>
    </w:p>
    <w:p w14:paraId="71177A4A" w14:textId="77777777" w:rsidR="00484935" w:rsidRPr="004F274C" w:rsidRDefault="00EA2A58" w:rsidP="00484935">
      <w:pPr>
        <w:pStyle w:val="1"/>
        <w:numPr>
          <w:ilvl w:val="1"/>
          <w:numId w:val="7"/>
        </w:numPr>
        <w:tabs>
          <w:tab w:val="left" w:pos="1146"/>
        </w:tabs>
        <w:ind w:left="0" w:firstLine="709"/>
        <w:jc w:val="left"/>
      </w:pPr>
      <w:bookmarkStart w:id="14" w:name="_Toc37689146"/>
      <w:r w:rsidRPr="004F274C">
        <w:t>О</w:t>
      </w:r>
      <w:r w:rsidR="00484935" w:rsidRPr="004F274C">
        <w:t>писание существующих и перспективных зон действия систем теплоснабжения и источников тепловой энергии</w:t>
      </w:r>
      <w:bookmarkEnd w:id="14"/>
    </w:p>
    <w:p w14:paraId="2CBB5FCC" w14:textId="77777777" w:rsidR="00EA2A58" w:rsidRPr="004F274C" w:rsidRDefault="00EA2A58" w:rsidP="00EA2A58">
      <w:pPr>
        <w:pStyle w:val="a3"/>
        <w:spacing w:before="240" w:line="360" w:lineRule="auto"/>
        <w:ind w:firstLine="709"/>
        <w:jc w:val="both"/>
      </w:pPr>
      <w:r w:rsidRPr="004F274C">
        <w:t>По состоянию на 2019 год в схеме теплоснабжения городского округа установлены зоны действия изолированных систем теплоснабжения:</w:t>
      </w:r>
    </w:p>
    <w:p w14:paraId="2B56D2C7"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котельных ППШ и ППШ-2 ООО «Кузбасская Энергокомпания»;</w:t>
      </w:r>
    </w:p>
    <w:p w14:paraId="3CE0E294"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 xml:space="preserve">котельной №28 </w:t>
      </w:r>
      <w:r w:rsidRPr="003C5ABC">
        <w:rPr>
          <w:spacing w:val="-2"/>
          <w:sz w:val="28"/>
        </w:rPr>
        <w:t>ООО «Кузбасская Энергокомпания»</w:t>
      </w:r>
      <w:r w:rsidRPr="003C5ABC">
        <w:rPr>
          <w:sz w:val="28"/>
        </w:rPr>
        <w:t>;</w:t>
      </w:r>
    </w:p>
    <w:p w14:paraId="1A6109C8"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 xml:space="preserve">котельной №29 </w:t>
      </w:r>
      <w:r w:rsidRPr="003C5ABC">
        <w:rPr>
          <w:spacing w:val="-2"/>
          <w:sz w:val="28"/>
        </w:rPr>
        <w:t>ООО «Кузбасская Энергокомпания»</w:t>
      </w:r>
      <w:r w:rsidRPr="003C5ABC">
        <w:rPr>
          <w:sz w:val="28"/>
        </w:rPr>
        <w:t>;</w:t>
      </w:r>
    </w:p>
    <w:p w14:paraId="17C0F21C"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 xml:space="preserve">котельной №32 </w:t>
      </w:r>
      <w:r w:rsidRPr="003C5ABC">
        <w:rPr>
          <w:spacing w:val="-2"/>
          <w:sz w:val="28"/>
        </w:rPr>
        <w:t>ООО «Кузбасская Энергокомпания»</w:t>
      </w:r>
      <w:r w:rsidRPr="003C5ABC">
        <w:rPr>
          <w:sz w:val="28"/>
        </w:rPr>
        <w:t>;</w:t>
      </w:r>
    </w:p>
    <w:p w14:paraId="6014D557" w14:textId="77777777" w:rsidR="00EA2A58" w:rsidRPr="003C5ABC" w:rsidRDefault="00EA2A58" w:rsidP="00EA2A58">
      <w:pPr>
        <w:pStyle w:val="a4"/>
        <w:numPr>
          <w:ilvl w:val="0"/>
          <w:numId w:val="8"/>
        </w:numPr>
        <w:tabs>
          <w:tab w:val="left" w:pos="843"/>
        </w:tabs>
        <w:spacing w:line="360" w:lineRule="auto"/>
        <w:ind w:left="0" w:firstLine="709"/>
        <w:rPr>
          <w:sz w:val="28"/>
        </w:rPr>
      </w:pPr>
      <w:r w:rsidRPr="003C5ABC">
        <w:rPr>
          <w:sz w:val="28"/>
        </w:rPr>
        <w:t>котельной шахты «Полысаевская» АО «СУЭК-Кузбасс» ПЕ</w:t>
      </w:r>
      <w:r w:rsidRPr="003C5ABC">
        <w:rPr>
          <w:spacing w:val="-11"/>
          <w:sz w:val="28"/>
        </w:rPr>
        <w:t xml:space="preserve"> </w:t>
      </w:r>
      <w:r w:rsidRPr="003C5ABC">
        <w:rPr>
          <w:sz w:val="28"/>
        </w:rPr>
        <w:t>«Спецналадка».</w:t>
      </w:r>
    </w:p>
    <w:p w14:paraId="1A495B26" w14:textId="77777777" w:rsidR="00EA2A58" w:rsidRPr="003C5ABC" w:rsidRDefault="00EA2A58" w:rsidP="00EA2A58">
      <w:pPr>
        <w:pStyle w:val="a3"/>
        <w:shd w:val="clear" w:color="auto" w:fill="FFFFFF" w:themeFill="background1"/>
        <w:spacing w:line="360" w:lineRule="auto"/>
        <w:ind w:firstLine="709"/>
        <w:jc w:val="both"/>
      </w:pPr>
      <w:r w:rsidRPr="003C5ABC">
        <w:t>Границы существующих зон действия источников теплоты городского округа показаны на рисунках 2.1, 2.2 (зоны действия источников теплоты ООО «Кузбасская Энергокомпания» выделены желтым цветом, зона действия котельной АО «СУЭК-Кузбасс» – зелёным цветом).</w:t>
      </w:r>
    </w:p>
    <w:p w14:paraId="0B3A93E7" w14:textId="77777777" w:rsidR="00EA2A58" w:rsidRPr="003C5ABC" w:rsidRDefault="00EA2A58" w:rsidP="00EA2A58">
      <w:pPr>
        <w:pStyle w:val="a3"/>
        <w:spacing w:line="360" w:lineRule="auto"/>
        <w:ind w:firstLine="709"/>
        <w:jc w:val="both"/>
      </w:pPr>
      <w:r w:rsidRPr="003C5ABC">
        <w:t>Перспективные зоны действия источников теплоты городского округа по состоянию на 2030 г. представлены на рисунках 2.3, 2.4 (зоны действия источников теплоты ООО «Кузбасская Энергокомпания» выделены желтым цветом, зона действия котельной ОАО «СУЭК-Кузбасс» – зелёным цветом).</w:t>
      </w:r>
    </w:p>
    <w:p w14:paraId="6148C940" w14:textId="77777777" w:rsidR="00EA2A58" w:rsidRPr="003C5ABC" w:rsidRDefault="00EA2A58" w:rsidP="00EA2A58">
      <w:pPr>
        <w:spacing w:line="360" w:lineRule="auto"/>
        <w:ind w:firstLine="709"/>
        <w:jc w:val="both"/>
        <w:sectPr w:rsidR="00EA2A58" w:rsidRPr="003C5ABC" w:rsidSect="00434DB1">
          <w:footerReference w:type="default" r:id="rId20"/>
          <w:pgSz w:w="11910" w:h="16840"/>
          <w:pgMar w:top="1134" w:right="850" w:bottom="1134" w:left="1701" w:header="0" w:footer="254" w:gutter="0"/>
          <w:cols w:space="720"/>
          <w:docGrid w:linePitch="299"/>
        </w:sectPr>
      </w:pPr>
    </w:p>
    <w:p w14:paraId="405D8F44" w14:textId="77777777" w:rsidR="00EA2A58" w:rsidRPr="003C5ABC" w:rsidRDefault="00EA2A58" w:rsidP="00EA2A58">
      <w:pPr>
        <w:pStyle w:val="a3"/>
        <w:spacing w:line="360" w:lineRule="auto"/>
        <w:ind w:firstLine="709"/>
        <w:jc w:val="both"/>
        <w:rPr>
          <w:sz w:val="2"/>
        </w:rPr>
      </w:pPr>
    </w:p>
    <w:p w14:paraId="604DF692" w14:textId="77777777" w:rsidR="00EA2A58" w:rsidRPr="003C5ABC" w:rsidRDefault="00EA2A58" w:rsidP="00EA2A58">
      <w:pPr>
        <w:pStyle w:val="a3"/>
        <w:jc w:val="center"/>
        <w:rPr>
          <w:sz w:val="20"/>
        </w:rPr>
      </w:pPr>
      <w:r w:rsidRPr="003C5ABC">
        <w:rPr>
          <w:noProof/>
          <w:sz w:val="20"/>
          <w:lang w:bidi="ar-SA"/>
        </w:rPr>
        <w:drawing>
          <wp:inline distT="0" distB="0" distL="0" distR="0" wp14:anchorId="430E4333" wp14:editId="1534CD0D">
            <wp:extent cx="7724476" cy="561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24476" cy="5616000"/>
                    </a:xfrm>
                    <a:prstGeom prst="rect">
                      <a:avLst/>
                    </a:prstGeom>
                  </pic:spPr>
                </pic:pic>
              </a:graphicData>
            </a:graphic>
          </wp:inline>
        </w:drawing>
      </w:r>
    </w:p>
    <w:p w14:paraId="29F93B32" w14:textId="77777777" w:rsidR="00EA2A58" w:rsidRPr="003C5ABC" w:rsidRDefault="00EA2A58" w:rsidP="00EA2A58">
      <w:pPr>
        <w:spacing w:before="1"/>
        <w:ind w:right="90"/>
        <w:jc w:val="center"/>
        <w:rPr>
          <w:b/>
          <w:sz w:val="24"/>
        </w:rPr>
      </w:pPr>
      <w:r w:rsidRPr="003C5ABC">
        <w:rPr>
          <w:b/>
          <w:sz w:val="24"/>
        </w:rPr>
        <w:t>Рис. 2.1. Существующие зоны действия источников теплоты в системе теплоснабжения Полысаевского городского округа по состоянию на 20</w:t>
      </w:r>
      <w:r w:rsidR="006A7E9F">
        <w:rPr>
          <w:b/>
          <w:sz w:val="24"/>
        </w:rPr>
        <w:t>20</w:t>
      </w:r>
      <w:r w:rsidRPr="003C5ABC">
        <w:rPr>
          <w:b/>
          <w:sz w:val="24"/>
        </w:rPr>
        <w:t xml:space="preserve"> г.</w:t>
      </w:r>
    </w:p>
    <w:p w14:paraId="5960C62D" w14:textId="77777777" w:rsidR="00EA2A58" w:rsidRPr="003C5ABC" w:rsidRDefault="00EA2A58" w:rsidP="00EA2A58">
      <w:pPr>
        <w:rPr>
          <w:sz w:val="24"/>
        </w:rPr>
        <w:sectPr w:rsidR="00EA2A58" w:rsidRPr="003C5ABC" w:rsidSect="00796BAC">
          <w:footerReference w:type="default" r:id="rId22"/>
          <w:type w:val="continuous"/>
          <w:pgSz w:w="16840" w:h="11910" w:orient="landscape"/>
          <w:pgMar w:top="1134" w:right="850" w:bottom="1134" w:left="1701" w:header="0" w:footer="333" w:gutter="0"/>
          <w:pgNumType w:start="24"/>
          <w:cols w:space="720"/>
          <w:docGrid w:linePitch="299"/>
        </w:sectPr>
      </w:pPr>
    </w:p>
    <w:p w14:paraId="709FA474" w14:textId="77777777" w:rsidR="00EA2A58" w:rsidRPr="003C5ABC" w:rsidRDefault="00EA2A58" w:rsidP="00EA2A58">
      <w:pPr>
        <w:pStyle w:val="a3"/>
        <w:jc w:val="center"/>
        <w:rPr>
          <w:sz w:val="20"/>
        </w:rPr>
      </w:pPr>
      <w:r w:rsidRPr="003C5ABC">
        <w:rPr>
          <w:noProof/>
          <w:sz w:val="20"/>
          <w:lang w:bidi="ar-SA"/>
        </w:rPr>
        <w:lastRenderedPageBreak/>
        <w:drawing>
          <wp:inline distT="0" distB="0" distL="0" distR="0" wp14:anchorId="25AB372D" wp14:editId="34708FD1">
            <wp:extent cx="5481112" cy="603332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481112" cy="6033325"/>
                    </a:xfrm>
                    <a:prstGeom prst="rect">
                      <a:avLst/>
                    </a:prstGeom>
                  </pic:spPr>
                </pic:pic>
              </a:graphicData>
            </a:graphic>
          </wp:inline>
        </w:drawing>
      </w:r>
    </w:p>
    <w:p w14:paraId="3774FCDD" w14:textId="77777777" w:rsidR="00EA2A58" w:rsidRPr="003C5ABC" w:rsidRDefault="00EA2A58" w:rsidP="00EA2A58">
      <w:pPr>
        <w:spacing w:before="63"/>
        <w:ind w:right="90"/>
        <w:jc w:val="center"/>
        <w:rPr>
          <w:b/>
          <w:sz w:val="24"/>
        </w:rPr>
      </w:pPr>
      <w:r w:rsidRPr="003C5ABC">
        <w:rPr>
          <w:b/>
          <w:sz w:val="24"/>
        </w:rPr>
        <w:t>Рис. 2.2. Существующая зона действия котельной №32 ООО «Кузбасская Энергокомпания» по состоянию на 20</w:t>
      </w:r>
      <w:r w:rsidR="006A7E9F">
        <w:rPr>
          <w:b/>
          <w:sz w:val="24"/>
        </w:rPr>
        <w:t>20</w:t>
      </w:r>
      <w:r w:rsidRPr="003C5ABC">
        <w:rPr>
          <w:b/>
          <w:sz w:val="24"/>
        </w:rPr>
        <w:t xml:space="preserve"> г.</w:t>
      </w:r>
    </w:p>
    <w:p w14:paraId="1E15748B" w14:textId="77777777" w:rsidR="00EA2A58" w:rsidRPr="003C5ABC" w:rsidRDefault="00EA2A58" w:rsidP="00EA2A58">
      <w:pPr>
        <w:rPr>
          <w:sz w:val="24"/>
        </w:rPr>
        <w:sectPr w:rsidR="00EA2A58" w:rsidRPr="003C5ABC" w:rsidSect="0091467A">
          <w:footerReference w:type="default" r:id="rId24"/>
          <w:pgSz w:w="11910" w:h="16840"/>
          <w:pgMar w:top="540" w:right="520" w:bottom="520" w:left="1080" w:header="0" w:footer="334" w:gutter="0"/>
          <w:cols w:space="720"/>
        </w:sectPr>
      </w:pPr>
    </w:p>
    <w:p w14:paraId="3824AC33" w14:textId="77777777" w:rsidR="00EA2A58" w:rsidRPr="003C5ABC" w:rsidRDefault="00EA2A58" w:rsidP="00EA2A58">
      <w:pPr>
        <w:pStyle w:val="a3"/>
        <w:spacing w:before="3"/>
        <w:rPr>
          <w:b/>
          <w:sz w:val="2"/>
        </w:rPr>
      </w:pPr>
    </w:p>
    <w:p w14:paraId="71EEE0BD" w14:textId="77777777" w:rsidR="00EA2A58" w:rsidRPr="003C5ABC" w:rsidRDefault="00EA2A58" w:rsidP="00EA2A58">
      <w:pPr>
        <w:pStyle w:val="a3"/>
        <w:jc w:val="center"/>
        <w:rPr>
          <w:sz w:val="20"/>
        </w:rPr>
      </w:pPr>
      <w:r w:rsidRPr="003C5ABC">
        <w:rPr>
          <w:noProof/>
          <w:sz w:val="20"/>
          <w:lang w:bidi="ar-SA"/>
        </w:rPr>
        <w:drawing>
          <wp:inline distT="0" distB="0" distL="0" distR="0" wp14:anchorId="5D4A0FED" wp14:editId="7D51F07A">
            <wp:extent cx="7409407" cy="561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9407" cy="5616000"/>
                    </a:xfrm>
                    <a:prstGeom prst="rect">
                      <a:avLst/>
                    </a:prstGeom>
                  </pic:spPr>
                </pic:pic>
              </a:graphicData>
            </a:graphic>
          </wp:inline>
        </w:drawing>
      </w:r>
    </w:p>
    <w:p w14:paraId="7430A60C" w14:textId="77777777" w:rsidR="00EA2A58" w:rsidRPr="003C5ABC" w:rsidRDefault="00EA2A58" w:rsidP="00EA2A58">
      <w:pPr>
        <w:spacing w:before="84"/>
        <w:ind w:right="97"/>
        <w:jc w:val="center"/>
        <w:rPr>
          <w:b/>
          <w:sz w:val="24"/>
        </w:rPr>
      </w:pPr>
      <w:r w:rsidRPr="003C5ABC">
        <w:rPr>
          <w:b/>
          <w:sz w:val="24"/>
        </w:rPr>
        <w:t>Рис. 2.3. Перспективные зоны действия источников теплоты в системе теплоснабжения Полысаевского городского округа по состоянию на 2030 г.</w:t>
      </w:r>
    </w:p>
    <w:p w14:paraId="095F1013" w14:textId="77777777" w:rsidR="00EA2A58" w:rsidRPr="003C5ABC" w:rsidRDefault="00EA2A58" w:rsidP="00EA2A58">
      <w:pPr>
        <w:rPr>
          <w:sz w:val="24"/>
        </w:rPr>
        <w:sectPr w:rsidR="00EA2A58" w:rsidRPr="003C5ABC" w:rsidSect="0091467A">
          <w:footerReference w:type="default" r:id="rId26"/>
          <w:pgSz w:w="16840" w:h="11910" w:orient="landscape"/>
          <w:pgMar w:top="1100" w:right="540" w:bottom="520" w:left="820" w:header="0" w:footer="333" w:gutter="0"/>
          <w:cols w:space="720"/>
        </w:sectPr>
      </w:pPr>
    </w:p>
    <w:p w14:paraId="1EF86A2B" w14:textId="77777777" w:rsidR="00EA2A58" w:rsidRPr="003C5ABC" w:rsidRDefault="00EA2A58" w:rsidP="00EA2A58">
      <w:pPr>
        <w:pStyle w:val="a3"/>
        <w:jc w:val="center"/>
        <w:rPr>
          <w:sz w:val="20"/>
        </w:rPr>
      </w:pPr>
      <w:r w:rsidRPr="003C5ABC">
        <w:rPr>
          <w:noProof/>
          <w:sz w:val="20"/>
          <w:lang w:bidi="ar-SA"/>
        </w:rPr>
        <w:lastRenderedPageBreak/>
        <w:drawing>
          <wp:inline distT="0" distB="0" distL="0" distR="0" wp14:anchorId="4B83826A" wp14:editId="0F2EED5C">
            <wp:extent cx="5356333" cy="5895975"/>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stretch>
                      <a:fillRect/>
                    </a:stretch>
                  </pic:blipFill>
                  <pic:spPr>
                    <a:xfrm>
                      <a:off x="0" y="0"/>
                      <a:ext cx="5360477" cy="5900536"/>
                    </a:xfrm>
                    <a:prstGeom prst="rect">
                      <a:avLst/>
                    </a:prstGeom>
                  </pic:spPr>
                </pic:pic>
              </a:graphicData>
            </a:graphic>
          </wp:inline>
        </w:drawing>
      </w:r>
    </w:p>
    <w:p w14:paraId="3B0DAF1D" w14:textId="77777777" w:rsidR="00EA2A58" w:rsidRPr="003C5ABC" w:rsidRDefault="00EA2A58" w:rsidP="00EA2A58">
      <w:pPr>
        <w:spacing w:before="63"/>
        <w:ind w:right="270"/>
        <w:jc w:val="center"/>
        <w:rPr>
          <w:b/>
          <w:sz w:val="24"/>
        </w:rPr>
      </w:pPr>
      <w:r w:rsidRPr="003C5ABC">
        <w:rPr>
          <w:b/>
          <w:sz w:val="24"/>
        </w:rPr>
        <w:t>Рис. 2.4. Существующая зона действия котельной №32 ООО «Кузбасская Энергокомпания» по состоянию на 2030 г.</w:t>
      </w:r>
    </w:p>
    <w:p w14:paraId="1703CDEB" w14:textId="77777777" w:rsidR="00EA2A58" w:rsidRPr="003C5ABC" w:rsidRDefault="00EA2A58" w:rsidP="00EA2A58">
      <w:pPr>
        <w:pStyle w:val="a3"/>
        <w:spacing w:before="2"/>
        <w:rPr>
          <w:b/>
          <w:sz w:val="27"/>
        </w:rPr>
      </w:pPr>
    </w:p>
    <w:p w14:paraId="07FF76CF" w14:textId="77777777" w:rsidR="00EA2A58" w:rsidRPr="003C5ABC" w:rsidRDefault="00EA2A58" w:rsidP="00EA2A58">
      <w:pPr>
        <w:pStyle w:val="a3"/>
        <w:spacing w:line="360" w:lineRule="auto"/>
        <w:ind w:firstLine="709"/>
        <w:jc w:val="both"/>
      </w:pPr>
      <w:r w:rsidRPr="003C5ABC">
        <w:t>Зона деятельности первой по величине теплоснабжающей организации городского округа – ООО «Кузбасская Энергокомпания», состоит из зон действия 5 источников.</w:t>
      </w:r>
    </w:p>
    <w:p w14:paraId="6E7D8CC8" w14:textId="77777777" w:rsidR="00EA2A58" w:rsidRPr="003C5ABC" w:rsidRDefault="00EA2A58" w:rsidP="00EA2A58">
      <w:pPr>
        <w:pStyle w:val="a3"/>
        <w:spacing w:line="360" w:lineRule="auto"/>
        <w:ind w:firstLine="709"/>
        <w:jc w:val="both"/>
      </w:pPr>
      <w:r w:rsidRPr="003C5ABC">
        <w:t>Тепловые сети зон действия тепловых источников ООО «Кузбасская Энергокомпания» находятся на обслуживании организации на основании концессионного соглашения. Существующие зоны действия котельных ООО «Кузбасская Энергокомпания» изображены на рис. 2.1, 2.2. Характеристика тепловых источников, входящих в состав рассматриваемой зоны деятельности ООО «Кузбасская Энергокомпания» приведена в таблице 2.2.</w:t>
      </w:r>
    </w:p>
    <w:p w14:paraId="618ECD97" w14:textId="77777777" w:rsidR="00EA2A58" w:rsidRPr="003C5ABC" w:rsidRDefault="00EA2A58" w:rsidP="00EA2A58">
      <w:pPr>
        <w:spacing w:line="360" w:lineRule="auto"/>
        <w:jc w:val="both"/>
        <w:sectPr w:rsidR="00EA2A58" w:rsidRPr="003C5ABC" w:rsidSect="00295FE4">
          <w:footerReference w:type="default" r:id="rId27"/>
          <w:pgSz w:w="11910" w:h="16840"/>
          <w:pgMar w:top="1134" w:right="850" w:bottom="1134" w:left="1701" w:header="0" w:footer="334" w:gutter="0"/>
          <w:pgNumType w:start="26"/>
          <w:cols w:space="720"/>
          <w:docGrid w:linePitch="299"/>
        </w:sectPr>
      </w:pPr>
    </w:p>
    <w:p w14:paraId="3E71FA4A" w14:textId="77777777" w:rsidR="00EA2A58" w:rsidRPr="003C5ABC" w:rsidRDefault="00EA2A58" w:rsidP="00EA2A58">
      <w:pPr>
        <w:tabs>
          <w:tab w:val="left" w:pos="9214"/>
        </w:tabs>
        <w:spacing w:before="64" w:after="4"/>
        <w:ind w:right="225" w:firstLine="142"/>
        <w:jc w:val="center"/>
        <w:rPr>
          <w:b/>
          <w:sz w:val="24"/>
        </w:rPr>
      </w:pPr>
      <w:r w:rsidRPr="003C5ABC">
        <w:rPr>
          <w:b/>
          <w:sz w:val="24"/>
        </w:rPr>
        <w:lastRenderedPageBreak/>
        <w:t>Таблица 2.2. Характеристика тепловых источников, входящих в состав рассматриваемой зоны действия ООО «Кузбасская Энергокомпания»</w:t>
      </w:r>
    </w:p>
    <w:tbl>
      <w:tblPr>
        <w:tblW w:w="8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3685"/>
        <w:gridCol w:w="2126"/>
        <w:gridCol w:w="1985"/>
      </w:tblGrid>
      <w:tr w:rsidR="00EA2A58" w:rsidRPr="003C5ABC" w14:paraId="13F44890" w14:textId="77777777" w:rsidTr="0084387F">
        <w:trPr>
          <w:trHeight w:val="8"/>
          <w:jc w:val="center"/>
        </w:trPr>
        <w:tc>
          <w:tcPr>
            <w:tcW w:w="849" w:type="dxa"/>
            <w:vAlign w:val="center"/>
          </w:tcPr>
          <w:p w14:paraId="359BB9F5" w14:textId="77777777" w:rsidR="00EA2A58" w:rsidRPr="003C5ABC" w:rsidRDefault="00EA2A58" w:rsidP="0084387F">
            <w:pPr>
              <w:pStyle w:val="TableParagraph"/>
              <w:rPr>
                <w:b/>
                <w:sz w:val="20"/>
                <w:szCs w:val="20"/>
              </w:rPr>
            </w:pPr>
            <w:r w:rsidRPr="003C5ABC">
              <w:rPr>
                <w:b/>
                <w:sz w:val="20"/>
                <w:szCs w:val="20"/>
              </w:rPr>
              <w:t>№ п/п</w:t>
            </w:r>
          </w:p>
        </w:tc>
        <w:tc>
          <w:tcPr>
            <w:tcW w:w="3685" w:type="dxa"/>
            <w:vAlign w:val="center"/>
          </w:tcPr>
          <w:p w14:paraId="3239B403" w14:textId="77777777" w:rsidR="00EA2A58" w:rsidRPr="003C5ABC" w:rsidRDefault="00EA2A58" w:rsidP="0084387F">
            <w:pPr>
              <w:pStyle w:val="TableParagraph"/>
              <w:rPr>
                <w:b/>
                <w:sz w:val="20"/>
                <w:szCs w:val="20"/>
              </w:rPr>
            </w:pPr>
            <w:r w:rsidRPr="003C5ABC">
              <w:rPr>
                <w:b/>
                <w:sz w:val="20"/>
                <w:szCs w:val="20"/>
              </w:rPr>
              <w:t>Наименование теплового источника</w:t>
            </w:r>
          </w:p>
        </w:tc>
        <w:tc>
          <w:tcPr>
            <w:tcW w:w="2126" w:type="dxa"/>
            <w:vAlign w:val="center"/>
          </w:tcPr>
          <w:p w14:paraId="6ABB9FEB" w14:textId="77777777" w:rsidR="00EA2A58" w:rsidRPr="003C5ABC" w:rsidRDefault="00EA2A58" w:rsidP="0084387F">
            <w:pPr>
              <w:pStyle w:val="TableParagraph"/>
              <w:rPr>
                <w:b/>
                <w:sz w:val="20"/>
                <w:szCs w:val="20"/>
              </w:rPr>
            </w:pPr>
            <w:r w:rsidRPr="003C5ABC">
              <w:rPr>
                <w:b/>
                <w:sz w:val="20"/>
                <w:szCs w:val="20"/>
              </w:rPr>
              <w:t>Наименование района</w:t>
            </w:r>
          </w:p>
        </w:tc>
        <w:tc>
          <w:tcPr>
            <w:tcW w:w="1985" w:type="dxa"/>
            <w:vAlign w:val="center"/>
          </w:tcPr>
          <w:p w14:paraId="3AF2E97E" w14:textId="77777777" w:rsidR="00EA2A58" w:rsidRPr="003C5ABC" w:rsidRDefault="00EA2A58" w:rsidP="0084387F">
            <w:pPr>
              <w:pStyle w:val="TableParagraph"/>
              <w:rPr>
                <w:b/>
                <w:sz w:val="20"/>
                <w:szCs w:val="20"/>
              </w:rPr>
            </w:pPr>
            <w:r w:rsidRPr="003C5ABC">
              <w:rPr>
                <w:b/>
                <w:sz w:val="20"/>
                <w:szCs w:val="20"/>
              </w:rPr>
              <w:t>Располагаемая тепловая мощность источника, Гкал/ч</w:t>
            </w:r>
          </w:p>
        </w:tc>
      </w:tr>
      <w:tr w:rsidR="00EA2A58" w:rsidRPr="003C5ABC" w14:paraId="0D08CD64" w14:textId="77777777" w:rsidTr="0084387F">
        <w:trPr>
          <w:trHeight w:val="8"/>
          <w:jc w:val="center"/>
        </w:trPr>
        <w:tc>
          <w:tcPr>
            <w:tcW w:w="849" w:type="dxa"/>
            <w:vAlign w:val="center"/>
          </w:tcPr>
          <w:p w14:paraId="1D908239" w14:textId="77777777" w:rsidR="00EA2A58" w:rsidRPr="003C5ABC" w:rsidRDefault="00EA2A58" w:rsidP="0084387F">
            <w:pPr>
              <w:pStyle w:val="TableParagraph"/>
              <w:rPr>
                <w:sz w:val="20"/>
                <w:szCs w:val="20"/>
              </w:rPr>
            </w:pPr>
            <w:r w:rsidRPr="003C5ABC">
              <w:rPr>
                <w:sz w:val="20"/>
                <w:szCs w:val="20"/>
              </w:rPr>
              <w:t>1</w:t>
            </w:r>
          </w:p>
        </w:tc>
        <w:tc>
          <w:tcPr>
            <w:tcW w:w="3685" w:type="dxa"/>
            <w:vAlign w:val="center"/>
          </w:tcPr>
          <w:p w14:paraId="4BE08A3D" w14:textId="77777777" w:rsidR="00EA2A58" w:rsidRPr="003C5ABC" w:rsidRDefault="00EA2A58" w:rsidP="0084387F">
            <w:pPr>
              <w:pStyle w:val="TableParagraph"/>
              <w:rPr>
                <w:sz w:val="20"/>
                <w:szCs w:val="20"/>
              </w:rPr>
            </w:pPr>
            <w:r w:rsidRPr="003C5ABC">
              <w:rPr>
                <w:sz w:val="20"/>
                <w:szCs w:val="20"/>
              </w:rPr>
              <w:t>Котельная ППШ ООО «Кузбасская Энергокомпания»</w:t>
            </w:r>
          </w:p>
        </w:tc>
        <w:tc>
          <w:tcPr>
            <w:tcW w:w="2126" w:type="dxa"/>
            <w:vAlign w:val="center"/>
          </w:tcPr>
          <w:p w14:paraId="00243595"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08284C6E" w14:textId="77777777" w:rsidR="00EA2A58" w:rsidRPr="003C5ABC" w:rsidRDefault="00EA2A58" w:rsidP="0084387F">
            <w:pPr>
              <w:pStyle w:val="TableParagraph"/>
              <w:rPr>
                <w:sz w:val="20"/>
                <w:szCs w:val="20"/>
              </w:rPr>
            </w:pPr>
            <w:r w:rsidRPr="003C5ABC">
              <w:rPr>
                <w:sz w:val="20"/>
                <w:szCs w:val="20"/>
              </w:rPr>
              <w:t>60,0</w:t>
            </w:r>
          </w:p>
        </w:tc>
      </w:tr>
      <w:tr w:rsidR="00EA2A58" w:rsidRPr="003C5ABC" w14:paraId="19FF906D" w14:textId="77777777" w:rsidTr="0084387F">
        <w:trPr>
          <w:trHeight w:val="8"/>
          <w:jc w:val="center"/>
        </w:trPr>
        <w:tc>
          <w:tcPr>
            <w:tcW w:w="849" w:type="dxa"/>
            <w:vAlign w:val="center"/>
          </w:tcPr>
          <w:p w14:paraId="25BC2460" w14:textId="77777777" w:rsidR="00EA2A58" w:rsidRPr="003C5ABC" w:rsidRDefault="00EA2A58" w:rsidP="0084387F">
            <w:pPr>
              <w:pStyle w:val="TableParagraph"/>
              <w:rPr>
                <w:sz w:val="20"/>
                <w:szCs w:val="20"/>
              </w:rPr>
            </w:pPr>
            <w:r w:rsidRPr="003C5ABC">
              <w:rPr>
                <w:sz w:val="20"/>
                <w:szCs w:val="20"/>
              </w:rPr>
              <w:t>2</w:t>
            </w:r>
          </w:p>
        </w:tc>
        <w:tc>
          <w:tcPr>
            <w:tcW w:w="3685" w:type="dxa"/>
            <w:vAlign w:val="center"/>
          </w:tcPr>
          <w:p w14:paraId="3DCC4428" w14:textId="77777777" w:rsidR="00EA2A58" w:rsidRPr="003C5ABC" w:rsidRDefault="00EA2A58" w:rsidP="0084387F">
            <w:pPr>
              <w:pStyle w:val="TableParagraph"/>
              <w:rPr>
                <w:sz w:val="20"/>
                <w:szCs w:val="20"/>
              </w:rPr>
            </w:pPr>
            <w:r w:rsidRPr="003C5ABC">
              <w:rPr>
                <w:sz w:val="20"/>
                <w:szCs w:val="20"/>
              </w:rPr>
              <w:t>Котельная ППШ-2 ООО «Кузбасская Энергокомпания»</w:t>
            </w:r>
          </w:p>
        </w:tc>
        <w:tc>
          <w:tcPr>
            <w:tcW w:w="2126" w:type="dxa"/>
            <w:vAlign w:val="center"/>
          </w:tcPr>
          <w:p w14:paraId="605F77D7"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49854D9E" w14:textId="77777777" w:rsidR="00EA2A58" w:rsidRPr="003C5ABC" w:rsidRDefault="00EA2A58" w:rsidP="0084387F">
            <w:pPr>
              <w:pStyle w:val="TableParagraph"/>
              <w:rPr>
                <w:sz w:val="20"/>
                <w:szCs w:val="20"/>
              </w:rPr>
            </w:pPr>
            <w:r w:rsidRPr="003C5ABC">
              <w:rPr>
                <w:sz w:val="20"/>
                <w:szCs w:val="20"/>
              </w:rPr>
              <w:t>19,5</w:t>
            </w:r>
          </w:p>
        </w:tc>
      </w:tr>
      <w:tr w:rsidR="00EA2A58" w:rsidRPr="003C5ABC" w14:paraId="3C175729" w14:textId="77777777" w:rsidTr="0084387F">
        <w:trPr>
          <w:trHeight w:val="8"/>
          <w:jc w:val="center"/>
        </w:trPr>
        <w:tc>
          <w:tcPr>
            <w:tcW w:w="849" w:type="dxa"/>
            <w:vAlign w:val="center"/>
          </w:tcPr>
          <w:p w14:paraId="7C5459E5" w14:textId="77777777" w:rsidR="00EA2A58" w:rsidRPr="003C5ABC" w:rsidRDefault="00EA2A58" w:rsidP="0084387F">
            <w:pPr>
              <w:pStyle w:val="TableParagraph"/>
              <w:rPr>
                <w:sz w:val="20"/>
                <w:szCs w:val="20"/>
              </w:rPr>
            </w:pPr>
            <w:r w:rsidRPr="003C5ABC">
              <w:rPr>
                <w:sz w:val="20"/>
                <w:szCs w:val="20"/>
              </w:rPr>
              <w:t>3</w:t>
            </w:r>
          </w:p>
        </w:tc>
        <w:tc>
          <w:tcPr>
            <w:tcW w:w="3685" w:type="dxa"/>
            <w:vAlign w:val="center"/>
          </w:tcPr>
          <w:p w14:paraId="4B099E27" w14:textId="77777777" w:rsidR="00EA2A58" w:rsidRPr="003C5ABC" w:rsidRDefault="00EA2A58" w:rsidP="0084387F">
            <w:pPr>
              <w:pStyle w:val="TableParagraph"/>
              <w:rPr>
                <w:sz w:val="20"/>
                <w:szCs w:val="20"/>
              </w:rPr>
            </w:pPr>
            <w:r w:rsidRPr="003C5ABC">
              <w:rPr>
                <w:sz w:val="20"/>
                <w:szCs w:val="20"/>
              </w:rPr>
              <w:t>Котельная №28 ООО «Кузбасская Энергокомпания»</w:t>
            </w:r>
          </w:p>
        </w:tc>
        <w:tc>
          <w:tcPr>
            <w:tcW w:w="2126" w:type="dxa"/>
            <w:vAlign w:val="center"/>
          </w:tcPr>
          <w:p w14:paraId="4B0510AA"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1C5D2313" w14:textId="77777777" w:rsidR="00EA2A58" w:rsidRPr="003C5ABC" w:rsidRDefault="00EA2A58" w:rsidP="0084387F">
            <w:pPr>
              <w:pStyle w:val="TableParagraph"/>
              <w:rPr>
                <w:sz w:val="20"/>
                <w:szCs w:val="20"/>
              </w:rPr>
            </w:pPr>
            <w:r w:rsidRPr="003C5ABC">
              <w:rPr>
                <w:sz w:val="20"/>
                <w:szCs w:val="20"/>
              </w:rPr>
              <w:t>6,4</w:t>
            </w:r>
          </w:p>
        </w:tc>
      </w:tr>
      <w:tr w:rsidR="00EA2A58" w:rsidRPr="003C5ABC" w14:paraId="2AC3911B" w14:textId="77777777" w:rsidTr="0084387F">
        <w:trPr>
          <w:trHeight w:val="8"/>
          <w:jc w:val="center"/>
        </w:trPr>
        <w:tc>
          <w:tcPr>
            <w:tcW w:w="849" w:type="dxa"/>
            <w:vAlign w:val="center"/>
          </w:tcPr>
          <w:p w14:paraId="66778FC4" w14:textId="77777777" w:rsidR="00EA2A58" w:rsidRPr="003C5ABC" w:rsidRDefault="00EA2A58" w:rsidP="0084387F">
            <w:pPr>
              <w:pStyle w:val="TableParagraph"/>
              <w:rPr>
                <w:sz w:val="20"/>
                <w:szCs w:val="20"/>
              </w:rPr>
            </w:pPr>
            <w:r w:rsidRPr="003C5ABC">
              <w:rPr>
                <w:sz w:val="20"/>
                <w:szCs w:val="20"/>
              </w:rPr>
              <w:t>4</w:t>
            </w:r>
          </w:p>
        </w:tc>
        <w:tc>
          <w:tcPr>
            <w:tcW w:w="3685" w:type="dxa"/>
            <w:vAlign w:val="center"/>
          </w:tcPr>
          <w:p w14:paraId="13D3442C" w14:textId="77777777" w:rsidR="00EA2A58" w:rsidRPr="003C5ABC" w:rsidRDefault="00EA2A58" w:rsidP="0084387F">
            <w:pPr>
              <w:pStyle w:val="TableParagraph"/>
              <w:rPr>
                <w:sz w:val="20"/>
                <w:szCs w:val="20"/>
              </w:rPr>
            </w:pPr>
            <w:r w:rsidRPr="003C5ABC">
              <w:rPr>
                <w:sz w:val="20"/>
                <w:szCs w:val="20"/>
              </w:rPr>
              <w:t>Котельная №29 ООО «Кузбасская Энергокомпания»</w:t>
            </w:r>
          </w:p>
        </w:tc>
        <w:tc>
          <w:tcPr>
            <w:tcW w:w="2126" w:type="dxa"/>
            <w:vAlign w:val="center"/>
          </w:tcPr>
          <w:p w14:paraId="2AEB0A07" w14:textId="77777777" w:rsidR="00EA2A58" w:rsidRPr="003C5ABC" w:rsidRDefault="00EA2A58" w:rsidP="0084387F">
            <w:pPr>
              <w:pStyle w:val="TableParagraph"/>
              <w:rPr>
                <w:sz w:val="20"/>
                <w:szCs w:val="20"/>
              </w:rPr>
            </w:pPr>
            <w:r w:rsidRPr="003C5ABC">
              <w:rPr>
                <w:sz w:val="20"/>
                <w:szCs w:val="20"/>
              </w:rPr>
              <w:t>Микрорайон №4</w:t>
            </w:r>
          </w:p>
        </w:tc>
        <w:tc>
          <w:tcPr>
            <w:tcW w:w="1985" w:type="dxa"/>
            <w:vAlign w:val="center"/>
          </w:tcPr>
          <w:p w14:paraId="15EC714F" w14:textId="77777777" w:rsidR="00EA2A58" w:rsidRPr="003C5ABC" w:rsidRDefault="00EA2A58" w:rsidP="0084387F">
            <w:pPr>
              <w:pStyle w:val="TableParagraph"/>
              <w:rPr>
                <w:sz w:val="20"/>
                <w:szCs w:val="20"/>
              </w:rPr>
            </w:pPr>
            <w:r w:rsidRPr="003C5ABC">
              <w:rPr>
                <w:sz w:val="20"/>
                <w:szCs w:val="20"/>
              </w:rPr>
              <w:t>6,64</w:t>
            </w:r>
          </w:p>
        </w:tc>
      </w:tr>
      <w:tr w:rsidR="00EA2A58" w:rsidRPr="003C5ABC" w14:paraId="5CAECA3E" w14:textId="77777777" w:rsidTr="0084387F">
        <w:trPr>
          <w:trHeight w:val="8"/>
          <w:jc w:val="center"/>
        </w:trPr>
        <w:tc>
          <w:tcPr>
            <w:tcW w:w="849" w:type="dxa"/>
            <w:vAlign w:val="center"/>
          </w:tcPr>
          <w:p w14:paraId="2BA2957F" w14:textId="77777777" w:rsidR="00EA2A58" w:rsidRPr="003C5ABC" w:rsidRDefault="00EA2A58" w:rsidP="0084387F">
            <w:pPr>
              <w:pStyle w:val="TableParagraph"/>
              <w:spacing w:before="1"/>
              <w:rPr>
                <w:sz w:val="20"/>
                <w:szCs w:val="20"/>
              </w:rPr>
            </w:pPr>
            <w:r w:rsidRPr="003C5ABC">
              <w:rPr>
                <w:sz w:val="20"/>
                <w:szCs w:val="20"/>
              </w:rPr>
              <w:t>5</w:t>
            </w:r>
          </w:p>
        </w:tc>
        <w:tc>
          <w:tcPr>
            <w:tcW w:w="3685" w:type="dxa"/>
            <w:vAlign w:val="center"/>
          </w:tcPr>
          <w:p w14:paraId="174DF711" w14:textId="77777777" w:rsidR="00EA2A58" w:rsidRPr="003C5ABC" w:rsidRDefault="00EA2A58" w:rsidP="0084387F">
            <w:pPr>
              <w:pStyle w:val="TableParagraph"/>
              <w:rPr>
                <w:sz w:val="20"/>
                <w:szCs w:val="20"/>
              </w:rPr>
            </w:pPr>
            <w:r w:rsidRPr="003C5ABC">
              <w:rPr>
                <w:sz w:val="20"/>
                <w:szCs w:val="20"/>
              </w:rPr>
              <w:t>Котельная №32 ООО «Кузбасская Энергокомпания»</w:t>
            </w:r>
          </w:p>
        </w:tc>
        <w:tc>
          <w:tcPr>
            <w:tcW w:w="2126" w:type="dxa"/>
            <w:vAlign w:val="center"/>
          </w:tcPr>
          <w:p w14:paraId="250BF70F" w14:textId="77777777" w:rsidR="00EA2A58" w:rsidRPr="003C5ABC" w:rsidRDefault="00EA2A58" w:rsidP="0084387F">
            <w:pPr>
              <w:pStyle w:val="TableParagraph"/>
              <w:rPr>
                <w:sz w:val="20"/>
                <w:szCs w:val="20"/>
              </w:rPr>
            </w:pPr>
            <w:r w:rsidRPr="003C5ABC">
              <w:rPr>
                <w:sz w:val="20"/>
                <w:szCs w:val="20"/>
              </w:rPr>
              <w:t>Микрорайон №6</w:t>
            </w:r>
          </w:p>
        </w:tc>
        <w:tc>
          <w:tcPr>
            <w:tcW w:w="1985" w:type="dxa"/>
            <w:vAlign w:val="center"/>
          </w:tcPr>
          <w:p w14:paraId="5711B08C" w14:textId="77777777" w:rsidR="00EA2A58" w:rsidRPr="003C5ABC" w:rsidRDefault="004B43A2" w:rsidP="0084387F">
            <w:pPr>
              <w:pStyle w:val="TableParagraph"/>
              <w:rPr>
                <w:sz w:val="20"/>
                <w:szCs w:val="20"/>
              </w:rPr>
            </w:pPr>
            <w:r>
              <w:rPr>
                <w:sz w:val="20"/>
                <w:szCs w:val="20"/>
              </w:rPr>
              <w:t>0</w:t>
            </w:r>
            <w:r w:rsidR="00EA2A58" w:rsidRPr="003C5ABC">
              <w:rPr>
                <w:sz w:val="20"/>
                <w:szCs w:val="20"/>
              </w:rPr>
              <w:t>,</w:t>
            </w:r>
            <w:r>
              <w:rPr>
                <w:sz w:val="20"/>
                <w:szCs w:val="20"/>
              </w:rPr>
              <w:t>8</w:t>
            </w:r>
            <w:r w:rsidR="00EA2A58" w:rsidRPr="003C5ABC">
              <w:rPr>
                <w:sz w:val="20"/>
                <w:szCs w:val="20"/>
              </w:rPr>
              <w:t>4</w:t>
            </w:r>
          </w:p>
        </w:tc>
      </w:tr>
      <w:tr w:rsidR="00EA2A58" w:rsidRPr="003C5ABC" w14:paraId="26DB1A1A" w14:textId="77777777" w:rsidTr="0084387F">
        <w:trPr>
          <w:trHeight w:val="3"/>
          <w:jc w:val="center"/>
        </w:trPr>
        <w:tc>
          <w:tcPr>
            <w:tcW w:w="6660" w:type="dxa"/>
            <w:gridSpan w:val="3"/>
          </w:tcPr>
          <w:p w14:paraId="38918F21" w14:textId="77777777" w:rsidR="00EA2A58" w:rsidRPr="003C5ABC" w:rsidRDefault="00EA2A58" w:rsidP="0084387F">
            <w:pPr>
              <w:pStyle w:val="TableParagraph"/>
              <w:spacing w:line="260" w:lineRule="exact"/>
              <w:ind w:left="510" w:right="498"/>
              <w:rPr>
                <w:b/>
                <w:sz w:val="20"/>
                <w:szCs w:val="20"/>
              </w:rPr>
            </w:pPr>
            <w:r w:rsidRPr="003C5ABC">
              <w:rPr>
                <w:b/>
                <w:sz w:val="20"/>
                <w:szCs w:val="20"/>
              </w:rPr>
              <w:t>ВСЕГО:</w:t>
            </w:r>
          </w:p>
        </w:tc>
        <w:tc>
          <w:tcPr>
            <w:tcW w:w="1985" w:type="dxa"/>
          </w:tcPr>
          <w:p w14:paraId="432CC053" w14:textId="77777777" w:rsidR="00EA2A58" w:rsidRPr="003C5ABC" w:rsidRDefault="00EA2A58" w:rsidP="0084387F">
            <w:pPr>
              <w:pStyle w:val="TableParagraph"/>
              <w:spacing w:line="260" w:lineRule="exact"/>
              <w:ind w:left="167" w:right="154"/>
              <w:rPr>
                <w:b/>
                <w:sz w:val="20"/>
                <w:szCs w:val="20"/>
              </w:rPr>
            </w:pPr>
            <w:r w:rsidRPr="003C5ABC">
              <w:rPr>
                <w:b/>
                <w:sz w:val="20"/>
                <w:szCs w:val="20"/>
              </w:rPr>
              <w:t>93,</w:t>
            </w:r>
            <w:r w:rsidR="004B43A2">
              <w:rPr>
                <w:b/>
                <w:sz w:val="20"/>
                <w:szCs w:val="20"/>
              </w:rPr>
              <w:t>38</w:t>
            </w:r>
          </w:p>
        </w:tc>
      </w:tr>
    </w:tbl>
    <w:p w14:paraId="3E852B24" w14:textId="77777777" w:rsidR="00EA2A58" w:rsidRPr="003C5ABC" w:rsidRDefault="00EA2A58" w:rsidP="00EA2A58">
      <w:pPr>
        <w:pStyle w:val="a3"/>
        <w:spacing w:before="176" w:line="362" w:lineRule="auto"/>
        <w:ind w:left="212" w:right="218" w:firstLine="566"/>
        <w:jc w:val="both"/>
      </w:pPr>
      <w:r w:rsidRPr="003C5ABC">
        <w:t>В перспективе до 2030 г. зоны действия котельных ООО «Кузбасская Энергокомпания» будут изменяться за счет: подключения к котельным ППШ, ППШ-2, №28, №29 потребителей перспективной застройки жилого и общественного фонда. Перспективные зоны действия тепловых источников ООО «Кузбасская Энергокомпания» на 2030 г. представлены на рисунках 2.3, 24.</w:t>
      </w:r>
    </w:p>
    <w:p w14:paraId="15D4D9CD" w14:textId="77777777" w:rsidR="00EA2A58" w:rsidRPr="003C5ABC" w:rsidRDefault="00EA2A58" w:rsidP="00EA2A58">
      <w:pPr>
        <w:pStyle w:val="a3"/>
        <w:spacing w:line="360" w:lineRule="auto"/>
        <w:ind w:left="212" w:right="227" w:firstLine="540"/>
        <w:jc w:val="both"/>
      </w:pPr>
      <w:r w:rsidRPr="003C5ABC">
        <w:t>Зона действия второй по величине теплоснабжающей организации городского округа – АО «СУЭК-Кузбасс» ПЕ «Спецналадка» состоит из зоны действия одной котельной.</w:t>
      </w:r>
    </w:p>
    <w:p w14:paraId="21B43928" w14:textId="77777777" w:rsidR="00EA2A58" w:rsidRPr="003C5ABC" w:rsidRDefault="00EA2A58" w:rsidP="00EA2A58">
      <w:pPr>
        <w:pStyle w:val="a3"/>
        <w:spacing w:line="360" w:lineRule="auto"/>
        <w:ind w:left="212" w:right="217" w:firstLine="540"/>
        <w:jc w:val="both"/>
      </w:pPr>
      <w:r w:rsidRPr="003C5ABC">
        <w:t>Тепловые сети от котельной шахты «Полысаевская» расположенные на территории промплощадки и тепловые сети в сторону жилой зоны до точки раздела границ (т. А) находятся на обслуживании АО «СУЭК-Кузбасс» ПЕ «Спецналадка» на правах собственности. Тепловые сети в сторону жилой зоны от точки раздела границ (т. А) находятся в оперативном управлении МКП «Благоустройство».</w:t>
      </w:r>
    </w:p>
    <w:p w14:paraId="1A018967" w14:textId="77777777" w:rsidR="00EA2A58" w:rsidRPr="003C5ABC" w:rsidRDefault="00EA2A58" w:rsidP="00EA2A58">
      <w:pPr>
        <w:pStyle w:val="a3"/>
        <w:spacing w:line="360" w:lineRule="auto"/>
        <w:ind w:left="212" w:right="218" w:firstLine="540"/>
        <w:jc w:val="both"/>
      </w:pPr>
      <w:r w:rsidRPr="003C5ABC">
        <w:t>Существующая зона действия котельной ш. Полысаевская АО «СУЭК-Кузбасс» ПЕ «Спецналадка» представлена на рис. 2.1. Характеристика источника теплоты, входящая в состав рассматриваемой зоны деятельности котельной ш. Полысаевская АО «СУЭК-Кузбасс» ПЕ «Спецналадка» приведена в таблице 2.3. Перспективная зона действия котельной изображена на рис. 2.3.</w:t>
      </w:r>
    </w:p>
    <w:p w14:paraId="4800EE0A" w14:textId="77777777" w:rsidR="00EA2A58" w:rsidRPr="003C5ABC" w:rsidRDefault="00EA2A58" w:rsidP="00EA2A58">
      <w:pPr>
        <w:spacing w:before="5" w:after="4"/>
        <w:ind w:right="222" w:firstLine="284"/>
        <w:jc w:val="center"/>
        <w:rPr>
          <w:b/>
          <w:sz w:val="24"/>
        </w:rPr>
      </w:pPr>
      <w:r w:rsidRPr="003C5ABC">
        <w:rPr>
          <w:b/>
          <w:sz w:val="24"/>
        </w:rPr>
        <w:lastRenderedPageBreak/>
        <w:t>Таблица 2.3. Характеристика теплового источника, входящих в состав рассматриваемой зоны деятельности котельной ш. Полысаевская АО «СУЭК-Кузбасс» ПЕ «Спецналадка»</w:t>
      </w:r>
    </w:p>
    <w:tbl>
      <w:tblPr>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3794"/>
        <w:gridCol w:w="2319"/>
        <w:gridCol w:w="2410"/>
      </w:tblGrid>
      <w:tr w:rsidR="00EA2A58" w:rsidRPr="003C5ABC" w14:paraId="23E63E57" w14:textId="77777777" w:rsidTr="0084387F">
        <w:trPr>
          <w:trHeight w:val="564"/>
          <w:jc w:val="center"/>
        </w:trPr>
        <w:tc>
          <w:tcPr>
            <w:tcW w:w="752" w:type="dxa"/>
            <w:vAlign w:val="center"/>
          </w:tcPr>
          <w:p w14:paraId="66B8C342" w14:textId="77777777" w:rsidR="00EA2A58" w:rsidRPr="003C5ABC" w:rsidRDefault="00EA2A58" w:rsidP="0084387F">
            <w:pPr>
              <w:pStyle w:val="TableParagraph"/>
              <w:ind w:firstLine="37"/>
              <w:rPr>
                <w:b/>
                <w:sz w:val="20"/>
                <w:szCs w:val="20"/>
              </w:rPr>
            </w:pPr>
            <w:r w:rsidRPr="003C5ABC">
              <w:rPr>
                <w:b/>
                <w:sz w:val="20"/>
                <w:szCs w:val="20"/>
              </w:rPr>
              <w:t>№ п/п</w:t>
            </w:r>
          </w:p>
        </w:tc>
        <w:tc>
          <w:tcPr>
            <w:tcW w:w="3794" w:type="dxa"/>
            <w:vAlign w:val="center"/>
          </w:tcPr>
          <w:p w14:paraId="59279BB5" w14:textId="77777777" w:rsidR="00EA2A58" w:rsidRPr="003C5ABC" w:rsidRDefault="00EA2A58" w:rsidP="0084387F">
            <w:pPr>
              <w:pStyle w:val="TableParagraph"/>
              <w:ind w:firstLine="37"/>
              <w:rPr>
                <w:b/>
                <w:sz w:val="20"/>
                <w:szCs w:val="20"/>
              </w:rPr>
            </w:pPr>
            <w:r w:rsidRPr="003C5ABC">
              <w:rPr>
                <w:b/>
                <w:sz w:val="20"/>
                <w:szCs w:val="20"/>
              </w:rPr>
              <w:t>Наименование теплового источника</w:t>
            </w:r>
          </w:p>
        </w:tc>
        <w:tc>
          <w:tcPr>
            <w:tcW w:w="2319" w:type="dxa"/>
            <w:vAlign w:val="center"/>
          </w:tcPr>
          <w:p w14:paraId="5F8D5BB3" w14:textId="77777777" w:rsidR="00EA2A58" w:rsidRPr="003C5ABC" w:rsidRDefault="00EA2A58" w:rsidP="0084387F">
            <w:pPr>
              <w:pStyle w:val="TableParagraph"/>
              <w:ind w:firstLine="37"/>
              <w:rPr>
                <w:b/>
                <w:sz w:val="20"/>
                <w:szCs w:val="20"/>
              </w:rPr>
            </w:pPr>
            <w:r w:rsidRPr="003C5ABC">
              <w:rPr>
                <w:b/>
                <w:sz w:val="20"/>
                <w:szCs w:val="20"/>
              </w:rPr>
              <w:t>Наименование района</w:t>
            </w:r>
          </w:p>
        </w:tc>
        <w:tc>
          <w:tcPr>
            <w:tcW w:w="2410" w:type="dxa"/>
            <w:vAlign w:val="center"/>
          </w:tcPr>
          <w:p w14:paraId="4D03BFE9" w14:textId="77777777" w:rsidR="00EA2A58" w:rsidRPr="003C5ABC" w:rsidRDefault="00EA2A58" w:rsidP="0084387F">
            <w:pPr>
              <w:pStyle w:val="TableParagraph"/>
              <w:spacing w:line="276" w:lineRule="exact"/>
              <w:ind w:firstLine="37"/>
              <w:rPr>
                <w:b/>
                <w:sz w:val="20"/>
                <w:szCs w:val="20"/>
              </w:rPr>
            </w:pPr>
            <w:r w:rsidRPr="003C5ABC">
              <w:rPr>
                <w:b/>
                <w:sz w:val="20"/>
                <w:szCs w:val="20"/>
              </w:rPr>
              <w:t>Располагаемая тепловая мощность источника, Гкал/ч</w:t>
            </w:r>
          </w:p>
        </w:tc>
      </w:tr>
      <w:tr w:rsidR="00EA2A58" w:rsidRPr="003C5ABC" w14:paraId="328B4944" w14:textId="77777777" w:rsidTr="0084387F">
        <w:trPr>
          <w:trHeight w:val="292"/>
          <w:jc w:val="center"/>
        </w:trPr>
        <w:tc>
          <w:tcPr>
            <w:tcW w:w="752" w:type="dxa"/>
            <w:vAlign w:val="center"/>
          </w:tcPr>
          <w:p w14:paraId="52F24A46" w14:textId="77777777" w:rsidR="00EA2A58" w:rsidRPr="003C5ABC" w:rsidRDefault="00EA2A58" w:rsidP="0084387F">
            <w:pPr>
              <w:pStyle w:val="TableParagraph"/>
              <w:ind w:firstLine="37"/>
              <w:rPr>
                <w:sz w:val="20"/>
                <w:szCs w:val="20"/>
              </w:rPr>
            </w:pPr>
            <w:r w:rsidRPr="003C5ABC">
              <w:rPr>
                <w:sz w:val="20"/>
                <w:szCs w:val="20"/>
              </w:rPr>
              <w:t>1</w:t>
            </w:r>
          </w:p>
        </w:tc>
        <w:tc>
          <w:tcPr>
            <w:tcW w:w="3794" w:type="dxa"/>
            <w:vAlign w:val="center"/>
          </w:tcPr>
          <w:p w14:paraId="341841E3" w14:textId="77777777" w:rsidR="00EA2A58" w:rsidRPr="003C5ABC" w:rsidRDefault="00EA2A58" w:rsidP="0084387F">
            <w:pPr>
              <w:pStyle w:val="TableParagraph"/>
              <w:ind w:firstLine="37"/>
              <w:rPr>
                <w:sz w:val="20"/>
                <w:szCs w:val="20"/>
              </w:rPr>
            </w:pPr>
            <w:r w:rsidRPr="003C5ABC">
              <w:rPr>
                <w:sz w:val="20"/>
                <w:szCs w:val="20"/>
              </w:rPr>
              <w:t>Котельная ш. Полысаевская АО «СУЭК-Кузбасс» ПЕ «Спецналадка»</w:t>
            </w:r>
          </w:p>
        </w:tc>
        <w:tc>
          <w:tcPr>
            <w:tcW w:w="2319" w:type="dxa"/>
            <w:vAlign w:val="center"/>
          </w:tcPr>
          <w:p w14:paraId="21A46EDE" w14:textId="77777777" w:rsidR="00EA2A58" w:rsidRPr="003C5ABC" w:rsidRDefault="00EA2A58" w:rsidP="0084387F">
            <w:pPr>
              <w:pStyle w:val="TableParagraph"/>
              <w:ind w:firstLine="37"/>
              <w:rPr>
                <w:sz w:val="20"/>
                <w:szCs w:val="20"/>
              </w:rPr>
            </w:pPr>
            <w:r w:rsidRPr="003C5ABC">
              <w:rPr>
                <w:sz w:val="20"/>
                <w:szCs w:val="20"/>
              </w:rPr>
              <w:t>Микрорайон №1</w:t>
            </w:r>
          </w:p>
        </w:tc>
        <w:tc>
          <w:tcPr>
            <w:tcW w:w="2410" w:type="dxa"/>
            <w:vAlign w:val="center"/>
          </w:tcPr>
          <w:p w14:paraId="3C3E067A" w14:textId="77777777" w:rsidR="00EA2A58" w:rsidRPr="003C5ABC" w:rsidRDefault="004B43A2" w:rsidP="0084387F">
            <w:pPr>
              <w:pStyle w:val="TableParagraph"/>
              <w:ind w:firstLine="37"/>
              <w:rPr>
                <w:sz w:val="20"/>
                <w:szCs w:val="20"/>
              </w:rPr>
            </w:pPr>
            <w:r>
              <w:rPr>
                <w:sz w:val="20"/>
                <w:szCs w:val="20"/>
              </w:rPr>
              <w:t>51</w:t>
            </w:r>
            <w:r w:rsidR="00EA2A58" w:rsidRPr="003C5ABC">
              <w:rPr>
                <w:sz w:val="20"/>
                <w:szCs w:val="20"/>
              </w:rPr>
              <w:t>,</w:t>
            </w:r>
            <w:r>
              <w:rPr>
                <w:sz w:val="20"/>
                <w:szCs w:val="20"/>
              </w:rPr>
              <w:t>28</w:t>
            </w:r>
          </w:p>
        </w:tc>
      </w:tr>
      <w:tr w:rsidR="00EA2A58" w:rsidRPr="003C5ABC" w14:paraId="77E401BE" w14:textId="77777777" w:rsidTr="0084387F">
        <w:trPr>
          <w:trHeight w:val="275"/>
          <w:jc w:val="center"/>
        </w:trPr>
        <w:tc>
          <w:tcPr>
            <w:tcW w:w="6865" w:type="dxa"/>
            <w:gridSpan w:val="3"/>
            <w:vAlign w:val="center"/>
          </w:tcPr>
          <w:p w14:paraId="24869277" w14:textId="77777777" w:rsidR="00EA2A58" w:rsidRPr="003C5ABC" w:rsidRDefault="00EA2A58" w:rsidP="0084387F">
            <w:pPr>
              <w:pStyle w:val="TableParagraph"/>
              <w:spacing w:line="256" w:lineRule="exact"/>
              <w:ind w:firstLine="37"/>
              <w:rPr>
                <w:b/>
                <w:sz w:val="20"/>
                <w:szCs w:val="20"/>
              </w:rPr>
            </w:pPr>
            <w:r w:rsidRPr="003C5ABC">
              <w:rPr>
                <w:b/>
                <w:sz w:val="20"/>
                <w:szCs w:val="20"/>
              </w:rPr>
              <w:t>ВСЕГО:</w:t>
            </w:r>
          </w:p>
        </w:tc>
        <w:tc>
          <w:tcPr>
            <w:tcW w:w="2410" w:type="dxa"/>
            <w:vAlign w:val="center"/>
          </w:tcPr>
          <w:p w14:paraId="59ADB41F" w14:textId="77777777" w:rsidR="00EA2A58" w:rsidRPr="003C5ABC" w:rsidRDefault="004B43A2" w:rsidP="0084387F">
            <w:pPr>
              <w:pStyle w:val="TableParagraph"/>
              <w:spacing w:line="256" w:lineRule="exact"/>
              <w:ind w:firstLine="37"/>
              <w:rPr>
                <w:b/>
                <w:sz w:val="20"/>
                <w:szCs w:val="20"/>
              </w:rPr>
            </w:pPr>
            <w:r>
              <w:rPr>
                <w:b/>
                <w:sz w:val="20"/>
                <w:szCs w:val="20"/>
              </w:rPr>
              <w:t>51,28</w:t>
            </w:r>
          </w:p>
        </w:tc>
      </w:tr>
    </w:tbl>
    <w:p w14:paraId="0123D93A" w14:textId="77777777" w:rsidR="00EA2A58" w:rsidRDefault="00EA2A58" w:rsidP="00EA2A58">
      <w:pPr>
        <w:pStyle w:val="a3"/>
        <w:spacing w:before="240" w:line="360" w:lineRule="auto"/>
        <w:ind w:left="212" w:right="217" w:firstLine="540"/>
        <w:jc w:val="both"/>
      </w:pPr>
      <w:r w:rsidRPr="003C5ABC">
        <w:t>В системе теплоснабжения Полысаевского городского округа отсутствуют источники тепловой энергии, работающие на единую тепловую сеть.</w:t>
      </w:r>
    </w:p>
    <w:p w14:paraId="57513BA5" w14:textId="77777777" w:rsidR="00484935" w:rsidRPr="004F274C" w:rsidRDefault="00EA2A58" w:rsidP="00484935">
      <w:pPr>
        <w:pStyle w:val="1"/>
        <w:numPr>
          <w:ilvl w:val="1"/>
          <w:numId w:val="7"/>
        </w:numPr>
        <w:tabs>
          <w:tab w:val="left" w:pos="1146"/>
        </w:tabs>
        <w:ind w:left="0" w:firstLine="709"/>
        <w:jc w:val="left"/>
      </w:pPr>
      <w:bookmarkStart w:id="15" w:name="_Toc37689147"/>
      <w:r w:rsidRPr="004F274C">
        <w:t>О</w:t>
      </w:r>
      <w:r w:rsidR="00484935" w:rsidRPr="004F274C">
        <w:t>писание существующих и перспективных зон действия индивидуальных источников тепловой энергии</w:t>
      </w:r>
      <w:bookmarkEnd w:id="15"/>
    </w:p>
    <w:p w14:paraId="6269FDE9" w14:textId="77777777" w:rsidR="00EA2A58" w:rsidRPr="004F274C" w:rsidRDefault="00EA2A58" w:rsidP="00EA2A58">
      <w:pPr>
        <w:pStyle w:val="a3"/>
        <w:spacing w:before="240" w:line="360" w:lineRule="auto"/>
        <w:ind w:left="212" w:right="217" w:firstLine="540"/>
        <w:jc w:val="both"/>
      </w:pPr>
      <w:r w:rsidRPr="004F274C">
        <w:t>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14:paraId="173EB833" w14:textId="77777777" w:rsidR="00484935" w:rsidRPr="004F274C" w:rsidRDefault="00EA2A58" w:rsidP="00484935">
      <w:pPr>
        <w:pStyle w:val="1"/>
        <w:numPr>
          <w:ilvl w:val="1"/>
          <w:numId w:val="7"/>
        </w:numPr>
        <w:tabs>
          <w:tab w:val="left" w:pos="1146"/>
        </w:tabs>
        <w:ind w:left="0" w:firstLine="709"/>
        <w:jc w:val="left"/>
      </w:pPr>
      <w:bookmarkStart w:id="16" w:name="_Toc37689148"/>
      <w:r w:rsidRPr="004F274C">
        <w:t>С</w:t>
      </w:r>
      <w:r w:rsidR="00484935" w:rsidRPr="004F274C">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6"/>
    </w:p>
    <w:p w14:paraId="5C2D4D39" w14:textId="77777777" w:rsidR="00EA2A58" w:rsidRPr="003C5ABC" w:rsidRDefault="00EA2A58" w:rsidP="00EA2A58">
      <w:pPr>
        <w:pStyle w:val="a3"/>
        <w:spacing w:before="240" w:line="360" w:lineRule="auto"/>
        <w:ind w:left="212" w:right="220" w:firstLine="540"/>
        <w:jc w:val="both"/>
      </w:pPr>
      <w:r w:rsidRPr="004F274C">
        <w:t xml:space="preserve">Балансы располагаемой тепловой мощности и присоединенной </w:t>
      </w:r>
      <w:r w:rsidRPr="003C5ABC">
        <w:t>тепловой нагрузки по состоянию на 20</w:t>
      </w:r>
      <w:r w:rsidR="00A73686" w:rsidRPr="00A73686">
        <w:t>20</w:t>
      </w:r>
      <w:r w:rsidRPr="003C5ABC">
        <w:t xml:space="preserve"> год представлены в таблице 2.5.</w:t>
      </w:r>
    </w:p>
    <w:p w14:paraId="50F87599" w14:textId="77777777" w:rsidR="00EA2A58" w:rsidRPr="003C5ABC" w:rsidRDefault="00EA2A58" w:rsidP="00EA2A58">
      <w:pPr>
        <w:rPr>
          <w:b/>
          <w:sz w:val="24"/>
        </w:rPr>
      </w:pPr>
    </w:p>
    <w:p w14:paraId="66C44C04" w14:textId="77777777" w:rsidR="00EA2A58" w:rsidRPr="003C5ABC" w:rsidRDefault="00EA2A58" w:rsidP="00EA2A58">
      <w:pPr>
        <w:spacing w:after="4"/>
        <w:ind w:left="212" w:right="227" w:firstLine="540"/>
        <w:jc w:val="both"/>
        <w:rPr>
          <w:b/>
          <w:sz w:val="24"/>
        </w:rPr>
      </w:pPr>
      <w:r w:rsidRPr="003C5ABC">
        <w:rPr>
          <w:b/>
          <w:sz w:val="24"/>
        </w:rPr>
        <w:t>Таблица 2.5. Балансы располагаемой тепловой мощности и присоединенной тепловой нагрузки по состоянию на 20</w:t>
      </w:r>
      <w:r w:rsidR="00A73686" w:rsidRPr="00A73686">
        <w:rPr>
          <w:b/>
          <w:sz w:val="24"/>
        </w:rPr>
        <w:t xml:space="preserve">20 </w:t>
      </w:r>
      <w:r w:rsidRPr="003C5ABC">
        <w:rPr>
          <w:b/>
          <w:sz w:val="24"/>
        </w:rPr>
        <w:t>год</w:t>
      </w: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1189"/>
        <w:gridCol w:w="1276"/>
        <w:gridCol w:w="1134"/>
        <w:gridCol w:w="992"/>
        <w:gridCol w:w="1417"/>
        <w:gridCol w:w="1514"/>
      </w:tblGrid>
      <w:tr w:rsidR="00EA2A58" w:rsidRPr="003C5ABC" w14:paraId="61A7135F" w14:textId="77777777" w:rsidTr="0084387F">
        <w:trPr>
          <w:trHeight w:val="1274"/>
          <w:jc w:val="center"/>
        </w:trPr>
        <w:tc>
          <w:tcPr>
            <w:tcW w:w="2163" w:type="dxa"/>
            <w:vAlign w:val="center"/>
          </w:tcPr>
          <w:p w14:paraId="13A522B4" w14:textId="77777777" w:rsidR="00EA2A58" w:rsidRPr="003C5ABC" w:rsidRDefault="00EA2A58" w:rsidP="0084387F">
            <w:pPr>
              <w:pStyle w:val="TableParagraph"/>
              <w:ind w:left="179" w:right="129"/>
              <w:rPr>
                <w:b/>
                <w:sz w:val="20"/>
                <w:szCs w:val="20"/>
              </w:rPr>
            </w:pPr>
            <w:r w:rsidRPr="003C5ABC">
              <w:rPr>
                <w:b/>
                <w:sz w:val="20"/>
                <w:szCs w:val="20"/>
              </w:rPr>
              <w:t>Номер, наименование котельной</w:t>
            </w:r>
          </w:p>
        </w:tc>
        <w:tc>
          <w:tcPr>
            <w:tcW w:w="1189" w:type="dxa"/>
            <w:vAlign w:val="center"/>
          </w:tcPr>
          <w:p w14:paraId="4131006C" w14:textId="77777777" w:rsidR="00EA2A58" w:rsidRPr="003C5ABC" w:rsidRDefault="00EA2A58" w:rsidP="0084387F">
            <w:pPr>
              <w:pStyle w:val="TableParagraph"/>
              <w:spacing w:before="60"/>
              <w:ind w:left="107" w:right="95"/>
              <w:rPr>
                <w:b/>
                <w:sz w:val="20"/>
                <w:szCs w:val="20"/>
              </w:rPr>
            </w:pPr>
            <w:r w:rsidRPr="003C5ABC">
              <w:rPr>
                <w:b/>
                <w:sz w:val="20"/>
                <w:szCs w:val="20"/>
              </w:rPr>
              <w:t>Установленная тепловая мощнос</w:t>
            </w:r>
            <w:r w:rsidRPr="003C5ABC">
              <w:rPr>
                <w:b/>
                <w:sz w:val="20"/>
                <w:szCs w:val="20"/>
              </w:rPr>
              <w:lastRenderedPageBreak/>
              <w:t>ть,</w:t>
            </w:r>
          </w:p>
          <w:p w14:paraId="0FEA0F72" w14:textId="77777777" w:rsidR="00EA2A58" w:rsidRPr="003C5ABC" w:rsidRDefault="00EA2A58" w:rsidP="0084387F">
            <w:pPr>
              <w:pStyle w:val="TableParagraph"/>
              <w:ind w:left="99" w:right="95"/>
              <w:rPr>
                <w:b/>
                <w:sz w:val="20"/>
                <w:szCs w:val="20"/>
              </w:rPr>
            </w:pPr>
            <w:r w:rsidRPr="003C5ABC">
              <w:rPr>
                <w:b/>
                <w:sz w:val="20"/>
                <w:szCs w:val="20"/>
              </w:rPr>
              <w:t>Гкал/ч</w:t>
            </w:r>
          </w:p>
        </w:tc>
        <w:tc>
          <w:tcPr>
            <w:tcW w:w="1276" w:type="dxa"/>
            <w:vAlign w:val="center"/>
          </w:tcPr>
          <w:p w14:paraId="215F4495" w14:textId="77777777" w:rsidR="00EA2A58" w:rsidRPr="003C5ABC" w:rsidRDefault="00EA2A58" w:rsidP="0084387F">
            <w:pPr>
              <w:pStyle w:val="TableParagraph"/>
              <w:spacing w:before="60"/>
              <w:ind w:left="171" w:right="165" w:firstLine="2"/>
              <w:rPr>
                <w:b/>
                <w:sz w:val="20"/>
                <w:szCs w:val="20"/>
              </w:rPr>
            </w:pPr>
            <w:r w:rsidRPr="003C5ABC">
              <w:rPr>
                <w:b/>
                <w:sz w:val="20"/>
                <w:szCs w:val="20"/>
              </w:rPr>
              <w:lastRenderedPageBreak/>
              <w:t>Располагаемая тепловая</w:t>
            </w:r>
          </w:p>
          <w:p w14:paraId="5ED6DC7F" w14:textId="77777777" w:rsidR="00EA2A58" w:rsidRPr="003C5ABC" w:rsidRDefault="00EA2A58" w:rsidP="0084387F">
            <w:pPr>
              <w:pStyle w:val="TableParagraph"/>
              <w:spacing w:before="2"/>
              <w:ind w:left="111" w:right="104"/>
              <w:rPr>
                <w:b/>
                <w:sz w:val="20"/>
                <w:szCs w:val="20"/>
              </w:rPr>
            </w:pPr>
            <w:r w:rsidRPr="003C5ABC">
              <w:rPr>
                <w:b/>
                <w:w w:val="95"/>
                <w:sz w:val="20"/>
                <w:szCs w:val="20"/>
              </w:rPr>
              <w:lastRenderedPageBreak/>
              <w:t xml:space="preserve">мощность, </w:t>
            </w:r>
            <w:r w:rsidRPr="003C5ABC">
              <w:rPr>
                <w:b/>
                <w:sz w:val="20"/>
                <w:szCs w:val="20"/>
              </w:rPr>
              <w:t>Гкал/ч</w:t>
            </w:r>
          </w:p>
        </w:tc>
        <w:tc>
          <w:tcPr>
            <w:tcW w:w="1134" w:type="dxa"/>
            <w:vAlign w:val="center"/>
          </w:tcPr>
          <w:p w14:paraId="73D5E234" w14:textId="77777777" w:rsidR="00EA2A58" w:rsidRPr="003C5ABC" w:rsidRDefault="00EA2A58" w:rsidP="0084387F">
            <w:pPr>
              <w:pStyle w:val="TableParagraph"/>
              <w:spacing w:before="60"/>
              <w:ind w:left="107" w:right="96"/>
              <w:rPr>
                <w:b/>
                <w:sz w:val="20"/>
                <w:szCs w:val="20"/>
              </w:rPr>
            </w:pPr>
            <w:r w:rsidRPr="003C5ABC">
              <w:rPr>
                <w:b/>
                <w:sz w:val="20"/>
                <w:szCs w:val="20"/>
              </w:rPr>
              <w:lastRenderedPageBreak/>
              <w:t xml:space="preserve">Собственные нужды источника, </w:t>
            </w:r>
            <w:r w:rsidRPr="003C5ABC">
              <w:rPr>
                <w:b/>
                <w:sz w:val="20"/>
                <w:szCs w:val="20"/>
              </w:rPr>
              <w:lastRenderedPageBreak/>
              <w:t>Гкал/ч</w:t>
            </w:r>
          </w:p>
        </w:tc>
        <w:tc>
          <w:tcPr>
            <w:tcW w:w="992" w:type="dxa"/>
            <w:vAlign w:val="center"/>
          </w:tcPr>
          <w:p w14:paraId="6F53DE92" w14:textId="77777777" w:rsidR="00EA2A58" w:rsidRPr="003C5ABC" w:rsidRDefault="00EA2A58" w:rsidP="0084387F">
            <w:pPr>
              <w:pStyle w:val="TableParagraph"/>
              <w:spacing w:before="175"/>
              <w:ind w:left="112" w:right="101"/>
              <w:rPr>
                <w:b/>
                <w:sz w:val="20"/>
                <w:szCs w:val="20"/>
              </w:rPr>
            </w:pPr>
            <w:r w:rsidRPr="003C5ABC">
              <w:rPr>
                <w:b/>
                <w:w w:val="95"/>
                <w:sz w:val="20"/>
                <w:szCs w:val="20"/>
              </w:rPr>
              <w:lastRenderedPageBreak/>
              <w:t xml:space="preserve">Тепловые </w:t>
            </w:r>
            <w:r w:rsidRPr="003C5ABC">
              <w:rPr>
                <w:b/>
                <w:sz w:val="20"/>
                <w:szCs w:val="20"/>
              </w:rPr>
              <w:t xml:space="preserve">потери в сетях, </w:t>
            </w:r>
            <w:r w:rsidRPr="003C5ABC">
              <w:rPr>
                <w:b/>
                <w:sz w:val="20"/>
                <w:szCs w:val="20"/>
              </w:rPr>
              <w:lastRenderedPageBreak/>
              <w:t>Гкал/ч</w:t>
            </w:r>
          </w:p>
        </w:tc>
        <w:tc>
          <w:tcPr>
            <w:tcW w:w="1417" w:type="dxa"/>
            <w:vAlign w:val="center"/>
          </w:tcPr>
          <w:p w14:paraId="7F8E86A3" w14:textId="77777777" w:rsidR="00EA2A58" w:rsidRPr="003C5ABC" w:rsidRDefault="00EA2A58" w:rsidP="0084387F">
            <w:pPr>
              <w:pStyle w:val="TableParagraph"/>
              <w:spacing w:before="175"/>
              <w:ind w:left="175" w:right="161" w:hanging="5"/>
              <w:rPr>
                <w:b/>
                <w:sz w:val="20"/>
                <w:szCs w:val="20"/>
              </w:rPr>
            </w:pPr>
            <w:r w:rsidRPr="003C5ABC">
              <w:rPr>
                <w:b/>
                <w:sz w:val="20"/>
                <w:szCs w:val="20"/>
              </w:rPr>
              <w:lastRenderedPageBreak/>
              <w:t>Тепловая нагрузка потребителей, Гкал/ч</w:t>
            </w:r>
          </w:p>
        </w:tc>
        <w:tc>
          <w:tcPr>
            <w:tcW w:w="1514" w:type="dxa"/>
            <w:vAlign w:val="center"/>
          </w:tcPr>
          <w:p w14:paraId="19D0284F" w14:textId="77777777" w:rsidR="00EA2A58" w:rsidRPr="003C5ABC" w:rsidRDefault="00EA2A58" w:rsidP="0084387F">
            <w:pPr>
              <w:pStyle w:val="TableParagraph"/>
              <w:ind w:left="142" w:right="101" w:hanging="34"/>
              <w:rPr>
                <w:b/>
                <w:sz w:val="20"/>
                <w:szCs w:val="20"/>
              </w:rPr>
            </w:pPr>
            <w:r w:rsidRPr="003C5ABC">
              <w:rPr>
                <w:b/>
                <w:w w:val="95"/>
                <w:sz w:val="20"/>
                <w:szCs w:val="20"/>
              </w:rPr>
              <w:t xml:space="preserve">Резерв/дефицит </w:t>
            </w:r>
            <w:r w:rsidRPr="003C5ABC">
              <w:rPr>
                <w:b/>
                <w:sz w:val="20"/>
                <w:szCs w:val="20"/>
              </w:rPr>
              <w:t>тепловой мощности, Гкал/ч</w:t>
            </w:r>
          </w:p>
        </w:tc>
      </w:tr>
      <w:tr w:rsidR="00060E1A" w:rsidRPr="003C5ABC" w14:paraId="19E6877E" w14:textId="77777777" w:rsidTr="0084387F">
        <w:trPr>
          <w:trHeight w:val="505"/>
          <w:jc w:val="center"/>
        </w:trPr>
        <w:tc>
          <w:tcPr>
            <w:tcW w:w="2163" w:type="dxa"/>
          </w:tcPr>
          <w:p w14:paraId="619F17F3" w14:textId="77777777" w:rsidR="00060E1A" w:rsidRPr="003C5ABC" w:rsidRDefault="00060E1A" w:rsidP="00060E1A">
            <w:pPr>
              <w:pStyle w:val="TableParagraph"/>
              <w:ind w:left="143" w:right="142"/>
              <w:jc w:val="left"/>
              <w:rPr>
                <w:sz w:val="20"/>
                <w:szCs w:val="20"/>
              </w:rPr>
            </w:pPr>
            <w:r w:rsidRPr="003C5ABC">
              <w:rPr>
                <w:sz w:val="20"/>
                <w:szCs w:val="20"/>
              </w:rPr>
              <w:lastRenderedPageBreak/>
              <w:t>Котельная ППШ ООО «Кузбасская Энергокомпания»</w:t>
            </w:r>
          </w:p>
        </w:tc>
        <w:tc>
          <w:tcPr>
            <w:tcW w:w="1189" w:type="dxa"/>
            <w:vAlign w:val="center"/>
          </w:tcPr>
          <w:p w14:paraId="2F66A975" w14:textId="77777777" w:rsidR="00060E1A" w:rsidRPr="003C5ABC" w:rsidRDefault="00060E1A" w:rsidP="00060E1A">
            <w:pPr>
              <w:pStyle w:val="TableParagraph"/>
              <w:ind w:left="104" w:right="95"/>
              <w:rPr>
                <w:sz w:val="20"/>
                <w:szCs w:val="20"/>
              </w:rPr>
            </w:pPr>
            <w:r w:rsidRPr="003C5ABC">
              <w:rPr>
                <w:sz w:val="20"/>
                <w:szCs w:val="20"/>
              </w:rPr>
              <w:t>60,0</w:t>
            </w:r>
          </w:p>
        </w:tc>
        <w:tc>
          <w:tcPr>
            <w:tcW w:w="1276" w:type="dxa"/>
            <w:vAlign w:val="center"/>
          </w:tcPr>
          <w:p w14:paraId="107FC1BA" w14:textId="77777777" w:rsidR="00060E1A" w:rsidRPr="003C5ABC" w:rsidRDefault="00060E1A" w:rsidP="00060E1A">
            <w:pPr>
              <w:pStyle w:val="TableParagraph"/>
              <w:ind w:left="104" w:right="95"/>
              <w:rPr>
                <w:sz w:val="20"/>
                <w:szCs w:val="20"/>
              </w:rPr>
            </w:pPr>
            <w:r w:rsidRPr="003C5ABC">
              <w:rPr>
                <w:sz w:val="20"/>
                <w:szCs w:val="20"/>
              </w:rPr>
              <w:t>60,0</w:t>
            </w:r>
          </w:p>
        </w:tc>
        <w:tc>
          <w:tcPr>
            <w:tcW w:w="1134" w:type="dxa"/>
            <w:vAlign w:val="center"/>
          </w:tcPr>
          <w:p w14:paraId="1037B658" w14:textId="7A89F249" w:rsidR="00060E1A" w:rsidRPr="003C5ABC" w:rsidRDefault="00060E1A" w:rsidP="00060E1A">
            <w:pPr>
              <w:pStyle w:val="TableParagraph"/>
              <w:ind w:left="104" w:right="95"/>
              <w:rPr>
                <w:sz w:val="20"/>
                <w:szCs w:val="20"/>
              </w:rPr>
            </w:pPr>
            <w:r w:rsidRPr="00060E1A">
              <w:rPr>
                <w:sz w:val="20"/>
                <w:szCs w:val="20"/>
              </w:rPr>
              <w:t>1,5</w:t>
            </w:r>
          </w:p>
        </w:tc>
        <w:tc>
          <w:tcPr>
            <w:tcW w:w="992" w:type="dxa"/>
            <w:vAlign w:val="center"/>
          </w:tcPr>
          <w:p w14:paraId="445B032B" w14:textId="1D42B3A5" w:rsidR="00060E1A" w:rsidRPr="003C5ABC" w:rsidRDefault="00060E1A" w:rsidP="00060E1A">
            <w:pPr>
              <w:pStyle w:val="TableParagraph"/>
              <w:ind w:left="104" w:right="95"/>
              <w:rPr>
                <w:sz w:val="20"/>
                <w:szCs w:val="20"/>
              </w:rPr>
            </w:pPr>
            <w:r w:rsidRPr="00060E1A">
              <w:rPr>
                <w:sz w:val="20"/>
                <w:szCs w:val="20"/>
              </w:rPr>
              <w:t>2,631</w:t>
            </w:r>
          </w:p>
        </w:tc>
        <w:tc>
          <w:tcPr>
            <w:tcW w:w="1417" w:type="dxa"/>
            <w:vAlign w:val="center"/>
          </w:tcPr>
          <w:p w14:paraId="7295611C" w14:textId="4CEA01B4" w:rsidR="00060E1A" w:rsidRPr="003C5ABC" w:rsidRDefault="00060E1A" w:rsidP="00060E1A">
            <w:pPr>
              <w:pStyle w:val="TableParagraph"/>
              <w:ind w:left="104" w:right="95"/>
              <w:rPr>
                <w:sz w:val="20"/>
                <w:szCs w:val="20"/>
              </w:rPr>
            </w:pPr>
            <w:r w:rsidRPr="00060E1A">
              <w:rPr>
                <w:sz w:val="20"/>
                <w:szCs w:val="20"/>
              </w:rPr>
              <w:t>39,826</w:t>
            </w:r>
          </w:p>
        </w:tc>
        <w:tc>
          <w:tcPr>
            <w:tcW w:w="1514" w:type="dxa"/>
            <w:vAlign w:val="center"/>
          </w:tcPr>
          <w:p w14:paraId="67BB5CDD" w14:textId="4787F6E8" w:rsidR="00060E1A" w:rsidRPr="003C5ABC" w:rsidRDefault="00060E1A" w:rsidP="00060E1A">
            <w:pPr>
              <w:pStyle w:val="TableParagraph"/>
              <w:ind w:left="104" w:right="95"/>
              <w:rPr>
                <w:sz w:val="20"/>
                <w:szCs w:val="20"/>
              </w:rPr>
            </w:pPr>
            <w:r w:rsidRPr="00060E1A">
              <w:rPr>
                <w:sz w:val="20"/>
                <w:szCs w:val="20"/>
              </w:rPr>
              <w:t>16,043</w:t>
            </w:r>
          </w:p>
        </w:tc>
      </w:tr>
      <w:tr w:rsidR="00060E1A" w:rsidRPr="003C5ABC" w14:paraId="3A1EBD54" w14:textId="77777777" w:rsidTr="0084387F">
        <w:trPr>
          <w:trHeight w:val="501"/>
          <w:jc w:val="center"/>
        </w:trPr>
        <w:tc>
          <w:tcPr>
            <w:tcW w:w="2163" w:type="dxa"/>
          </w:tcPr>
          <w:p w14:paraId="3BE8B441" w14:textId="77777777" w:rsidR="00060E1A" w:rsidRPr="003C5ABC" w:rsidRDefault="00060E1A" w:rsidP="00060E1A">
            <w:pPr>
              <w:pStyle w:val="TableParagraph"/>
              <w:ind w:left="143" w:right="142"/>
              <w:jc w:val="left"/>
              <w:rPr>
                <w:sz w:val="20"/>
                <w:szCs w:val="20"/>
              </w:rPr>
            </w:pPr>
            <w:r w:rsidRPr="003C5ABC">
              <w:rPr>
                <w:sz w:val="20"/>
                <w:szCs w:val="20"/>
              </w:rPr>
              <w:t>Котельная ППШ-2 ООО «Кузбасская Энергокомпания»</w:t>
            </w:r>
          </w:p>
        </w:tc>
        <w:tc>
          <w:tcPr>
            <w:tcW w:w="1189" w:type="dxa"/>
            <w:vAlign w:val="center"/>
          </w:tcPr>
          <w:p w14:paraId="69580664" w14:textId="77777777" w:rsidR="00060E1A" w:rsidRPr="003C5ABC" w:rsidRDefault="00060E1A" w:rsidP="00060E1A">
            <w:pPr>
              <w:pStyle w:val="TableParagraph"/>
              <w:ind w:left="104" w:right="95"/>
              <w:rPr>
                <w:sz w:val="20"/>
                <w:szCs w:val="20"/>
              </w:rPr>
            </w:pPr>
            <w:r w:rsidRPr="003C5ABC">
              <w:rPr>
                <w:sz w:val="20"/>
                <w:szCs w:val="20"/>
              </w:rPr>
              <w:t>19,5</w:t>
            </w:r>
          </w:p>
        </w:tc>
        <w:tc>
          <w:tcPr>
            <w:tcW w:w="1276" w:type="dxa"/>
            <w:vAlign w:val="center"/>
          </w:tcPr>
          <w:p w14:paraId="70FA0FEE" w14:textId="77777777" w:rsidR="00060E1A" w:rsidRPr="003C5ABC" w:rsidRDefault="00060E1A" w:rsidP="00060E1A">
            <w:pPr>
              <w:pStyle w:val="TableParagraph"/>
              <w:ind w:left="104" w:right="95"/>
              <w:rPr>
                <w:sz w:val="20"/>
                <w:szCs w:val="20"/>
              </w:rPr>
            </w:pPr>
            <w:r w:rsidRPr="003C5ABC">
              <w:rPr>
                <w:sz w:val="20"/>
                <w:szCs w:val="20"/>
              </w:rPr>
              <w:t>19,5</w:t>
            </w:r>
          </w:p>
        </w:tc>
        <w:tc>
          <w:tcPr>
            <w:tcW w:w="1134" w:type="dxa"/>
            <w:vAlign w:val="center"/>
          </w:tcPr>
          <w:p w14:paraId="444202FD" w14:textId="221E9834" w:rsidR="00060E1A" w:rsidRPr="003C5ABC" w:rsidRDefault="00060E1A" w:rsidP="00060E1A">
            <w:pPr>
              <w:pStyle w:val="TableParagraph"/>
              <w:ind w:left="104" w:right="95"/>
              <w:rPr>
                <w:sz w:val="20"/>
                <w:szCs w:val="20"/>
              </w:rPr>
            </w:pPr>
            <w:r w:rsidRPr="00060E1A">
              <w:rPr>
                <w:sz w:val="20"/>
                <w:szCs w:val="20"/>
              </w:rPr>
              <w:t>0,413</w:t>
            </w:r>
          </w:p>
        </w:tc>
        <w:tc>
          <w:tcPr>
            <w:tcW w:w="992" w:type="dxa"/>
            <w:vAlign w:val="center"/>
          </w:tcPr>
          <w:p w14:paraId="3379828C" w14:textId="44E86109" w:rsidR="00060E1A" w:rsidRPr="003C5ABC" w:rsidRDefault="00060E1A" w:rsidP="00060E1A">
            <w:pPr>
              <w:pStyle w:val="TableParagraph"/>
              <w:ind w:left="104" w:right="95"/>
              <w:rPr>
                <w:sz w:val="20"/>
                <w:szCs w:val="20"/>
              </w:rPr>
            </w:pPr>
            <w:r w:rsidRPr="00060E1A">
              <w:rPr>
                <w:sz w:val="20"/>
                <w:szCs w:val="20"/>
              </w:rPr>
              <w:t>0,724</w:t>
            </w:r>
          </w:p>
        </w:tc>
        <w:tc>
          <w:tcPr>
            <w:tcW w:w="1417" w:type="dxa"/>
            <w:vAlign w:val="center"/>
          </w:tcPr>
          <w:p w14:paraId="5791F825" w14:textId="13F0D2F1" w:rsidR="00060E1A" w:rsidRPr="003C5ABC" w:rsidRDefault="00060E1A" w:rsidP="00060E1A">
            <w:pPr>
              <w:pStyle w:val="TableParagraph"/>
              <w:ind w:left="104" w:right="95"/>
              <w:rPr>
                <w:sz w:val="20"/>
                <w:szCs w:val="20"/>
              </w:rPr>
            </w:pPr>
            <w:r w:rsidRPr="00060E1A">
              <w:rPr>
                <w:sz w:val="20"/>
                <w:szCs w:val="20"/>
              </w:rPr>
              <w:t>10,398</w:t>
            </w:r>
          </w:p>
        </w:tc>
        <w:tc>
          <w:tcPr>
            <w:tcW w:w="1514" w:type="dxa"/>
            <w:vAlign w:val="center"/>
          </w:tcPr>
          <w:p w14:paraId="15E981A1" w14:textId="5D4A7D91" w:rsidR="00060E1A" w:rsidRPr="003C5ABC" w:rsidRDefault="00060E1A" w:rsidP="00060E1A">
            <w:pPr>
              <w:pStyle w:val="TableParagraph"/>
              <w:ind w:left="104" w:right="95"/>
              <w:rPr>
                <w:sz w:val="20"/>
                <w:szCs w:val="20"/>
              </w:rPr>
            </w:pPr>
            <w:r w:rsidRPr="00060E1A">
              <w:rPr>
                <w:sz w:val="20"/>
                <w:szCs w:val="20"/>
              </w:rPr>
              <w:t>7,965</w:t>
            </w:r>
          </w:p>
        </w:tc>
      </w:tr>
      <w:tr w:rsidR="00060E1A" w:rsidRPr="003C5ABC" w14:paraId="41D890D7" w14:textId="77777777" w:rsidTr="0084387F">
        <w:trPr>
          <w:trHeight w:val="525"/>
          <w:jc w:val="center"/>
        </w:trPr>
        <w:tc>
          <w:tcPr>
            <w:tcW w:w="2163" w:type="dxa"/>
          </w:tcPr>
          <w:p w14:paraId="48521010" w14:textId="77777777" w:rsidR="00060E1A" w:rsidRPr="003C5ABC" w:rsidRDefault="00060E1A" w:rsidP="00060E1A">
            <w:pPr>
              <w:pStyle w:val="TableParagraph"/>
              <w:ind w:left="143" w:right="142"/>
              <w:jc w:val="left"/>
              <w:rPr>
                <w:sz w:val="20"/>
                <w:szCs w:val="20"/>
              </w:rPr>
            </w:pPr>
            <w:r w:rsidRPr="003C5ABC">
              <w:rPr>
                <w:sz w:val="20"/>
                <w:szCs w:val="20"/>
              </w:rPr>
              <w:t>Котельная №28 ООО «Кузбасская Энергокомпания»</w:t>
            </w:r>
          </w:p>
        </w:tc>
        <w:tc>
          <w:tcPr>
            <w:tcW w:w="1189" w:type="dxa"/>
            <w:vAlign w:val="center"/>
          </w:tcPr>
          <w:p w14:paraId="0F3F19C5" w14:textId="77777777" w:rsidR="00060E1A" w:rsidRPr="003C5ABC" w:rsidRDefault="00060E1A" w:rsidP="00060E1A">
            <w:pPr>
              <w:pStyle w:val="TableParagraph"/>
              <w:ind w:left="104" w:right="95"/>
              <w:rPr>
                <w:sz w:val="20"/>
                <w:szCs w:val="20"/>
              </w:rPr>
            </w:pPr>
            <w:r w:rsidRPr="003C5ABC">
              <w:rPr>
                <w:sz w:val="20"/>
                <w:szCs w:val="20"/>
              </w:rPr>
              <w:t>6,4</w:t>
            </w:r>
          </w:p>
        </w:tc>
        <w:tc>
          <w:tcPr>
            <w:tcW w:w="1276" w:type="dxa"/>
            <w:vAlign w:val="center"/>
          </w:tcPr>
          <w:p w14:paraId="02CC59E3" w14:textId="77777777" w:rsidR="00060E1A" w:rsidRPr="003C5ABC" w:rsidRDefault="00060E1A" w:rsidP="00060E1A">
            <w:pPr>
              <w:pStyle w:val="TableParagraph"/>
              <w:ind w:left="104" w:right="95"/>
              <w:rPr>
                <w:sz w:val="20"/>
                <w:szCs w:val="20"/>
              </w:rPr>
            </w:pPr>
            <w:r w:rsidRPr="003C5ABC">
              <w:rPr>
                <w:sz w:val="20"/>
                <w:szCs w:val="20"/>
              </w:rPr>
              <w:t>6,4</w:t>
            </w:r>
          </w:p>
        </w:tc>
        <w:tc>
          <w:tcPr>
            <w:tcW w:w="1134" w:type="dxa"/>
            <w:vAlign w:val="center"/>
          </w:tcPr>
          <w:p w14:paraId="74A0F93B" w14:textId="195F2346" w:rsidR="00060E1A" w:rsidRPr="003C5ABC" w:rsidRDefault="00060E1A" w:rsidP="00060E1A">
            <w:pPr>
              <w:pStyle w:val="TableParagraph"/>
              <w:ind w:left="104" w:right="95"/>
              <w:rPr>
                <w:sz w:val="20"/>
                <w:szCs w:val="20"/>
              </w:rPr>
            </w:pPr>
            <w:r w:rsidRPr="00060E1A">
              <w:rPr>
                <w:sz w:val="20"/>
                <w:szCs w:val="20"/>
              </w:rPr>
              <w:t>0,189</w:t>
            </w:r>
          </w:p>
        </w:tc>
        <w:tc>
          <w:tcPr>
            <w:tcW w:w="992" w:type="dxa"/>
            <w:vAlign w:val="center"/>
          </w:tcPr>
          <w:p w14:paraId="5E864D3C" w14:textId="2C4ABE2A" w:rsidR="00060E1A" w:rsidRPr="003C5ABC" w:rsidRDefault="00060E1A" w:rsidP="00060E1A">
            <w:pPr>
              <w:pStyle w:val="TableParagraph"/>
              <w:ind w:left="104" w:right="95"/>
              <w:rPr>
                <w:sz w:val="20"/>
                <w:szCs w:val="20"/>
              </w:rPr>
            </w:pPr>
            <w:r w:rsidRPr="00060E1A">
              <w:rPr>
                <w:sz w:val="20"/>
                <w:szCs w:val="20"/>
              </w:rPr>
              <w:t>0,326</w:t>
            </w:r>
          </w:p>
        </w:tc>
        <w:tc>
          <w:tcPr>
            <w:tcW w:w="1417" w:type="dxa"/>
            <w:vAlign w:val="center"/>
          </w:tcPr>
          <w:p w14:paraId="614DF0DA" w14:textId="0002298D" w:rsidR="00060E1A" w:rsidRPr="003C5ABC" w:rsidRDefault="00060E1A" w:rsidP="00060E1A">
            <w:pPr>
              <w:pStyle w:val="TableParagraph"/>
              <w:ind w:left="104" w:right="95"/>
              <w:rPr>
                <w:sz w:val="20"/>
                <w:szCs w:val="20"/>
              </w:rPr>
            </w:pPr>
            <w:r w:rsidRPr="00060E1A">
              <w:rPr>
                <w:sz w:val="20"/>
                <w:szCs w:val="20"/>
              </w:rPr>
              <w:t>5,167</w:t>
            </w:r>
          </w:p>
        </w:tc>
        <w:tc>
          <w:tcPr>
            <w:tcW w:w="1514" w:type="dxa"/>
            <w:vAlign w:val="center"/>
          </w:tcPr>
          <w:p w14:paraId="061DD748" w14:textId="2BE9A4D3" w:rsidR="00060E1A" w:rsidRPr="003C5ABC" w:rsidRDefault="00060E1A" w:rsidP="00060E1A">
            <w:pPr>
              <w:pStyle w:val="TableParagraph"/>
              <w:ind w:left="104" w:right="95"/>
              <w:rPr>
                <w:sz w:val="20"/>
                <w:szCs w:val="20"/>
              </w:rPr>
            </w:pPr>
            <w:r w:rsidRPr="00060E1A">
              <w:rPr>
                <w:sz w:val="20"/>
                <w:szCs w:val="20"/>
              </w:rPr>
              <w:t>0,718</w:t>
            </w:r>
          </w:p>
        </w:tc>
      </w:tr>
      <w:tr w:rsidR="00060E1A" w:rsidRPr="003C5ABC" w14:paraId="3D2CEB44" w14:textId="77777777" w:rsidTr="0084387F">
        <w:trPr>
          <w:trHeight w:val="521"/>
          <w:jc w:val="center"/>
        </w:trPr>
        <w:tc>
          <w:tcPr>
            <w:tcW w:w="2163" w:type="dxa"/>
          </w:tcPr>
          <w:p w14:paraId="2C395DFA" w14:textId="77777777" w:rsidR="00060E1A" w:rsidRPr="003C5ABC" w:rsidRDefault="00060E1A" w:rsidP="00060E1A">
            <w:pPr>
              <w:pStyle w:val="TableParagraph"/>
              <w:ind w:left="143" w:right="142"/>
              <w:jc w:val="left"/>
              <w:rPr>
                <w:sz w:val="20"/>
                <w:szCs w:val="20"/>
              </w:rPr>
            </w:pPr>
            <w:r w:rsidRPr="003C5ABC">
              <w:rPr>
                <w:sz w:val="20"/>
                <w:szCs w:val="20"/>
              </w:rPr>
              <w:t>Котельная №29 ООО «Кузбасская Энергокомпания»</w:t>
            </w:r>
          </w:p>
        </w:tc>
        <w:tc>
          <w:tcPr>
            <w:tcW w:w="1189" w:type="dxa"/>
            <w:vAlign w:val="center"/>
          </w:tcPr>
          <w:p w14:paraId="2FD6F971" w14:textId="77777777" w:rsidR="00060E1A" w:rsidRPr="003C5ABC" w:rsidRDefault="00060E1A" w:rsidP="00060E1A">
            <w:pPr>
              <w:pStyle w:val="TableParagraph"/>
              <w:ind w:left="104" w:right="95"/>
              <w:rPr>
                <w:sz w:val="20"/>
                <w:szCs w:val="20"/>
              </w:rPr>
            </w:pPr>
            <w:r w:rsidRPr="003C5ABC">
              <w:rPr>
                <w:sz w:val="20"/>
                <w:szCs w:val="20"/>
              </w:rPr>
              <w:t>6,64</w:t>
            </w:r>
          </w:p>
        </w:tc>
        <w:tc>
          <w:tcPr>
            <w:tcW w:w="1276" w:type="dxa"/>
            <w:vAlign w:val="center"/>
          </w:tcPr>
          <w:p w14:paraId="652C31AD" w14:textId="77777777" w:rsidR="00060E1A" w:rsidRPr="003C5ABC" w:rsidRDefault="00060E1A" w:rsidP="00060E1A">
            <w:pPr>
              <w:pStyle w:val="TableParagraph"/>
              <w:ind w:left="104" w:right="95"/>
              <w:rPr>
                <w:sz w:val="20"/>
                <w:szCs w:val="20"/>
              </w:rPr>
            </w:pPr>
            <w:r w:rsidRPr="003C5ABC">
              <w:rPr>
                <w:sz w:val="20"/>
                <w:szCs w:val="20"/>
              </w:rPr>
              <w:t>6,64</w:t>
            </w:r>
          </w:p>
        </w:tc>
        <w:tc>
          <w:tcPr>
            <w:tcW w:w="1134" w:type="dxa"/>
            <w:vAlign w:val="center"/>
          </w:tcPr>
          <w:p w14:paraId="6B7A9A94" w14:textId="66416A9A" w:rsidR="00060E1A" w:rsidRPr="003C5ABC" w:rsidRDefault="00060E1A" w:rsidP="00060E1A">
            <w:pPr>
              <w:pStyle w:val="TableParagraph"/>
              <w:ind w:left="104" w:right="95"/>
              <w:rPr>
                <w:sz w:val="20"/>
                <w:szCs w:val="20"/>
              </w:rPr>
            </w:pPr>
            <w:r w:rsidRPr="00060E1A">
              <w:rPr>
                <w:sz w:val="20"/>
                <w:szCs w:val="20"/>
              </w:rPr>
              <w:t>0,24</w:t>
            </w:r>
          </w:p>
        </w:tc>
        <w:tc>
          <w:tcPr>
            <w:tcW w:w="992" w:type="dxa"/>
            <w:vAlign w:val="center"/>
          </w:tcPr>
          <w:p w14:paraId="59890CB6" w14:textId="7A291F7A" w:rsidR="00060E1A" w:rsidRPr="003C5ABC" w:rsidRDefault="00060E1A" w:rsidP="00060E1A">
            <w:pPr>
              <w:pStyle w:val="TableParagraph"/>
              <w:ind w:left="104" w:right="95"/>
              <w:rPr>
                <w:sz w:val="20"/>
                <w:szCs w:val="20"/>
              </w:rPr>
            </w:pPr>
            <w:r w:rsidRPr="00060E1A">
              <w:rPr>
                <w:sz w:val="20"/>
                <w:szCs w:val="20"/>
              </w:rPr>
              <w:t>0,331</w:t>
            </w:r>
          </w:p>
        </w:tc>
        <w:tc>
          <w:tcPr>
            <w:tcW w:w="1417" w:type="dxa"/>
            <w:vAlign w:val="center"/>
          </w:tcPr>
          <w:p w14:paraId="79B98026" w14:textId="00DBEB1F" w:rsidR="00060E1A" w:rsidRPr="003C5ABC" w:rsidRDefault="00060E1A" w:rsidP="00060E1A">
            <w:pPr>
              <w:pStyle w:val="TableParagraph"/>
              <w:ind w:left="104" w:right="95"/>
              <w:rPr>
                <w:sz w:val="20"/>
                <w:szCs w:val="20"/>
              </w:rPr>
            </w:pPr>
            <w:r w:rsidRPr="00060E1A">
              <w:rPr>
                <w:sz w:val="20"/>
                <w:szCs w:val="20"/>
              </w:rPr>
              <w:t>5,414</w:t>
            </w:r>
          </w:p>
        </w:tc>
        <w:tc>
          <w:tcPr>
            <w:tcW w:w="1514" w:type="dxa"/>
            <w:vAlign w:val="center"/>
          </w:tcPr>
          <w:p w14:paraId="5C76306F" w14:textId="61184630" w:rsidR="00060E1A" w:rsidRPr="003C5ABC" w:rsidRDefault="00060E1A" w:rsidP="00060E1A">
            <w:pPr>
              <w:pStyle w:val="TableParagraph"/>
              <w:ind w:left="104" w:right="95"/>
              <w:rPr>
                <w:sz w:val="20"/>
                <w:szCs w:val="20"/>
              </w:rPr>
            </w:pPr>
            <w:r w:rsidRPr="00060E1A">
              <w:rPr>
                <w:sz w:val="20"/>
                <w:szCs w:val="20"/>
              </w:rPr>
              <w:t>0,655</w:t>
            </w:r>
          </w:p>
        </w:tc>
      </w:tr>
      <w:tr w:rsidR="00060E1A" w:rsidRPr="003C5ABC" w14:paraId="2334382C" w14:textId="77777777" w:rsidTr="0084387F">
        <w:trPr>
          <w:trHeight w:val="531"/>
          <w:jc w:val="center"/>
        </w:trPr>
        <w:tc>
          <w:tcPr>
            <w:tcW w:w="2163" w:type="dxa"/>
          </w:tcPr>
          <w:p w14:paraId="7F4A5A7A" w14:textId="77777777" w:rsidR="00060E1A" w:rsidRPr="003C5ABC" w:rsidRDefault="00060E1A" w:rsidP="00060E1A">
            <w:pPr>
              <w:pStyle w:val="TableParagraph"/>
              <w:ind w:left="143" w:right="142"/>
              <w:jc w:val="left"/>
              <w:rPr>
                <w:sz w:val="20"/>
                <w:szCs w:val="20"/>
              </w:rPr>
            </w:pPr>
            <w:r w:rsidRPr="003C5ABC">
              <w:rPr>
                <w:sz w:val="20"/>
                <w:szCs w:val="20"/>
              </w:rPr>
              <w:t>Котельная №32 ООО «Кузбасская Энергокомпания»</w:t>
            </w:r>
          </w:p>
        </w:tc>
        <w:tc>
          <w:tcPr>
            <w:tcW w:w="1189" w:type="dxa"/>
            <w:vAlign w:val="center"/>
          </w:tcPr>
          <w:p w14:paraId="627E0529" w14:textId="77777777" w:rsidR="00060E1A" w:rsidRPr="003C5ABC" w:rsidRDefault="00060E1A" w:rsidP="00060E1A">
            <w:pPr>
              <w:pStyle w:val="TableParagraph"/>
              <w:ind w:left="104" w:right="95"/>
              <w:rPr>
                <w:sz w:val="20"/>
                <w:szCs w:val="20"/>
              </w:rPr>
            </w:pPr>
            <w:r>
              <w:rPr>
                <w:sz w:val="20"/>
                <w:szCs w:val="20"/>
              </w:rPr>
              <w:t>0,84</w:t>
            </w:r>
          </w:p>
        </w:tc>
        <w:tc>
          <w:tcPr>
            <w:tcW w:w="1276" w:type="dxa"/>
            <w:vAlign w:val="center"/>
          </w:tcPr>
          <w:p w14:paraId="1798E611" w14:textId="77777777" w:rsidR="00060E1A" w:rsidRPr="003C5ABC" w:rsidRDefault="00060E1A" w:rsidP="00060E1A">
            <w:pPr>
              <w:pStyle w:val="TableParagraph"/>
              <w:ind w:left="104" w:right="95"/>
              <w:rPr>
                <w:sz w:val="20"/>
                <w:szCs w:val="20"/>
              </w:rPr>
            </w:pPr>
            <w:r>
              <w:rPr>
                <w:sz w:val="20"/>
                <w:szCs w:val="20"/>
              </w:rPr>
              <w:t>0,84</w:t>
            </w:r>
          </w:p>
        </w:tc>
        <w:tc>
          <w:tcPr>
            <w:tcW w:w="1134" w:type="dxa"/>
            <w:vAlign w:val="center"/>
          </w:tcPr>
          <w:p w14:paraId="5FBECA6E" w14:textId="4CA31BA8" w:rsidR="00060E1A" w:rsidRPr="003C5ABC" w:rsidRDefault="00060E1A" w:rsidP="00060E1A">
            <w:pPr>
              <w:pStyle w:val="TableParagraph"/>
              <w:ind w:left="104" w:right="95"/>
              <w:rPr>
                <w:sz w:val="20"/>
                <w:szCs w:val="20"/>
              </w:rPr>
            </w:pPr>
            <w:r w:rsidRPr="00060E1A">
              <w:rPr>
                <w:sz w:val="20"/>
                <w:szCs w:val="20"/>
              </w:rPr>
              <w:t>0,025</w:t>
            </w:r>
          </w:p>
        </w:tc>
        <w:tc>
          <w:tcPr>
            <w:tcW w:w="992" w:type="dxa"/>
            <w:vAlign w:val="center"/>
          </w:tcPr>
          <w:p w14:paraId="3568B6E7" w14:textId="586EA2DB" w:rsidR="00060E1A" w:rsidRPr="003C5ABC" w:rsidRDefault="00060E1A" w:rsidP="00060E1A">
            <w:pPr>
              <w:pStyle w:val="TableParagraph"/>
              <w:ind w:left="104" w:right="95"/>
              <w:rPr>
                <w:sz w:val="20"/>
                <w:szCs w:val="20"/>
              </w:rPr>
            </w:pPr>
            <w:r w:rsidRPr="00060E1A">
              <w:rPr>
                <w:sz w:val="20"/>
                <w:szCs w:val="20"/>
              </w:rPr>
              <w:t>0,064</w:t>
            </w:r>
          </w:p>
        </w:tc>
        <w:tc>
          <w:tcPr>
            <w:tcW w:w="1417" w:type="dxa"/>
            <w:vAlign w:val="center"/>
          </w:tcPr>
          <w:p w14:paraId="0D3D86B3" w14:textId="3E3018D8" w:rsidR="00060E1A" w:rsidRPr="003C5ABC" w:rsidRDefault="00060E1A" w:rsidP="00060E1A">
            <w:pPr>
              <w:pStyle w:val="TableParagraph"/>
              <w:ind w:left="104" w:right="95"/>
              <w:rPr>
                <w:sz w:val="20"/>
                <w:szCs w:val="20"/>
              </w:rPr>
            </w:pPr>
            <w:r w:rsidRPr="00060E1A">
              <w:rPr>
                <w:sz w:val="20"/>
                <w:szCs w:val="20"/>
              </w:rPr>
              <w:t>0,45</w:t>
            </w:r>
          </w:p>
        </w:tc>
        <w:tc>
          <w:tcPr>
            <w:tcW w:w="1514" w:type="dxa"/>
            <w:vAlign w:val="center"/>
          </w:tcPr>
          <w:p w14:paraId="0C653F25" w14:textId="70114432" w:rsidR="00060E1A" w:rsidRPr="003C5ABC" w:rsidRDefault="00060E1A" w:rsidP="00060E1A">
            <w:pPr>
              <w:pStyle w:val="TableParagraph"/>
              <w:ind w:left="104" w:right="95"/>
              <w:rPr>
                <w:sz w:val="20"/>
                <w:szCs w:val="20"/>
              </w:rPr>
            </w:pPr>
            <w:r w:rsidRPr="00060E1A">
              <w:rPr>
                <w:sz w:val="20"/>
                <w:szCs w:val="20"/>
              </w:rPr>
              <w:t>0,301</w:t>
            </w:r>
          </w:p>
        </w:tc>
      </w:tr>
      <w:tr w:rsidR="00060E1A" w:rsidRPr="003C5ABC" w14:paraId="019C7968" w14:textId="77777777" w:rsidTr="0084387F">
        <w:trPr>
          <w:trHeight w:val="805"/>
          <w:jc w:val="center"/>
        </w:trPr>
        <w:tc>
          <w:tcPr>
            <w:tcW w:w="2163" w:type="dxa"/>
          </w:tcPr>
          <w:p w14:paraId="255BBFA3" w14:textId="77777777" w:rsidR="00060E1A" w:rsidRPr="003C5ABC" w:rsidRDefault="00060E1A" w:rsidP="00060E1A">
            <w:pPr>
              <w:pStyle w:val="TableParagraph"/>
              <w:ind w:left="143" w:right="142"/>
              <w:jc w:val="left"/>
              <w:rPr>
                <w:sz w:val="20"/>
                <w:szCs w:val="20"/>
              </w:rPr>
            </w:pPr>
            <w:r w:rsidRPr="003C5ABC">
              <w:rPr>
                <w:sz w:val="20"/>
                <w:szCs w:val="20"/>
              </w:rPr>
              <w:t>Котельная шахты «Полысаевская» АО «СУЭК-Кузбасс» ПЕ</w:t>
            </w:r>
          </w:p>
          <w:p w14:paraId="4BD386E9" w14:textId="77777777" w:rsidR="00060E1A" w:rsidRPr="003C5ABC" w:rsidRDefault="00060E1A" w:rsidP="00060E1A">
            <w:pPr>
              <w:pStyle w:val="TableParagraph"/>
              <w:ind w:left="143" w:right="142"/>
              <w:jc w:val="left"/>
              <w:rPr>
                <w:sz w:val="20"/>
                <w:szCs w:val="20"/>
              </w:rPr>
            </w:pPr>
            <w:r w:rsidRPr="003C5ABC">
              <w:rPr>
                <w:sz w:val="20"/>
                <w:szCs w:val="20"/>
              </w:rPr>
              <w:t>«Спецналадка»</w:t>
            </w:r>
          </w:p>
        </w:tc>
        <w:tc>
          <w:tcPr>
            <w:tcW w:w="1189" w:type="dxa"/>
            <w:vAlign w:val="center"/>
          </w:tcPr>
          <w:p w14:paraId="0CEB896A" w14:textId="77777777" w:rsidR="00060E1A" w:rsidRPr="003C5ABC" w:rsidRDefault="00060E1A" w:rsidP="00060E1A">
            <w:pPr>
              <w:pStyle w:val="TableParagraph"/>
              <w:ind w:left="104" w:right="95"/>
              <w:rPr>
                <w:sz w:val="20"/>
                <w:szCs w:val="20"/>
              </w:rPr>
            </w:pPr>
            <w:r w:rsidRPr="003C5ABC">
              <w:rPr>
                <w:sz w:val="20"/>
                <w:szCs w:val="20"/>
              </w:rPr>
              <w:t>51,28</w:t>
            </w:r>
          </w:p>
        </w:tc>
        <w:tc>
          <w:tcPr>
            <w:tcW w:w="1276" w:type="dxa"/>
            <w:vAlign w:val="center"/>
          </w:tcPr>
          <w:p w14:paraId="43036925" w14:textId="77777777" w:rsidR="00060E1A" w:rsidRPr="003C5ABC" w:rsidRDefault="00060E1A" w:rsidP="00060E1A">
            <w:pPr>
              <w:pStyle w:val="TableParagraph"/>
              <w:ind w:left="104" w:right="95"/>
              <w:rPr>
                <w:sz w:val="20"/>
                <w:szCs w:val="20"/>
              </w:rPr>
            </w:pPr>
            <w:r w:rsidRPr="003C5ABC">
              <w:rPr>
                <w:sz w:val="20"/>
                <w:szCs w:val="20"/>
              </w:rPr>
              <w:t>51,28</w:t>
            </w:r>
          </w:p>
        </w:tc>
        <w:tc>
          <w:tcPr>
            <w:tcW w:w="1134" w:type="dxa"/>
            <w:vAlign w:val="center"/>
          </w:tcPr>
          <w:p w14:paraId="74E58EC6" w14:textId="709684D9" w:rsidR="00060E1A" w:rsidRPr="003C5ABC" w:rsidRDefault="00060E1A" w:rsidP="00060E1A">
            <w:pPr>
              <w:pStyle w:val="TableParagraph"/>
              <w:ind w:left="104" w:right="95"/>
              <w:rPr>
                <w:sz w:val="20"/>
                <w:szCs w:val="20"/>
              </w:rPr>
            </w:pPr>
            <w:r w:rsidRPr="00060E1A">
              <w:rPr>
                <w:sz w:val="20"/>
                <w:szCs w:val="20"/>
              </w:rPr>
              <w:t>0,701</w:t>
            </w:r>
          </w:p>
        </w:tc>
        <w:tc>
          <w:tcPr>
            <w:tcW w:w="992" w:type="dxa"/>
            <w:vAlign w:val="center"/>
          </w:tcPr>
          <w:p w14:paraId="25A33612" w14:textId="3B0EA170" w:rsidR="00060E1A" w:rsidRPr="003C5ABC" w:rsidRDefault="00060E1A" w:rsidP="00060E1A">
            <w:pPr>
              <w:pStyle w:val="TableParagraph"/>
              <w:ind w:left="104" w:right="95"/>
              <w:rPr>
                <w:sz w:val="20"/>
                <w:szCs w:val="20"/>
              </w:rPr>
            </w:pPr>
            <w:r w:rsidRPr="00060E1A">
              <w:rPr>
                <w:sz w:val="20"/>
                <w:szCs w:val="20"/>
              </w:rPr>
              <w:t>2,165</w:t>
            </w:r>
          </w:p>
        </w:tc>
        <w:tc>
          <w:tcPr>
            <w:tcW w:w="1417" w:type="dxa"/>
            <w:vAlign w:val="center"/>
          </w:tcPr>
          <w:p w14:paraId="015E1900" w14:textId="24337C43" w:rsidR="00060E1A" w:rsidRPr="003C5ABC" w:rsidRDefault="00060E1A" w:rsidP="00060E1A">
            <w:pPr>
              <w:pStyle w:val="TableParagraph"/>
              <w:ind w:left="104" w:right="95"/>
              <w:rPr>
                <w:sz w:val="20"/>
                <w:szCs w:val="20"/>
              </w:rPr>
            </w:pPr>
            <w:r w:rsidRPr="00060E1A">
              <w:rPr>
                <w:sz w:val="20"/>
                <w:szCs w:val="20"/>
              </w:rPr>
              <w:t>11,333</w:t>
            </w:r>
          </w:p>
        </w:tc>
        <w:tc>
          <w:tcPr>
            <w:tcW w:w="1514" w:type="dxa"/>
            <w:vAlign w:val="center"/>
          </w:tcPr>
          <w:p w14:paraId="11F1BAEB" w14:textId="47CDED92" w:rsidR="00060E1A" w:rsidRPr="003C5ABC" w:rsidRDefault="00060E1A" w:rsidP="00060E1A">
            <w:pPr>
              <w:pStyle w:val="TableParagraph"/>
              <w:ind w:left="104" w:right="95"/>
              <w:rPr>
                <w:sz w:val="20"/>
                <w:szCs w:val="20"/>
              </w:rPr>
            </w:pPr>
            <w:r w:rsidRPr="00060E1A">
              <w:rPr>
                <w:sz w:val="20"/>
                <w:szCs w:val="20"/>
              </w:rPr>
              <w:t>37,081</w:t>
            </w:r>
          </w:p>
        </w:tc>
      </w:tr>
      <w:tr w:rsidR="00060E1A" w:rsidRPr="003C5ABC" w14:paraId="73C36407" w14:textId="77777777" w:rsidTr="0084387F">
        <w:trPr>
          <w:trHeight w:val="334"/>
          <w:jc w:val="center"/>
        </w:trPr>
        <w:tc>
          <w:tcPr>
            <w:tcW w:w="2163" w:type="dxa"/>
            <w:vAlign w:val="center"/>
          </w:tcPr>
          <w:p w14:paraId="6AEA33F4" w14:textId="77777777" w:rsidR="00060E1A" w:rsidRPr="003C5ABC" w:rsidRDefault="00060E1A" w:rsidP="00060E1A">
            <w:pPr>
              <w:pStyle w:val="TableParagraph"/>
              <w:ind w:left="143" w:right="142"/>
              <w:jc w:val="left"/>
              <w:rPr>
                <w:sz w:val="20"/>
                <w:szCs w:val="20"/>
              </w:rPr>
            </w:pPr>
            <w:r w:rsidRPr="003C5ABC">
              <w:rPr>
                <w:sz w:val="20"/>
                <w:szCs w:val="20"/>
              </w:rPr>
              <w:t>В том числе МКП «Благоустройство»</w:t>
            </w:r>
          </w:p>
        </w:tc>
        <w:tc>
          <w:tcPr>
            <w:tcW w:w="1189" w:type="dxa"/>
            <w:vAlign w:val="center"/>
          </w:tcPr>
          <w:p w14:paraId="35D7FD6F" w14:textId="77777777" w:rsidR="00060E1A" w:rsidRPr="003C5ABC" w:rsidRDefault="00060E1A" w:rsidP="00060E1A">
            <w:pPr>
              <w:pStyle w:val="TableParagraph"/>
              <w:ind w:left="104" w:right="95"/>
              <w:rPr>
                <w:sz w:val="20"/>
                <w:szCs w:val="20"/>
              </w:rPr>
            </w:pPr>
            <w:r w:rsidRPr="003C5ABC">
              <w:rPr>
                <w:sz w:val="20"/>
                <w:szCs w:val="20"/>
              </w:rPr>
              <w:t>0</w:t>
            </w:r>
          </w:p>
        </w:tc>
        <w:tc>
          <w:tcPr>
            <w:tcW w:w="1276" w:type="dxa"/>
            <w:vAlign w:val="center"/>
          </w:tcPr>
          <w:p w14:paraId="3A22543B" w14:textId="77777777" w:rsidR="00060E1A" w:rsidRPr="003C5ABC" w:rsidRDefault="00060E1A" w:rsidP="00060E1A">
            <w:pPr>
              <w:pStyle w:val="TableParagraph"/>
              <w:ind w:left="104" w:right="95"/>
              <w:rPr>
                <w:sz w:val="20"/>
                <w:szCs w:val="20"/>
              </w:rPr>
            </w:pPr>
            <w:r w:rsidRPr="003C5ABC">
              <w:rPr>
                <w:sz w:val="20"/>
                <w:szCs w:val="20"/>
              </w:rPr>
              <w:t>0</w:t>
            </w:r>
          </w:p>
        </w:tc>
        <w:tc>
          <w:tcPr>
            <w:tcW w:w="1134" w:type="dxa"/>
            <w:vAlign w:val="center"/>
          </w:tcPr>
          <w:p w14:paraId="52062B28" w14:textId="5766EF0F" w:rsidR="00060E1A" w:rsidRPr="003C5ABC" w:rsidRDefault="00060E1A" w:rsidP="00060E1A">
            <w:pPr>
              <w:pStyle w:val="TableParagraph"/>
              <w:ind w:left="104" w:right="95"/>
              <w:rPr>
                <w:sz w:val="20"/>
                <w:szCs w:val="20"/>
              </w:rPr>
            </w:pPr>
            <w:r w:rsidRPr="00060E1A">
              <w:rPr>
                <w:sz w:val="20"/>
                <w:szCs w:val="20"/>
              </w:rPr>
              <w:t>0</w:t>
            </w:r>
          </w:p>
        </w:tc>
        <w:tc>
          <w:tcPr>
            <w:tcW w:w="992" w:type="dxa"/>
            <w:vAlign w:val="center"/>
          </w:tcPr>
          <w:p w14:paraId="51B2818F" w14:textId="38DAB5F9" w:rsidR="00060E1A" w:rsidRPr="003C5ABC" w:rsidRDefault="00060E1A" w:rsidP="00060E1A">
            <w:pPr>
              <w:pStyle w:val="TableParagraph"/>
              <w:ind w:left="104" w:right="95"/>
              <w:rPr>
                <w:sz w:val="20"/>
                <w:szCs w:val="20"/>
              </w:rPr>
            </w:pPr>
            <w:r w:rsidRPr="003C5ABC">
              <w:rPr>
                <w:sz w:val="20"/>
                <w:szCs w:val="20"/>
              </w:rPr>
              <w:t>1,332</w:t>
            </w:r>
          </w:p>
        </w:tc>
        <w:tc>
          <w:tcPr>
            <w:tcW w:w="1417" w:type="dxa"/>
            <w:vAlign w:val="center"/>
          </w:tcPr>
          <w:p w14:paraId="48213798" w14:textId="13D86071" w:rsidR="00060E1A" w:rsidRPr="003C5ABC" w:rsidRDefault="00060E1A" w:rsidP="00060E1A">
            <w:pPr>
              <w:pStyle w:val="TableParagraph"/>
              <w:ind w:left="104" w:right="95"/>
              <w:rPr>
                <w:sz w:val="20"/>
                <w:szCs w:val="20"/>
              </w:rPr>
            </w:pPr>
            <w:r w:rsidRPr="003C5ABC">
              <w:rPr>
                <w:sz w:val="20"/>
                <w:szCs w:val="20"/>
              </w:rPr>
              <w:t>2,296</w:t>
            </w:r>
          </w:p>
        </w:tc>
        <w:tc>
          <w:tcPr>
            <w:tcW w:w="1514" w:type="dxa"/>
            <w:vAlign w:val="center"/>
          </w:tcPr>
          <w:p w14:paraId="3D5EAA98" w14:textId="14EBE717" w:rsidR="00060E1A" w:rsidRPr="003C5ABC" w:rsidRDefault="00060E1A" w:rsidP="00060E1A">
            <w:pPr>
              <w:pStyle w:val="TableParagraph"/>
              <w:ind w:left="104" w:right="95"/>
              <w:rPr>
                <w:sz w:val="20"/>
                <w:szCs w:val="20"/>
              </w:rPr>
            </w:pPr>
            <w:r w:rsidRPr="00060E1A">
              <w:rPr>
                <w:sz w:val="20"/>
                <w:szCs w:val="20"/>
              </w:rPr>
              <w:t>0</w:t>
            </w:r>
          </w:p>
        </w:tc>
      </w:tr>
      <w:tr w:rsidR="00060E1A" w:rsidRPr="003C5ABC" w14:paraId="1084248A" w14:textId="77777777" w:rsidTr="0084387F">
        <w:trPr>
          <w:trHeight w:val="470"/>
          <w:jc w:val="center"/>
        </w:trPr>
        <w:tc>
          <w:tcPr>
            <w:tcW w:w="2163" w:type="dxa"/>
          </w:tcPr>
          <w:p w14:paraId="29E16671" w14:textId="77777777" w:rsidR="00060E1A" w:rsidRPr="003C5ABC" w:rsidRDefault="00060E1A" w:rsidP="00060E1A">
            <w:pPr>
              <w:pStyle w:val="TableParagraph"/>
              <w:ind w:left="143" w:right="142"/>
              <w:jc w:val="left"/>
              <w:rPr>
                <w:b/>
                <w:sz w:val="20"/>
                <w:szCs w:val="20"/>
              </w:rPr>
            </w:pPr>
            <w:r w:rsidRPr="003C5ABC">
              <w:rPr>
                <w:b/>
                <w:sz w:val="20"/>
                <w:szCs w:val="20"/>
              </w:rPr>
              <w:t>Всего по городскому округу:</w:t>
            </w:r>
          </w:p>
        </w:tc>
        <w:tc>
          <w:tcPr>
            <w:tcW w:w="1189" w:type="dxa"/>
            <w:vAlign w:val="center"/>
          </w:tcPr>
          <w:p w14:paraId="4723C74E" w14:textId="77777777" w:rsidR="00060E1A" w:rsidRPr="003C5ABC" w:rsidRDefault="00060E1A" w:rsidP="00060E1A">
            <w:pPr>
              <w:pStyle w:val="TableParagraph"/>
              <w:rPr>
                <w:b/>
                <w:sz w:val="20"/>
                <w:szCs w:val="20"/>
              </w:rPr>
            </w:pPr>
            <w:r w:rsidRPr="003C5ABC">
              <w:rPr>
                <w:b/>
                <w:sz w:val="20"/>
                <w:szCs w:val="20"/>
              </w:rPr>
              <w:t>14</w:t>
            </w:r>
            <w:r>
              <w:rPr>
                <w:b/>
                <w:sz w:val="20"/>
                <w:szCs w:val="20"/>
              </w:rPr>
              <w:t>4</w:t>
            </w:r>
            <w:r w:rsidRPr="003C5ABC">
              <w:rPr>
                <w:b/>
                <w:sz w:val="20"/>
                <w:szCs w:val="20"/>
              </w:rPr>
              <w:t>,</w:t>
            </w:r>
            <w:r>
              <w:rPr>
                <w:b/>
                <w:sz w:val="20"/>
                <w:szCs w:val="20"/>
              </w:rPr>
              <w:t>66</w:t>
            </w:r>
          </w:p>
        </w:tc>
        <w:tc>
          <w:tcPr>
            <w:tcW w:w="1276" w:type="dxa"/>
            <w:vAlign w:val="center"/>
          </w:tcPr>
          <w:p w14:paraId="42A1D566" w14:textId="77777777" w:rsidR="00060E1A" w:rsidRPr="003C5ABC" w:rsidRDefault="00060E1A" w:rsidP="00060E1A">
            <w:pPr>
              <w:pStyle w:val="TableParagraph"/>
              <w:rPr>
                <w:b/>
                <w:sz w:val="20"/>
                <w:szCs w:val="20"/>
              </w:rPr>
            </w:pPr>
            <w:r w:rsidRPr="003C5ABC">
              <w:rPr>
                <w:b/>
                <w:sz w:val="20"/>
                <w:szCs w:val="20"/>
              </w:rPr>
              <w:t>14</w:t>
            </w:r>
            <w:r>
              <w:rPr>
                <w:b/>
                <w:sz w:val="20"/>
                <w:szCs w:val="20"/>
              </w:rPr>
              <w:t>4</w:t>
            </w:r>
            <w:r w:rsidRPr="003C5ABC">
              <w:rPr>
                <w:b/>
                <w:sz w:val="20"/>
                <w:szCs w:val="20"/>
              </w:rPr>
              <w:t>,</w:t>
            </w:r>
            <w:r>
              <w:rPr>
                <w:b/>
                <w:sz w:val="20"/>
                <w:szCs w:val="20"/>
              </w:rPr>
              <w:t>66</w:t>
            </w:r>
          </w:p>
        </w:tc>
        <w:tc>
          <w:tcPr>
            <w:tcW w:w="1134" w:type="dxa"/>
            <w:vAlign w:val="center"/>
          </w:tcPr>
          <w:p w14:paraId="558490A1" w14:textId="4767F4BD" w:rsidR="00060E1A" w:rsidRPr="003C5ABC" w:rsidRDefault="00060E1A" w:rsidP="00060E1A">
            <w:pPr>
              <w:pStyle w:val="TableParagraph"/>
              <w:rPr>
                <w:b/>
                <w:sz w:val="20"/>
                <w:szCs w:val="20"/>
              </w:rPr>
            </w:pPr>
            <w:r w:rsidRPr="00060E1A">
              <w:rPr>
                <w:b/>
                <w:sz w:val="20"/>
                <w:szCs w:val="20"/>
              </w:rPr>
              <w:t>3,068</w:t>
            </w:r>
          </w:p>
        </w:tc>
        <w:tc>
          <w:tcPr>
            <w:tcW w:w="992" w:type="dxa"/>
            <w:vAlign w:val="center"/>
          </w:tcPr>
          <w:p w14:paraId="59AD63E0" w14:textId="702EDDE1" w:rsidR="00060E1A" w:rsidRPr="003C5ABC" w:rsidRDefault="00060E1A" w:rsidP="00060E1A">
            <w:pPr>
              <w:pStyle w:val="TableParagraph"/>
              <w:rPr>
                <w:b/>
                <w:sz w:val="20"/>
                <w:szCs w:val="20"/>
              </w:rPr>
            </w:pPr>
            <w:r w:rsidRPr="00060E1A">
              <w:rPr>
                <w:b/>
                <w:sz w:val="20"/>
                <w:szCs w:val="20"/>
              </w:rPr>
              <w:t>6,241</w:t>
            </w:r>
          </w:p>
        </w:tc>
        <w:tc>
          <w:tcPr>
            <w:tcW w:w="1417" w:type="dxa"/>
            <w:vAlign w:val="center"/>
          </w:tcPr>
          <w:p w14:paraId="6BDD7E16" w14:textId="77B018AE" w:rsidR="00060E1A" w:rsidRPr="003C5ABC" w:rsidRDefault="00060E1A" w:rsidP="00060E1A">
            <w:pPr>
              <w:pStyle w:val="TableParagraph"/>
              <w:rPr>
                <w:b/>
                <w:sz w:val="20"/>
                <w:szCs w:val="20"/>
              </w:rPr>
            </w:pPr>
            <w:r w:rsidRPr="00060E1A">
              <w:rPr>
                <w:b/>
                <w:sz w:val="20"/>
                <w:szCs w:val="20"/>
              </w:rPr>
              <w:t>72,588</w:t>
            </w:r>
          </w:p>
        </w:tc>
        <w:tc>
          <w:tcPr>
            <w:tcW w:w="1514" w:type="dxa"/>
            <w:vAlign w:val="center"/>
          </w:tcPr>
          <w:p w14:paraId="2B3AF98B" w14:textId="257DB177" w:rsidR="00060E1A" w:rsidRPr="003C5ABC" w:rsidRDefault="00060E1A" w:rsidP="00060E1A">
            <w:pPr>
              <w:pStyle w:val="TableParagraph"/>
              <w:rPr>
                <w:b/>
                <w:sz w:val="20"/>
                <w:szCs w:val="20"/>
              </w:rPr>
            </w:pPr>
            <w:r w:rsidRPr="00060E1A">
              <w:rPr>
                <w:b/>
                <w:sz w:val="20"/>
                <w:szCs w:val="20"/>
              </w:rPr>
              <w:t>62,763</w:t>
            </w:r>
          </w:p>
        </w:tc>
      </w:tr>
    </w:tbl>
    <w:p w14:paraId="387A69D8" w14:textId="77777777" w:rsidR="00EA2A58" w:rsidRPr="003C5ABC" w:rsidRDefault="00EA2A58" w:rsidP="00EA2A58">
      <w:pPr>
        <w:pStyle w:val="a3"/>
        <w:spacing w:before="155" w:line="360" w:lineRule="auto"/>
        <w:ind w:left="212" w:right="219" w:firstLine="540"/>
        <w:jc w:val="both"/>
      </w:pPr>
      <w:r w:rsidRPr="003C5ABC">
        <w:t>На основании проведенных гидравлических расчетов и анализа перспективных тепловых нагрузок в зонах действия теплоисточников определено, что для обеспечения прогнозируемых тепловых нагрузок необходимо по источникам теплоснабжения к 2020 году выполнить следующие мероприятия:</w:t>
      </w:r>
    </w:p>
    <w:p w14:paraId="4B3B67A6" w14:textId="77777777" w:rsidR="00EA2A58" w:rsidRPr="003C5ABC" w:rsidRDefault="00EA2A58" w:rsidP="00EA2A58">
      <w:pPr>
        <w:pStyle w:val="a3"/>
        <w:spacing w:before="5"/>
        <w:rPr>
          <w:sz w:val="24"/>
          <w:szCs w:val="24"/>
        </w:rPr>
      </w:pPr>
    </w:p>
    <w:p w14:paraId="41041F86" w14:textId="77777777" w:rsidR="00EA2A58" w:rsidRPr="003C5ABC" w:rsidRDefault="00EA2A58" w:rsidP="00EA2A58">
      <w:pPr>
        <w:pStyle w:val="a3"/>
        <w:spacing w:line="360" w:lineRule="auto"/>
        <w:ind w:firstLine="720"/>
        <w:jc w:val="both"/>
        <w:rPr>
          <w:b/>
        </w:rPr>
      </w:pPr>
      <w:r w:rsidRPr="003C5ABC">
        <w:rPr>
          <w:b/>
        </w:rPr>
        <w:t>ООО «Кузбасская Энергокомпания»:</w:t>
      </w:r>
    </w:p>
    <w:p w14:paraId="563A37D0" w14:textId="77777777" w:rsidR="00EA2A58" w:rsidRPr="003C5ABC" w:rsidRDefault="00EA2A58" w:rsidP="00EA2A58">
      <w:pPr>
        <w:pStyle w:val="a4"/>
        <w:numPr>
          <w:ilvl w:val="0"/>
          <w:numId w:val="6"/>
        </w:numPr>
        <w:tabs>
          <w:tab w:val="left" w:pos="991"/>
        </w:tabs>
        <w:spacing w:before="155" w:line="352" w:lineRule="auto"/>
        <w:ind w:right="230" w:firstLine="567"/>
        <w:jc w:val="left"/>
        <w:rPr>
          <w:sz w:val="28"/>
        </w:rPr>
      </w:pPr>
      <w:r w:rsidRPr="003C5ABC">
        <w:rPr>
          <w:sz w:val="28"/>
        </w:rPr>
        <w:t>Подключение перспективных нагрузок потребителей в зоне обслуживания котельной ППШ ООО «Кузбасская Энергокомпания» в 20</w:t>
      </w:r>
      <w:r w:rsidR="00A73686" w:rsidRPr="00A73686">
        <w:rPr>
          <w:sz w:val="28"/>
        </w:rPr>
        <w:t>20</w:t>
      </w:r>
      <w:r w:rsidRPr="003C5ABC">
        <w:rPr>
          <w:sz w:val="28"/>
        </w:rPr>
        <w:t xml:space="preserve"> г.;</w:t>
      </w:r>
    </w:p>
    <w:p w14:paraId="127C0221" w14:textId="77777777" w:rsidR="00EA2A58" w:rsidRPr="003C5ABC" w:rsidRDefault="00EA2A58" w:rsidP="00EA2A58">
      <w:pPr>
        <w:pStyle w:val="a4"/>
        <w:numPr>
          <w:ilvl w:val="0"/>
          <w:numId w:val="6"/>
        </w:numPr>
        <w:tabs>
          <w:tab w:val="left" w:pos="991"/>
        </w:tabs>
        <w:spacing w:before="9" w:line="352" w:lineRule="auto"/>
        <w:ind w:right="230" w:firstLine="567"/>
        <w:jc w:val="left"/>
        <w:rPr>
          <w:sz w:val="28"/>
        </w:rPr>
      </w:pPr>
      <w:r w:rsidRPr="003C5ABC">
        <w:rPr>
          <w:sz w:val="28"/>
        </w:rPr>
        <w:t>Подключение перспективных нагрузок потребителей в зоне обслуживания котельной ППШ-2 ООО «Кузбасская Энергокомпания» в 2020</w:t>
      </w:r>
      <w:r w:rsidRPr="003C5ABC">
        <w:rPr>
          <w:spacing w:val="-17"/>
          <w:sz w:val="28"/>
        </w:rPr>
        <w:t xml:space="preserve"> </w:t>
      </w:r>
      <w:r w:rsidRPr="003C5ABC">
        <w:rPr>
          <w:sz w:val="28"/>
        </w:rPr>
        <w:t>г.;</w:t>
      </w:r>
    </w:p>
    <w:p w14:paraId="3A6A5E1E" w14:textId="77777777" w:rsidR="00EA2A58" w:rsidRPr="003C5ABC" w:rsidRDefault="00EA2A58" w:rsidP="00EA2A58">
      <w:pPr>
        <w:pStyle w:val="a3"/>
        <w:spacing w:line="360" w:lineRule="auto"/>
        <w:ind w:firstLine="720"/>
        <w:jc w:val="both"/>
        <w:rPr>
          <w:b/>
        </w:rPr>
      </w:pPr>
      <w:r w:rsidRPr="003C5ABC">
        <w:rPr>
          <w:b/>
        </w:rPr>
        <w:t>Котельная шахты «Полысаевская» АО «СУЭК-Кузбасс» ПЕ «Спецналадка»:</w:t>
      </w:r>
    </w:p>
    <w:p w14:paraId="1DA96C3C" w14:textId="77777777" w:rsidR="00EA2A58" w:rsidRPr="003C5ABC" w:rsidRDefault="00EA2A58" w:rsidP="00EA2A58">
      <w:pPr>
        <w:pStyle w:val="a4"/>
        <w:numPr>
          <w:ilvl w:val="0"/>
          <w:numId w:val="6"/>
        </w:numPr>
        <w:tabs>
          <w:tab w:val="left" w:pos="991"/>
        </w:tabs>
        <w:spacing w:line="360" w:lineRule="auto"/>
        <w:ind w:left="0" w:firstLine="0"/>
        <w:jc w:val="left"/>
        <w:rPr>
          <w:sz w:val="28"/>
        </w:rPr>
      </w:pPr>
      <w:r w:rsidRPr="003C5ABC">
        <w:rPr>
          <w:sz w:val="28"/>
        </w:rPr>
        <w:lastRenderedPageBreak/>
        <w:t>Подключение перспективных нагрузок потребителей в зоне обслуживания котельной шахты «Полысаевская» в 202</w:t>
      </w:r>
      <w:r w:rsidR="00A73686" w:rsidRPr="00A73686">
        <w:rPr>
          <w:sz w:val="28"/>
        </w:rPr>
        <w:t>1</w:t>
      </w:r>
      <w:r w:rsidRPr="003C5ABC">
        <w:rPr>
          <w:spacing w:val="-5"/>
          <w:sz w:val="28"/>
        </w:rPr>
        <w:t xml:space="preserve"> </w:t>
      </w:r>
      <w:r w:rsidRPr="003C5ABC">
        <w:rPr>
          <w:sz w:val="28"/>
        </w:rPr>
        <w:t>г.</w:t>
      </w:r>
    </w:p>
    <w:p w14:paraId="1C8D6D47" w14:textId="77777777" w:rsidR="00EA2A58" w:rsidRPr="003C5ABC" w:rsidRDefault="00EA2A58" w:rsidP="00EA2A58">
      <w:pPr>
        <w:pStyle w:val="a3"/>
        <w:spacing w:line="360" w:lineRule="auto"/>
      </w:pPr>
      <w:r w:rsidRPr="003C5ABC">
        <w:t>Балансы располагаемой тепловой мощности и присоединенной тепловой нагрузки по состоянию на 202</w:t>
      </w:r>
      <w:r w:rsidR="00A73686" w:rsidRPr="00A73686">
        <w:t>1</w:t>
      </w:r>
      <w:r w:rsidRPr="003C5ABC">
        <w:t xml:space="preserve"> год представлены в таблице 2.6.</w:t>
      </w:r>
    </w:p>
    <w:p w14:paraId="78A5FB35" w14:textId="77777777" w:rsidR="00EA2A58" w:rsidRPr="003C5ABC" w:rsidRDefault="00EA2A58" w:rsidP="00EA2A58">
      <w:pPr>
        <w:spacing w:before="1" w:after="3"/>
        <w:ind w:left="212" w:firstLine="540"/>
        <w:rPr>
          <w:b/>
          <w:sz w:val="24"/>
        </w:rPr>
      </w:pPr>
      <w:r w:rsidRPr="003C5ABC">
        <w:rPr>
          <w:b/>
          <w:sz w:val="24"/>
        </w:rPr>
        <w:t>Таблица 2.6. Балансы располагаемой тепловой мощности и присоединенной тепловой нагрузки по состоянию на 202</w:t>
      </w:r>
      <w:r w:rsidR="00A73686" w:rsidRPr="00A73686">
        <w:rPr>
          <w:b/>
          <w:sz w:val="24"/>
        </w:rPr>
        <w:t>1</w:t>
      </w:r>
      <w:r w:rsidRPr="003C5ABC">
        <w:rPr>
          <w:b/>
          <w:sz w:val="24"/>
        </w:rPr>
        <w:t xml:space="preserve"> год</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3"/>
        <w:gridCol w:w="1417"/>
        <w:gridCol w:w="1417"/>
      </w:tblGrid>
      <w:tr w:rsidR="00EA2A58" w:rsidRPr="003C5ABC" w14:paraId="60B2FCCC" w14:textId="77777777" w:rsidTr="0084387F">
        <w:trPr>
          <w:trHeight w:val="1149"/>
          <w:jc w:val="center"/>
        </w:trPr>
        <w:tc>
          <w:tcPr>
            <w:tcW w:w="2132" w:type="dxa"/>
            <w:vAlign w:val="center"/>
          </w:tcPr>
          <w:p w14:paraId="12A305DC" w14:textId="77777777" w:rsidR="00EA2A58" w:rsidRPr="003C5ABC" w:rsidRDefault="00EA2A58" w:rsidP="0084387F">
            <w:pPr>
              <w:pStyle w:val="TableParagraph"/>
              <w:ind w:right="221"/>
              <w:rPr>
                <w:b/>
                <w:sz w:val="20"/>
                <w:szCs w:val="20"/>
              </w:rPr>
            </w:pPr>
            <w:r w:rsidRPr="003C5ABC">
              <w:rPr>
                <w:b/>
                <w:sz w:val="20"/>
                <w:szCs w:val="20"/>
              </w:rPr>
              <w:t>Номер, наименование котельной</w:t>
            </w:r>
          </w:p>
        </w:tc>
        <w:tc>
          <w:tcPr>
            <w:tcW w:w="1275" w:type="dxa"/>
            <w:vAlign w:val="center"/>
          </w:tcPr>
          <w:p w14:paraId="13248817" w14:textId="77777777" w:rsidR="00EA2A58" w:rsidRPr="003C5ABC" w:rsidRDefault="00EA2A58" w:rsidP="0084387F">
            <w:pPr>
              <w:pStyle w:val="TableParagraph"/>
              <w:ind w:right="93"/>
              <w:rPr>
                <w:b/>
                <w:sz w:val="20"/>
                <w:szCs w:val="20"/>
              </w:rPr>
            </w:pPr>
            <w:r w:rsidRPr="003C5ABC">
              <w:rPr>
                <w:b/>
                <w:sz w:val="20"/>
                <w:szCs w:val="20"/>
              </w:rPr>
              <w:t>Установленная тепловая мощность,</w:t>
            </w:r>
          </w:p>
          <w:p w14:paraId="7B85928C" w14:textId="77777777" w:rsidR="00EA2A58" w:rsidRPr="003C5ABC" w:rsidRDefault="00EA2A58" w:rsidP="0084387F">
            <w:pPr>
              <w:pStyle w:val="TableParagraph"/>
              <w:ind w:right="93"/>
              <w:rPr>
                <w:b/>
                <w:sz w:val="20"/>
                <w:szCs w:val="20"/>
              </w:rPr>
            </w:pPr>
            <w:r w:rsidRPr="003C5ABC">
              <w:rPr>
                <w:b/>
                <w:sz w:val="20"/>
                <w:szCs w:val="20"/>
              </w:rPr>
              <w:t>Гкал/ч</w:t>
            </w:r>
          </w:p>
        </w:tc>
        <w:tc>
          <w:tcPr>
            <w:tcW w:w="1276" w:type="dxa"/>
            <w:vAlign w:val="center"/>
          </w:tcPr>
          <w:p w14:paraId="4E540DE7" w14:textId="77777777" w:rsidR="00EA2A58" w:rsidRPr="003C5ABC" w:rsidRDefault="00EA2A58" w:rsidP="0084387F">
            <w:pPr>
              <w:pStyle w:val="TableParagraph"/>
              <w:ind w:right="160"/>
              <w:rPr>
                <w:b/>
                <w:sz w:val="20"/>
                <w:szCs w:val="20"/>
              </w:rPr>
            </w:pPr>
            <w:r w:rsidRPr="003C5ABC">
              <w:rPr>
                <w:b/>
                <w:sz w:val="20"/>
                <w:szCs w:val="20"/>
              </w:rPr>
              <w:t>Располагаемая тепловая</w:t>
            </w:r>
          </w:p>
          <w:p w14:paraId="09A6394D" w14:textId="77777777" w:rsidR="00EA2A58" w:rsidRPr="003C5ABC" w:rsidRDefault="00EA2A58" w:rsidP="0084387F">
            <w:pPr>
              <w:pStyle w:val="TableParagraph"/>
              <w:ind w:right="99"/>
              <w:rPr>
                <w:b/>
                <w:sz w:val="20"/>
                <w:szCs w:val="20"/>
              </w:rPr>
            </w:pPr>
            <w:r w:rsidRPr="003C5ABC">
              <w:rPr>
                <w:b/>
                <w:w w:val="95"/>
                <w:sz w:val="20"/>
                <w:szCs w:val="20"/>
              </w:rPr>
              <w:t xml:space="preserve">мощность, </w:t>
            </w:r>
            <w:r w:rsidRPr="003C5ABC">
              <w:rPr>
                <w:b/>
                <w:sz w:val="20"/>
                <w:szCs w:val="20"/>
              </w:rPr>
              <w:t>Гкал/ч</w:t>
            </w:r>
          </w:p>
        </w:tc>
        <w:tc>
          <w:tcPr>
            <w:tcW w:w="1134" w:type="dxa"/>
            <w:vAlign w:val="center"/>
          </w:tcPr>
          <w:p w14:paraId="48F10568" w14:textId="77777777" w:rsidR="00EA2A58" w:rsidRPr="003C5ABC" w:rsidRDefault="00EA2A58" w:rsidP="0084387F">
            <w:pPr>
              <w:pStyle w:val="TableParagraph"/>
              <w:ind w:right="142"/>
              <w:rPr>
                <w:b/>
                <w:sz w:val="20"/>
                <w:szCs w:val="20"/>
              </w:rPr>
            </w:pPr>
            <w:r w:rsidRPr="003C5ABC">
              <w:rPr>
                <w:b/>
                <w:sz w:val="20"/>
                <w:szCs w:val="20"/>
              </w:rPr>
              <w:t>Собственные нужды источника, Гкал/ч</w:t>
            </w:r>
          </w:p>
        </w:tc>
        <w:tc>
          <w:tcPr>
            <w:tcW w:w="993" w:type="dxa"/>
            <w:vAlign w:val="center"/>
          </w:tcPr>
          <w:p w14:paraId="616936BA" w14:textId="77777777" w:rsidR="00EA2A58" w:rsidRPr="003C5ABC" w:rsidRDefault="00EA2A58" w:rsidP="0084387F">
            <w:pPr>
              <w:pStyle w:val="TableParagraph"/>
              <w:ind w:right="97"/>
              <w:rPr>
                <w:b/>
                <w:sz w:val="20"/>
                <w:szCs w:val="20"/>
              </w:rPr>
            </w:pPr>
            <w:r w:rsidRPr="003C5ABC">
              <w:rPr>
                <w:b/>
                <w:w w:val="95"/>
                <w:sz w:val="20"/>
                <w:szCs w:val="20"/>
              </w:rPr>
              <w:t xml:space="preserve">Тепловые </w:t>
            </w:r>
            <w:r w:rsidRPr="003C5ABC">
              <w:rPr>
                <w:b/>
                <w:sz w:val="20"/>
                <w:szCs w:val="20"/>
              </w:rPr>
              <w:t>потери в сетях, Гкал/ч</w:t>
            </w:r>
          </w:p>
        </w:tc>
        <w:tc>
          <w:tcPr>
            <w:tcW w:w="1417" w:type="dxa"/>
            <w:vAlign w:val="center"/>
          </w:tcPr>
          <w:p w14:paraId="1C657682" w14:textId="77777777" w:rsidR="00EA2A58" w:rsidRPr="003C5ABC" w:rsidRDefault="00EA2A58" w:rsidP="0084387F">
            <w:pPr>
              <w:pStyle w:val="TableParagraph"/>
              <w:ind w:right="141"/>
              <w:rPr>
                <w:b/>
                <w:sz w:val="20"/>
                <w:szCs w:val="20"/>
              </w:rPr>
            </w:pPr>
            <w:r w:rsidRPr="003C5ABC">
              <w:rPr>
                <w:b/>
                <w:sz w:val="20"/>
                <w:szCs w:val="20"/>
              </w:rPr>
              <w:t>Тепловая нагрузка потребителей, Гкал/ч</w:t>
            </w:r>
          </w:p>
        </w:tc>
        <w:tc>
          <w:tcPr>
            <w:tcW w:w="1417" w:type="dxa"/>
            <w:vAlign w:val="center"/>
          </w:tcPr>
          <w:p w14:paraId="7B801325" w14:textId="77777777" w:rsidR="00EA2A58" w:rsidRPr="003C5ABC" w:rsidRDefault="00EA2A58" w:rsidP="0084387F">
            <w:pPr>
              <w:pStyle w:val="TableParagraph"/>
              <w:ind w:right="13"/>
              <w:rPr>
                <w:b/>
                <w:w w:val="95"/>
                <w:sz w:val="20"/>
                <w:szCs w:val="20"/>
              </w:rPr>
            </w:pPr>
            <w:r w:rsidRPr="003C5ABC">
              <w:rPr>
                <w:b/>
                <w:w w:val="95"/>
                <w:sz w:val="20"/>
                <w:szCs w:val="20"/>
              </w:rPr>
              <w:t>Резерв/</w:t>
            </w:r>
          </w:p>
          <w:p w14:paraId="7B6B5BF0" w14:textId="77777777" w:rsidR="00EA2A58" w:rsidRPr="003C5ABC" w:rsidRDefault="00EA2A58" w:rsidP="0084387F">
            <w:pPr>
              <w:pStyle w:val="TableParagraph"/>
              <w:ind w:right="13"/>
              <w:rPr>
                <w:b/>
                <w:sz w:val="20"/>
                <w:szCs w:val="20"/>
              </w:rPr>
            </w:pPr>
            <w:r w:rsidRPr="003C5ABC">
              <w:rPr>
                <w:b/>
                <w:w w:val="95"/>
                <w:sz w:val="20"/>
                <w:szCs w:val="20"/>
              </w:rPr>
              <w:t xml:space="preserve">дефицит </w:t>
            </w:r>
            <w:r w:rsidRPr="003C5ABC">
              <w:rPr>
                <w:b/>
                <w:sz w:val="20"/>
                <w:szCs w:val="20"/>
              </w:rPr>
              <w:t>тепловой мощности, Гкал/ч</w:t>
            </w:r>
          </w:p>
        </w:tc>
      </w:tr>
      <w:tr w:rsidR="00060E1A" w:rsidRPr="003C5ABC" w14:paraId="3D6CAFDC" w14:textId="77777777" w:rsidTr="0084387F">
        <w:trPr>
          <w:trHeight w:val="561"/>
          <w:jc w:val="center"/>
        </w:trPr>
        <w:tc>
          <w:tcPr>
            <w:tcW w:w="2132" w:type="dxa"/>
          </w:tcPr>
          <w:p w14:paraId="4D990CA1" w14:textId="77777777" w:rsidR="00060E1A" w:rsidRPr="003C5ABC" w:rsidRDefault="00060E1A" w:rsidP="00060E1A">
            <w:pPr>
              <w:pStyle w:val="TableParagraph"/>
              <w:spacing w:line="246" w:lineRule="exact"/>
              <w:ind w:left="142"/>
              <w:jc w:val="left"/>
              <w:rPr>
                <w:sz w:val="20"/>
                <w:szCs w:val="20"/>
              </w:rPr>
            </w:pPr>
            <w:r w:rsidRPr="003C5ABC">
              <w:rPr>
                <w:sz w:val="20"/>
                <w:szCs w:val="20"/>
              </w:rPr>
              <w:t>Котельная ППШ ООО «Кузбасская Энергокомпания»</w:t>
            </w:r>
          </w:p>
        </w:tc>
        <w:tc>
          <w:tcPr>
            <w:tcW w:w="1275" w:type="dxa"/>
            <w:vAlign w:val="center"/>
          </w:tcPr>
          <w:p w14:paraId="03865342" w14:textId="77777777" w:rsidR="00060E1A" w:rsidRPr="003C5ABC" w:rsidRDefault="00060E1A" w:rsidP="00060E1A">
            <w:pPr>
              <w:pStyle w:val="TableParagraph"/>
              <w:ind w:right="53"/>
              <w:rPr>
                <w:sz w:val="20"/>
                <w:szCs w:val="20"/>
              </w:rPr>
            </w:pPr>
            <w:r w:rsidRPr="003C5ABC">
              <w:rPr>
                <w:sz w:val="20"/>
                <w:szCs w:val="20"/>
              </w:rPr>
              <w:t>60,0</w:t>
            </w:r>
          </w:p>
        </w:tc>
        <w:tc>
          <w:tcPr>
            <w:tcW w:w="1276" w:type="dxa"/>
            <w:vAlign w:val="center"/>
          </w:tcPr>
          <w:p w14:paraId="5334CB7D" w14:textId="77777777" w:rsidR="00060E1A" w:rsidRPr="003C5ABC" w:rsidRDefault="00060E1A" w:rsidP="00060E1A">
            <w:pPr>
              <w:pStyle w:val="TableParagraph"/>
              <w:ind w:right="53"/>
              <w:rPr>
                <w:sz w:val="20"/>
                <w:szCs w:val="20"/>
              </w:rPr>
            </w:pPr>
            <w:r w:rsidRPr="003C5ABC">
              <w:rPr>
                <w:sz w:val="20"/>
                <w:szCs w:val="20"/>
              </w:rPr>
              <w:t>60,0</w:t>
            </w:r>
          </w:p>
        </w:tc>
        <w:tc>
          <w:tcPr>
            <w:tcW w:w="1134" w:type="dxa"/>
            <w:vAlign w:val="center"/>
          </w:tcPr>
          <w:p w14:paraId="2B6F6350" w14:textId="0B096C3B" w:rsidR="00060E1A" w:rsidRPr="003C5ABC" w:rsidRDefault="00060E1A" w:rsidP="00060E1A">
            <w:pPr>
              <w:pStyle w:val="TableParagraph"/>
              <w:ind w:right="53"/>
              <w:rPr>
                <w:sz w:val="20"/>
                <w:szCs w:val="20"/>
              </w:rPr>
            </w:pPr>
            <w:r w:rsidRPr="00060E1A">
              <w:rPr>
                <w:sz w:val="20"/>
                <w:szCs w:val="20"/>
              </w:rPr>
              <w:t>1,5</w:t>
            </w:r>
          </w:p>
        </w:tc>
        <w:tc>
          <w:tcPr>
            <w:tcW w:w="993" w:type="dxa"/>
            <w:vAlign w:val="center"/>
          </w:tcPr>
          <w:p w14:paraId="6B41B2ED" w14:textId="5AF38409" w:rsidR="00060E1A" w:rsidRPr="003C5ABC" w:rsidRDefault="00060E1A" w:rsidP="00060E1A">
            <w:pPr>
              <w:pStyle w:val="TableParagraph"/>
              <w:ind w:right="53"/>
              <w:rPr>
                <w:sz w:val="20"/>
                <w:szCs w:val="20"/>
              </w:rPr>
            </w:pPr>
            <w:r w:rsidRPr="00060E1A">
              <w:rPr>
                <w:sz w:val="20"/>
                <w:szCs w:val="20"/>
              </w:rPr>
              <w:t>2,631</w:t>
            </w:r>
          </w:p>
        </w:tc>
        <w:tc>
          <w:tcPr>
            <w:tcW w:w="1417" w:type="dxa"/>
            <w:vAlign w:val="center"/>
          </w:tcPr>
          <w:p w14:paraId="527A1725" w14:textId="398BE22C" w:rsidR="00060E1A" w:rsidRPr="003C5ABC" w:rsidRDefault="00060E1A" w:rsidP="00060E1A">
            <w:pPr>
              <w:pStyle w:val="TableParagraph"/>
              <w:ind w:right="53"/>
              <w:rPr>
                <w:sz w:val="20"/>
                <w:szCs w:val="20"/>
              </w:rPr>
            </w:pPr>
            <w:r w:rsidRPr="00060E1A">
              <w:rPr>
                <w:sz w:val="20"/>
                <w:szCs w:val="20"/>
              </w:rPr>
              <w:t>40,575</w:t>
            </w:r>
          </w:p>
        </w:tc>
        <w:tc>
          <w:tcPr>
            <w:tcW w:w="1417" w:type="dxa"/>
            <w:vAlign w:val="center"/>
          </w:tcPr>
          <w:p w14:paraId="30D6D9C2" w14:textId="63979304" w:rsidR="00060E1A" w:rsidRPr="003C5ABC" w:rsidRDefault="00060E1A" w:rsidP="00060E1A">
            <w:pPr>
              <w:pStyle w:val="TableParagraph"/>
              <w:ind w:right="53"/>
              <w:rPr>
                <w:sz w:val="20"/>
                <w:szCs w:val="20"/>
              </w:rPr>
            </w:pPr>
            <w:r w:rsidRPr="00060E1A">
              <w:rPr>
                <w:sz w:val="20"/>
                <w:szCs w:val="20"/>
              </w:rPr>
              <w:t>15,294</w:t>
            </w:r>
          </w:p>
        </w:tc>
      </w:tr>
      <w:tr w:rsidR="00060E1A" w:rsidRPr="003C5ABC" w14:paraId="2A28898C" w14:textId="77777777" w:rsidTr="0084387F">
        <w:trPr>
          <w:trHeight w:val="601"/>
          <w:jc w:val="center"/>
        </w:trPr>
        <w:tc>
          <w:tcPr>
            <w:tcW w:w="2132" w:type="dxa"/>
          </w:tcPr>
          <w:p w14:paraId="0DA3503C" w14:textId="77777777" w:rsidR="00060E1A" w:rsidRPr="003C5ABC" w:rsidRDefault="00060E1A" w:rsidP="00060E1A">
            <w:pPr>
              <w:pStyle w:val="TableParagraph"/>
              <w:spacing w:line="245" w:lineRule="exact"/>
              <w:ind w:left="142"/>
              <w:jc w:val="left"/>
              <w:rPr>
                <w:sz w:val="20"/>
                <w:szCs w:val="20"/>
              </w:rPr>
            </w:pPr>
            <w:r w:rsidRPr="003C5ABC">
              <w:rPr>
                <w:sz w:val="20"/>
                <w:szCs w:val="20"/>
              </w:rPr>
              <w:t>Котельная ППШ-2 ООО «Кузбасская Энергокомпания»</w:t>
            </w:r>
          </w:p>
        </w:tc>
        <w:tc>
          <w:tcPr>
            <w:tcW w:w="1275" w:type="dxa"/>
            <w:vAlign w:val="center"/>
          </w:tcPr>
          <w:p w14:paraId="4D49C1F2" w14:textId="77777777" w:rsidR="00060E1A" w:rsidRPr="003C5ABC" w:rsidRDefault="00060E1A" w:rsidP="00060E1A">
            <w:pPr>
              <w:pStyle w:val="TableParagraph"/>
              <w:ind w:right="53"/>
              <w:rPr>
                <w:sz w:val="20"/>
                <w:szCs w:val="20"/>
              </w:rPr>
            </w:pPr>
            <w:r w:rsidRPr="003C5ABC">
              <w:rPr>
                <w:sz w:val="20"/>
                <w:szCs w:val="20"/>
              </w:rPr>
              <w:t>19,5</w:t>
            </w:r>
          </w:p>
        </w:tc>
        <w:tc>
          <w:tcPr>
            <w:tcW w:w="1276" w:type="dxa"/>
            <w:vAlign w:val="center"/>
          </w:tcPr>
          <w:p w14:paraId="21A24AF1" w14:textId="77777777" w:rsidR="00060E1A" w:rsidRPr="003C5ABC" w:rsidRDefault="00060E1A" w:rsidP="00060E1A">
            <w:pPr>
              <w:pStyle w:val="TableParagraph"/>
              <w:ind w:right="53"/>
              <w:rPr>
                <w:sz w:val="20"/>
                <w:szCs w:val="20"/>
              </w:rPr>
            </w:pPr>
            <w:r w:rsidRPr="003C5ABC">
              <w:rPr>
                <w:sz w:val="20"/>
                <w:szCs w:val="20"/>
              </w:rPr>
              <w:t>19,5</w:t>
            </w:r>
          </w:p>
        </w:tc>
        <w:tc>
          <w:tcPr>
            <w:tcW w:w="1134" w:type="dxa"/>
            <w:vAlign w:val="center"/>
          </w:tcPr>
          <w:p w14:paraId="6A21B3D9" w14:textId="383F56C2" w:rsidR="00060E1A" w:rsidRPr="003C5ABC" w:rsidRDefault="00060E1A" w:rsidP="00060E1A">
            <w:pPr>
              <w:pStyle w:val="TableParagraph"/>
              <w:ind w:right="53"/>
              <w:rPr>
                <w:sz w:val="20"/>
                <w:szCs w:val="20"/>
              </w:rPr>
            </w:pPr>
            <w:r w:rsidRPr="00060E1A">
              <w:rPr>
                <w:sz w:val="20"/>
                <w:szCs w:val="20"/>
              </w:rPr>
              <w:t>0,413</w:t>
            </w:r>
          </w:p>
        </w:tc>
        <w:tc>
          <w:tcPr>
            <w:tcW w:w="993" w:type="dxa"/>
            <w:vAlign w:val="center"/>
          </w:tcPr>
          <w:p w14:paraId="29FD83CB" w14:textId="4866392B" w:rsidR="00060E1A" w:rsidRPr="003C5ABC" w:rsidRDefault="00060E1A" w:rsidP="00060E1A">
            <w:pPr>
              <w:pStyle w:val="TableParagraph"/>
              <w:ind w:right="53"/>
              <w:rPr>
                <w:sz w:val="20"/>
                <w:szCs w:val="20"/>
              </w:rPr>
            </w:pPr>
            <w:r w:rsidRPr="00060E1A">
              <w:rPr>
                <w:sz w:val="20"/>
                <w:szCs w:val="20"/>
              </w:rPr>
              <w:t>0,724</w:t>
            </w:r>
          </w:p>
        </w:tc>
        <w:tc>
          <w:tcPr>
            <w:tcW w:w="1417" w:type="dxa"/>
            <w:vAlign w:val="center"/>
          </w:tcPr>
          <w:p w14:paraId="7DB5D52A" w14:textId="23F113AE" w:rsidR="00060E1A" w:rsidRPr="003C5ABC" w:rsidRDefault="00060E1A" w:rsidP="00060E1A">
            <w:pPr>
              <w:pStyle w:val="TableParagraph"/>
              <w:ind w:right="53"/>
              <w:rPr>
                <w:sz w:val="20"/>
                <w:szCs w:val="20"/>
              </w:rPr>
            </w:pPr>
            <w:r w:rsidRPr="00060E1A">
              <w:rPr>
                <w:sz w:val="20"/>
                <w:szCs w:val="20"/>
              </w:rPr>
              <w:t>10,398</w:t>
            </w:r>
          </w:p>
        </w:tc>
        <w:tc>
          <w:tcPr>
            <w:tcW w:w="1417" w:type="dxa"/>
            <w:vAlign w:val="center"/>
          </w:tcPr>
          <w:p w14:paraId="43BFA4F8" w14:textId="1F090FE6" w:rsidR="00060E1A" w:rsidRPr="003C5ABC" w:rsidRDefault="00060E1A" w:rsidP="00060E1A">
            <w:pPr>
              <w:pStyle w:val="TableParagraph"/>
              <w:ind w:right="53"/>
              <w:rPr>
                <w:sz w:val="20"/>
                <w:szCs w:val="20"/>
              </w:rPr>
            </w:pPr>
            <w:r w:rsidRPr="00060E1A">
              <w:rPr>
                <w:sz w:val="20"/>
                <w:szCs w:val="20"/>
              </w:rPr>
              <w:t>7,965</w:t>
            </w:r>
          </w:p>
        </w:tc>
      </w:tr>
      <w:tr w:rsidR="00060E1A" w:rsidRPr="003C5ABC" w14:paraId="7794E374" w14:textId="77777777" w:rsidTr="0084387F">
        <w:trPr>
          <w:trHeight w:val="483"/>
          <w:jc w:val="center"/>
        </w:trPr>
        <w:tc>
          <w:tcPr>
            <w:tcW w:w="2132" w:type="dxa"/>
          </w:tcPr>
          <w:p w14:paraId="70319653" w14:textId="77777777" w:rsidR="00060E1A" w:rsidRPr="003C5ABC" w:rsidRDefault="00060E1A" w:rsidP="00060E1A">
            <w:pPr>
              <w:pStyle w:val="TableParagraph"/>
              <w:spacing w:line="248" w:lineRule="exact"/>
              <w:ind w:left="142"/>
              <w:jc w:val="left"/>
              <w:rPr>
                <w:sz w:val="20"/>
                <w:szCs w:val="20"/>
              </w:rPr>
            </w:pPr>
            <w:r w:rsidRPr="003C5ABC">
              <w:rPr>
                <w:sz w:val="20"/>
                <w:szCs w:val="20"/>
              </w:rPr>
              <w:t>Котельная №28 ООО «Кузбасская Энергокомпания»</w:t>
            </w:r>
          </w:p>
        </w:tc>
        <w:tc>
          <w:tcPr>
            <w:tcW w:w="1275" w:type="dxa"/>
            <w:vAlign w:val="center"/>
          </w:tcPr>
          <w:p w14:paraId="3960DF85" w14:textId="77777777" w:rsidR="00060E1A" w:rsidRPr="003C5ABC" w:rsidRDefault="00060E1A" w:rsidP="00060E1A">
            <w:pPr>
              <w:pStyle w:val="TableParagraph"/>
              <w:ind w:right="53"/>
              <w:rPr>
                <w:sz w:val="20"/>
                <w:szCs w:val="20"/>
              </w:rPr>
            </w:pPr>
            <w:r w:rsidRPr="003C5ABC">
              <w:rPr>
                <w:sz w:val="20"/>
                <w:szCs w:val="20"/>
              </w:rPr>
              <w:t>6,4</w:t>
            </w:r>
          </w:p>
        </w:tc>
        <w:tc>
          <w:tcPr>
            <w:tcW w:w="1276" w:type="dxa"/>
            <w:vAlign w:val="center"/>
          </w:tcPr>
          <w:p w14:paraId="546BC469" w14:textId="77777777" w:rsidR="00060E1A" w:rsidRPr="003C5ABC" w:rsidRDefault="00060E1A" w:rsidP="00060E1A">
            <w:pPr>
              <w:pStyle w:val="TableParagraph"/>
              <w:ind w:right="53"/>
              <w:rPr>
                <w:sz w:val="20"/>
                <w:szCs w:val="20"/>
              </w:rPr>
            </w:pPr>
            <w:r w:rsidRPr="003C5ABC">
              <w:rPr>
                <w:sz w:val="20"/>
                <w:szCs w:val="20"/>
              </w:rPr>
              <w:t>6,4</w:t>
            </w:r>
          </w:p>
        </w:tc>
        <w:tc>
          <w:tcPr>
            <w:tcW w:w="1134" w:type="dxa"/>
            <w:vAlign w:val="center"/>
          </w:tcPr>
          <w:p w14:paraId="455ADAD8" w14:textId="3C045C18" w:rsidR="00060E1A" w:rsidRPr="003C5ABC" w:rsidRDefault="00060E1A" w:rsidP="00060E1A">
            <w:pPr>
              <w:pStyle w:val="TableParagraph"/>
              <w:ind w:right="53"/>
              <w:rPr>
                <w:sz w:val="20"/>
                <w:szCs w:val="20"/>
              </w:rPr>
            </w:pPr>
            <w:r w:rsidRPr="00060E1A">
              <w:rPr>
                <w:sz w:val="20"/>
                <w:szCs w:val="20"/>
              </w:rPr>
              <w:t>0,189</w:t>
            </w:r>
          </w:p>
        </w:tc>
        <w:tc>
          <w:tcPr>
            <w:tcW w:w="993" w:type="dxa"/>
            <w:vAlign w:val="center"/>
          </w:tcPr>
          <w:p w14:paraId="498A5D1F" w14:textId="5C20A877" w:rsidR="00060E1A" w:rsidRPr="003C5ABC" w:rsidRDefault="00060E1A" w:rsidP="00060E1A">
            <w:pPr>
              <w:pStyle w:val="TableParagraph"/>
              <w:ind w:right="53"/>
              <w:rPr>
                <w:sz w:val="20"/>
                <w:szCs w:val="20"/>
              </w:rPr>
            </w:pPr>
            <w:r w:rsidRPr="00060E1A">
              <w:rPr>
                <w:sz w:val="20"/>
                <w:szCs w:val="20"/>
              </w:rPr>
              <w:t>0,326</w:t>
            </w:r>
          </w:p>
        </w:tc>
        <w:tc>
          <w:tcPr>
            <w:tcW w:w="1417" w:type="dxa"/>
            <w:vAlign w:val="center"/>
          </w:tcPr>
          <w:p w14:paraId="5C234122" w14:textId="4EE067EF" w:rsidR="00060E1A" w:rsidRPr="003C5ABC" w:rsidRDefault="00060E1A" w:rsidP="00060E1A">
            <w:pPr>
              <w:pStyle w:val="TableParagraph"/>
              <w:ind w:right="53"/>
              <w:rPr>
                <w:sz w:val="20"/>
                <w:szCs w:val="20"/>
              </w:rPr>
            </w:pPr>
            <w:r w:rsidRPr="00060E1A">
              <w:rPr>
                <w:sz w:val="20"/>
                <w:szCs w:val="20"/>
              </w:rPr>
              <w:t>5,167</w:t>
            </w:r>
          </w:p>
        </w:tc>
        <w:tc>
          <w:tcPr>
            <w:tcW w:w="1417" w:type="dxa"/>
            <w:vAlign w:val="center"/>
          </w:tcPr>
          <w:p w14:paraId="4F868B25" w14:textId="26520331" w:rsidR="00060E1A" w:rsidRPr="003C5ABC" w:rsidRDefault="00060E1A" w:rsidP="00060E1A">
            <w:pPr>
              <w:pStyle w:val="TableParagraph"/>
              <w:ind w:right="53"/>
              <w:rPr>
                <w:sz w:val="20"/>
                <w:szCs w:val="20"/>
              </w:rPr>
            </w:pPr>
            <w:r w:rsidRPr="00060E1A">
              <w:rPr>
                <w:sz w:val="20"/>
                <w:szCs w:val="20"/>
              </w:rPr>
              <w:t>0,718</w:t>
            </w:r>
          </w:p>
        </w:tc>
      </w:tr>
      <w:tr w:rsidR="00060E1A" w:rsidRPr="003C5ABC" w14:paraId="4769F615" w14:textId="77777777" w:rsidTr="0084387F">
        <w:trPr>
          <w:trHeight w:val="438"/>
          <w:jc w:val="center"/>
        </w:trPr>
        <w:tc>
          <w:tcPr>
            <w:tcW w:w="2132" w:type="dxa"/>
          </w:tcPr>
          <w:p w14:paraId="25E6D141" w14:textId="77777777" w:rsidR="00060E1A" w:rsidRPr="003C5ABC" w:rsidRDefault="00060E1A" w:rsidP="00060E1A">
            <w:pPr>
              <w:pStyle w:val="TableParagraph"/>
              <w:spacing w:line="246" w:lineRule="exact"/>
              <w:ind w:left="142"/>
              <w:jc w:val="left"/>
              <w:rPr>
                <w:sz w:val="20"/>
                <w:szCs w:val="20"/>
              </w:rPr>
            </w:pPr>
            <w:r w:rsidRPr="003C5ABC">
              <w:rPr>
                <w:sz w:val="20"/>
                <w:szCs w:val="20"/>
              </w:rPr>
              <w:t>Котельная №29 ООО «Кузбасская Энергокомпания»</w:t>
            </w:r>
          </w:p>
        </w:tc>
        <w:tc>
          <w:tcPr>
            <w:tcW w:w="1275" w:type="dxa"/>
            <w:vAlign w:val="center"/>
          </w:tcPr>
          <w:p w14:paraId="22F664AF" w14:textId="77777777" w:rsidR="00060E1A" w:rsidRPr="003C5ABC" w:rsidRDefault="00060E1A" w:rsidP="00060E1A">
            <w:pPr>
              <w:pStyle w:val="TableParagraph"/>
              <w:ind w:right="53"/>
              <w:rPr>
                <w:sz w:val="20"/>
                <w:szCs w:val="20"/>
              </w:rPr>
            </w:pPr>
            <w:r w:rsidRPr="003C5ABC">
              <w:rPr>
                <w:sz w:val="20"/>
                <w:szCs w:val="20"/>
              </w:rPr>
              <w:t>6,64</w:t>
            </w:r>
          </w:p>
        </w:tc>
        <w:tc>
          <w:tcPr>
            <w:tcW w:w="1276" w:type="dxa"/>
            <w:vAlign w:val="center"/>
          </w:tcPr>
          <w:p w14:paraId="61815EA5" w14:textId="77777777" w:rsidR="00060E1A" w:rsidRPr="003C5ABC" w:rsidRDefault="00060E1A" w:rsidP="00060E1A">
            <w:pPr>
              <w:pStyle w:val="TableParagraph"/>
              <w:ind w:right="53"/>
              <w:rPr>
                <w:sz w:val="20"/>
                <w:szCs w:val="20"/>
              </w:rPr>
            </w:pPr>
            <w:r w:rsidRPr="003C5ABC">
              <w:rPr>
                <w:sz w:val="20"/>
                <w:szCs w:val="20"/>
              </w:rPr>
              <w:t>6,64</w:t>
            </w:r>
          </w:p>
        </w:tc>
        <w:tc>
          <w:tcPr>
            <w:tcW w:w="1134" w:type="dxa"/>
            <w:vAlign w:val="center"/>
          </w:tcPr>
          <w:p w14:paraId="3B18CE50" w14:textId="4FC1543C" w:rsidR="00060E1A" w:rsidRPr="003C5ABC" w:rsidRDefault="00060E1A" w:rsidP="00060E1A">
            <w:pPr>
              <w:pStyle w:val="TableParagraph"/>
              <w:ind w:right="53"/>
              <w:rPr>
                <w:sz w:val="20"/>
                <w:szCs w:val="20"/>
              </w:rPr>
            </w:pPr>
            <w:r w:rsidRPr="00060E1A">
              <w:rPr>
                <w:sz w:val="20"/>
                <w:szCs w:val="20"/>
              </w:rPr>
              <w:t>0,24</w:t>
            </w:r>
          </w:p>
        </w:tc>
        <w:tc>
          <w:tcPr>
            <w:tcW w:w="993" w:type="dxa"/>
            <w:vAlign w:val="center"/>
          </w:tcPr>
          <w:p w14:paraId="41AF9BE5" w14:textId="3496DBDB" w:rsidR="00060E1A" w:rsidRPr="003C5ABC" w:rsidRDefault="00060E1A" w:rsidP="00060E1A">
            <w:pPr>
              <w:pStyle w:val="TableParagraph"/>
              <w:ind w:right="53"/>
              <w:rPr>
                <w:sz w:val="20"/>
                <w:szCs w:val="20"/>
              </w:rPr>
            </w:pPr>
            <w:r w:rsidRPr="00060E1A">
              <w:rPr>
                <w:sz w:val="20"/>
                <w:szCs w:val="20"/>
              </w:rPr>
              <w:t>0,331</w:t>
            </w:r>
          </w:p>
        </w:tc>
        <w:tc>
          <w:tcPr>
            <w:tcW w:w="1417" w:type="dxa"/>
            <w:vAlign w:val="center"/>
          </w:tcPr>
          <w:p w14:paraId="08FC68F3" w14:textId="4EDA87E2" w:rsidR="00060E1A" w:rsidRPr="003C5ABC" w:rsidRDefault="00060E1A" w:rsidP="00060E1A">
            <w:pPr>
              <w:pStyle w:val="TableParagraph"/>
              <w:ind w:right="53"/>
              <w:rPr>
                <w:sz w:val="20"/>
                <w:szCs w:val="20"/>
              </w:rPr>
            </w:pPr>
            <w:r w:rsidRPr="00060E1A">
              <w:rPr>
                <w:sz w:val="20"/>
                <w:szCs w:val="20"/>
              </w:rPr>
              <w:t>5,52</w:t>
            </w:r>
          </w:p>
        </w:tc>
        <w:tc>
          <w:tcPr>
            <w:tcW w:w="1417" w:type="dxa"/>
            <w:vAlign w:val="center"/>
          </w:tcPr>
          <w:p w14:paraId="5652F410" w14:textId="65B74502" w:rsidR="00060E1A" w:rsidRPr="003C5ABC" w:rsidRDefault="00060E1A" w:rsidP="00060E1A">
            <w:pPr>
              <w:pStyle w:val="TableParagraph"/>
              <w:ind w:right="53"/>
              <w:rPr>
                <w:sz w:val="20"/>
                <w:szCs w:val="20"/>
              </w:rPr>
            </w:pPr>
            <w:r w:rsidRPr="00060E1A">
              <w:rPr>
                <w:sz w:val="20"/>
                <w:szCs w:val="20"/>
              </w:rPr>
              <w:t>0,549</w:t>
            </w:r>
          </w:p>
        </w:tc>
      </w:tr>
      <w:tr w:rsidR="00060E1A" w:rsidRPr="003C5ABC" w14:paraId="770E8A96" w14:textId="77777777" w:rsidTr="0084387F">
        <w:trPr>
          <w:trHeight w:val="391"/>
          <w:jc w:val="center"/>
        </w:trPr>
        <w:tc>
          <w:tcPr>
            <w:tcW w:w="2132" w:type="dxa"/>
          </w:tcPr>
          <w:p w14:paraId="47126F87" w14:textId="77777777" w:rsidR="00060E1A" w:rsidRPr="003C5ABC" w:rsidRDefault="00060E1A" w:rsidP="00060E1A">
            <w:pPr>
              <w:pStyle w:val="TableParagraph"/>
              <w:spacing w:line="245" w:lineRule="exact"/>
              <w:ind w:left="142"/>
              <w:jc w:val="left"/>
              <w:rPr>
                <w:sz w:val="20"/>
                <w:szCs w:val="20"/>
              </w:rPr>
            </w:pPr>
            <w:r w:rsidRPr="003C5ABC">
              <w:rPr>
                <w:sz w:val="20"/>
                <w:szCs w:val="20"/>
              </w:rPr>
              <w:t>Котельная №32 ООО «Кузбасская Энергокомпания»</w:t>
            </w:r>
          </w:p>
        </w:tc>
        <w:tc>
          <w:tcPr>
            <w:tcW w:w="1275" w:type="dxa"/>
            <w:vAlign w:val="center"/>
          </w:tcPr>
          <w:p w14:paraId="294D571A" w14:textId="77777777" w:rsidR="00060E1A" w:rsidRPr="003C5ABC" w:rsidRDefault="00060E1A" w:rsidP="00060E1A">
            <w:pPr>
              <w:pStyle w:val="TableParagraph"/>
              <w:ind w:right="53"/>
              <w:rPr>
                <w:sz w:val="20"/>
                <w:szCs w:val="20"/>
              </w:rPr>
            </w:pPr>
            <w:r w:rsidRPr="003C5ABC">
              <w:rPr>
                <w:sz w:val="20"/>
                <w:szCs w:val="20"/>
              </w:rPr>
              <w:t>1,40</w:t>
            </w:r>
          </w:p>
        </w:tc>
        <w:tc>
          <w:tcPr>
            <w:tcW w:w="1276" w:type="dxa"/>
            <w:vAlign w:val="center"/>
          </w:tcPr>
          <w:p w14:paraId="171337BF" w14:textId="77777777" w:rsidR="00060E1A" w:rsidRPr="003C5ABC" w:rsidRDefault="00060E1A" w:rsidP="00060E1A">
            <w:pPr>
              <w:pStyle w:val="TableParagraph"/>
              <w:ind w:right="53"/>
              <w:rPr>
                <w:sz w:val="20"/>
                <w:szCs w:val="20"/>
              </w:rPr>
            </w:pPr>
            <w:r w:rsidRPr="003C5ABC">
              <w:rPr>
                <w:sz w:val="20"/>
                <w:szCs w:val="20"/>
              </w:rPr>
              <w:t>1,40</w:t>
            </w:r>
          </w:p>
        </w:tc>
        <w:tc>
          <w:tcPr>
            <w:tcW w:w="1134" w:type="dxa"/>
            <w:vAlign w:val="center"/>
          </w:tcPr>
          <w:p w14:paraId="574E4FCF" w14:textId="0D9F0B16" w:rsidR="00060E1A" w:rsidRPr="003C5ABC" w:rsidRDefault="00060E1A" w:rsidP="00060E1A">
            <w:pPr>
              <w:pStyle w:val="TableParagraph"/>
              <w:ind w:right="53"/>
              <w:rPr>
                <w:sz w:val="20"/>
                <w:szCs w:val="20"/>
              </w:rPr>
            </w:pPr>
            <w:r w:rsidRPr="00060E1A">
              <w:rPr>
                <w:sz w:val="20"/>
                <w:szCs w:val="20"/>
              </w:rPr>
              <w:t>0,025</w:t>
            </w:r>
          </w:p>
        </w:tc>
        <w:tc>
          <w:tcPr>
            <w:tcW w:w="993" w:type="dxa"/>
            <w:vAlign w:val="center"/>
          </w:tcPr>
          <w:p w14:paraId="7258A597" w14:textId="215F97EC" w:rsidR="00060E1A" w:rsidRPr="003C5ABC" w:rsidRDefault="00060E1A" w:rsidP="00060E1A">
            <w:pPr>
              <w:pStyle w:val="TableParagraph"/>
              <w:ind w:right="53"/>
              <w:rPr>
                <w:sz w:val="20"/>
                <w:szCs w:val="20"/>
              </w:rPr>
            </w:pPr>
            <w:r w:rsidRPr="00060E1A">
              <w:rPr>
                <w:sz w:val="20"/>
                <w:szCs w:val="20"/>
              </w:rPr>
              <w:t>0,064</w:t>
            </w:r>
          </w:p>
        </w:tc>
        <w:tc>
          <w:tcPr>
            <w:tcW w:w="1417" w:type="dxa"/>
            <w:vAlign w:val="center"/>
          </w:tcPr>
          <w:p w14:paraId="4DD5998D" w14:textId="1284ACA6" w:rsidR="00060E1A" w:rsidRPr="003C5ABC" w:rsidRDefault="00060E1A" w:rsidP="00060E1A">
            <w:pPr>
              <w:pStyle w:val="TableParagraph"/>
              <w:ind w:right="53"/>
              <w:rPr>
                <w:sz w:val="20"/>
                <w:szCs w:val="20"/>
              </w:rPr>
            </w:pPr>
            <w:r w:rsidRPr="00060E1A">
              <w:rPr>
                <w:sz w:val="20"/>
                <w:szCs w:val="20"/>
              </w:rPr>
              <w:t>0,45</w:t>
            </w:r>
          </w:p>
        </w:tc>
        <w:tc>
          <w:tcPr>
            <w:tcW w:w="1417" w:type="dxa"/>
            <w:vAlign w:val="center"/>
          </w:tcPr>
          <w:p w14:paraId="16708E44" w14:textId="5C6E4177" w:rsidR="00060E1A" w:rsidRPr="003C5ABC" w:rsidRDefault="00060E1A" w:rsidP="00060E1A">
            <w:pPr>
              <w:pStyle w:val="TableParagraph"/>
              <w:ind w:right="53"/>
              <w:rPr>
                <w:sz w:val="20"/>
                <w:szCs w:val="20"/>
              </w:rPr>
            </w:pPr>
            <w:r w:rsidRPr="00060E1A">
              <w:rPr>
                <w:sz w:val="20"/>
                <w:szCs w:val="20"/>
              </w:rPr>
              <w:t>0,301</w:t>
            </w:r>
          </w:p>
        </w:tc>
      </w:tr>
      <w:tr w:rsidR="00060E1A" w:rsidRPr="003C5ABC" w14:paraId="40549504" w14:textId="77777777" w:rsidTr="0084387F">
        <w:trPr>
          <w:trHeight w:val="657"/>
          <w:jc w:val="center"/>
        </w:trPr>
        <w:tc>
          <w:tcPr>
            <w:tcW w:w="2132" w:type="dxa"/>
          </w:tcPr>
          <w:p w14:paraId="03E78C10" w14:textId="77777777" w:rsidR="00060E1A" w:rsidRPr="003C5ABC" w:rsidRDefault="00060E1A" w:rsidP="00060E1A">
            <w:pPr>
              <w:pStyle w:val="TableParagraph"/>
              <w:ind w:left="142" w:right="130"/>
              <w:jc w:val="left"/>
              <w:rPr>
                <w:sz w:val="20"/>
                <w:szCs w:val="20"/>
              </w:rPr>
            </w:pPr>
            <w:r w:rsidRPr="003C5ABC">
              <w:rPr>
                <w:sz w:val="20"/>
                <w:szCs w:val="20"/>
              </w:rPr>
              <w:t>Котельная шахты «Полысаевская» АО «СУ- ЭК-Кузбасс» ПЕ «Спецналадка»</w:t>
            </w:r>
          </w:p>
        </w:tc>
        <w:tc>
          <w:tcPr>
            <w:tcW w:w="1275" w:type="dxa"/>
            <w:vAlign w:val="center"/>
          </w:tcPr>
          <w:p w14:paraId="64F5071F" w14:textId="77777777" w:rsidR="00060E1A" w:rsidRPr="003C5ABC" w:rsidRDefault="00060E1A" w:rsidP="00060E1A">
            <w:pPr>
              <w:pStyle w:val="TableParagraph"/>
              <w:ind w:right="53"/>
              <w:rPr>
                <w:sz w:val="20"/>
                <w:szCs w:val="20"/>
              </w:rPr>
            </w:pPr>
            <w:r w:rsidRPr="003C5ABC">
              <w:rPr>
                <w:sz w:val="20"/>
                <w:szCs w:val="20"/>
              </w:rPr>
              <w:t>51,28</w:t>
            </w:r>
          </w:p>
        </w:tc>
        <w:tc>
          <w:tcPr>
            <w:tcW w:w="1276" w:type="dxa"/>
            <w:vAlign w:val="center"/>
          </w:tcPr>
          <w:p w14:paraId="271F0AC7" w14:textId="77777777" w:rsidR="00060E1A" w:rsidRPr="003C5ABC" w:rsidRDefault="00060E1A" w:rsidP="00060E1A">
            <w:pPr>
              <w:pStyle w:val="TableParagraph"/>
              <w:ind w:right="53"/>
              <w:rPr>
                <w:sz w:val="20"/>
                <w:szCs w:val="20"/>
              </w:rPr>
            </w:pPr>
            <w:r w:rsidRPr="003C5ABC">
              <w:rPr>
                <w:sz w:val="20"/>
                <w:szCs w:val="20"/>
              </w:rPr>
              <w:t>51,28</w:t>
            </w:r>
          </w:p>
        </w:tc>
        <w:tc>
          <w:tcPr>
            <w:tcW w:w="1134" w:type="dxa"/>
            <w:vAlign w:val="center"/>
          </w:tcPr>
          <w:p w14:paraId="6CED37F3" w14:textId="7D2FC404" w:rsidR="00060E1A" w:rsidRPr="003C5ABC" w:rsidRDefault="00060E1A" w:rsidP="00060E1A">
            <w:pPr>
              <w:pStyle w:val="TableParagraph"/>
              <w:ind w:right="53"/>
              <w:rPr>
                <w:sz w:val="20"/>
                <w:szCs w:val="20"/>
              </w:rPr>
            </w:pPr>
            <w:r w:rsidRPr="00060E1A">
              <w:rPr>
                <w:sz w:val="20"/>
                <w:szCs w:val="20"/>
              </w:rPr>
              <w:t>0,701</w:t>
            </w:r>
          </w:p>
        </w:tc>
        <w:tc>
          <w:tcPr>
            <w:tcW w:w="993" w:type="dxa"/>
            <w:vAlign w:val="center"/>
          </w:tcPr>
          <w:p w14:paraId="6388664D" w14:textId="3B89143B" w:rsidR="00060E1A" w:rsidRPr="003C5ABC" w:rsidRDefault="00060E1A" w:rsidP="00060E1A">
            <w:pPr>
              <w:pStyle w:val="TableParagraph"/>
              <w:ind w:right="53"/>
              <w:rPr>
                <w:sz w:val="20"/>
                <w:szCs w:val="20"/>
              </w:rPr>
            </w:pPr>
            <w:r w:rsidRPr="00060E1A">
              <w:rPr>
                <w:sz w:val="20"/>
                <w:szCs w:val="20"/>
              </w:rPr>
              <w:t>2,165</w:t>
            </w:r>
          </w:p>
        </w:tc>
        <w:tc>
          <w:tcPr>
            <w:tcW w:w="1417" w:type="dxa"/>
            <w:vAlign w:val="center"/>
          </w:tcPr>
          <w:p w14:paraId="02C99016" w14:textId="0780FD2B" w:rsidR="00060E1A" w:rsidRPr="003C5ABC" w:rsidRDefault="00060E1A" w:rsidP="00060E1A">
            <w:pPr>
              <w:pStyle w:val="TableParagraph"/>
              <w:ind w:right="53"/>
              <w:rPr>
                <w:sz w:val="20"/>
                <w:szCs w:val="20"/>
              </w:rPr>
            </w:pPr>
            <w:r w:rsidRPr="00060E1A">
              <w:rPr>
                <w:sz w:val="20"/>
                <w:szCs w:val="20"/>
              </w:rPr>
              <w:t>12,194</w:t>
            </w:r>
          </w:p>
        </w:tc>
        <w:tc>
          <w:tcPr>
            <w:tcW w:w="1417" w:type="dxa"/>
            <w:vAlign w:val="center"/>
          </w:tcPr>
          <w:p w14:paraId="09A955FE" w14:textId="29A4117D" w:rsidR="00060E1A" w:rsidRPr="003C5ABC" w:rsidRDefault="00060E1A" w:rsidP="00060E1A">
            <w:pPr>
              <w:pStyle w:val="TableParagraph"/>
              <w:ind w:right="53"/>
              <w:rPr>
                <w:sz w:val="20"/>
                <w:szCs w:val="20"/>
              </w:rPr>
            </w:pPr>
            <w:r w:rsidRPr="00060E1A">
              <w:rPr>
                <w:sz w:val="20"/>
                <w:szCs w:val="20"/>
              </w:rPr>
              <w:t>36,22</w:t>
            </w:r>
          </w:p>
        </w:tc>
      </w:tr>
      <w:tr w:rsidR="00EA2A58" w:rsidRPr="003C5ABC" w14:paraId="75168159" w14:textId="77777777" w:rsidTr="0084387F">
        <w:trPr>
          <w:trHeight w:val="136"/>
          <w:jc w:val="center"/>
        </w:trPr>
        <w:tc>
          <w:tcPr>
            <w:tcW w:w="2132" w:type="dxa"/>
            <w:vAlign w:val="center"/>
          </w:tcPr>
          <w:p w14:paraId="07E59D94" w14:textId="77777777" w:rsidR="00EA2A58" w:rsidRPr="003C5ABC" w:rsidRDefault="00EA2A58" w:rsidP="006143FA">
            <w:pPr>
              <w:pStyle w:val="TableParagraph"/>
              <w:ind w:left="143"/>
              <w:jc w:val="left"/>
              <w:rPr>
                <w:sz w:val="20"/>
                <w:szCs w:val="20"/>
              </w:rPr>
            </w:pPr>
            <w:r w:rsidRPr="003C5ABC">
              <w:rPr>
                <w:sz w:val="20"/>
                <w:szCs w:val="20"/>
              </w:rPr>
              <w:t>В том числе МКП «Благоустройство»</w:t>
            </w:r>
          </w:p>
        </w:tc>
        <w:tc>
          <w:tcPr>
            <w:tcW w:w="1275" w:type="dxa"/>
            <w:vAlign w:val="center"/>
          </w:tcPr>
          <w:p w14:paraId="0EDAE6DF" w14:textId="77777777" w:rsidR="00EA2A58" w:rsidRPr="003C5ABC" w:rsidRDefault="00EA2A58" w:rsidP="0084387F">
            <w:pPr>
              <w:pStyle w:val="TableParagraph"/>
              <w:ind w:right="53"/>
              <w:rPr>
                <w:sz w:val="20"/>
                <w:szCs w:val="20"/>
              </w:rPr>
            </w:pPr>
            <w:r w:rsidRPr="003C5ABC">
              <w:rPr>
                <w:sz w:val="20"/>
                <w:szCs w:val="20"/>
              </w:rPr>
              <w:t>0</w:t>
            </w:r>
          </w:p>
        </w:tc>
        <w:tc>
          <w:tcPr>
            <w:tcW w:w="1276" w:type="dxa"/>
            <w:vAlign w:val="center"/>
          </w:tcPr>
          <w:p w14:paraId="7ED7C403" w14:textId="77777777" w:rsidR="00EA2A58" w:rsidRPr="003C5ABC" w:rsidRDefault="00EA2A58" w:rsidP="0084387F">
            <w:pPr>
              <w:pStyle w:val="TableParagraph"/>
              <w:ind w:right="53"/>
              <w:rPr>
                <w:sz w:val="20"/>
                <w:szCs w:val="20"/>
              </w:rPr>
            </w:pPr>
            <w:r w:rsidRPr="003C5ABC">
              <w:rPr>
                <w:sz w:val="20"/>
                <w:szCs w:val="20"/>
              </w:rPr>
              <w:t>0</w:t>
            </w:r>
          </w:p>
        </w:tc>
        <w:tc>
          <w:tcPr>
            <w:tcW w:w="1134" w:type="dxa"/>
            <w:vAlign w:val="center"/>
          </w:tcPr>
          <w:p w14:paraId="3687A079" w14:textId="77777777" w:rsidR="00EA2A58" w:rsidRPr="003C5ABC" w:rsidRDefault="00EA2A58" w:rsidP="0084387F">
            <w:pPr>
              <w:pStyle w:val="TableParagraph"/>
              <w:ind w:right="53"/>
              <w:rPr>
                <w:sz w:val="20"/>
                <w:szCs w:val="20"/>
              </w:rPr>
            </w:pPr>
            <w:r w:rsidRPr="003C5ABC">
              <w:rPr>
                <w:sz w:val="20"/>
                <w:szCs w:val="20"/>
              </w:rPr>
              <w:t>0</w:t>
            </w:r>
          </w:p>
        </w:tc>
        <w:tc>
          <w:tcPr>
            <w:tcW w:w="993" w:type="dxa"/>
            <w:vAlign w:val="center"/>
          </w:tcPr>
          <w:p w14:paraId="0C2425B1" w14:textId="77777777" w:rsidR="00EA2A58" w:rsidRPr="003C5ABC" w:rsidRDefault="00EA2A58" w:rsidP="0084387F">
            <w:pPr>
              <w:pStyle w:val="TableParagraph"/>
              <w:ind w:right="53"/>
              <w:rPr>
                <w:sz w:val="20"/>
                <w:szCs w:val="20"/>
              </w:rPr>
            </w:pPr>
            <w:r w:rsidRPr="003C5ABC">
              <w:rPr>
                <w:sz w:val="20"/>
                <w:szCs w:val="20"/>
              </w:rPr>
              <w:t>1,668</w:t>
            </w:r>
          </w:p>
        </w:tc>
        <w:tc>
          <w:tcPr>
            <w:tcW w:w="1417" w:type="dxa"/>
            <w:vAlign w:val="center"/>
          </w:tcPr>
          <w:p w14:paraId="61C6A1B5" w14:textId="77777777" w:rsidR="00EA2A58" w:rsidRPr="003C5ABC" w:rsidRDefault="00EA2A58" w:rsidP="0084387F">
            <w:pPr>
              <w:pStyle w:val="TableParagraph"/>
              <w:ind w:right="53"/>
              <w:rPr>
                <w:sz w:val="20"/>
                <w:szCs w:val="20"/>
              </w:rPr>
            </w:pPr>
            <w:r w:rsidRPr="003C5ABC">
              <w:rPr>
                <w:sz w:val="20"/>
                <w:szCs w:val="20"/>
              </w:rPr>
              <w:t>2,296</w:t>
            </w:r>
          </w:p>
        </w:tc>
        <w:tc>
          <w:tcPr>
            <w:tcW w:w="1417" w:type="dxa"/>
            <w:vAlign w:val="center"/>
          </w:tcPr>
          <w:p w14:paraId="1C36959E" w14:textId="77777777" w:rsidR="00EA2A58" w:rsidRPr="003C5ABC" w:rsidRDefault="00EA2A58" w:rsidP="0084387F">
            <w:pPr>
              <w:pStyle w:val="TableParagraph"/>
              <w:ind w:right="53"/>
              <w:rPr>
                <w:sz w:val="20"/>
                <w:szCs w:val="20"/>
              </w:rPr>
            </w:pPr>
            <w:r w:rsidRPr="003C5ABC">
              <w:rPr>
                <w:sz w:val="20"/>
                <w:szCs w:val="20"/>
              </w:rPr>
              <w:t>0</w:t>
            </w:r>
          </w:p>
        </w:tc>
      </w:tr>
      <w:tr w:rsidR="002B10B7" w:rsidRPr="003C5ABC" w14:paraId="6E982CC6" w14:textId="77777777" w:rsidTr="0084387F">
        <w:trPr>
          <w:trHeight w:val="136"/>
          <w:jc w:val="center"/>
        </w:trPr>
        <w:tc>
          <w:tcPr>
            <w:tcW w:w="2132" w:type="dxa"/>
            <w:vAlign w:val="center"/>
          </w:tcPr>
          <w:p w14:paraId="7B6D20F3" w14:textId="7D5D3EBE" w:rsidR="002B10B7" w:rsidRPr="003C5ABC" w:rsidRDefault="002B10B7" w:rsidP="002B10B7">
            <w:pPr>
              <w:pStyle w:val="TableParagraph"/>
              <w:ind w:left="143" w:right="142"/>
              <w:jc w:val="left"/>
              <w:rPr>
                <w:sz w:val="20"/>
                <w:szCs w:val="20"/>
              </w:rPr>
            </w:pPr>
            <w:r w:rsidRPr="006143FA">
              <w:rPr>
                <w:sz w:val="20"/>
                <w:szCs w:val="20"/>
              </w:rPr>
              <w:t xml:space="preserve">Блочно-модульная котельная </w:t>
            </w:r>
            <w:r>
              <w:rPr>
                <w:sz w:val="20"/>
                <w:szCs w:val="20"/>
              </w:rPr>
              <w:t>3</w:t>
            </w:r>
            <w:r w:rsidRPr="006143FA">
              <w:rPr>
                <w:sz w:val="20"/>
                <w:szCs w:val="20"/>
              </w:rPr>
              <w:t xml:space="preserve"> МВт в мкр. Поповка</w:t>
            </w:r>
          </w:p>
        </w:tc>
        <w:tc>
          <w:tcPr>
            <w:tcW w:w="1275" w:type="dxa"/>
            <w:vAlign w:val="center"/>
          </w:tcPr>
          <w:p w14:paraId="24960097" w14:textId="301EC0E3" w:rsidR="002B10B7" w:rsidRPr="003C5ABC" w:rsidRDefault="002B10B7" w:rsidP="002B10B7">
            <w:pPr>
              <w:pStyle w:val="TableParagraph"/>
              <w:ind w:right="53"/>
              <w:rPr>
                <w:sz w:val="20"/>
                <w:szCs w:val="20"/>
              </w:rPr>
            </w:pPr>
            <w:r>
              <w:rPr>
                <w:sz w:val="20"/>
                <w:szCs w:val="20"/>
              </w:rPr>
              <w:t>2,58</w:t>
            </w:r>
          </w:p>
        </w:tc>
        <w:tc>
          <w:tcPr>
            <w:tcW w:w="1276" w:type="dxa"/>
            <w:vAlign w:val="center"/>
          </w:tcPr>
          <w:p w14:paraId="29A17381" w14:textId="407477BC" w:rsidR="002B10B7" w:rsidRPr="003C5ABC" w:rsidRDefault="002B10B7" w:rsidP="002B10B7">
            <w:pPr>
              <w:pStyle w:val="TableParagraph"/>
              <w:ind w:right="53"/>
              <w:rPr>
                <w:sz w:val="20"/>
                <w:szCs w:val="20"/>
              </w:rPr>
            </w:pPr>
            <w:r>
              <w:rPr>
                <w:sz w:val="20"/>
                <w:szCs w:val="20"/>
              </w:rPr>
              <w:t>2,58</w:t>
            </w:r>
          </w:p>
        </w:tc>
        <w:tc>
          <w:tcPr>
            <w:tcW w:w="1134" w:type="dxa"/>
            <w:vAlign w:val="center"/>
          </w:tcPr>
          <w:p w14:paraId="31D8DCC1" w14:textId="2CE5DA21" w:rsidR="002B10B7" w:rsidRPr="003C5ABC" w:rsidRDefault="002B10B7" w:rsidP="002B10B7">
            <w:pPr>
              <w:pStyle w:val="TableParagraph"/>
              <w:ind w:right="53"/>
              <w:rPr>
                <w:sz w:val="20"/>
                <w:szCs w:val="20"/>
              </w:rPr>
            </w:pPr>
            <w:r w:rsidRPr="002B10B7">
              <w:rPr>
                <w:sz w:val="20"/>
                <w:szCs w:val="20"/>
              </w:rPr>
              <w:t>0,00</w:t>
            </w:r>
          </w:p>
        </w:tc>
        <w:tc>
          <w:tcPr>
            <w:tcW w:w="993" w:type="dxa"/>
            <w:vAlign w:val="center"/>
          </w:tcPr>
          <w:p w14:paraId="67999720" w14:textId="2AFEF8E8" w:rsidR="002B10B7" w:rsidRPr="003C5ABC" w:rsidRDefault="002B10B7" w:rsidP="002B10B7">
            <w:pPr>
              <w:pStyle w:val="TableParagraph"/>
              <w:ind w:right="53"/>
              <w:rPr>
                <w:sz w:val="20"/>
                <w:szCs w:val="20"/>
              </w:rPr>
            </w:pPr>
            <w:r w:rsidRPr="002B10B7">
              <w:rPr>
                <w:sz w:val="20"/>
                <w:szCs w:val="20"/>
              </w:rPr>
              <w:t>0,01</w:t>
            </w:r>
          </w:p>
        </w:tc>
        <w:tc>
          <w:tcPr>
            <w:tcW w:w="1417" w:type="dxa"/>
            <w:vAlign w:val="center"/>
          </w:tcPr>
          <w:p w14:paraId="0A479D9D" w14:textId="13BBB934" w:rsidR="002B10B7" w:rsidRPr="003C5ABC" w:rsidRDefault="002B10B7" w:rsidP="002B10B7">
            <w:pPr>
              <w:pStyle w:val="TableParagraph"/>
              <w:ind w:right="53"/>
              <w:rPr>
                <w:sz w:val="20"/>
                <w:szCs w:val="20"/>
              </w:rPr>
            </w:pPr>
            <w:r w:rsidRPr="002B10B7">
              <w:rPr>
                <w:sz w:val="20"/>
                <w:szCs w:val="20"/>
              </w:rPr>
              <w:t>0,194</w:t>
            </w:r>
          </w:p>
        </w:tc>
        <w:tc>
          <w:tcPr>
            <w:tcW w:w="1417" w:type="dxa"/>
            <w:vAlign w:val="center"/>
          </w:tcPr>
          <w:p w14:paraId="78765497" w14:textId="1C4AAB84" w:rsidR="002B10B7" w:rsidRPr="003C5ABC" w:rsidRDefault="002B10B7" w:rsidP="002B10B7">
            <w:pPr>
              <w:pStyle w:val="TableParagraph"/>
              <w:ind w:right="53"/>
              <w:rPr>
                <w:sz w:val="20"/>
                <w:szCs w:val="20"/>
              </w:rPr>
            </w:pPr>
            <w:r w:rsidRPr="002B10B7">
              <w:rPr>
                <w:sz w:val="20"/>
                <w:szCs w:val="20"/>
              </w:rPr>
              <w:t>2,3685</w:t>
            </w:r>
          </w:p>
        </w:tc>
      </w:tr>
      <w:tr w:rsidR="002B10B7" w:rsidRPr="003C5ABC" w14:paraId="2787127D" w14:textId="77777777" w:rsidTr="0084387F">
        <w:trPr>
          <w:trHeight w:val="551"/>
          <w:jc w:val="center"/>
        </w:trPr>
        <w:tc>
          <w:tcPr>
            <w:tcW w:w="2132" w:type="dxa"/>
          </w:tcPr>
          <w:p w14:paraId="5EFA94F3" w14:textId="77777777" w:rsidR="002B10B7" w:rsidRPr="003C5ABC" w:rsidRDefault="002B10B7" w:rsidP="002B10B7">
            <w:pPr>
              <w:pStyle w:val="TableParagraph"/>
              <w:spacing w:line="273" w:lineRule="exact"/>
              <w:ind w:right="132"/>
              <w:rPr>
                <w:b/>
                <w:sz w:val="20"/>
                <w:szCs w:val="20"/>
              </w:rPr>
            </w:pPr>
            <w:r w:rsidRPr="003C5ABC">
              <w:rPr>
                <w:b/>
                <w:sz w:val="20"/>
                <w:szCs w:val="20"/>
              </w:rPr>
              <w:t>Всего по городскому</w:t>
            </w:r>
          </w:p>
          <w:p w14:paraId="4E311335" w14:textId="77777777" w:rsidR="002B10B7" w:rsidRPr="003C5ABC" w:rsidRDefault="002B10B7" w:rsidP="002B10B7">
            <w:pPr>
              <w:pStyle w:val="TableParagraph"/>
              <w:spacing w:line="259" w:lineRule="exact"/>
              <w:ind w:right="132"/>
              <w:rPr>
                <w:b/>
                <w:sz w:val="20"/>
                <w:szCs w:val="20"/>
              </w:rPr>
            </w:pPr>
            <w:r w:rsidRPr="003C5ABC">
              <w:rPr>
                <w:b/>
                <w:sz w:val="20"/>
                <w:szCs w:val="20"/>
              </w:rPr>
              <w:t>округу:</w:t>
            </w:r>
          </w:p>
        </w:tc>
        <w:tc>
          <w:tcPr>
            <w:tcW w:w="1275" w:type="dxa"/>
            <w:vAlign w:val="center"/>
          </w:tcPr>
          <w:p w14:paraId="4BBAA56E" w14:textId="5CC5F643" w:rsidR="002B10B7" w:rsidRPr="003C5ABC" w:rsidRDefault="002B10B7" w:rsidP="002B10B7">
            <w:pPr>
              <w:pStyle w:val="TableParagraph"/>
              <w:ind w:right="93"/>
              <w:rPr>
                <w:b/>
                <w:sz w:val="20"/>
                <w:szCs w:val="20"/>
              </w:rPr>
            </w:pPr>
            <w:r w:rsidRPr="00060E1A">
              <w:rPr>
                <w:b/>
                <w:sz w:val="20"/>
                <w:szCs w:val="20"/>
              </w:rPr>
              <w:t>147,24</w:t>
            </w:r>
          </w:p>
        </w:tc>
        <w:tc>
          <w:tcPr>
            <w:tcW w:w="1276" w:type="dxa"/>
            <w:vAlign w:val="center"/>
          </w:tcPr>
          <w:p w14:paraId="52694A3F" w14:textId="4380BB50" w:rsidR="002B10B7" w:rsidRPr="003C5ABC" w:rsidRDefault="002B10B7" w:rsidP="002B10B7">
            <w:pPr>
              <w:pStyle w:val="TableParagraph"/>
              <w:ind w:right="93"/>
              <w:rPr>
                <w:b/>
                <w:sz w:val="20"/>
                <w:szCs w:val="20"/>
              </w:rPr>
            </w:pPr>
            <w:r w:rsidRPr="00060E1A">
              <w:rPr>
                <w:b/>
                <w:sz w:val="20"/>
                <w:szCs w:val="20"/>
              </w:rPr>
              <w:t>147,24</w:t>
            </w:r>
          </w:p>
        </w:tc>
        <w:tc>
          <w:tcPr>
            <w:tcW w:w="1134" w:type="dxa"/>
            <w:vAlign w:val="center"/>
          </w:tcPr>
          <w:p w14:paraId="2C523232" w14:textId="37D9B3CB" w:rsidR="002B10B7" w:rsidRPr="003C5ABC" w:rsidRDefault="002B10B7" w:rsidP="002B10B7">
            <w:pPr>
              <w:pStyle w:val="TableParagraph"/>
              <w:ind w:right="93"/>
              <w:rPr>
                <w:b/>
                <w:sz w:val="20"/>
                <w:szCs w:val="20"/>
              </w:rPr>
            </w:pPr>
            <w:r w:rsidRPr="002B10B7">
              <w:rPr>
                <w:b/>
                <w:sz w:val="20"/>
                <w:szCs w:val="20"/>
              </w:rPr>
              <w:t>3,0719</w:t>
            </w:r>
          </w:p>
        </w:tc>
        <w:tc>
          <w:tcPr>
            <w:tcW w:w="993" w:type="dxa"/>
            <w:vAlign w:val="center"/>
          </w:tcPr>
          <w:p w14:paraId="685C83CD" w14:textId="03BB445C" w:rsidR="002B10B7" w:rsidRPr="003C5ABC" w:rsidRDefault="002B10B7" w:rsidP="002B10B7">
            <w:pPr>
              <w:pStyle w:val="TableParagraph"/>
              <w:ind w:right="93"/>
              <w:rPr>
                <w:b/>
                <w:sz w:val="20"/>
                <w:szCs w:val="20"/>
              </w:rPr>
            </w:pPr>
            <w:r w:rsidRPr="002B10B7">
              <w:rPr>
                <w:b/>
                <w:sz w:val="20"/>
                <w:szCs w:val="20"/>
              </w:rPr>
              <w:t>6,2546</w:t>
            </w:r>
          </w:p>
        </w:tc>
        <w:tc>
          <w:tcPr>
            <w:tcW w:w="1417" w:type="dxa"/>
            <w:vAlign w:val="center"/>
          </w:tcPr>
          <w:p w14:paraId="40392EEE" w14:textId="4FC89E53" w:rsidR="002B10B7" w:rsidRPr="003C5ABC" w:rsidRDefault="002B10B7" w:rsidP="002B10B7">
            <w:pPr>
              <w:pStyle w:val="TableParagraph"/>
              <w:ind w:right="93"/>
              <w:rPr>
                <w:b/>
                <w:sz w:val="20"/>
                <w:szCs w:val="20"/>
              </w:rPr>
            </w:pPr>
            <w:r w:rsidRPr="002B10B7">
              <w:rPr>
                <w:b/>
                <w:sz w:val="20"/>
                <w:szCs w:val="20"/>
              </w:rPr>
              <w:t>74,498</w:t>
            </w:r>
          </w:p>
        </w:tc>
        <w:tc>
          <w:tcPr>
            <w:tcW w:w="1417" w:type="dxa"/>
            <w:vAlign w:val="center"/>
          </w:tcPr>
          <w:p w14:paraId="6CCA4A08" w14:textId="5B170A44" w:rsidR="002B10B7" w:rsidRPr="003C5ABC" w:rsidRDefault="002B10B7" w:rsidP="002B10B7">
            <w:pPr>
              <w:pStyle w:val="TableParagraph"/>
              <w:ind w:right="93"/>
              <w:rPr>
                <w:b/>
                <w:sz w:val="20"/>
                <w:szCs w:val="20"/>
              </w:rPr>
            </w:pPr>
            <w:r w:rsidRPr="002B10B7">
              <w:rPr>
                <w:b/>
                <w:sz w:val="20"/>
                <w:szCs w:val="20"/>
              </w:rPr>
              <w:t>63,416</w:t>
            </w:r>
          </w:p>
        </w:tc>
      </w:tr>
    </w:tbl>
    <w:p w14:paraId="03DD0960" w14:textId="77777777" w:rsidR="00EA2A58" w:rsidRPr="003C5ABC" w:rsidRDefault="00EA2A58" w:rsidP="00EA2A58">
      <w:pPr>
        <w:pStyle w:val="a3"/>
        <w:rPr>
          <w:b/>
          <w:sz w:val="26"/>
        </w:rPr>
      </w:pPr>
    </w:p>
    <w:p w14:paraId="51BD51AF" w14:textId="77777777" w:rsidR="00EA2A58" w:rsidRPr="003C5ABC" w:rsidRDefault="00EA2A58" w:rsidP="00EA2A58">
      <w:pPr>
        <w:pStyle w:val="a3"/>
        <w:spacing w:line="360" w:lineRule="auto"/>
        <w:ind w:firstLine="720"/>
        <w:jc w:val="both"/>
      </w:pPr>
      <w:r w:rsidRPr="003C5ABC">
        <w:t>Анализ таблицы 2.6 показывает следующее:</w:t>
      </w:r>
    </w:p>
    <w:p w14:paraId="66F38E0C" w14:textId="5F5C3F78" w:rsidR="00EA2A58" w:rsidRPr="003C5ABC" w:rsidRDefault="00EA2A58" w:rsidP="00EA2A58">
      <w:pPr>
        <w:pStyle w:val="a4"/>
        <w:numPr>
          <w:ilvl w:val="0"/>
          <w:numId w:val="5"/>
        </w:numPr>
        <w:tabs>
          <w:tab w:val="left" w:pos="948"/>
        </w:tabs>
        <w:spacing w:line="360" w:lineRule="auto"/>
        <w:ind w:left="0" w:firstLine="720"/>
        <w:rPr>
          <w:sz w:val="28"/>
        </w:rPr>
      </w:pPr>
      <w:r w:rsidRPr="003C5ABC">
        <w:rPr>
          <w:sz w:val="28"/>
        </w:rPr>
        <w:t>к 202</w:t>
      </w:r>
      <w:r w:rsidR="004F5817">
        <w:rPr>
          <w:sz w:val="28"/>
        </w:rPr>
        <w:t>1</w:t>
      </w:r>
      <w:r w:rsidRPr="003C5ABC">
        <w:rPr>
          <w:sz w:val="28"/>
        </w:rPr>
        <w:t xml:space="preserve"> году расчетная присоединенная тепловая нагрузка увеличится на </w:t>
      </w:r>
      <w:r w:rsidR="002B10B7">
        <w:rPr>
          <w:sz w:val="28"/>
        </w:rPr>
        <w:t>1,909</w:t>
      </w:r>
      <w:r w:rsidRPr="003C5ABC">
        <w:rPr>
          <w:sz w:val="28"/>
        </w:rPr>
        <w:t xml:space="preserve"> Гкал/ч или на </w:t>
      </w:r>
      <w:r w:rsidR="002B10B7">
        <w:rPr>
          <w:sz w:val="28"/>
        </w:rPr>
        <w:t>2,6</w:t>
      </w:r>
      <w:r w:rsidRPr="003C5ABC">
        <w:rPr>
          <w:sz w:val="28"/>
        </w:rPr>
        <w:t xml:space="preserve"> % по отношению к уровню 20</w:t>
      </w:r>
      <w:r w:rsidR="00A73686">
        <w:rPr>
          <w:sz w:val="28"/>
          <w:lang w:val="en-US"/>
        </w:rPr>
        <w:t>20</w:t>
      </w:r>
      <w:r w:rsidRPr="003C5ABC">
        <w:rPr>
          <w:sz w:val="28"/>
        </w:rPr>
        <w:t xml:space="preserve"> года и составит 7</w:t>
      </w:r>
      <w:r w:rsidR="00B0412A">
        <w:rPr>
          <w:sz w:val="28"/>
          <w:lang w:val="en-US"/>
        </w:rPr>
        <w:t>4</w:t>
      </w:r>
      <w:r w:rsidRPr="003C5ABC">
        <w:rPr>
          <w:sz w:val="28"/>
        </w:rPr>
        <w:t>,</w:t>
      </w:r>
      <w:r w:rsidR="002B10B7">
        <w:rPr>
          <w:sz w:val="28"/>
        </w:rPr>
        <w:t>498</w:t>
      </w:r>
      <w:r w:rsidRPr="003C5ABC">
        <w:rPr>
          <w:spacing w:val="-25"/>
          <w:sz w:val="28"/>
        </w:rPr>
        <w:t xml:space="preserve"> </w:t>
      </w:r>
      <w:r w:rsidRPr="003C5ABC">
        <w:rPr>
          <w:sz w:val="28"/>
        </w:rPr>
        <w:t>Гкал/ч;</w:t>
      </w:r>
    </w:p>
    <w:p w14:paraId="289D5CA5" w14:textId="5173EA94" w:rsidR="00EA2A58" w:rsidRPr="003C5ABC" w:rsidRDefault="00EA2A58" w:rsidP="00EA2A58">
      <w:pPr>
        <w:pStyle w:val="a4"/>
        <w:numPr>
          <w:ilvl w:val="0"/>
          <w:numId w:val="5"/>
        </w:numPr>
        <w:tabs>
          <w:tab w:val="left" w:pos="917"/>
        </w:tabs>
        <w:spacing w:line="360" w:lineRule="auto"/>
        <w:ind w:left="0" w:firstLine="720"/>
        <w:rPr>
          <w:sz w:val="28"/>
        </w:rPr>
      </w:pPr>
      <w:r w:rsidRPr="003C5ABC">
        <w:rPr>
          <w:sz w:val="28"/>
        </w:rPr>
        <w:t>суммарный резерв располагаемой тепловой мощности составит 6</w:t>
      </w:r>
      <w:r w:rsidR="002B10B7">
        <w:rPr>
          <w:sz w:val="28"/>
        </w:rPr>
        <w:t>3</w:t>
      </w:r>
      <w:r w:rsidRPr="003C5ABC">
        <w:rPr>
          <w:sz w:val="28"/>
        </w:rPr>
        <w:t>,4</w:t>
      </w:r>
      <w:r w:rsidR="002B10B7">
        <w:rPr>
          <w:sz w:val="28"/>
        </w:rPr>
        <w:t>16</w:t>
      </w:r>
      <w:r w:rsidRPr="003C5ABC">
        <w:rPr>
          <w:spacing w:val="-15"/>
          <w:sz w:val="28"/>
        </w:rPr>
        <w:t xml:space="preserve"> </w:t>
      </w:r>
      <w:r w:rsidRPr="003C5ABC">
        <w:rPr>
          <w:sz w:val="28"/>
        </w:rPr>
        <w:t>Гкал/ч;</w:t>
      </w:r>
    </w:p>
    <w:p w14:paraId="3CE09293" w14:textId="77777777" w:rsidR="00EA2A58" w:rsidRPr="003C5ABC" w:rsidRDefault="00EA2A58" w:rsidP="00EA2A58">
      <w:pPr>
        <w:pStyle w:val="a3"/>
        <w:spacing w:line="360" w:lineRule="auto"/>
        <w:ind w:firstLine="720"/>
        <w:jc w:val="both"/>
      </w:pPr>
      <w:r w:rsidRPr="003C5ABC">
        <w:t xml:space="preserve">На основании проведенных гидравлических расчетов и анализа </w:t>
      </w:r>
      <w:r w:rsidRPr="003C5ABC">
        <w:lastRenderedPageBreak/>
        <w:t>перспективных тепловых нагрузок в зонах действия теплоисточников определено, что для обеспечения прогнозируемых тепловых нагрузок необходимо по источникам теплоснабжения к 202</w:t>
      </w:r>
      <w:r w:rsidR="006143FA">
        <w:t>1</w:t>
      </w:r>
      <w:r w:rsidRPr="003C5ABC">
        <w:t xml:space="preserve"> году выполнить следующие мероприятия:</w:t>
      </w:r>
    </w:p>
    <w:p w14:paraId="0E63E866" w14:textId="77777777" w:rsidR="00EA2A58" w:rsidRPr="003C5ABC" w:rsidRDefault="00EA2A58" w:rsidP="00EA2A58">
      <w:pPr>
        <w:pStyle w:val="a3"/>
        <w:spacing w:line="360" w:lineRule="auto"/>
        <w:ind w:firstLine="720"/>
        <w:jc w:val="both"/>
        <w:rPr>
          <w:b/>
        </w:rPr>
      </w:pPr>
      <w:r w:rsidRPr="003C5ABC">
        <w:rPr>
          <w:b/>
        </w:rPr>
        <w:t>ООО «Кузбасская Энергокомпания»:</w:t>
      </w:r>
    </w:p>
    <w:p w14:paraId="29D7401D" w14:textId="77777777" w:rsidR="00EA2A58" w:rsidRPr="003C5ABC" w:rsidRDefault="00EA2A58" w:rsidP="00EA2A58">
      <w:pPr>
        <w:pStyle w:val="a4"/>
        <w:numPr>
          <w:ilvl w:val="0"/>
          <w:numId w:val="6"/>
        </w:numPr>
        <w:tabs>
          <w:tab w:val="left" w:pos="991"/>
        </w:tabs>
        <w:spacing w:before="1" w:line="352" w:lineRule="auto"/>
        <w:ind w:right="230" w:firstLine="567"/>
        <w:rPr>
          <w:sz w:val="28"/>
        </w:rPr>
      </w:pPr>
      <w:r w:rsidRPr="003C5ABC">
        <w:rPr>
          <w:sz w:val="28"/>
        </w:rPr>
        <w:t>Подключение перспективных нагрузок потребителей в зоне обслуживания котельной ППШ-2 ООО «Кузбасская Энергокомпания» в 2021</w:t>
      </w:r>
      <w:r w:rsidR="006143FA">
        <w:rPr>
          <w:sz w:val="28"/>
        </w:rPr>
        <w:t xml:space="preserve"> </w:t>
      </w:r>
      <w:r w:rsidRPr="003C5ABC">
        <w:rPr>
          <w:sz w:val="28"/>
        </w:rPr>
        <w:t>г.;</w:t>
      </w:r>
    </w:p>
    <w:p w14:paraId="41C34EB5" w14:textId="77777777" w:rsidR="00EA2A58" w:rsidRPr="003C5ABC" w:rsidRDefault="00EA2A58" w:rsidP="00EA2A58">
      <w:pPr>
        <w:pStyle w:val="a4"/>
        <w:numPr>
          <w:ilvl w:val="0"/>
          <w:numId w:val="6"/>
        </w:numPr>
        <w:tabs>
          <w:tab w:val="left" w:pos="991"/>
        </w:tabs>
        <w:spacing w:before="8" w:line="350" w:lineRule="auto"/>
        <w:ind w:right="230" w:firstLine="567"/>
        <w:rPr>
          <w:sz w:val="28"/>
        </w:rPr>
      </w:pPr>
      <w:r w:rsidRPr="003C5ABC">
        <w:rPr>
          <w:sz w:val="28"/>
        </w:rPr>
        <w:t xml:space="preserve">Подключение перспективных нагрузок потребителей в зоне обслуживания котельной №29 </w:t>
      </w:r>
      <w:r w:rsidRPr="003C5ABC">
        <w:rPr>
          <w:spacing w:val="-2"/>
          <w:sz w:val="28"/>
        </w:rPr>
        <w:t>ООО «Кузбасская Энергокомпания»</w:t>
      </w:r>
      <w:r w:rsidRPr="003C5ABC">
        <w:rPr>
          <w:sz w:val="28"/>
        </w:rPr>
        <w:t xml:space="preserve"> в 2021</w:t>
      </w:r>
      <w:r w:rsidR="006143FA">
        <w:rPr>
          <w:sz w:val="28"/>
        </w:rPr>
        <w:t xml:space="preserve"> </w:t>
      </w:r>
      <w:r w:rsidRPr="003C5ABC">
        <w:rPr>
          <w:sz w:val="28"/>
        </w:rPr>
        <w:t>г.;</w:t>
      </w:r>
    </w:p>
    <w:p w14:paraId="6E6D564A" w14:textId="46170337" w:rsidR="00EA2A58" w:rsidRPr="003C5ABC" w:rsidRDefault="00EA2A58" w:rsidP="00EA2A58">
      <w:pPr>
        <w:pStyle w:val="a4"/>
        <w:numPr>
          <w:ilvl w:val="0"/>
          <w:numId w:val="6"/>
        </w:numPr>
        <w:tabs>
          <w:tab w:val="left" w:pos="991"/>
        </w:tabs>
        <w:spacing w:before="16" w:line="350" w:lineRule="auto"/>
        <w:ind w:right="226" w:firstLine="567"/>
        <w:rPr>
          <w:sz w:val="28"/>
        </w:rPr>
      </w:pPr>
      <w:r w:rsidRPr="003C5ABC">
        <w:rPr>
          <w:sz w:val="28"/>
        </w:rPr>
        <w:t xml:space="preserve">Строительство новой блочно-модульной котельной </w:t>
      </w:r>
      <w:r w:rsidR="002B10B7">
        <w:rPr>
          <w:sz w:val="28"/>
        </w:rPr>
        <w:t>3</w:t>
      </w:r>
      <w:r w:rsidRPr="003C5ABC">
        <w:rPr>
          <w:sz w:val="28"/>
        </w:rPr>
        <w:t xml:space="preserve"> МВт в мкр. Поповка.</w:t>
      </w:r>
    </w:p>
    <w:p w14:paraId="73945708" w14:textId="77777777" w:rsidR="00EA2A58" w:rsidRPr="003C5ABC" w:rsidRDefault="00EA2A58" w:rsidP="00EA2A58">
      <w:pPr>
        <w:pStyle w:val="a3"/>
        <w:spacing w:before="1" w:line="360" w:lineRule="auto"/>
        <w:ind w:left="212" w:firstLine="540"/>
        <w:jc w:val="both"/>
      </w:pPr>
      <w:r w:rsidRPr="003C5ABC">
        <w:t>Балансы располагаемой тепловой мощности и присоединенной тепловой нагрузки по состоянию на 202</w:t>
      </w:r>
      <w:r w:rsidR="006143FA">
        <w:t>2</w:t>
      </w:r>
      <w:r w:rsidRPr="003C5ABC">
        <w:t xml:space="preserve"> год представлены в таблице 2.7.</w:t>
      </w:r>
    </w:p>
    <w:p w14:paraId="1CDBBB61" w14:textId="77777777" w:rsidR="00EA2A58" w:rsidRPr="003C5ABC" w:rsidRDefault="00EA2A58" w:rsidP="00EA2A58">
      <w:pPr>
        <w:spacing w:after="4"/>
        <w:ind w:left="212" w:firstLine="427"/>
        <w:rPr>
          <w:b/>
          <w:sz w:val="24"/>
        </w:rPr>
      </w:pPr>
      <w:r w:rsidRPr="003C5ABC">
        <w:rPr>
          <w:b/>
          <w:sz w:val="24"/>
        </w:rPr>
        <w:t>Таблица 2.7. Балансы располагаемой тепловой мощности и присоединенной тепловой нагрузки по состоянию на 202</w:t>
      </w:r>
      <w:r w:rsidR="006143FA">
        <w:rPr>
          <w:b/>
          <w:sz w:val="24"/>
        </w:rPr>
        <w:t>2</w:t>
      </w:r>
      <w:r w:rsidRPr="003C5ABC">
        <w:rPr>
          <w:b/>
          <w:sz w:val="24"/>
        </w:rPr>
        <w:t xml:space="preserve"> год</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3"/>
        <w:gridCol w:w="1417"/>
        <w:gridCol w:w="1417"/>
      </w:tblGrid>
      <w:tr w:rsidR="006143FA" w:rsidRPr="003C5ABC" w14:paraId="2CF56117" w14:textId="77777777" w:rsidTr="006E77F2">
        <w:trPr>
          <w:trHeight w:val="1149"/>
          <w:jc w:val="center"/>
        </w:trPr>
        <w:tc>
          <w:tcPr>
            <w:tcW w:w="2132" w:type="dxa"/>
            <w:vAlign w:val="center"/>
          </w:tcPr>
          <w:p w14:paraId="34B03A40" w14:textId="77777777" w:rsidR="006143FA" w:rsidRPr="003C5ABC" w:rsidRDefault="006143FA" w:rsidP="006E77F2">
            <w:pPr>
              <w:pStyle w:val="TableParagraph"/>
              <w:ind w:right="221"/>
              <w:rPr>
                <w:b/>
                <w:sz w:val="20"/>
                <w:szCs w:val="20"/>
              </w:rPr>
            </w:pPr>
            <w:r w:rsidRPr="003C5ABC">
              <w:rPr>
                <w:b/>
                <w:sz w:val="20"/>
                <w:szCs w:val="20"/>
              </w:rPr>
              <w:t>Номер, наименование котельной</w:t>
            </w:r>
          </w:p>
        </w:tc>
        <w:tc>
          <w:tcPr>
            <w:tcW w:w="1275" w:type="dxa"/>
            <w:vAlign w:val="center"/>
          </w:tcPr>
          <w:p w14:paraId="67B78410" w14:textId="77777777" w:rsidR="006143FA" w:rsidRPr="003C5ABC" w:rsidRDefault="006143FA" w:rsidP="006E77F2">
            <w:pPr>
              <w:pStyle w:val="TableParagraph"/>
              <w:ind w:right="93"/>
              <w:rPr>
                <w:b/>
                <w:sz w:val="20"/>
                <w:szCs w:val="20"/>
              </w:rPr>
            </w:pPr>
            <w:r w:rsidRPr="003C5ABC">
              <w:rPr>
                <w:b/>
                <w:sz w:val="20"/>
                <w:szCs w:val="20"/>
              </w:rPr>
              <w:t>Установленная тепловая мощность,</w:t>
            </w:r>
          </w:p>
          <w:p w14:paraId="0652395A" w14:textId="77777777" w:rsidR="006143FA" w:rsidRPr="003C5ABC" w:rsidRDefault="006143FA" w:rsidP="006E77F2">
            <w:pPr>
              <w:pStyle w:val="TableParagraph"/>
              <w:ind w:right="93"/>
              <w:rPr>
                <w:b/>
                <w:sz w:val="20"/>
                <w:szCs w:val="20"/>
              </w:rPr>
            </w:pPr>
            <w:r w:rsidRPr="003C5ABC">
              <w:rPr>
                <w:b/>
                <w:sz w:val="20"/>
                <w:szCs w:val="20"/>
              </w:rPr>
              <w:t>Гкал/ч</w:t>
            </w:r>
          </w:p>
        </w:tc>
        <w:tc>
          <w:tcPr>
            <w:tcW w:w="1276" w:type="dxa"/>
            <w:vAlign w:val="center"/>
          </w:tcPr>
          <w:p w14:paraId="1B6ED583" w14:textId="77777777" w:rsidR="006143FA" w:rsidRPr="003C5ABC" w:rsidRDefault="006143FA" w:rsidP="006E77F2">
            <w:pPr>
              <w:pStyle w:val="TableParagraph"/>
              <w:ind w:right="160"/>
              <w:rPr>
                <w:b/>
                <w:sz w:val="20"/>
                <w:szCs w:val="20"/>
              </w:rPr>
            </w:pPr>
            <w:r w:rsidRPr="003C5ABC">
              <w:rPr>
                <w:b/>
                <w:sz w:val="20"/>
                <w:szCs w:val="20"/>
              </w:rPr>
              <w:t>Располагаемая тепловая</w:t>
            </w:r>
          </w:p>
          <w:p w14:paraId="0601D5B0" w14:textId="77777777" w:rsidR="006143FA" w:rsidRPr="003C5ABC" w:rsidRDefault="006143FA" w:rsidP="006E77F2">
            <w:pPr>
              <w:pStyle w:val="TableParagraph"/>
              <w:ind w:right="99"/>
              <w:rPr>
                <w:b/>
                <w:sz w:val="20"/>
                <w:szCs w:val="20"/>
              </w:rPr>
            </w:pPr>
            <w:r w:rsidRPr="003C5ABC">
              <w:rPr>
                <w:b/>
                <w:w w:val="95"/>
                <w:sz w:val="20"/>
                <w:szCs w:val="20"/>
              </w:rPr>
              <w:t xml:space="preserve">мощность, </w:t>
            </w:r>
            <w:r w:rsidRPr="003C5ABC">
              <w:rPr>
                <w:b/>
                <w:sz w:val="20"/>
                <w:szCs w:val="20"/>
              </w:rPr>
              <w:t>Гкал/ч</w:t>
            </w:r>
          </w:p>
        </w:tc>
        <w:tc>
          <w:tcPr>
            <w:tcW w:w="1134" w:type="dxa"/>
            <w:vAlign w:val="center"/>
          </w:tcPr>
          <w:p w14:paraId="0F6F8547" w14:textId="77777777" w:rsidR="006143FA" w:rsidRPr="003C5ABC" w:rsidRDefault="006143FA" w:rsidP="006E77F2">
            <w:pPr>
              <w:pStyle w:val="TableParagraph"/>
              <w:ind w:right="142"/>
              <w:rPr>
                <w:b/>
                <w:sz w:val="20"/>
                <w:szCs w:val="20"/>
              </w:rPr>
            </w:pPr>
            <w:r w:rsidRPr="003C5ABC">
              <w:rPr>
                <w:b/>
                <w:sz w:val="20"/>
                <w:szCs w:val="20"/>
              </w:rPr>
              <w:t>Собственные нужды источника, Гкал/ч</w:t>
            </w:r>
          </w:p>
        </w:tc>
        <w:tc>
          <w:tcPr>
            <w:tcW w:w="993" w:type="dxa"/>
            <w:vAlign w:val="center"/>
          </w:tcPr>
          <w:p w14:paraId="44589B15" w14:textId="77777777" w:rsidR="006143FA" w:rsidRPr="003C5ABC" w:rsidRDefault="006143FA" w:rsidP="006E77F2">
            <w:pPr>
              <w:pStyle w:val="TableParagraph"/>
              <w:ind w:right="97"/>
              <w:rPr>
                <w:b/>
                <w:sz w:val="20"/>
                <w:szCs w:val="20"/>
              </w:rPr>
            </w:pPr>
            <w:r w:rsidRPr="003C5ABC">
              <w:rPr>
                <w:b/>
                <w:w w:val="95"/>
                <w:sz w:val="20"/>
                <w:szCs w:val="20"/>
              </w:rPr>
              <w:t xml:space="preserve">Тепловые </w:t>
            </w:r>
            <w:r w:rsidRPr="003C5ABC">
              <w:rPr>
                <w:b/>
                <w:sz w:val="20"/>
                <w:szCs w:val="20"/>
              </w:rPr>
              <w:t>потери в сетях, Гкал/ч</w:t>
            </w:r>
          </w:p>
        </w:tc>
        <w:tc>
          <w:tcPr>
            <w:tcW w:w="1417" w:type="dxa"/>
            <w:vAlign w:val="center"/>
          </w:tcPr>
          <w:p w14:paraId="16424781" w14:textId="77777777" w:rsidR="006143FA" w:rsidRPr="003C5ABC" w:rsidRDefault="006143FA" w:rsidP="006E77F2">
            <w:pPr>
              <w:pStyle w:val="TableParagraph"/>
              <w:ind w:right="141"/>
              <w:rPr>
                <w:b/>
                <w:sz w:val="20"/>
                <w:szCs w:val="20"/>
              </w:rPr>
            </w:pPr>
            <w:r w:rsidRPr="003C5ABC">
              <w:rPr>
                <w:b/>
                <w:sz w:val="20"/>
                <w:szCs w:val="20"/>
              </w:rPr>
              <w:t>Тепловая нагрузка потребителей, Гкал/ч</w:t>
            </w:r>
          </w:p>
        </w:tc>
        <w:tc>
          <w:tcPr>
            <w:tcW w:w="1417" w:type="dxa"/>
            <w:vAlign w:val="center"/>
          </w:tcPr>
          <w:p w14:paraId="07BDCF4C" w14:textId="77777777" w:rsidR="006143FA" w:rsidRPr="003C5ABC" w:rsidRDefault="006143FA" w:rsidP="006E77F2">
            <w:pPr>
              <w:pStyle w:val="TableParagraph"/>
              <w:ind w:right="13"/>
              <w:rPr>
                <w:b/>
                <w:w w:val="95"/>
                <w:sz w:val="20"/>
                <w:szCs w:val="20"/>
              </w:rPr>
            </w:pPr>
            <w:r w:rsidRPr="003C5ABC">
              <w:rPr>
                <w:b/>
                <w:w w:val="95"/>
                <w:sz w:val="20"/>
                <w:szCs w:val="20"/>
              </w:rPr>
              <w:t>Резерв/</w:t>
            </w:r>
          </w:p>
          <w:p w14:paraId="17C64944" w14:textId="77777777" w:rsidR="006143FA" w:rsidRPr="003C5ABC" w:rsidRDefault="006143FA" w:rsidP="006E77F2">
            <w:pPr>
              <w:pStyle w:val="TableParagraph"/>
              <w:ind w:right="13"/>
              <w:rPr>
                <w:b/>
                <w:sz w:val="20"/>
                <w:szCs w:val="20"/>
              </w:rPr>
            </w:pPr>
            <w:r w:rsidRPr="003C5ABC">
              <w:rPr>
                <w:b/>
                <w:w w:val="95"/>
                <w:sz w:val="20"/>
                <w:szCs w:val="20"/>
              </w:rPr>
              <w:t xml:space="preserve">дефицит </w:t>
            </w:r>
            <w:r w:rsidRPr="003C5ABC">
              <w:rPr>
                <w:b/>
                <w:sz w:val="20"/>
                <w:szCs w:val="20"/>
              </w:rPr>
              <w:t>тепловой мощности, Гкал/ч</w:t>
            </w:r>
          </w:p>
        </w:tc>
      </w:tr>
      <w:tr w:rsidR="002B10B7" w:rsidRPr="003C5ABC" w14:paraId="20EDC831" w14:textId="77777777" w:rsidTr="006E77F2">
        <w:trPr>
          <w:trHeight w:val="561"/>
          <w:jc w:val="center"/>
        </w:trPr>
        <w:tc>
          <w:tcPr>
            <w:tcW w:w="2132" w:type="dxa"/>
          </w:tcPr>
          <w:p w14:paraId="5C9A6959" w14:textId="77777777" w:rsidR="002B10B7" w:rsidRPr="003C5ABC" w:rsidRDefault="002B10B7" w:rsidP="002B10B7">
            <w:pPr>
              <w:pStyle w:val="TableParagraph"/>
              <w:spacing w:line="246" w:lineRule="exact"/>
              <w:ind w:left="142"/>
              <w:jc w:val="left"/>
              <w:rPr>
                <w:sz w:val="20"/>
                <w:szCs w:val="20"/>
              </w:rPr>
            </w:pPr>
            <w:r w:rsidRPr="003C5ABC">
              <w:rPr>
                <w:sz w:val="20"/>
                <w:szCs w:val="20"/>
              </w:rPr>
              <w:t>Котельная ППШ ООО «Кузбасская Энергокомпания»</w:t>
            </w:r>
          </w:p>
        </w:tc>
        <w:tc>
          <w:tcPr>
            <w:tcW w:w="1275" w:type="dxa"/>
            <w:vAlign w:val="center"/>
          </w:tcPr>
          <w:p w14:paraId="2AC86BCD" w14:textId="77777777" w:rsidR="002B10B7" w:rsidRPr="003C5ABC" w:rsidRDefault="002B10B7" w:rsidP="002B10B7">
            <w:pPr>
              <w:pStyle w:val="TableParagraph"/>
              <w:ind w:right="53"/>
              <w:rPr>
                <w:sz w:val="20"/>
                <w:szCs w:val="20"/>
              </w:rPr>
            </w:pPr>
            <w:r w:rsidRPr="003C5ABC">
              <w:rPr>
                <w:sz w:val="20"/>
                <w:szCs w:val="20"/>
              </w:rPr>
              <w:t>60,0</w:t>
            </w:r>
          </w:p>
        </w:tc>
        <w:tc>
          <w:tcPr>
            <w:tcW w:w="1276" w:type="dxa"/>
            <w:vAlign w:val="center"/>
          </w:tcPr>
          <w:p w14:paraId="65DC6399" w14:textId="77777777" w:rsidR="002B10B7" w:rsidRPr="003C5ABC" w:rsidRDefault="002B10B7" w:rsidP="002B10B7">
            <w:pPr>
              <w:pStyle w:val="TableParagraph"/>
              <w:ind w:right="53"/>
              <w:rPr>
                <w:sz w:val="20"/>
                <w:szCs w:val="20"/>
              </w:rPr>
            </w:pPr>
            <w:r w:rsidRPr="003C5ABC">
              <w:rPr>
                <w:sz w:val="20"/>
                <w:szCs w:val="20"/>
              </w:rPr>
              <w:t>60,0</w:t>
            </w:r>
          </w:p>
        </w:tc>
        <w:tc>
          <w:tcPr>
            <w:tcW w:w="1134" w:type="dxa"/>
            <w:vAlign w:val="center"/>
          </w:tcPr>
          <w:p w14:paraId="52E5D366" w14:textId="65A1420A" w:rsidR="002B10B7" w:rsidRPr="003C5ABC" w:rsidRDefault="002B10B7" w:rsidP="002B10B7">
            <w:pPr>
              <w:pStyle w:val="TableParagraph"/>
              <w:ind w:right="53"/>
              <w:rPr>
                <w:sz w:val="20"/>
                <w:szCs w:val="20"/>
              </w:rPr>
            </w:pPr>
            <w:r w:rsidRPr="002B10B7">
              <w:rPr>
                <w:sz w:val="20"/>
                <w:szCs w:val="20"/>
              </w:rPr>
              <w:t>1,5</w:t>
            </w:r>
          </w:p>
        </w:tc>
        <w:tc>
          <w:tcPr>
            <w:tcW w:w="993" w:type="dxa"/>
            <w:vAlign w:val="center"/>
          </w:tcPr>
          <w:p w14:paraId="55EBE2B2" w14:textId="2C2C293A" w:rsidR="002B10B7" w:rsidRPr="003C5ABC" w:rsidRDefault="002B10B7" w:rsidP="002B10B7">
            <w:pPr>
              <w:pStyle w:val="TableParagraph"/>
              <w:ind w:right="53"/>
              <w:rPr>
                <w:sz w:val="20"/>
                <w:szCs w:val="20"/>
              </w:rPr>
            </w:pPr>
            <w:r w:rsidRPr="002B10B7">
              <w:rPr>
                <w:sz w:val="20"/>
                <w:szCs w:val="20"/>
              </w:rPr>
              <w:t>2,631</w:t>
            </w:r>
          </w:p>
        </w:tc>
        <w:tc>
          <w:tcPr>
            <w:tcW w:w="1417" w:type="dxa"/>
            <w:vAlign w:val="center"/>
          </w:tcPr>
          <w:p w14:paraId="55649D0E" w14:textId="042B126D" w:rsidR="002B10B7" w:rsidRPr="003C5ABC" w:rsidRDefault="002B10B7" w:rsidP="002B10B7">
            <w:pPr>
              <w:pStyle w:val="TableParagraph"/>
              <w:ind w:right="53"/>
              <w:rPr>
                <w:sz w:val="20"/>
                <w:szCs w:val="20"/>
              </w:rPr>
            </w:pPr>
            <w:r w:rsidRPr="002B10B7">
              <w:rPr>
                <w:sz w:val="20"/>
                <w:szCs w:val="20"/>
              </w:rPr>
              <w:t>40,862</w:t>
            </w:r>
          </w:p>
        </w:tc>
        <w:tc>
          <w:tcPr>
            <w:tcW w:w="1417" w:type="dxa"/>
            <w:vAlign w:val="center"/>
          </w:tcPr>
          <w:p w14:paraId="0FEA0C7D" w14:textId="418EEE49" w:rsidR="002B10B7" w:rsidRPr="003C5ABC" w:rsidRDefault="002B10B7" w:rsidP="002B10B7">
            <w:pPr>
              <w:pStyle w:val="TableParagraph"/>
              <w:ind w:right="53"/>
              <w:rPr>
                <w:sz w:val="20"/>
                <w:szCs w:val="20"/>
              </w:rPr>
            </w:pPr>
            <w:r w:rsidRPr="002B10B7">
              <w:rPr>
                <w:sz w:val="20"/>
                <w:szCs w:val="20"/>
              </w:rPr>
              <w:t>15,007</w:t>
            </w:r>
          </w:p>
        </w:tc>
      </w:tr>
      <w:tr w:rsidR="002B10B7" w:rsidRPr="003C5ABC" w14:paraId="5FA19476" w14:textId="77777777" w:rsidTr="006E77F2">
        <w:trPr>
          <w:trHeight w:val="601"/>
          <w:jc w:val="center"/>
        </w:trPr>
        <w:tc>
          <w:tcPr>
            <w:tcW w:w="2132" w:type="dxa"/>
          </w:tcPr>
          <w:p w14:paraId="5D25BCCA" w14:textId="77777777" w:rsidR="002B10B7" w:rsidRPr="003C5ABC" w:rsidRDefault="002B10B7" w:rsidP="002B10B7">
            <w:pPr>
              <w:pStyle w:val="TableParagraph"/>
              <w:spacing w:line="245" w:lineRule="exact"/>
              <w:ind w:left="142"/>
              <w:jc w:val="left"/>
              <w:rPr>
                <w:sz w:val="20"/>
                <w:szCs w:val="20"/>
              </w:rPr>
            </w:pPr>
            <w:r w:rsidRPr="003C5ABC">
              <w:rPr>
                <w:sz w:val="20"/>
                <w:szCs w:val="20"/>
              </w:rPr>
              <w:t>Котельная ППШ-2 ООО «Кузбасская Энергокомпания»</w:t>
            </w:r>
          </w:p>
        </w:tc>
        <w:tc>
          <w:tcPr>
            <w:tcW w:w="1275" w:type="dxa"/>
            <w:vAlign w:val="center"/>
          </w:tcPr>
          <w:p w14:paraId="0BC88C0B" w14:textId="77777777" w:rsidR="002B10B7" w:rsidRPr="003C5ABC" w:rsidRDefault="002B10B7" w:rsidP="002B10B7">
            <w:pPr>
              <w:pStyle w:val="TableParagraph"/>
              <w:ind w:right="53"/>
              <w:rPr>
                <w:sz w:val="20"/>
                <w:szCs w:val="20"/>
              </w:rPr>
            </w:pPr>
            <w:r w:rsidRPr="003C5ABC">
              <w:rPr>
                <w:sz w:val="20"/>
                <w:szCs w:val="20"/>
              </w:rPr>
              <w:t>19,5</w:t>
            </w:r>
          </w:p>
        </w:tc>
        <w:tc>
          <w:tcPr>
            <w:tcW w:w="1276" w:type="dxa"/>
            <w:vAlign w:val="center"/>
          </w:tcPr>
          <w:p w14:paraId="27B142BC" w14:textId="77777777" w:rsidR="002B10B7" w:rsidRPr="003C5ABC" w:rsidRDefault="002B10B7" w:rsidP="002B10B7">
            <w:pPr>
              <w:pStyle w:val="TableParagraph"/>
              <w:ind w:right="53"/>
              <w:rPr>
                <w:sz w:val="20"/>
                <w:szCs w:val="20"/>
              </w:rPr>
            </w:pPr>
            <w:r w:rsidRPr="003C5ABC">
              <w:rPr>
                <w:sz w:val="20"/>
                <w:szCs w:val="20"/>
              </w:rPr>
              <w:t>19,5</w:t>
            </w:r>
          </w:p>
        </w:tc>
        <w:tc>
          <w:tcPr>
            <w:tcW w:w="1134" w:type="dxa"/>
            <w:vAlign w:val="center"/>
          </w:tcPr>
          <w:p w14:paraId="5659FDBD" w14:textId="0AB865F6" w:rsidR="002B10B7" w:rsidRPr="003C5ABC" w:rsidRDefault="002B10B7" w:rsidP="002B10B7">
            <w:pPr>
              <w:pStyle w:val="TableParagraph"/>
              <w:ind w:right="53"/>
              <w:rPr>
                <w:sz w:val="20"/>
                <w:szCs w:val="20"/>
              </w:rPr>
            </w:pPr>
            <w:r w:rsidRPr="002B10B7">
              <w:rPr>
                <w:sz w:val="20"/>
                <w:szCs w:val="20"/>
              </w:rPr>
              <w:t>0,413</w:t>
            </w:r>
          </w:p>
        </w:tc>
        <w:tc>
          <w:tcPr>
            <w:tcW w:w="993" w:type="dxa"/>
            <w:vAlign w:val="center"/>
          </w:tcPr>
          <w:p w14:paraId="55681486" w14:textId="3FF80C5D" w:rsidR="002B10B7" w:rsidRPr="003C5ABC" w:rsidRDefault="002B10B7" w:rsidP="002B10B7">
            <w:pPr>
              <w:pStyle w:val="TableParagraph"/>
              <w:ind w:right="53"/>
              <w:rPr>
                <w:sz w:val="20"/>
                <w:szCs w:val="20"/>
              </w:rPr>
            </w:pPr>
            <w:r w:rsidRPr="002B10B7">
              <w:rPr>
                <w:sz w:val="20"/>
                <w:szCs w:val="20"/>
              </w:rPr>
              <w:t>0,724</w:t>
            </w:r>
          </w:p>
        </w:tc>
        <w:tc>
          <w:tcPr>
            <w:tcW w:w="1417" w:type="dxa"/>
            <w:vAlign w:val="center"/>
          </w:tcPr>
          <w:p w14:paraId="14E842DB" w14:textId="3E4D2609" w:rsidR="002B10B7" w:rsidRPr="003C5ABC" w:rsidRDefault="002B10B7" w:rsidP="002B10B7">
            <w:pPr>
              <w:pStyle w:val="TableParagraph"/>
              <w:ind w:right="53"/>
              <w:rPr>
                <w:sz w:val="20"/>
                <w:szCs w:val="20"/>
              </w:rPr>
            </w:pPr>
            <w:r w:rsidRPr="002B10B7">
              <w:rPr>
                <w:sz w:val="20"/>
                <w:szCs w:val="20"/>
              </w:rPr>
              <w:t>10,398</w:t>
            </w:r>
          </w:p>
        </w:tc>
        <w:tc>
          <w:tcPr>
            <w:tcW w:w="1417" w:type="dxa"/>
            <w:vAlign w:val="center"/>
          </w:tcPr>
          <w:p w14:paraId="2D598DCC" w14:textId="44E51B69" w:rsidR="002B10B7" w:rsidRPr="003C5ABC" w:rsidRDefault="002B10B7" w:rsidP="002B10B7">
            <w:pPr>
              <w:pStyle w:val="TableParagraph"/>
              <w:ind w:right="53"/>
              <w:rPr>
                <w:sz w:val="20"/>
                <w:szCs w:val="20"/>
              </w:rPr>
            </w:pPr>
            <w:r w:rsidRPr="002B10B7">
              <w:rPr>
                <w:sz w:val="20"/>
                <w:szCs w:val="20"/>
              </w:rPr>
              <w:t>7,965</w:t>
            </w:r>
          </w:p>
        </w:tc>
      </w:tr>
      <w:tr w:rsidR="002B10B7" w:rsidRPr="003C5ABC" w14:paraId="4ED25DEE" w14:textId="77777777" w:rsidTr="006E77F2">
        <w:trPr>
          <w:trHeight w:val="483"/>
          <w:jc w:val="center"/>
        </w:trPr>
        <w:tc>
          <w:tcPr>
            <w:tcW w:w="2132" w:type="dxa"/>
          </w:tcPr>
          <w:p w14:paraId="54C96C66" w14:textId="77777777" w:rsidR="002B10B7" w:rsidRPr="003C5ABC" w:rsidRDefault="002B10B7" w:rsidP="002B10B7">
            <w:pPr>
              <w:pStyle w:val="TableParagraph"/>
              <w:spacing w:line="248" w:lineRule="exact"/>
              <w:ind w:left="142"/>
              <w:jc w:val="left"/>
              <w:rPr>
                <w:sz w:val="20"/>
                <w:szCs w:val="20"/>
              </w:rPr>
            </w:pPr>
            <w:r w:rsidRPr="003C5ABC">
              <w:rPr>
                <w:sz w:val="20"/>
                <w:szCs w:val="20"/>
              </w:rPr>
              <w:t>Котельная №28 ООО «Кузбасская Энергокомпания»</w:t>
            </w:r>
          </w:p>
        </w:tc>
        <w:tc>
          <w:tcPr>
            <w:tcW w:w="1275" w:type="dxa"/>
            <w:vAlign w:val="center"/>
          </w:tcPr>
          <w:p w14:paraId="4E5076B8" w14:textId="77777777" w:rsidR="002B10B7" w:rsidRPr="003C5ABC" w:rsidRDefault="002B10B7" w:rsidP="002B10B7">
            <w:pPr>
              <w:pStyle w:val="TableParagraph"/>
              <w:ind w:right="53"/>
              <w:rPr>
                <w:sz w:val="20"/>
                <w:szCs w:val="20"/>
              </w:rPr>
            </w:pPr>
            <w:r w:rsidRPr="003C5ABC">
              <w:rPr>
                <w:sz w:val="20"/>
                <w:szCs w:val="20"/>
              </w:rPr>
              <w:t>6,4</w:t>
            </w:r>
          </w:p>
        </w:tc>
        <w:tc>
          <w:tcPr>
            <w:tcW w:w="1276" w:type="dxa"/>
            <w:vAlign w:val="center"/>
          </w:tcPr>
          <w:p w14:paraId="7FE75FBC" w14:textId="77777777" w:rsidR="002B10B7" w:rsidRPr="003C5ABC" w:rsidRDefault="002B10B7" w:rsidP="002B10B7">
            <w:pPr>
              <w:pStyle w:val="TableParagraph"/>
              <w:ind w:right="53"/>
              <w:rPr>
                <w:sz w:val="20"/>
                <w:szCs w:val="20"/>
              </w:rPr>
            </w:pPr>
            <w:r w:rsidRPr="003C5ABC">
              <w:rPr>
                <w:sz w:val="20"/>
                <w:szCs w:val="20"/>
              </w:rPr>
              <w:t>6,4</w:t>
            </w:r>
          </w:p>
        </w:tc>
        <w:tc>
          <w:tcPr>
            <w:tcW w:w="1134" w:type="dxa"/>
            <w:vAlign w:val="center"/>
          </w:tcPr>
          <w:p w14:paraId="6A50A8E7" w14:textId="174149AA" w:rsidR="002B10B7" w:rsidRPr="003C5ABC" w:rsidRDefault="002B10B7" w:rsidP="002B10B7">
            <w:pPr>
              <w:pStyle w:val="TableParagraph"/>
              <w:ind w:right="53"/>
              <w:rPr>
                <w:sz w:val="20"/>
                <w:szCs w:val="20"/>
              </w:rPr>
            </w:pPr>
            <w:r w:rsidRPr="002B10B7">
              <w:rPr>
                <w:sz w:val="20"/>
                <w:szCs w:val="20"/>
              </w:rPr>
              <w:t>0,189</w:t>
            </w:r>
          </w:p>
        </w:tc>
        <w:tc>
          <w:tcPr>
            <w:tcW w:w="993" w:type="dxa"/>
            <w:vAlign w:val="center"/>
          </w:tcPr>
          <w:p w14:paraId="336C9EA1" w14:textId="13418600" w:rsidR="002B10B7" w:rsidRPr="003C5ABC" w:rsidRDefault="002B10B7" w:rsidP="002B10B7">
            <w:pPr>
              <w:pStyle w:val="TableParagraph"/>
              <w:ind w:right="53"/>
              <w:rPr>
                <w:sz w:val="20"/>
                <w:szCs w:val="20"/>
              </w:rPr>
            </w:pPr>
            <w:r w:rsidRPr="002B10B7">
              <w:rPr>
                <w:sz w:val="20"/>
                <w:szCs w:val="20"/>
              </w:rPr>
              <w:t>0,326</w:t>
            </w:r>
          </w:p>
        </w:tc>
        <w:tc>
          <w:tcPr>
            <w:tcW w:w="1417" w:type="dxa"/>
            <w:vAlign w:val="center"/>
          </w:tcPr>
          <w:p w14:paraId="690E51DD" w14:textId="4B074779" w:rsidR="002B10B7" w:rsidRPr="003C5ABC" w:rsidRDefault="002B10B7" w:rsidP="002B10B7">
            <w:pPr>
              <w:pStyle w:val="TableParagraph"/>
              <w:ind w:right="53"/>
              <w:rPr>
                <w:sz w:val="20"/>
                <w:szCs w:val="20"/>
              </w:rPr>
            </w:pPr>
            <w:r w:rsidRPr="002B10B7">
              <w:rPr>
                <w:sz w:val="20"/>
                <w:szCs w:val="20"/>
              </w:rPr>
              <w:t>5,167</w:t>
            </w:r>
          </w:p>
        </w:tc>
        <w:tc>
          <w:tcPr>
            <w:tcW w:w="1417" w:type="dxa"/>
            <w:vAlign w:val="center"/>
          </w:tcPr>
          <w:p w14:paraId="65678125" w14:textId="50600B50" w:rsidR="002B10B7" w:rsidRPr="003C5ABC" w:rsidRDefault="002B10B7" w:rsidP="002B10B7">
            <w:pPr>
              <w:pStyle w:val="TableParagraph"/>
              <w:ind w:right="53"/>
              <w:rPr>
                <w:sz w:val="20"/>
                <w:szCs w:val="20"/>
              </w:rPr>
            </w:pPr>
            <w:r w:rsidRPr="002B10B7">
              <w:rPr>
                <w:sz w:val="20"/>
                <w:szCs w:val="20"/>
              </w:rPr>
              <w:t>0,718</w:t>
            </w:r>
          </w:p>
        </w:tc>
      </w:tr>
      <w:tr w:rsidR="002B10B7" w:rsidRPr="003C5ABC" w14:paraId="59EEF4FE" w14:textId="77777777" w:rsidTr="006E77F2">
        <w:trPr>
          <w:trHeight w:val="438"/>
          <w:jc w:val="center"/>
        </w:trPr>
        <w:tc>
          <w:tcPr>
            <w:tcW w:w="2132" w:type="dxa"/>
          </w:tcPr>
          <w:p w14:paraId="776A461B" w14:textId="77777777" w:rsidR="002B10B7" w:rsidRPr="003C5ABC" w:rsidRDefault="002B10B7" w:rsidP="002B10B7">
            <w:pPr>
              <w:pStyle w:val="TableParagraph"/>
              <w:spacing w:line="246" w:lineRule="exact"/>
              <w:ind w:left="142"/>
              <w:jc w:val="left"/>
              <w:rPr>
                <w:sz w:val="20"/>
                <w:szCs w:val="20"/>
              </w:rPr>
            </w:pPr>
            <w:r w:rsidRPr="003C5ABC">
              <w:rPr>
                <w:sz w:val="20"/>
                <w:szCs w:val="20"/>
              </w:rPr>
              <w:t>Котельная №29 ООО «Кузбасская Энергокомпания»</w:t>
            </w:r>
          </w:p>
        </w:tc>
        <w:tc>
          <w:tcPr>
            <w:tcW w:w="1275" w:type="dxa"/>
            <w:vAlign w:val="center"/>
          </w:tcPr>
          <w:p w14:paraId="4310610F" w14:textId="3B55FB84" w:rsidR="002B10B7" w:rsidRPr="003C5ABC" w:rsidRDefault="002B10B7" w:rsidP="002B10B7">
            <w:pPr>
              <w:pStyle w:val="TableParagraph"/>
              <w:ind w:right="53"/>
              <w:rPr>
                <w:sz w:val="20"/>
                <w:szCs w:val="20"/>
              </w:rPr>
            </w:pPr>
            <w:r>
              <w:rPr>
                <w:sz w:val="20"/>
                <w:szCs w:val="20"/>
              </w:rPr>
              <w:t>6,64</w:t>
            </w:r>
          </w:p>
        </w:tc>
        <w:tc>
          <w:tcPr>
            <w:tcW w:w="1276" w:type="dxa"/>
            <w:vAlign w:val="center"/>
          </w:tcPr>
          <w:p w14:paraId="666861FA" w14:textId="4E5E0F21" w:rsidR="002B10B7" w:rsidRPr="003C5ABC" w:rsidRDefault="002B10B7" w:rsidP="002B10B7">
            <w:pPr>
              <w:pStyle w:val="TableParagraph"/>
              <w:ind w:right="53"/>
              <w:rPr>
                <w:sz w:val="20"/>
                <w:szCs w:val="20"/>
              </w:rPr>
            </w:pPr>
            <w:r>
              <w:rPr>
                <w:sz w:val="20"/>
                <w:szCs w:val="20"/>
              </w:rPr>
              <w:t>6,64</w:t>
            </w:r>
          </w:p>
        </w:tc>
        <w:tc>
          <w:tcPr>
            <w:tcW w:w="1134" w:type="dxa"/>
            <w:vAlign w:val="center"/>
          </w:tcPr>
          <w:p w14:paraId="4D839261" w14:textId="5F0D27B9" w:rsidR="002B10B7" w:rsidRPr="003C5ABC" w:rsidRDefault="002B10B7" w:rsidP="002B10B7">
            <w:pPr>
              <w:pStyle w:val="TableParagraph"/>
              <w:ind w:right="53"/>
              <w:rPr>
                <w:sz w:val="20"/>
                <w:szCs w:val="20"/>
              </w:rPr>
            </w:pPr>
            <w:r w:rsidRPr="002B10B7">
              <w:rPr>
                <w:sz w:val="20"/>
                <w:szCs w:val="20"/>
              </w:rPr>
              <w:t>0,24</w:t>
            </w:r>
          </w:p>
        </w:tc>
        <w:tc>
          <w:tcPr>
            <w:tcW w:w="993" w:type="dxa"/>
            <w:vAlign w:val="center"/>
          </w:tcPr>
          <w:p w14:paraId="4B9375EB" w14:textId="6EFBE12F" w:rsidR="002B10B7" w:rsidRPr="003C5ABC" w:rsidRDefault="002B10B7" w:rsidP="002B10B7">
            <w:pPr>
              <w:pStyle w:val="TableParagraph"/>
              <w:ind w:right="53"/>
              <w:rPr>
                <w:sz w:val="20"/>
                <w:szCs w:val="20"/>
              </w:rPr>
            </w:pPr>
            <w:r w:rsidRPr="002B10B7">
              <w:rPr>
                <w:sz w:val="20"/>
                <w:szCs w:val="20"/>
              </w:rPr>
              <w:t>0,331</w:t>
            </w:r>
          </w:p>
        </w:tc>
        <w:tc>
          <w:tcPr>
            <w:tcW w:w="1417" w:type="dxa"/>
            <w:vAlign w:val="center"/>
          </w:tcPr>
          <w:p w14:paraId="731F9AAD" w14:textId="60BA365E" w:rsidR="002B10B7" w:rsidRPr="003C5ABC" w:rsidRDefault="002B10B7" w:rsidP="002B10B7">
            <w:pPr>
              <w:pStyle w:val="TableParagraph"/>
              <w:ind w:right="53"/>
              <w:rPr>
                <w:sz w:val="20"/>
                <w:szCs w:val="20"/>
              </w:rPr>
            </w:pPr>
            <w:r w:rsidRPr="002B10B7">
              <w:rPr>
                <w:sz w:val="20"/>
                <w:szCs w:val="20"/>
              </w:rPr>
              <w:t>5,52</w:t>
            </w:r>
          </w:p>
        </w:tc>
        <w:tc>
          <w:tcPr>
            <w:tcW w:w="1417" w:type="dxa"/>
            <w:vAlign w:val="center"/>
          </w:tcPr>
          <w:p w14:paraId="1E7DC4AD" w14:textId="2E19DFF3" w:rsidR="002B10B7" w:rsidRPr="003C5ABC" w:rsidRDefault="002B10B7" w:rsidP="002B10B7">
            <w:pPr>
              <w:pStyle w:val="TableParagraph"/>
              <w:ind w:right="53"/>
              <w:rPr>
                <w:sz w:val="20"/>
                <w:szCs w:val="20"/>
              </w:rPr>
            </w:pPr>
            <w:r w:rsidRPr="002B10B7">
              <w:rPr>
                <w:sz w:val="20"/>
                <w:szCs w:val="20"/>
              </w:rPr>
              <w:t>0,549</w:t>
            </w:r>
          </w:p>
        </w:tc>
      </w:tr>
      <w:tr w:rsidR="002B10B7" w:rsidRPr="003C5ABC" w14:paraId="5C76B47A" w14:textId="77777777" w:rsidTr="006E77F2">
        <w:trPr>
          <w:trHeight w:val="391"/>
          <w:jc w:val="center"/>
        </w:trPr>
        <w:tc>
          <w:tcPr>
            <w:tcW w:w="2132" w:type="dxa"/>
          </w:tcPr>
          <w:p w14:paraId="3F398D70" w14:textId="77777777" w:rsidR="002B10B7" w:rsidRPr="003C5ABC" w:rsidRDefault="002B10B7" w:rsidP="002B10B7">
            <w:pPr>
              <w:pStyle w:val="TableParagraph"/>
              <w:spacing w:line="245" w:lineRule="exact"/>
              <w:ind w:left="142"/>
              <w:jc w:val="left"/>
              <w:rPr>
                <w:sz w:val="20"/>
                <w:szCs w:val="20"/>
              </w:rPr>
            </w:pPr>
            <w:r w:rsidRPr="003C5ABC">
              <w:rPr>
                <w:sz w:val="20"/>
                <w:szCs w:val="20"/>
              </w:rPr>
              <w:t>Котельная №32 ООО «Кузбасская Энергокомпания»</w:t>
            </w:r>
          </w:p>
        </w:tc>
        <w:tc>
          <w:tcPr>
            <w:tcW w:w="1275" w:type="dxa"/>
            <w:vAlign w:val="center"/>
          </w:tcPr>
          <w:p w14:paraId="1DF3E160" w14:textId="77777777" w:rsidR="002B10B7" w:rsidRPr="003C5ABC" w:rsidRDefault="002B10B7" w:rsidP="002B10B7">
            <w:pPr>
              <w:pStyle w:val="TableParagraph"/>
              <w:ind w:right="53"/>
              <w:rPr>
                <w:sz w:val="20"/>
                <w:szCs w:val="20"/>
              </w:rPr>
            </w:pPr>
            <w:r w:rsidRPr="003C5ABC">
              <w:rPr>
                <w:sz w:val="20"/>
                <w:szCs w:val="20"/>
              </w:rPr>
              <w:t>1,40</w:t>
            </w:r>
          </w:p>
        </w:tc>
        <w:tc>
          <w:tcPr>
            <w:tcW w:w="1276" w:type="dxa"/>
            <w:vAlign w:val="center"/>
          </w:tcPr>
          <w:p w14:paraId="3019D1A1" w14:textId="77777777" w:rsidR="002B10B7" w:rsidRPr="003C5ABC" w:rsidRDefault="002B10B7" w:rsidP="002B10B7">
            <w:pPr>
              <w:pStyle w:val="TableParagraph"/>
              <w:ind w:right="53"/>
              <w:rPr>
                <w:sz w:val="20"/>
                <w:szCs w:val="20"/>
              </w:rPr>
            </w:pPr>
            <w:r w:rsidRPr="003C5ABC">
              <w:rPr>
                <w:sz w:val="20"/>
                <w:szCs w:val="20"/>
              </w:rPr>
              <w:t>1,40</w:t>
            </w:r>
          </w:p>
        </w:tc>
        <w:tc>
          <w:tcPr>
            <w:tcW w:w="1134" w:type="dxa"/>
            <w:vAlign w:val="center"/>
          </w:tcPr>
          <w:p w14:paraId="698BD857" w14:textId="74CC2C11" w:rsidR="002B10B7" w:rsidRPr="003C5ABC" w:rsidRDefault="002B10B7" w:rsidP="002B10B7">
            <w:pPr>
              <w:pStyle w:val="TableParagraph"/>
              <w:ind w:right="53"/>
              <w:rPr>
                <w:sz w:val="20"/>
                <w:szCs w:val="20"/>
              </w:rPr>
            </w:pPr>
            <w:r w:rsidRPr="002B10B7">
              <w:rPr>
                <w:sz w:val="20"/>
                <w:szCs w:val="20"/>
              </w:rPr>
              <w:t>0,025</w:t>
            </w:r>
          </w:p>
        </w:tc>
        <w:tc>
          <w:tcPr>
            <w:tcW w:w="993" w:type="dxa"/>
            <w:vAlign w:val="center"/>
          </w:tcPr>
          <w:p w14:paraId="34F76D0E" w14:textId="7F23934C" w:rsidR="002B10B7" w:rsidRPr="003C5ABC" w:rsidRDefault="002B10B7" w:rsidP="002B10B7">
            <w:pPr>
              <w:pStyle w:val="TableParagraph"/>
              <w:ind w:right="53"/>
              <w:rPr>
                <w:sz w:val="20"/>
                <w:szCs w:val="20"/>
              </w:rPr>
            </w:pPr>
            <w:r w:rsidRPr="002B10B7">
              <w:rPr>
                <w:sz w:val="20"/>
                <w:szCs w:val="20"/>
              </w:rPr>
              <w:t>0,064</w:t>
            </w:r>
          </w:p>
        </w:tc>
        <w:tc>
          <w:tcPr>
            <w:tcW w:w="1417" w:type="dxa"/>
            <w:vAlign w:val="center"/>
          </w:tcPr>
          <w:p w14:paraId="131F77B3" w14:textId="51D9A5CB" w:rsidR="002B10B7" w:rsidRPr="003C5ABC" w:rsidRDefault="002B10B7" w:rsidP="002B10B7">
            <w:pPr>
              <w:pStyle w:val="TableParagraph"/>
              <w:ind w:right="53"/>
              <w:rPr>
                <w:sz w:val="20"/>
                <w:szCs w:val="20"/>
              </w:rPr>
            </w:pPr>
            <w:r w:rsidRPr="002B10B7">
              <w:rPr>
                <w:sz w:val="20"/>
                <w:szCs w:val="20"/>
              </w:rPr>
              <w:t>0,45</w:t>
            </w:r>
          </w:p>
        </w:tc>
        <w:tc>
          <w:tcPr>
            <w:tcW w:w="1417" w:type="dxa"/>
            <w:vAlign w:val="center"/>
          </w:tcPr>
          <w:p w14:paraId="393FB7B0" w14:textId="75457938" w:rsidR="002B10B7" w:rsidRPr="003C5ABC" w:rsidRDefault="002B10B7" w:rsidP="002B10B7">
            <w:pPr>
              <w:pStyle w:val="TableParagraph"/>
              <w:ind w:right="53"/>
              <w:rPr>
                <w:sz w:val="20"/>
                <w:szCs w:val="20"/>
              </w:rPr>
            </w:pPr>
            <w:r w:rsidRPr="002B10B7">
              <w:rPr>
                <w:sz w:val="20"/>
                <w:szCs w:val="20"/>
              </w:rPr>
              <w:t>0,301</w:t>
            </w:r>
          </w:p>
        </w:tc>
      </w:tr>
      <w:tr w:rsidR="002B10B7" w:rsidRPr="003C5ABC" w14:paraId="4DF5C663" w14:textId="77777777" w:rsidTr="006E77F2">
        <w:trPr>
          <w:trHeight w:val="657"/>
          <w:jc w:val="center"/>
        </w:trPr>
        <w:tc>
          <w:tcPr>
            <w:tcW w:w="2132" w:type="dxa"/>
          </w:tcPr>
          <w:p w14:paraId="50F6887B" w14:textId="77777777" w:rsidR="002B10B7" w:rsidRPr="003C5ABC" w:rsidRDefault="002B10B7" w:rsidP="002B10B7">
            <w:pPr>
              <w:pStyle w:val="TableParagraph"/>
              <w:ind w:left="142" w:right="130"/>
              <w:jc w:val="left"/>
              <w:rPr>
                <w:sz w:val="20"/>
                <w:szCs w:val="20"/>
              </w:rPr>
            </w:pPr>
            <w:r w:rsidRPr="003C5ABC">
              <w:rPr>
                <w:sz w:val="20"/>
                <w:szCs w:val="20"/>
              </w:rPr>
              <w:t>Котельная шахты «Полысаевская» АО «СУ- ЭК-Кузбасс» ПЕ «Спецналадка»</w:t>
            </w:r>
          </w:p>
        </w:tc>
        <w:tc>
          <w:tcPr>
            <w:tcW w:w="1275" w:type="dxa"/>
            <w:vAlign w:val="center"/>
          </w:tcPr>
          <w:p w14:paraId="1CDEC08F" w14:textId="77777777" w:rsidR="002B10B7" w:rsidRPr="003C5ABC" w:rsidRDefault="002B10B7" w:rsidP="002B10B7">
            <w:pPr>
              <w:pStyle w:val="TableParagraph"/>
              <w:ind w:right="53"/>
              <w:rPr>
                <w:sz w:val="20"/>
                <w:szCs w:val="20"/>
              </w:rPr>
            </w:pPr>
            <w:r w:rsidRPr="003C5ABC">
              <w:rPr>
                <w:sz w:val="20"/>
                <w:szCs w:val="20"/>
              </w:rPr>
              <w:t>51,28</w:t>
            </w:r>
          </w:p>
        </w:tc>
        <w:tc>
          <w:tcPr>
            <w:tcW w:w="1276" w:type="dxa"/>
            <w:vAlign w:val="center"/>
          </w:tcPr>
          <w:p w14:paraId="288DFAAD" w14:textId="77777777" w:rsidR="002B10B7" w:rsidRPr="003C5ABC" w:rsidRDefault="002B10B7" w:rsidP="002B10B7">
            <w:pPr>
              <w:pStyle w:val="TableParagraph"/>
              <w:ind w:right="53"/>
              <w:rPr>
                <w:sz w:val="20"/>
                <w:szCs w:val="20"/>
              </w:rPr>
            </w:pPr>
            <w:r w:rsidRPr="003C5ABC">
              <w:rPr>
                <w:sz w:val="20"/>
                <w:szCs w:val="20"/>
              </w:rPr>
              <w:t>51,28</w:t>
            </w:r>
          </w:p>
        </w:tc>
        <w:tc>
          <w:tcPr>
            <w:tcW w:w="1134" w:type="dxa"/>
            <w:vAlign w:val="center"/>
          </w:tcPr>
          <w:p w14:paraId="69D698AF" w14:textId="43248718" w:rsidR="002B10B7" w:rsidRPr="003C5ABC" w:rsidRDefault="002B10B7" w:rsidP="002B10B7">
            <w:pPr>
              <w:pStyle w:val="TableParagraph"/>
              <w:ind w:right="53"/>
              <w:rPr>
                <w:sz w:val="20"/>
                <w:szCs w:val="20"/>
              </w:rPr>
            </w:pPr>
            <w:r w:rsidRPr="002B10B7">
              <w:rPr>
                <w:sz w:val="20"/>
                <w:szCs w:val="20"/>
              </w:rPr>
              <w:t>0,701</w:t>
            </w:r>
          </w:p>
        </w:tc>
        <w:tc>
          <w:tcPr>
            <w:tcW w:w="993" w:type="dxa"/>
            <w:vAlign w:val="center"/>
          </w:tcPr>
          <w:p w14:paraId="68AC699B" w14:textId="471EE29E" w:rsidR="002B10B7" w:rsidRPr="003C5ABC" w:rsidRDefault="002B10B7" w:rsidP="002B10B7">
            <w:pPr>
              <w:pStyle w:val="TableParagraph"/>
              <w:ind w:right="53"/>
              <w:rPr>
                <w:sz w:val="20"/>
                <w:szCs w:val="20"/>
              </w:rPr>
            </w:pPr>
            <w:r w:rsidRPr="002B10B7">
              <w:rPr>
                <w:sz w:val="20"/>
                <w:szCs w:val="20"/>
              </w:rPr>
              <w:t>2,165</w:t>
            </w:r>
          </w:p>
        </w:tc>
        <w:tc>
          <w:tcPr>
            <w:tcW w:w="1417" w:type="dxa"/>
            <w:vAlign w:val="center"/>
          </w:tcPr>
          <w:p w14:paraId="395C5F10" w14:textId="23174E83" w:rsidR="002B10B7" w:rsidRPr="003C5ABC" w:rsidRDefault="002B10B7" w:rsidP="002B10B7">
            <w:pPr>
              <w:pStyle w:val="TableParagraph"/>
              <w:ind w:right="53"/>
              <w:rPr>
                <w:sz w:val="20"/>
                <w:szCs w:val="20"/>
              </w:rPr>
            </w:pPr>
            <w:r w:rsidRPr="002B10B7">
              <w:rPr>
                <w:sz w:val="20"/>
                <w:szCs w:val="20"/>
              </w:rPr>
              <w:t>12,194</w:t>
            </w:r>
          </w:p>
        </w:tc>
        <w:tc>
          <w:tcPr>
            <w:tcW w:w="1417" w:type="dxa"/>
            <w:vAlign w:val="center"/>
          </w:tcPr>
          <w:p w14:paraId="27B7B70A" w14:textId="362BFE67" w:rsidR="002B10B7" w:rsidRPr="003C5ABC" w:rsidRDefault="002B10B7" w:rsidP="002B10B7">
            <w:pPr>
              <w:pStyle w:val="TableParagraph"/>
              <w:ind w:right="53"/>
              <w:rPr>
                <w:sz w:val="20"/>
                <w:szCs w:val="20"/>
              </w:rPr>
            </w:pPr>
            <w:r w:rsidRPr="002B10B7">
              <w:rPr>
                <w:sz w:val="20"/>
                <w:szCs w:val="20"/>
              </w:rPr>
              <w:t>36,22</w:t>
            </w:r>
          </w:p>
        </w:tc>
      </w:tr>
      <w:tr w:rsidR="006143FA" w:rsidRPr="003C5ABC" w14:paraId="5E508E76" w14:textId="77777777" w:rsidTr="006E77F2">
        <w:trPr>
          <w:trHeight w:val="136"/>
          <w:jc w:val="center"/>
        </w:trPr>
        <w:tc>
          <w:tcPr>
            <w:tcW w:w="2132" w:type="dxa"/>
            <w:vAlign w:val="center"/>
          </w:tcPr>
          <w:p w14:paraId="68C88FF1" w14:textId="77777777" w:rsidR="006143FA" w:rsidRPr="003C5ABC" w:rsidRDefault="006143FA" w:rsidP="006E77F2">
            <w:pPr>
              <w:pStyle w:val="TableParagraph"/>
              <w:ind w:left="143"/>
              <w:jc w:val="left"/>
              <w:rPr>
                <w:sz w:val="20"/>
                <w:szCs w:val="20"/>
              </w:rPr>
            </w:pPr>
            <w:r w:rsidRPr="003C5ABC">
              <w:rPr>
                <w:sz w:val="20"/>
                <w:szCs w:val="20"/>
              </w:rPr>
              <w:t>В том числе МКП «Благоустройство»</w:t>
            </w:r>
          </w:p>
        </w:tc>
        <w:tc>
          <w:tcPr>
            <w:tcW w:w="1275" w:type="dxa"/>
            <w:vAlign w:val="center"/>
          </w:tcPr>
          <w:p w14:paraId="7146F16E" w14:textId="77777777" w:rsidR="006143FA" w:rsidRPr="003C5ABC" w:rsidRDefault="006143FA" w:rsidP="006E77F2">
            <w:pPr>
              <w:pStyle w:val="TableParagraph"/>
              <w:ind w:right="53"/>
              <w:rPr>
                <w:sz w:val="20"/>
                <w:szCs w:val="20"/>
              </w:rPr>
            </w:pPr>
            <w:r w:rsidRPr="003C5ABC">
              <w:rPr>
                <w:sz w:val="20"/>
                <w:szCs w:val="20"/>
              </w:rPr>
              <w:t>0</w:t>
            </w:r>
          </w:p>
        </w:tc>
        <w:tc>
          <w:tcPr>
            <w:tcW w:w="1276" w:type="dxa"/>
            <w:vAlign w:val="center"/>
          </w:tcPr>
          <w:p w14:paraId="49A903D8" w14:textId="77777777" w:rsidR="006143FA" w:rsidRPr="003C5ABC" w:rsidRDefault="006143FA" w:rsidP="006E77F2">
            <w:pPr>
              <w:pStyle w:val="TableParagraph"/>
              <w:ind w:right="53"/>
              <w:rPr>
                <w:sz w:val="20"/>
                <w:szCs w:val="20"/>
              </w:rPr>
            </w:pPr>
            <w:r w:rsidRPr="003C5ABC">
              <w:rPr>
                <w:sz w:val="20"/>
                <w:szCs w:val="20"/>
              </w:rPr>
              <w:t>0</w:t>
            </w:r>
          </w:p>
        </w:tc>
        <w:tc>
          <w:tcPr>
            <w:tcW w:w="1134" w:type="dxa"/>
            <w:vAlign w:val="center"/>
          </w:tcPr>
          <w:p w14:paraId="74054B1C" w14:textId="77777777" w:rsidR="006143FA" w:rsidRPr="003C5ABC" w:rsidRDefault="006143FA" w:rsidP="006E77F2">
            <w:pPr>
              <w:pStyle w:val="TableParagraph"/>
              <w:ind w:right="53"/>
              <w:rPr>
                <w:sz w:val="20"/>
                <w:szCs w:val="20"/>
              </w:rPr>
            </w:pPr>
            <w:r w:rsidRPr="003C5ABC">
              <w:rPr>
                <w:sz w:val="20"/>
                <w:szCs w:val="20"/>
              </w:rPr>
              <w:t>0</w:t>
            </w:r>
          </w:p>
        </w:tc>
        <w:tc>
          <w:tcPr>
            <w:tcW w:w="993" w:type="dxa"/>
            <w:vAlign w:val="center"/>
          </w:tcPr>
          <w:p w14:paraId="0A1F629E" w14:textId="77777777" w:rsidR="006143FA" w:rsidRPr="003C5ABC" w:rsidRDefault="006143FA" w:rsidP="006E77F2">
            <w:pPr>
              <w:pStyle w:val="TableParagraph"/>
              <w:ind w:right="53"/>
              <w:rPr>
                <w:sz w:val="20"/>
                <w:szCs w:val="20"/>
              </w:rPr>
            </w:pPr>
            <w:r w:rsidRPr="003C5ABC">
              <w:rPr>
                <w:sz w:val="20"/>
                <w:szCs w:val="20"/>
              </w:rPr>
              <w:t>1,668</w:t>
            </w:r>
          </w:p>
        </w:tc>
        <w:tc>
          <w:tcPr>
            <w:tcW w:w="1417" w:type="dxa"/>
            <w:vAlign w:val="center"/>
          </w:tcPr>
          <w:p w14:paraId="7116FB2C" w14:textId="77777777" w:rsidR="006143FA" w:rsidRPr="003C5ABC" w:rsidRDefault="006143FA" w:rsidP="006E77F2">
            <w:pPr>
              <w:pStyle w:val="TableParagraph"/>
              <w:ind w:right="53"/>
              <w:rPr>
                <w:sz w:val="20"/>
                <w:szCs w:val="20"/>
              </w:rPr>
            </w:pPr>
            <w:r w:rsidRPr="003C5ABC">
              <w:rPr>
                <w:sz w:val="20"/>
                <w:szCs w:val="20"/>
              </w:rPr>
              <w:t>2,296</w:t>
            </w:r>
          </w:p>
        </w:tc>
        <w:tc>
          <w:tcPr>
            <w:tcW w:w="1417" w:type="dxa"/>
            <w:vAlign w:val="center"/>
          </w:tcPr>
          <w:p w14:paraId="19AEB488" w14:textId="77777777" w:rsidR="006143FA" w:rsidRPr="003C5ABC" w:rsidRDefault="006143FA" w:rsidP="006E77F2">
            <w:pPr>
              <w:pStyle w:val="TableParagraph"/>
              <w:ind w:right="53"/>
              <w:rPr>
                <w:sz w:val="20"/>
                <w:szCs w:val="20"/>
              </w:rPr>
            </w:pPr>
            <w:r w:rsidRPr="003C5ABC">
              <w:rPr>
                <w:sz w:val="20"/>
                <w:szCs w:val="20"/>
              </w:rPr>
              <w:t>0</w:t>
            </w:r>
          </w:p>
        </w:tc>
      </w:tr>
      <w:tr w:rsidR="002B10B7" w:rsidRPr="003C5ABC" w14:paraId="75065088" w14:textId="77777777" w:rsidTr="006E77F2">
        <w:trPr>
          <w:trHeight w:val="136"/>
          <w:jc w:val="center"/>
        </w:trPr>
        <w:tc>
          <w:tcPr>
            <w:tcW w:w="2132" w:type="dxa"/>
            <w:vAlign w:val="center"/>
          </w:tcPr>
          <w:p w14:paraId="53762287" w14:textId="764094BA" w:rsidR="002B10B7" w:rsidRPr="003C5ABC" w:rsidRDefault="002B10B7" w:rsidP="002B10B7">
            <w:pPr>
              <w:pStyle w:val="TableParagraph"/>
              <w:ind w:left="143" w:right="142"/>
              <w:jc w:val="left"/>
              <w:rPr>
                <w:sz w:val="20"/>
                <w:szCs w:val="20"/>
              </w:rPr>
            </w:pPr>
            <w:r w:rsidRPr="006143FA">
              <w:rPr>
                <w:sz w:val="20"/>
                <w:szCs w:val="20"/>
              </w:rPr>
              <w:lastRenderedPageBreak/>
              <w:t xml:space="preserve">Блочно-модульная котельная </w:t>
            </w:r>
            <w:r w:rsidR="005A651C">
              <w:rPr>
                <w:sz w:val="20"/>
                <w:szCs w:val="20"/>
              </w:rPr>
              <w:t>3</w:t>
            </w:r>
            <w:r w:rsidRPr="006143FA">
              <w:rPr>
                <w:sz w:val="20"/>
                <w:szCs w:val="20"/>
              </w:rPr>
              <w:t xml:space="preserve"> МВт в мкр. Поповка</w:t>
            </w:r>
          </w:p>
        </w:tc>
        <w:tc>
          <w:tcPr>
            <w:tcW w:w="1275" w:type="dxa"/>
            <w:vAlign w:val="center"/>
          </w:tcPr>
          <w:p w14:paraId="761770D4" w14:textId="2D3558FA" w:rsidR="002B10B7" w:rsidRPr="003C5ABC" w:rsidRDefault="002B10B7" w:rsidP="002B10B7">
            <w:pPr>
              <w:pStyle w:val="TableParagraph"/>
              <w:ind w:right="53"/>
              <w:rPr>
                <w:sz w:val="20"/>
                <w:szCs w:val="20"/>
              </w:rPr>
            </w:pPr>
            <w:r w:rsidRPr="002B10B7">
              <w:rPr>
                <w:sz w:val="20"/>
                <w:szCs w:val="20"/>
              </w:rPr>
              <w:t>2,58</w:t>
            </w:r>
          </w:p>
        </w:tc>
        <w:tc>
          <w:tcPr>
            <w:tcW w:w="1276" w:type="dxa"/>
            <w:vAlign w:val="center"/>
          </w:tcPr>
          <w:p w14:paraId="7C506268" w14:textId="566D4163" w:rsidR="002B10B7" w:rsidRPr="003C5ABC" w:rsidRDefault="002B10B7" w:rsidP="002B10B7">
            <w:pPr>
              <w:pStyle w:val="TableParagraph"/>
              <w:ind w:right="53"/>
              <w:rPr>
                <w:sz w:val="20"/>
                <w:szCs w:val="20"/>
              </w:rPr>
            </w:pPr>
            <w:r w:rsidRPr="002B10B7">
              <w:rPr>
                <w:sz w:val="20"/>
                <w:szCs w:val="20"/>
              </w:rPr>
              <w:t>2,58</w:t>
            </w:r>
          </w:p>
        </w:tc>
        <w:tc>
          <w:tcPr>
            <w:tcW w:w="1134" w:type="dxa"/>
            <w:vAlign w:val="center"/>
          </w:tcPr>
          <w:p w14:paraId="32DC377A" w14:textId="514DBD53" w:rsidR="002B10B7" w:rsidRPr="003C5ABC" w:rsidRDefault="002B10B7" w:rsidP="002B10B7">
            <w:pPr>
              <w:pStyle w:val="TableParagraph"/>
              <w:ind w:right="53"/>
              <w:rPr>
                <w:sz w:val="20"/>
                <w:szCs w:val="20"/>
              </w:rPr>
            </w:pPr>
            <w:r w:rsidRPr="009C68C9">
              <w:rPr>
                <w:sz w:val="20"/>
                <w:szCs w:val="20"/>
              </w:rPr>
              <w:t>0,01</w:t>
            </w:r>
          </w:p>
        </w:tc>
        <w:tc>
          <w:tcPr>
            <w:tcW w:w="993" w:type="dxa"/>
            <w:vAlign w:val="center"/>
          </w:tcPr>
          <w:p w14:paraId="45491B5C" w14:textId="71970E45" w:rsidR="002B10B7" w:rsidRPr="003C5ABC" w:rsidRDefault="002B10B7" w:rsidP="002B10B7">
            <w:pPr>
              <w:pStyle w:val="TableParagraph"/>
              <w:ind w:right="53"/>
              <w:rPr>
                <w:sz w:val="20"/>
                <w:szCs w:val="20"/>
              </w:rPr>
            </w:pPr>
            <w:r w:rsidRPr="009C68C9">
              <w:rPr>
                <w:sz w:val="20"/>
                <w:szCs w:val="20"/>
              </w:rPr>
              <w:t>0,03</w:t>
            </w:r>
          </w:p>
        </w:tc>
        <w:tc>
          <w:tcPr>
            <w:tcW w:w="1417" w:type="dxa"/>
            <w:vAlign w:val="center"/>
          </w:tcPr>
          <w:p w14:paraId="20AB82AC" w14:textId="0FF8C6FD" w:rsidR="002B10B7" w:rsidRPr="003C5ABC" w:rsidRDefault="002B10B7" w:rsidP="002B10B7">
            <w:pPr>
              <w:pStyle w:val="TableParagraph"/>
              <w:ind w:right="53"/>
              <w:rPr>
                <w:sz w:val="20"/>
                <w:szCs w:val="20"/>
              </w:rPr>
            </w:pPr>
            <w:r w:rsidRPr="009C68C9">
              <w:rPr>
                <w:sz w:val="20"/>
                <w:szCs w:val="20"/>
              </w:rPr>
              <w:t>0,388</w:t>
            </w:r>
          </w:p>
        </w:tc>
        <w:tc>
          <w:tcPr>
            <w:tcW w:w="1417" w:type="dxa"/>
            <w:vAlign w:val="center"/>
          </w:tcPr>
          <w:p w14:paraId="6EC0C9B0" w14:textId="70FD27BA" w:rsidR="002B10B7" w:rsidRPr="003C5ABC" w:rsidRDefault="002B10B7" w:rsidP="002B10B7">
            <w:pPr>
              <w:pStyle w:val="TableParagraph"/>
              <w:ind w:right="53"/>
              <w:rPr>
                <w:sz w:val="20"/>
                <w:szCs w:val="20"/>
              </w:rPr>
            </w:pPr>
            <w:r w:rsidRPr="009C68C9">
              <w:rPr>
                <w:sz w:val="20"/>
                <w:szCs w:val="20"/>
              </w:rPr>
              <w:t>2,1571</w:t>
            </w:r>
          </w:p>
        </w:tc>
      </w:tr>
      <w:tr w:rsidR="002B10B7" w:rsidRPr="003C5ABC" w14:paraId="1BCA1D71" w14:textId="77777777" w:rsidTr="009C68C9">
        <w:trPr>
          <w:trHeight w:val="70"/>
          <w:jc w:val="center"/>
        </w:trPr>
        <w:tc>
          <w:tcPr>
            <w:tcW w:w="2132" w:type="dxa"/>
          </w:tcPr>
          <w:p w14:paraId="0E4C6B51" w14:textId="77777777" w:rsidR="002B10B7" w:rsidRPr="003C5ABC" w:rsidRDefault="002B10B7" w:rsidP="002B10B7">
            <w:pPr>
              <w:pStyle w:val="TableParagraph"/>
              <w:spacing w:line="273" w:lineRule="exact"/>
              <w:ind w:right="132"/>
              <w:rPr>
                <w:b/>
                <w:sz w:val="20"/>
                <w:szCs w:val="20"/>
              </w:rPr>
            </w:pPr>
            <w:r w:rsidRPr="003C5ABC">
              <w:rPr>
                <w:b/>
                <w:sz w:val="20"/>
                <w:szCs w:val="20"/>
              </w:rPr>
              <w:t>Всего по городскому</w:t>
            </w:r>
          </w:p>
          <w:p w14:paraId="24BDCA49" w14:textId="77777777" w:rsidR="002B10B7" w:rsidRPr="003C5ABC" w:rsidRDefault="002B10B7" w:rsidP="002B10B7">
            <w:pPr>
              <w:pStyle w:val="TableParagraph"/>
              <w:spacing w:line="259" w:lineRule="exact"/>
              <w:ind w:right="132"/>
              <w:rPr>
                <w:b/>
                <w:sz w:val="20"/>
                <w:szCs w:val="20"/>
              </w:rPr>
            </w:pPr>
            <w:r w:rsidRPr="003C5ABC">
              <w:rPr>
                <w:b/>
                <w:sz w:val="20"/>
                <w:szCs w:val="20"/>
              </w:rPr>
              <w:t>округу:</w:t>
            </w:r>
          </w:p>
        </w:tc>
        <w:tc>
          <w:tcPr>
            <w:tcW w:w="1275" w:type="dxa"/>
            <w:vAlign w:val="center"/>
          </w:tcPr>
          <w:p w14:paraId="20060D6A" w14:textId="78700361" w:rsidR="002B10B7" w:rsidRPr="003C5ABC" w:rsidRDefault="002B10B7" w:rsidP="002B10B7">
            <w:pPr>
              <w:pStyle w:val="TableParagraph"/>
              <w:ind w:right="93"/>
              <w:rPr>
                <w:b/>
                <w:sz w:val="20"/>
                <w:szCs w:val="20"/>
              </w:rPr>
            </w:pPr>
            <w:r w:rsidRPr="002B10B7">
              <w:rPr>
                <w:b/>
                <w:sz w:val="20"/>
                <w:szCs w:val="20"/>
              </w:rPr>
              <w:t>147,24</w:t>
            </w:r>
          </w:p>
        </w:tc>
        <w:tc>
          <w:tcPr>
            <w:tcW w:w="1276" w:type="dxa"/>
            <w:vAlign w:val="center"/>
          </w:tcPr>
          <w:p w14:paraId="233D6C82" w14:textId="17B3A193" w:rsidR="002B10B7" w:rsidRPr="003C5ABC" w:rsidRDefault="002B10B7" w:rsidP="002B10B7">
            <w:pPr>
              <w:pStyle w:val="TableParagraph"/>
              <w:ind w:right="93"/>
              <w:rPr>
                <w:b/>
                <w:sz w:val="20"/>
                <w:szCs w:val="20"/>
              </w:rPr>
            </w:pPr>
            <w:r w:rsidRPr="002B10B7">
              <w:rPr>
                <w:b/>
                <w:sz w:val="20"/>
                <w:szCs w:val="20"/>
              </w:rPr>
              <w:t>147,24</w:t>
            </w:r>
          </w:p>
        </w:tc>
        <w:tc>
          <w:tcPr>
            <w:tcW w:w="1134" w:type="dxa"/>
            <w:vAlign w:val="center"/>
          </w:tcPr>
          <w:p w14:paraId="06787845" w14:textId="3BBB2CFF" w:rsidR="002B10B7" w:rsidRPr="003C5ABC" w:rsidRDefault="002B10B7" w:rsidP="002B10B7">
            <w:pPr>
              <w:pStyle w:val="TableParagraph"/>
              <w:ind w:right="93"/>
              <w:rPr>
                <w:b/>
                <w:sz w:val="20"/>
                <w:szCs w:val="20"/>
              </w:rPr>
            </w:pPr>
            <w:r w:rsidRPr="009C68C9">
              <w:rPr>
                <w:b/>
                <w:sz w:val="20"/>
                <w:szCs w:val="20"/>
              </w:rPr>
              <w:t>3,0758</w:t>
            </w:r>
          </w:p>
        </w:tc>
        <w:tc>
          <w:tcPr>
            <w:tcW w:w="993" w:type="dxa"/>
            <w:vAlign w:val="center"/>
          </w:tcPr>
          <w:p w14:paraId="56AA95A7" w14:textId="78BA2A4B" w:rsidR="002B10B7" w:rsidRPr="003C5ABC" w:rsidRDefault="002B10B7" w:rsidP="002B10B7">
            <w:pPr>
              <w:pStyle w:val="TableParagraph"/>
              <w:ind w:right="93"/>
              <w:rPr>
                <w:b/>
                <w:sz w:val="20"/>
                <w:szCs w:val="20"/>
              </w:rPr>
            </w:pPr>
            <w:r w:rsidRPr="009C68C9">
              <w:rPr>
                <w:b/>
                <w:sz w:val="20"/>
                <w:szCs w:val="20"/>
              </w:rPr>
              <w:t>6,2682</w:t>
            </w:r>
          </w:p>
        </w:tc>
        <w:tc>
          <w:tcPr>
            <w:tcW w:w="1417" w:type="dxa"/>
            <w:vAlign w:val="center"/>
          </w:tcPr>
          <w:p w14:paraId="693C1669" w14:textId="1C4F9A27" w:rsidR="002B10B7" w:rsidRPr="003C5ABC" w:rsidRDefault="002B10B7" w:rsidP="002B10B7">
            <w:pPr>
              <w:pStyle w:val="TableParagraph"/>
              <w:ind w:right="93"/>
              <w:rPr>
                <w:b/>
                <w:sz w:val="20"/>
                <w:szCs w:val="20"/>
              </w:rPr>
            </w:pPr>
            <w:r w:rsidRPr="009C68C9">
              <w:rPr>
                <w:b/>
                <w:sz w:val="20"/>
                <w:szCs w:val="20"/>
              </w:rPr>
              <w:t>74,979</w:t>
            </w:r>
          </w:p>
        </w:tc>
        <w:tc>
          <w:tcPr>
            <w:tcW w:w="1417" w:type="dxa"/>
            <w:vAlign w:val="center"/>
          </w:tcPr>
          <w:p w14:paraId="4134A5D1" w14:textId="16F811A4" w:rsidR="002B10B7" w:rsidRPr="003C5ABC" w:rsidRDefault="002B10B7" w:rsidP="002B10B7">
            <w:pPr>
              <w:pStyle w:val="TableParagraph"/>
              <w:ind w:right="93"/>
              <w:rPr>
                <w:b/>
                <w:sz w:val="20"/>
                <w:szCs w:val="20"/>
              </w:rPr>
            </w:pPr>
            <w:r w:rsidRPr="009C68C9">
              <w:rPr>
                <w:b/>
                <w:sz w:val="20"/>
                <w:szCs w:val="20"/>
              </w:rPr>
              <w:t>62,917</w:t>
            </w:r>
          </w:p>
        </w:tc>
      </w:tr>
    </w:tbl>
    <w:p w14:paraId="33D83BB6" w14:textId="77777777" w:rsidR="00EA2A58" w:rsidRPr="003C5ABC" w:rsidRDefault="00EA2A58" w:rsidP="004F5817">
      <w:pPr>
        <w:pStyle w:val="a3"/>
        <w:spacing w:before="240" w:line="360" w:lineRule="auto"/>
        <w:ind w:firstLine="720"/>
        <w:jc w:val="both"/>
      </w:pPr>
      <w:r w:rsidRPr="003C5ABC">
        <w:t>Анализ таблицы 2.7 показывает следующее:</w:t>
      </w:r>
    </w:p>
    <w:p w14:paraId="09778FC9" w14:textId="0322E948" w:rsidR="00EA2A58" w:rsidRPr="003C5ABC" w:rsidRDefault="00EA2A58" w:rsidP="00EA2A58">
      <w:pPr>
        <w:pStyle w:val="a4"/>
        <w:numPr>
          <w:ilvl w:val="0"/>
          <w:numId w:val="5"/>
        </w:numPr>
        <w:tabs>
          <w:tab w:val="left" w:pos="934"/>
        </w:tabs>
        <w:spacing w:line="360" w:lineRule="auto"/>
        <w:ind w:left="0" w:firstLine="720"/>
        <w:rPr>
          <w:sz w:val="28"/>
        </w:rPr>
      </w:pPr>
      <w:r w:rsidRPr="003C5ABC">
        <w:rPr>
          <w:sz w:val="28"/>
        </w:rPr>
        <w:t>к 202</w:t>
      </w:r>
      <w:r w:rsidR="000164E7">
        <w:rPr>
          <w:sz w:val="28"/>
        </w:rPr>
        <w:t>2</w:t>
      </w:r>
      <w:r w:rsidRPr="003C5ABC">
        <w:rPr>
          <w:sz w:val="28"/>
        </w:rPr>
        <w:t xml:space="preserve"> году расчетная присоединенная тепловая нагрузка увеличится на </w:t>
      </w:r>
      <w:r w:rsidR="009C68C9">
        <w:rPr>
          <w:sz w:val="28"/>
        </w:rPr>
        <w:t>0</w:t>
      </w:r>
      <w:r w:rsidRPr="003C5ABC">
        <w:rPr>
          <w:sz w:val="28"/>
        </w:rPr>
        <w:t>,</w:t>
      </w:r>
      <w:r w:rsidR="009C68C9">
        <w:rPr>
          <w:sz w:val="28"/>
        </w:rPr>
        <w:t>481</w:t>
      </w:r>
      <w:r w:rsidRPr="003C5ABC">
        <w:rPr>
          <w:sz w:val="28"/>
        </w:rPr>
        <w:t xml:space="preserve"> Гкал/ч или на </w:t>
      </w:r>
      <w:r w:rsidR="009C68C9">
        <w:rPr>
          <w:sz w:val="28"/>
        </w:rPr>
        <w:t>0</w:t>
      </w:r>
      <w:r w:rsidR="004F5817">
        <w:rPr>
          <w:sz w:val="28"/>
        </w:rPr>
        <w:t>,</w:t>
      </w:r>
      <w:r w:rsidR="009C68C9">
        <w:rPr>
          <w:sz w:val="28"/>
        </w:rPr>
        <w:t>6</w:t>
      </w:r>
      <w:r w:rsidRPr="003C5ABC">
        <w:rPr>
          <w:sz w:val="28"/>
        </w:rPr>
        <w:t xml:space="preserve"> % по отношению к уровню 202</w:t>
      </w:r>
      <w:r w:rsidR="004F5817">
        <w:rPr>
          <w:sz w:val="28"/>
        </w:rPr>
        <w:t>1</w:t>
      </w:r>
      <w:r w:rsidRPr="003C5ABC">
        <w:rPr>
          <w:sz w:val="28"/>
        </w:rPr>
        <w:t xml:space="preserve"> года и составит 7</w:t>
      </w:r>
      <w:r w:rsidR="009C68C9">
        <w:rPr>
          <w:sz w:val="28"/>
        </w:rPr>
        <w:t>4</w:t>
      </w:r>
      <w:r w:rsidRPr="003C5ABC">
        <w:rPr>
          <w:sz w:val="28"/>
        </w:rPr>
        <w:t>,</w:t>
      </w:r>
      <w:r w:rsidR="009C68C9">
        <w:rPr>
          <w:sz w:val="28"/>
        </w:rPr>
        <w:t>979</w:t>
      </w:r>
      <w:r w:rsidRPr="003C5ABC">
        <w:rPr>
          <w:spacing w:val="-25"/>
          <w:sz w:val="28"/>
        </w:rPr>
        <w:t xml:space="preserve"> </w:t>
      </w:r>
      <w:r w:rsidRPr="003C5ABC">
        <w:rPr>
          <w:sz w:val="28"/>
        </w:rPr>
        <w:t>Гкал/ч;</w:t>
      </w:r>
    </w:p>
    <w:p w14:paraId="4AD3BD41" w14:textId="10B1D0F4" w:rsidR="00EA2A58" w:rsidRPr="003C5ABC" w:rsidRDefault="00EA2A58" w:rsidP="00EA2A58">
      <w:pPr>
        <w:pStyle w:val="a4"/>
        <w:numPr>
          <w:ilvl w:val="0"/>
          <w:numId w:val="5"/>
        </w:numPr>
        <w:tabs>
          <w:tab w:val="left" w:pos="963"/>
        </w:tabs>
        <w:spacing w:line="360" w:lineRule="auto"/>
        <w:ind w:left="0" w:firstLine="720"/>
        <w:rPr>
          <w:sz w:val="28"/>
        </w:rPr>
      </w:pPr>
      <w:r w:rsidRPr="003C5ABC">
        <w:rPr>
          <w:sz w:val="28"/>
        </w:rPr>
        <w:t>суммарная располагаемая тепловая мощность котельных увеличится по отношению к уровню 202</w:t>
      </w:r>
      <w:r w:rsidR="004F5817">
        <w:rPr>
          <w:sz w:val="28"/>
        </w:rPr>
        <w:t>1</w:t>
      </w:r>
      <w:r w:rsidRPr="003C5ABC">
        <w:rPr>
          <w:sz w:val="28"/>
        </w:rPr>
        <w:t xml:space="preserve"> года в связи с вводом в эксплуатацию новой блочно-модульной котельной </w:t>
      </w:r>
      <w:r w:rsidR="009C68C9">
        <w:rPr>
          <w:sz w:val="28"/>
        </w:rPr>
        <w:t>3</w:t>
      </w:r>
      <w:r w:rsidRPr="003C5ABC">
        <w:rPr>
          <w:sz w:val="28"/>
        </w:rPr>
        <w:t xml:space="preserve"> МВт в мкр. Поповка;</w:t>
      </w:r>
    </w:p>
    <w:p w14:paraId="38103909" w14:textId="48415421" w:rsidR="00EA2A58" w:rsidRPr="003C5ABC" w:rsidRDefault="00EA2A58" w:rsidP="00EA2A58">
      <w:pPr>
        <w:pStyle w:val="a4"/>
        <w:numPr>
          <w:ilvl w:val="0"/>
          <w:numId w:val="5"/>
        </w:numPr>
        <w:tabs>
          <w:tab w:val="left" w:pos="917"/>
        </w:tabs>
        <w:spacing w:line="360" w:lineRule="auto"/>
        <w:ind w:left="0" w:firstLine="720"/>
        <w:rPr>
          <w:sz w:val="28"/>
        </w:rPr>
      </w:pPr>
      <w:r w:rsidRPr="003C5ABC">
        <w:rPr>
          <w:sz w:val="28"/>
        </w:rPr>
        <w:t>суммарный резерв располагаемой тепловой мощности составит 6</w:t>
      </w:r>
      <w:r w:rsidR="009C68C9">
        <w:rPr>
          <w:sz w:val="28"/>
        </w:rPr>
        <w:t>2</w:t>
      </w:r>
      <w:r w:rsidRPr="003C5ABC">
        <w:rPr>
          <w:sz w:val="28"/>
        </w:rPr>
        <w:t>,</w:t>
      </w:r>
      <w:r w:rsidR="004F5817">
        <w:rPr>
          <w:sz w:val="28"/>
        </w:rPr>
        <w:t>9</w:t>
      </w:r>
      <w:r w:rsidR="009C68C9">
        <w:rPr>
          <w:sz w:val="28"/>
        </w:rPr>
        <w:t>2</w:t>
      </w:r>
      <w:r w:rsidRPr="003C5ABC">
        <w:rPr>
          <w:spacing w:val="-15"/>
          <w:sz w:val="28"/>
        </w:rPr>
        <w:t xml:space="preserve"> </w:t>
      </w:r>
      <w:r w:rsidRPr="003C5ABC">
        <w:rPr>
          <w:sz w:val="28"/>
        </w:rPr>
        <w:t>Гкал/ч;</w:t>
      </w:r>
    </w:p>
    <w:p w14:paraId="0F7DD8C8" w14:textId="77777777" w:rsidR="00EA2A58" w:rsidRPr="003C5ABC" w:rsidRDefault="00EA2A58" w:rsidP="00EA2A58">
      <w:pPr>
        <w:pStyle w:val="a3"/>
        <w:spacing w:line="360" w:lineRule="auto"/>
        <w:ind w:firstLine="720"/>
        <w:jc w:val="both"/>
      </w:pPr>
      <w:r w:rsidRPr="003C5ABC">
        <w:t>На основании проведенных гидравлических расчетов и анализа перспективных тепловых нагрузок в зонах действия энергоисточников определено, что для обеспечения прогнозируемых тепловых нагрузок необходимо по источникам теплоснабжения к 20</w:t>
      </w:r>
      <w:r w:rsidR="004F5817">
        <w:t>22</w:t>
      </w:r>
      <w:r w:rsidRPr="003C5ABC">
        <w:t xml:space="preserve"> году выполнить следующие мероприятия:</w:t>
      </w:r>
    </w:p>
    <w:p w14:paraId="69F219CA" w14:textId="77777777" w:rsidR="00EA2A58" w:rsidRPr="003C5ABC" w:rsidRDefault="00EA2A58" w:rsidP="00EA2A58">
      <w:pPr>
        <w:pStyle w:val="a3"/>
        <w:spacing w:line="360" w:lineRule="auto"/>
        <w:ind w:firstLine="720"/>
        <w:jc w:val="both"/>
        <w:rPr>
          <w:b/>
        </w:rPr>
      </w:pPr>
      <w:r w:rsidRPr="003C5ABC">
        <w:rPr>
          <w:b/>
        </w:rPr>
        <w:t>ООО «Кузбасская Энергокомпания»:</w:t>
      </w:r>
    </w:p>
    <w:p w14:paraId="07D44FE0" w14:textId="77777777" w:rsidR="00EA2A58" w:rsidRPr="003C5ABC" w:rsidRDefault="00EA2A58" w:rsidP="00EA2A58">
      <w:pPr>
        <w:pStyle w:val="a4"/>
        <w:numPr>
          <w:ilvl w:val="0"/>
          <w:numId w:val="6"/>
        </w:numPr>
        <w:tabs>
          <w:tab w:val="left" w:pos="991"/>
        </w:tabs>
        <w:spacing w:line="360" w:lineRule="auto"/>
        <w:ind w:left="0" w:firstLine="720"/>
        <w:rPr>
          <w:sz w:val="28"/>
        </w:rPr>
      </w:pPr>
      <w:r w:rsidRPr="003C5ABC">
        <w:rPr>
          <w:sz w:val="28"/>
        </w:rPr>
        <w:t xml:space="preserve">Подключение перспективных нагрузок потребителей в зоне обслуживания котельной ППШ-2 ООО «Кузбасская Энергокомпания» в </w:t>
      </w:r>
      <w:r w:rsidR="004F5817">
        <w:rPr>
          <w:sz w:val="28"/>
        </w:rPr>
        <w:t>2022</w:t>
      </w:r>
      <w:r w:rsidRPr="003C5ABC">
        <w:rPr>
          <w:spacing w:val="-11"/>
          <w:sz w:val="28"/>
        </w:rPr>
        <w:t xml:space="preserve"> </w:t>
      </w:r>
      <w:r w:rsidRPr="003C5ABC">
        <w:rPr>
          <w:sz w:val="28"/>
        </w:rPr>
        <w:t>г.;</w:t>
      </w:r>
    </w:p>
    <w:p w14:paraId="7708F0A8" w14:textId="77777777" w:rsidR="004F5817" w:rsidRPr="003C5ABC" w:rsidRDefault="004F5817" w:rsidP="004F5817">
      <w:pPr>
        <w:pStyle w:val="a3"/>
        <w:spacing w:line="360" w:lineRule="auto"/>
        <w:ind w:firstLine="720"/>
        <w:jc w:val="both"/>
      </w:pPr>
      <w:r w:rsidRPr="003C5ABC">
        <w:t xml:space="preserve">Балансы располагаемой тепловой мощности и присоединенной тепловой </w:t>
      </w:r>
      <w:r w:rsidRPr="003C5ABC">
        <w:rPr>
          <w:spacing w:val="3"/>
        </w:rPr>
        <w:t>на</w:t>
      </w:r>
      <w:r w:rsidRPr="003C5ABC">
        <w:t>грузки по состоянию на 20</w:t>
      </w:r>
      <w:r>
        <w:t>23</w:t>
      </w:r>
      <w:r w:rsidRPr="003C5ABC">
        <w:t xml:space="preserve"> год представлены в таблице</w:t>
      </w:r>
      <w:r w:rsidRPr="003C5ABC">
        <w:rPr>
          <w:spacing w:val="-6"/>
        </w:rPr>
        <w:t xml:space="preserve"> </w:t>
      </w:r>
      <w:r w:rsidRPr="003C5ABC">
        <w:t>2.8.</w:t>
      </w:r>
    </w:p>
    <w:p w14:paraId="2D054449" w14:textId="77777777" w:rsidR="004F5817" w:rsidRPr="003C5ABC" w:rsidRDefault="004F5817" w:rsidP="004F5817">
      <w:pPr>
        <w:spacing w:line="360" w:lineRule="auto"/>
        <w:ind w:firstLine="720"/>
        <w:jc w:val="both"/>
        <w:rPr>
          <w:b/>
          <w:sz w:val="24"/>
        </w:rPr>
      </w:pPr>
      <w:r w:rsidRPr="003C5ABC">
        <w:rPr>
          <w:b/>
          <w:sz w:val="24"/>
        </w:rPr>
        <w:t>Таблица 2.8. Балансы располагаемой тепловой мощности и присоединенной тепловой нагрузки по состоянию на 20</w:t>
      </w:r>
      <w:r>
        <w:rPr>
          <w:b/>
          <w:sz w:val="24"/>
        </w:rPr>
        <w:t>23</w:t>
      </w:r>
      <w:r w:rsidRPr="003C5ABC">
        <w:rPr>
          <w:b/>
          <w:sz w:val="24"/>
        </w:rPr>
        <w:t xml:space="preserve">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3C5ABC" w14:paraId="6629F90D" w14:textId="77777777" w:rsidTr="006E77F2">
        <w:trPr>
          <w:trHeight w:val="798"/>
          <w:tblHeader/>
        </w:trPr>
        <w:tc>
          <w:tcPr>
            <w:tcW w:w="2132" w:type="dxa"/>
            <w:vAlign w:val="center"/>
          </w:tcPr>
          <w:p w14:paraId="3E1963AF" w14:textId="77777777" w:rsidR="004F5817" w:rsidRPr="003C5ABC" w:rsidRDefault="004F5817" w:rsidP="006E77F2">
            <w:pPr>
              <w:pStyle w:val="TableParagraph"/>
              <w:rPr>
                <w:b/>
                <w:sz w:val="20"/>
                <w:szCs w:val="20"/>
              </w:rPr>
            </w:pPr>
            <w:r w:rsidRPr="003C5ABC">
              <w:rPr>
                <w:b/>
                <w:sz w:val="20"/>
                <w:szCs w:val="20"/>
              </w:rPr>
              <w:t>Номер, наименование котельной</w:t>
            </w:r>
          </w:p>
        </w:tc>
        <w:tc>
          <w:tcPr>
            <w:tcW w:w="1275" w:type="dxa"/>
            <w:vAlign w:val="center"/>
          </w:tcPr>
          <w:p w14:paraId="6F120F22" w14:textId="77777777" w:rsidR="004F5817" w:rsidRPr="003C5ABC" w:rsidRDefault="004F5817" w:rsidP="006E77F2">
            <w:pPr>
              <w:pStyle w:val="TableParagraph"/>
              <w:rPr>
                <w:b/>
                <w:sz w:val="20"/>
                <w:szCs w:val="20"/>
              </w:rPr>
            </w:pPr>
            <w:r w:rsidRPr="003C5ABC">
              <w:rPr>
                <w:b/>
                <w:sz w:val="20"/>
                <w:szCs w:val="20"/>
              </w:rPr>
              <w:t>Установленная тепловая мощность, Гкал/ч</w:t>
            </w:r>
          </w:p>
        </w:tc>
        <w:tc>
          <w:tcPr>
            <w:tcW w:w="1276" w:type="dxa"/>
            <w:vAlign w:val="center"/>
          </w:tcPr>
          <w:p w14:paraId="22DB6E09" w14:textId="77777777" w:rsidR="004F5817" w:rsidRPr="003C5ABC" w:rsidRDefault="004F5817" w:rsidP="006E77F2">
            <w:pPr>
              <w:pStyle w:val="TableParagraph"/>
              <w:rPr>
                <w:b/>
                <w:sz w:val="20"/>
                <w:szCs w:val="20"/>
              </w:rPr>
            </w:pPr>
            <w:r w:rsidRPr="003C5ABC">
              <w:rPr>
                <w:b/>
                <w:sz w:val="20"/>
                <w:szCs w:val="20"/>
              </w:rPr>
              <w:t>Располагаемая тепловая</w:t>
            </w:r>
          </w:p>
          <w:p w14:paraId="57190B49" w14:textId="77777777" w:rsidR="004F5817" w:rsidRPr="003C5ABC" w:rsidRDefault="004F5817" w:rsidP="006E77F2">
            <w:pPr>
              <w:pStyle w:val="TableParagraph"/>
              <w:rPr>
                <w:b/>
                <w:sz w:val="20"/>
                <w:szCs w:val="20"/>
              </w:rPr>
            </w:pPr>
            <w:r w:rsidRPr="003C5ABC">
              <w:rPr>
                <w:b/>
                <w:w w:val="95"/>
                <w:sz w:val="20"/>
                <w:szCs w:val="20"/>
              </w:rPr>
              <w:t xml:space="preserve">мощность, </w:t>
            </w:r>
            <w:r w:rsidRPr="003C5ABC">
              <w:rPr>
                <w:b/>
                <w:sz w:val="20"/>
                <w:szCs w:val="20"/>
              </w:rPr>
              <w:t>Гкал/ч</w:t>
            </w:r>
          </w:p>
        </w:tc>
        <w:tc>
          <w:tcPr>
            <w:tcW w:w="1134" w:type="dxa"/>
            <w:vAlign w:val="center"/>
          </w:tcPr>
          <w:p w14:paraId="76D2DC50" w14:textId="77777777" w:rsidR="004F5817" w:rsidRPr="003C5ABC" w:rsidRDefault="004F5817" w:rsidP="006E77F2">
            <w:pPr>
              <w:pStyle w:val="TableParagraph"/>
              <w:rPr>
                <w:b/>
                <w:sz w:val="20"/>
                <w:szCs w:val="20"/>
              </w:rPr>
            </w:pPr>
            <w:r w:rsidRPr="003C5ABC">
              <w:rPr>
                <w:b/>
                <w:sz w:val="20"/>
                <w:szCs w:val="20"/>
              </w:rPr>
              <w:t xml:space="preserve">Собственные нужды источника, </w:t>
            </w:r>
            <w:r w:rsidRPr="003C5ABC">
              <w:rPr>
                <w:b/>
                <w:w w:val="95"/>
                <w:sz w:val="20"/>
                <w:szCs w:val="20"/>
              </w:rPr>
              <w:t>Гкал/ч</w:t>
            </w:r>
          </w:p>
        </w:tc>
        <w:tc>
          <w:tcPr>
            <w:tcW w:w="992" w:type="dxa"/>
            <w:vAlign w:val="center"/>
          </w:tcPr>
          <w:p w14:paraId="125ADF61" w14:textId="77777777" w:rsidR="004F5817" w:rsidRPr="003C5ABC" w:rsidRDefault="004F5817" w:rsidP="006E77F2">
            <w:pPr>
              <w:pStyle w:val="TableParagraph"/>
              <w:rPr>
                <w:b/>
                <w:sz w:val="20"/>
                <w:szCs w:val="20"/>
              </w:rPr>
            </w:pPr>
            <w:r w:rsidRPr="003C5ABC">
              <w:rPr>
                <w:b/>
                <w:w w:val="95"/>
                <w:sz w:val="20"/>
                <w:szCs w:val="20"/>
              </w:rPr>
              <w:t xml:space="preserve">Тепловые </w:t>
            </w:r>
            <w:r w:rsidRPr="003C5ABC">
              <w:rPr>
                <w:b/>
                <w:sz w:val="20"/>
                <w:szCs w:val="20"/>
              </w:rPr>
              <w:t>потери в сетях, Гкал/ч</w:t>
            </w:r>
          </w:p>
        </w:tc>
        <w:tc>
          <w:tcPr>
            <w:tcW w:w="1276" w:type="dxa"/>
            <w:vAlign w:val="center"/>
          </w:tcPr>
          <w:p w14:paraId="43383885" w14:textId="77777777" w:rsidR="004F5817" w:rsidRPr="003C5ABC" w:rsidRDefault="004F5817" w:rsidP="006E77F2">
            <w:pPr>
              <w:pStyle w:val="TableParagraph"/>
              <w:rPr>
                <w:b/>
                <w:sz w:val="20"/>
                <w:szCs w:val="20"/>
              </w:rPr>
            </w:pPr>
            <w:r w:rsidRPr="003C5ABC">
              <w:rPr>
                <w:b/>
                <w:sz w:val="20"/>
                <w:szCs w:val="20"/>
              </w:rPr>
              <w:t>Тепловая нагрузка потребителей, Гкал/ч</w:t>
            </w:r>
          </w:p>
        </w:tc>
        <w:tc>
          <w:tcPr>
            <w:tcW w:w="1559" w:type="dxa"/>
            <w:vAlign w:val="center"/>
          </w:tcPr>
          <w:p w14:paraId="5EDD2D91" w14:textId="77777777" w:rsidR="004F5817" w:rsidRPr="003C5ABC" w:rsidRDefault="004F5817" w:rsidP="006E77F2">
            <w:pPr>
              <w:pStyle w:val="TableParagraph"/>
              <w:rPr>
                <w:b/>
                <w:sz w:val="20"/>
                <w:szCs w:val="20"/>
              </w:rPr>
            </w:pPr>
            <w:r w:rsidRPr="003C5ABC">
              <w:rPr>
                <w:b/>
                <w:w w:val="95"/>
                <w:sz w:val="20"/>
                <w:szCs w:val="20"/>
              </w:rPr>
              <w:t xml:space="preserve">Резерв/дефицит </w:t>
            </w:r>
            <w:r w:rsidRPr="003C5ABC">
              <w:rPr>
                <w:b/>
                <w:sz w:val="20"/>
                <w:szCs w:val="20"/>
              </w:rPr>
              <w:t>тепловой мощности, Гкал/ч</w:t>
            </w:r>
          </w:p>
        </w:tc>
      </w:tr>
      <w:tr w:rsidR="009C68C9" w:rsidRPr="003C5ABC" w14:paraId="0DFD0437" w14:textId="77777777" w:rsidTr="006E77F2">
        <w:trPr>
          <w:trHeight w:val="489"/>
        </w:trPr>
        <w:tc>
          <w:tcPr>
            <w:tcW w:w="2132" w:type="dxa"/>
          </w:tcPr>
          <w:p w14:paraId="73445EB5" w14:textId="77777777" w:rsidR="009C68C9" w:rsidRPr="003C5ABC" w:rsidRDefault="009C68C9" w:rsidP="009C68C9">
            <w:pPr>
              <w:pStyle w:val="TableParagraph"/>
              <w:ind w:left="142"/>
              <w:jc w:val="left"/>
              <w:rPr>
                <w:sz w:val="20"/>
                <w:szCs w:val="20"/>
              </w:rPr>
            </w:pPr>
            <w:r w:rsidRPr="003C5ABC">
              <w:rPr>
                <w:sz w:val="20"/>
                <w:szCs w:val="20"/>
              </w:rPr>
              <w:t>Котельная ППШ ООО «Кузбасская Энергокомпания»</w:t>
            </w:r>
          </w:p>
        </w:tc>
        <w:tc>
          <w:tcPr>
            <w:tcW w:w="1275" w:type="dxa"/>
            <w:vAlign w:val="center"/>
          </w:tcPr>
          <w:p w14:paraId="20F230AE" w14:textId="77777777" w:rsidR="009C68C9" w:rsidRPr="003C5ABC" w:rsidRDefault="009C68C9" w:rsidP="009C68C9">
            <w:pPr>
              <w:pStyle w:val="TableParagraph"/>
              <w:rPr>
                <w:sz w:val="20"/>
                <w:szCs w:val="20"/>
              </w:rPr>
            </w:pPr>
            <w:r w:rsidRPr="003C5ABC">
              <w:rPr>
                <w:sz w:val="20"/>
                <w:szCs w:val="20"/>
              </w:rPr>
              <w:t>60,0</w:t>
            </w:r>
          </w:p>
        </w:tc>
        <w:tc>
          <w:tcPr>
            <w:tcW w:w="1276" w:type="dxa"/>
            <w:vAlign w:val="center"/>
          </w:tcPr>
          <w:p w14:paraId="06423E7C" w14:textId="77777777" w:rsidR="009C68C9" w:rsidRPr="003C5ABC" w:rsidRDefault="009C68C9" w:rsidP="009C68C9">
            <w:pPr>
              <w:pStyle w:val="TableParagraph"/>
              <w:rPr>
                <w:sz w:val="20"/>
                <w:szCs w:val="20"/>
              </w:rPr>
            </w:pPr>
            <w:r w:rsidRPr="003C5ABC">
              <w:rPr>
                <w:sz w:val="20"/>
                <w:szCs w:val="20"/>
              </w:rPr>
              <w:t>60,0</w:t>
            </w:r>
          </w:p>
        </w:tc>
        <w:tc>
          <w:tcPr>
            <w:tcW w:w="1134" w:type="dxa"/>
            <w:vAlign w:val="center"/>
          </w:tcPr>
          <w:p w14:paraId="3663C229" w14:textId="7DEE8FF4" w:rsidR="009C68C9" w:rsidRPr="003C5ABC" w:rsidRDefault="009C68C9" w:rsidP="009C68C9">
            <w:pPr>
              <w:pStyle w:val="TableParagraph"/>
              <w:rPr>
                <w:sz w:val="20"/>
                <w:szCs w:val="20"/>
              </w:rPr>
            </w:pPr>
            <w:r w:rsidRPr="009C68C9">
              <w:rPr>
                <w:sz w:val="20"/>
                <w:szCs w:val="20"/>
              </w:rPr>
              <w:t>1,5</w:t>
            </w:r>
          </w:p>
        </w:tc>
        <w:tc>
          <w:tcPr>
            <w:tcW w:w="992" w:type="dxa"/>
            <w:vAlign w:val="center"/>
          </w:tcPr>
          <w:p w14:paraId="2C1C71B1" w14:textId="08F40145" w:rsidR="009C68C9" w:rsidRPr="003C5ABC" w:rsidRDefault="009C68C9" w:rsidP="009C68C9">
            <w:pPr>
              <w:pStyle w:val="TableParagraph"/>
              <w:rPr>
                <w:sz w:val="20"/>
                <w:szCs w:val="20"/>
              </w:rPr>
            </w:pPr>
            <w:r w:rsidRPr="009C68C9">
              <w:rPr>
                <w:sz w:val="20"/>
                <w:szCs w:val="20"/>
              </w:rPr>
              <w:t>2,631</w:t>
            </w:r>
          </w:p>
        </w:tc>
        <w:tc>
          <w:tcPr>
            <w:tcW w:w="1276" w:type="dxa"/>
            <w:vAlign w:val="center"/>
          </w:tcPr>
          <w:p w14:paraId="5A426220" w14:textId="4A9E6209" w:rsidR="009C68C9" w:rsidRPr="003C5ABC" w:rsidRDefault="009C68C9" w:rsidP="009C68C9">
            <w:pPr>
              <w:pStyle w:val="TableParagraph"/>
              <w:rPr>
                <w:sz w:val="20"/>
                <w:szCs w:val="20"/>
              </w:rPr>
            </w:pPr>
            <w:r w:rsidRPr="009C68C9">
              <w:rPr>
                <w:sz w:val="20"/>
                <w:szCs w:val="20"/>
              </w:rPr>
              <w:t>41,043</w:t>
            </w:r>
          </w:p>
        </w:tc>
        <w:tc>
          <w:tcPr>
            <w:tcW w:w="1559" w:type="dxa"/>
            <w:vAlign w:val="center"/>
          </w:tcPr>
          <w:p w14:paraId="3FBB42C3" w14:textId="2FEA810A" w:rsidR="009C68C9" w:rsidRPr="003C5ABC" w:rsidRDefault="009C68C9" w:rsidP="009C68C9">
            <w:pPr>
              <w:pStyle w:val="TableParagraph"/>
              <w:rPr>
                <w:sz w:val="20"/>
                <w:szCs w:val="20"/>
              </w:rPr>
            </w:pPr>
            <w:r w:rsidRPr="009C68C9">
              <w:rPr>
                <w:sz w:val="20"/>
                <w:szCs w:val="20"/>
              </w:rPr>
              <w:t>14,826</w:t>
            </w:r>
          </w:p>
        </w:tc>
      </w:tr>
      <w:tr w:rsidR="009C68C9" w:rsidRPr="003C5ABC" w14:paraId="7CFD7ED8" w14:textId="77777777" w:rsidTr="006E77F2">
        <w:trPr>
          <w:trHeight w:val="357"/>
        </w:trPr>
        <w:tc>
          <w:tcPr>
            <w:tcW w:w="2132" w:type="dxa"/>
          </w:tcPr>
          <w:p w14:paraId="3E976F7F" w14:textId="77777777" w:rsidR="009C68C9" w:rsidRPr="003C5ABC" w:rsidRDefault="009C68C9" w:rsidP="009C68C9">
            <w:pPr>
              <w:pStyle w:val="TableParagraph"/>
              <w:ind w:left="142"/>
              <w:jc w:val="left"/>
              <w:rPr>
                <w:sz w:val="20"/>
                <w:szCs w:val="20"/>
              </w:rPr>
            </w:pPr>
            <w:r w:rsidRPr="003C5ABC">
              <w:rPr>
                <w:sz w:val="20"/>
                <w:szCs w:val="20"/>
              </w:rPr>
              <w:t xml:space="preserve">Котельная ППШ-2  </w:t>
            </w:r>
            <w:r w:rsidRPr="003C5ABC">
              <w:rPr>
                <w:sz w:val="20"/>
                <w:szCs w:val="20"/>
              </w:rPr>
              <w:lastRenderedPageBreak/>
              <w:t>ООО «Кузбасская Энергокомпания»</w:t>
            </w:r>
          </w:p>
        </w:tc>
        <w:tc>
          <w:tcPr>
            <w:tcW w:w="1275" w:type="dxa"/>
            <w:vAlign w:val="center"/>
          </w:tcPr>
          <w:p w14:paraId="529D39D8" w14:textId="77777777" w:rsidR="009C68C9" w:rsidRPr="003C5ABC" w:rsidRDefault="009C68C9" w:rsidP="009C68C9">
            <w:pPr>
              <w:pStyle w:val="TableParagraph"/>
              <w:rPr>
                <w:sz w:val="20"/>
                <w:szCs w:val="20"/>
              </w:rPr>
            </w:pPr>
            <w:r w:rsidRPr="003C5ABC">
              <w:rPr>
                <w:sz w:val="20"/>
                <w:szCs w:val="20"/>
              </w:rPr>
              <w:lastRenderedPageBreak/>
              <w:t>19,5</w:t>
            </w:r>
          </w:p>
        </w:tc>
        <w:tc>
          <w:tcPr>
            <w:tcW w:w="1276" w:type="dxa"/>
            <w:vAlign w:val="center"/>
          </w:tcPr>
          <w:p w14:paraId="74C10415" w14:textId="77777777" w:rsidR="009C68C9" w:rsidRPr="003C5ABC" w:rsidRDefault="009C68C9" w:rsidP="009C68C9">
            <w:pPr>
              <w:pStyle w:val="TableParagraph"/>
              <w:rPr>
                <w:sz w:val="20"/>
                <w:szCs w:val="20"/>
              </w:rPr>
            </w:pPr>
            <w:r w:rsidRPr="003C5ABC">
              <w:rPr>
                <w:sz w:val="20"/>
                <w:szCs w:val="20"/>
              </w:rPr>
              <w:t>19,5</w:t>
            </w:r>
          </w:p>
        </w:tc>
        <w:tc>
          <w:tcPr>
            <w:tcW w:w="1134" w:type="dxa"/>
            <w:vAlign w:val="center"/>
          </w:tcPr>
          <w:p w14:paraId="2BC69A0F" w14:textId="0F4978BF" w:rsidR="009C68C9" w:rsidRPr="003C5ABC" w:rsidRDefault="009C68C9" w:rsidP="009C68C9">
            <w:pPr>
              <w:pStyle w:val="TableParagraph"/>
              <w:rPr>
                <w:sz w:val="20"/>
                <w:szCs w:val="20"/>
              </w:rPr>
            </w:pPr>
            <w:r w:rsidRPr="009C68C9">
              <w:rPr>
                <w:sz w:val="20"/>
                <w:szCs w:val="20"/>
              </w:rPr>
              <w:t>0,413</w:t>
            </w:r>
          </w:p>
        </w:tc>
        <w:tc>
          <w:tcPr>
            <w:tcW w:w="992" w:type="dxa"/>
            <w:vAlign w:val="center"/>
          </w:tcPr>
          <w:p w14:paraId="7D10F1CF" w14:textId="610B98CF" w:rsidR="009C68C9" w:rsidRPr="003C5ABC" w:rsidRDefault="009C68C9" w:rsidP="009C68C9">
            <w:pPr>
              <w:pStyle w:val="TableParagraph"/>
              <w:rPr>
                <w:sz w:val="20"/>
                <w:szCs w:val="20"/>
              </w:rPr>
            </w:pPr>
            <w:r w:rsidRPr="009C68C9">
              <w:rPr>
                <w:sz w:val="20"/>
                <w:szCs w:val="20"/>
              </w:rPr>
              <w:t>0,724</w:t>
            </w:r>
          </w:p>
        </w:tc>
        <w:tc>
          <w:tcPr>
            <w:tcW w:w="1276" w:type="dxa"/>
            <w:vAlign w:val="center"/>
          </w:tcPr>
          <w:p w14:paraId="0E199387" w14:textId="2A55DF2C" w:rsidR="009C68C9" w:rsidRPr="003C5ABC" w:rsidRDefault="009C68C9" w:rsidP="009C68C9">
            <w:pPr>
              <w:pStyle w:val="TableParagraph"/>
              <w:rPr>
                <w:sz w:val="20"/>
                <w:szCs w:val="20"/>
              </w:rPr>
            </w:pPr>
            <w:r w:rsidRPr="009C68C9">
              <w:rPr>
                <w:sz w:val="20"/>
                <w:szCs w:val="20"/>
              </w:rPr>
              <w:t>10,398</w:t>
            </w:r>
          </w:p>
        </w:tc>
        <w:tc>
          <w:tcPr>
            <w:tcW w:w="1559" w:type="dxa"/>
            <w:vAlign w:val="center"/>
          </w:tcPr>
          <w:p w14:paraId="063D694E" w14:textId="552ED58F" w:rsidR="009C68C9" w:rsidRPr="003C5ABC" w:rsidRDefault="009C68C9" w:rsidP="009C68C9">
            <w:pPr>
              <w:pStyle w:val="TableParagraph"/>
              <w:rPr>
                <w:sz w:val="20"/>
                <w:szCs w:val="20"/>
              </w:rPr>
            </w:pPr>
            <w:r w:rsidRPr="009C68C9">
              <w:rPr>
                <w:sz w:val="20"/>
                <w:szCs w:val="20"/>
              </w:rPr>
              <w:t>7,965</w:t>
            </w:r>
          </w:p>
        </w:tc>
      </w:tr>
      <w:tr w:rsidR="009C68C9" w:rsidRPr="003C5ABC" w14:paraId="08118C28" w14:textId="77777777" w:rsidTr="006E77F2">
        <w:trPr>
          <w:trHeight w:val="368"/>
        </w:trPr>
        <w:tc>
          <w:tcPr>
            <w:tcW w:w="2132" w:type="dxa"/>
          </w:tcPr>
          <w:p w14:paraId="23F81670" w14:textId="77777777" w:rsidR="009C68C9" w:rsidRPr="003C5ABC" w:rsidRDefault="009C68C9" w:rsidP="009C68C9">
            <w:pPr>
              <w:pStyle w:val="TableParagraph"/>
              <w:ind w:left="142"/>
              <w:jc w:val="left"/>
              <w:rPr>
                <w:sz w:val="20"/>
                <w:szCs w:val="20"/>
              </w:rPr>
            </w:pPr>
            <w:r w:rsidRPr="003C5ABC">
              <w:rPr>
                <w:sz w:val="20"/>
                <w:szCs w:val="20"/>
              </w:rPr>
              <w:lastRenderedPageBreak/>
              <w:t>Котельная №28 ООО «Кузбасская Энергокомпания»</w:t>
            </w:r>
          </w:p>
        </w:tc>
        <w:tc>
          <w:tcPr>
            <w:tcW w:w="1275" w:type="dxa"/>
            <w:vAlign w:val="center"/>
          </w:tcPr>
          <w:p w14:paraId="7F8184CD" w14:textId="77777777" w:rsidR="009C68C9" w:rsidRPr="003C5ABC" w:rsidRDefault="009C68C9" w:rsidP="009C68C9">
            <w:pPr>
              <w:pStyle w:val="TableParagraph"/>
              <w:rPr>
                <w:sz w:val="20"/>
                <w:szCs w:val="20"/>
              </w:rPr>
            </w:pPr>
            <w:r w:rsidRPr="003C5ABC">
              <w:rPr>
                <w:sz w:val="20"/>
                <w:szCs w:val="20"/>
              </w:rPr>
              <w:t>6,4</w:t>
            </w:r>
          </w:p>
        </w:tc>
        <w:tc>
          <w:tcPr>
            <w:tcW w:w="1276" w:type="dxa"/>
            <w:vAlign w:val="center"/>
          </w:tcPr>
          <w:p w14:paraId="26D09C91" w14:textId="77777777" w:rsidR="009C68C9" w:rsidRPr="003C5ABC" w:rsidRDefault="009C68C9" w:rsidP="009C68C9">
            <w:pPr>
              <w:pStyle w:val="TableParagraph"/>
              <w:rPr>
                <w:sz w:val="20"/>
                <w:szCs w:val="20"/>
              </w:rPr>
            </w:pPr>
            <w:r w:rsidRPr="003C5ABC">
              <w:rPr>
                <w:sz w:val="20"/>
                <w:szCs w:val="20"/>
              </w:rPr>
              <w:t>6,4</w:t>
            </w:r>
          </w:p>
        </w:tc>
        <w:tc>
          <w:tcPr>
            <w:tcW w:w="1134" w:type="dxa"/>
            <w:vAlign w:val="center"/>
          </w:tcPr>
          <w:p w14:paraId="2C133653" w14:textId="709BD79C" w:rsidR="009C68C9" w:rsidRPr="003C5ABC" w:rsidRDefault="009C68C9" w:rsidP="009C68C9">
            <w:pPr>
              <w:pStyle w:val="TableParagraph"/>
              <w:rPr>
                <w:sz w:val="20"/>
                <w:szCs w:val="20"/>
              </w:rPr>
            </w:pPr>
            <w:r w:rsidRPr="009C68C9">
              <w:rPr>
                <w:sz w:val="20"/>
                <w:szCs w:val="20"/>
              </w:rPr>
              <w:t>0,189</w:t>
            </w:r>
          </w:p>
        </w:tc>
        <w:tc>
          <w:tcPr>
            <w:tcW w:w="992" w:type="dxa"/>
            <w:vAlign w:val="center"/>
          </w:tcPr>
          <w:p w14:paraId="7817EB36" w14:textId="3A46F0EE" w:rsidR="009C68C9" w:rsidRPr="003C5ABC" w:rsidRDefault="009C68C9" w:rsidP="009C68C9">
            <w:pPr>
              <w:pStyle w:val="TableParagraph"/>
              <w:rPr>
                <w:sz w:val="20"/>
                <w:szCs w:val="20"/>
              </w:rPr>
            </w:pPr>
            <w:r w:rsidRPr="009C68C9">
              <w:rPr>
                <w:sz w:val="20"/>
                <w:szCs w:val="20"/>
              </w:rPr>
              <w:t>0,326</w:t>
            </w:r>
          </w:p>
        </w:tc>
        <w:tc>
          <w:tcPr>
            <w:tcW w:w="1276" w:type="dxa"/>
            <w:vAlign w:val="center"/>
          </w:tcPr>
          <w:p w14:paraId="48A76762" w14:textId="5DF0F9A3" w:rsidR="009C68C9" w:rsidRPr="003C5ABC" w:rsidRDefault="009C68C9" w:rsidP="009C68C9">
            <w:pPr>
              <w:pStyle w:val="TableParagraph"/>
              <w:rPr>
                <w:sz w:val="20"/>
                <w:szCs w:val="20"/>
              </w:rPr>
            </w:pPr>
            <w:r w:rsidRPr="009C68C9">
              <w:rPr>
                <w:sz w:val="20"/>
                <w:szCs w:val="20"/>
              </w:rPr>
              <w:t>5,167</w:t>
            </w:r>
          </w:p>
        </w:tc>
        <w:tc>
          <w:tcPr>
            <w:tcW w:w="1559" w:type="dxa"/>
            <w:vAlign w:val="center"/>
          </w:tcPr>
          <w:p w14:paraId="593602AD" w14:textId="7481F058" w:rsidR="009C68C9" w:rsidRPr="003C5ABC" w:rsidRDefault="009C68C9" w:rsidP="009C68C9">
            <w:pPr>
              <w:pStyle w:val="TableParagraph"/>
              <w:rPr>
                <w:sz w:val="20"/>
                <w:szCs w:val="20"/>
              </w:rPr>
            </w:pPr>
            <w:r w:rsidRPr="009C68C9">
              <w:rPr>
                <w:sz w:val="20"/>
                <w:szCs w:val="20"/>
              </w:rPr>
              <w:t>0,718</w:t>
            </w:r>
          </w:p>
        </w:tc>
      </w:tr>
      <w:tr w:rsidR="009C68C9" w:rsidRPr="003C5ABC" w14:paraId="6C43B1C0" w14:textId="77777777" w:rsidTr="006E77F2">
        <w:trPr>
          <w:trHeight w:val="377"/>
        </w:trPr>
        <w:tc>
          <w:tcPr>
            <w:tcW w:w="2132" w:type="dxa"/>
          </w:tcPr>
          <w:p w14:paraId="243A7DD3" w14:textId="77777777" w:rsidR="009C68C9" w:rsidRPr="003C5ABC" w:rsidRDefault="009C68C9" w:rsidP="009C68C9">
            <w:pPr>
              <w:pStyle w:val="TableParagraph"/>
              <w:ind w:left="142"/>
              <w:jc w:val="left"/>
              <w:rPr>
                <w:sz w:val="20"/>
                <w:szCs w:val="20"/>
              </w:rPr>
            </w:pPr>
            <w:r w:rsidRPr="003C5ABC">
              <w:rPr>
                <w:sz w:val="20"/>
                <w:szCs w:val="20"/>
              </w:rPr>
              <w:t>Котельная №29 ООО «Кузбасская Энергокомпания»</w:t>
            </w:r>
          </w:p>
        </w:tc>
        <w:tc>
          <w:tcPr>
            <w:tcW w:w="1275" w:type="dxa"/>
            <w:vAlign w:val="center"/>
          </w:tcPr>
          <w:p w14:paraId="72F9D054" w14:textId="77777777" w:rsidR="009C68C9" w:rsidRPr="003C5ABC" w:rsidRDefault="009C68C9" w:rsidP="009C68C9">
            <w:pPr>
              <w:pStyle w:val="TableParagraph"/>
              <w:rPr>
                <w:sz w:val="20"/>
                <w:szCs w:val="20"/>
              </w:rPr>
            </w:pPr>
            <w:r w:rsidRPr="003C5ABC">
              <w:rPr>
                <w:sz w:val="20"/>
                <w:szCs w:val="20"/>
              </w:rPr>
              <w:t>10,3</w:t>
            </w:r>
          </w:p>
        </w:tc>
        <w:tc>
          <w:tcPr>
            <w:tcW w:w="1276" w:type="dxa"/>
            <w:vAlign w:val="center"/>
          </w:tcPr>
          <w:p w14:paraId="74BA2E0F" w14:textId="77777777" w:rsidR="009C68C9" w:rsidRPr="003C5ABC" w:rsidRDefault="009C68C9" w:rsidP="009C68C9">
            <w:pPr>
              <w:pStyle w:val="TableParagraph"/>
              <w:rPr>
                <w:sz w:val="20"/>
                <w:szCs w:val="20"/>
              </w:rPr>
            </w:pPr>
            <w:r w:rsidRPr="003C5ABC">
              <w:rPr>
                <w:sz w:val="20"/>
                <w:szCs w:val="20"/>
              </w:rPr>
              <w:t>10,3</w:t>
            </w:r>
          </w:p>
        </w:tc>
        <w:tc>
          <w:tcPr>
            <w:tcW w:w="1134" w:type="dxa"/>
            <w:vAlign w:val="center"/>
          </w:tcPr>
          <w:p w14:paraId="2585E5EB" w14:textId="4F67EFA2" w:rsidR="009C68C9" w:rsidRPr="003C5ABC" w:rsidRDefault="009C68C9" w:rsidP="009C68C9">
            <w:pPr>
              <w:pStyle w:val="TableParagraph"/>
              <w:rPr>
                <w:sz w:val="20"/>
                <w:szCs w:val="20"/>
              </w:rPr>
            </w:pPr>
            <w:r w:rsidRPr="009C68C9">
              <w:rPr>
                <w:sz w:val="20"/>
                <w:szCs w:val="20"/>
              </w:rPr>
              <w:t>0,24</w:t>
            </w:r>
          </w:p>
        </w:tc>
        <w:tc>
          <w:tcPr>
            <w:tcW w:w="992" w:type="dxa"/>
            <w:vAlign w:val="center"/>
          </w:tcPr>
          <w:p w14:paraId="1CD23493" w14:textId="6168A857" w:rsidR="009C68C9" w:rsidRPr="003C5ABC" w:rsidRDefault="009C68C9" w:rsidP="009C68C9">
            <w:pPr>
              <w:pStyle w:val="TableParagraph"/>
              <w:rPr>
                <w:sz w:val="20"/>
                <w:szCs w:val="20"/>
              </w:rPr>
            </w:pPr>
            <w:r w:rsidRPr="009C68C9">
              <w:rPr>
                <w:sz w:val="20"/>
                <w:szCs w:val="20"/>
              </w:rPr>
              <w:t>0,331</w:t>
            </w:r>
          </w:p>
        </w:tc>
        <w:tc>
          <w:tcPr>
            <w:tcW w:w="1276" w:type="dxa"/>
            <w:vAlign w:val="center"/>
          </w:tcPr>
          <w:p w14:paraId="4737BAD4" w14:textId="6382198A" w:rsidR="009C68C9" w:rsidRPr="003C5ABC" w:rsidRDefault="009C68C9" w:rsidP="009C68C9">
            <w:pPr>
              <w:pStyle w:val="TableParagraph"/>
              <w:rPr>
                <w:sz w:val="20"/>
                <w:szCs w:val="20"/>
              </w:rPr>
            </w:pPr>
            <w:r w:rsidRPr="009C68C9">
              <w:rPr>
                <w:sz w:val="20"/>
                <w:szCs w:val="20"/>
              </w:rPr>
              <w:t>5,52</w:t>
            </w:r>
          </w:p>
        </w:tc>
        <w:tc>
          <w:tcPr>
            <w:tcW w:w="1559" w:type="dxa"/>
            <w:vAlign w:val="center"/>
          </w:tcPr>
          <w:p w14:paraId="40071F2C" w14:textId="4849487F" w:rsidR="009C68C9" w:rsidRPr="003C5ABC" w:rsidRDefault="009C68C9" w:rsidP="009C68C9">
            <w:pPr>
              <w:pStyle w:val="TableParagraph"/>
              <w:rPr>
                <w:sz w:val="20"/>
                <w:szCs w:val="20"/>
              </w:rPr>
            </w:pPr>
            <w:r w:rsidRPr="009C68C9">
              <w:rPr>
                <w:sz w:val="20"/>
                <w:szCs w:val="20"/>
              </w:rPr>
              <w:t>0,549</w:t>
            </w:r>
          </w:p>
        </w:tc>
      </w:tr>
      <w:tr w:rsidR="009C68C9" w:rsidRPr="003C5ABC" w14:paraId="5A6D245D" w14:textId="77777777" w:rsidTr="006E77F2">
        <w:trPr>
          <w:trHeight w:val="245"/>
        </w:trPr>
        <w:tc>
          <w:tcPr>
            <w:tcW w:w="2132" w:type="dxa"/>
          </w:tcPr>
          <w:p w14:paraId="7C06F9A0" w14:textId="77777777" w:rsidR="009C68C9" w:rsidRPr="003C5ABC" w:rsidRDefault="009C68C9" w:rsidP="009C68C9">
            <w:pPr>
              <w:pStyle w:val="TableParagraph"/>
              <w:ind w:left="142"/>
              <w:jc w:val="left"/>
              <w:rPr>
                <w:sz w:val="20"/>
                <w:szCs w:val="20"/>
              </w:rPr>
            </w:pPr>
            <w:r w:rsidRPr="003C5ABC">
              <w:rPr>
                <w:sz w:val="20"/>
                <w:szCs w:val="20"/>
              </w:rPr>
              <w:t>Котельная №32 ООО «Кузбасская Энергокомпания»</w:t>
            </w:r>
          </w:p>
        </w:tc>
        <w:tc>
          <w:tcPr>
            <w:tcW w:w="1275" w:type="dxa"/>
            <w:vAlign w:val="center"/>
          </w:tcPr>
          <w:p w14:paraId="32A3581A" w14:textId="77777777" w:rsidR="009C68C9" w:rsidRPr="003C5ABC" w:rsidRDefault="009C68C9" w:rsidP="009C68C9">
            <w:pPr>
              <w:pStyle w:val="TableParagraph"/>
              <w:rPr>
                <w:sz w:val="20"/>
                <w:szCs w:val="20"/>
              </w:rPr>
            </w:pPr>
            <w:r w:rsidRPr="003C5ABC">
              <w:rPr>
                <w:sz w:val="20"/>
                <w:szCs w:val="20"/>
              </w:rPr>
              <w:t>0,84</w:t>
            </w:r>
          </w:p>
        </w:tc>
        <w:tc>
          <w:tcPr>
            <w:tcW w:w="1276" w:type="dxa"/>
            <w:vAlign w:val="center"/>
          </w:tcPr>
          <w:p w14:paraId="3F77A35B" w14:textId="77777777" w:rsidR="009C68C9" w:rsidRPr="003C5ABC" w:rsidRDefault="009C68C9" w:rsidP="009C68C9">
            <w:pPr>
              <w:pStyle w:val="TableParagraph"/>
              <w:rPr>
                <w:sz w:val="20"/>
                <w:szCs w:val="20"/>
              </w:rPr>
            </w:pPr>
            <w:r w:rsidRPr="003C5ABC">
              <w:rPr>
                <w:sz w:val="20"/>
                <w:szCs w:val="20"/>
              </w:rPr>
              <w:t>0,84</w:t>
            </w:r>
          </w:p>
        </w:tc>
        <w:tc>
          <w:tcPr>
            <w:tcW w:w="1134" w:type="dxa"/>
            <w:vAlign w:val="center"/>
          </w:tcPr>
          <w:p w14:paraId="6BC29F97" w14:textId="434EFF78" w:rsidR="009C68C9" w:rsidRPr="003C5ABC" w:rsidRDefault="009C68C9" w:rsidP="009C68C9">
            <w:pPr>
              <w:pStyle w:val="TableParagraph"/>
              <w:rPr>
                <w:sz w:val="20"/>
                <w:szCs w:val="20"/>
              </w:rPr>
            </w:pPr>
            <w:r w:rsidRPr="009C68C9">
              <w:rPr>
                <w:sz w:val="20"/>
                <w:szCs w:val="20"/>
              </w:rPr>
              <w:t>0,025</w:t>
            </w:r>
          </w:p>
        </w:tc>
        <w:tc>
          <w:tcPr>
            <w:tcW w:w="992" w:type="dxa"/>
            <w:vAlign w:val="center"/>
          </w:tcPr>
          <w:p w14:paraId="24715347" w14:textId="74C2314C" w:rsidR="009C68C9" w:rsidRPr="003C5ABC" w:rsidRDefault="009C68C9" w:rsidP="009C68C9">
            <w:pPr>
              <w:pStyle w:val="TableParagraph"/>
              <w:rPr>
                <w:sz w:val="20"/>
                <w:szCs w:val="20"/>
              </w:rPr>
            </w:pPr>
            <w:r w:rsidRPr="009C68C9">
              <w:rPr>
                <w:sz w:val="20"/>
                <w:szCs w:val="20"/>
              </w:rPr>
              <w:t>0,064</w:t>
            </w:r>
          </w:p>
        </w:tc>
        <w:tc>
          <w:tcPr>
            <w:tcW w:w="1276" w:type="dxa"/>
            <w:vAlign w:val="center"/>
          </w:tcPr>
          <w:p w14:paraId="2A94822B" w14:textId="27E17575" w:rsidR="009C68C9" w:rsidRPr="003C5ABC" w:rsidRDefault="009C68C9" w:rsidP="009C68C9">
            <w:pPr>
              <w:pStyle w:val="TableParagraph"/>
              <w:rPr>
                <w:sz w:val="20"/>
                <w:szCs w:val="20"/>
              </w:rPr>
            </w:pPr>
            <w:r w:rsidRPr="009C68C9">
              <w:rPr>
                <w:sz w:val="20"/>
                <w:szCs w:val="20"/>
              </w:rPr>
              <w:t>0,45</w:t>
            </w:r>
          </w:p>
        </w:tc>
        <w:tc>
          <w:tcPr>
            <w:tcW w:w="1559" w:type="dxa"/>
            <w:vAlign w:val="center"/>
          </w:tcPr>
          <w:p w14:paraId="1E526804" w14:textId="029D409B" w:rsidR="009C68C9" w:rsidRPr="003C5ABC" w:rsidRDefault="009C68C9" w:rsidP="009C68C9">
            <w:pPr>
              <w:pStyle w:val="TableParagraph"/>
              <w:rPr>
                <w:sz w:val="20"/>
                <w:szCs w:val="20"/>
              </w:rPr>
            </w:pPr>
            <w:r w:rsidRPr="009C68C9">
              <w:rPr>
                <w:sz w:val="20"/>
                <w:szCs w:val="20"/>
              </w:rPr>
              <w:t>0,301</w:t>
            </w:r>
          </w:p>
        </w:tc>
      </w:tr>
      <w:tr w:rsidR="009C68C9" w:rsidRPr="003C5ABC" w14:paraId="09CCA876" w14:textId="77777777" w:rsidTr="006E77F2">
        <w:trPr>
          <w:trHeight w:val="397"/>
        </w:trPr>
        <w:tc>
          <w:tcPr>
            <w:tcW w:w="2132" w:type="dxa"/>
          </w:tcPr>
          <w:p w14:paraId="2818E57E" w14:textId="77777777" w:rsidR="009C68C9" w:rsidRPr="003C5ABC" w:rsidRDefault="009C68C9" w:rsidP="009C68C9">
            <w:pPr>
              <w:pStyle w:val="TableParagraph"/>
              <w:ind w:left="142"/>
              <w:jc w:val="left"/>
              <w:rPr>
                <w:sz w:val="20"/>
                <w:szCs w:val="20"/>
              </w:rPr>
            </w:pPr>
            <w:r w:rsidRPr="003C5ABC">
              <w:rPr>
                <w:sz w:val="20"/>
                <w:szCs w:val="20"/>
              </w:rPr>
              <w:t>Котельная шахты «Полысаевская» АО «СУЭК-Кузбасс» ПЕ «Спецналадка»</w:t>
            </w:r>
          </w:p>
        </w:tc>
        <w:tc>
          <w:tcPr>
            <w:tcW w:w="1275" w:type="dxa"/>
            <w:vAlign w:val="center"/>
          </w:tcPr>
          <w:p w14:paraId="5E28E737" w14:textId="77777777" w:rsidR="009C68C9" w:rsidRPr="003C5ABC" w:rsidRDefault="009C68C9" w:rsidP="009C68C9">
            <w:pPr>
              <w:pStyle w:val="TableParagraph"/>
              <w:rPr>
                <w:sz w:val="20"/>
                <w:szCs w:val="20"/>
              </w:rPr>
            </w:pPr>
            <w:r w:rsidRPr="003C5ABC">
              <w:rPr>
                <w:sz w:val="20"/>
                <w:szCs w:val="20"/>
              </w:rPr>
              <w:t>51,28</w:t>
            </w:r>
          </w:p>
        </w:tc>
        <w:tc>
          <w:tcPr>
            <w:tcW w:w="1276" w:type="dxa"/>
            <w:vAlign w:val="center"/>
          </w:tcPr>
          <w:p w14:paraId="623B1E04" w14:textId="77777777" w:rsidR="009C68C9" w:rsidRPr="003C5ABC" w:rsidRDefault="009C68C9" w:rsidP="009C68C9">
            <w:pPr>
              <w:pStyle w:val="TableParagraph"/>
              <w:rPr>
                <w:sz w:val="20"/>
                <w:szCs w:val="20"/>
              </w:rPr>
            </w:pPr>
            <w:r w:rsidRPr="003C5ABC">
              <w:rPr>
                <w:sz w:val="20"/>
                <w:szCs w:val="20"/>
              </w:rPr>
              <w:t>51,28</w:t>
            </w:r>
          </w:p>
        </w:tc>
        <w:tc>
          <w:tcPr>
            <w:tcW w:w="1134" w:type="dxa"/>
            <w:vAlign w:val="center"/>
          </w:tcPr>
          <w:p w14:paraId="10FB7505" w14:textId="33289DAB" w:rsidR="009C68C9" w:rsidRPr="003C5ABC" w:rsidRDefault="009C68C9" w:rsidP="009C68C9">
            <w:pPr>
              <w:pStyle w:val="TableParagraph"/>
              <w:rPr>
                <w:sz w:val="20"/>
                <w:szCs w:val="20"/>
              </w:rPr>
            </w:pPr>
            <w:r w:rsidRPr="009C68C9">
              <w:rPr>
                <w:sz w:val="20"/>
                <w:szCs w:val="20"/>
              </w:rPr>
              <w:t>0,701</w:t>
            </w:r>
          </w:p>
        </w:tc>
        <w:tc>
          <w:tcPr>
            <w:tcW w:w="992" w:type="dxa"/>
            <w:vAlign w:val="center"/>
          </w:tcPr>
          <w:p w14:paraId="19C4F412" w14:textId="759DC3AD" w:rsidR="009C68C9" w:rsidRPr="003C5ABC" w:rsidRDefault="009C68C9" w:rsidP="009C68C9">
            <w:pPr>
              <w:pStyle w:val="TableParagraph"/>
              <w:rPr>
                <w:sz w:val="20"/>
                <w:szCs w:val="20"/>
              </w:rPr>
            </w:pPr>
            <w:r w:rsidRPr="009C68C9">
              <w:rPr>
                <w:sz w:val="20"/>
                <w:szCs w:val="20"/>
              </w:rPr>
              <w:t>2,165</w:t>
            </w:r>
          </w:p>
        </w:tc>
        <w:tc>
          <w:tcPr>
            <w:tcW w:w="1276" w:type="dxa"/>
            <w:vAlign w:val="center"/>
          </w:tcPr>
          <w:p w14:paraId="33D4134F" w14:textId="0EE270B7" w:rsidR="009C68C9" w:rsidRPr="003C5ABC" w:rsidRDefault="009C68C9" w:rsidP="009C68C9">
            <w:pPr>
              <w:pStyle w:val="TableParagraph"/>
              <w:rPr>
                <w:sz w:val="20"/>
                <w:szCs w:val="20"/>
              </w:rPr>
            </w:pPr>
            <w:r w:rsidRPr="009C68C9">
              <w:rPr>
                <w:sz w:val="20"/>
                <w:szCs w:val="20"/>
              </w:rPr>
              <w:t>12,194</w:t>
            </w:r>
          </w:p>
        </w:tc>
        <w:tc>
          <w:tcPr>
            <w:tcW w:w="1559" w:type="dxa"/>
            <w:vAlign w:val="center"/>
          </w:tcPr>
          <w:p w14:paraId="69F57D16" w14:textId="58436DE9" w:rsidR="009C68C9" w:rsidRPr="003C5ABC" w:rsidRDefault="009C68C9" w:rsidP="009C68C9">
            <w:pPr>
              <w:pStyle w:val="TableParagraph"/>
              <w:rPr>
                <w:sz w:val="20"/>
                <w:szCs w:val="20"/>
              </w:rPr>
            </w:pPr>
            <w:r w:rsidRPr="009C68C9">
              <w:rPr>
                <w:sz w:val="20"/>
                <w:szCs w:val="20"/>
              </w:rPr>
              <w:t>36,22</w:t>
            </w:r>
          </w:p>
        </w:tc>
      </w:tr>
      <w:tr w:rsidR="004F5817" w:rsidRPr="003C5ABC" w14:paraId="32A89F71" w14:textId="77777777" w:rsidTr="006E77F2">
        <w:trPr>
          <w:trHeight w:val="326"/>
        </w:trPr>
        <w:tc>
          <w:tcPr>
            <w:tcW w:w="2132" w:type="dxa"/>
            <w:vAlign w:val="center"/>
          </w:tcPr>
          <w:p w14:paraId="0B6766D3" w14:textId="77777777" w:rsidR="004F5817" w:rsidRPr="002D50A4" w:rsidRDefault="004F5817" w:rsidP="006E77F2">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18E069B9" w14:textId="77777777" w:rsidR="004F5817" w:rsidRPr="002D50A4" w:rsidRDefault="004F5817" w:rsidP="006E77F2">
            <w:pPr>
              <w:pStyle w:val="TableParagraph"/>
              <w:rPr>
                <w:sz w:val="20"/>
                <w:szCs w:val="20"/>
              </w:rPr>
            </w:pPr>
            <w:r w:rsidRPr="002D50A4">
              <w:rPr>
                <w:sz w:val="20"/>
                <w:szCs w:val="20"/>
              </w:rPr>
              <w:t>0</w:t>
            </w:r>
          </w:p>
        </w:tc>
        <w:tc>
          <w:tcPr>
            <w:tcW w:w="1276" w:type="dxa"/>
            <w:vAlign w:val="center"/>
          </w:tcPr>
          <w:p w14:paraId="7444931B" w14:textId="77777777" w:rsidR="004F5817" w:rsidRPr="002D50A4" w:rsidRDefault="004F5817" w:rsidP="006E77F2">
            <w:pPr>
              <w:pStyle w:val="TableParagraph"/>
              <w:rPr>
                <w:sz w:val="20"/>
                <w:szCs w:val="20"/>
              </w:rPr>
            </w:pPr>
            <w:r w:rsidRPr="002D50A4">
              <w:rPr>
                <w:sz w:val="20"/>
                <w:szCs w:val="20"/>
              </w:rPr>
              <w:t>0</w:t>
            </w:r>
          </w:p>
        </w:tc>
        <w:tc>
          <w:tcPr>
            <w:tcW w:w="1134" w:type="dxa"/>
            <w:vAlign w:val="center"/>
          </w:tcPr>
          <w:p w14:paraId="05CC55CB" w14:textId="77777777" w:rsidR="004F5817" w:rsidRPr="002D50A4" w:rsidRDefault="004F5817" w:rsidP="006E77F2">
            <w:pPr>
              <w:pStyle w:val="TableParagraph"/>
              <w:rPr>
                <w:sz w:val="20"/>
                <w:szCs w:val="20"/>
              </w:rPr>
            </w:pPr>
            <w:r w:rsidRPr="002D50A4">
              <w:rPr>
                <w:sz w:val="20"/>
                <w:szCs w:val="20"/>
              </w:rPr>
              <w:t>0</w:t>
            </w:r>
          </w:p>
        </w:tc>
        <w:tc>
          <w:tcPr>
            <w:tcW w:w="992" w:type="dxa"/>
            <w:vAlign w:val="center"/>
          </w:tcPr>
          <w:p w14:paraId="0B03FE47" w14:textId="77777777" w:rsidR="004F5817" w:rsidRPr="002D50A4" w:rsidRDefault="004F5817" w:rsidP="006E77F2">
            <w:pPr>
              <w:pStyle w:val="TableParagraph"/>
              <w:rPr>
                <w:sz w:val="20"/>
                <w:szCs w:val="20"/>
              </w:rPr>
            </w:pPr>
            <w:r w:rsidRPr="002D50A4">
              <w:rPr>
                <w:sz w:val="20"/>
                <w:szCs w:val="20"/>
              </w:rPr>
              <w:t>1,668</w:t>
            </w:r>
          </w:p>
        </w:tc>
        <w:tc>
          <w:tcPr>
            <w:tcW w:w="1276" w:type="dxa"/>
            <w:vAlign w:val="center"/>
          </w:tcPr>
          <w:p w14:paraId="333E9FBE" w14:textId="77777777" w:rsidR="004F5817" w:rsidRPr="002D50A4" w:rsidRDefault="004F5817" w:rsidP="006E77F2">
            <w:pPr>
              <w:pStyle w:val="TableParagraph"/>
              <w:rPr>
                <w:sz w:val="20"/>
                <w:szCs w:val="20"/>
              </w:rPr>
            </w:pPr>
            <w:r w:rsidRPr="002D50A4">
              <w:rPr>
                <w:sz w:val="20"/>
                <w:szCs w:val="20"/>
              </w:rPr>
              <w:t>2,296</w:t>
            </w:r>
          </w:p>
        </w:tc>
        <w:tc>
          <w:tcPr>
            <w:tcW w:w="1559" w:type="dxa"/>
            <w:vAlign w:val="center"/>
          </w:tcPr>
          <w:p w14:paraId="04830D79" w14:textId="77777777" w:rsidR="004F5817" w:rsidRPr="002D50A4" w:rsidRDefault="004F5817" w:rsidP="006E77F2">
            <w:pPr>
              <w:pStyle w:val="TableParagraph"/>
              <w:rPr>
                <w:sz w:val="20"/>
                <w:szCs w:val="20"/>
              </w:rPr>
            </w:pPr>
            <w:r w:rsidRPr="002D50A4">
              <w:rPr>
                <w:sz w:val="20"/>
                <w:szCs w:val="20"/>
              </w:rPr>
              <w:t>0</w:t>
            </w:r>
          </w:p>
        </w:tc>
      </w:tr>
      <w:tr w:rsidR="009C68C9" w:rsidRPr="003C5ABC" w14:paraId="1230C458" w14:textId="77777777" w:rsidTr="006E77F2">
        <w:trPr>
          <w:trHeight w:val="326"/>
        </w:trPr>
        <w:tc>
          <w:tcPr>
            <w:tcW w:w="2132" w:type="dxa"/>
            <w:vAlign w:val="center"/>
          </w:tcPr>
          <w:p w14:paraId="09F98CA5" w14:textId="7E533E4C" w:rsidR="009C68C9" w:rsidRPr="003C5ABC" w:rsidRDefault="009C68C9" w:rsidP="009C68C9">
            <w:pPr>
              <w:pStyle w:val="TableParagraph"/>
              <w:ind w:left="142"/>
              <w:jc w:val="left"/>
              <w:rPr>
                <w:sz w:val="20"/>
                <w:szCs w:val="20"/>
              </w:rPr>
            </w:pPr>
            <w:r w:rsidRPr="003C5ABC">
              <w:rPr>
                <w:sz w:val="20"/>
                <w:szCs w:val="20"/>
              </w:rPr>
              <w:t xml:space="preserve">Блочно-модульная котельная </w:t>
            </w:r>
            <w:r w:rsidR="005A651C">
              <w:rPr>
                <w:sz w:val="20"/>
                <w:szCs w:val="20"/>
              </w:rPr>
              <w:t>3</w:t>
            </w:r>
            <w:r w:rsidRPr="003C5ABC">
              <w:rPr>
                <w:sz w:val="20"/>
                <w:szCs w:val="20"/>
              </w:rPr>
              <w:t xml:space="preserve"> МВт в мкр. Поповка</w:t>
            </w:r>
          </w:p>
        </w:tc>
        <w:tc>
          <w:tcPr>
            <w:tcW w:w="1275" w:type="dxa"/>
            <w:vAlign w:val="center"/>
          </w:tcPr>
          <w:p w14:paraId="45953A35" w14:textId="6A1B79CF" w:rsidR="009C68C9" w:rsidRPr="003C5ABC" w:rsidRDefault="009C68C9" w:rsidP="009C68C9">
            <w:pPr>
              <w:pStyle w:val="TableParagraph"/>
              <w:rPr>
                <w:sz w:val="20"/>
                <w:szCs w:val="20"/>
              </w:rPr>
            </w:pPr>
            <w:r w:rsidRPr="002B10B7">
              <w:rPr>
                <w:sz w:val="20"/>
                <w:szCs w:val="20"/>
              </w:rPr>
              <w:t>2,58</w:t>
            </w:r>
          </w:p>
        </w:tc>
        <w:tc>
          <w:tcPr>
            <w:tcW w:w="1276" w:type="dxa"/>
            <w:vAlign w:val="center"/>
          </w:tcPr>
          <w:p w14:paraId="08E6D9CD" w14:textId="5EF0736B" w:rsidR="009C68C9" w:rsidRPr="003C5ABC" w:rsidRDefault="009C68C9" w:rsidP="009C68C9">
            <w:pPr>
              <w:pStyle w:val="TableParagraph"/>
              <w:rPr>
                <w:sz w:val="20"/>
                <w:szCs w:val="20"/>
              </w:rPr>
            </w:pPr>
            <w:r w:rsidRPr="002B10B7">
              <w:rPr>
                <w:sz w:val="20"/>
                <w:szCs w:val="20"/>
              </w:rPr>
              <w:t>2,58</w:t>
            </w:r>
          </w:p>
        </w:tc>
        <w:tc>
          <w:tcPr>
            <w:tcW w:w="1134" w:type="dxa"/>
            <w:vAlign w:val="center"/>
          </w:tcPr>
          <w:p w14:paraId="1B3E3915" w14:textId="1FAF77ED" w:rsidR="009C68C9" w:rsidRPr="003C5ABC" w:rsidRDefault="009C68C9" w:rsidP="009C68C9">
            <w:pPr>
              <w:pStyle w:val="TableParagraph"/>
              <w:rPr>
                <w:sz w:val="20"/>
                <w:szCs w:val="20"/>
              </w:rPr>
            </w:pPr>
            <w:r w:rsidRPr="009C68C9">
              <w:rPr>
                <w:sz w:val="20"/>
                <w:szCs w:val="20"/>
              </w:rPr>
              <w:t>0,01</w:t>
            </w:r>
          </w:p>
        </w:tc>
        <w:tc>
          <w:tcPr>
            <w:tcW w:w="992" w:type="dxa"/>
            <w:vAlign w:val="center"/>
          </w:tcPr>
          <w:p w14:paraId="3D20A987" w14:textId="5BDA1BC2" w:rsidR="009C68C9" w:rsidRPr="003C5ABC" w:rsidRDefault="009C68C9" w:rsidP="009C68C9">
            <w:pPr>
              <w:pStyle w:val="TableParagraph"/>
              <w:rPr>
                <w:sz w:val="20"/>
                <w:szCs w:val="20"/>
              </w:rPr>
            </w:pPr>
            <w:r w:rsidRPr="009C68C9">
              <w:rPr>
                <w:sz w:val="20"/>
                <w:szCs w:val="20"/>
              </w:rPr>
              <w:t>0,04</w:t>
            </w:r>
          </w:p>
        </w:tc>
        <w:tc>
          <w:tcPr>
            <w:tcW w:w="1276" w:type="dxa"/>
            <w:vAlign w:val="center"/>
          </w:tcPr>
          <w:p w14:paraId="29148426" w14:textId="7D728E1C" w:rsidR="009C68C9" w:rsidRPr="003C5ABC" w:rsidRDefault="009C68C9" w:rsidP="009C68C9">
            <w:pPr>
              <w:pStyle w:val="TableParagraph"/>
              <w:rPr>
                <w:sz w:val="20"/>
                <w:szCs w:val="20"/>
              </w:rPr>
            </w:pPr>
            <w:r w:rsidRPr="009C68C9">
              <w:rPr>
                <w:sz w:val="20"/>
                <w:szCs w:val="20"/>
              </w:rPr>
              <w:t>0,582</w:t>
            </w:r>
          </w:p>
        </w:tc>
        <w:tc>
          <w:tcPr>
            <w:tcW w:w="1559" w:type="dxa"/>
            <w:vAlign w:val="center"/>
          </w:tcPr>
          <w:p w14:paraId="131E730F" w14:textId="7FFB6EB9" w:rsidR="009C68C9" w:rsidRPr="003C5ABC" w:rsidRDefault="009C68C9" w:rsidP="009C68C9">
            <w:pPr>
              <w:pStyle w:val="TableParagraph"/>
              <w:rPr>
                <w:sz w:val="20"/>
                <w:szCs w:val="20"/>
              </w:rPr>
            </w:pPr>
            <w:r w:rsidRPr="009C68C9">
              <w:rPr>
                <w:sz w:val="20"/>
                <w:szCs w:val="20"/>
              </w:rPr>
              <w:t>1,9456</w:t>
            </w:r>
          </w:p>
        </w:tc>
      </w:tr>
      <w:tr w:rsidR="009C68C9" w:rsidRPr="003C5ABC" w14:paraId="0C657060" w14:textId="77777777" w:rsidTr="006E77F2">
        <w:trPr>
          <w:trHeight w:val="70"/>
        </w:trPr>
        <w:tc>
          <w:tcPr>
            <w:tcW w:w="2132" w:type="dxa"/>
          </w:tcPr>
          <w:p w14:paraId="73E918CA" w14:textId="77777777" w:rsidR="009C68C9" w:rsidRPr="003C5ABC" w:rsidRDefault="009C68C9" w:rsidP="009C68C9">
            <w:pPr>
              <w:pStyle w:val="TableParagraph"/>
              <w:ind w:left="142"/>
              <w:jc w:val="left"/>
              <w:rPr>
                <w:b/>
                <w:sz w:val="20"/>
                <w:szCs w:val="20"/>
              </w:rPr>
            </w:pPr>
            <w:r w:rsidRPr="003C5ABC">
              <w:rPr>
                <w:b/>
                <w:sz w:val="20"/>
                <w:szCs w:val="20"/>
              </w:rPr>
              <w:t>Всего по городскому округу:</w:t>
            </w:r>
          </w:p>
        </w:tc>
        <w:tc>
          <w:tcPr>
            <w:tcW w:w="1275" w:type="dxa"/>
            <w:vAlign w:val="center"/>
          </w:tcPr>
          <w:p w14:paraId="5068FFC2" w14:textId="1FBD44EC" w:rsidR="009C68C9" w:rsidRPr="003C5ABC" w:rsidRDefault="009C68C9" w:rsidP="009C68C9">
            <w:pPr>
              <w:pStyle w:val="TableParagraph"/>
              <w:tabs>
                <w:tab w:val="left" w:pos="2305"/>
              </w:tabs>
              <w:ind w:right="93"/>
              <w:rPr>
                <w:b/>
                <w:sz w:val="20"/>
                <w:szCs w:val="20"/>
              </w:rPr>
            </w:pPr>
            <w:r w:rsidRPr="002B10B7">
              <w:rPr>
                <w:b/>
                <w:sz w:val="20"/>
                <w:szCs w:val="20"/>
              </w:rPr>
              <w:t>147,24</w:t>
            </w:r>
          </w:p>
        </w:tc>
        <w:tc>
          <w:tcPr>
            <w:tcW w:w="1276" w:type="dxa"/>
            <w:vAlign w:val="center"/>
          </w:tcPr>
          <w:p w14:paraId="67289169" w14:textId="043813C1" w:rsidR="009C68C9" w:rsidRPr="003C5ABC" w:rsidRDefault="009C68C9" w:rsidP="009C68C9">
            <w:pPr>
              <w:pStyle w:val="TableParagraph"/>
              <w:tabs>
                <w:tab w:val="left" w:pos="2305"/>
              </w:tabs>
              <w:ind w:right="99"/>
              <w:rPr>
                <w:b/>
                <w:sz w:val="20"/>
                <w:szCs w:val="20"/>
              </w:rPr>
            </w:pPr>
            <w:r w:rsidRPr="002B10B7">
              <w:rPr>
                <w:b/>
                <w:sz w:val="20"/>
                <w:szCs w:val="20"/>
              </w:rPr>
              <w:t>147,24</w:t>
            </w:r>
          </w:p>
        </w:tc>
        <w:tc>
          <w:tcPr>
            <w:tcW w:w="1134" w:type="dxa"/>
            <w:vAlign w:val="center"/>
          </w:tcPr>
          <w:p w14:paraId="1A5F647B" w14:textId="3430B321" w:rsidR="009C68C9" w:rsidRPr="004F5817" w:rsidRDefault="009C68C9" w:rsidP="009C68C9">
            <w:pPr>
              <w:pStyle w:val="TableParagraph"/>
              <w:tabs>
                <w:tab w:val="left" w:pos="2305"/>
              </w:tabs>
              <w:ind w:right="93"/>
              <w:rPr>
                <w:b/>
                <w:sz w:val="20"/>
                <w:szCs w:val="20"/>
              </w:rPr>
            </w:pPr>
            <w:r w:rsidRPr="009C68C9">
              <w:rPr>
                <w:b/>
                <w:sz w:val="20"/>
                <w:szCs w:val="20"/>
              </w:rPr>
              <w:t>3,0796</w:t>
            </w:r>
          </w:p>
        </w:tc>
        <w:tc>
          <w:tcPr>
            <w:tcW w:w="992" w:type="dxa"/>
            <w:vAlign w:val="center"/>
          </w:tcPr>
          <w:p w14:paraId="589E7569" w14:textId="0F59EA01" w:rsidR="009C68C9" w:rsidRPr="004F5817" w:rsidRDefault="009C68C9" w:rsidP="009C68C9">
            <w:pPr>
              <w:pStyle w:val="TableParagraph"/>
              <w:tabs>
                <w:tab w:val="left" w:pos="2305"/>
              </w:tabs>
              <w:ind w:right="93"/>
              <w:rPr>
                <w:b/>
                <w:sz w:val="20"/>
                <w:szCs w:val="20"/>
              </w:rPr>
            </w:pPr>
            <w:r w:rsidRPr="009C68C9">
              <w:rPr>
                <w:b/>
                <w:sz w:val="20"/>
                <w:szCs w:val="20"/>
              </w:rPr>
              <w:t>6,2817</w:t>
            </w:r>
          </w:p>
        </w:tc>
        <w:tc>
          <w:tcPr>
            <w:tcW w:w="1276" w:type="dxa"/>
            <w:vAlign w:val="center"/>
          </w:tcPr>
          <w:p w14:paraId="520B15DC" w14:textId="5AD06B24" w:rsidR="009C68C9" w:rsidRPr="004F5817" w:rsidRDefault="009C68C9" w:rsidP="009C68C9">
            <w:pPr>
              <w:pStyle w:val="TableParagraph"/>
              <w:tabs>
                <w:tab w:val="left" w:pos="2305"/>
              </w:tabs>
              <w:ind w:right="93"/>
              <w:rPr>
                <w:b/>
                <w:sz w:val="20"/>
                <w:szCs w:val="20"/>
              </w:rPr>
            </w:pPr>
            <w:r w:rsidRPr="009C68C9">
              <w:rPr>
                <w:b/>
                <w:sz w:val="20"/>
                <w:szCs w:val="20"/>
              </w:rPr>
              <w:t>75,354</w:t>
            </w:r>
          </w:p>
        </w:tc>
        <w:tc>
          <w:tcPr>
            <w:tcW w:w="1559" w:type="dxa"/>
            <w:vAlign w:val="center"/>
          </w:tcPr>
          <w:p w14:paraId="0E527529" w14:textId="290C0202" w:rsidR="009C68C9" w:rsidRPr="004F5817" w:rsidRDefault="009C68C9" w:rsidP="009C68C9">
            <w:pPr>
              <w:pStyle w:val="TableParagraph"/>
              <w:tabs>
                <w:tab w:val="left" w:pos="2305"/>
              </w:tabs>
              <w:ind w:right="93"/>
              <w:rPr>
                <w:b/>
                <w:sz w:val="20"/>
                <w:szCs w:val="20"/>
              </w:rPr>
            </w:pPr>
            <w:r w:rsidRPr="009C68C9">
              <w:rPr>
                <w:b/>
                <w:sz w:val="20"/>
                <w:szCs w:val="20"/>
              </w:rPr>
              <w:t>62,525</w:t>
            </w:r>
          </w:p>
        </w:tc>
      </w:tr>
    </w:tbl>
    <w:p w14:paraId="2A94DB7B" w14:textId="77777777" w:rsidR="004F5817" w:rsidRPr="003C5ABC" w:rsidRDefault="004F5817" w:rsidP="004F5817">
      <w:pPr>
        <w:pStyle w:val="a3"/>
        <w:spacing w:before="240" w:line="360" w:lineRule="auto"/>
        <w:ind w:firstLine="709"/>
        <w:jc w:val="both"/>
      </w:pPr>
      <w:r w:rsidRPr="003C5ABC">
        <w:t>Анализ таблицы 2.8 показывает следующее:</w:t>
      </w:r>
    </w:p>
    <w:p w14:paraId="2BB4D7E6" w14:textId="28D1F8D3" w:rsidR="004F5817" w:rsidRPr="003C5ABC" w:rsidRDefault="004F5817" w:rsidP="004F5817">
      <w:pPr>
        <w:pStyle w:val="a4"/>
        <w:numPr>
          <w:ilvl w:val="0"/>
          <w:numId w:val="5"/>
        </w:numPr>
        <w:tabs>
          <w:tab w:val="left" w:pos="934"/>
        </w:tabs>
        <w:spacing w:line="360" w:lineRule="auto"/>
        <w:ind w:left="0" w:firstLine="709"/>
        <w:rPr>
          <w:sz w:val="30"/>
        </w:rPr>
      </w:pPr>
      <w:r w:rsidRPr="003C5ABC">
        <w:rPr>
          <w:sz w:val="28"/>
        </w:rPr>
        <w:t>к 202</w:t>
      </w:r>
      <w:r>
        <w:rPr>
          <w:sz w:val="28"/>
        </w:rPr>
        <w:t>3</w:t>
      </w:r>
      <w:r w:rsidRPr="003C5ABC">
        <w:rPr>
          <w:sz w:val="28"/>
        </w:rPr>
        <w:t xml:space="preserve"> году расчетная присоединенная тепловая нагрузка увеличится на </w:t>
      </w:r>
      <w:r>
        <w:rPr>
          <w:sz w:val="28"/>
        </w:rPr>
        <w:t>0,</w:t>
      </w:r>
      <w:r w:rsidR="009C68C9">
        <w:rPr>
          <w:sz w:val="28"/>
        </w:rPr>
        <w:t>375</w:t>
      </w:r>
      <w:r w:rsidRPr="003C5ABC">
        <w:rPr>
          <w:sz w:val="28"/>
        </w:rPr>
        <w:t xml:space="preserve"> Гкал/ч или на </w:t>
      </w:r>
      <w:r w:rsidR="009C68C9">
        <w:rPr>
          <w:sz w:val="28"/>
        </w:rPr>
        <w:t>0,5</w:t>
      </w:r>
      <w:r w:rsidRPr="003C5ABC">
        <w:rPr>
          <w:sz w:val="28"/>
        </w:rPr>
        <w:t xml:space="preserve"> % по отношению к уровню 202</w:t>
      </w:r>
      <w:r>
        <w:rPr>
          <w:sz w:val="28"/>
        </w:rPr>
        <w:t>2</w:t>
      </w:r>
      <w:r w:rsidRPr="003C5ABC">
        <w:rPr>
          <w:sz w:val="28"/>
        </w:rPr>
        <w:t xml:space="preserve"> года и составит </w:t>
      </w:r>
      <w:r>
        <w:rPr>
          <w:sz w:val="28"/>
        </w:rPr>
        <w:t>7</w:t>
      </w:r>
      <w:r w:rsidR="009C68C9">
        <w:rPr>
          <w:sz w:val="28"/>
        </w:rPr>
        <w:t>5</w:t>
      </w:r>
      <w:r w:rsidRPr="003C5ABC">
        <w:rPr>
          <w:sz w:val="28"/>
        </w:rPr>
        <w:t>,</w:t>
      </w:r>
      <w:r w:rsidR="009C68C9">
        <w:rPr>
          <w:sz w:val="28"/>
        </w:rPr>
        <w:t>35</w:t>
      </w:r>
      <w:r w:rsidRPr="003C5ABC">
        <w:rPr>
          <w:spacing w:val="-26"/>
          <w:sz w:val="28"/>
        </w:rPr>
        <w:t xml:space="preserve"> </w:t>
      </w:r>
      <w:r w:rsidRPr="003C5ABC">
        <w:rPr>
          <w:sz w:val="28"/>
        </w:rPr>
        <w:t>Гкал/ч;</w:t>
      </w:r>
    </w:p>
    <w:p w14:paraId="53CB60B4" w14:textId="77777777" w:rsidR="004F5817" w:rsidRPr="003C5ABC" w:rsidRDefault="004F5817" w:rsidP="004F5817">
      <w:pPr>
        <w:pStyle w:val="a4"/>
        <w:numPr>
          <w:ilvl w:val="0"/>
          <w:numId w:val="5"/>
        </w:numPr>
        <w:tabs>
          <w:tab w:val="left" w:pos="934"/>
        </w:tabs>
        <w:spacing w:line="360" w:lineRule="auto"/>
        <w:ind w:left="0" w:firstLine="709"/>
        <w:rPr>
          <w:sz w:val="30"/>
        </w:rPr>
      </w:pPr>
      <w:r w:rsidRPr="003C5ABC">
        <w:rPr>
          <w:sz w:val="28"/>
        </w:rPr>
        <w:t xml:space="preserve"> суммарная</w:t>
      </w:r>
      <w:r w:rsidRPr="003C5ABC">
        <w:rPr>
          <w:spacing w:val="15"/>
          <w:sz w:val="28"/>
        </w:rPr>
        <w:t xml:space="preserve"> </w:t>
      </w:r>
      <w:r w:rsidRPr="003C5ABC">
        <w:rPr>
          <w:sz w:val="28"/>
        </w:rPr>
        <w:t>располагаемая</w:t>
      </w:r>
      <w:r w:rsidRPr="003C5ABC">
        <w:rPr>
          <w:spacing w:val="16"/>
          <w:sz w:val="28"/>
        </w:rPr>
        <w:t xml:space="preserve"> </w:t>
      </w:r>
      <w:r w:rsidRPr="003C5ABC">
        <w:rPr>
          <w:sz w:val="28"/>
        </w:rPr>
        <w:t>тепловая</w:t>
      </w:r>
      <w:r w:rsidRPr="003C5ABC">
        <w:rPr>
          <w:spacing w:val="16"/>
          <w:sz w:val="28"/>
        </w:rPr>
        <w:t xml:space="preserve"> </w:t>
      </w:r>
      <w:r w:rsidRPr="003C5ABC">
        <w:rPr>
          <w:sz w:val="28"/>
        </w:rPr>
        <w:t>мощность</w:t>
      </w:r>
      <w:r w:rsidRPr="003C5ABC">
        <w:rPr>
          <w:spacing w:val="16"/>
          <w:sz w:val="28"/>
        </w:rPr>
        <w:t xml:space="preserve"> </w:t>
      </w:r>
      <w:r w:rsidRPr="003C5ABC">
        <w:rPr>
          <w:sz w:val="28"/>
        </w:rPr>
        <w:t>котельных</w:t>
      </w:r>
      <w:r w:rsidRPr="003C5ABC">
        <w:rPr>
          <w:spacing w:val="17"/>
          <w:sz w:val="28"/>
        </w:rPr>
        <w:t xml:space="preserve"> </w:t>
      </w:r>
      <w:r w:rsidRPr="003C5ABC">
        <w:rPr>
          <w:sz w:val="28"/>
        </w:rPr>
        <w:t>остается</w:t>
      </w:r>
      <w:r w:rsidRPr="003C5ABC">
        <w:rPr>
          <w:spacing w:val="15"/>
          <w:sz w:val="28"/>
        </w:rPr>
        <w:t xml:space="preserve"> </w:t>
      </w:r>
      <w:r w:rsidRPr="003C5ABC">
        <w:rPr>
          <w:sz w:val="28"/>
        </w:rPr>
        <w:t>без</w:t>
      </w:r>
      <w:r w:rsidRPr="003C5ABC">
        <w:rPr>
          <w:spacing w:val="15"/>
          <w:sz w:val="28"/>
        </w:rPr>
        <w:t xml:space="preserve"> </w:t>
      </w:r>
      <w:r w:rsidRPr="003C5ABC">
        <w:rPr>
          <w:sz w:val="28"/>
        </w:rPr>
        <w:t>изменений;</w:t>
      </w:r>
    </w:p>
    <w:p w14:paraId="3C49C48A" w14:textId="55071F73" w:rsidR="004F5817" w:rsidRPr="003C5ABC" w:rsidRDefault="004F5817" w:rsidP="004F5817">
      <w:pPr>
        <w:pStyle w:val="a4"/>
        <w:numPr>
          <w:ilvl w:val="0"/>
          <w:numId w:val="4"/>
        </w:numPr>
        <w:tabs>
          <w:tab w:val="left" w:pos="136"/>
        </w:tabs>
        <w:spacing w:line="360" w:lineRule="auto"/>
        <w:ind w:left="0" w:firstLine="709"/>
        <w:rPr>
          <w:sz w:val="28"/>
        </w:rPr>
      </w:pPr>
      <w:r w:rsidRPr="003C5ABC">
        <w:rPr>
          <w:sz w:val="28"/>
        </w:rPr>
        <w:t>суммарный резерв располагаемой тепловой мощности составит 6</w:t>
      </w:r>
      <w:r w:rsidR="009C68C9">
        <w:rPr>
          <w:sz w:val="28"/>
        </w:rPr>
        <w:t>2</w:t>
      </w:r>
      <w:r w:rsidRPr="003C5ABC">
        <w:rPr>
          <w:sz w:val="28"/>
        </w:rPr>
        <w:t>,</w:t>
      </w:r>
      <w:r w:rsidR="009C68C9">
        <w:rPr>
          <w:sz w:val="28"/>
        </w:rPr>
        <w:t>525</w:t>
      </w:r>
      <w:r w:rsidRPr="003C5ABC">
        <w:rPr>
          <w:spacing w:val="-15"/>
          <w:sz w:val="28"/>
        </w:rPr>
        <w:t xml:space="preserve"> </w:t>
      </w:r>
      <w:r w:rsidRPr="003C5ABC">
        <w:rPr>
          <w:sz w:val="28"/>
        </w:rPr>
        <w:t>Гкал/ч;</w:t>
      </w:r>
    </w:p>
    <w:p w14:paraId="7505B23A" w14:textId="0EDF1C36" w:rsidR="004F5817" w:rsidRPr="009C68C9" w:rsidRDefault="004F5817" w:rsidP="004F5817">
      <w:pPr>
        <w:pStyle w:val="a4"/>
        <w:numPr>
          <w:ilvl w:val="0"/>
          <w:numId w:val="4"/>
        </w:numPr>
        <w:tabs>
          <w:tab w:val="left" w:pos="136"/>
        </w:tabs>
        <w:spacing w:line="360" w:lineRule="auto"/>
        <w:ind w:left="0" w:firstLine="709"/>
      </w:pPr>
      <w:r w:rsidRPr="003C5ABC">
        <w:rPr>
          <w:sz w:val="28"/>
        </w:rPr>
        <w:t>дефицит тепловой мощности</w:t>
      </w:r>
      <w:r w:rsidRPr="003C5ABC">
        <w:rPr>
          <w:spacing w:val="-5"/>
          <w:sz w:val="28"/>
        </w:rPr>
        <w:t xml:space="preserve"> </w:t>
      </w:r>
      <w:r w:rsidRPr="003C5ABC">
        <w:rPr>
          <w:sz w:val="28"/>
        </w:rPr>
        <w:t>отсутствует.</w:t>
      </w:r>
    </w:p>
    <w:p w14:paraId="54285C65" w14:textId="113E638D" w:rsidR="009C68C9" w:rsidRPr="005A651C" w:rsidRDefault="005A651C" w:rsidP="005A651C">
      <w:pPr>
        <w:pStyle w:val="a3"/>
        <w:spacing w:before="240" w:line="360" w:lineRule="auto"/>
        <w:ind w:firstLine="709"/>
        <w:jc w:val="both"/>
      </w:pPr>
      <w:r w:rsidRPr="005A651C">
        <w:t>Согласно заданию к концессионному соглашению от 08.06.2016 №1 предусмотрено мероприятие по реконструкции котельной №29 с увеличением тепловой мощности до 12 Гкал/ч</w:t>
      </w:r>
      <w:r>
        <w:t>,</w:t>
      </w:r>
      <w:r w:rsidRPr="005A651C">
        <w:t xml:space="preserve"> срок выполнения данного мероприятия 2023-2032 гг.</w:t>
      </w:r>
    </w:p>
    <w:p w14:paraId="769361F0" w14:textId="77777777" w:rsidR="004F5817" w:rsidRPr="004F5817" w:rsidRDefault="004F5817" w:rsidP="004F5817">
      <w:pPr>
        <w:pStyle w:val="a3"/>
        <w:spacing w:line="360" w:lineRule="auto"/>
        <w:ind w:firstLine="720"/>
        <w:jc w:val="both"/>
      </w:pPr>
      <w:r w:rsidRPr="004F5817">
        <w:t xml:space="preserve">Балансы располагаемой тепловой мощности и присоединенной тепловой </w:t>
      </w:r>
      <w:r w:rsidRPr="004F5817">
        <w:rPr>
          <w:spacing w:val="3"/>
        </w:rPr>
        <w:t>на</w:t>
      </w:r>
      <w:r w:rsidRPr="004F5817">
        <w:t>грузки по состоянию на 2024 год представлены в таблице</w:t>
      </w:r>
      <w:r w:rsidRPr="004F5817">
        <w:rPr>
          <w:spacing w:val="-6"/>
        </w:rPr>
        <w:t xml:space="preserve"> </w:t>
      </w:r>
      <w:r w:rsidRPr="004F5817">
        <w:t>2.9.</w:t>
      </w:r>
    </w:p>
    <w:p w14:paraId="0F213298" w14:textId="77777777" w:rsidR="004F5817" w:rsidRPr="004F5817" w:rsidRDefault="004F5817" w:rsidP="004F5817">
      <w:pPr>
        <w:spacing w:line="360" w:lineRule="auto"/>
        <w:ind w:firstLine="720"/>
        <w:jc w:val="both"/>
        <w:rPr>
          <w:b/>
          <w:sz w:val="24"/>
        </w:rPr>
      </w:pPr>
      <w:r w:rsidRPr="004F5817">
        <w:rPr>
          <w:b/>
          <w:sz w:val="24"/>
        </w:rPr>
        <w:lastRenderedPageBreak/>
        <w:t>Таблица 2.9. Балансы располагаемой тепловой мощности и присоединенной тепловой нагрузки по состоянию на 2024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4F5817" w14:paraId="0A2AB0B2" w14:textId="77777777" w:rsidTr="006E77F2">
        <w:trPr>
          <w:trHeight w:val="798"/>
          <w:tblHeader/>
        </w:trPr>
        <w:tc>
          <w:tcPr>
            <w:tcW w:w="2132" w:type="dxa"/>
            <w:vAlign w:val="center"/>
          </w:tcPr>
          <w:p w14:paraId="079EB52F" w14:textId="77777777" w:rsidR="004F5817" w:rsidRPr="004F5817" w:rsidRDefault="004F5817" w:rsidP="006E77F2">
            <w:pPr>
              <w:pStyle w:val="TableParagraph"/>
              <w:rPr>
                <w:b/>
                <w:sz w:val="20"/>
                <w:szCs w:val="20"/>
              </w:rPr>
            </w:pPr>
            <w:r w:rsidRPr="004F5817">
              <w:rPr>
                <w:b/>
                <w:sz w:val="20"/>
                <w:szCs w:val="20"/>
              </w:rPr>
              <w:t>Номер, наименование котельной</w:t>
            </w:r>
          </w:p>
        </w:tc>
        <w:tc>
          <w:tcPr>
            <w:tcW w:w="1275" w:type="dxa"/>
            <w:vAlign w:val="center"/>
          </w:tcPr>
          <w:p w14:paraId="6E9975E2" w14:textId="77777777" w:rsidR="004F5817" w:rsidRPr="004F5817" w:rsidRDefault="004F5817" w:rsidP="006E77F2">
            <w:pPr>
              <w:pStyle w:val="TableParagraph"/>
              <w:rPr>
                <w:b/>
                <w:sz w:val="20"/>
                <w:szCs w:val="20"/>
              </w:rPr>
            </w:pPr>
            <w:r w:rsidRPr="004F5817">
              <w:rPr>
                <w:b/>
                <w:sz w:val="20"/>
                <w:szCs w:val="20"/>
              </w:rPr>
              <w:t>Установленная тепловая мощность, Гкал/ч</w:t>
            </w:r>
          </w:p>
        </w:tc>
        <w:tc>
          <w:tcPr>
            <w:tcW w:w="1276" w:type="dxa"/>
            <w:vAlign w:val="center"/>
          </w:tcPr>
          <w:p w14:paraId="104C4695" w14:textId="77777777" w:rsidR="004F5817" w:rsidRPr="004F5817" w:rsidRDefault="004F5817" w:rsidP="006E77F2">
            <w:pPr>
              <w:pStyle w:val="TableParagraph"/>
              <w:rPr>
                <w:b/>
                <w:sz w:val="20"/>
                <w:szCs w:val="20"/>
              </w:rPr>
            </w:pPr>
            <w:r w:rsidRPr="004F5817">
              <w:rPr>
                <w:b/>
                <w:sz w:val="20"/>
                <w:szCs w:val="20"/>
              </w:rPr>
              <w:t>Располагаемая тепловая</w:t>
            </w:r>
          </w:p>
          <w:p w14:paraId="593C6FC2" w14:textId="77777777" w:rsidR="004F5817" w:rsidRPr="004F5817" w:rsidRDefault="004F5817" w:rsidP="006E77F2">
            <w:pPr>
              <w:pStyle w:val="TableParagraph"/>
              <w:rPr>
                <w:b/>
                <w:sz w:val="20"/>
                <w:szCs w:val="20"/>
              </w:rPr>
            </w:pPr>
            <w:r w:rsidRPr="004F5817">
              <w:rPr>
                <w:b/>
                <w:w w:val="95"/>
                <w:sz w:val="20"/>
                <w:szCs w:val="20"/>
              </w:rPr>
              <w:t xml:space="preserve">мощность, </w:t>
            </w:r>
            <w:r w:rsidRPr="004F5817">
              <w:rPr>
                <w:b/>
                <w:sz w:val="20"/>
                <w:szCs w:val="20"/>
              </w:rPr>
              <w:t>Гкал/ч</w:t>
            </w:r>
          </w:p>
        </w:tc>
        <w:tc>
          <w:tcPr>
            <w:tcW w:w="1134" w:type="dxa"/>
            <w:vAlign w:val="center"/>
          </w:tcPr>
          <w:p w14:paraId="7E985710" w14:textId="77777777" w:rsidR="004F5817" w:rsidRPr="004F5817" w:rsidRDefault="004F5817" w:rsidP="006E77F2">
            <w:pPr>
              <w:pStyle w:val="TableParagraph"/>
              <w:rPr>
                <w:b/>
                <w:sz w:val="20"/>
                <w:szCs w:val="20"/>
              </w:rPr>
            </w:pPr>
            <w:r w:rsidRPr="004F5817">
              <w:rPr>
                <w:b/>
                <w:sz w:val="20"/>
                <w:szCs w:val="20"/>
              </w:rPr>
              <w:t xml:space="preserve">Собственные нужды источника, </w:t>
            </w:r>
            <w:r w:rsidRPr="004F5817">
              <w:rPr>
                <w:b/>
                <w:w w:val="95"/>
                <w:sz w:val="20"/>
                <w:szCs w:val="20"/>
              </w:rPr>
              <w:t>Гкал/ч</w:t>
            </w:r>
          </w:p>
        </w:tc>
        <w:tc>
          <w:tcPr>
            <w:tcW w:w="992" w:type="dxa"/>
            <w:vAlign w:val="center"/>
          </w:tcPr>
          <w:p w14:paraId="35510F1A" w14:textId="77777777" w:rsidR="004F5817" w:rsidRPr="004F5817" w:rsidRDefault="004F5817" w:rsidP="006E77F2">
            <w:pPr>
              <w:pStyle w:val="TableParagraph"/>
              <w:rPr>
                <w:b/>
                <w:sz w:val="20"/>
                <w:szCs w:val="20"/>
              </w:rPr>
            </w:pPr>
            <w:r w:rsidRPr="004F5817">
              <w:rPr>
                <w:b/>
                <w:w w:val="95"/>
                <w:sz w:val="20"/>
                <w:szCs w:val="20"/>
              </w:rPr>
              <w:t xml:space="preserve">Тепловые </w:t>
            </w:r>
            <w:r w:rsidRPr="004F5817">
              <w:rPr>
                <w:b/>
                <w:sz w:val="20"/>
                <w:szCs w:val="20"/>
              </w:rPr>
              <w:t>потери в сетях, Гкал/ч</w:t>
            </w:r>
          </w:p>
        </w:tc>
        <w:tc>
          <w:tcPr>
            <w:tcW w:w="1276" w:type="dxa"/>
            <w:vAlign w:val="center"/>
          </w:tcPr>
          <w:p w14:paraId="01BD2FE4" w14:textId="77777777" w:rsidR="004F5817" w:rsidRPr="004F5817" w:rsidRDefault="004F5817" w:rsidP="006E77F2">
            <w:pPr>
              <w:pStyle w:val="TableParagraph"/>
              <w:rPr>
                <w:b/>
                <w:sz w:val="20"/>
                <w:szCs w:val="20"/>
              </w:rPr>
            </w:pPr>
            <w:r w:rsidRPr="004F5817">
              <w:rPr>
                <w:b/>
                <w:sz w:val="20"/>
                <w:szCs w:val="20"/>
              </w:rPr>
              <w:t>Тепловая нагрузка потребителей, Гкал/ч</w:t>
            </w:r>
          </w:p>
        </w:tc>
        <w:tc>
          <w:tcPr>
            <w:tcW w:w="1559" w:type="dxa"/>
            <w:vAlign w:val="center"/>
          </w:tcPr>
          <w:p w14:paraId="51E2F054" w14:textId="77777777" w:rsidR="004F5817" w:rsidRPr="004F5817" w:rsidRDefault="004F5817" w:rsidP="006E77F2">
            <w:pPr>
              <w:pStyle w:val="TableParagraph"/>
              <w:rPr>
                <w:b/>
                <w:sz w:val="20"/>
                <w:szCs w:val="20"/>
              </w:rPr>
            </w:pPr>
            <w:r w:rsidRPr="004F5817">
              <w:rPr>
                <w:b/>
                <w:w w:val="95"/>
                <w:sz w:val="20"/>
                <w:szCs w:val="20"/>
              </w:rPr>
              <w:t xml:space="preserve">Резерв/дефицит </w:t>
            </w:r>
            <w:r w:rsidRPr="004F5817">
              <w:rPr>
                <w:b/>
                <w:sz w:val="20"/>
                <w:szCs w:val="20"/>
              </w:rPr>
              <w:t>тепловой мощности, Гкал/ч</w:t>
            </w:r>
          </w:p>
        </w:tc>
      </w:tr>
      <w:tr w:rsidR="005A651C" w:rsidRPr="004F5817" w14:paraId="3FF7DEDD" w14:textId="77777777" w:rsidTr="006E77F2">
        <w:trPr>
          <w:trHeight w:val="489"/>
        </w:trPr>
        <w:tc>
          <w:tcPr>
            <w:tcW w:w="2132" w:type="dxa"/>
          </w:tcPr>
          <w:p w14:paraId="22C94F8B" w14:textId="77777777" w:rsidR="005A651C" w:rsidRPr="004F5817" w:rsidRDefault="005A651C" w:rsidP="005A651C">
            <w:pPr>
              <w:pStyle w:val="TableParagraph"/>
              <w:ind w:left="142"/>
              <w:jc w:val="left"/>
              <w:rPr>
                <w:sz w:val="20"/>
                <w:szCs w:val="20"/>
              </w:rPr>
            </w:pPr>
            <w:r w:rsidRPr="004F5817">
              <w:rPr>
                <w:sz w:val="20"/>
                <w:szCs w:val="20"/>
              </w:rPr>
              <w:t>Котельная ППШ ООО «Кузбасская Энергокомпания»</w:t>
            </w:r>
          </w:p>
        </w:tc>
        <w:tc>
          <w:tcPr>
            <w:tcW w:w="1275" w:type="dxa"/>
            <w:vAlign w:val="center"/>
          </w:tcPr>
          <w:p w14:paraId="1FFD47C9" w14:textId="77777777" w:rsidR="005A651C" w:rsidRPr="004F5817" w:rsidRDefault="005A651C" w:rsidP="005A651C">
            <w:pPr>
              <w:pStyle w:val="TableParagraph"/>
              <w:rPr>
                <w:sz w:val="20"/>
                <w:szCs w:val="20"/>
              </w:rPr>
            </w:pPr>
            <w:r w:rsidRPr="004F5817">
              <w:rPr>
                <w:sz w:val="20"/>
                <w:szCs w:val="20"/>
              </w:rPr>
              <w:t>60,0</w:t>
            </w:r>
          </w:p>
        </w:tc>
        <w:tc>
          <w:tcPr>
            <w:tcW w:w="1276" w:type="dxa"/>
            <w:vAlign w:val="center"/>
          </w:tcPr>
          <w:p w14:paraId="52B7BE03" w14:textId="77777777" w:rsidR="005A651C" w:rsidRPr="004F5817" w:rsidRDefault="005A651C" w:rsidP="005A651C">
            <w:pPr>
              <w:pStyle w:val="TableParagraph"/>
              <w:rPr>
                <w:sz w:val="20"/>
                <w:szCs w:val="20"/>
              </w:rPr>
            </w:pPr>
            <w:r w:rsidRPr="004F5817">
              <w:rPr>
                <w:sz w:val="20"/>
                <w:szCs w:val="20"/>
              </w:rPr>
              <w:t>60,0</w:t>
            </w:r>
          </w:p>
        </w:tc>
        <w:tc>
          <w:tcPr>
            <w:tcW w:w="1134" w:type="dxa"/>
            <w:vAlign w:val="center"/>
          </w:tcPr>
          <w:p w14:paraId="6E016AAE" w14:textId="54854B99" w:rsidR="005A651C" w:rsidRPr="004F5817" w:rsidRDefault="005A651C" w:rsidP="005A651C">
            <w:pPr>
              <w:pStyle w:val="TableParagraph"/>
              <w:rPr>
                <w:sz w:val="20"/>
                <w:szCs w:val="20"/>
              </w:rPr>
            </w:pPr>
            <w:r w:rsidRPr="005A651C">
              <w:rPr>
                <w:sz w:val="20"/>
                <w:szCs w:val="20"/>
              </w:rPr>
              <w:t>1,5</w:t>
            </w:r>
          </w:p>
        </w:tc>
        <w:tc>
          <w:tcPr>
            <w:tcW w:w="992" w:type="dxa"/>
            <w:vAlign w:val="center"/>
          </w:tcPr>
          <w:p w14:paraId="47667D23" w14:textId="028BC957" w:rsidR="005A651C" w:rsidRPr="004F5817" w:rsidRDefault="005A651C" w:rsidP="005A651C">
            <w:pPr>
              <w:pStyle w:val="TableParagraph"/>
              <w:rPr>
                <w:sz w:val="20"/>
                <w:szCs w:val="20"/>
              </w:rPr>
            </w:pPr>
            <w:r w:rsidRPr="005A651C">
              <w:rPr>
                <w:sz w:val="20"/>
                <w:szCs w:val="20"/>
              </w:rPr>
              <w:t>2,631</w:t>
            </w:r>
          </w:p>
        </w:tc>
        <w:tc>
          <w:tcPr>
            <w:tcW w:w="1276" w:type="dxa"/>
            <w:vAlign w:val="center"/>
          </w:tcPr>
          <w:p w14:paraId="41DB7F28" w14:textId="6FAEB086" w:rsidR="005A651C" w:rsidRPr="004F5817" w:rsidRDefault="005A651C" w:rsidP="005A651C">
            <w:pPr>
              <w:pStyle w:val="TableParagraph"/>
              <w:rPr>
                <w:sz w:val="20"/>
                <w:szCs w:val="20"/>
              </w:rPr>
            </w:pPr>
            <w:r w:rsidRPr="005A651C">
              <w:rPr>
                <w:sz w:val="20"/>
                <w:szCs w:val="20"/>
              </w:rPr>
              <w:t>41,406</w:t>
            </w:r>
          </w:p>
        </w:tc>
        <w:tc>
          <w:tcPr>
            <w:tcW w:w="1559" w:type="dxa"/>
            <w:vAlign w:val="center"/>
          </w:tcPr>
          <w:p w14:paraId="1CA9FA66" w14:textId="56EFC7AC" w:rsidR="005A651C" w:rsidRPr="004F5817" w:rsidRDefault="005A651C" w:rsidP="005A651C">
            <w:pPr>
              <w:pStyle w:val="TableParagraph"/>
              <w:rPr>
                <w:sz w:val="20"/>
                <w:szCs w:val="20"/>
              </w:rPr>
            </w:pPr>
            <w:r w:rsidRPr="005A651C">
              <w:rPr>
                <w:sz w:val="20"/>
                <w:szCs w:val="20"/>
              </w:rPr>
              <w:t>14,463</w:t>
            </w:r>
          </w:p>
        </w:tc>
      </w:tr>
      <w:tr w:rsidR="005A651C" w:rsidRPr="004F5817" w14:paraId="438A17E2" w14:textId="77777777" w:rsidTr="006E77F2">
        <w:trPr>
          <w:trHeight w:val="357"/>
        </w:trPr>
        <w:tc>
          <w:tcPr>
            <w:tcW w:w="2132" w:type="dxa"/>
          </w:tcPr>
          <w:p w14:paraId="232DACE3" w14:textId="77777777" w:rsidR="005A651C" w:rsidRPr="004F5817" w:rsidRDefault="005A651C" w:rsidP="005A651C">
            <w:pPr>
              <w:pStyle w:val="TableParagraph"/>
              <w:ind w:left="142"/>
              <w:jc w:val="left"/>
              <w:rPr>
                <w:sz w:val="20"/>
                <w:szCs w:val="20"/>
              </w:rPr>
            </w:pPr>
            <w:r w:rsidRPr="004F5817">
              <w:rPr>
                <w:sz w:val="20"/>
                <w:szCs w:val="20"/>
              </w:rPr>
              <w:t>Котельная ППШ-2  ООО «Кузбасская Энергокомпания»</w:t>
            </w:r>
          </w:p>
        </w:tc>
        <w:tc>
          <w:tcPr>
            <w:tcW w:w="1275" w:type="dxa"/>
            <w:vAlign w:val="center"/>
          </w:tcPr>
          <w:p w14:paraId="2A4E49D2" w14:textId="77777777" w:rsidR="005A651C" w:rsidRPr="004F5817" w:rsidRDefault="005A651C" w:rsidP="005A651C">
            <w:pPr>
              <w:pStyle w:val="TableParagraph"/>
              <w:rPr>
                <w:sz w:val="20"/>
                <w:szCs w:val="20"/>
              </w:rPr>
            </w:pPr>
            <w:r w:rsidRPr="004F5817">
              <w:rPr>
                <w:sz w:val="20"/>
                <w:szCs w:val="20"/>
              </w:rPr>
              <w:t>19,5</w:t>
            </w:r>
          </w:p>
        </w:tc>
        <w:tc>
          <w:tcPr>
            <w:tcW w:w="1276" w:type="dxa"/>
            <w:vAlign w:val="center"/>
          </w:tcPr>
          <w:p w14:paraId="1872D076" w14:textId="77777777" w:rsidR="005A651C" w:rsidRPr="004F5817" w:rsidRDefault="005A651C" w:rsidP="005A651C">
            <w:pPr>
              <w:pStyle w:val="TableParagraph"/>
              <w:rPr>
                <w:sz w:val="20"/>
                <w:szCs w:val="20"/>
              </w:rPr>
            </w:pPr>
            <w:r w:rsidRPr="004F5817">
              <w:rPr>
                <w:sz w:val="20"/>
                <w:szCs w:val="20"/>
              </w:rPr>
              <w:t>19,5</w:t>
            </w:r>
          </w:p>
        </w:tc>
        <w:tc>
          <w:tcPr>
            <w:tcW w:w="1134" w:type="dxa"/>
            <w:vAlign w:val="center"/>
          </w:tcPr>
          <w:p w14:paraId="07B40A2D" w14:textId="77BEA1EA" w:rsidR="005A651C" w:rsidRPr="004F5817" w:rsidRDefault="005A651C" w:rsidP="005A651C">
            <w:pPr>
              <w:pStyle w:val="TableParagraph"/>
              <w:rPr>
                <w:sz w:val="20"/>
                <w:szCs w:val="20"/>
              </w:rPr>
            </w:pPr>
            <w:r w:rsidRPr="005A651C">
              <w:rPr>
                <w:sz w:val="20"/>
                <w:szCs w:val="20"/>
              </w:rPr>
              <w:t>0,413</w:t>
            </w:r>
          </w:p>
        </w:tc>
        <w:tc>
          <w:tcPr>
            <w:tcW w:w="992" w:type="dxa"/>
            <w:vAlign w:val="center"/>
          </w:tcPr>
          <w:p w14:paraId="20F70284" w14:textId="7AA98CAE" w:rsidR="005A651C" w:rsidRPr="004F5817" w:rsidRDefault="005A651C" w:rsidP="005A651C">
            <w:pPr>
              <w:pStyle w:val="TableParagraph"/>
              <w:rPr>
                <w:sz w:val="20"/>
                <w:szCs w:val="20"/>
              </w:rPr>
            </w:pPr>
            <w:r w:rsidRPr="005A651C">
              <w:rPr>
                <w:sz w:val="20"/>
                <w:szCs w:val="20"/>
              </w:rPr>
              <w:t>0,724</w:t>
            </w:r>
          </w:p>
        </w:tc>
        <w:tc>
          <w:tcPr>
            <w:tcW w:w="1276" w:type="dxa"/>
            <w:vAlign w:val="center"/>
          </w:tcPr>
          <w:p w14:paraId="3F285533" w14:textId="32D83BA3" w:rsidR="005A651C" w:rsidRPr="004F5817" w:rsidRDefault="005A651C" w:rsidP="005A651C">
            <w:pPr>
              <w:pStyle w:val="TableParagraph"/>
              <w:rPr>
                <w:sz w:val="20"/>
                <w:szCs w:val="20"/>
              </w:rPr>
            </w:pPr>
            <w:r w:rsidRPr="005A651C">
              <w:rPr>
                <w:sz w:val="20"/>
                <w:szCs w:val="20"/>
              </w:rPr>
              <w:t>10,398</w:t>
            </w:r>
          </w:p>
        </w:tc>
        <w:tc>
          <w:tcPr>
            <w:tcW w:w="1559" w:type="dxa"/>
            <w:vAlign w:val="center"/>
          </w:tcPr>
          <w:p w14:paraId="095957CD" w14:textId="0FF85C9F" w:rsidR="005A651C" w:rsidRPr="004F5817" w:rsidRDefault="005A651C" w:rsidP="005A651C">
            <w:pPr>
              <w:pStyle w:val="TableParagraph"/>
              <w:rPr>
                <w:sz w:val="20"/>
                <w:szCs w:val="20"/>
              </w:rPr>
            </w:pPr>
            <w:r w:rsidRPr="005A651C">
              <w:rPr>
                <w:sz w:val="20"/>
                <w:szCs w:val="20"/>
              </w:rPr>
              <w:t>7,965</w:t>
            </w:r>
          </w:p>
        </w:tc>
      </w:tr>
      <w:tr w:rsidR="005A651C" w:rsidRPr="004F5817" w14:paraId="3734098F" w14:textId="77777777" w:rsidTr="006E77F2">
        <w:trPr>
          <w:trHeight w:val="368"/>
        </w:trPr>
        <w:tc>
          <w:tcPr>
            <w:tcW w:w="2132" w:type="dxa"/>
          </w:tcPr>
          <w:p w14:paraId="23C30CB9" w14:textId="77777777" w:rsidR="005A651C" w:rsidRPr="004F5817" w:rsidRDefault="005A651C" w:rsidP="005A651C">
            <w:pPr>
              <w:pStyle w:val="TableParagraph"/>
              <w:ind w:left="142"/>
              <w:jc w:val="left"/>
              <w:rPr>
                <w:sz w:val="20"/>
                <w:szCs w:val="20"/>
              </w:rPr>
            </w:pPr>
            <w:r w:rsidRPr="004F5817">
              <w:rPr>
                <w:sz w:val="20"/>
                <w:szCs w:val="20"/>
              </w:rPr>
              <w:t>Котельная №28 ООО «Кузбасская Энергокомпания»</w:t>
            </w:r>
          </w:p>
        </w:tc>
        <w:tc>
          <w:tcPr>
            <w:tcW w:w="1275" w:type="dxa"/>
            <w:vAlign w:val="center"/>
          </w:tcPr>
          <w:p w14:paraId="0CCBE3F6" w14:textId="77777777" w:rsidR="005A651C" w:rsidRPr="004F5817" w:rsidRDefault="005A651C" w:rsidP="005A651C">
            <w:pPr>
              <w:pStyle w:val="TableParagraph"/>
              <w:rPr>
                <w:sz w:val="20"/>
                <w:szCs w:val="20"/>
              </w:rPr>
            </w:pPr>
            <w:r w:rsidRPr="004F5817">
              <w:rPr>
                <w:sz w:val="20"/>
                <w:szCs w:val="20"/>
              </w:rPr>
              <w:t>6,4</w:t>
            </w:r>
          </w:p>
        </w:tc>
        <w:tc>
          <w:tcPr>
            <w:tcW w:w="1276" w:type="dxa"/>
            <w:vAlign w:val="center"/>
          </w:tcPr>
          <w:p w14:paraId="04F5042D" w14:textId="77777777" w:rsidR="005A651C" w:rsidRPr="004F5817" w:rsidRDefault="005A651C" w:rsidP="005A651C">
            <w:pPr>
              <w:pStyle w:val="TableParagraph"/>
              <w:rPr>
                <w:sz w:val="20"/>
                <w:szCs w:val="20"/>
              </w:rPr>
            </w:pPr>
            <w:r w:rsidRPr="004F5817">
              <w:rPr>
                <w:sz w:val="20"/>
                <w:szCs w:val="20"/>
              </w:rPr>
              <w:t>6,4</w:t>
            </w:r>
          </w:p>
        </w:tc>
        <w:tc>
          <w:tcPr>
            <w:tcW w:w="1134" w:type="dxa"/>
            <w:vAlign w:val="center"/>
          </w:tcPr>
          <w:p w14:paraId="46ADE17A" w14:textId="6DB01890" w:rsidR="005A651C" w:rsidRPr="004F5817" w:rsidRDefault="005A651C" w:rsidP="005A651C">
            <w:pPr>
              <w:pStyle w:val="TableParagraph"/>
              <w:rPr>
                <w:sz w:val="20"/>
                <w:szCs w:val="20"/>
              </w:rPr>
            </w:pPr>
            <w:r w:rsidRPr="005A651C">
              <w:rPr>
                <w:sz w:val="20"/>
                <w:szCs w:val="20"/>
              </w:rPr>
              <w:t>0,189</w:t>
            </w:r>
          </w:p>
        </w:tc>
        <w:tc>
          <w:tcPr>
            <w:tcW w:w="992" w:type="dxa"/>
            <w:vAlign w:val="center"/>
          </w:tcPr>
          <w:p w14:paraId="17AFE8D4" w14:textId="1E6FFAA3" w:rsidR="005A651C" w:rsidRPr="004F5817" w:rsidRDefault="005A651C" w:rsidP="005A651C">
            <w:pPr>
              <w:pStyle w:val="TableParagraph"/>
              <w:rPr>
                <w:sz w:val="20"/>
                <w:szCs w:val="20"/>
              </w:rPr>
            </w:pPr>
            <w:r w:rsidRPr="005A651C">
              <w:rPr>
                <w:sz w:val="20"/>
                <w:szCs w:val="20"/>
              </w:rPr>
              <w:t>0,326</w:t>
            </w:r>
          </w:p>
        </w:tc>
        <w:tc>
          <w:tcPr>
            <w:tcW w:w="1276" w:type="dxa"/>
            <w:vAlign w:val="center"/>
          </w:tcPr>
          <w:p w14:paraId="5283C8E2" w14:textId="11B0642D" w:rsidR="005A651C" w:rsidRPr="004F5817" w:rsidRDefault="005A651C" w:rsidP="005A651C">
            <w:pPr>
              <w:pStyle w:val="TableParagraph"/>
              <w:rPr>
                <w:sz w:val="20"/>
                <w:szCs w:val="20"/>
              </w:rPr>
            </w:pPr>
            <w:r w:rsidRPr="005A651C">
              <w:rPr>
                <w:sz w:val="20"/>
                <w:szCs w:val="20"/>
              </w:rPr>
              <w:t>5,167</w:t>
            </w:r>
          </w:p>
        </w:tc>
        <w:tc>
          <w:tcPr>
            <w:tcW w:w="1559" w:type="dxa"/>
            <w:vAlign w:val="center"/>
          </w:tcPr>
          <w:p w14:paraId="24BE64F6" w14:textId="0C43ED9D" w:rsidR="005A651C" w:rsidRPr="004F5817" w:rsidRDefault="005A651C" w:rsidP="005A651C">
            <w:pPr>
              <w:pStyle w:val="TableParagraph"/>
              <w:rPr>
                <w:sz w:val="20"/>
                <w:szCs w:val="20"/>
              </w:rPr>
            </w:pPr>
            <w:r w:rsidRPr="005A651C">
              <w:rPr>
                <w:sz w:val="20"/>
                <w:szCs w:val="20"/>
              </w:rPr>
              <w:t>0,718</w:t>
            </w:r>
          </w:p>
        </w:tc>
      </w:tr>
      <w:tr w:rsidR="005A651C" w:rsidRPr="004F5817" w14:paraId="7853F868" w14:textId="77777777" w:rsidTr="006E77F2">
        <w:trPr>
          <w:trHeight w:val="377"/>
        </w:trPr>
        <w:tc>
          <w:tcPr>
            <w:tcW w:w="2132" w:type="dxa"/>
          </w:tcPr>
          <w:p w14:paraId="625F84C5" w14:textId="77777777" w:rsidR="005A651C" w:rsidRPr="004F5817" w:rsidRDefault="005A651C" w:rsidP="005A651C">
            <w:pPr>
              <w:pStyle w:val="TableParagraph"/>
              <w:ind w:left="142"/>
              <w:jc w:val="left"/>
              <w:rPr>
                <w:sz w:val="20"/>
                <w:szCs w:val="20"/>
              </w:rPr>
            </w:pPr>
            <w:r w:rsidRPr="004F5817">
              <w:rPr>
                <w:sz w:val="20"/>
                <w:szCs w:val="20"/>
              </w:rPr>
              <w:t>Котельная №29 ООО «Кузбасская Энергокомпания»</w:t>
            </w:r>
          </w:p>
        </w:tc>
        <w:tc>
          <w:tcPr>
            <w:tcW w:w="1275" w:type="dxa"/>
            <w:vAlign w:val="center"/>
          </w:tcPr>
          <w:p w14:paraId="057560E5" w14:textId="77777777" w:rsidR="005A651C" w:rsidRPr="004F5817" w:rsidRDefault="005A651C" w:rsidP="005A651C">
            <w:pPr>
              <w:pStyle w:val="TableParagraph"/>
              <w:rPr>
                <w:sz w:val="20"/>
                <w:szCs w:val="20"/>
              </w:rPr>
            </w:pPr>
            <w:r w:rsidRPr="004F5817">
              <w:rPr>
                <w:sz w:val="20"/>
                <w:szCs w:val="20"/>
              </w:rPr>
              <w:t>10,3</w:t>
            </w:r>
          </w:p>
        </w:tc>
        <w:tc>
          <w:tcPr>
            <w:tcW w:w="1276" w:type="dxa"/>
            <w:vAlign w:val="center"/>
          </w:tcPr>
          <w:p w14:paraId="0312F72E" w14:textId="77777777" w:rsidR="005A651C" w:rsidRPr="004F5817" w:rsidRDefault="005A651C" w:rsidP="005A651C">
            <w:pPr>
              <w:pStyle w:val="TableParagraph"/>
              <w:rPr>
                <w:sz w:val="20"/>
                <w:szCs w:val="20"/>
              </w:rPr>
            </w:pPr>
            <w:r w:rsidRPr="004F5817">
              <w:rPr>
                <w:sz w:val="20"/>
                <w:szCs w:val="20"/>
              </w:rPr>
              <w:t>10,3</w:t>
            </w:r>
          </w:p>
        </w:tc>
        <w:tc>
          <w:tcPr>
            <w:tcW w:w="1134" w:type="dxa"/>
            <w:vAlign w:val="center"/>
          </w:tcPr>
          <w:p w14:paraId="09A145DA" w14:textId="73502D75" w:rsidR="005A651C" w:rsidRPr="004F5817" w:rsidRDefault="005A651C" w:rsidP="005A651C">
            <w:pPr>
              <w:pStyle w:val="TableParagraph"/>
              <w:rPr>
                <w:sz w:val="20"/>
                <w:szCs w:val="20"/>
              </w:rPr>
            </w:pPr>
            <w:r w:rsidRPr="005A651C">
              <w:rPr>
                <w:sz w:val="20"/>
                <w:szCs w:val="20"/>
              </w:rPr>
              <w:t>0,24</w:t>
            </w:r>
          </w:p>
        </w:tc>
        <w:tc>
          <w:tcPr>
            <w:tcW w:w="992" w:type="dxa"/>
            <w:vAlign w:val="center"/>
          </w:tcPr>
          <w:p w14:paraId="0B018123" w14:textId="47E4393C" w:rsidR="005A651C" w:rsidRPr="004F5817" w:rsidRDefault="005A651C" w:rsidP="005A651C">
            <w:pPr>
              <w:pStyle w:val="TableParagraph"/>
              <w:rPr>
                <w:sz w:val="20"/>
                <w:szCs w:val="20"/>
              </w:rPr>
            </w:pPr>
            <w:r w:rsidRPr="005A651C">
              <w:rPr>
                <w:sz w:val="20"/>
                <w:szCs w:val="20"/>
              </w:rPr>
              <w:t>0,331</w:t>
            </w:r>
          </w:p>
        </w:tc>
        <w:tc>
          <w:tcPr>
            <w:tcW w:w="1276" w:type="dxa"/>
            <w:vAlign w:val="center"/>
          </w:tcPr>
          <w:p w14:paraId="53C3C404" w14:textId="24A65906" w:rsidR="005A651C" w:rsidRPr="004F5817" w:rsidRDefault="005A651C" w:rsidP="005A651C">
            <w:pPr>
              <w:pStyle w:val="TableParagraph"/>
              <w:rPr>
                <w:sz w:val="20"/>
                <w:szCs w:val="20"/>
              </w:rPr>
            </w:pPr>
            <w:r w:rsidRPr="005A651C">
              <w:rPr>
                <w:sz w:val="20"/>
                <w:szCs w:val="20"/>
              </w:rPr>
              <w:t>5,52</w:t>
            </w:r>
          </w:p>
        </w:tc>
        <w:tc>
          <w:tcPr>
            <w:tcW w:w="1559" w:type="dxa"/>
            <w:vAlign w:val="center"/>
          </w:tcPr>
          <w:p w14:paraId="1843B3C3" w14:textId="71375389" w:rsidR="005A651C" w:rsidRPr="004F5817" w:rsidRDefault="005A651C" w:rsidP="005A651C">
            <w:pPr>
              <w:pStyle w:val="TableParagraph"/>
              <w:rPr>
                <w:sz w:val="20"/>
                <w:szCs w:val="20"/>
              </w:rPr>
            </w:pPr>
            <w:r w:rsidRPr="005A651C">
              <w:rPr>
                <w:sz w:val="20"/>
                <w:szCs w:val="20"/>
              </w:rPr>
              <w:t>0,549</w:t>
            </w:r>
          </w:p>
        </w:tc>
      </w:tr>
      <w:tr w:rsidR="005A651C" w:rsidRPr="004F5817" w14:paraId="36B56705" w14:textId="77777777" w:rsidTr="006E77F2">
        <w:trPr>
          <w:trHeight w:val="245"/>
        </w:trPr>
        <w:tc>
          <w:tcPr>
            <w:tcW w:w="2132" w:type="dxa"/>
          </w:tcPr>
          <w:p w14:paraId="486DB34E" w14:textId="77777777" w:rsidR="005A651C" w:rsidRPr="004F5817" w:rsidRDefault="005A651C" w:rsidP="005A651C">
            <w:pPr>
              <w:pStyle w:val="TableParagraph"/>
              <w:ind w:left="142"/>
              <w:jc w:val="left"/>
              <w:rPr>
                <w:sz w:val="20"/>
                <w:szCs w:val="20"/>
              </w:rPr>
            </w:pPr>
            <w:r w:rsidRPr="004F5817">
              <w:rPr>
                <w:sz w:val="20"/>
                <w:szCs w:val="20"/>
              </w:rPr>
              <w:t>Котельная №32 ООО «Кузбасская Энергокомпания»</w:t>
            </w:r>
          </w:p>
        </w:tc>
        <w:tc>
          <w:tcPr>
            <w:tcW w:w="1275" w:type="dxa"/>
            <w:vAlign w:val="center"/>
          </w:tcPr>
          <w:p w14:paraId="33848530" w14:textId="77777777" w:rsidR="005A651C" w:rsidRPr="004F5817" w:rsidRDefault="005A651C" w:rsidP="005A651C">
            <w:pPr>
              <w:pStyle w:val="TableParagraph"/>
              <w:rPr>
                <w:sz w:val="20"/>
                <w:szCs w:val="20"/>
              </w:rPr>
            </w:pPr>
            <w:r w:rsidRPr="004F5817">
              <w:rPr>
                <w:sz w:val="20"/>
                <w:szCs w:val="20"/>
              </w:rPr>
              <w:t>0,84</w:t>
            </w:r>
          </w:p>
        </w:tc>
        <w:tc>
          <w:tcPr>
            <w:tcW w:w="1276" w:type="dxa"/>
            <w:vAlign w:val="center"/>
          </w:tcPr>
          <w:p w14:paraId="7DF651B5" w14:textId="77777777" w:rsidR="005A651C" w:rsidRPr="004F5817" w:rsidRDefault="005A651C" w:rsidP="005A651C">
            <w:pPr>
              <w:pStyle w:val="TableParagraph"/>
              <w:rPr>
                <w:sz w:val="20"/>
                <w:szCs w:val="20"/>
              </w:rPr>
            </w:pPr>
            <w:r w:rsidRPr="004F5817">
              <w:rPr>
                <w:sz w:val="20"/>
                <w:szCs w:val="20"/>
              </w:rPr>
              <w:t>0,84</w:t>
            </w:r>
          </w:p>
        </w:tc>
        <w:tc>
          <w:tcPr>
            <w:tcW w:w="1134" w:type="dxa"/>
            <w:vAlign w:val="center"/>
          </w:tcPr>
          <w:p w14:paraId="6DA993B3" w14:textId="1A40F6DC" w:rsidR="005A651C" w:rsidRPr="004F5817" w:rsidRDefault="005A651C" w:rsidP="005A651C">
            <w:pPr>
              <w:pStyle w:val="TableParagraph"/>
              <w:rPr>
                <w:sz w:val="20"/>
                <w:szCs w:val="20"/>
              </w:rPr>
            </w:pPr>
            <w:r w:rsidRPr="005A651C">
              <w:rPr>
                <w:sz w:val="20"/>
                <w:szCs w:val="20"/>
              </w:rPr>
              <w:t>0,025</w:t>
            </w:r>
          </w:p>
        </w:tc>
        <w:tc>
          <w:tcPr>
            <w:tcW w:w="992" w:type="dxa"/>
            <w:vAlign w:val="center"/>
          </w:tcPr>
          <w:p w14:paraId="1D94191D" w14:textId="5FB15458" w:rsidR="005A651C" w:rsidRPr="004F5817" w:rsidRDefault="005A651C" w:rsidP="005A651C">
            <w:pPr>
              <w:pStyle w:val="TableParagraph"/>
              <w:rPr>
                <w:sz w:val="20"/>
                <w:szCs w:val="20"/>
              </w:rPr>
            </w:pPr>
            <w:r w:rsidRPr="005A651C">
              <w:rPr>
                <w:sz w:val="20"/>
                <w:szCs w:val="20"/>
              </w:rPr>
              <w:t>0,064</w:t>
            </w:r>
          </w:p>
        </w:tc>
        <w:tc>
          <w:tcPr>
            <w:tcW w:w="1276" w:type="dxa"/>
            <w:vAlign w:val="center"/>
          </w:tcPr>
          <w:p w14:paraId="55943457" w14:textId="0D49AC70" w:rsidR="005A651C" w:rsidRPr="004F5817" w:rsidRDefault="005A651C" w:rsidP="005A651C">
            <w:pPr>
              <w:pStyle w:val="TableParagraph"/>
              <w:rPr>
                <w:sz w:val="20"/>
                <w:szCs w:val="20"/>
              </w:rPr>
            </w:pPr>
            <w:r w:rsidRPr="005A651C">
              <w:rPr>
                <w:sz w:val="20"/>
                <w:szCs w:val="20"/>
              </w:rPr>
              <w:t>0,45</w:t>
            </w:r>
          </w:p>
        </w:tc>
        <w:tc>
          <w:tcPr>
            <w:tcW w:w="1559" w:type="dxa"/>
            <w:vAlign w:val="center"/>
          </w:tcPr>
          <w:p w14:paraId="31A8E066" w14:textId="7F359033" w:rsidR="005A651C" w:rsidRPr="004F5817" w:rsidRDefault="005A651C" w:rsidP="005A651C">
            <w:pPr>
              <w:pStyle w:val="TableParagraph"/>
              <w:rPr>
                <w:sz w:val="20"/>
                <w:szCs w:val="20"/>
              </w:rPr>
            </w:pPr>
            <w:r w:rsidRPr="005A651C">
              <w:rPr>
                <w:sz w:val="20"/>
                <w:szCs w:val="20"/>
              </w:rPr>
              <w:t>0,301</w:t>
            </w:r>
          </w:p>
        </w:tc>
      </w:tr>
      <w:tr w:rsidR="005A651C" w:rsidRPr="004F5817" w14:paraId="2ECF356F" w14:textId="77777777" w:rsidTr="006E77F2">
        <w:trPr>
          <w:trHeight w:val="397"/>
        </w:trPr>
        <w:tc>
          <w:tcPr>
            <w:tcW w:w="2132" w:type="dxa"/>
          </w:tcPr>
          <w:p w14:paraId="683E0CF8" w14:textId="77777777" w:rsidR="005A651C" w:rsidRPr="004F5817" w:rsidRDefault="005A651C" w:rsidP="005A651C">
            <w:pPr>
              <w:pStyle w:val="TableParagraph"/>
              <w:ind w:left="142"/>
              <w:jc w:val="left"/>
              <w:rPr>
                <w:sz w:val="20"/>
                <w:szCs w:val="20"/>
              </w:rPr>
            </w:pPr>
            <w:r w:rsidRPr="004F5817">
              <w:rPr>
                <w:sz w:val="20"/>
                <w:szCs w:val="20"/>
              </w:rPr>
              <w:t>Котельная шахты «Полысаевская» АО «СУЭК-Кузбасс» ПЕ «Спецналадка»</w:t>
            </w:r>
          </w:p>
        </w:tc>
        <w:tc>
          <w:tcPr>
            <w:tcW w:w="1275" w:type="dxa"/>
            <w:vAlign w:val="center"/>
          </w:tcPr>
          <w:p w14:paraId="2F848459" w14:textId="77777777" w:rsidR="005A651C" w:rsidRPr="004F5817" w:rsidRDefault="005A651C" w:rsidP="005A651C">
            <w:pPr>
              <w:pStyle w:val="TableParagraph"/>
              <w:rPr>
                <w:sz w:val="20"/>
                <w:szCs w:val="20"/>
              </w:rPr>
            </w:pPr>
            <w:r w:rsidRPr="004F5817">
              <w:rPr>
                <w:sz w:val="20"/>
                <w:szCs w:val="20"/>
              </w:rPr>
              <w:t>51,28</w:t>
            </w:r>
          </w:p>
        </w:tc>
        <w:tc>
          <w:tcPr>
            <w:tcW w:w="1276" w:type="dxa"/>
            <w:vAlign w:val="center"/>
          </w:tcPr>
          <w:p w14:paraId="09D626A6" w14:textId="77777777" w:rsidR="005A651C" w:rsidRPr="004F5817" w:rsidRDefault="005A651C" w:rsidP="005A651C">
            <w:pPr>
              <w:pStyle w:val="TableParagraph"/>
              <w:rPr>
                <w:sz w:val="20"/>
                <w:szCs w:val="20"/>
              </w:rPr>
            </w:pPr>
            <w:r w:rsidRPr="004F5817">
              <w:rPr>
                <w:sz w:val="20"/>
                <w:szCs w:val="20"/>
              </w:rPr>
              <w:t>51,28</w:t>
            </w:r>
          </w:p>
        </w:tc>
        <w:tc>
          <w:tcPr>
            <w:tcW w:w="1134" w:type="dxa"/>
            <w:vAlign w:val="center"/>
          </w:tcPr>
          <w:p w14:paraId="77955963" w14:textId="5B61DE14" w:rsidR="005A651C" w:rsidRPr="004F5817" w:rsidRDefault="005A651C" w:rsidP="005A651C">
            <w:pPr>
              <w:pStyle w:val="TableParagraph"/>
              <w:rPr>
                <w:sz w:val="20"/>
                <w:szCs w:val="20"/>
              </w:rPr>
            </w:pPr>
            <w:r w:rsidRPr="005A651C">
              <w:rPr>
                <w:sz w:val="20"/>
                <w:szCs w:val="20"/>
              </w:rPr>
              <w:t>0,701</w:t>
            </w:r>
          </w:p>
        </w:tc>
        <w:tc>
          <w:tcPr>
            <w:tcW w:w="992" w:type="dxa"/>
            <w:vAlign w:val="center"/>
          </w:tcPr>
          <w:p w14:paraId="379315D0" w14:textId="710D2F34" w:rsidR="005A651C" w:rsidRPr="004F5817" w:rsidRDefault="005A651C" w:rsidP="005A651C">
            <w:pPr>
              <w:pStyle w:val="TableParagraph"/>
              <w:rPr>
                <w:sz w:val="20"/>
                <w:szCs w:val="20"/>
              </w:rPr>
            </w:pPr>
            <w:r w:rsidRPr="005A651C">
              <w:rPr>
                <w:sz w:val="20"/>
                <w:szCs w:val="20"/>
              </w:rPr>
              <w:t>2,165</w:t>
            </w:r>
          </w:p>
        </w:tc>
        <w:tc>
          <w:tcPr>
            <w:tcW w:w="1276" w:type="dxa"/>
            <w:vAlign w:val="center"/>
          </w:tcPr>
          <w:p w14:paraId="20B8A74E" w14:textId="18262C89" w:rsidR="005A651C" w:rsidRPr="004F5817" w:rsidRDefault="005A651C" w:rsidP="005A651C">
            <w:pPr>
              <w:pStyle w:val="TableParagraph"/>
              <w:rPr>
                <w:sz w:val="20"/>
                <w:szCs w:val="20"/>
              </w:rPr>
            </w:pPr>
            <w:r w:rsidRPr="005A651C">
              <w:rPr>
                <w:sz w:val="20"/>
                <w:szCs w:val="20"/>
              </w:rPr>
              <w:t>12,194</w:t>
            </w:r>
          </w:p>
        </w:tc>
        <w:tc>
          <w:tcPr>
            <w:tcW w:w="1559" w:type="dxa"/>
            <w:vAlign w:val="center"/>
          </w:tcPr>
          <w:p w14:paraId="66F70D89" w14:textId="5D7EDC22" w:rsidR="005A651C" w:rsidRPr="004F5817" w:rsidRDefault="005A651C" w:rsidP="005A651C">
            <w:pPr>
              <w:pStyle w:val="TableParagraph"/>
              <w:rPr>
                <w:sz w:val="20"/>
                <w:szCs w:val="20"/>
              </w:rPr>
            </w:pPr>
            <w:r w:rsidRPr="005A651C">
              <w:rPr>
                <w:sz w:val="20"/>
                <w:szCs w:val="20"/>
              </w:rPr>
              <w:t>36,22</w:t>
            </w:r>
          </w:p>
        </w:tc>
      </w:tr>
      <w:tr w:rsidR="005A651C" w:rsidRPr="004F5817" w14:paraId="52E37C28" w14:textId="77777777" w:rsidTr="006E77F2">
        <w:trPr>
          <w:trHeight w:val="326"/>
        </w:trPr>
        <w:tc>
          <w:tcPr>
            <w:tcW w:w="2132" w:type="dxa"/>
            <w:vAlign w:val="center"/>
          </w:tcPr>
          <w:p w14:paraId="5E41B60B" w14:textId="77777777" w:rsidR="005A651C" w:rsidRPr="002D50A4" w:rsidRDefault="005A651C" w:rsidP="005A651C">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19F1B238" w14:textId="77777777" w:rsidR="005A651C" w:rsidRPr="002D50A4" w:rsidRDefault="005A651C" w:rsidP="005A651C">
            <w:pPr>
              <w:pStyle w:val="TableParagraph"/>
              <w:rPr>
                <w:sz w:val="20"/>
                <w:szCs w:val="20"/>
              </w:rPr>
            </w:pPr>
            <w:r w:rsidRPr="002D50A4">
              <w:rPr>
                <w:sz w:val="20"/>
                <w:szCs w:val="20"/>
              </w:rPr>
              <w:t>0</w:t>
            </w:r>
          </w:p>
        </w:tc>
        <w:tc>
          <w:tcPr>
            <w:tcW w:w="1276" w:type="dxa"/>
            <w:vAlign w:val="center"/>
          </w:tcPr>
          <w:p w14:paraId="684EC93C" w14:textId="77777777" w:rsidR="005A651C" w:rsidRPr="002D50A4" w:rsidRDefault="005A651C" w:rsidP="005A651C">
            <w:pPr>
              <w:pStyle w:val="TableParagraph"/>
              <w:rPr>
                <w:sz w:val="20"/>
                <w:szCs w:val="20"/>
              </w:rPr>
            </w:pPr>
            <w:r w:rsidRPr="002D50A4">
              <w:rPr>
                <w:sz w:val="20"/>
                <w:szCs w:val="20"/>
              </w:rPr>
              <w:t>0</w:t>
            </w:r>
          </w:p>
        </w:tc>
        <w:tc>
          <w:tcPr>
            <w:tcW w:w="1134" w:type="dxa"/>
            <w:vAlign w:val="center"/>
          </w:tcPr>
          <w:p w14:paraId="318AFA29" w14:textId="674BC104" w:rsidR="005A651C" w:rsidRPr="002D50A4" w:rsidRDefault="005A651C" w:rsidP="005A651C">
            <w:pPr>
              <w:pStyle w:val="TableParagraph"/>
              <w:rPr>
                <w:sz w:val="20"/>
                <w:szCs w:val="20"/>
              </w:rPr>
            </w:pPr>
            <w:r w:rsidRPr="002D50A4">
              <w:rPr>
                <w:sz w:val="20"/>
                <w:szCs w:val="20"/>
              </w:rPr>
              <w:t>0</w:t>
            </w:r>
          </w:p>
        </w:tc>
        <w:tc>
          <w:tcPr>
            <w:tcW w:w="992" w:type="dxa"/>
            <w:vAlign w:val="center"/>
          </w:tcPr>
          <w:p w14:paraId="3BABB7EF" w14:textId="7568FA63" w:rsidR="005A651C" w:rsidRPr="002D50A4" w:rsidRDefault="005A651C" w:rsidP="005A651C">
            <w:pPr>
              <w:pStyle w:val="TableParagraph"/>
              <w:rPr>
                <w:sz w:val="20"/>
                <w:szCs w:val="20"/>
              </w:rPr>
            </w:pPr>
            <w:r w:rsidRPr="002D50A4">
              <w:rPr>
                <w:sz w:val="20"/>
                <w:szCs w:val="20"/>
              </w:rPr>
              <w:t>1,668</w:t>
            </w:r>
          </w:p>
        </w:tc>
        <w:tc>
          <w:tcPr>
            <w:tcW w:w="1276" w:type="dxa"/>
            <w:vAlign w:val="center"/>
          </w:tcPr>
          <w:p w14:paraId="45BC18C7" w14:textId="4D429C29" w:rsidR="005A651C" w:rsidRPr="002D50A4" w:rsidRDefault="005A651C" w:rsidP="005A651C">
            <w:pPr>
              <w:pStyle w:val="TableParagraph"/>
              <w:rPr>
                <w:sz w:val="20"/>
                <w:szCs w:val="20"/>
              </w:rPr>
            </w:pPr>
            <w:r w:rsidRPr="002D50A4">
              <w:rPr>
                <w:sz w:val="20"/>
                <w:szCs w:val="20"/>
              </w:rPr>
              <w:t>2,296</w:t>
            </w:r>
          </w:p>
        </w:tc>
        <w:tc>
          <w:tcPr>
            <w:tcW w:w="1559" w:type="dxa"/>
            <w:vAlign w:val="center"/>
          </w:tcPr>
          <w:p w14:paraId="5C0F52AC" w14:textId="7FA5C429" w:rsidR="005A651C" w:rsidRPr="002D50A4" w:rsidRDefault="005A651C" w:rsidP="005A651C">
            <w:pPr>
              <w:pStyle w:val="TableParagraph"/>
              <w:rPr>
                <w:sz w:val="20"/>
                <w:szCs w:val="20"/>
              </w:rPr>
            </w:pPr>
            <w:r w:rsidRPr="002D50A4">
              <w:rPr>
                <w:sz w:val="20"/>
                <w:szCs w:val="20"/>
              </w:rPr>
              <w:t>0</w:t>
            </w:r>
          </w:p>
        </w:tc>
      </w:tr>
      <w:tr w:rsidR="005A651C" w:rsidRPr="004F5817" w14:paraId="63659169" w14:textId="77777777" w:rsidTr="006E77F2">
        <w:trPr>
          <w:trHeight w:val="326"/>
        </w:trPr>
        <w:tc>
          <w:tcPr>
            <w:tcW w:w="2132" w:type="dxa"/>
            <w:vAlign w:val="center"/>
          </w:tcPr>
          <w:p w14:paraId="7C1EE50B" w14:textId="542EFA0F" w:rsidR="005A651C" w:rsidRPr="004F5817" w:rsidRDefault="005A651C" w:rsidP="005A651C">
            <w:pPr>
              <w:pStyle w:val="TableParagraph"/>
              <w:ind w:left="142"/>
              <w:jc w:val="left"/>
              <w:rPr>
                <w:sz w:val="20"/>
                <w:szCs w:val="20"/>
              </w:rPr>
            </w:pPr>
            <w:r w:rsidRPr="004F5817">
              <w:rPr>
                <w:sz w:val="20"/>
                <w:szCs w:val="20"/>
              </w:rPr>
              <w:t xml:space="preserve">Блочно-модульная котельная </w:t>
            </w:r>
            <w:r>
              <w:rPr>
                <w:sz w:val="20"/>
                <w:szCs w:val="20"/>
              </w:rPr>
              <w:t>3</w:t>
            </w:r>
            <w:r w:rsidRPr="004F5817">
              <w:rPr>
                <w:sz w:val="20"/>
                <w:szCs w:val="20"/>
              </w:rPr>
              <w:t xml:space="preserve"> МВт в мкр. Поповка</w:t>
            </w:r>
          </w:p>
        </w:tc>
        <w:tc>
          <w:tcPr>
            <w:tcW w:w="1275" w:type="dxa"/>
            <w:vAlign w:val="center"/>
          </w:tcPr>
          <w:p w14:paraId="4845C105" w14:textId="4A2F1CF0" w:rsidR="005A651C" w:rsidRPr="004F5817" w:rsidRDefault="005A651C" w:rsidP="005A651C">
            <w:pPr>
              <w:pStyle w:val="TableParagraph"/>
              <w:rPr>
                <w:sz w:val="20"/>
                <w:szCs w:val="20"/>
              </w:rPr>
            </w:pPr>
            <w:r w:rsidRPr="002B10B7">
              <w:rPr>
                <w:sz w:val="20"/>
                <w:szCs w:val="20"/>
              </w:rPr>
              <w:t>2,58</w:t>
            </w:r>
          </w:p>
        </w:tc>
        <w:tc>
          <w:tcPr>
            <w:tcW w:w="1276" w:type="dxa"/>
            <w:vAlign w:val="center"/>
          </w:tcPr>
          <w:p w14:paraId="370AB78E" w14:textId="25E3226F" w:rsidR="005A651C" w:rsidRPr="004F5817" w:rsidRDefault="005A651C" w:rsidP="005A651C">
            <w:pPr>
              <w:pStyle w:val="TableParagraph"/>
              <w:rPr>
                <w:sz w:val="20"/>
                <w:szCs w:val="20"/>
              </w:rPr>
            </w:pPr>
            <w:r w:rsidRPr="002B10B7">
              <w:rPr>
                <w:sz w:val="20"/>
                <w:szCs w:val="20"/>
              </w:rPr>
              <w:t>2,58</w:t>
            </w:r>
          </w:p>
        </w:tc>
        <w:tc>
          <w:tcPr>
            <w:tcW w:w="1134" w:type="dxa"/>
            <w:vAlign w:val="center"/>
          </w:tcPr>
          <w:p w14:paraId="31309B27" w14:textId="15D1FD02" w:rsidR="005A651C" w:rsidRPr="004F5817" w:rsidRDefault="005A651C" w:rsidP="005A651C">
            <w:pPr>
              <w:pStyle w:val="TableParagraph"/>
              <w:rPr>
                <w:sz w:val="20"/>
                <w:szCs w:val="20"/>
              </w:rPr>
            </w:pPr>
            <w:r w:rsidRPr="005A651C">
              <w:rPr>
                <w:sz w:val="20"/>
                <w:szCs w:val="20"/>
              </w:rPr>
              <w:t>0,02</w:t>
            </w:r>
          </w:p>
        </w:tc>
        <w:tc>
          <w:tcPr>
            <w:tcW w:w="992" w:type="dxa"/>
            <w:vAlign w:val="center"/>
          </w:tcPr>
          <w:p w14:paraId="30BCF578" w14:textId="4C3F217D" w:rsidR="005A651C" w:rsidRPr="004F5817" w:rsidRDefault="005A651C" w:rsidP="005A651C">
            <w:pPr>
              <w:pStyle w:val="TableParagraph"/>
              <w:rPr>
                <w:sz w:val="20"/>
                <w:szCs w:val="20"/>
              </w:rPr>
            </w:pPr>
            <w:r w:rsidRPr="005A651C">
              <w:rPr>
                <w:sz w:val="20"/>
                <w:szCs w:val="20"/>
              </w:rPr>
              <w:t>0,05</w:t>
            </w:r>
          </w:p>
        </w:tc>
        <w:tc>
          <w:tcPr>
            <w:tcW w:w="1276" w:type="dxa"/>
            <w:vAlign w:val="center"/>
          </w:tcPr>
          <w:p w14:paraId="5C21CF50" w14:textId="3F9B1BE7" w:rsidR="005A651C" w:rsidRPr="004F5817" w:rsidRDefault="005A651C" w:rsidP="005A651C">
            <w:pPr>
              <w:pStyle w:val="TableParagraph"/>
              <w:rPr>
                <w:sz w:val="20"/>
                <w:szCs w:val="20"/>
              </w:rPr>
            </w:pPr>
            <w:r w:rsidRPr="005A651C">
              <w:rPr>
                <w:sz w:val="20"/>
                <w:szCs w:val="20"/>
              </w:rPr>
              <w:t>0,776</w:t>
            </w:r>
          </w:p>
        </w:tc>
        <w:tc>
          <w:tcPr>
            <w:tcW w:w="1559" w:type="dxa"/>
            <w:vAlign w:val="center"/>
          </w:tcPr>
          <w:p w14:paraId="181B1E49" w14:textId="1F05DAF2" w:rsidR="005A651C" w:rsidRPr="004F5817" w:rsidRDefault="005A651C" w:rsidP="005A651C">
            <w:pPr>
              <w:pStyle w:val="TableParagraph"/>
              <w:rPr>
                <w:sz w:val="20"/>
                <w:szCs w:val="20"/>
              </w:rPr>
            </w:pPr>
            <w:r w:rsidRPr="005A651C">
              <w:rPr>
                <w:sz w:val="20"/>
                <w:szCs w:val="20"/>
              </w:rPr>
              <w:t>1,7342</w:t>
            </w:r>
          </w:p>
        </w:tc>
      </w:tr>
      <w:tr w:rsidR="005A651C" w:rsidRPr="004F5817" w14:paraId="6A8D4B05" w14:textId="77777777" w:rsidTr="006E77F2">
        <w:trPr>
          <w:trHeight w:val="70"/>
        </w:trPr>
        <w:tc>
          <w:tcPr>
            <w:tcW w:w="2132" w:type="dxa"/>
          </w:tcPr>
          <w:p w14:paraId="4A886081" w14:textId="77777777" w:rsidR="005A651C" w:rsidRPr="004F5817" w:rsidRDefault="005A651C" w:rsidP="005A651C">
            <w:pPr>
              <w:pStyle w:val="TableParagraph"/>
              <w:ind w:left="142"/>
              <w:jc w:val="left"/>
              <w:rPr>
                <w:b/>
                <w:sz w:val="20"/>
                <w:szCs w:val="20"/>
              </w:rPr>
            </w:pPr>
            <w:r w:rsidRPr="004F5817">
              <w:rPr>
                <w:b/>
                <w:sz w:val="20"/>
                <w:szCs w:val="20"/>
              </w:rPr>
              <w:t>Всего по городскому округу:</w:t>
            </w:r>
          </w:p>
        </w:tc>
        <w:tc>
          <w:tcPr>
            <w:tcW w:w="1275" w:type="dxa"/>
            <w:vAlign w:val="center"/>
          </w:tcPr>
          <w:p w14:paraId="6CEB1C43" w14:textId="1CF53C3E" w:rsidR="005A651C" w:rsidRPr="004F5817" w:rsidRDefault="005A651C" w:rsidP="005A651C">
            <w:pPr>
              <w:pStyle w:val="TableParagraph"/>
              <w:tabs>
                <w:tab w:val="left" w:pos="2305"/>
              </w:tabs>
              <w:ind w:right="93"/>
              <w:rPr>
                <w:b/>
                <w:sz w:val="20"/>
                <w:szCs w:val="20"/>
              </w:rPr>
            </w:pPr>
            <w:r w:rsidRPr="002B10B7">
              <w:rPr>
                <w:b/>
                <w:sz w:val="20"/>
                <w:szCs w:val="20"/>
              </w:rPr>
              <w:t>147,24</w:t>
            </w:r>
          </w:p>
        </w:tc>
        <w:tc>
          <w:tcPr>
            <w:tcW w:w="1276" w:type="dxa"/>
            <w:vAlign w:val="center"/>
          </w:tcPr>
          <w:p w14:paraId="12A829A8" w14:textId="44F20406" w:rsidR="005A651C" w:rsidRPr="004F5817" w:rsidRDefault="005A651C" w:rsidP="005A651C">
            <w:pPr>
              <w:pStyle w:val="TableParagraph"/>
              <w:tabs>
                <w:tab w:val="left" w:pos="2305"/>
              </w:tabs>
              <w:ind w:right="99"/>
              <w:rPr>
                <w:b/>
                <w:sz w:val="20"/>
                <w:szCs w:val="20"/>
              </w:rPr>
            </w:pPr>
            <w:r w:rsidRPr="002B10B7">
              <w:rPr>
                <w:b/>
                <w:sz w:val="20"/>
                <w:szCs w:val="20"/>
              </w:rPr>
              <w:t>147,24</w:t>
            </w:r>
          </w:p>
        </w:tc>
        <w:tc>
          <w:tcPr>
            <w:tcW w:w="1134" w:type="dxa"/>
            <w:vAlign w:val="center"/>
          </w:tcPr>
          <w:p w14:paraId="5852DA7C" w14:textId="15C8DF9B" w:rsidR="005A651C" w:rsidRPr="004F5817" w:rsidRDefault="005A651C" w:rsidP="005A651C">
            <w:pPr>
              <w:pStyle w:val="TableParagraph"/>
              <w:tabs>
                <w:tab w:val="left" w:pos="2305"/>
              </w:tabs>
              <w:ind w:right="93"/>
              <w:rPr>
                <w:b/>
                <w:sz w:val="20"/>
                <w:szCs w:val="20"/>
              </w:rPr>
            </w:pPr>
            <w:r w:rsidRPr="005A651C">
              <w:rPr>
                <w:b/>
                <w:sz w:val="20"/>
                <w:szCs w:val="20"/>
              </w:rPr>
              <w:t>3,0835</w:t>
            </w:r>
          </w:p>
        </w:tc>
        <w:tc>
          <w:tcPr>
            <w:tcW w:w="992" w:type="dxa"/>
            <w:vAlign w:val="center"/>
          </w:tcPr>
          <w:p w14:paraId="7D94B9AF" w14:textId="140828F9" w:rsidR="005A651C" w:rsidRPr="004F5817" w:rsidRDefault="005A651C" w:rsidP="005A651C">
            <w:pPr>
              <w:pStyle w:val="TableParagraph"/>
              <w:tabs>
                <w:tab w:val="left" w:pos="2305"/>
              </w:tabs>
              <w:ind w:right="93"/>
              <w:rPr>
                <w:b/>
                <w:sz w:val="20"/>
                <w:szCs w:val="20"/>
              </w:rPr>
            </w:pPr>
            <w:r w:rsidRPr="005A651C">
              <w:rPr>
                <w:b/>
                <w:sz w:val="20"/>
                <w:szCs w:val="20"/>
              </w:rPr>
              <w:t>6,2953</w:t>
            </w:r>
          </w:p>
        </w:tc>
        <w:tc>
          <w:tcPr>
            <w:tcW w:w="1276" w:type="dxa"/>
            <w:vAlign w:val="center"/>
          </w:tcPr>
          <w:p w14:paraId="4DA46B54" w14:textId="7FF3EA8C" w:rsidR="005A651C" w:rsidRPr="004F5817" w:rsidRDefault="005A651C" w:rsidP="005A651C">
            <w:pPr>
              <w:pStyle w:val="TableParagraph"/>
              <w:tabs>
                <w:tab w:val="left" w:pos="2305"/>
              </w:tabs>
              <w:ind w:right="93"/>
              <w:rPr>
                <w:b/>
                <w:sz w:val="20"/>
                <w:szCs w:val="20"/>
              </w:rPr>
            </w:pPr>
            <w:r w:rsidRPr="005A651C">
              <w:rPr>
                <w:b/>
                <w:sz w:val="20"/>
                <w:szCs w:val="20"/>
              </w:rPr>
              <w:t>75,911</w:t>
            </w:r>
          </w:p>
        </w:tc>
        <w:tc>
          <w:tcPr>
            <w:tcW w:w="1559" w:type="dxa"/>
            <w:vAlign w:val="center"/>
          </w:tcPr>
          <w:p w14:paraId="37B65FFD" w14:textId="1F19C127" w:rsidR="005A651C" w:rsidRPr="004F5817" w:rsidRDefault="005A651C" w:rsidP="005A651C">
            <w:pPr>
              <w:pStyle w:val="TableParagraph"/>
              <w:tabs>
                <w:tab w:val="left" w:pos="2305"/>
              </w:tabs>
              <w:ind w:right="93"/>
              <w:rPr>
                <w:b/>
                <w:sz w:val="20"/>
                <w:szCs w:val="20"/>
              </w:rPr>
            </w:pPr>
            <w:r w:rsidRPr="005A651C">
              <w:rPr>
                <w:b/>
                <w:sz w:val="20"/>
                <w:szCs w:val="20"/>
              </w:rPr>
              <w:t>61,95</w:t>
            </w:r>
          </w:p>
        </w:tc>
      </w:tr>
    </w:tbl>
    <w:p w14:paraId="4983DE0D" w14:textId="77777777" w:rsidR="004F5817" w:rsidRPr="004F5817" w:rsidRDefault="004F5817" w:rsidP="004F5817">
      <w:pPr>
        <w:pStyle w:val="a3"/>
        <w:spacing w:before="240" w:line="360" w:lineRule="auto"/>
        <w:ind w:firstLine="709"/>
        <w:jc w:val="both"/>
      </w:pPr>
      <w:r w:rsidRPr="004F5817">
        <w:t>Анализ таблицы 2.9 показывает следующее:</w:t>
      </w:r>
    </w:p>
    <w:p w14:paraId="62EA6D64" w14:textId="26E2E007" w:rsidR="004F5817" w:rsidRPr="006E77F2" w:rsidRDefault="004F5817" w:rsidP="004F5817">
      <w:pPr>
        <w:pStyle w:val="a4"/>
        <w:numPr>
          <w:ilvl w:val="0"/>
          <w:numId w:val="5"/>
        </w:numPr>
        <w:tabs>
          <w:tab w:val="left" w:pos="934"/>
        </w:tabs>
        <w:spacing w:line="360" w:lineRule="auto"/>
        <w:ind w:left="0" w:firstLine="709"/>
        <w:rPr>
          <w:sz w:val="30"/>
        </w:rPr>
      </w:pPr>
      <w:r w:rsidRPr="004F5817">
        <w:rPr>
          <w:sz w:val="28"/>
        </w:rPr>
        <w:t xml:space="preserve">к 2024 году расчетная присоединенная тепловая нагрузка увеличится </w:t>
      </w:r>
      <w:r w:rsidRPr="006E77F2">
        <w:rPr>
          <w:sz w:val="28"/>
        </w:rPr>
        <w:t>на 0,</w:t>
      </w:r>
      <w:r w:rsidR="005A651C">
        <w:rPr>
          <w:sz w:val="28"/>
        </w:rPr>
        <w:t>557</w:t>
      </w:r>
      <w:r w:rsidRPr="006E77F2">
        <w:rPr>
          <w:sz w:val="28"/>
        </w:rPr>
        <w:t xml:space="preserve"> Гкал/ч или на </w:t>
      </w:r>
      <w:r w:rsidR="005A651C">
        <w:rPr>
          <w:sz w:val="28"/>
        </w:rPr>
        <w:t>07</w:t>
      </w:r>
      <w:r w:rsidRPr="006E77F2">
        <w:rPr>
          <w:sz w:val="28"/>
        </w:rPr>
        <w:t xml:space="preserve"> % по отношению к уровню 2023 года и составит </w:t>
      </w:r>
      <w:r w:rsidR="006E77F2" w:rsidRPr="006E77F2">
        <w:rPr>
          <w:sz w:val="28"/>
        </w:rPr>
        <w:t>7</w:t>
      </w:r>
      <w:r w:rsidR="005A651C">
        <w:rPr>
          <w:sz w:val="28"/>
        </w:rPr>
        <w:t>5</w:t>
      </w:r>
      <w:r w:rsidRPr="006E77F2">
        <w:rPr>
          <w:sz w:val="28"/>
        </w:rPr>
        <w:t>,</w:t>
      </w:r>
      <w:r w:rsidR="006E77F2" w:rsidRPr="006E77F2">
        <w:rPr>
          <w:sz w:val="28"/>
        </w:rPr>
        <w:t>91</w:t>
      </w:r>
      <w:r w:rsidRPr="006E77F2">
        <w:rPr>
          <w:spacing w:val="-26"/>
          <w:sz w:val="28"/>
        </w:rPr>
        <w:t xml:space="preserve"> </w:t>
      </w:r>
      <w:r w:rsidRPr="006E77F2">
        <w:rPr>
          <w:sz w:val="28"/>
        </w:rPr>
        <w:t>Гкал/ч;</w:t>
      </w:r>
    </w:p>
    <w:p w14:paraId="567378E8" w14:textId="77777777"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 xml:space="preserve"> суммарная</w:t>
      </w:r>
      <w:r w:rsidRPr="006E77F2">
        <w:rPr>
          <w:spacing w:val="15"/>
          <w:sz w:val="28"/>
        </w:rPr>
        <w:t xml:space="preserve"> </w:t>
      </w:r>
      <w:r w:rsidRPr="006E77F2">
        <w:rPr>
          <w:sz w:val="28"/>
        </w:rPr>
        <w:t>располагаемая</w:t>
      </w:r>
      <w:r w:rsidRPr="006E77F2">
        <w:rPr>
          <w:spacing w:val="16"/>
          <w:sz w:val="28"/>
        </w:rPr>
        <w:t xml:space="preserve"> </w:t>
      </w:r>
      <w:r w:rsidRPr="006E77F2">
        <w:rPr>
          <w:sz w:val="28"/>
        </w:rPr>
        <w:t>тепловая</w:t>
      </w:r>
      <w:r w:rsidRPr="006E77F2">
        <w:rPr>
          <w:spacing w:val="16"/>
          <w:sz w:val="28"/>
        </w:rPr>
        <w:t xml:space="preserve"> </w:t>
      </w:r>
      <w:r w:rsidRPr="006E77F2">
        <w:rPr>
          <w:sz w:val="28"/>
        </w:rPr>
        <w:t>мощность</w:t>
      </w:r>
      <w:r w:rsidRPr="006E77F2">
        <w:rPr>
          <w:spacing w:val="16"/>
          <w:sz w:val="28"/>
        </w:rPr>
        <w:t xml:space="preserve"> </w:t>
      </w:r>
      <w:r w:rsidRPr="006E77F2">
        <w:rPr>
          <w:sz w:val="28"/>
        </w:rPr>
        <w:t>котельных</w:t>
      </w:r>
      <w:r w:rsidRPr="006E77F2">
        <w:rPr>
          <w:spacing w:val="17"/>
          <w:sz w:val="28"/>
        </w:rPr>
        <w:t xml:space="preserve"> </w:t>
      </w:r>
      <w:r w:rsidRPr="006E77F2">
        <w:rPr>
          <w:sz w:val="28"/>
        </w:rPr>
        <w:t>остается</w:t>
      </w:r>
      <w:r w:rsidRPr="006E77F2">
        <w:rPr>
          <w:spacing w:val="15"/>
          <w:sz w:val="28"/>
        </w:rPr>
        <w:t xml:space="preserve"> </w:t>
      </w:r>
      <w:r w:rsidRPr="006E77F2">
        <w:rPr>
          <w:sz w:val="28"/>
        </w:rPr>
        <w:t>без</w:t>
      </w:r>
      <w:r w:rsidRPr="006E77F2">
        <w:rPr>
          <w:spacing w:val="15"/>
          <w:sz w:val="28"/>
        </w:rPr>
        <w:t xml:space="preserve"> </w:t>
      </w:r>
      <w:r w:rsidRPr="006E77F2">
        <w:rPr>
          <w:sz w:val="28"/>
        </w:rPr>
        <w:t>изменений;</w:t>
      </w:r>
    </w:p>
    <w:p w14:paraId="26F2457C" w14:textId="37F814BB" w:rsidR="004F5817" w:rsidRPr="006E77F2" w:rsidRDefault="004F5817" w:rsidP="004F5817">
      <w:pPr>
        <w:pStyle w:val="a4"/>
        <w:numPr>
          <w:ilvl w:val="0"/>
          <w:numId w:val="4"/>
        </w:numPr>
        <w:tabs>
          <w:tab w:val="left" w:pos="136"/>
        </w:tabs>
        <w:spacing w:line="360" w:lineRule="auto"/>
        <w:ind w:left="0" w:firstLine="709"/>
        <w:rPr>
          <w:sz w:val="28"/>
        </w:rPr>
      </w:pPr>
      <w:r w:rsidRPr="006E77F2">
        <w:rPr>
          <w:sz w:val="28"/>
        </w:rPr>
        <w:t>суммарный резерв располагаемой тепловой мощности составит 6</w:t>
      </w:r>
      <w:r w:rsidR="005A651C">
        <w:rPr>
          <w:sz w:val="28"/>
        </w:rPr>
        <w:t>1</w:t>
      </w:r>
      <w:r w:rsidRPr="006E77F2">
        <w:rPr>
          <w:sz w:val="28"/>
        </w:rPr>
        <w:t>,</w:t>
      </w:r>
      <w:r w:rsidR="006E77F2" w:rsidRPr="006E77F2">
        <w:rPr>
          <w:sz w:val="28"/>
        </w:rPr>
        <w:t>9</w:t>
      </w:r>
      <w:r w:rsidR="005A651C">
        <w:rPr>
          <w:sz w:val="28"/>
        </w:rPr>
        <w:t>5</w:t>
      </w:r>
      <w:r w:rsidRPr="006E77F2">
        <w:rPr>
          <w:spacing w:val="-15"/>
          <w:sz w:val="28"/>
        </w:rPr>
        <w:t xml:space="preserve"> </w:t>
      </w:r>
      <w:r w:rsidRPr="006E77F2">
        <w:rPr>
          <w:sz w:val="28"/>
        </w:rPr>
        <w:t>Гкал/ч;</w:t>
      </w:r>
    </w:p>
    <w:p w14:paraId="37605A6C" w14:textId="77777777" w:rsidR="004F5817" w:rsidRPr="006E77F2" w:rsidRDefault="004F5817" w:rsidP="004F5817">
      <w:pPr>
        <w:pStyle w:val="a4"/>
        <w:numPr>
          <w:ilvl w:val="0"/>
          <w:numId w:val="4"/>
        </w:numPr>
        <w:tabs>
          <w:tab w:val="left" w:pos="136"/>
        </w:tabs>
        <w:spacing w:line="360" w:lineRule="auto"/>
        <w:ind w:left="0" w:firstLine="709"/>
      </w:pPr>
      <w:r w:rsidRPr="006E77F2">
        <w:rPr>
          <w:sz w:val="28"/>
        </w:rPr>
        <w:t>дефицит тепловой мощности</w:t>
      </w:r>
      <w:r w:rsidRPr="006E77F2">
        <w:rPr>
          <w:spacing w:val="-5"/>
          <w:sz w:val="28"/>
        </w:rPr>
        <w:t xml:space="preserve"> </w:t>
      </w:r>
      <w:r w:rsidRPr="006E77F2">
        <w:rPr>
          <w:sz w:val="28"/>
        </w:rPr>
        <w:t>отсутствует.</w:t>
      </w:r>
    </w:p>
    <w:p w14:paraId="0679B9CE" w14:textId="77777777" w:rsidR="004F5817" w:rsidRPr="006E77F2" w:rsidRDefault="004F5817" w:rsidP="004F5817">
      <w:pPr>
        <w:pStyle w:val="a3"/>
        <w:spacing w:line="360" w:lineRule="auto"/>
        <w:ind w:firstLine="720"/>
        <w:jc w:val="both"/>
      </w:pPr>
      <w:r w:rsidRPr="006E77F2">
        <w:t xml:space="preserve">Балансы располагаемой тепловой мощности и присоединенной тепловой </w:t>
      </w:r>
      <w:r w:rsidRPr="006E77F2">
        <w:rPr>
          <w:spacing w:val="3"/>
        </w:rPr>
        <w:t>на</w:t>
      </w:r>
      <w:r w:rsidRPr="006E77F2">
        <w:t>грузки по состоянию на 202</w:t>
      </w:r>
      <w:r w:rsidR="006E77F2" w:rsidRPr="006E77F2">
        <w:t>5</w:t>
      </w:r>
      <w:r w:rsidRPr="006E77F2">
        <w:t xml:space="preserve"> год представлены в таблице</w:t>
      </w:r>
      <w:r w:rsidRPr="006E77F2">
        <w:rPr>
          <w:spacing w:val="-6"/>
        </w:rPr>
        <w:t xml:space="preserve"> </w:t>
      </w:r>
      <w:r w:rsidRPr="006E77F2">
        <w:t>2.</w:t>
      </w:r>
      <w:r w:rsidR="006E77F2" w:rsidRPr="006E77F2">
        <w:t>10</w:t>
      </w:r>
      <w:r w:rsidRPr="006E77F2">
        <w:t>.</w:t>
      </w:r>
    </w:p>
    <w:p w14:paraId="06D9BBC7" w14:textId="77777777" w:rsidR="004F5817" w:rsidRPr="006E77F2" w:rsidRDefault="004F5817" w:rsidP="004F5817">
      <w:pPr>
        <w:spacing w:line="360" w:lineRule="auto"/>
        <w:ind w:firstLine="720"/>
        <w:jc w:val="both"/>
        <w:rPr>
          <w:b/>
          <w:sz w:val="24"/>
        </w:rPr>
      </w:pPr>
      <w:r w:rsidRPr="006E77F2">
        <w:rPr>
          <w:b/>
          <w:sz w:val="24"/>
        </w:rPr>
        <w:t>Таблица 2.</w:t>
      </w:r>
      <w:r w:rsidR="006E77F2" w:rsidRPr="006E77F2">
        <w:rPr>
          <w:b/>
          <w:sz w:val="24"/>
        </w:rPr>
        <w:t>1</w:t>
      </w:r>
      <w:r w:rsidRPr="006E77F2">
        <w:rPr>
          <w:b/>
          <w:sz w:val="24"/>
        </w:rPr>
        <w:t xml:space="preserve">. Балансы располагаемой тепловой мощности и присоединенной </w:t>
      </w:r>
      <w:r w:rsidRPr="006E77F2">
        <w:rPr>
          <w:b/>
          <w:sz w:val="24"/>
        </w:rPr>
        <w:lastRenderedPageBreak/>
        <w:t>тепловой нагрузки по состоянию на 202</w:t>
      </w:r>
      <w:r w:rsidR="006E77F2" w:rsidRPr="006E77F2">
        <w:rPr>
          <w:b/>
          <w:sz w:val="24"/>
        </w:rPr>
        <w:t>5</w:t>
      </w:r>
      <w:r w:rsidRPr="006E77F2">
        <w:rPr>
          <w:b/>
          <w:sz w:val="24"/>
        </w:rPr>
        <w:t xml:space="preserve">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6E77F2" w14:paraId="36684BD2" w14:textId="77777777" w:rsidTr="006E77F2">
        <w:trPr>
          <w:trHeight w:val="798"/>
          <w:tblHeader/>
        </w:trPr>
        <w:tc>
          <w:tcPr>
            <w:tcW w:w="2132" w:type="dxa"/>
            <w:vAlign w:val="center"/>
          </w:tcPr>
          <w:p w14:paraId="6A056DA6" w14:textId="77777777" w:rsidR="004F5817" w:rsidRPr="006E77F2" w:rsidRDefault="004F5817" w:rsidP="006E77F2">
            <w:pPr>
              <w:pStyle w:val="TableParagraph"/>
              <w:rPr>
                <w:b/>
                <w:sz w:val="20"/>
                <w:szCs w:val="20"/>
              </w:rPr>
            </w:pPr>
            <w:r w:rsidRPr="006E77F2">
              <w:rPr>
                <w:b/>
                <w:sz w:val="20"/>
                <w:szCs w:val="20"/>
              </w:rPr>
              <w:t>Номер, наименование котельной</w:t>
            </w:r>
          </w:p>
        </w:tc>
        <w:tc>
          <w:tcPr>
            <w:tcW w:w="1275" w:type="dxa"/>
            <w:vAlign w:val="center"/>
          </w:tcPr>
          <w:p w14:paraId="6D4C6786" w14:textId="77777777" w:rsidR="004F5817" w:rsidRPr="006E77F2" w:rsidRDefault="004F5817" w:rsidP="006E77F2">
            <w:pPr>
              <w:pStyle w:val="TableParagraph"/>
              <w:rPr>
                <w:b/>
                <w:sz w:val="20"/>
                <w:szCs w:val="20"/>
              </w:rPr>
            </w:pPr>
            <w:r w:rsidRPr="006E77F2">
              <w:rPr>
                <w:b/>
                <w:sz w:val="20"/>
                <w:szCs w:val="20"/>
              </w:rPr>
              <w:t>Установленная тепловая мощность, Гкал/ч</w:t>
            </w:r>
          </w:p>
        </w:tc>
        <w:tc>
          <w:tcPr>
            <w:tcW w:w="1276" w:type="dxa"/>
            <w:vAlign w:val="center"/>
          </w:tcPr>
          <w:p w14:paraId="272C60F0" w14:textId="77777777" w:rsidR="004F5817" w:rsidRPr="006E77F2" w:rsidRDefault="004F5817" w:rsidP="006E77F2">
            <w:pPr>
              <w:pStyle w:val="TableParagraph"/>
              <w:rPr>
                <w:b/>
                <w:sz w:val="20"/>
                <w:szCs w:val="20"/>
              </w:rPr>
            </w:pPr>
            <w:r w:rsidRPr="006E77F2">
              <w:rPr>
                <w:b/>
                <w:sz w:val="20"/>
                <w:szCs w:val="20"/>
              </w:rPr>
              <w:t>Располагаемая тепловая</w:t>
            </w:r>
          </w:p>
          <w:p w14:paraId="6C8FA855" w14:textId="77777777" w:rsidR="004F5817" w:rsidRPr="006E77F2" w:rsidRDefault="004F5817" w:rsidP="006E77F2">
            <w:pPr>
              <w:pStyle w:val="TableParagraph"/>
              <w:rPr>
                <w:b/>
                <w:sz w:val="20"/>
                <w:szCs w:val="20"/>
              </w:rPr>
            </w:pPr>
            <w:r w:rsidRPr="006E77F2">
              <w:rPr>
                <w:b/>
                <w:w w:val="95"/>
                <w:sz w:val="20"/>
                <w:szCs w:val="20"/>
              </w:rPr>
              <w:t xml:space="preserve">мощность, </w:t>
            </w:r>
            <w:r w:rsidRPr="006E77F2">
              <w:rPr>
                <w:b/>
                <w:sz w:val="20"/>
                <w:szCs w:val="20"/>
              </w:rPr>
              <w:t>Гкал/ч</w:t>
            </w:r>
          </w:p>
        </w:tc>
        <w:tc>
          <w:tcPr>
            <w:tcW w:w="1134" w:type="dxa"/>
            <w:vAlign w:val="center"/>
          </w:tcPr>
          <w:p w14:paraId="5E39BA37" w14:textId="77777777" w:rsidR="004F5817" w:rsidRPr="006E77F2" w:rsidRDefault="004F5817" w:rsidP="006E77F2">
            <w:pPr>
              <w:pStyle w:val="TableParagraph"/>
              <w:rPr>
                <w:b/>
                <w:sz w:val="20"/>
                <w:szCs w:val="20"/>
              </w:rPr>
            </w:pPr>
            <w:r w:rsidRPr="006E77F2">
              <w:rPr>
                <w:b/>
                <w:sz w:val="20"/>
                <w:szCs w:val="20"/>
              </w:rPr>
              <w:t xml:space="preserve">Собственные нужды источника, </w:t>
            </w:r>
            <w:r w:rsidRPr="006E77F2">
              <w:rPr>
                <w:b/>
                <w:w w:val="95"/>
                <w:sz w:val="20"/>
                <w:szCs w:val="20"/>
              </w:rPr>
              <w:t>Гкал/ч</w:t>
            </w:r>
          </w:p>
        </w:tc>
        <w:tc>
          <w:tcPr>
            <w:tcW w:w="992" w:type="dxa"/>
            <w:vAlign w:val="center"/>
          </w:tcPr>
          <w:p w14:paraId="67A9BB33" w14:textId="77777777" w:rsidR="004F5817" w:rsidRPr="006E77F2" w:rsidRDefault="004F5817" w:rsidP="006E77F2">
            <w:pPr>
              <w:pStyle w:val="TableParagraph"/>
              <w:rPr>
                <w:b/>
                <w:sz w:val="20"/>
                <w:szCs w:val="20"/>
              </w:rPr>
            </w:pPr>
            <w:r w:rsidRPr="006E77F2">
              <w:rPr>
                <w:b/>
                <w:w w:val="95"/>
                <w:sz w:val="20"/>
                <w:szCs w:val="20"/>
              </w:rPr>
              <w:t xml:space="preserve">Тепловые </w:t>
            </w:r>
            <w:r w:rsidRPr="006E77F2">
              <w:rPr>
                <w:b/>
                <w:sz w:val="20"/>
                <w:szCs w:val="20"/>
              </w:rPr>
              <w:t>потери в сетях, Гкал/ч</w:t>
            </w:r>
          </w:p>
        </w:tc>
        <w:tc>
          <w:tcPr>
            <w:tcW w:w="1276" w:type="dxa"/>
            <w:vAlign w:val="center"/>
          </w:tcPr>
          <w:p w14:paraId="757F90F4" w14:textId="77777777" w:rsidR="004F5817" w:rsidRPr="006E77F2" w:rsidRDefault="004F5817" w:rsidP="006E77F2">
            <w:pPr>
              <w:pStyle w:val="TableParagraph"/>
              <w:rPr>
                <w:b/>
                <w:sz w:val="20"/>
                <w:szCs w:val="20"/>
              </w:rPr>
            </w:pPr>
            <w:r w:rsidRPr="006E77F2">
              <w:rPr>
                <w:b/>
                <w:sz w:val="20"/>
                <w:szCs w:val="20"/>
              </w:rPr>
              <w:t>Тепловая нагрузка потребителей, Гкал/ч</w:t>
            </w:r>
          </w:p>
        </w:tc>
        <w:tc>
          <w:tcPr>
            <w:tcW w:w="1559" w:type="dxa"/>
            <w:vAlign w:val="center"/>
          </w:tcPr>
          <w:p w14:paraId="39E8E364" w14:textId="77777777" w:rsidR="004F5817" w:rsidRPr="006E77F2" w:rsidRDefault="004F5817" w:rsidP="006E77F2">
            <w:pPr>
              <w:pStyle w:val="TableParagraph"/>
              <w:rPr>
                <w:b/>
                <w:sz w:val="20"/>
                <w:szCs w:val="20"/>
              </w:rPr>
            </w:pPr>
            <w:r w:rsidRPr="006E77F2">
              <w:rPr>
                <w:b/>
                <w:w w:val="95"/>
                <w:sz w:val="20"/>
                <w:szCs w:val="20"/>
              </w:rPr>
              <w:t xml:space="preserve">Резерв/дефицит </w:t>
            </w:r>
            <w:r w:rsidRPr="006E77F2">
              <w:rPr>
                <w:b/>
                <w:sz w:val="20"/>
                <w:szCs w:val="20"/>
              </w:rPr>
              <w:t>тепловой мощности, Гкал/ч</w:t>
            </w:r>
          </w:p>
        </w:tc>
      </w:tr>
      <w:tr w:rsidR="005A651C" w:rsidRPr="004F5817" w14:paraId="792A6C41" w14:textId="77777777" w:rsidTr="006E77F2">
        <w:trPr>
          <w:trHeight w:val="489"/>
        </w:trPr>
        <w:tc>
          <w:tcPr>
            <w:tcW w:w="2132" w:type="dxa"/>
          </w:tcPr>
          <w:p w14:paraId="5A317E9F" w14:textId="77777777" w:rsidR="005A651C" w:rsidRPr="006E77F2" w:rsidRDefault="005A651C" w:rsidP="005A651C">
            <w:pPr>
              <w:pStyle w:val="TableParagraph"/>
              <w:ind w:left="142"/>
              <w:jc w:val="left"/>
              <w:rPr>
                <w:sz w:val="20"/>
                <w:szCs w:val="20"/>
              </w:rPr>
            </w:pPr>
            <w:r w:rsidRPr="006E77F2">
              <w:rPr>
                <w:sz w:val="20"/>
                <w:szCs w:val="20"/>
              </w:rPr>
              <w:t>Котельная ППШ ООО «Кузбасская Энергокомпания»</w:t>
            </w:r>
          </w:p>
        </w:tc>
        <w:tc>
          <w:tcPr>
            <w:tcW w:w="1275" w:type="dxa"/>
            <w:vAlign w:val="center"/>
          </w:tcPr>
          <w:p w14:paraId="37D3709B" w14:textId="77777777" w:rsidR="005A651C" w:rsidRPr="006E77F2" w:rsidRDefault="005A651C" w:rsidP="005A651C">
            <w:pPr>
              <w:pStyle w:val="TableParagraph"/>
              <w:rPr>
                <w:sz w:val="20"/>
                <w:szCs w:val="20"/>
              </w:rPr>
            </w:pPr>
            <w:r w:rsidRPr="006E77F2">
              <w:rPr>
                <w:sz w:val="20"/>
                <w:szCs w:val="20"/>
              </w:rPr>
              <w:t>60,0</w:t>
            </w:r>
          </w:p>
        </w:tc>
        <w:tc>
          <w:tcPr>
            <w:tcW w:w="1276" w:type="dxa"/>
            <w:vAlign w:val="center"/>
          </w:tcPr>
          <w:p w14:paraId="4593B1CA" w14:textId="77777777" w:rsidR="005A651C" w:rsidRPr="006E77F2" w:rsidRDefault="005A651C" w:rsidP="005A651C">
            <w:pPr>
              <w:pStyle w:val="TableParagraph"/>
              <w:rPr>
                <w:sz w:val="20"/>
                <w:szCs w:val="20"/>
              </w:rPr>
            </w:pPr>
            <w:r w:rsidRPr="006E77F2">
              <w:rPr>
                <w:sz w:val="20"/>
                <w:szCs w:val="20"/>
              </w:rPr>
              <w:t>60,0</w:t>
            </w:r>
          </w:p>
        </w:tc>
        <w:tc>
          <w:tcPr>
            <w:tcW w:w="1134" w:type="dxa"/>
            <w:vAlign w:val="center"/>
          </w:tcPr>
          <w:p w14:paraId="4E187729" w14:textId="1123C4DD" w:rsidR="005A651C" w:rsidRPr="006E77F2" w:rsidRDefault="005A651C" w:rsidP="005A651C">
            <w:pPr>
              <w:pStyle w:val="TableParagraph"/>
              <w:rPr>
                <w:sz w:val="20"/>
                <w:szCs w:val="20"/>
              </w:rPr>
            </w:pPr>
            <w:r w:rsidRPr="005A651C">
              <w:rPr>
                <w:sz w:val="20"/>
                <w:szCs w:val="20"/>
              </w:rPr>
              <w:t>1,5</w:t>
            </w:r>
          </w:p>
        </w:tc>
        <w:tc>
          <w:tcPr>
            <w:tcW w:w="992" w:type="dxa"/>
            <w:vAlign w:val="center"/>
          </w:tcPr>
          <w:p w14:paraId="1BA04580" w14:textId="630ABF93" w:rsidR="005A651C" w:rsidRPr="006E77F2" w:rsidRDefault="005A651C" w:rsidP="005A651C">
            <w:pPr>
              <w:pStyle w:val="TableParagraph"/>
              <w:rPr>
                <w:sz w:val="20"/>
                <w:szCs w:val="20"/>
              </w:rPr>
            </w:pPr>
            <w:r w:rsidRPr="005A651C">
              <w:rPr>
                <w:sz w:val="20"/>
                <w:szCs w:val="20"/>
              </w:rPr>
              <w:t>2,631</w:t>
            </w:r>
          </w:p>
        </w:tc>
        <w:tc>
          <w:tcPr>
            <w:tcW w:w="1276" w:type="dxa"/>
            <w:vAlign w:val="center"/>
          </w:tcPr>
          <w:p w14:paraId="6E96FEA9" w14:textId="5C1E5C34" w:rsidR="005A651C" w:rsidRPr="006E77F2" w:rsidRDefault="005A651C" w:rsidP="005A651C">
            <w:pPr>
              <w:pStyle w:val="TableParagraph"/>
              <w:rPr>
                <w:sz w:val="20"/>
                <w:szCs w:val="20"/>
              </w:rPr>
            </w:pPr>
            <w:r w:rsidRPr="005A651C">
              <w:rPr>
                <w:sz w:val="20"/>
                <w:szCs w:val="20"/>
              </w:rPr>
              <w:t>41,769</w:t>
            </w:r>
          </w:p>
        </w:tc>
        <w:tc>
          <w:tcPr>
            <w:tcW w:w="1559" w:type="dxa"/>
            <w:vAlign w:val="center"/>
          </w:tcPr>
          <w:p w14:paraId="31B49E52" w14:textId="6862F252" w:rsidR="005A651C" w:rsidRPr="006E77F2" w:rsidRDefault="005A651C" w:rsidP="005A651C">
            <w:pPr>
              <w:pStyle w:val="TableParagraph"/>
              <w:rPr>
                <w:sz w:val="20"/>
                <w:szCs w:val="20"/>
              </w:rPr>
            </w:pPr>
            <w:r w:rsidRPr="005A651C">
              <w:rPr>
                <w:sz w:val="20"/>
                <w:szCs w:val="20"/>
              </w:rPr>
              <w:t>14,1</w:t>
            </w:r>
          </w:p>
        </w:tc>
      </w:tr>
      <w:tr w:rsidR="005A651C" w:rsidRPr="004F5817" w14:paraId="3C7A7709" w14:textId="77777777" w:rsidTr="006E77F2">
        <w:trPr>
          <w:trHeight w:val="357"/>
        </w:trPr>
        <w:tc>
          <w:tcPr>
            <w:tcW w:w="2132" w:type="dxa"/>
          </w:tcPr>
          <w:p w14:paraId="6B87E9DB" w14:textId="77777777" w:rsidR="005A651C" w:rsidRPr="006E77F2" w:rsidRDefault="005A651C" w:rsidP="005A651C">
            <w:pPr>
              <w:pStyle w:val="TableParagraph"/>
              <w:ind w:left="142"/>
              <w:jc w:val="left"/>
              <w:rPr>
                <w:sz w:val="20"/>
                <w:szCs w:val="20"/>
              </w:rPr>
            </w:pPr>
            <w:r w:rsidRPr="006E77F2">
              <w:rPr>
                <w:sz w:val="20"/>
                <w:szCs w:val="20"/>
              </w:rPr>
              <w:t>Котельная ППШ-2  ООО «Кузбасская Энергокомпания»</w:t>
            </w:r>
          </w:p>
        </w:tc>
        <w:tc>
          <w:tcPr>
            <w:tcW w:w="1275" w:type="dxa"/>
            <w:vAlign w:val="center"/>
          </w:tcPr>
          <w:p w14:paraId="5823544B" w14:textId="77777777" w:rsidR="005A651C" w:rsidRPr="006E77F2" w:rsidRDefault="005A651C" w:rsidP="005A651C">
            <w:pPr>
              <w:pStyle w:val="TableParagraph"/>
              <w:rPr>
                <w:sz w:val="20"/>
                <w:szCs w:val="20"/>
              </w:rPr>
            </w:pPr>
            <w:r w:rsidRPr="006E77F2">
              <w:rPr>
                <w:sz w:val="20"/>
                <w:szCs w:val="20"/>
              </w:rPr>
              <w:t>19,5</w:t>
            </w:r>
          </w:p>
        </w:tc>
        <w:tc>
          <w:tcPr>
            <w:tcW w:w="1276" w:type="dxa"/>
            <w:vAlign w:val="center"/>
          </w:tcPr>
          <w:p w14:paraId="5E65A413" w14:textId="77777777" w:rsidR="005A651C" w:rsidRPr="006E77F2" w:rsidRDefault="005A651C" w:rsidP="005A651C">
            <w:pPr>
              <w:pStyle w:val="TableParagraph"/>
              <w:rPr>
                <w:sz w:val="20"/>
                <w:szCs w:val="20"/>
              </w:rPr>
            </w:pPr>
            <w:r w:rsidRPr="006E77F2">
              <w:rPr>
                <w:sz w:val="20"/>
                <w:szCs w:val="20"/>
              </w:rPr>
              <w:t>19,5</w:t>
            </w:r>
          </w:p>
        </w:tc>
        <w:tc>
          <w:tcPr>
            <w:tcW w:w="1134" w:type="dxa"/>
            <w:vAlign w:val="center"/>
          </w:tcPr>
          <w:p w14:paraId="7C545D24" w14:textId="4305BACB" w:rsidR="005A651C" w:rsidRPr="006E77F2" w:rsidRDefault="005A651C" w:rsidP="005A651C">
            <w:pPr>
              <w:pStyle w:val="TableParagraph"/>
              <w:rPr>
                <w:sz w:val="20"/>
                <w:szCs w:val="20"/>
              </w:rPr>
            </w:pPr>
            <w:r w:rsidRPr="005A651C">
              <w:rPr>
                <w:sz w:val="20"/>
                <w:szCs w:val="20"/>
              </w:rPr>
              <w:t>0,413</w:t>
            </w:r>
          </w:p>
        </w:tc>
        <w:tc>
          <w:tcPr>
            <w:tcW w:w="992" w:type="dxa"/>
            <w:vAlign w:val="center"/>
          </w:tcPr>
          <w:p w14:paraId="4B863207" w14:textId="04D67395" w:rsidR="005A651C" w:rsidRPr="006E77F2" w:rsidRDefault="005A651C" w:rsidP="005A651C">
            <w:pPr>
              <w:pStyle w:val="TableParagraph"/>
              <w:rPr>
                <w:sz w:val="20"/>
                <w:szCs w:val="20"/>
              </w:rPr>
            </w:pPr>
            <w:r w:rsidRPr="005A651C">
              <w:rPr>
                <w:sz w:val="20"/>
                <w:szCs w:val="20"/>
              </w:rPr>
              <w:t>0,724</w:t>
            </w:r>
          </w:p>
        </w:tc>
        <w:tc>
          <w:tcPr>
            <w:tcW w:w="1276" w:type="dxa"/>
            <w:vAlign w:val="center"/>
          </w:tcPr>
          <w:p w14:paraId="763A0B6F" w14:textId="17E98E11" w:rsidR="005A651C" w:rsidRPr="006E77F2" w:rsidRDefault="005A651C" w:rsidP="005A651C">
            <w:pPr>
              <w:pStyle w:val="TableParagraph"/>
              <w:rPr>
                <w:sz w:val="20"/>
                <w:szCs w:val="20"/>
              </w:rPr>
            </w:pPr>
            <w:r w:rsidRPr="005A651C">
              <w:rPr>
                <w:sz w:val="20"/>
                <w:szCs w:val="20"/>
              </w:rPr>
              <w:t>10,398</w:t>
            </w:r>
          </w:p>
        </w:tc>
        <w:tc>
          <w:tcPr>
            <w:tcW w:w="1559" w:type="dxa"/>
            <w:vAlign w:val="center"/>
          </w:tcPr>
          <w:p w14:paraId="2BD599CF" w14:textId="5BCF9BDA" w:rsidR="005A651C" w:rsidRPr="006E77F2" w:rsidRDefault="005A651C" w:rsidP="005A651C">
            <w:pPr>
              <w:pStyle w:val="TableParagraph"/>
              <w:rPr>
                <w:sz w:val="20"/>
                <w:szCs w:val="20"/>
              </w:rPr>
            </w:pPr>
            <w:r w:rsidRPr="005A651C">
              <w:rPr>
                <w:sz w:val="20"/>
                <w:szCs w:val="20"/>
              </w:rPr>
              <w:t>7,965</w:t>
            </w:r>
          </w:p>
        </w:tc>
      </w:tr>
      <w:tr w:rsidR="005A651C" w:rsidRPr="004F5817" w14:paraId="24F42221" w14:textId="77777777" w:rsidTr="006E77F2">
        <w:trPr>
          <w:trHeight w:val="368"/>
        </w:trPr>
        <w:tc>
          <w:tcPr>
            <w:tcW w:w="2132" w:type="dxa"/>
          </w:tcPr>
          <w:p w14:paraId="41357022" w14:textId="77777777" w:rsidR="005A651C" w:rsidRPr="006E77F2" w:rsidRDefault="005A651C" w:rsidP="005A651C">
            <w:pPr>
              <w:pStyle w:val="TableParagraph"/>
              <w:ind w:left="142"/>
              <w:jc w:val="left"/>
              <w:rPr>
                <w:sz w:val="20"/>
                <w:szCs w:val="20"/>
              </w:rPr>
            </w:pPr>
            <w:r w:rsidRPr="006E77F2">
              <w:rPr>
                <w:sz w:val="20"/>
                <w:szCs w:val="20"/>
              </w:rPr>
              <w:t>Котельная №28 ООО «Кузбасская Энергокомпания»</w:t>
            </w:r>
          </w:p>
        </w:tc>
        <w:tc>
          <w:tcPr>
            <w:tcW w:w="1275" w:type="dxa"/>
            <w:vAlign w:val="center"/>
          </w:tcPr>
          <w:p w14:paraId="3A1B965A" w14:textId="77777777" w:rsidR="005A651C" w:rsidRPr="006E77F2" w:rsidRDefault="005A651C" w:rsidP="005A651C">
            <w:pPr>
              <w:pStyle w:val="TableParagraph"/>
              <w:rPr>
                <w:sz w:val="20"/>
                <w:szCs w:val="20"/>
              </w:rPr>
            </w:pPr>
            <w:r w:rsidRPr="006E77F2">
              <w:rPr>
                <w:sz w:val="20"/>
                <w:szCs w:val="20"/>
              </w:rPr>
              <w:t>6,4</w:t>
            </w:r>
          </w:p>
        </w:tc>
        <w:tc>
          <w:tcPr>
            <w:tcW w:w="1276" w:type="dxa"/>
            <w:vAlign w:val="center"/>
          </w:tcPr>
          <w:p w14:paraId="4F63D7E8" w14:textId="77777777" w:rsidR="005A651C" w:rsidRPr="006E77F2" w:rsidRDefault="005A651C" w:rsidP="005A651C">
            <w:pPr>
              <w:pStyle w:val="TableParagraph"/>
              <w:rPr>
                <w:sz w:val="20"/>
                <w:szCs w:val="20"/>
              </w:rPr>
            </w:pPr>
            <w:r w:rsidRPr="006E77F2">
              <w:rPr>
                <w:sz w:val="20"/>
                <w:szCs w:val="20"/>
              </w:rPr>
              <w:t>6,4</w:t>
            </w:r>
          </w:p>
        </w:tc>
        <w:tc>
          <w:tcPr>
            <w:tcW w:w="1134" w:type="dxa"/>
            <w:vAlign w:val="center"/>
          </w:tcPr>
          <w:p w14:paraId="445EB79F" w14:textId="3FA50DD6" w:rsidR="005A651C" w:rsidRPr="006E77F2" w:rsidRDefault="005A651C" w:rsidP="005A651C">
            <w:pPr>
              <w:pStyle w:val="TableParagraph"/>
              <w:rPr>
                <w:sz w:val="20"/>
                <w:szCs w:val="20"/>
              </w:rPr>
            </w:pPr>
            <w:r w:rsidRPr="005A651C">
              <w:rPr>
                <w:sz w:val="20"/>
                <w:szCs w:val="20"/>
              </w:rPr>
              <w:t>0,189</w:t>
            </w:r>
          </w:p>
        </w:tc>
        <w:tc>
          <w:tcPr>
            <w:tcW w:w="992" w:type="dxa"/>
            <w:vAlign w:val="center"/>
          </w:tcPr>
          <w:p w14:paraId="00B72E86" w14:textId="28959BB0" w:rsidR="005A651C" w:rsidRPr="006E77F2" w:rsidRDefault="005A651C" w:rsidP="005A651C">
            <w:pPr>
              <w:pStyle w:val="TableParagraph"/>
              <w:rPr>
                <w:sz w:val="20"/>
                <w:szCs w:val="20"/>
              </w:rPr>
            </w:pPr>
            <w:r w:rsidRPr="005A651C">
              <w:rPr>
                <w:sz w:val="20"/>
                <w:szCs w:val="20"/>
              </w:rPr>
              <w:t>0,326</w:t>
            </w:r>
          </w:p>
        </w:tc>
        <w:tc>
          <w:tcPr>
            <w:tcW w:w="1276" w:type="dxa"/>
            <w:vAlign w:val="center"/>
          </w:tcPr>
          <w:p w14:paraId="0E808367" w14:textId="3BC9C563" w:rsidR="005A651C" w:rsidRPr="006E77F2" w:rsidRDefault="005A651C" w:rsidP="005A651C">
            <w:pPr>
              <w:pStyle w:val="TableParagraph"/>
              <w:rPr>
                <w:sz w:val="20"/>
                <w:szCs w:val="20"/>
              </w:rPr>
            </w:pPr>
            <w:r w:rsidRPr="005A651C">
              <w:rPr>
                <w:sz w:val="20"/>
                <w:szCs w:val="20"/>
              </w:rPr>
              <w:t>5,167</w:t>
            </w:r>
          </w:p>
        </w:tc>
        <w:tc>
          <w:tcPr>
            <w:tcW w:w="1559" w:type="dxa"/>
            <w:vAlign w:val="center"/>
          </w:tcPr>
          <w:p w14:paraId="733DCD26" w14:textId="713F4575" w:rsidR="005A651C" w:rsidRPr="006E77F2" w:rsidRDefault="005A651C" w:rsidP="005A651C">
            <w:pPr>
              <w:pStyle w:val="TableParagraph"/>
              <w:rPr>
                <w:sz w:val="20"/>
                <w:szCs w:val="20"/>
              </w:rPr>
            </w:pPr>
            <w:r w:rsidRPr="005A651C">
              <w:rPr>
                <w:sz w:val="20"/>
                <w:szCs w:val="20"/>
              </w:rPr>
              <w:t>0,718</w:t>
            </w:r>
          </w:p>
        </w:tc>
      </w:tr>
      <w:tr w:rsidR="005A651C" w:rsidRPr="004F5817" w14:paraId="4B2CA506" w14:textId="77777777" w:rsidTr="006E77F2">
        <w:trPr>
          <w:trHeight w:val="377"/>
        </w:trPr>
        <w:tc>
          <w:tcPr>
            <w:tcW w:w="2132" w:type="dxa"/>
          </w:tcPr>
          <w:p w14:paraId="44CE1CD6" w14:textId="77777777" w:rsidR="005A651C" w:rsidRPr="006E77F2" w:rsidRDefault="005A651C" w:rsidP="005A651C">
            <w:pPr>
              <w:pStyle w:val="TableParagraph"/>
              <w:ind w:left="142"/>
              <w:jc w:val="left"/>
              <w:rPr>
                <w:sz w:val="20"/>
                <w:szCs w:val="20"/>
              </w:rPr>
            </w:pPr>
            <w:r w:rsidRPr="006E77F2">
              <w:rPr>
                <w:sz w:val="20"/>
                <w:szCs w:val="20"/>
              </w:rPr>
              <w:t>Котельная №29 ООО «Кузбасская Энергокомпания»</w:t>
            </w:r>
          </w:p>
        </w:tc>
        <w:tc>
          <w:tcPr>
            <w:tcW w:w="1275" w:type="dxa"/>
            <w:vAlign w:val="center"/>
          </w:tcPr>
          <w:p w14:paraId="32351735" w14:textId="77777777" w:rsidR="005A651C" w:rsidRPr="006E77F2" w:rsidRDefault="005A651C" w:rsidP="005A651C">
            <w:pPr>
              <w:pStyle w:val="TableParagraph"/>
              <w:rPr>
                <w:sz w:val="20"/>
                <w:szCs w:val="20"/>
              </w:rPr>
            </w:pPr>
            <w:r w:rsidRPr="006E77F2">
              <w:rPr>
                <w:sz w:val="20"/>
                <w:szCs w:val="20"/>
              </w:rPr>
              <w:t>10,3</w:t>
            </w:r>
          </w:p>
        </w:tc>
        <w:tc>
          <w:tcPr>
            <w:tcW w:w="1276" w:type="dxa"/>
            <w:vAlign w:val="center"/>
          </w:tcPr>
          <w:p w14:paraId="39C82173" w14:textId="77777777" w:rsidR="005A651C" w:rsidRPr="006E77F2" w:rsidRDefault="005A651C" w:rsidP="005A651C">
            <w:pPr>
              <w:pStyle w:val="TableParagraph"/>
              <w:rPr>
                <w:sz w:val="20"/>
                <w:szCs w:val="20"/>
              </w:rPr>
            </w:pPr>
            <w:r w:rsidRPr="006E77F2">
              <w:rPr>
                <w:sz w:val="20"/>
                <w:szCs w:val="20"/>
              </w:rPr>
              <w:t>10,3</w:t>
            </w:r>
          </w:p>
        </w:tc>
        <w:tc>
          <w:tcPr>
            <w:tcW w:w="1134" w:type="dxa"/>
            <w:vAlign w:val="center"/>
          </w:tcPr>
          <w:p w14:paraId="4DB80069" w14:textId="158CAEDA" w:rsidR="005A651C" w:rsidRPr="006E77F2" w:rsidRDefault="005A651C" w:rsidP="005A651C">
            <w:pPr>
              <w:pStyle w:val="TableParagraph"/>
              <w:rPr>
                <w:sz w:val="20"/>
                <w:szCs w:val="20"/>
              </w:rPr>
            </w:pPr>
            <w:r w:rsidRPr="005A651C">
              <w:rPr>
                <w:sz w:val="20"/>
                <w:szCs w:val="20"/>
              </w:rPr>
              <w:t>0,24</w:t>
            </w:r>
          </w:p>
        </w:tc>
        <w:tc>
          <w:tcPr>
            <w:tcW w:w="992" w:type="dxa"/>
            <w:vAlign w:val="center"/>
          </w:tcPr>
          <w:p w14:paraId="26F48880" w14:textId="54714EC3" w:rsidR="005A651C" w:rsidRPr="006E77F2" w:rsidRDefault="005A651C" w:rsidP="005A651C">
            <w:pPr>
              <w:pStyle w:val="TableParagraph"/>
              <w:rPr>
                <w:sz w:val="20"/>
                <w:szCs w:val="20"/>
              </w:rPr>
            </w:pPr>
            <w:r w:rsidRPr="005A651C">
              <w:rPr>
                <w:sz w:val="20"/>
                <w:szCs w:val="20"/>
              </w:rPr>
              <w:t>0,331</w:t>
            </w:r>
          </w:p>
        </w:tc>
        <w:tc>
          <w:tcPr>
            <w:tcW w:w="1276" w:type="dxa"/>
            <w:vAlign w:val="center"/>
          </w:tcPr>
          <w:p w14:paraId="0E254D80" w14:textId="5F487A21" w:rsidR="005A651C" w:rsidRPr="006E77F2" w:rsidRDefault="005A651C" w:rsidP="005A651C">
            <w:pPr>
              <w:pStyle w:val="TableParagraph"/>
              <w:rPr>
                <w:sz w:val="20"/>
                <w:szCs w:val="20"/>
              </w:rPr>
            </w:pPr>
            <w:r w:rsidRPr="005A651C">
              <w:rPr>
                <w:sz w:val="20"/>
                <w:szCs w:val="20"/>
              </w:rPr>
              <w:t>5,52</w:t>
            </w:r>
          </w:p>
        </w:tc>
        <w:tc>
          <w:tcPr>
            <w:tcW w:w="1559" w:type="dxa"/>
            <w:vAlign w:val="center"/>
          </w:tcPr>
          <w:p w14:paraId="481AE76A" w14:textId="6F1DA466" w:rsidR="005A651C" w:rsidRPr="006E77F2" w:rsidRDefault="005A651C" w:rsidP="005A651C">
            <w:pPr>
              <w:pStyle w:val="TableParagraph"/>
              <w:rPr>
                <w:sz w:val="20"/>
                <w:szCs w:val="20"/>
              </w:rPr>
            </w:pPr>
            <w:r w:rsidRPr="005A651C">
              <w:rPr>
                <w:sz w:val="20"/>
                <w:szCs w:val="20"/>
              </w:rPr>
              <w:t>0,549</w:t>
            </w:r>
          </w:p>
        </w:tc>
      </w:tr>
      <w:tr w:rsidR="005A651C" w:rsidRPr="004F5817" w14:paraId="640447AA" w14:textId="77777777" w:rsidTr="006E77F2">
        <w:trPr>
          <w:trHeight w:val="245"/>
        </w:trPr>
        <w:tc>
          <w:tcPr>
            <w:tcW w:w="2132" w:type="dxa"/>
          </w:tcPr>
          <w:p w14:paraId="0AC3B704" w14:textId="77777777" w:rsidR="005A651C" w:rsidRPr="006E77F2" w:rsidRDefault="005A651C" w:rsidP="005A651C">
            <w:pPr>
              <w:pStyle w:val="TableParagraph"/>
              <w:ind w:left="142"/>
              <w:jc w:val="left"/>
              <w:rPr>
                <w:sz w:val="20"/>
                <w:szCs w:val="20"/>
              </w:rPr>
            </w:pPr>
            <w:r w:rsidRPr="006E77F2">
              <w:rPr>
                <w:sz w:val="20"/>
                <w:szCs w:val="20"/>
              </w:rPr>
              <w:t>Котельная №32 ООО «Кузбасская Энергокомпания»</w:t>
            </w:r>
          </w:p>
        </w:tc>
        <w:tc>
          <w:tcPr>
            <w:tcW w:w="1275" w:type="dxa"/>
            <w:vAlign w:val="center"/>
          </w:tcPr>
          <w:p w14:paraId="1150D425" w14:textId="77777777" w:rsidR="005A651C" w:rsidRPr="006E77F2" w:rsidRDefault="005A651C" w:rsidP="005A651C">
            <w:pPr>
              <w:pStyle w:val="TableParagraph"/>
              <w:rPr>
                <w:sz w:val="20"/>
                <w:szCs w:val="20"/>
              </w:rPr>
            </w:pPr>
            <w:r w:rsidRPr="006E77F2">
              <w:rPr>
                <w:sz w:val="20"/>
                <w:szCs w:val="20"/>
              </w:rPr>
              <w:t>0,84</w:t>
            </w:r>
          </w:p>
        </w:tc>
        <w:tc>
          <w:tcPr>
            <w:tcW w:w="1276" w:type="dxa"/>
            <w:vAlign w:val="center"/>
          </w:tcPr>
          <w:p w14:paraId="64E7520D" w14:textId="77777777" w:rsidR="005A651C" w:rsidRPr="006E77F2" w:rsidRDefault="005A651C" w:rsidP="005A651C">
            <w:pPr>
              <w:pStyle w:val="TableParagraph"/>
              <w:rPr>
                <w:sz w:val="20"/>
                <w:szCs w:val="20"/>
              </w:rPr>
            </w:pPr>
            <w:r w:rsidRPr="006E77F2">
              <w:rPr>
                <w:sz w:val="20"/>
                <w:szCs w:val="20"/>
              </w:rPr>
              <w:t>0,84</w:t>
            </w:r>
          </w:p>
        </w:tc>
        <w:tc>
          <w:tcPr>
            <w:tcW w:w="1134" w:type="dxa"/>
            <w:vAlign w:val="center"/>
          </w:tcPr>
          <w:p w14:paraId="1943A8EC" w14:textId="1FAA6B79" w:rsidR="005A651C" w:rsidRPr="006E77F2" w:rsidRDefault="005A651C" w:rsidP="005A651C">
            <w:pPr>
              <w:pStyle w:val="TableParagraph"/>
              <w:rPr>
                <w:sz w:val="20"/>
                <w:szCs w:val="20"/>
              </w:rPr>
            </w:pPr>
            <w:r w:rsidRPr="005A651C">
              <w:rPr>
                <w:sz w:val="20"/>
                <w:szCs w:val="20"/>
              </w:rPr>
              <w:t>0,025</w:t>
            </w:r>
          </w:p>
        </w:tc>
        <w:tc>
          <w:tcPr>
            <w:tcW w:w="992" w:type="dxa"/>
            <w:vAlign w:val="center"/>
          </w:tcPr>
          <w:p w14:paraId="53B4244C" w14:textId="0DAD21A0" w:rsidR="005A651C" w:rsidRPr="006E77F2" w:rsidRDefault="005A651C" w:rsidP="005A651C">
            <w:pPr>
              <w:pStyle w:val="TableParagraph"/>
              <w:rPr>
                <w:sz w:val="20"/>
                <w:szCs w:val="20"/>
              </w:rPr>
            </w:pPr>
            <w:r w:rsidRPr="005A651C">
              <w:rPr>
                <w:sz w:val="20"/>
                <w:szCs w:val="20"/>
              </w:rPr>
              <w:t>0,064</w:t>
            </w:r>
          </w:p>
        </w:tc>
        <w:tc>
          <w:tcPr>
            <w:tcW w:w="1276" w:type="dxa"/>
            <w:vAlign w:val="center"/>
          </w:tcPr>
          <w:p w14:paraId="40E16B26" w14:textId="18C3ACD9" w:rsidR="005A651C" w:rsidRPr="006E77F2" w:rsidRDefault="005A651C" w:rsidP="005A651C">
            <w:pPr>
              <w:pStyle w:val="TableParagraph"/>
              <w:rPr>
                <w:sz w:val="20"/>
                <w:szCs w:val="20"/>
              </w:rPr>
            </w:pPr>
            <w:r w:rsidRPr="005A651C">
              <w:rPr>
                <w:sz w:val="20"/>
                <w:szCs w:val="20"/>
              </w:rPr>
              <w:t>0,45</w:t>
            </w:r>
          </w:p>
        </w:tc>
        <w:tc>
          <w:tcPr>
            <w:tcW w:w="1559" w:type="dxa"/>
            <w:vAlign w:val="center"/>
          </w:tcPr>
          <w:p w14:paraId="22D86E18" w14:textId="70C6BA94" w:rsidR="005A651C" w:rsidRPr="006E77F2" w:rsidRDefault="005A651C" w:rsidP="005A651C">
            <w:pPr>
              <w:pStyle w:val="TableParagraph"/>
              <w:rPr>
                <w:sz w:val="20"/>
                <w:szCs w:val="20"/>
              </w:rPr>
            </w:pPr>
            <w:r w:rsidRPr="005A651C">
              <w:rPr>
                <w:sz w:val="20"/>
                <w:szCs w:val="20"/>
              </w:rPr>
              <w:t>0,301</w:t>
            </w:r>
          </w:p>
        </w:tc>
      </w:tr>
      <w:tr w:rsidR="005A651C" w:rsidRPr="004F5817" w14:paraId="5EBB66DF" w14:textId="77777777" w:rsidTr="006E77F2">
        <w:trPr>
          <w:trHeight w:val="397"/>
        </w:trPr>
        <w:tc>
          <w:tcPr>
            <w:tcW w:w="2132" w:type="dxa"/>
          </w:tcPr>
          <w:p w14:paraId="133E2066" w14:textId="77777777" w:rsidR="005A651C" w:rsidRPr="006E77F2" w:rsidRDefault="005A651C" w:rsidP="005A651C">
            <w:pPr>
              <w:pStyle w:val="TableParagraph"/>
              <w:ind w:left="142"/>
              <w:jc w:val="left"/>
              <w:rPr>
                <w:sz w:val="20"/>
                <w:szCs w:val="20"/>
              </w:rPr>
            </w:pPr>
            <w:r w:rsidRPr="006E77F2">
              <w:rPr>
                <w:sz w:val="20"/>
                <w:szCs w:val="20"/>
              </w:rPr>
              <w:t>Котельная шахты «Полысаевская» АО «СУЭК-Кузбасс» ПЕ «Спецналадка»</w:t>
            </w:r>
          </w:p>
        </w:tc>
        <w:tc>
          <w:tcPr>
            <w:tcW w:w="1275" w:type="dxa"/>
            <w:vAlign w:val="center"/>
          </w:tcPr>
          <w:p w14:paraId="516DA226" w14:textId="77777777" w:rsidR="005A651C" w:rsidRPr="006E77F2" w:rsidRDefault="005A651C" w:rsidP="005A651C">
            <w:pPr>
              <w:pStyle w:val="TableParagraph"/>
              <w:rPr>
                <w:sz w:val="20"/>
                <w:szCs w:val="20"/>
              </w:rPr>
            </w:pPr>
            <w:r w:rsidRPr="006E77F2">
              <w:rPr>
                <w:sz w:val="20"/>
                <w:szCs w:val="20"/>
              </w:rPr>
              <w:t>51,28</w:t>
            </w:r>
          </w:p>
        </w:tc>
        <w:tc>
          <w:tcPr>
            <w:tcW w:w="1276" w:type="dxa"/>
            <w:vAlign w:val="center"/>
          </w:tcPr>
          <w:p w14:paraId="75F27560" w14:textId="77777777" w:rsidR="005A651C" w:rsidRPr="006E77F2" w:rsidRDefault="005A651C" w:rsidP="005A651C">
            <w:pPr>
              <w:pStyle w:val="TableParagraph"/>
              <w:rPr>
                <w:sz w:val="20"/>
                <w:szCs w:val="20"/>
              </w:rPr>
            </w:pPr>
            <w:r w:rsidRPr="006E77F2">
              <w:rPr>
                <w:sz w:val="20"/>
                <w:szCs w:val="20"/>
              </w:rPr>
              <w:t>51,28</w:t>
            </w:r>
          </w:p>
        </w:tc>
        <w:tc>
          <w:tcPr>
            <w:tcW w:w="1134" w:type="dxa"/>
            <w:vAlign w:val="center"/>
          </w:tcPr>
          <w:p w14:paraId="718DE174" w14:textId="36E2175C" w:rsidR="005A651C" w:rsidRPr="006E77F2" w:rsidRDefault="005A651C" w:rsidP="005A651C">
            <w:pPr>
              <w:pStyle w:val="TableParagraph"/>
              <w:rPr>
                <w:sz w:val="20"/>
                <w:szCs w:val="20"/>
              </w:rPr>
            </w:pPr>
            <w:r w:rsidRPr="005A651C">
              <w:rPr>
                <w:sz w:val="20"/>
                <w:szCs w:val="20"/>
              </w:rPr>
              <w:t>0,701</w:t>
            </w:r>
          </w:p>
        </w:tc>
        <w:tc>
          <w:tcPr>
            <w:tcW w:w="992" w:type="dxa"/>
            <w:vAlign w:val="center"/>
          </w:tcPr>
          <w:p w14:paraId="6B0F0976" w14:textId="117858E8" w:rsidR="005A651C" w:rsidRPr="006E77F2" w:rsidRDefault="005A651C" w:rsidP="005A651C">
            <w:pPr>
              <w:pStyle w:val="TableParagraph"/>
              <w:rPr>
                <w:sz w:val="20"/>
                <w:szCs w:val="20"/>
              </w:rPr>
            </w:pPr>
            <w:r w:rsidRPr="005A651C">
              <w:rPr>
                <w:sz w:val="20"/>
                <w:szCs w:val="20"/>
              </w:rPr>
              <w:t>2,165</w:t>
            </w:r>
          </w:p>
        </w:tc>
        <w:tc>
          <w:tcPr>
            <w:tcW w:w="1276" w:type="dxa"/>
            <w:vAlign w:val="center"/>
          </w:tcPr>
          <w:p w14:paraId="3AEAEA7B" w14:textId="3F8A1705" w:rsidR="005A651C" w:rsidRPr="006E77F2" w:rsidRDefault="005A651C" w:rsidP="005A651C">
            <w:pPr>
              <w:pStyle w:val="TableParagraph"/>
              <w:rPr>
                <w:sz w:val="20"/>
                <w:szCs w:val="20"/>
              </w:rPr>
            </w:pPr>
            <w:r w:rsidRPr="005A651C">
              <w:rPr>
                <w:sz w:val="20"/>
                <w:szCs w:val="20"/>
              </w:rPr>
              <w:t>12,1937</w:t>
            </w:r>
          </w:p>
        </w:tc>
        <w:tc>
          <w:tcPr>
            <w:tcW w:w="1559" w:type="dxa"/>
            <w:vAlign w:val="center"/>
          </w:tcPr>
          <w:p w14:paraId="613238D6" w14:textId="72844A97" w:rsidR="005A651C" w:rsidRPr="006E77F2" w:rsidRDefault="005A651C" w:rsidP="005A651C">
            <w:pPr>
              <w:pStyle w:val="TableParagraph"/>
              <w:rPr>
                <w:sz w:val="20"/>
                <w:szCs w:val="20"/>
              </w:rPr>
            </w:pPr>
            <w:r w:rsidRPr="005A651C">
              <w:rPr>
                <w:sz w:val="20"/>
                <w:szCs w:val="20"/>
              </w:rPr>
              <w:t>36,2203</w:t>
            </w:r>
          </w:p>
        </w:tc>
      </w:tr>
      <w:tr w:rsidR="004F5817" w:rsidRPr="004F5817" w14:paraId="5F8DC7E8" w14:textId="77777777" w:rsidTr="006E77F2">
        <w:trPr>
          <w:trHeight w:val="326"/>
        </w:trPr>
        <w:tc>
          <w:tcPr>
            <w:tcW w:w="2132" w:type="dxa"/>
            <w:vAlign w:val="center"/>
          </w:tcPr>
          <w:p w14:paraId="56665FE3" w14:textId="77777777" w:rsidR="004F5817" w:rsidRPr="002D50A4" w:rsidRDefault="004F5817" w:rsidP="006E77F2">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3079705E" w14:textId="77777777" w:rsidR="004F5817" w:rsidRPr="002D50A4" w:rsidRDefault="004F5817" w:rsidP="006E77F2">
            <w:pPr>
              <w:pStyle w:val="TableParagraph"/>
              <w:rPr>
                <w:sz w:val="20"/>
                <w:szCs w:val="20"/>
              </w:rPr>
            </w:pPr>
            <w:r w:rsidRPr="002D50A4">
              <w:rPr>
                <w:sz w:val="20"/>
                <w:szCs w:val="20"/>
              </w:rPr>
              <w:t>0</w:t>
            </w:r>
          </w:p>
        </w:tc>
        <w:tc>
          <w:tcPr>
            <w:tcW w:w="1276" w:type="dxa"/>
            <w:vAlign w:val="center"/>
          </w:tcPr>
          <w:p w14:paraId="3DD88504" w14:textId="77777777" w:rsidR="004F5817" w:rsidRPr="002D50A4" w:rsidRDefault="004F5817" w:rsidP="006E77F2">
            <w:pPr>
              <w:pStyle w:val="TableParagraph"/>
              <w:rPr>
                <w:sz w:val="20"/>
                <w:szCs w:val="20"/>
              </w:rPr>
            </w:pPr>
            <w:r w:rsidRPr="002D50A4">
              <w:rPr>
                <w:sz w:val="20"/>
                <w:szCs w:val="20"/>
              </w:rPr>
              <w:t>0</w:t>
            </w:r>
          </w:p>
        </w:tc>
        <w:tc>
          <w:tcPr>
            <w:tcW w:w="1134" w:type="dxa"/>
            <w:vAlign w:val="center"/>
          </w:tcPr>
          <w:p w14:paraId="3673AD24" w14:textId="77777777" w:rsidR="004F5817" w:rsidRPr="002D50A4" w:rsidRDefault="004F5817" w:rsidP="006E77F2">
            <w:pPr>
              <w:pStyle w:val="TableParagraph"/>
              <w:rPr>
                <w:sz w:val="20"/>
                <w:szCs w:val="20"/>
              </w:rPr>
            </w:pPr>
            <w:r w:rsidRPr="002D50A4">
              <w:rPr>
                <w:sz w:val="20"/>
                <w:szCs w:val="20"/>
              </w:rPr>
              <w:t>0</w:t>
            </w:r>
          </w:p>
        </w:tc>
        <w:tc>
          <w:tcPr>
            <w:tcW w:w="992" w:type="dxa"/>
            <w:vAlign w:val="center"/>
          </w:tcPr>
          <w:p w14:paraId="0EC60AE2" w14:textId="77777777" w:rsidR="004F5817" w:rsidRPr="002D50A4" w:rsidRDefault="004F5817" w:rsidP="006E77F2">
            <w:pPr>
              <w:pStyle w:val="TableParagraph"/>
              <w:rPr>
                <w:sz w:val="20"/>
                <w:szCs w:val="20"/>
              </w:rPr>
            </w:pPr>
            <w:r w:rsidRPr="002D50A4">
              <w:rPr>
                <w:sz w:val="20"/>
                <w:szCs w:val="20"/>
              </w:rPr>
              <w:t>1,668</w:t>
            </w:r>
          </w:p>
        </w:tc>
        <w:tc>
          <w:tcPr>
            <w:tcW w:w="1276" w:type="dxa"/>
            <w:vAlign w:val="center"/>
          </w:tcPr>
          <w:p w14:paraId="5E9C3A8B" w14:textId="77777777" w:rsidR="004F5817" w:rsidRPr="002D50A4" w:rsidRDefault="004F5817" w:rsidP="006E77F2">
            <w:pPr>
              <w:pStyle w:val="TableParagraph"/>
              <w:rPr>
                <w:sz w:val="20"/>
                <w:szCs w:val="20"/>
              </w:rPr>
            </w:pPr>
            <w:r w:rsidRPr="002D50A4">
              <w:rPr>
                <w:sz w:val="20"/>
                <w:szCs w:val="20"/>
              </w:rPr>
              <w:t>2,296</w:t>
            </w:r>
          </w:p>
        </w:tc>
        <w:tc>
          <w:tcPr>
            <w:tcW w:w="1559" w:type="dxa"/>
            <w:vAlign w:val="center"/>
          </w:tcPr>
          <w:p w14:paraId="2A7EDA69" w14:textId="77777777" w:rsidR="004F5817" w:rsidRPr="002D50A4" w:rsidRDefault="004F5817" w:rsidP="006E77F2">
            <w:pPr>
              <w:pStyle w:val="TableParagraph"/>
              <w:rPr>
                <w:sz w:val="20"/>
                <w:szCs w:val="20"/>
              </w:rPr>
            </w:pPr>
            <w:r w:rsidRPr="002D50A4">
              <w:rPr>
                <w:sz w:val="20"/>
                <w:szCs w:val="20"/>
              </w:rPr>
              <w:t>0</w:t>
            </w:r>
          </w:p>
        </w:tc>
      </w:tr>
      <w:tr w:rsidR="005A651C" w:rsidRPr="004F5817" w14:paraId="19314430" w14:textId="77777777" w:rsidTr="006E77F2">
        <w:trPr>
          <w:trHeight w:val="326"/>
        </w:trPr>
        <w:tc>
          <w:tcPr>
            <w:tcW w:w="2132" w:type="dxa"/>
            <w:vAlign w:val="center"/>
          </w:tcPr>
          <w:p w14:paraId="5D3B0059" w14:textId="08C32684" w:rsidR="005A651C" w:rsidRPr="006E77F2" w:rsidRDefault="005A651C" w:rsidP="005A651C">
            <w:pPr>
              <w:pStyle w:val="TableParagraph"/>
              <w:ind w:left="142"/>
              <w:jc w:val="left"/>
              <w:rPr>
                <w:sz w:val="20"/>
                <w:szCs w:val="20"/>
              </w:rPr>
            </w:pPr>
            <w:r w:rsidRPr="006E77F2">
              <w:rPr>
                <w:sz w:val="20"/>
                <w:szCs w:val="20"/>
              </w:rPr>
              <w:t xml:space="preserve">Блочно-модульная котельная </w:t>
            </w:r>
            <w:r>
              <w:rPr>
                <w:sz w:val="20"/>
                <w:szCs w:val="20"/>
              </w:rPr>
              <w:t>3</w:t>
            </w:r>
            <w:r w:rsidRPr="006E77F2">
              <w:rPr>
                <w:sz w:val="20"/>
                <w:szCs w:val="20"/>
              </w:rPr>
              <w:t xml:space="preserve"> МВт в мкр. Поповка</w:t>
            </w:r>
          </w:p>
        </w:tc>
        <w:tc>
          <w:tcPr>
            <w:tcW w:w="1275" w:type="dxa"/>
            <w:vAlign w:val="center"/>
          </w:tcPr>
          <w:p w14:paraId="3B8933D8" w14:textId="5EFAD8F9" w:rsidR="005A651C" w:rsidRPr="006E77F2" w:rsidRDefault="005A651C" w:rsidP="005A651C">
            <w:pPr>
              <w:pStyle w:val="TableParagraph"/>
              <w:rPr>
                <w:sz w:val="20"/>
                <w:szCs w:val="20"/>
              </w:rPr>
            </w:pPr>
            <w:r w:rsidRPr="002B10B7">
              <w:rPr>
                <w:sz w:val="20"/>
                <w:szCs w:val="20"/>
              </w:rPr>
              <w:t>2,58</w:t>
            </w:r>
          </w:p>
        </w:tc>
        <w:tc>
          <w:tcPr>
            <w:tcW w:w="1276" w:type="dxa"/>
            <w:vAlign w:val="center"/>
          </w:tcPr>
          <w:p w14:paraId="1996B352" w14:textId="5FCD17AB" w:rsidR="005A651C" w:rsidRPr="006E77F2" w:rsidRDefault="005A651C" w:rsidP="005A651C">
            <w:pPr>
              <w:pStyle w:val="TableParagraph"/>
              <w:rPr>
                <w:sz w:val="20"/>
                <w:szCs w:val="20"/>
              </w:rPr>
            </w:pPr>
            <w:r w:rsidRPr="002B10B7">
              <w:rPr>
                <w:sz w:val="20"/>
                <w:szCs w:val="20"/>
              </w:rPr>
              <w:t>2,58</w:t>
            </w:r>
          </w:p>
        </w:tc>
        <w:tc>
          <w:tcPr>
            <w:tcW w:w="1134" w:type="dxa"/>
            <w:vAlign w:val="center"/>
          </w:tcPr>
          <w:p w14:paraId="456A2010" w14:textId="6BC32AB8" w:rsidR="005A651C" w:rsidRPr="006E77F2" w:rsidRDefault="005A651C" w:rsidP="005A651C">
            <w:pPr>
              <w:pStyle w:val="TableParagraph"/>
              <w:rPr>
                <w:sz w:val="20"/>
                <w:szCs w:val="20"/>
              </w:rPr>
            </w:pPr>
            <w:r w:rsidRPr="005A651C">
              <w:rPr>
                <w:sz w:val="20"/>
                <w:szCs w:val="20"/>
              </w:rPr>
              <w:t>0,02</w:t>
            </w:r>
          </w:p>
        </w:tc>
        <w:tc>
          <w:tcPr>
            <w:tcW w:w="992" w:type="dxa"/>
            <w:vAlign w:val="center"/>
          </w:tcPr>
          <w:p w14:paraId="135CE666" w14:textId="02BD0E7F" w:rsidR="005A651C" w:rsidRPr="006E77F2" w:rsidRDefault="005A651C" w:rsidP="005A651C">
            <w:pPr>
              <w:pStyle w:val="TableParagraph"/>
              <w:rPr>
                <w:sz w:val="20"/>
                <w:szCs w:val="20"/>
              </w:rPr>
            </w:pPr>
            <w:r w:rsidRPr="005A651C">
              <w:rPr>
                <w:sz w:val="20"/>
                <w:szCs w:val="20"/>
              </w:rPr>
              <w:t>0,07</w:t>
            </w:r>
          </w:p>
        </w:tc>
        <w:tc>
          <w:tcPr>
            <w:tcW w:w="1276" w:type="dxa"/>
            <w:vAlign w:val="center"/>
          </w:tcPr>
          <w:p w14:paraId="6DFF8FB3" w14:textId="5991CA6C" w:rsidR="005A651C" w:rsidRPr="006E77F2" w:rsidRDefault="005A651C" w:rsidP="005A651C">
            <w:pPr>
              <w:pStyle w:val="TableParagraph"/>
              <w:rPr>
                <w:sz w:val="20"/>
                <w:szCs w:val="20"/>
              </w:rPr>
            </w:pPr>
            <w:r w:rsidRPr="005A651C">
              <w:rPr>
                <w:sz w:val="20"/>
                <w:szCs w:val="20"/>
              </w:rPr>
              <w:t>1,024</w:t>
            </w:r>
          </w:p>
        </w:tc>
        <w:tc>
          <w:tcPr>
            <w:tcW w:w="1559" w:type="dxa"/>
            <w:vAlign w:val="center"/>
          </w:tcPr>
          <w:p w14:paraId="0038AC29" w14:textId="6F188EBF" w:rsidR="005A651C" w:rsidRPr="006E77F2" w:rsidRDefault="005A651C" w:rsidP="005A651C">
            <w:pPr>
              <w:pStyle w:val="TableParagraph"/>
              <w:rPr>
                <w:sz w:val="20"/>
                <w:szCs w:val="20"/>
              </w:rPr>
            </w:pPr>
            <w:r w:rsidRPr="005A651C">
              <w:rPr>
                <w:sz w:val="20"/>
                <w:szCs w:val="20"/>
              </w:rPr>
              <w:t>1,46384</w:t>
            </w:r>
          </w:p>
        </w:tc>
      </w:tr>
      <w:tr w:rsidR="005A651C" w:rsidRPr="004F5817" w14:paraId="1F593B4D" w14:textId="77777777" w:rsidTr="006E77F2">
        <w:trPr>
          <w:trHeight w:val="70"/>
        </w:trPr>
        <w:tc>
          <w:tcPr>
            <w:tcW w:w="2132" w:type="dxa"/>
          </w:tcPr>
          <w:p w14:paraId="1211AE1F" w14:textId="77777777" w:rsidR="005A651C" w:rsidRPr="006E77F2" w:rsidRDefault="005A651C" w:rsidP="005A651C">
            <w:pPr>
              <w:pStyle w:val="TableParagraph"/>
              <w:ind w:left="142"/>
              <w:jc w:val="left"/>
              <w:rPr>
                <w:b/>
                <w:sz w:val="20"/>
                <w:szCs w:val="20"/>
              </w:rPr>
            </w:pPr>
            <w:r w:rsidRPr="006E77F2">
              <w:rPr>
                <w:b/>
                <w:sz w:val="20"/>
                <w:szCs w:val="20"/>
              </w:rPr>
              <w:t>Всего по городскому округу:</w:t>
            </w:r>
          </w:p>
        </w:tc>
        <w:tc>
          <w:tcPr>
            <w:tcW w:w="1275" w:type="dxa"/>
            <w:vAlign w:val="center"/>
          </w:tcPr>
          <w:p w14:paraId="4B51A473" w14:textId="7DB87E45" w:rsidR="005A651C" w:rsidRPr="006E77F2" w:rsidRDefault="005A651C" w:rsidP="005A651C">
            <w:pPr>
              <w:pStyle w:val="TableParagraph"/>
              <w:tabs>
                <w:tab w:val="left" w:pos="2305"/>
              </w:tabs>
              <w:ind w:right="93"/>
              <w:rPr>
                <w:b/>
                <w:sz w:val="20"/>
                <w:szCs w:val="20"/>
              </w:rPr>
            </w:pPr>
            <w:r w:rsidRPr="002B10B7">
              <w:rPr>
                <w:b/>
                <w:sz w:val="20"/>
                <w:szCs w:val="20"/>
              </w:rPr>
              <w:t>147,24</w:t>
            </w:r>
          </w:p>
        </w:tc>
        <w:tc>
          <w:tcPr>
            <w:tcW w:w="1276" w:type="dxa"/>
            <w:vAlign w:val="center"/>
          </w:tcPr>
          <w:p w14:paraId="161E9CDD" w14:textId="57486735" w:rsidR="005A651C" w:rsidRPr="006E77F2" w:rsidRDefault="005A651C" w:rsidP="005A651C">
            <w:pPr>
              <w:pStyle w:val="TableParagraph"/>
              <w:tabs>
                <w:tab w:val="left" w:pos="2305"/>
              </w:tabs>
              <w:ind w:right="99"/>
              <w:rPr>
                <w:b/>
                <w:sz w:val="20"/>
                <w:szCs w:val="20"/>
              </w:rPr>
            </w:pPr>
            <w:r w:rsidRPr="002B10B7">
              <w:rPr>
                <w:b/>
                <w:sz w:val="20"/>
                <w:szCs w:val="20"/>
              </w:rPr>
              <w:t>147,24</w:t>
            </w:r>
          </w:p>
        </w:tc>
        <w:tc>
          <w:tcPr>
            <w:tcW w:w="1134" w:type="dxa"/>
            <w:vAlign w:val="center"/>
          </w:tcPr>
          <w:p w14:paraId="2F74821C" w14:textId="6FDDA2EF" w:rsidR="005A651C" w:rsidRPr="006E77F2" w:rsidRDefault="005A651C" w:rsidP="005A651C">
            <w:pPr>
              <w:pStyle w:val="TableParagraph"/>
              <w:tabs>
                <w:tab w:val="left" w:pos="2305"/>
              </w:tabs>
              <w:ind w:right="93"/>
              <w:rPr>
                <w:b/>
                <w:sz w:val="20"/>
                <w:szCs w:val="20"/>
              </w:rPr>
            </w:pPr>
            <w:r w:rsidRPr="005A651C">
              <w:rPr>
                <w:b/>
                <w:sz w:val="20"/>
                <w:szCs w:val="20"/>
              </w:rPr>
              <w:t>3,08848</w:t>
            </w:r>
          </w:p>
        </w:tc>
        <w:tc>
          <w:tcPr>
            <w:tcW w:w="992" w:type="dxa"/>
            <w:vAlign w:val="center"/>
          </w:tcPr>
          <w:p w14:paraId="23B02C03" w14:textId="0B79FF3B" w:rsidR="005A651C" w:rsidRPr="006E77F2" w:rsidRDefault="005A651C" w:rsidP="005A651C">
            <w:pPr>
              <w:pStyle w:val="TableParagraph"/>
              <w:tabs>
                <w:tab w:val="left" w:pos="2305"/>
              </w:tabs>
              <w:ind w:right="93"/>
              <w:rPr>
                <w:b/>
                <w:sz w:val="20"/>
                <w:szCs w:val="20"/>
              </w:rPr>
            </w:pPr>
            <w:r w:rsidRPr="005A651C">
              <w:rPr>
                <w:b/>
                <w:sz w:val="20"/>
                <w:szCs w:val="20"/>
              </w:rPr>
              <w:t>6,31268</w:t>
            </w:r>
          </w:p>
        </w:tc>
        <w:tc>
          <w:tcPr>
            <w:tcW w:w="1276" w:type="dxa"/>
            <w:vAlign w:val="center"/>
          </w:tcPr>
          <w:p w14:paraId="38953FA3" w14:textId="7AECA568" w:rsidR="005A651C" w:rsidRPr="006E77F2" w:rsidRDefault="005A651C" w:rsidP="005A651C">
            <w:pPr>
              <w:pStyle w:val="TableParagraph"/>
              <w:tabs>
                <w:tab w:val="left" w:pos="2305"/>
              </w:tabs>
              <w:ind w:right="93"/>
              <w:rPr>
                <w:b/>
                <w:sz w:val="20"/>
                <w:szCs w:val="20"/>
              </w:rPr>
            </w:pPr>
            <w:r w:rsidRPr="005A651C">
              <w:rPr>
                <w:b/>
                <w:sz w:val="20"/>
                <w:szCs w:val="20"/>
              </w:rPr>
              <w:t>76,5217</w:t>
            </w:r>
          </w:p>
        </w:tc>
        <w:tc>
          <w:tcPr>
            <w:tcW w:w="1559" w:type="dxa"/>
            <w:vAlign w:val="center"/>
          </w:tcPr>
          <w:p w14:paraId="50B7342B" w14:textId="0606B218" w:rsidR="005A651C" w:rsidRPr="006E77F2" w:rsidRDefault="005A651C" w:rsidP="005A651C">
            <w:pPr>
              <w:pStyle w:val="TableParagraph"/>
              <w:tabs>
                <w:tab w:val="left" w:pos="2305"/>
              </w:tabs>
              <w:ind w:right="93"/>
              <w:rPr>
                <w:b/>
                <w:sz w:val="20"/>
                <w:szCs w:val="20"/>
              </w:rPr>
            </w:pPr>
            <w:r w:rsidRPr="005A651C">
              <w:rPr>
                <w:b/>
                <w:sz w:val="20"/>
                <w:szCs w:val="20"/>
              </w:rPr>
              <w:t>61,3171</w:t>
            </w:r>
          </w:p>
        </w:tc>
      </w:tr>
    </w:tbl>
    <w:p w14:paraId="3D44BF1B" w14:textId="77777777" w:rsidR="004F5817" w:rsidRPr="006E77F2" w:rsidRDefault="004F5817" w:rsidP="004F5817">
      <w:pPr>
        <w:pStyle w:val="a3"/>
        <w:spacing w:before="240" w:line="360" w:lineRule="auto"/>
        <w:ind w:firstLine="709"/>
        <w:jc w:val="both"/>
      </w:pPr>
      <w:r w:rsidRPr="006E77F2">
        <w:t>Анализ таблицы 2.</w:t>
      </w:r>
      <w:r w:rsidR="006E77F2" w:rsidRPr="006E77F2">
        <w:t>10</w:t>
      </w:r>
      <w:r w:rsidRPr="006E77F2">
        <w:t xml:space="preserve"> показывает следующее:</w:t>
      </w:r>
    </w:p>
    <w:p w14:paraId="11644940" w14:textId="7CEDBDC5"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к 202</w:t>
      </w:r>
      <w:r w:rsidR="006E77F2" w:rsidRPr="006E77F2">
        <w:rPr>
          <w:sz w:val="28"/>
        </w:rPr>
        <w:t>5</w:t>
      </w:r>
      <w:r w:rsidRPr="006E77F2">
        <w:rPr>
          <w:sz w:val="28"/>
        </w:rPr>
        <w:t xml:space="preserve"> году расчетная присоединенная тепловая нагрузка увеличится на </w:t>
      </w:r>
      <w:r w:rsidR="006E77F2" w:rsidRPr="006E77F2">
        <w:rPr>
          <w:sz w:val="28"/>
        </w:rPr>
        <w:t>0,</w:t>
      </w:r>
      <w:r w:rsidR="005A651C">
        <w:rPr>
          <w:sz w:val="28"/>
        </w:rPr>
        <w:t>611</w:t>
      </w:r>
      <w:r w:rsidRPr="006E77F2">
        <w:rPr>
          <w:sz w:val="28"/>
        </w:rPr>
        <w:t xml:space="preserve"> Гкал/ч или на </w:t>
      </w:r>
      <w:r w:rsidR="005A651C">
        <w:rPr>
          <w:sz w:val="28"/>
        </w:rPr>
        <w:t>0,8</w:t>
      </w:r>
      <w:r w:rsidRPr="006E77F2">
        <w:rPr>
          <w:sz w:val="28"/>
        </w:rPr>
        <w:t xml:space="preserve"> % по отношению к уровню 202</w:t>
      </w:r>
      <w:r w:rsidR="006E77F2" w:rsidRPr="006E77F2">
        <w:rPr>
          <w:sz w:val="28"/>
        </w:rPr>
        <w:t>4</w:t>
      </w:r>
      <w:r w:rsidRPr="006E77F2">
        <w:rPr>
          <w:sz w:val="28"/>
        </w:rPr>
        <w:t xml:space="preserve"> года и составит </w:t>
      </w:r>
      <w:r w:rsidR="006E77F2" w:rsidRPr="006E77F2">
        <w:rPr>
          <w:sz w:val="28"/>
        </w:rPr>
        <w:t>7</w:t>
      </w:r>
      <w:r w:rsidR="005A651C">
        <w:rPr>
          <w:sz w:val="28"/>
        </w:rPr>
        <w:t>6</w:t>
      </w:r>
      <w:r w:rsidRPr="006E77F2">
        <w:rPr>
          <w:sz w:val="28"/>
        </w:rPr>
        <w:t>,</w:t>
      </w:r>
      <w:r w:rsidR="005A651C">
        <w:rPr>
          <w:sz w:val="28"/>
        </w:rPr>
        <w:t>52</w:t>
      </w:r>
      <w:r w:rsidRPr="006E77F2">
        <w:rPr>
          <w:spacing w:val="-26"/>
          <w:sz w:val="28"/>
        </w:rPr>
        <w:t xml:space="preserve"> </w:t>
      </w:r>
      <w:r w:rsidRPr="006E77F2">
        <w:rPr>
          <w:sz w:val="28"/>
        </w:rPr>
        <w:t>Гкал/ч;</w:t>
      </w:r>
    </w:p>
    <w:p w14:paraId="4F5AD8F1" w14:textId="77777777"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 xml:space="preserve"> суммарная</w:t>
      </w:r>
      <w:r w:rsidRPr="006E77F2">
        <w:rPr>
          <w:spacing w:val="15"/>
          <w:sz w:val="28"/>
        </w:rPr>
        <w:t xml:space="preserve"> </w:t>
      </w:r>
      <w:r w:rsidRPr="006E77F2">
        <w:rPr>
          <w:sz w:val="28"/>
        </w:rPr>
        <w:t>располагаемая</w:t>
      </w:r>
      <w:r w:rsidRPr="006E77F2">
        <w:rPr>
          <w:spacing w:val="16"/>
          <w:sz w:val="28"/>
        </w:rPr>
        <w:t xml:space="preserve"> </w:t>
      </w:r>
      <w:r w:rsidRPr="006E77F2">
        <w:rPr>
          <w:sz w:val="28"/>
        </w:rPr>
        <w:t>тепловая</w:t>
      </w:r>
      <w:r w:rsidRPr="006E77F2">
        <w:rPr>
          <w:spacing w:val="16"/>
          <w:sz w:val="28"/>
        </w:rPr>
        <w:t xml:space="preserve"> </w:t>
      </w:r>
      <w:r w:rsidRPr="006E77F2">
        <w:rPr>
          <w:sz w:val="28"/>
        </w:rPr>
        <w:t>мощность</w:t>
      </w:r>
      <w:r w:rsidRPr="006E77F2">
        <w:rPr>
          <w:spacing w:val="16"/>
          <w:sz w:val="28"/>
        </w:rPr>
        <w:t xml:space="preserve"> </w:t>
      </w:r>
      <w:r w:rsidRPr="006E77F2">
        <w:rPr>
          <w:sz w:val="28"/>
        </w:rPr>
        <w:t>котельных</w:t>
      </w:r>
      <w:r w:rsidRPr="006E77F2">
        <w:rPr>
          <w:spacing w:val="17"/>
          <w:sz w:val="28"/>
        </w:rPr>
        <w:t xml:space="preserve"> </w:t>
      </w:r>
      <w:r w:rsidRPr="006E77F2">
        <w:rPr>
          <w:sz w:val="28"/>
        </w:rPr>
        <w:t>остается</w:t>
      </w:r>
      <w:r w:rsidRPr="006E77F2">
        <w:rPr>
          <w:spacing w:val="15"/>
          <w:sz w:val="28"/>
        </w:rPr>
        <w:t xml:space="preserve"> </w:t>
      </w:r>
      <w:r w:rsidRPr="006E77F2">
        <w:rPr>
          <w:sz w:val="28"/>
        </w:rPr>
        <w:t>без</w:t>
      </w:r>
      <w:r w:rsidRPr="006E77F2">
        <w:rPr>
          <w:spacing w:val="15"/>
          <w:sz w:val="28"/>
        </w:rPr>
        <w:t xml:space="preserve"> </w:t>
      </w:r>
      <w:r w:rsidRPr="006E77F2">
        <w:rPr>
          <w:sz w:val="28"/>
        </w:rPr>
        <w:t>изменений;</w:t>
      </w:r>
    </w:p>
    <w:p w14:paraId="6B417455" w14:textId="263F4A62" w:rsidR="004F5817" w:rsidRPr="006E77F2" w:rsidRDefault="004F5817" w:rsidP="004F5817">
      <w:pPr>
        <w:pStyle w:val="a4"/>
        <w:numPr>
          <w:ilvl w:val="0"/>
          <w:numId w:val="4"/>
        </w:numPr>
        <w:tabs>
          <w:tab w:val="left" w:pos="136"/>
        </w:tabs>
        <w:spacing w:line="360" w:lineRule="auto"/>
        <w:ind w:left="0" w:firstLine="709"/>
        <w:rPr>
          <w:sz w:val="28"/>
        </w:rPr>
      </w:pPr>
      <w:r w:rsidRPr="006E77F2">
        <w:rPr>
          <w:sz w:val="28"/>
        </w:rPr>
        <w:t>суммарный резерв располагаемой тепловой мощности составит 6</w:t>
      </w:r>
      <w:r w:rsidR="005A651C">
        <w:rPr>
          <w:sz w:val="28"/>
        </w:rPr>
        <w:t>1</w:t>
      </w:r>
      <w:r w:rsidRPr="006E77F2">
        <w:rPr>
          <w:sz w:val="28"/>
        </w:rPr>
        <w:t>,</w:t>
      </w:r>
      <w:r w:rsidR="005A651C">
        <w:rPr>
          <w:sz w:val="28"/>
        </w:rPr>
        <w:t>32</w:t>
      </w:r>
      <w:r w:rsidRPr="006E77F2">
        <w:rPr>
          <w:spacing w:val="-15"/>
          <w:sz w:val="28"/>
        </w:rPr>
        <w:t xml:space="preserve"> </w:t>
      </w:r>
      <w:r w:rsidRPr="006E77F2">
        <w:rPr>
          <w:sz w:val="28"/>
        </w:rPr>
        <w:t>Гкал/ч;</w:t>
      </w:r>
    </w:p>
    <w:p w14:paraId="4918D877" w14:textId="77777777" w:rsidR="004F5817" w:rsidRPr="006E77F2" w:rsidRDefault="004F5817" w:rsidP="004F5817">
      <w:pPr>
        <w:pStyle w:val="a4"/>
        <w:numPr>
          <w:ilvl w:val="0"/>
          <w:numId w:val="4"/>
        </w:numPr>
        <w:tabs>
          <w:tab w:val="left" w:pos="136"/>
        </w:tabs>
        <w:spacing w:line="360" w:lineRule="auto"/>
        <w:ind w:left="0" w:firstLine="709"/>
      </w:pPr>
      <w:r w:rsidRPr="006E77F2">
        <w:rPr>
          <w:sz w:val="28"/>
        </w:rPr>
        <w:t>дефицит тепловой мощности</w:t>
      </w:r>
      <w:r w:rsidRPr="006E77F2">
        <w:rPr>
          <w:spacing w:val="-5"/>
          <w:sz w:val="28"/>
        </w:rPr>
        <w:t xml:space="preserve"> </w:t>
      </w:r>
      <w:r w:rsidRPr="006E77F2">
        <w:rPr>
          <w:sz w:val="28"/>
        </w:rPr>
        <w:t>отсутствует.</w:t>
      </w:r>
    </w:p>
    <w:p w14:paraId="5935232C" w14:textId="77777777" w:rsidR="004F5817" w:rsidRPr="006E77F2" w:rsidRDefault="004F5817" w:rsidP="004F5817">
      <w:pPr>
        <w:pStyle w:val="a3"/>
        <w:spacing w:line="360" w:lineRule="auto"/>
        <w:ind w:firstLine="720"/>
        <w:jc w:val="both"/>
      </w:pPr>
      <w:r w:rsidRPr="006E77F2">
        <w:t xml:space="preserve">Балансы располагаемой тепловой мощности и присоединенной тепловой </w:t>
      </w:r>
      <w:r w:rsidRPr="006E77F2">
        <w:rPr>
          <w:spacing w:val="3"/>
        </w:rPr>
        <w:t>на</w:t>
      </w:r>
      <w:r w:rsidRPr="006E77F2">
        <w:t>грузки по состоянию на 203</w:t>
      </w:r>
      <w:r w:rsidR="006E77F2" w:rsidRPr="006E77F2">
        <w:t>0</w:t>
      </w:r>
      <w:r w:rsidRPr="006E77F2">
        <w:t xml:space="preserve"> год представлены в таблице</w:t>
      </w:r>
      <w:r w:rsidRPr="006E77F2">
        <w:rPr>
          <w:spacing w:val="-6"/>
        </w:rPr>
        <w:t xml:space="preserve"> </w:t>
      </w:r>
      <w:r w:rsidRPr="006E77F2">
        <w:t>2.</w:t>
      </w:r>
      <w:r w:rsidR="006E77F2" w:rsidRPr="006E77F2">
        <w:t>11</w:t>
      </w:r>
      <w:r w:rsidRPr="006E77F2">
        <w:t>.</w:t>
      </w:r>
    </w:p>
    <w:p w14:paraId="669335EF" w14:textId="77777777" w:rsidR="004F5817" w:rsidRPr="006E77F2" w:rsidRDefault="004F5817" w:rsidP="004F5817">
      <w:pPr>
        <w:spacing w:line="360" w:lineRule="auto"/>
        <w:ind w:firstLine="720"/>
        <w:jc w:val="both"/>
        <w:rPr>
          <w:b/>
          <w:sz w:val="24"/>
        </w:rPr>
      </w:pPr>
      <w:r w:rsidRPr="006E77F2">
        <w:rPr>
          <w:b/>
          <w:sz w:val="24"/>
        </w:rPr>
        <w:t>Таблица 2.</w:t>
      </w:r>
      <w:r w:rsidR="006E77F2" w:rsidRPr="006E77F2">
        <w:rPr>
          <w:b/>
          <w:sz w:val="24"/>
        </w:rPr>
        <w:t>11</w:t>
      </w:r>
      <w:r w:rsidRPr="006E77F2">
        <w:rPr>
          <w:b/>
          <w:sz w:val="24"/>
        </w:rPr>
        <w:t>. Балансы располагаемой тепловой мощности и присоединенной тепловой нагрузки по состоянию на 20</w:t>
      </w:r>
      <w:r w:rsidR="006E77F2" w:rsidRPr="006E77F2">
        <w:rPr>
          <w:b/>
          <w:sz w:val="24"/>
        </w:rPr>
        <w:t>30</w:t>
      </w:r>
      <w:r w:rsidRPr="006E77F2">
        <w:rPr>
          <w:b/>
          <w:sz w:val="24"/>
        </w:rPr>
        <w:t xml:space="preserve"> год</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75"/>
        <w:gridCol w:w="1276"/>
        <w:gridCol w:w="1134"/>
        <w:gridCol w:w="992"/>
        <w:gridCol w:w="1276"/>
        <w:gridCol w:w="1559"/>
      </w:tblGrid>
      <w:tr w:rsidR="004F5817" w:rsidRPr="006E77F2" w14:paraId="4A2E95CE" w14:textId="77777777" w:rsidTr="006E77F2">
        <w:trPr>
          <w:trHeight w:val="798"/>
          <w:tblHeader/>
        </w:trPr>
        <w:tc>
          <w:tcPr>
            <w:tcW w:w="2132" w:type="dxa"/>
            <w:vAlign w:val="center"/>
          </w:tcPr>
          <w:p w14:paraId="388901B1" w14:textId="77777777" w:rsidR="004F5817" w:rsidRPr="006E77F2" w:rsidRDefault="004F5817" w:rsidP="006E77F2">
            <w:pPr>
              <w:pStyle w:val="TableParagraph"/>
              <w:rPr>
                <w:b/>
                <w:sz w:val="20"/>
                <w:szCs w:val="20"/>
              </w:rPr>
            </w:pPr>
            <w:r w:rsidRPr="006E77F2">
              <w:rPr>
                <w:b/>
                <w:sz w:val="20"/>
                <w:szCs w:val="20"/>
              </w:rPr>
              <w:lastRenderedPageBreak/>
              <w:t>Номер, наименование котельной</w:t>
            </w:r>
          </w:p>
        </w:tc>
        <w:tc>
          <w:tcPr>
            <w:tcW w:w="1275" w:type="dxa"/>
            <w:vAlign w:val="center"/>
          </w:tcPr>
          <w:p w14:paraId="7B12C468" w14:textId="77777777" w:rsidR="004F5817" w:rsidRPr="006E77F2" w:rsidRDefault="004F5817" w:rsidP="006E77F2">
            <w:pPr>
              <w:pStyle w:val="TableParagraph"/>
              <w:rPr>
                <w:b/>
                <w:sz w:val="20"/>
                <w:szCs w:val="20"/>
              </w:rPr>
            </w:pPr>
            <w:r w:rsidRPr="006E77F2">
              <w:rPr>
                <w:b/>
                <w:sz w:val="20"/>
                <w:szCs w:val="20"/>
              </w:rPr>
              <w:t>Установленная тепловая мощность, Гкал/ч</w:t>
            </w:r>
          </w:p>
        </w:tc>
        <w:tc>
          <w:tcPr>
            <w:tcW w:w="1276" w:type="dxa"/>
            <w:vAlign w:val="center"/>
          </w:tcPr>
          <w:p w14:paraId="1A05B335" w14:textId="77777777" w:rsidR="004F5817" w:rsidRPr="006E77F2" w:rsidRDefault="004F5817" w:rsidP="006E77F2">
            <w:pPr>
              <w:pStyle w:val="TableParagraph"/>
              <w:rPr>
                <w:b/>
                <w:sz w:val="20"/>
                <w:szCs w:val="20"/>
              </w:rPr>
            </w:pPr>
            <w:r w:rsidRPr="006E77F2">
              <w:rPr>
                <w:b/>
                <w:sz w:val="20"/>
                <w:szCs w:val="20"/>
              </w:rPr>
              <w:t>Располагаемая тепловая</w:t>
            </w:r>
          </w:p>
          <w:p w14:paraId="67B8C19B" w14:textId="77777777" w:rsidR="004F5817" w:rsidRPr="006E77F2" w:rsidRDefault="004F5817" w:rsidP="006E77F2">
            <w:pPr>
              <w:pStyle w:val="TableParagraph"/>
              <w:rPr>
                <w:b/>
                <w:sz w:val="20"/>
                <w:szCs w:val="20"/>
              </w:rPr>
            </w:pPr>
            <w:r w:rsidRPr="006E77F2">
              <w:rPr>
                <w:b/>
                <w:w w:val="95"/>
                <w:sz w:val="20"/>
                <w:szCs w:val="20"/>
              </w:rPr>
              <w:t xml:space="preserve">мощность, </w:t>
            </w:r>
            <w:r w:rsidRPr="006E77F2">
              <w:rPr>
                <w:b/>
                <w:sz w:val="20"/>
                <w:szCs w:val="20"/>
              </w:rPr>
              <w:t>Гкал/ч</w:t>
            </w:r>
          </w:p>
        </w:tc>
        <w:tc>
          <w:tcPr>
            <w:tcW w:w="1134" w:type="dxa"/>
            <w:vAlign w:val="center"/>
          </w:tcPr>
          <w:p w14:paraId="35E850D8" w14:textId="77777777" w:rsidR="004F5817" w:rsidRPr="006E77F2" w:rsidRDefault="004F5817" w:rsidP="006E77F2">
            <w:pPr>
              <w:pStyle w:val="TableParagraph"/>
              <w:rPr>
                <w:b/>
                <w:sz w:val="20"/>
                <w:szCs w:val="20"/>
              </w:rPr>
            </w:pPr>
            <w:r w:rsidRPr="006E77F2">
              <w:rPr>
                <w:b/>
                <w:sz w:val="20"/>
                <w:szCs w:val="20"/>
              </w:rPr>
              <w:t xml:space="preserve">Собственные нужды источника, </w:t>
            </w:r>
            <w:r w:rsidRPr="006E77F2">
              <w:rPr>
                <w:b/>
                <w:w w:val="95"/>
                <w:sz w:val="20"/>
                <w:szCs w:val="20"/>
              </w:rPr>
              <w:t>Гкал/ч</w:t>
            </w:r>
          </w:p>
        </w:tc>
        <w:tc>
          <w:tcPr>
            <w:tcW w:w="992" w:type="dxa"/>
            <w:vAlign w:val="center"/>
          </w:tcPr>
          <w:p w14:paraId="2C7239C6" w14:textId="77777777" w:rsidR="004F5817" w:rsidRPr="006E77F2" w:rsidRDefault="004F5817" w:rsidP="006E77F2">
            <w:pPr>
              <w:pStyle w:val="TableParagraph"/>
              <w:rPr>
                <w:b/>
                <w:sz w:val="20"/>
                <w:szCs w:val="20"/>
              </w:rPr>
            </w:pPr>
            <w:r w:rsidRPr="006E77F2">
              <w:rPr>
                <w:b/>
                <w:w w:val="95"/>
                <w:sz w:val="20"/>
                <w:szCs w:val="20"/>
              </w:rPr>
              <w:t xml:space="preserve">Тепловые </w:t>
            </w:r>
            <w:r w:rsidRPr="006E77F2">
              <w:rPr>
                <w:b/>
                <w:sz w:val="20"/>
                <w:szCs w:val="20"/>
              </w:rPr>
              <w:t>потери в сетях, Гкал/ч</w:t>
            </w:r>
          </w:p>
        </w:tc>
        <w:tc>
          <w:tcPr>
            <w:tcW w:w="1276" w:type="dxa"/>
            <w:vAlign w:val="center"/>
          </w:tcPr>
          <w:p w14:paraId="351F2976" w14:textId="77777777" w:rsidR="004F5817" w:rsidRPr="006E77F2" w:rsidRDefault="004F5817" w:rsidP="006E77F2">
            <w:pPr>
              <w:pStyle w:val="TableParagraph"/>
              <w:rPr>
                <w:b/>
                <w:sz w:val="20"/>
                <w:szCs w:val="20"/>
              </w:rPr>
            </w:pPr>
            <w:r w:rsidRPr="006E77F2">
              <w:rPr>
                <w:b/>
                <w:sz w:val="20"/>
                <w:szCs w:val="20"/>
              </w:rPr>
              <w:t>Тепловая нагрузка потребителей, Гкал/ч</w:t>
            </w:r>
          </w:p>
        </w:tc>
        <w:tc>
          <w:tcPr>
            <w:tcW w:w="1559" w:type="dxa"/>
            <w:vAlign w:val="center"/>
          </w:tcPr>
          <w:p w14:paraId="0786671E" w14:textId="77777777" w:rsidR="004F5817" w:rsidRPr="006E77F2" w:rsidRDefault="004F5817" w:rsidP="006E77F2">
            <w:pPr>
              <w:pStyle w:val="TableParagraph"/>
              <w:rPr>
                <w:b/>
                <w:sz w:val="20"/>
                <w:szCs w:val="20"/>
              </w:rPr>
            </w:pPr>
            <w:r w:rsidRPr="006E77F2">
              <w:rPr>
                <w:b/>
                <w:w w:val="95"/>
                <w:sz w:val="20"/>
                <w:szCs w:val="20"/>
              </w:rPr>
              <w:t xml:space="preserve">Резерв/дефицит </w:t>
            </w:r>
            <w:r w:rsidRPr="006E77F2">
              <w:rPr>
                <w:b/>
                <w:sz w:val="20"/>
                <w:szCs w:val="20"/>
              </w:rPr>
              <w:t>тепловой мощности, Гкал/ч</w:t>
            </w:r>
          </w:p>
        </w:tc>
      </w:tr>
      <w:tr w:rsidR="005A651C" w:rsidRPr="004F5817" w14:paraId="23DE144C" w14:textId="77777777" w:rsidTr="006E77F2">
        <w:trPr>
          <w:trHeight w:val="489"/>
        </w:trPr>
        <w:tc>
          <w:tcPr>
            <w:tcW w:w="2132" w:type="dxa"/>
          </w:tcPr>
          <w:p w14:paraId="7835EA9B" w14:textId="77777777" w:rsidR="005A651C" w:rsidRPr="006E77F2" w:rsidRDefault="005A651C" w:rsidP="005A651C">
            <w:pPr>
              <w:pStyle w:val="TableParagraph"/>
              <w:ind w:left="142"/>
              <w:jc w:val="left"/>
              <w:rPr>
                <w:sz w:val="20"/>
                <w:szCs w:val="20"/>
              </w:rPr>
            </w:pPr>
            <w:r w:rsidRPr="006E77F2">
              <w:rPr>
                <w:sz w:val="20"/>
                <w:szCs w:val="20"/>
              </w:rPr>
              <w:t>Котельная ППШ ООО «Кузбасская Энергокомпания»</w:t>
            </w:r>
          </w:p>
        </w:tc>
        <w:tc>
          <w:tcPr>
            <w:tcW w:w="1275" w:type="dxa"/>
            <w:vAlign w:val="center"/>
          </w:tcPr>
          <w:p w14:paraId="4776364B" w14:textId="77777777" w:rsidR="005A651C" w:rsidRPr="006E77F2" w:rsidRDefault="005A651C" w:rsidP="005A651C">
            <w:pPr>
              <w:pStyle w:val="TableParagraph"/>
              <w:rPr>
                <w:sz w:val="20"/>
                <w:szCs w:val="20"/>
              </w:rPr>
            </w:pPr>
            <w:r w:rsidRPr="006E77F2">
              <w:rPr>
                <w:sz w:val="20"/>
                <w:szCs w:val="20"/>
              </w:rPr>
              <w:t>60,0</w:t>
            </w:r>
          </w:p>
        </w:tc>
        <w:tc>
          <w:tcPr>
            <w:tcW w:w="1276" w:type="dxa"/>
            <w:vAlign w:val="center"/>
          </w:tcPr>
          <w:p w14:paraId="1D0DAA00" w14:textId="77777777" w:rsidR="005A651C" w:rsidRPr="006E77F2" w:rsidRDefault="005A651C" w:rsidP="005A651C">
            <w:pPr>
              <w:pStyle w:val="TableParagraph"/>
              <w:rPr>
                <w:sz w:val="20"/>
                <w:szCs w:val="20"/>
              </w:rPr>
            </w:pPr>
            <w:r w:rsidRPr="006E77F2">
              <w:rPr>
                <w:sz w:val="20"/>
                <w:szCs w:val="20"/>
              </w:rPr>
              <w:t>60,0</w:t>
            </w:r>
          </w:p>
        </w:tc>
        <w:tc>
          <w:tcPr>
            <w:tcW w:w="1134" w:type="dxa"/>
            <w:vAlign w:val="center"/>
          </w:tcPr>
          <w:p w14:paraId="303F71CE" w14:textId="5AB47154" w:rsidR="005A651C" w:rsidRPr="006E77F2" w:rsidRDefault="005A651C" w:rsidP="005A651C">
            <w:pPr>
              <w:pStyle w:val="TableParagraph"/>
              <w:rPr>
                <w:sz w:val="20"/>
                <w:szCs w:val="20"/>
              </w:rPr>
            </w:pPr>
            <w:r w:rsidRPr="005A651C">
              <w:rPr>
                <w:sz w:val="20"/>
                <w:szCs w:val="20"/>
              </w:rPr>
              <w:t>1,5</w:t>
            </w:r>
          </w:p>
        </w:tc>
        <w:tc>
          <w:tcPr>
            <w:tcW w:w="992" w:type="dxa"/>
            <w:vAlign w:val="center"/>
          </w:tcPr>
          <w:p w14:paraId="0CFDC155" w14:textId="7B565818" w:rsidR="005A651C" w:rsidRPr="006E77F2" w:rsidRDefault="005A651C" w:rsidP="005A651C">
            <w:pPr>
              <w:pStyle w:val="TableParagraph"/>
              <w:rPr>
                <w:sz w:val="20"/>
                <w:szCs w:val="20"/>
              </w:rPr>
            </w:pPr>
            <w:r w:rsidRPr="005A651C">
              <w:rPr>
                <w:sz w:val="20"/>
                <w:szCs w:val="20"/>
              </w:rPr>
              <w:t>2,631</w:t>
            </w:r>
          </w:p>
        </w:tc>
        <w:tc>
          <w:tcPr>
            <w:tcW w:w="1276" w:type="dxa"/>
            <w:vAlign w:val="center"/>
          </w:tcPr>
          <w:p w14:paraId="7DEE9704" w14:textId="22FAF162" w:rsidR="005A651C" w:rsidRPr="006E77F2" w:rsidRDefault="005A651C" w:rsidP="005A651C">
            <w:pPr>
              <w:pStyle w:val="TableParagraph"/>
              <w:rPr>
                <w:sz w:val="20"/>
                <w:szCs w:val="20"/>
              </w:rPr>
            </w:pPr>
            <w:r w:rsidRPr="005A651C">
              <w:rPr>
                <w:sz w:val="20"/>
                <w:szCs w:val="20"/>
              </w:rPr>
              <w:t>42,313</w:t>
            </w:r>
          </w:p>
        </w:tc>
        <w:tc>
          <w:tcPr>
            <w:tcW w:w="1559" w:type="dxa"/>
            <w:vAlign w:val="center"/>
          </w:tcPr>
          <w:p w14:paraId="45247D0C" w14:textId="13F2E407" w:rsidR="005A651C" w:rsidRPr="006E77F2" w:rsidRDefault="005A651C" w:rsidP="005A651C">
            <w:pPr>
              <w:pStyle w:val="TableParagraph"/>
              <w:rPr>
                <w:sz w:val="20"/>
                <w:szCs w:val="20"/>
              </w:rPr>
            </w:pPr>
            <w:r w:rsidRPr="005A651C">
              <w:rPr>
                <w:sz w:val="20"/>
                <w:szCs w:val="20"/>
              </w:rPr>
              <w:t>13,556</w:t>
            </w:r>
          </w:p>
        </w:tc>
      </w:tr>
      <w:tr w:rsidR="005A651C" w:rsidRPr="004F5817" w14:paraId="47ED65C0" w14:textId="77777777" w:rsidTr="006E77F2">
        <w:trPr>
          <w:trHeight w:val="357"/>
        </w:trPr>
        <w:tc>
          <w:tcPr>
            <w:tcW w:w="2132" w:type="dxa"/>
          </w:tcPr>
          <w:p w14:paraId="19BD6068" w14:textId="77777777" w:rsidR="005A651C" w:rsidRPr="006E77F2" w:rsidRDefault="005A651C" w:rsidP="005A651C">
            <w:pPr>
              <w:pStyle w:val="TableParagraph"/>
              <w:ind w:left="142"/>
              <w:jc w:val="left"/>
              <w:rPr>
                <w:sz w:val="20"/>
                <w:szCs w:val="20"/>
              </w:rPr>
            </w:pPr>
            <w:r w:rsidRPr="006E77F2">
              <w:rPr>
                <w:sz w:val="20"/>
                <w:szCs w:val="20"/>
              </w:rPr>
              <w:t>Котельная ППШ-2  ООО «Кузбасская Энергокомпания»</w:t>
            </w:r>
          </w:p>
        </w:tc>
        <w:tc>
          <w:tcPr>
            <w:tcW w:w="1275" w:type="dxa"/>
            <w:vAlign w:val="center"/>
          </w:tcPr>
          <w:p w14:paraId="1128437C" w14:textId="77777777" w:rsidR="005A651C" w:rsidRPr="006E77F2" w:rsidRDefault="005A651C" w:rsidP="005A651C">
            <w:pPr>
              <w:pStyle w:val="TableParagraph"/>
              <w:rPr>
                <w:sz w:val="20"/>
                <w:szCs w:val="20"/>
              </w:rPr>
            </w:pPr>
            <w:r w:rsidRPr="006E77F2">
              <w:rPr>
                <w:sz w:val="20"/>
                <w:szCs w:val="20"/>
              </w:rPr>
              <w:t>19,5</w:t>
            </w:r>
          </w:p>
        </w:tc>
        <w:tc>
          <w:tcPr>
            <w:tcW w:w="1276" w:type="dxa"/>
            <w:vAlign w:val="center"/>
          </w:tcPr>
          <w:p w14:paraId="50B1AD62" w14:textId="77777777" w:rsidR="005A651C" w:rsidRPr="006E77F2" w:rsidRDefault="005A651C" w:rsidP="005A651C">
            <w:pPr>
              <w:pStyle w:val="TableParagraph"/>
              <w:rPr>
                <w:sz w:val="20"/>
                <w:szCs w:val="20"/>
              </w:rPr>
            </w:pPr>
            <w:r w:rsidRPr="006E77F2">
              <w:rPr>
                <w:sz w:val="20"/>
                <w:szCs w:val="20"/>
              </w:rPr>
              <w:t>19,5</w:t>
            </w:r>
          </w:p>
        </w:tc>
        <w:tc>
          <w:tcPr>
            <w:tcW w:w="1134" w:type="dxa"/>
            <w:vAlign w:val="center"/>
          </w:tcPr>
          <w:p w14:paraId="4B55716D" w14:textId="13D71B7F" w:rsidR="005A651C" w:rsidRPr="006E77F2" w:rsidRDefault="005A651C" w:rsidP="005A651C">
            <w:pPr>
              <w:pStyle w:val="TableParagraph"/>
              <w:rPr>
                <w:sz w:val="20"/>
                <w:szCs w:val="20"/>
              </w:rPr>
            </w:pPr>
            <w:r w:rsidRPr="005A651C">
              <w:rPr>
                <w:sz w:val="20"/>
                <w:szCs w:val="20"/>
              </w:rPr>
              <w:t>0,413</w:t>
            </w:r>
          </w:p>
        </w:tc>
        <w:tc>
          <w:tcPr>
            <w:tcW w:w="992" w:type="dxa"/>
            <w:vAlign w:val="center"/>
          </w:tcPr>
          <w:p w14:paraId="27ED40DC" w14:textId="35880074" w:rsidR="005A651C" w:rsidRPr="006E77F2" w:rsidRDefault="005A651C" w:rsidP="005A651C">
            <w:pPr>
              <w:pStyle w:val="TableParagraph"/>
              <w:rPr>
                <w:sz w:val="20"/>
                <w:szCs w:val="20"/>
              </w:rPr>
            </w:pPr>
            <w:r w:rsidRPr="005A651C">
              <w:rPr>
                <w:sz w:val="20"/>
                <w:szCs w:val="20"/>
              </w:rPr>
              <w:t>0,724</w:t>
            </w:r>
          </w:p>
        </w:tc>
        <w:tc>
          <w:tcPr>
            <w:tcW w:w="1276" w:type="dxa"/>
            <w:vAlign w:val="center"/>
          </w:tcPr>
          <w:p w14:paraId="53DDFEBA" w14:textId="62C331D4" w:rsidR="005A651C" w:rsidRPr="006E77F2" w:rsidRDefault="005A651C" w:rsidP="005A651C">
            <w:pPr>
              <w:pStyle w:val="TableParagraph"/>
              <w:rPr>
                <w:sz w:val="20"/>
                <w:szCs w:val="20"/>
              </w:rPr>
            </w:pPr>
            <w:r w:rsidRPr="005A651C">
              <w:rPr>
                <w:sz w:val="20"/>
                <w:szCs w:val="20"/>
              </w:rPr>
              <w:t>10,398</w:t>
            </w:r>
          </w:p>
        </w:tc>
        <w:tc>
          <w:tcPr>
            <w:tcW w:w="1559" w:type="dxa"/>
            <w:vAlign w:val="center"/>
          </w:tcPr>
          <w:p w14:paraId="0682185D" w14:textId="4F42A25C" w:rsidR="005A651C" w:rsidRPr="006E77F2" w:rsidRDefault="005A651C" w:rsidP="005A651C">
            <w:pPr>
              <w:pStyle w:val="TableParagraph"/>
              <w:rPr>
                <w:sz w:val="20"/>
                <w:szCs w:val="20"/>
              </w:rPr>
            </w:pPr>
            <w:r w:rsidRPr="005A651C">
              <w:rPr>
                <w:sz w:val="20"/>
                <w:szCs w:val="20"/>
              </w:rPr>
              <w:t>7,965</w:t>
            </w:r>
          </w:p>
        </w:tc>
      </w:tr>
      <w:tr w:rsidR="005A651C" w:rsidRPr="004F5817" w14:paraId="61D0A029" w14:textId="77777777" w:rsidTr="006E77F2">
        <w:trPr>
          <w:trHeight w:val="368"/>
        </w:trPr>
        <w:tc>
          <w:tcPr>
            <w:tcW w:w="2132" w:type="dxa"/>
          </w:tcPr>
          <w:p w14:paraId="796558E7" w14:textId="77777777" w:rsidR="005A651C" w:rsidRPr="006E77F2" w:rsidRDefault="005A651C" w:rsidP="005A651C">
            <w:pPr>
              <w:pStyle w:val="TableParagraph"/>
              <w:ind w:left="142"/>
              <w:jc w:val="left"/>
              <w:rPr>
                <w:sz w:val="20"/>
                <w:szCs w:val="20"/>
              </w:rPr>
            </w:pPr>
            <w:r w:rsidRPr="006E77F2">
              <w:rPr>
                <w:sz w:val="20"/>
                <w:szCs w:val="20"/>
              </w:rPr>
              <w:t>Котельная №28 ООО «Кузбасская Энергокомпания»</w:t>
            </w:r>
          </w:p>
        </w:tc>
        <w:tc>
          <w:tcPr>
            <w:tcW w:w="1275" w:type="dxa"/>
            <w:vAlign w:val="center"/>
          </w:tcPr>
          <w:p w14:paraId="4010942C" w14:textId="77777777" w:rsidR="005A651C" w:rsidRPr="006E77F2" w:rsidRDefault="005A651C" w:rsidP="005A651C">
            <w:pPr>
              <w:pStyle w:val="TableParagraph"/>
              <w:rPr>
                <w:sz w:val="20"/>
                <w:szCs w:val="20"/>
              </w:rPr>
            </w:pPr>
            <w:r w:rsidRPr="006E77F2">
              <w:rPr>
                <w:sz w:val="20"/>
                <w:szCs w:val="20"/>
              </w:rPr>
              <w:t>6,4</w:t>
            </w:r>
          </w:p>
        </w:tc>
        <w:tc>
          <w:tcPr>
            <w:tcW w:w="1276" w:type="dxa"/>
            <w:vAlign w:val="center"/>
          </w:tcPr>
          <w:p w14:paraId="5711385F" w14:textId="77777777" w:rsidR="005A651C" w:rsidRPr="006E77F2" w:rsidRDefault="005A651C" w:rsidP="005A651C">
            <w:pPr>
              <w:pStyle w:val="TableParagraph"/>
              <w:rPr>
                <w:sz w:val="20"/>
                <w:szCs w:val="20"/>
              </w:rPr>
            </w:pPr>
            <w:r w:rsidRPr="006E77F2">
              <w:rPr>
                <w:sz w:val="20"/>
                <w:szCs w:val="20"/>
              </w:rPr>
              <w:t>6,4</w:t>
            </w:r>
          </w:p>
        </w:tc>
        <w:tc>
          <w:tcPr>
            <w:tcW w:w="1134" w:type="dxa"/>
            <w:vAlign w:val="center"/>
          </w:tcPr>
          <w:p w14:paraId="4AAC6CED" w14:textId="3370FE8C" w:rsidR="005A651C" w:rsidRPr="006E77F2" w:rsidRDefault="005A651C" w:rsidP="005A651C">
            <w:pPr>
              <w:pStyle w:val="TableParagraph"/>
              <w:rPr>
                <w:sz w:val="20"/>
                <w:szCs w:val="20"/>
              </w:rPr>
            </w:pPr>
            <w:r w:rsidRPr="005A651C">
              <w:rPr>
                <w:sz w:val="20"/>
                <w:szCs w:val="20"/>
              </w:rPr>
              <w:t>0,189</w:t>
            </w:r>
          </w:p>
        </w:tc>
        <w:tc>
          <w:tcPr>
            <w:tcW w:w="992" w:type="dxa"/>
            <w:vAlign w:val="center"/>
          </w:tcPr>
          <w:p w14:paraId="53DBA6D3" w14:textId="4AF3B00C" w:rsidR="005A651C" w:rsidRPr="006E77F2" w:rsidRDefault="005A651C" w:rsidP="005A651C">
            <w:pPr>
              <w:pStyle w:val="TableParagraph"/>
              <w:rPr>
                <w:sz w:val="20"/>
                <w:szCs w:val="20"/>
              </w:rPr>
            </w:pPr>
            <w:r w:rsidRPr="005A651C">
              <w:rPr>
                <w:sz w:val="20"/>
                <w:szCs w:val="20"/>
              </w:rPr>
              <w:t>0,326</w:t>
            </w:r>
          </w:p>
        </w:tc>
        <w:tc>
          <w:tcPr>
            <w:tcW w:w="1276" w:type="dxa"/>
            <w:vAlign w:val="center"/>
          </w:tcPr>
          <w:p w14:paraId="2C9BC79E" w14:textId="2E8F315B" w:rsidR="005A651C" w:rsidRPr="006E77F2" w:rsidRDefault="005A651C" w:rsidP="005A651C">
            <w:pPr>
              <w:pStyle w:val="TableParagraph"/>
              <w:rPr>
                <w:sz w:val="20"/>
                <w:szCs w:val="20"/>
              </w:rPr>
            </w:pPr>
            <w:r w:rsidRPr="005A651C">
              <w:rPr>
                <w:sz w:val="20"/>
                <w:szCs w:val="20"/>
              </w:rPr>
              <w:t>5,167</w:t>
            </w:r>
          </w:p>
        </w:tc>
        <w:tc>
          <w:tcPr>
            <w:tcW w:w="1559" w:type="dxa"/>
            <w:vAlign w:val="center"/>
          </w:tcPr>
          <w:p w14:paraId="6F45BF81" w14:textId="34A8FE10" w:rsidR="005A651C" w:rsidRPr="006E77F2" w:rsidRDefault="005A651C" w:rsidP="005A651C">
            <w:pPr>
              <w:pStyle w:val="TableParagraph"/>
              <w:rPr>
                <w:sz w:val="20"/>
                <w:szCs w:val="20"/>
              </w:rPr>
            </w:pPr>
            <w:r w:rsidRPr="005A651C">
              <w:rPr>
                <w:sz w:val="20"/>
                <w:szCs w:val="20"/>
              </w:rPr>
              <w:t>0,718</w:t>
            </w:r>
          </w:p>
        </w:tc>
      </w:tr>
      <w:tr w:rsidR="005A651C" w:rsidRPr="004F5817" w14:paraId="45645CFA" w14:textId="77777777" w:rsidTr="006E77F2">
        <w:trPr>
          <w:trHeight w:val="377"/>
        </w:trPr>
        <w:tc>
          <w:tcPr>
            <w:tcW w:w="2132" w:type="dxa"/>
          </w:tcPr>
          <w:p w14:paraId="1B9D3F1B" w14:textId="77777777" w:rsidR="005A651C" w:rsidRPr="006E77F2" w:rsidRDefault="005A651C" w:rsidP="005A651C">
            <w:pPr>
              <w:pStyle w:val="TableParagraph"/>
              <w:ind w:left="142"/>
              <w:jc w:val="left"/>
              <w:rPr>
                <w:sz w:val="20"/>
                <w:szCs w:val="20"/>
              </w:rPr>
            </w:pPr>
            <w:r w:rsidRPr="006E77F2">
              <w:rPr>
                <w:sz w:val="20"/>
                <w:szCs w:val="20"/>
              </w:rPr>
              <w:t>Котельная №29 ООО «Кузбасская Энергокомпания»</w:t>
            </w:r>
          </w:p>
        </w:tc>
        <w:tc>
          <w:tcPr>
            <w:tcW w:w="1275" w:type="dxa"/>
            <w:vAlign w:val="center"/>
          </w:tcPr>
          <w:p w14:paraId="7A8AAC19" w14:textId="77777777" w:rsidR="005A651C" w:rsidRPr="006E77F2" w:rsidRDefault="005A651C" w:rsidP="005A651C">
            <w:pPr>
              <w:pStyle w:val="TableParagraph"/>
              <w:rPr>
                <w:sz w:val="20"/>
                <w:szCs w:val="20"/>
              </w:rPr>
            </w:pPr>
            <w:r w:rsidRPr="006E77F2">
              <w:rPr>
                <w:sz w:val="20"/>
                <w:szCs w:val="20"/>
              </w:rPr>
              <w:t>10,3</w:t>
            </w:r>
          </w:p>
        </w:tc>
        <w:tc>
          <w:tcPr>
            <w:tcW w:w="1276" w:type="dxa"/>
            <w:vAlign w:val="center"/>
          </w:tcPr>
          <w:p w14:paraId="34F92B40" w14:textId="77777777" w:rsidR="005A651C" w:rsidRPr="006E77F2" w:rsidRDefault="005A651C" w:rsidP="005A651C">
            <w:pPr>
              <w:pStyle w:val="TableParagraph"/>
              <w:rPr>
                <w:sz w:val="20"/>
                <w:szCs w:val="20"/>
              </w:rPr>
            </w:pPr>
            <w:r w:rsidRPr="006E77F2">
              <w:rPr>
                <w:sz w:val="20"/>
                <w:szCs w:val="20"/>
              </w:rPr>
              <w:t>10,3</w:t>
            </w:r>
          </w:p>
        </w:tc>
        <w:tc>
          <w:tcPr>
            <w:tcW w:w="1134" w:type="dxa"/>
            <w:vAlign w:val="center"/>
          </w:tcPr>
          <w:p w14:paraId="55FD0CF1" w14:textId="4DAA3298" w:rsidR="005A651C" w:rsidRPr="006E77F2" w:rsidRDefault="005A651C" w:rsidP="005A651C">
            <w:pPr>
              <w:pStyle w:val="TableParagraph"/>
              <w:rPr>
                <w:sz w:val="20"/>
                <w:szCs w:val="20"/>
              </w:rPr>
            </w:pPr>
            <w:r w:rsidRPr="005A651C">
              <w:rPr>
                <w:sz w:val="20"/>
                <w:szCs w:val="20"/>
              </w:rPr>
              <w:t>0,24</w:t>
            </w:r>
          </w:p>
        </w:tc>
        <w:tc>
          <w:tcPr>
            <w:tcW w:w="992" w:type="dxa"/>
            <w:vAlign w:val="center"/>
          </w:tcPr>
          <w:p w14:paraId="67E65975" w14:textId="31EA5F2E" w:rsidR="005A651C" w:rsidRPr="006E77F2" w:rsidRDefault="005A651C" w:rsidP="005A651C">
            <w:pPr>
              <w:pStyle w:val="TableParagraph"/>
              <w:rPr>
                <w:sz w:val="20"/>
                <w:szCs w:val="20"/>
              </w:rPr>
            </w:pPr>
            <w:r w:rsidRPr="005A651C">
              <w:rPr>
                <w:sz w:val="20"/>
                <w:szCs w:val="20"/>
              </w:rPr>
              <w:t>0,331</w:t>
            </w:r>
          </w:p>
        </w:tc>
        <w:tc>
          <w:tcPr>
            <w:tcW w:w="1276" w:type="dxa"/>
            <w:vAlign w:val="center"/>
          </w:tcPr>
          <w:p w14:paraId="0B02CA87" w14:textId="792DF574" w:rsidR="005A651C" w:rsidRPr="006E77F2" w:rsidRDefault="005A651C" w:rsidP="005A651C">
            <w:pPr>
              <w:pStyle w:val="TableParagraph"/>
              <w:rPr>
                <w:sz w:val="20"/>
                <w:szCs w:val="20"/>
              </w:rPr>
            </w:pPr>
            <w:r w:rsidRPr="005A651C">
              <w:rPr>
                <w:sz w:val="20"/>
                <w:szCs w:val="20"/>
              </w:rPr>
              <w:t>5,52</w:t>
            </w:r>
          </w:p>
        </w:tc>
        <w:tc>
          <w:tcPr>
            <w:tcW w:w="1559" w:type="dxa"/>
            <w:vAlign w:val="center"/>
          </w:tcPr>
          <w:p w14:paraId="05205B89" w14:textId="536432C9" w:rsidR="005A651C" w:rsidRPr="006E77F2" w:rsidRDefault="005A651C" w:rsidP="005A651C">
            <w:pPr>
              <w:pStyle w:val="TableParagraph"/>
              <w:rPr>
                <w:sz w:val="20"/>
                <w:szCs w:val="20"/>
              </w:rPr>
            </w:pPr>
            <w:r w:rsidRPr="005A651C">
              <w:rPr>
                <w:sz w:val="20"/>
                <w:szCs w:val="20"/>
              </w:rPr>
              <w:t>0,549</w:t>
            </w:r>
          </w:p>
        </w:tc>
      </w:tr>
      <w:tr w:rsidR="005A651C" w:rsidRPr="004F5817" w14:paraId="6C64E75F" w14:textId="77777777" w:rsidTr="006E77F2">
        <w:trPr>
          <w:trHeight w:val="245"/>
        </w:trPr>
        <w:tc>
          <w:tcPr>
            <w:tcW w:w="2132" w:type="dxa"/>
          </w:tcPr>
          <w:p w14:paraId="364FC43A" w14:textId="77777777" w:rsidR="005A651C" w:rsidRPr="006E77F2" w:rsidRDefault="005A651C" w:rsidP="005A651C">
            <w:pPr>
              <w:pStyle w:val="TableParagraph"/>
              <w:ind w:left="142"/>
              <w:jc w:val="left"/>
              <w:rPr>
                <w:sz w:val="20"/>
                <w:szCs w:val="20"/>
              </w:rPr>
            </w:pPr>
            <w:r w:rsidRPr="006E77F2">
              <w:rPr>
                <w:sz w:val="20"/>
                <w:szCs w:val="20"/>
              </w:rPr>
              <w:t>Котельная №32 ООО «Кузбасская Энергокомпания»</w:t>
            </w:r>
          </w:p>
        </w:tc>
        <w:tc>
          <w:tcPr>
            <w:tcW w:w="1275" w:type="dxa"/>
            <w:vAlign w:val="center"/>
          </w:tcPr>
          <w:p w14:paraId="2D27C402" w14:textId="77777777" w:rsidR="005A651C" w:rsidRPr="006E77F2" w:rsidRDefault="005A651C" w:rsidP="005A651C">
            <w:pPr>
              <w:pStyle w:val="TableParagraph"/>
              <w:rPr>
                <w:sz w:val="20"/>
                <w:szCs w:val="20"/>
              </w:rPr>
            </w:pPr>
            <w:r w:rsidRPr="006E77F2">
              <w:rPr>
                <w:sz w:val="20"/>
                <w:szCs w:val="20"/>
              </w:rPr>
              <w:t>0,84</w:t>
            </w:r>
          </w:p>
        </w:tc>
        <w:tc>
          <w:tcPr>
            <w:tcW w:w="1276" w:type="dxa"/>
            <w:vAlign w:val="center"/>
          </w:tcPr>
          <w:p w14:paraId="69973985" w14:textId="77777777" w:rsidR="005A651C" w:rsidRPr="006E77F2" w:rsidRDefault="005A651C" w:rsidP="005A651C">
            <w:pPr>
              <w:pStyle w:val="TableParagraph"/>
              <w:rPr>
                <w:sz w:val="20"/>
                <w:szCs w:val="20"/>
              </w:rPr>
            </w:pPr>
            <w:r w:rsidRPr="006E77F2">
              <w:rPr>
                <w:sz w:val="20"/>
                <w:szCs w:val="20"/>
              </w:rPr>
              <w:t>0,84</w:t>
            </w:r>
          </w:p>
        </w:tc>
        <w:tc>
          <w:tcPr>
            <w:tcW w:w="1134" w:type="dxa"/>
            <w:vAlign w:val="center"/>
          </w:tcPr>
          <w:p w14:paraId="69869761" w14:textId="1ADEA738" w:rsidR="005A651C" w:rsidRPr="006E77F2" w:rsidRDefault="005A651C" w:rsidP="005A651C">
            <w:pPr>
              <w:pStyle w:val="TableParagraph"/>
              <w:rPr>
                <w:sz w:val="20"/>
                <w:szCs w:val="20"/>
              </w:rPr>
            </w:pPr>
            <w:r w:rsidRPr="005A651C">
              <w:rPr>
                <w:sz w:val="20"/>
                <w:szCs w:val="20"/>
              </w:rPr>
              <w:t>0,025</w:t>
            </w:r>
          </w:p>
        </w:tc>
        <w:tc>
          <w:tcPr>
            <w:tcW w:w="992" w:type="dxa"/>
            <w:vAlign w:val="center"/>
          </w:tcPr>
          <w:p w14:paraId="6B6A4BF0" w14:textId="26560439" w:rsidR="005A651C" w:rsidRPr="006E77F2" w:rsidRDefault="005A651C" w:rsidP="005A651C">
            <w:pPr>
              <w:pStyle w:val="TableParagraph"/>
              <w:rPr>
                <w:sz w:val="20"/>
                <w:szCs w:val="20"/>
              </w:rPr>
            </w:pPr>
            <w:r w:rsidRPr="005A651C">
              <w:rPr>
                <w:sz w:val="20"/>
                <w:szCs w:val="20"/>
              </w:rPr>
              <w:t>0,064</w:t>
            </w:r>
          </w:p>
        </w:tc>
        <w:tc>
          <w:tcPr>
            <w:tcW w:w="1276" w:type="dxa"/>
            <w:vAlign w:val="center"/>
          </w:tcPr>
          <w:p w14:paraId="67F01F03" w14:textId="30A7794C" w:rsidR="005A651C" w:rsidRPr="006E77F2" w:rsidRDefault="005A651C" w:rsidP="005A651C">
            <w:pPr>
              <w:pStyle w:val="TableParagraph"/>
              <w:rPr>
                <w:sz w:val="20"/>
                <w:szCs w:val="20"/>
              </w:rPr>
            </w:pPr>
            <w:r w:rsidRPr="005A651C">
              <w:rPr>
                <w:sz w:val="20"/>
                <w:szCs w:val="20"/>
              </w:rPr>
              <w:t>0,45</w:t>
            </w:r>
          </w:p>
        </w:tc>
        <w:tc>
          <w:tcPr>
            <w:tcW w:w="1559" w:type="dxa"/>
            <w:vAlign w:val="center"/>
          </w:tcPr>
          <w:p w14:paraId="01E2946E" w14:textId="29BF039C" w:rsidR="005A651C" w:rsidRPr="006E77F2" w:rsidRDefault="005A651C" w:rsidP="005A651C">
            <w:pPr>
              <w:pStyle w:val="TableParagraph"/>
              <w:rPr>
                <w:sz w:val="20"/>
                <w:szCs w:val="20"/>
              </w:rPr>
            </w:pPr>
            <w:r w:rsidRPr="005A651C">
              <w:rPr>
                <w:sz w:val="20"/>
                <w:szCs w:val="20"/>
              </w:rPr>
              <w:t>0,301</w:t>
            </w:r>
          </w:p>
        </w:tc>
      </w:tr>
      <w:tr w:rsidR="005A651C" w:rsidRPr="004F5817" w14:paraId="6BE83609" w14:textId="77777777" w:rsidTr="006E77F2">
        <w:trPr>
          <w:trHeight w:val="397"/>
        </w:trPr>
        <w:tc>
          <w:tcPr>
            <w:tcW w:w="2132" w:type="dxa"/>
          </w:tcPr>
          <w:p w14:paraId="760D162E" w14:textId="77777777" w:rsidR="005A651C" w:rsidRPr="006E77F2" w:rsidRDefault="005A651C" w:rsidP="005A651C">
            <w:pPr>
              <w:pStyle w:val="TableParagraph"/>
              <w:ind w:left="142"/>
              <w:jc w:val="left"/>
              <w:rPr>
                <w:sz w:val="20"/>
                <w:szCs w:val="20"/>
              </w:rPr>
            </w:pPr>
            <w:r w:rsidRPr="006E77F2">
              <w:rPr>
                <w:sz w:val="20"/>
                <w:szCs w:val="20"/>
              </w:rPr>
              <w:t>Котельная шахты «Полысаевская» АО «СУЭК-Кузбасс» ПЕ «Спецналадка»</w:t>
            </w:r>
          </w:p>
        </w:tc>
        <w:tc>
          <w:tcPr>
            <w:tcW w:w="1275" w:type="dxa"/>
            <w:vAlign w:val="center"/>
          </w:tcPr>
          <w:p w14:paraId="6F18DE6A" w14:textId="77777777" w:rsidR="005A651C" w:rsidRPr="006E77F2" w:rsidRDefault="005A651C" w:rsidP="005A651C">
            <w:pPr>
              <w:pStyle w:val="TableParagraph"/>
              <w:rPr>
                <w:sz w:val="20"/>
                <w:szCs w:val="20"/>
              </w:rPr>
            </w:pPr>
            <w:r w:rsidRPr="006E77F2">
              <w:rPr>
                <w:sz w:val="20"/>
                <w:szCs w:val="20"/>
              </w:rPr>
              <w:t>51,28</w:t>
            </w:r>
          </w:p>
        </w:tc>
        <w:tc>
          <w:tcPr>
            <w:tcW w:w="1276" w:type="dxa"/>
            <w:vAlign w:val="center"/>
          </w:tcPr>
          <w:p w14:paraId="28198484" w14:textId="77777777" w:rsidR="005A651C" w:rsidRPr="006E77F2" w:rsidRDefault="005A651C" w:rsidP="005A651C">
            <w:pPr>
              <w:pStyle w:val="TableParagraph"/>
              <w:rPr>
                <w:sz w:val="20"/>
                <w:szCs w:val="20"/>
              </w:rPr>
            </w:pPr>
            <w:r w:rsidRPr="006E77F2">
              <w:rPr>
                <w:sz w:val="20"/>
                <w:szCs w:val="20"/>
              </w:rPr>
              <w:t>51,28</w:t>
            </w:r>
          </w:p>
        </w:tc>
        <w:tc>
          <w:tcPr>
            <w:tcW w:w="1134" w:type="dxa"/>
            <w:vAlign w:val="center"/>
          </w:tcPr>
          <w:p w14:paraId="75FD871A" w14:textId="5BD49CC9" w:rsidR="005A651C" w:rsidRPr="006E77F2" w:rsidRDefault="005A651C" w:rsidP="005A651C">
            <w:pPr>
              <w:pStyle w:val="TableParagraph"/>
              <w:rPr>
                <w:sz w:val="20"/>
                <w:szCs w:val="20"/>
              </w:rPr>
            </w:pPr>
            <w:r w:rsidRPr="005A651C">
              <w:rPr>
                <w:sz w:val="20"/>
                <w:szCs w:val="20"/>
              </w:rPr>
              <w:t>0,701</w:t>
            </w:r>
          </w:p>
        </w:tc>
        <w:tc>
          <w:tcPr>
            <w:tcW w:w="992" w:type="dxa"/>
            <w:vAlign w:val="center"/>
          </w:tcPr>
          <w:p w14:paraId="1A34F7C5" w14:textId="51358C43" w:rsidR="005A651C" w:rsidRPr="006E77F2" w:rsidRDefault="005A651C" w:rsidP="005A651C">
            <w:pPr>
              <w:pStyle w:val="TableParagraph"/>
              <w:rPr>
                <w:sz w:val="20"/>
                <w:szCs w:val="20"/>
              </w:rPr>
            </w:pPr>
            <w:r w:rsidRPr="005A651C">
              <w:rPr>
                <w:sz w:val="20"/>
                <w:szCs w:val="20"/>
              </w:rPr>
              <w:t>2,165</w:t>
            </w:r>
          </w:p>
        </w:tc>
        <w:tc>
          <w:tcPr>
            <w:tcW w:w="1276" w:type="dxa"/>
            <w:vAlign w:val="center"/>
          </w:tcPr>
          <w:p w14:paraId="7D11F5D6" w14:textId="1B0D4F12" w:rsidR="005A651C" w:rsidRPr="006E77F2" w:rsidRDefault="005A651C" w:rsidP="005A651C">
            <w:pPr>
              <w:pStyle w:val="TableParagraph"/>
              <w:rPr>
                <w:sz w:val="20"/>
                <w:szCs w:val="20"/>
              </w:rPr>
            </w:pPr>
            <w:r w:rsidRPr="005A651C">
              <w:rPr>
                <w:sz w:val="20"/>
                <w:szCs w:val="20"/>
              </w:rPr>
              <w:t>12,1937</w:t>
            </w:r>
          </w:p>
        </w:tc>
        <w:tc>
          <w:tcPr>
            <w:tcW w:w="1559" w:type="dxa"/>
            <w:vAlign w:val="center"/>
          </w:tcPr>
          <w:p w14:paraId="35111891" w14:textId="3C782A24" w:rsidR="005A651C" w:rsidRPr="006E77F2" w:rsidRDefault="005A651C" w:rsidP="005A651C">
            <w:pPr>
              <w:pStyle w:val="TableParagraph"/>
              <w:rPr>
                <w:sz w:val="20"/>
                <w:szCs w:val="20"/>
              </w:rPr>
            </w:pPr>
            <w:r w:rsidRPr="005A651C">
              <w:rPr>
                <w:sz w:val="20"/>
                <w:szCs w:val="20"/>
              </w:rPr>
              <w:t>36,2203</w:t>
            </w:r>
          </w:p>
        </w:tc>
      </w:tr>
      <w:tr w:rsidR="004F5817" w:rsidRPr="004F5817" w14:paraId="34B0FAEC" w14:textId="77777777" w:rsidTr="006E77F2">
        <w:trPr>
          <w:trHeight w:val="326"/>
        </w:trPr>
        <w:tc>
          <w:tcPr>
            <w:tcW w:w="2132" w:type="dxa"/>
            <w:vAlign w:val="center"/>
          </w:tcPr>
          <w:p w14:paraId="466DDC6C" w14:textId="77777777" w:rsidR="004F5817" w:rsidRPr="002D50A4" w:rsidRDefault="004F5817" w:rsidP="006E77F2">
            <w:pPr>
              <w:pStyle w:val="TableParagraph"/>
              <w:ind w:left="143" w:right="142"/>
              <w:jc w:val="left"/>
              <w:rPr>
                <w:sz w:val="20"/>
                <w:szCs w:val="20"/>
              </w:rPr>
            </w:pPr>
            <w:r w:rsidRPr="002D50A4">
              <w:rPr>
                <w:sz w:val="20"/>
                <w:szCs w:val="20"/>
              </w:rPr>
              <w:t>В том числе МКП «Благоустройство»</w:t>
            </w:r>
          </w:p>
        </w:tc>
        <w:tc>
          <w:tcPr>
            <w:tcW w:w="1275" w:type="dxa"/>
            <w:vAlign w:val="center"/>
          </w:tcPr>
          <w:p w14:paraId="7FADFD76" w14:textId="77777777" w:rsidR="004F5817" w:rsidRPr="002D50A4" w:rsidRDefault="004F5817" w:rsidP="006E77F2">
            <w:pPr>
              <w:pStyle w:val="TableParagraph"/>
              <w:rPr>
                <w:sz w:val="20"/>
                <w:szCs w:val="20"/>
              </w:rPr>
            </w:pPr>
            <w:r w:rsidRPr="002D50A4">
              <w:rPr>
                <w:sz w:val="20"/>
                <w:szCs w:val="20"/>
              </w:rPr>
              <w:t>0</w:t>
            </w:r>
          </w:p>
        </w:tc>
        <w:tc>
          <w:tcPr>
            <w:tcW w:w="1276" w:type="dxa"/>
            <w:vAlign w:val="center"/>
          </w:tcPr>
          <w:p w14:paraId="50E19D17" w14:textId="77777777" w:rsidR="004F5817" w:rsidRPr="002D50A4" w:rsidRDefault="004F5817" w:rsidP="006E77F2">
            <w:pPr>
              <w:pStyle w:val="TableParagraph"/>
              <w:rPr>
                <w:sz w:val="20"/>
                <w:szCs w:val="20"/>
              </w:rPr>
            </w:pPr>
            <w:r w:rsidRPr="002D50A4">
              <w:rPr>
                <w:sz w:val="20"/>
                <w:szCs w:val="20"/>
              </w:rPr>
              <w:t>0</w:t>
            </w:r>
          </w:p>
        </w:tc>
        <w:tc>
          <w:tcPr>
            <w:tcW w:w="1134" w:type="dxa"/>
            <w:vAlign w:val="center"/>
          </w:tcPr>
          <w:p w14:paraId="7A5453B1" w14:textId="77777777" w:rsidR="004F5817" w:rsidRPr="002D50A4" w:rsidRDefault="004F5817" w:rsidP="006E77F2">
            <w:pPr>
              <w:pStyle w:val="TableParagraph"/>
              <w:rPr>
                <w:sz w:val="20"/>
                <w:szCs w:val="20"/>
              </w:rPr>
            </w:pPr>
            <w:r w:rsidRPr="002D50A4">
              <w:rPr>
                <w:sz w:val="20"/>
                <w:szCs w:val="20"/>
              </w:rPr>
              <w:t>0</w:t>
            </w:r>
          </w:p>
        </w:tc>
        <w:tc>
          <w:tcPr>
            <w:tcW w:w="992" w:type="dxa"/>
            <w:vAlign w:val="center"/>
          </w:tcPr>
          <w:p w14:paraId="101BB36D" w14:textId="77777777" w:rsidR="004F5817" w:rsidRPr="002D50A4" w:rsidRDefault="004F5817" w:rsidP="006E77F2">
            <w:pPr>
              <w:pStyle w:val="TableParagraph"/>
              <w:rPr>
                <w:sz w:val="20"/>
                <w:szCs w:val="20"/>
              </w:rPr>
            </w:pPr>
            <w:r w:rsidRPr="002D50A4">
              <w:rPr>
                <w:sz w:val="20"/>
                <w:szCs w:val="20"/>
              </w:rPr>
              <w:t>1,668</w:t>
            </w:r>
          </w:p>
        </w:tc>
        <w:tc>
          <w:tcPr>
            <w:tcW w:w="1276" w:type="dxa"/>
            <w:vAlign w:val="center"/>
          </w:tcPr>
          <w:p w14:paraId="11BF1579" w14:textId="77777777" w:rsidR="004F5817" w:rsidRPr="002D50A4" w:rsidRDefault="004F5817" w:rsidP="006E77F2">
            <w:pPr>
              <w:pStyle w:val="TableParagraph"/>
              <w:rPr>
                <w:sz w:val="20"/>
                <w:szCs w:val="20"/>
              </w:rPr>
            </w:pPr>
            <w:r w:rsidRPr="002D50A4">
              <w:rPr>
                <w:sz w:val="20"/>
                <w:szCs w:val="20"/>
              </w:rPr>
              <w:t>2,296</w:t>
            </w:r>
          </w:p>
        </w:tc>
        <w:tc>
          <w:tcPr>
            <w:tcW w:w="1559" w:type="dxa"/>
            <w:vAlign w:val="center"/>
          </w:tcPr>
          <w:p w14:paraId="6AA77143" w14:textId="77777777" w:rsidR="004F5817" w:rsidRPr="002D50A4" w:rsidRDefault="004F5817" w:rsidP="006E77F2">
            <w:pPr>
              <w:pStyle w:val="TableParagraph"/>
              <w:rPr>
                <w:sz w:val="20"/>
                <w:szCs w:val="20"/>
              </w:rPr>
            </w:pPr>
            <w:r w:rsidRPr="002D50A4">
              <w:rPr>
                <w:sz w:val="20"/>
                <w:szCs w:val="20"/>
              </w:rPr>
              <w:t>0</w:t>
            </w:r>
          </w:p>
        </w:tc>
      </w:tr>
      <w:tr w:rsidR="005A651C" w:rsidRPr="004F5817" w14:paraId="26FED3F2" w14:textId="77777777" w:rsidTr="006E77F2">
        <w:trPr>
          <w:trHeight w:val="326"/>
        </w:trPr>
        <w:tc>
          <w:tcPr>
            <w:tcW w:w="2132" w:type="dxa"/>
            <w:vAlign w:val="center"/>
          </w:tcPr>
          <w:p w14:paraId="0496F293" w14:textId="061E4BAA" w:rsidR="005A651C" w:rsidRPr="006E77F2" w:rsidRDefault="005A651C" w:rsidP="005A651C">
            <w:pPr>
              <w:pStyle w:val="TableParagraph"/>
              <w:ind w:left="142"/>
              <w:jc w:val="left"/>
              <w:rPr>
                <w:sz w:val="20"/>
                <w:szCs w:val="20"/>
              </w:rPr>
            </w:pPr>
            <w:r w:rsidRPr="006E77F2">
              <w:rPr>
                <w:sz w:val="20"/>
                <w:szCs w:val="20"/>
              </w:rPr>
              <w:t xml:space="preserve">Блочно-модульная котельная </w:t>
            </w:r>
            <w:r>
              <w:rPr>
                <w:sz w:val="20"/>
                <w:szCs w:val="20"/>
              </w:rPr>
              <w:t>3</w:t>
            </w:r>
            <w:r w:rsidRPr="006E77F2">
              <w:rPr>
                <w:sz w:val="20"/>
                <w:szCs w:val="20"/>
              </w:rPr>
              <w:t xml:space="preserve"> МВт в мкр. Поповка</w:t>
            </w:r>
          </w:p>
        </w:tc>
        <w:tc>
          <w:tcPr>
            <w:tcW w:w="1275" w:type="dxa"/>
            <w:vAlign w:val="center"/>
          </w:tcPr>
          <w:p w14:paraId="2DE4A5C7" w14:textId="7F06A79C" w:rsidR="005A651C" w:rsidRPr="006E77F2" w:rsidRDefault="005A651C" w:rsidP="005A651C">
            <w:pPr>
              <w:pStyle w:val="TableParagraph"/>
              <w:rPr>
                <w:sz w:val="20"/>
                <w:szCs w:val="20"/>
              </w:rPr>
            </w:pPr>
            <w:r w:rsidRPr="002B10B7">
              <w:rPr>
                <w:sz w:val="20"/>
                <w:szCs w:val="20"/>
              </w:rPr>
              <w:t>2,58</w:t>
            </w:r>
          </w:p>
        </w:tc>
        <w:tc>
          <w:tcPr>
            <w:tcW w:w="1276" w:type="dxa"/>
            <w:vAlign w:val="center"/>
          </w:tcPr>
          <w:p w14:paraId="37B89BDC" w14:textId="1AD071A5" w:rsidR="005A651C" w:rsidRPr="006E77F2" w:rsidRDefault="005A651C" w:rsidP="005A651C">
            <w:pPr>
              <w:pStyle w:val="TableParagraph"/>
              <w:rPr>
                <w:sz w:val="20"/>
                <w:szCs w:val="20"/>
              </w:rPr>
            </w:pPr>
            <w:r w:rsidRPr="002B10B7">
              <w:rPr>
                <w:sz w:val="20"/>
                <w:szCs w:val="20"/>
              </w:rPr>
              <w:t>2,58</w:t>
            </w:r>
          </w:p>
        </w:tc>
        <w:tc>
          <w:tcPr>
            <w:tcW w:w="1134" w:type="dxa"/>
            <w:vAlign w:val="center"/>
          </w:tcPr>
          <w:p w14:paraId="40401539" w14:textId="5FD92EF7" w:rsidR="005A651C" w:rsidRPr="006E77F2" w:rsidRDefault="005A651C" w:rsidP="005A651C">
            <w:pPr>
              <w:pStyle w:val="TableParagraph"/>
              <w:rPr>
                <w:sz w:val="20"/>
                <w:szCs w:val="20"/>
              </w:rPr>
            </w:pPr>
            <w:r w:rsidRPr="005A651C">
              <w:rPr>
                <w:sz w:val="20"/>
                <w:szCs w:val="20"/>
              </w:rPr>
              <w:t>0,02</w:t>
            </w:r>
          </w:p>
        </w:tc>
        <w:tc>
          <w:tcPr>
            <w:tcW w:w="992" w:type="dxa"/>
            <w:vAlign w:val="center"/>
          </w:tcPr>
          <w:p w14:paraId="757AFE6D" w14:textId="4FFBBD84" w:rsidR="005A651C" w:rsidRPr="006E77F2" w:rsidRDefault="005A651C" w:rsidP="005A651C">
            <w:pPr>
              <w:pStyle w:val="TableParagraph"/>
              <w:rPr>
                <w:sz w:val="20"/>
                <w:szCs w:val="20"/>
              </w:rPr>
            </w:pPr>
            <w:r w:rsidRPr="005A651C">
              <w:rPr>
                <w:sz w:val="20"/>
                <w:szCs w:val="20"/>
              </w:rPr>
              <w:t>0,07</w:t>
            </w:r>
          </w:p>
        </w:tc>
        <w:tc>
          <w:tcPr>
            <w:tcW w:w="1276" w:type="dxa"/>
            <w:vAlign w:val="center"/>
          </w:tcPr>
          <w:p w14:paraId="0A7F89D2" w14:textId="7B6379A7" w:rsidR="005A651C" w:rsidRPr="006E77F2" w:rsidRDefault="005A651C" w:rsidP="005A651C">
            <w:pPr>
              <w:pStyle w:val="TableParagraph"/>
              <w:rPr>
                <w:sz w:val="20"/>
                <w:szCs w:val="20"/>
              </w:rPr>
            </w:pPr>
            <w:r w:rsidRPr="005A651C">
              <w:rPr>
                <w:sz w:val="20"/>
                <w:szCs w:val="20"/>
              </w:rPr>
              <w:t>1,024</w:t>
            </w:r>
          </w:p>
        </w:tc>
        <w:tc>
          <w:tcPr>
            <w:tcW w:w="1559" w:type="dxa"/>
            <w:vAlign w:val="center"/>
          </w:tcPr>
          <w:p w14:paraId="59D6F842" w14:textId="3323C4D9" w:rsidR="005A651C" w:rsidRPr="006E77F2" w:rsidRDefault="005A651C" w:rsidP="005A651C">
            <w:pPr>
              <w:pStyle w:val="TableParagraph"/>
              <w:rPr>
                <w:sz w:val="20"/>
                <w:szCs w:val="20"/>
              </w:rPr>
            </w:pPr>
            <w:r w:rsidRPr="005A651C">
              <w:rPr>
                <w:sz w:val="20"/>
                <w:szCs w:val="20"/>
              </w:rPr>
              <w:t>1,46384</w:t>
            </w:r>
          </w:p>
        </w:tc>
      </w:tr>
      <w:tr w:rsidR="005A651C" w:rsidRPr="004F5817" w14:paraId="42F1DB29" w14:textId="77777777" w:rsidTr="006E77F2">
        <w:trPr>
          <w:trHeight w:val="70"/>
        </w:trPr>
        <w:tc>
          <w:tcPr>
            <w:tcW w:w="2132" w:type="dxa"/>
          </w:tcPr>
          <w:p w14:paraId="1915A7D5" w14:textId="77777777" w:rsidR="005A651C" w:rsidRPr="006E77F2" w:rsidRDefault="005A651C" w:rsidP="005A651C">
            <w:pPr>
              <w:pStyle w:val="TableParagraph"/>
              <w:ind w:left="142"/>
              <w:jc w:val="left"/>
              <w:rPr>
                <w:b/>
                <w:sz w:val="20"/>
                <w:szCs w:val="20"/>
              </w:rPr>
            </w:pPr>
            <w:r w:rsidRPr="006E77F2">
              <w:rPr>
                <w:b/>
                <w:sz w:val="20"/>
                <w:szCs w:val="20"/>
              </w:rPr>
              <w:t>Всего по городскому округу:</w:t>
            </w:r>
          </w:p>
        </w:tc>
        <w:tc>
          <w:tcPr>
            <w:tcW w:w="1275" w:type="dxa"/>
            <w:vAlign w:val="center"/>
          </w:tcPr>
          <w:p w14:paraId="6ED463B4" w14:textId="46524889" w:rsidR="005A651C" w:rsidRPr="006E77F2" w:rsidRDefault="005A651C" w:rsidP="005A651C">
            <w:pPr>
              <w:pStyle w:val="TableParagraph"/>
              <w:tabs>
                <w:tab w:val="left" w:pos="2305"/>
              </w:tabs>
              <w:ind w:right="93"/>
              <w:rPr>
                <w:b/>
                <w:sz w:val="20"/>
                <w:szCs w:val="20"/>
              </w:rPr>
            </w:pPr>
            <w:r w:rsidRPr="002B10B7">
              <w:rPr>
                <w:b/>
                <w:sz w:val="20"/>
                <w:szCs w:val="20"/>
              </w:rPr>
              <w:t>147,24</w:t>
            </w:r>
          </w:p>
        </w:tc>
        <w:tc>
          <w:tcPr>
            <w:tcW w:w="1276" w:type="dxa"/>
            <w:vAlign w:val="center"/>
          </w:tcPr>
          <w:p w14:paraId="6501DB9C" w14:textId="1675EDFB" w:rsidR="005A651C" w:rsidRPr="006E77F2" w:rsidRDefault="005A651C" w:rsidP="005A651C">
            <w:pPr>
              <w:pStyle w:val="TableParagraph"/>
              <w:tabs>
                <w:tab w:val="left" w:pos="2305"/>
              </w:tabs>
              <w:ind w:right="99"/>
              <w:rPr>
                <w:b/>
                <w:sz w:val="20"/>
                <w:szCs w:val="20"/>
              </w:rPr>
            </w:pPr>
            <w:r w:rsidRPr="002B10B7">
              <w:rPr>
                <w:b/>
                <w:sz w:val="20"/>
                <w:szCs w:val="20"/>
              </w:rPr>
              <w:t>147,24</w:t>
            </w:r>
          </w:p>
        </w:tc>
        <w:tc>
          <w:tcPr>
            <w:tcW w:w="1134" w:type="dxa"/>
            <w:vAlign w:val="center"/>
          </w:tcPr>
          <w:p w14:paraId="1352ED2E" w14:textId="016D0184" w:rsidR="005A651C" w:rsidRPr="006E77F2" w:rsidRDefault="005A651C" w:rsidP="005A651C">
            <w:pPr>
              <w:pStyle w:val="TableParagraph"/>
              <w:tabs>
                <w:tab w:val="left" w:pos="2305"/>
              </w:tabs>
              <w:ind w:right="93"/>
              <w:rPr>
                <w:b/>
                <w:sz w:val="20"/>
                <w:szCs w:val="20"/>
              </w:rPr>
            </w:pPr>
            <w:r w:rsidRPr="005A651C">
              <w:rPr>
                <w:b/>
                <w:sz w:val="20"/>
                <w:szCs w:val="20"/>
              </w:rPr>
              <w:t>3,08848</w:t>
            </w:r>
          </w:p>
        </w:tc>
        <w:tc>
          <w:tcPr>
            <w:tcW w:w="992" w:type="dxa"/>
            <w:vAlign w:val="center"/>
          </w:tcPr>
          <w:p w14:paraId="6F61BAB3" w14:textId="1C59E9D9" w:rsidR="005A651C" w:rsidRPr="006E77F2" w:rsidRDefault="005A651C" w:rsidP="005A651C">
            <w:pPr>
              <w:pStyle w:val="TableParagraph"/>
              <w:tabs>
                <w:tab w:val="left" w:pos="2305"/>
              </w:tabs>
              <w:ind w:right="93"/>
              <w:rPr>
                <w:b/>
                <w:sz w:val="20"/>
                <w:szCs w:val="20"/>
              </w:rPr>
            </w:pPr>
            <w:r w:rsidRPr="005A651C">
              <w:rPr>
                <w:b/>
                <w:sz w:val="20"/>
                <w:szCs w:val="20"/>
              </w:rPr>
              <w:t>6,31268</w:t>
            </w:r>
          </w:p>
        </w:tc>
        <w:tc>
          <w:tcPr>
            <w:tcW w:w="1276" w:type="dxa"/>
            <w:vAlign w:val="center"/>
          </w:tcPr>
          <w:p w14:paraId="13445FB0" w14:textId="2D8C7930" w:rsidR="005A651C" w:rsidRPr="006E77F2" w:rsidRDefault="005A651C" w:rsidP="005A651C">
            <w:pPr>
              <w:pStyle w:val="TableParagraph"/>
              <w:tabs>
                <w:tab w:val="left" w:pos="2305"/>
              </w:tabs>
              <w:ind w:right="93"/>
              <w:rPr>
                <w:b/>
                <w:sz w:val="20"/>
                <w:szCs w:val="20"/>
              </w:rPr>
            </w:pPr>
            <w:r w:rsidRPr="005A651C">
              <w:rPr>
                <w:b/>
                <w:sz w:val="20"/>
                <w:szCs w:val="20"/>
              </w:rPr>
              <w:t>77,0657</w:t>
            </w:r>
          </w:p>
        </w:tc>
        <w:tc>
          <w:tcPr>
            <w:tcW w:w="1559" w:type="dxa"/>
            <w:vAlign w:val="center"/>
          </w:tcPr>
          <w:p w14:paraId="4117A3C0" w14:textId="2A0EDC10" w:rsidR="005A651C" w:rsidRPr="006E77F2" w:rsidRDefault="005A651C" w:rsidP="005A651C">
            <w:pPr>
              <w:pStyle w:val="TableParagraph"/>
              <w:tabs>
                <w:tab w:val="left" w:pos="2305"/>
              </w:tabs>
              <w:ind w:right="93"/>
              <w:rPr>
                <w:b/>
                <w:sz w:val="20"/>
                <w:szCs w:val="20"/>
              </w:rPr>
            </w:pPr>
            <w:r w:rsidRPr="005A651C">
              <w:rPr>
                <w:b/>
                <w:sz w:val="20"/>
                <w:szCs w:val="20"/>
              </w:rPr>
              <w:t>60,7731</w:t>
            </w:r>
          </w:p>
        </w:tc>
      </w:tr>
    </w:tbl>
    <w:p w14:paraId="537188A3" w14:textId="77777777" w:rsidR="004F5817" w:rsidRPr="006E77F2" w:rsidRDefault="004F5817" w:rsidP="004F5817">
      <w:pPr>
        <w:pStyle w:val="a3"/>
        <w:spacing w:before="240" w:line="360" w:lineRule="auto"/>
        <w:ind w:firstLine="709"/>
        <w:jc w:val="both"/>
      </w:pPr>
      <w:r w:rsidRPr="006E77F2">
        <w:t>Анализ таблицы 2.</w:t>
      </w:r>
      <w:r w:rsidR="006E77F2">
        <w:t>11</w:t>
      </w:r>
      <w:r w:rsidRPr="006E77F2">
        <w:t xml:space="preserve"> показывает следующее:</w:t>
      </w:r>
    </w:p>
    <w:p w14:paraId="4593BFC3" w14:textId="64700BDE"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к 20</w:t>
      </w:r>
      <w:r w:rsidR="006E77F2" w:rsidRPr="006E77F2">
        <w:rPr>
          <w:sz w:val="28"/>
        </w:rPr>
        <w:t>30</w:t>
      </w:r>
      <w:r w:rsidRPr="006E77F2">
        <w:rPr>
          <w:sz w:val="28"/>
        </w:rPr>
        <w:t xml:space="preserve"> году расчетная присоединенная тепловая нагрузка увеличится на </w:t>
      </w:r>
      <w:r w:rsidR="00AB768F">
        <w:rPr>
          <w:sz w:val="28"/>
        </w:rPr>
        <w:t>0</w:t>
      </w:r>
      <w:r w:rsidRPr="006E77F2">
        <w:rPr>
          <w:sz w:val="28"/>
        </w:rPr>
        <w:t>,5</w:t>
      </w:r>
      <w:r w:rsidR="00AB768F">
        <w:rPr>
          <w:sz w:val="28"/>
        </w:rPr>
        <w:t>44</w:t>
      </w:r>
      <w:r w:rsidRPr="006E77F2">
        <w:rPr>
          <w:sz w:val="28"/>
        </w:rPr>
        <w:t xml:space="preserve"> Гкал/ч или на </w:t>
      </w:r>
      <w:r w:rsidR="00AB768F">
        <w:rPr>
          <w:sz w:val="28"/>
        </w:rPr>
        <w:t>0,7</w:t>
      </w:r>
      <w:r w:rsidRPr="006E77F2">
        <w:rPr>
          <w:sz w:val="28"/>
        </w:rPr>
        <w:t xml:space="preserve"> % по отношению к уровню 2025 года и составит </w:t>
      </w:r>
      <w:r w:rsidR="006E77F2" w:rsidRPr="006E77F2">
        <w:rPr>
          <w:sz w:val="28"/>
        </w:rPr>
        <w:t>7</w:t>
      </w:r>
      <w:r w:rsidR="00AB768F">
        <w:rPr>
          <w:sz w:val="28"/>
        </w:rPr>
        <w:t>7</w:t>
      </w:r>
      <w:r w:rsidRPr="006E77F2">
        <w:rPr>
          <w:sz w:val="28"/>
        </w:rPr>
        <w:t>,</w:t>
      </w:r>
      <w:r w:rsidR="00AB768F">
        <w:rPr>
          <w:sz w:val="28"/>
        </w:rPr>
        <w:t>07</w:t>
      </w:r>
      <w:r w:rsidRPr="006E77F2">
        <w:rPr>
          <w:spacing w:val="-26"/>
          <w:sz w:val="28"/>
        </w:rPr>
        <w:t xml:space="preserve"> </w:t>
      </w:r>
      <w:r w:rsidRPr="006E77F2">
        <w:rPr>
          <w:sz w:val="28"/>
        </w:rPr>
        <w:t>Гкал/ч;</w:t>
      </w:r>
    </w:p>
    <w:p w14:paraId="503080EB" w14:textId="77777777" w:rsidR="004F5817" w:rsidRPr="006E77F2" w:rsidRDefault="004F5817" w:rsidP="004F5817">
      <w:pPr>
        <w:pStyle w:val="a4"/>
        <w:numPr>
          <w:ilvl w:val="0"/>
          <w:numId w:val="5"/>
        </w:numPr>
        <w:tabs>
          <w:tab w:val="left" w:pos="934"/>
        </w:tabs>
        <w:spacing w:line="360" w:lineRule="auto"/>
        <w:ind w:left="0" w:firstLine="709"/>
        <w:rPr>
          <w:sz w:val="30"/>
        </w:rPr>
      </w:pPr>
      <w:r w:rsidRPr="006E77F2">
        <w:rPr>
          <w:sz w:val="28"/>
        </w:rPr>
        <w:t xml:space="preserve"> суммарная</w:t>
      </w:r>
      <w:r w:rsidRPr="006E77F2">
        <w:rPr>
          <w:spacing w:val="15"/>
          <w:sz w:val="28"/>
        </w:rPr>
        <w:t xml:space="preserve"> </w:t>
      </w:r>
      <w:r w:rsidRPr="006E77F2">
        <w:rPr>
          <w:sz w:val="28"/>
        </w:rPr>
        <w:t>располагаемая</w:t>
      </w:r>
      <w:r w:rsidRPr="006E77F2">
        <w:rPr>
          <w:spacing w:val="16"/>
          <w:sz w:val="28"/>
        </w:rPr>
        <w:t xml:space="preserve"> </w:t>
      </w:r>
      <w:r w:rsidRPr="006E77F2">
        <w:rPr>
          <w:sz w:val="28"/>
        </w:rPr>
        <w:t>тепловая</w:t>
      </w:r>
      <w:r w:rsidRPr="006E77F2">
        <w:rPr>
          <w:spacing w:val="16"/>
          <w:sz w:val="28"/>
        </w:rPr>
        <w:t xml:space="preserve"> </w:t>
      </w:r>
      <w:r w:rsidRPr="006E77F2">
        <w:rPr>
          <w:sz w:val="28"/>
        </w:rPr>
        <w:t>мощность</w:t>
      </w:r>
      <w:r w:rsidRPr="006E77F2">
        <w:rPr>
          <w:spacing w:val="16"/>
          <w:sz w:val="28"/>
        </w:rPr>
        <w:t xml:space="preserve"> </w:t>
      </w:r>
      <w:r w:rsidRPr="006E77F2">
        <w:rPr>
          <w:sz w:val="28"/>
        </w:rPr>
        <w:t>котельных</w:t>
      </w:r>
      <w:r w:rsidRPr="006E77F2">
        <w:rPr>
          <w:spacing w:val="17"/>
          <w:sz w:val="28"/>
        </w:rPr>
        <w:t xml:space="preserve"> </w:t>
      </w:r>
      <w:r w:rsidRPr="006E77F2">
        <w:rPr>
          <w:sz w:val="28"/>
        </w:rPr>
        <w:t>остается</w:t>
      </w:r>
      <w:r w:rsidRPr="006E77F2">
        <w:rPr>
          <w:spacing w:val="15"/>
          <w:sz w:val="28"/>
        </w:rPr>
        <w:t xml:space="preserve"> </w:t>
      </w:r>
      <w:r w:rsidRPr="006E77F2">
        <w:rPr>
          <w:sz w:val="28"/>
        </w:rPr>
        <w:t>без</w:t>
      </w:r>
      <w:r w:rsidRPr="006E77F2">
        <w:rPr>
          <w:spacing w:val="15"/>
          <w:sz w:val="28"/>
        </w:rPr>
        <w:t xml:space="preserve"> </w:t>
      </w:r>
      <w:r w:rsidRPr="006E77F2">
        <w:rPr>
          <w:sz w:val="28"/>
        </w:rPr>
        <w:t>изменений;</w:t>
      </w:r>
    </w:p>
    <w:p w14:paraId="6FCE927B" w14:textId="5890C26C" w:rsidR="004F5817" w:rsidRPr="006E77F2" w:rsidRDefault="004F5817" w:rsidP="004F5817">
      <w:pPr>
        <w:pStyle w:val="a4"/>
        <w:numPr>
          <w:ilvl w:val="0"/>
          <w:numId w:val="4"/>
        </w:numPr>
        <w:tabs>
          <w:tab w:val="left" w:pos="136"/>
        </w:tabs>
        <w:spacing w:line="360" w:lineRule="auto"/>
        <w:ind w:left="0" w:firstLine="709"/>
        <w:rPr>
          <w:sz w:val="28"/>
        </w:rPr>
      </w:pPr>
      <w:r w:rsidRPr="006E77F2">
        <w:rPr>
          <w:sz w:val="28"/>
        </w:rPr>
        <w:t>суммарный резерв располагаемой тепловой мощности составит 6</w:t>
      </w:r>
      <w:r w:rsidR="00AB768F">
        <w:rPr>
          <w:sz w:val="28"/>
        </w:rPr>
        <w:t>0</w:t>
      </w:r>
      <w:r w:rsidRPr="006E77F2">
        <w:rPr>
          <w:sz w:val="28"/>
        </w:rPr>
        <w:t>,</w:t>
      </w:r>
      <w:r w:rsidR="00AB768F">
        <w:rPr>
          <w:sz w:val="28"/>
        </w:rPr>
        <w:t>77</w:t>
      </w:r>
      <w:r w:rsidRPr="006E77F2">
        <w:rPr>
          <w:spacing w:val="-15"/>
          <w:sz w:val="28"/>
        </w:rPr>
        <w:t xml:space="preserve"> </w:t>
      </w:r>
      <w:r w:rsidRPr="006E77F2">
        <w:rPr>
          <w:sz w:val="28"/>
        </w:rPr>
        <w:t>Гкал/ч;</w:t>
      </w:r>
    </w:p>
    <w:p w14:paraId="62D67417" w14:textId="77777777" w:rsidR="004F5817" w:rsidRPr="006E77F2" w:rsidRDefault="004F5817" w:rsidP="004F5817">
      <w:pPr>
        <w:pStyle w:val="a4"/>
        <w:numPr>
          <w:ilvl w:val="0"/>
          <w:numId w:val="4"/>
        </w:numPr>
        <w:tabs>
          <w:tab w:val="left" w:pos="136"/>
        </w:tabs>
        <w:spacing w:line="360" w:lineRule="auto"/>
        <w:ind w:left="0" w:firstLine="709"/>
      </w:pPr>
      <w:r w:rsidRPr="006E77F2">
        <w:rPr>
          <w:sz w:val="28"/>
        </w:rPr>
        <w:t>дефицит тепловой мощности</w:t>
      </w:r>
      <w:r w:rsidRPr="006E77F2">
        <w:rPr>
          <w:spacing w:val="-5"/>
          <w:sz w:val="28"/>
        </w:rPr>
        <w:t xml:space="preserve"> </w:t>
      </w:r>
      <w:r w:rsidRPr="006E77F2">
        <w:rPr>
          <w:sz w:val="28"/>
        </w:rPr>
        <w:t>отсутствует.</w:t>
      </w:r>
    </w:p>
    <w:p w14:paraId="5830767D" w14:textId="77777777" w:rsidR="00EA2A58" w:rsidRPr="003C5ABC" w:rsidRDefault="00EA2A58" w:rsidP="00EA2A58">
      <w:pPr>
        <w:pStyle w:val="a3"/>
        <w:spacing w:before="240" w:line="360" w:lineRule="auto"/>
        <w:ind w:firstLine="709"/>
        <w:jc w:val="both"/>
      </w:pPr>
      <w:r w:rsidRPr="003C5ABC">
        <w:t xml:space="preserve">Существующие и перспективные затраты тепловой мощности на хозяйственные нужды источников тепловой энергии рассчитаны по каждому источнику как отношения расходов тепловой энергии на хозяйственно-бытовые нужды котельной к суммарным расходам собственных нужд </w:t>
      </w:r>
      <w:r w:rsidRPr="003C5ABC">
        <w:lastRenderedPageBreak/>
        <w:t>согласно данным экспертизы нормативов удельных расходов топлива на отпущенную тепловую энергию за 2017 г. ООО «Кузбасская Энергокомпания». Данные экспертизы нормативов удельных расходов топлива на отпущенную тепловую энергию котельной шахты «Полысаевская» ОАО «СУЭК-Кузбасс» ПЕ «Спецналадка» приняты на основании данных 2018 г. Полученные затраты тепловой мощности на хозяйственные нужды источников тепловой энергии сведены в таблицу 2.</w:t>
      </w:r>
      <w:r w:rsidR="006E77F2">
        <w:t>12</w:t>
      </w:r>
      <w:r w:rsidRPr="003C5ABC">
        <w:t>.</w:t>
      </w:r>
    </w:p>
    <w:p w14:paraId="563E74F9" w14:textId="77777777" w:rsidR="00EA2A58" w:rsidRPr="003C5ABC" w:rsidRDefault="00EA2A58" w:rsidP="00EA2A58">
      <w:pPr>
        <w:spacing w:after="4"/>
        <w:ind w:left="212" w:right="219" w:firstLine="540"/>
        <w:jc w:val="both"/>
        <w:rPr>
          <w:b/>
          <w:sz w:val="24"/>
        </w:rPr>
      </w:pPr>
      <w:r w:rsidRPr="003C5ABC">
        <w:rPr>
          <w:b/>
          <w:sz w:val="24"/>
        </w:rPr>
        <w:t>Таблица 2.</w:t>
      </w:r>
      <w:r w:rsidR="006E77F2">
        <w:rPr>
          <w:b/>
          <w:sz w:val="24"/>
        </w:rPr>
        <w:t>12</w:t>
      </w:r>
      <w:r w:rsidRPr="003C5ABC">
        <w:rPr>
          <w:b/>
          <w:sz w:val="24"/>
        </w:rPr>
        <w:t>. Затраты тепловой мощности на хозяйственные нужды источников тепловой энергии</w:t>
      </w: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276"/>
        <w:gridCol w:w="1134"/>
        <w:gridCol w:w="1134"/>
        <w:gridCol w:w="851"/>
      </w:tblGrid>
      <w:tr w:rsidR="00EA2A58" w:rsidRPr="003C5ABC" w14:paraId="190AB084" w14:textId="77777777" w:rsidTr="0084387F">
        <w:trPr>
          <w:trHeight w:val="551"/>
          <w:jc w:val="center"/>
        </w:trPr>
        <w:tc>
          <w:tcPr>
            <w:tcW w:w="3969" w:type="dxa"/>
            <w:vMerge w:val="restart"/>
            <w:vAlign w:val="center"/>
          </w:tcPr>
          <w:p w14:paraId="351A4CF3" w14:textId="77777777" w:rsidR="00EA2A58" w:rsidRPr="003C5ABC" w:rsidRDefault="00EA2A58" w:rsidP="0084387F">
            <w:pPr>
              <w:pStyle w:val="TableParagraph"/>
              <w:rPr>
                <w:b/>
                <w:sz w:val="20"/>
                <w:szCs w:val="20"/>
              </w:rPr>
            </w:pPr>
            <w:r w:rsidRPr="003C5ABC">
              <w:rPr>
                <w:b/>
                <w:sz w:val="20"/>
                <w:szCs w:val="20"/>
              </w:rPr>
              <w:t>Номер, наименование котельной</w:t>
            </w:r>
          </w:p>
        </w:tc>
        <w:tc>
          <w:tcPr>
            <w:tcW w:w="4395" w:type="dxa"/>
            <w:gridSpan w:val="4"/>
            <w:vAlign w:val="center"/>
          </w:tcPr>
          <w:p w14:paraId="4D06CD9C" w14:textId="77777777" w:rsidR="00EA2A58" w:rsidRPr="003C5ABC" w:rsidRDefault="00EA2A58" w:rsidP="0084387F">
            <w:pPr>
              <w:pStyle w:val="TableParagraph"/>
              <w:rPr>
                <w:b/>
                <w:sz w:val="20"/>
                <w:szCs w:val="20"/>
              </w:rPr>
            </w:pPr>
            <w:r w:rsidRPr="003C5ABC">
              <w:rPr>
                <w:b/>
                <w:sz w:val="20"/>
                <w:szCs w:val="20"/>
              </w:rPr>
              <w:t>Затраты тепловой мощности на хозяйственные нужды источников тепловой энергии, Гкал/ч</w:t>
            </w:r>
          </w:p>
        </w:tc>
      </w:tr>
      <w:tr w:rsidR="00EA2A58" w:rsidRPr="003C5ABC" w14:paraId="3B89F9DC" w14:textId="77777777" w:rsidTr="0084387F">
        <w:trPr>
          <w:trHeight w:val="282"/>
          <w:jc w:val="center"/>
        </w:trPr>
        <w:tc>
          <w:tcPr>
            <w:tcW w:w="3969" w:type="dxa"/>
            <w:vMerge/>
            <w:tcBorders>
              <w:top w:val="nil"/>
            </w:tcBorders>
            <w:vAlign w:val="center"/>
          </w:tcPr>
          <w:p w14:paraId="4A227F6F" w14:textId="77777777" w:rsidR="00EA2A58" w:rsidRPr="003C5ABC" w:rsidRDefault="00EA2A58" w:rsidP="0084387F">
            <w:pPr>
              <w:jc w:val="center"/>
              <w:rPr>
                <w:sz w:val="20"/>
                <w:szCs w:val="20"/>
              </w:rPr>
            </w:pPr>
          </w:p>
        </w:tc>
        <w:tc>
          <w:tcPr>
            <w:tcW w:w="1276" w:type="dxa"/>
            <w:vAlign w:val="center"/>
          </w:tcPr>
          <w:p w14:paraId="287FAA1B" w14:textId="77777777" w:rsidR="00EA2A58" w:rsidRPr="003C5ABC" w:rsidRDefault="00EA2A58" w:rsidP="0084387F">
            <w:pPr>
              <w:pStyle w:val="TableParagraph"/>
              <w:rPr>
                <w:b/>
                <w:sz w:val="20"/>
                <w:szCs w:val="20"/>
              </w:rPr>
            </w:pPr>
            <w:r w:rsidRPr="003C5ABC">
              <w:rPr>
                <w:b/>
                <w:sz w:val="20"/>
                <w:szCs w:val="20"/>
              </w:rPr>
              <w:t>2018 год</w:t>
            </w:r>
          </w:p>
        </w:tc>
        <w:tc>
          <w:tcPr>
            <w:tcW w:w="1134" w:type="dxa"/>
            <w:vAlign w:val="center"/>
          </w:tcPr>
          <w:p w14:paraId="44AD8D0C" w14:textId="77777777" w:rsidR="00EA2A58" w:rsidRPr="003C5ABC" w:rsidRDefault="00EA2A58" w:rsidP="0084387F">
            <w:pPr>
              <w:pStyle w:val="TableParagraph"/>
              <w:rPr>
                <w:b/>
                <w:sz w:val="20"/>
                <w:szCs w:val="20"/>
              </w:rPr>
            </w:pPr>
            <w:r w:rsidRPr="003C5ABC">
              <w:rPr>
                <w:b/>
                <w:sz w:val="20"/>
                <w:szCs w:val="20"/>
              </w:rPr>
              <w:t>2020 год</w:t>
            </w:r>
          </w:p>
        </w:tc>
        <w:tc>
          <w:tcPr>
            <w:tcW w:w="1134" w:type="dxa"/>
            <w:vAlign w:val="center"/>
          </w:tcPr>
          <w:p w14:paraId="5108EAE3" w14:textId="77777777" w:rsidR="00EA2A58" w:rsidRPr="003C5ABC" w:rsidRDefault="00EA2A58" w:rsidP="0084387F">
            <w:pPr>
              <w:pStyle w:val="TableParagraph"/>
              <w:rPr>
                <w:b/>
                <w:sz w:val="20"/>
                <w:szCs w:val="20"/>
              </w:rPr>
            </w:pPr>
            <w:r w:rsidRPr="003C5ABC">
              <w:rPr>
                <w:b/>
                <w:sz w:val="20"/>
                <w:szCs w:val="20"/>
              </w:rPr>
              <w:t>2025 год</w:t>
            </w:r>
          </w:p>
        </w:tc>
        <w:tc>
          <w:tcPr>
            <w:tcW w:w="851" w:type="dxa"/>
            <w:vAlign w:val="center"/>
          </w:tcPr>
          <w:p w14:paraId="5E27E506" w14:textId="77777777" w:rsidR="00EA2A58" w:rsidRPr="003C5ABC" w:rsidRDefault="00EA2A58" w:rsidP="0084387F">
            <w:pPr>
              <w:pStyle w:val="TableParagraph"/>
              <w:rPr>
                <w:b/>
                <w:sz w:val="20"/>
                <w:szCs w:val="20"/>
              </w:rPr>
            </w:pPr>
            <w:r w:rsidRPr="003C5ABC">
              <w:rPr>
                <w:b/>
                <w:sz w:val="20"/>
                <w:szCs w:val="20"/>
              </w:rPr>
              <w:t>2030 год</w:t>
            </w:r>
          </w:p>
        </w:tc>
      </w:tr>
      <w:tr w:rsidR="00EA2A58" w:rsidRPr="003C5ABC" w14:paraId="7F4933F5" w14:textId="77777777" w:rsidTr="0084387F">
        <w:trPr>
          <w:trHeight w:val="551"/>
          <w:jc w:val="center"/>
        </w:trPr>
        <w:tc>
          <w:tcPr>
            <w:tcW w:w="3969" w:type="dxa"/>
          </w:tcPr>
          <w:p w14:paraId="37434F3B" w14:textId="77777777" w:rsidR="00EA2A58" w:rsidRPr="003C5ABC" w:rsidRDefault="00EA2A58" w:rsidP="0084387F">
            <w:pPr>
              <w:pStyle w:val="TableParagraph"/>
              <w:ind w:left="141"/>
              <w:jc w:val="left"/>
              <w:rPr>
                <w:sz w:val="20"/>
                <w:szCs w:val="20"/>
              </w:rPr>
            </w:pPr>
            <w:r w:rsidRPr="003C5ABC">
              <w:rPr>
                <w:sz w:val="20"/>
                <w:szCs w:val="20"/>
              </w:rPr>
              <w:t>Котельная ППШ ООО «Кузбасская Энергокомпания»</w:t>
            </w:r>
          </w:p>
        </w:tc>
        <w:tc>
          <w:tcPr>
            <w:tcW w:w="1276" w:type="dxa"/>
            <w:vAlign w:val="center"/>
          </w:tcPr>
          <w:p w14:paraId="2C4349E6" w14:textId="77777777" w:rsidR="00EA2A58" w:rsidRPr="003C5ABC" w:rsidRDefault="00EA2A58" w:rsidP="0084387F">
            <w:pPr>
              <w:pStyle w:val="TableParagraph"/>
              <w:rPr>
                <w:sz w:val="20"/>
                <w:szCs w:val="20"/>
              </w:rPr>
            </w:pPr>
            <w:r w:rsidRPr="003C5ABC">
              <w:rPr>
                <w:sz w:val="20"/>
                <w:szCs w:val="20"/>
              </w:rPr>
              <w:t>0,306</w:t>
            </w:r>
          </w:p>
        </w:tc>
        <w:tc>
          <w:tcPr>
            <w:tcW w:w="1134" w:type="dxa"/>
            <w:vAlign w:val="center"/>
          </w:tcPr>
          <w:p w14:paraId="2C76D0A0" w14:textId="77777777" w:rsidR="00EA2A58" w:rsidRPr="003C5ABC" w:rsidRDefault="00EA2A58" w:rsidP="0084387F">
            <w:pPr>
              <w:pStyle w:val="TableParagraph"/>
              <w:rPr>
                <w:sz w:val="20"/>
                <w:szCs w:val="20"/>
              </w:rPr>
            </w:pPr>
            <w:r w:rsidRPr="003C5ABC">
              <w:rPr>
                <w:sz w:val="20"/>
                <w:szCs w:val="20"/>
              </w:rPr>
              <w:t>0,314</w:t>
            </w:r>
          </w:p>
        </w:tc>
        <w:tc>
          <w:tcPr>
            <w:tcW w:w="1134" w:type="dxa"/>
            <w:vAlign w:val="center"/>
          </w:tcPr>
          <w:p w14:paraId="652E5C52" w14:textId="77777777" w:rsidR="00EA2A58" w:rsidRPr="003C5ABC" w:rsidRDefault="00EA2A58" w:rsidP="0084387F">
            <w:pPr>
              <w:pStyle w:val="TableParagraph"/>
              <w:rPr>
                <w:sz w:val="20"/>
                <w:szCs w:val="20"/>
              </w:rPr>
            </w:pPr>
            <w:r w:rsidRPr="003C5ABC">
              <w:rPr>
                <w:sz w:val="20"/>
                <w:szCs w:val="20"/>
              </w:rPr>
              <w:t>0,314</w:t>
            </w:r>
          </w:p>
        </w:tc>
        <w:tc>
          <w:tcPr>
            <w:tcW w:w="851" w:type="dxa"/>
            <w:vAlign w:val="center"/>
          </w:tcPr>
          <w:p w14:paraId="3E989998" w14:textId="77777777" w:rsidR="00EA2A58" w:rsidRPr="003C5ABC" w:rsidRDefault="00EA2A58" w:rsidP="0084387F">
            <w:pPr>
              <w:pStyle w:val="TableParagraph"/>
              <w:rPr>
                <w:sz w:val="20"/>
                <w:szCs w:val="20"/>
              </w:rPr>
            </w:pPr>
            <w:r w:rsidRPr="003C5ABC">
              <w:rPr>
                <w:sz w:val="20"/>
                <w:szCs w:val="20"/>
              </w:rPr>
              <w:t>0,314</w:t>
            </w:r>
          </w:p>
        </w:tc>
      </w:tr>
      <w:tr w:rsidR="00EA2A58" w:rsidRPr="003C5ABC" w14:paraId="1A7C437F" w14:textId="77777777" w:rsidTr="0084387F">
        <w:trPr>
          <w:trHeight w:val="551"/>
          <w:jc w:val="center"/>
        </w:trPr>
        <w:tc>
          <w:tcPr>
            <w:tcW w:w="3969" w:type="dxa"/>
          </w:tcPr>
          <w:p w14:paraId="365B32BE" w14:textId="77777777" w:rsidR="00EA2A58" w:rsidRPr="003C5ABC" w:rsidRDefault="00EA2A58" w:rsidP="0084387F">
            <w:pPr>
              <w:pStyle w:val="TableParagraph"/>
              <w:ind w:left="141"/>
              <w:jc w:val="left"/>
              <w:rPr>
                <w:sz w:val="20"/>
                <w:szCs w:val="20"/>
              </w:rPr>
            </w:pPr>
            <w:r w:rsidRPr="003C5ABC">
              <w:rPr>
                <w:sz w:val="20"/>
                <w:szCs w:val="20"/>
              </w:rPr>
              <w:t>Котельная ППШ-2 ООО «Кузбасская</w:t>
            </w:r>
          </w:p>
          <w:p w14:paraId="63B67CDC" w14:textId="77777777" w:rsidR="00EA2A58" w:rsidRPr="003C5ABC" w:rsidRDefault="00EA2A58" w:rsidP="0084387F">
            <w:pPr>
              <w:pStyle w:val="TableParagraph"/>
              <w:ind w:left="141"/>
              <w:jc w:val="left"/>
              <w:rPr>
                <w:sz w:val="20"/>
                <w:szCs w:val="20"/>
              </w:rPr>
            </w:pPr>
            <w:r w:rsidRPr="003C5ABC">
              <w:rPr>
                <w:sz w:val="20"/>
                <w:szCs w:val="20"/>
              </w:rPr>
              <w:t>Энергокомпания»</w:t>
            </w:r>
          </w:p>
        </w:tc>
        <w:tc>
          <w:tcPr>
            <w:tcW w:w="1276" w:type="dxa"/>
            <w:vAlign w:val="center"/>
          </w:tcPr>
          <w:p w14:paraId="6AE0FBF4" w14:textId="77777777" w:rsidR="00EA2A58" w:rsidRPr="003C5ABC" w:rsidRDefault="00EA2A58" w:rsidP="0084387F">
            <w:pPr>
              <w:pStyle w:val="TableParagraph"/>
              <w:rPr>
                <w:sz w:val="20"/>
                <w:szCs w:val="20"/>
              </w:rPr>
            </w:pPr>
            <w:r w:rsidRPr="003C5ABC">
              <w:rPr>
                <w:sz w:val="20"/>
                <w:szCs w:val="20"/>
              </w:rPr>
              <w:t>0,086</w:t>
            </w:r>
          </w:p>
        </w:tc>
        <w:tc>
          <w:tcPr>
            <w:tcW w:w="1134" w:type="dxa"/>
            <w:vAlign w:val="center"/>
          </w:tcPr>
          <w:p w14:paraId="542EBF64" w14:textId="77777777" w:rsidR="00EA2A58" w:rsidRPr="003C5ABC" w:rsidRDefault="00EA2A58" w:rsidP="0084387F">
            <w:pPr>
              <w:pStyle w:val="TableParagraph"/>
              <w:rPr>
                <w:sz w:val="20"/>
                <w:szCs w:val="20"/>
              </w:rPr>
            </w:pPr>
            <w:r w:rsidRPr="003C5ABC">
              <w:rPr>
                <w:sz w:val="20"/>
                <w:szCs w:val="20"/>
              </w:rPr>
              <w:t>0,100</w:t>
            </w:r>
          </w:p>
        </w:tc>
        <w:tc>
          <w:tcPr>
            <w:tcW w:w="1134" w:type="dxa"/>
            <w:vAlign w:val="center"/>
          </w:tcPr>
          <w:p w14:paraId="207153FE" w14:textId="77777777" w:rsidR="00EA2A58" w:rsidRPr="003C5ABC" w:rsidRDefault="00EA2A58" w:rsidP="0084387F">
            <w:pPr>
              <w:pStyle w:val="TableParagraph"/>
              <w:rPr>
                <w:sz w:val="20"/>
                <w:szCs w:val="20"/>
              </w:rPr>
            </w:pPr>
            <w:r w:rsidRPr="003C5ABC">
              <w:rPr>
                <w:sz w:val="20"/>
                <w:szCs w:val="20"/>
              </w:rPr>
              <w:t>0,114</w:t>
            </w:r>
          </w:p>
        </w:tc>
        <w:tc>
          <w:tcPr>
            <w:tcW w:w="851" w:type="dxa"/>
            <w:vAlign w:val="center"/>
          </w:tcPr>
          <w:p w14:paraId="36B009FF" w14:textId="77777777" w:rsidR="00EA2A58" w:rsidRPr="003C5ABC" w:rsidRDefault="00EA2A58" w:rsidP="0084387F">
            <w:pPr>
              <w:pStyle w:val="TableParagraph"/>
              <w:rPr>
                <w:sz w:val="20"/>
                <w:szCs w:val="20"/>
              </w:rPr>
            </w:pPr>
            <w:r w:rsidRPr="003C5ABC">
              <w:rPr>
                <w:sz w:val="20"/>
                <w:szCs w:val="20"/>
              </w:rPr>
              <w:t>0,128</w:t>
            </w:r>
          </w:p>
        </w:tc>
      </w:tr>
      <w:tr w:rsidR="00EA2A58" w:rsidRPr="003C5ABC" w14:paraId="04585C3E" w14:textId="77777777" w:rsidTr="0084387F">
        <w:trPr>
          <w:trHeight w:val="551"/>
          <w:jc w:val="center"/>
        </w:trPr>
        <w:tc>
          <w:tcPr>
            <w:tcW w:w="3969" w:type="dxa"/>
          </w:tcPr>
          <w:p w14:paraId="2C361A08" w14:textId="77777777" w:rsidR="00EA2A58" w:rsidRPr="003C5ABC" w:rsidRDefault="00EA2A58" w:rsidP="0084387F">
            <w:pPr>
              <w:pStyle w:val="TableParagraph"/>
              <w:ind w:left="141"/>
              <w:jc w:val="left"/>
              <w:rPr>
                <w:sz w:val="20"/>
                <w:szCs w:val="20"/>
              </w:rPr>
            </w:pPr>
            <w:r w:rsidRPr="003C5ABC">
              <w:rPr>
                <w:sz w:val="20"/>
                <w:szCs w:val="20"/>
              </w:rPr>
              <w:t>Котельная №28 ООО «Кузбасская Энергокомпания»</w:t>
            </w:r>
          </w:p>
        </w:tc>
        <w:tc>
          <w:tcPr>
            <w:tcW w:w="1276" w:type="dxa"/>
            <w:vAlign w:val="center"/>
          </w:tcPr>
          <w:p w14:paraId="329175E8" w14:textId="77777777" w:rsidR="00EA2A58" w:rsidRPr="003C5ABC" w:rsidRDefault="00EA2A58" w:rsidP="0084387F">
            <w:pPr>
              <w:pStyle w:val="TableParagraph"/>
              <w:rPr>
                <w:sz w:val="20"/>
                <w:szCs w:val="20"/>
              </w:rPr>
            </w:pPr>
            <w:r w:rsidRPr="003C5ABC">
              <w:rPr>
                <w:sz w:val="20"/>
                <w:szCs w:val="20"/>
              </w:rPr>
              <w:t>0,028</w:t>
            </w:r>
          </w:p>
        </w:tc>
        <w:tc>
          <w:tcPr>
            <w:tcW w:w="1134" w:type="dxa"/>
            <w:vAlign w:val="center"/>
          </w:tcPr>
          <w:p w14:paraId="11650652" w14:textId="77777777" w:rsidR="00EA2A58" w:rsidRPr="003C5ABC" w:rsidRDefault="00EA2A58" w:rsidP="0084387F">
            <w:pPr>
              <w:pStyle w:val="TableParagraph"/>
              <w:rPr>
                <w:sz w:val="20"/>
                <w:szCs w:val="20"/>
              </w:rPr>
            </w:pPr>
            <w:r w:rsidRPr="003C5ABC">
              <w:rPr>
                <w:sz w:val="20"/>
                <w:szCs w:val="20"/>
              </w:rPr>
              <w:t>0,028</w:t>
            </w:r>
          </w:p>
        </w:tc>
        <w:tc>
          <w:tcPr>
            <w:tcW w:w="1134" w:type="dxa"/>
            <w:vAlign w:val="center"/>
          </w:tcPr>
          <w:p w14:paraId="6BB044BD" w14:textId="77777777" w:rsidR="00EA2A58" w:rsidRPr="003C5ABC" w:rsidRDefault="00EA2A58" w:rsidP="0084387F">
            <w:pPr>
              <w:pStyle w:val="TableParagraph"/>
              <w:rPr>
                <w:sz w:val="20"/>
                <w:szCs w:val="20"/>
              </w:rPr>
            </w:pPr>
            <w:r w:rsidRPr="003C5ABC">
              <w:rPr>
                <w:sz w:val="20"/>
                <w:szCs w:val="20"/>
              </w:rPr>
              <w:t>0,028</w:t>
            </w:r>
          </w:p>
        </w:tc>
        <w:tc>
          <w:tcPr>
            <w:tcW w:w="851" w:type="dxa"/>
            <w:vAlign w:val="center"/>
          </w:tcPr>
          <w:p w14:paraId="6449F567" w14:textId="77777777" w:rsidR="00EA2A58" w:rsidRPr="003C5ABC" w:rsidRDefault="00EA2A58" w:rsidP="0084387F">
            <w:pPr>
              <w:pStyle w:val="TableParagraph"/>
              <w:rPr>
                <w:sz w:val="20"/>
                <w:szCs w:val="20"/>
              </w:rPr>
            </w:pPr>
            <w:r w:rsidRPr="003C5ABC">
              <w:rPr>
                <w:sz w:val="20"/>
                <w:szCs w:val="20"/>
              </w:rPr>
              <w:t>0,028</w:t>
            </w:r>
          </w:p>
        </w:tc>
      </w:tr>
      <w:tr w:rsidR="00EA2A58" w:rsidRPr="003C5ABC" w14:paraId="663DD9F9" w14:textId="77777777" w:rsidTr="0084387F">
        <w:trPr>
          <w:trHeight w:val="552"/>
          <w:jc w:val="center"/>
        </w:trPr>
        <w:tc>
          <w:tcPr>
            <w:tcW w:w="3969" w:type="dxa"/>
          </w:tcPr>
          <w:p w14:paraId="4CD7789C" w14:textId="77777777" w:rsidR="00EA2A58" w:rsidRPr="003C5ABC" w:rsidRDefault="00EA2A58" w:rsidP="0084387F">
            <w:pPr>
              <w:pStyle w:val="TableParagraph"/>
              <w:ind w:left="141"/>
              <w:jc w:val="left"/>
              <w:rPr>
                <w:sz w:val="20"/>
                <w:szCs w:val="20"/>
              </w:rPr>
            </w:pPr>
            <w:r w:rsidRPr="003C5ABC">
              <w:rPr>
                <w:sz w:val="20"/>
                <w:szCs w:val="20"/>
              </w:rPr>
              <w:t>Котельная №29 ООО «Кузбасская Энергокомпания»</w:t>
            </w:r>
          </w:p>
        </w:tc>
        <w:tc>
          <w:tcPr>
            <w:tcW w:w="1276" w:type="dxa"/>
            <w:vAlign w:val="center"/>
          </w:tcPr>
          <w:p w14:paraId="013ADA75" w14:textId="77777777" w:rsidR="00EA2A58" w:rsidRPr="003C5ABC" w:rsidRDefault="00EA2A58" w:rsidP="0084387F">
            <w:pPr>
              <w:pStyle w:val="TableParagraph"/>
              <w:rPr>
                <w:sz w:val="20"/>
                <w:szCs w:val="20"/>
              </w:rPr>
            </w:pPr>
            <w:r w:rsidRPr="003C5ABC">
              <w:rPr>
                <w:sz w:val="20"/>
                <w:szCs w:val="20"/>
              </w:rPr>
              <w:t>0,034</w:t>
            </w:r>
          </w:p>
        </w:tc>
        <w:tc>
          <w:tcPr>
            <w:tcW w:w="1134" w:type="dxa"/>
            <w:vAlign w:val="center"/>
          </w:tcPr>
          <w:p w14:paraId="49DB6F8E" w14:textId="77777777" w:rsidR="00EA2A58" w:rsidRPr="003C5ABC" w:rsidRDefault="00EA2A58" w:rsidP="0084387F">
            <w:pPr>
              <w:pStyle w:val="TableParagraph"/>
              <w:rPr>
                <w:sz w:val="20"/>
                <w:szCs w:val="20"/>
              </w:rPr>
            </w:pPr>
            <w:r w:rsidRPr="003C5ABC">
              <w:rPr>
                <w:sz w:val="20"/>
                <w:szCs w:val="20"/>
              </w:rPr>
              <w:t>0,037</w:t>
            </w:r>
          </w:p>
        </w:tc>
        <w:tc>
          <w:tcPr>
            <w:tcW w:w="1134" w:type="dxa"/>
            <w:vAlign w:val="center"/>
          </w:tcPr>
          <w:p w14:paraId="02536525" w14:textId="77777777" w:rsidR="00EA2A58" w:rsidRPr="003C5ABC" w:rsidRDefault="00EA2A58" w:rsidP="0084387F">
            <w:pPr>
              <w:pStyle w:val="TableParagraph"/>
              <w:rPr>
                <w:sz w:val="20"/>
                <w:szCs w:val="20"/>
              </w:rPr>
            </w:pPr>
            <w:r w:rsidRPr="003C5ABC">
              <w:rPr>
                <w:sz w:val="20"/>
                <w:szCs w:val="20"/>
              </w:rPr>
              <w:t>0,040</w:t>
            </w:r>
          </w:p>
        </w:tc>
        <w:tc>
          <w:tcPr>
            <w:tcW w:w="851" w:type="dxa"/>
            <w:vAlign w:val="center"/>
          </w:tcPr>
          <w:p w14:paraId="545BF11D" w14:textId="77777777" w:rsidR="00EA2A58" w:rsidRPr="003C5ABC" w:rsidRDefault="00EA2A58" w:rsidP="0084387F">
            <w:pPr>
              <w:pStyle w:val="TableParagraph"/>
              <w:rPr>
                <w:sz w:val="20"/>
                <w:szCs w:val="20"/>
              </w:rPr>
            </w:pPr>
            <w:r w:rsidRPr="003C5ABC">
              <w:rPr>
                <w:sz w:val="20"/>
                <w:szCs w:val="20"/>
              </w:rPr>
              <w:t>0,040</w:t>
            </w:r>
          </w:p>
        </w:tc>
      </w:tr>
      <w:tr w:rsidR="00EA2A58" w:rsidRPr="003C5ABC" w14:paraId="43EDBBEF" w14:textId="77777777" w:rsidTr="0084387F">
        <w:trPr>
          <w:trHeight w:val="553"/>
          <w:jc w:val="center"/>
        </w:trPr>
        <w:tc>
          <w:tcPr>
            <w:tcW w:w="3969" w:type="dxa"/>
          </w:tcPr>
          <w:p w14:paraId="6DE020A3" w14:textId="77777777" w:rsidR="00EA2A58" w:rsidRPr="003C5ABC" w:rsidRDefault="00EA2A58" w:rsidP="0084387F">
            <w:pPr>
              <w:pStyle w:val="TableParagraph"/>
              <w:ind w:left="141"/>
              <w:jc w:val="left"/>
              <w:rPr>
                <w:sz w:val="20"/>
                <w:szCs w:val="20"/>
              </w:rPr>
            </w:pPr>
            <w:r w:rsidRPr="003C5ABC">
              <w:rPr>
                <w:sz w:val="20"/>
                <w:szCs w:val="20"/>
              </w:rPr>
              <w:t>Котельная №32 ООО «Кузбасская Энергокомпания»</w:t>
            </w:r>
          </w:p>
        </w:tc>
        <w:tc>
          <w:tcPr>
            <w:tcW w:w="1276" w:type="dxa"/>
            <w:vAlign w:val="center"/>
          </w:tcPr>
          <w:p w14:paraId="4A50FEBB" w14:textId="77777777" w:rsidR="00EA2A58" w:rsidRPr="003C5ABC" w:rsidRDefault="00EA2A58" w:rsidP="0084387F">
            <w:pPr>
              <w:pStyle w:val="TableParagraph"/>
              <w:rPr>
                <w:sz w:val="20"/>
                <w:szCs w:val="20"/>
              </w:rPr>
            </w:pPr>
            <w:r w:rsidRPr="003C5ABC">
              <w:rPr>
                <w:sz w:val="20"/>
                <w:szCs w:val="20"/>
              </w:rPr>
              <w:t>0,007</w:t>
            </w:r>
          </w:p>
        </w:tc>
        <w:tc>
          <w:tcPr>
            <w:tcW w:w="1134" w:type="dxa"/>
            <w:vAlign w:val="center"/>
          </w:tcPr>
          <w:p w14:paraId="20492CF8" w14:textId="77777777" w:rsidR="00EA2A58" w:rsidRPr="003C5ABC" w:rsidRDefault="00EA2A58" w:rsidP="0084387F">
            <w:pPr>
              <w:pStyle w:val="TableParagraph"/>
              <w:rPr>
                <w:sz w:val="20"/>
                <w:szCs w:val="20"/>
              </w:rPr>
            </w:pPr>
            <w:r w:rsidRPr="003C5ABC">
              <w:rPr>
                <w:sz w:val="20"/>
                <w:szCs w:val="20"/>
              </w:rPr>
              <w:t>0,007</w:t>
            </w:r>
          </w:p>
        </w:tc>
        <w:tc>
          <w:tcPr>
            <w:tcW w:w="1134" w:type="dxa"/>
            <w:vAlign w:val="center"/>
          </w:tcPr>
          <w:p w14:paraId="324EE230" w14:textId="77777777" w:rsidR="00EA2A58" w:rsidRPr="003C5ABC" w:rsidRDefault="00EA2A58" w:rsidP="0084387F">
            <w:pPr>
              <w:pStyle w:val="TableParagraph"/>
              <w:rPr>
                <w:sz w:val="20"/>
                <w:szCs w:val="20"/>
              </w:rPr>
            </w:pPr>
            <w:r w:rsidRPr="003C5ABC">
              <w:rPr>
                <w:sz w:val="20"/>
                <w:szCs w:val="20"/>
              </w:rPr>
              <w:t>0,007</w:t>
            </w:r>
          </w:p>
        </w:tc>
        <w:tc>
          <w:tcPr>
            <w:tcW w:w="851" w:type="dxa"/>
            <w:vAlign w:val="center"/>
          </w:tcPr>
          <w:p w14:paraId="174818D7" w14:textId="77777777" w:rsidR="00EA2A58" w:rsidRPr="003C5ABC" w:rsidRDefault="00EA2A58" w:rsidP="0084387F">
            <w:pPr>
              <w:pStyle w:val="TableParagraph"/>
              <w:rPr>
                <w:sz w:val="20"/>
                <w:szCs w:val="20"/>
              </w:rPr>
            </w:pPr>
            <w:r w:rsidRPr="003C5ABC">
              <w:rPr>
                <w:sz w:val="20"/>
                <w:szCs w:val="20"/>
              </w:rPr>
              <w:t>0,007</w:t>
            </w:r>
          </w:p>
        </w:tc>
      </w:tr>
      <w:tr w:rsidR="00EA2A58" w:rsidRPr="003C5ABC" w14:paraId="34501BA3" w14:textId="77777777" w:rsidTr="0084387F">
        <w:trPr>
          <w:trHeight w:val="505"/>
          <w:jc w:val="center"/>
        </w:trPr>
        <w:tc>
          <w:tcPr>
            <w:tcW w:w="3969" w:type="dxa"/>
          </w:tcPr>
          <w:p w14:paraId="124F92C6" w14:textId="77777777" w:rsidR="00EA2A58" w:rsidRPr="003C5ABC" w:rsidRDefault="00EA2A58" w:rsidP="0084387F">
            <w:pPr>
              <w:pStyle w:val="TableParagraph"/>
              <w:ind w:left="141"/>
              <w:jc w:val="left"/>
              <w:rPr>
                <w:sz w:val="20"/>
                <w:szCs w:val="20"/>
              </w:rPr>
            </w:pPr>
            <w:r w:rsidRPr="003C5ABC">
              <w:rPr>
                <w:sz w:val="20"/>
                <w:szCs w:val="20"/>
              </w:rPr>
              <w:t>Котельная шахты «Полысаевская» АО</w:t>
            </w:r>
          </w:p>
          <w:p w14:paraId="11BE6C55" w14:textId="77777777" w:rsidR="00EA2A58" w:rsidRPr="003C5ABC" w:rsidRDefault="00EA2A58" w:rsidP="0084387F">
            <w:pPr>
              <w:pStyle w:val="TableParagraph"/>
              <w:ind w:left="141"/>
              <w:jc w:val="left"/>
              <w:rPr>
                <w:sz w:val="20"/>
                <w:szCs w:val="20"/>
              </w:rPr>
            </w:pPr>
            <w:r w:rsidRPr="003C5ABC">
              <w:rPr>
                <w:sz w:val="20"/>
                <w:szCs w:val="20"/>
              </w:rPr>
              <w:t>«СУЭК-Кузбасс» ПЕ «Спецналадка»</w:t>
            </w:r>
          </w:p>
        </w:tc>
        <w:tc>
          <w:tcPr>
            <w:tcW w:w="1276" w:type="dxa"/>
            <w:vAlign w:val="center"/>
          </w:tcPr>
          <w:p w14:paraId="514EA769" w14:textId="77777777" w:rsidR="00EA2A58" w:rsidRPr="003C5ABC" w:rsidRDefault="00EA2A58" w:rsidP="0084387F">
            <w:pPr>
              <w:pStyle w:val="TableParagraph"/>
              <w:rPr>
                <w:sz w:val="20"/>
                <w:szCs w:val="20"/>
              </w:rPr>
            </w:pPr>
            <w:r w:rsidRPr="003C5ABC">
              <w:rPr>
                <w:sz w:val="20"/>
                <w:szCs w:val="20"/>
              </w:rPr>
              <w:t>0,042</w:t>
            </w:r>
          </w:p>
        </w:tc>
        <w:tc>
          <w:tcPr>
            <w:tcW w:w="1134" w:type="dxa"/>
            <w:vAlign w:val="center"/>
          </w:tcPr>
          <w:p w14:paraId="51793944" w14:textId="77777777" w:rsidR="00EA2A58" w:rsidRPr="003C5ABC" w:rsidRDefault="00EA2A58" w:rsidP="0084387F">
            <w:pPr>
              <w:pStyle w:val="TableParagraph"/>
              <w:rPr>
                <w:sz w:val="20"/>
                <w:szCs w:val="20"/>
              </w:rPr>
            </w:pPr>
            <w:r w:rsidRPr="003C5ABC">
              <w:rPr>
                <w:sz w:val="20"/>
                <w:szCs w:val="20"/>
              </w:rPr>
              <w:t>0,042</w:t>
            </w:r>
          </w:p>
        </w:tc>
        <w:tc>
          <w:tcPr>
            <w:tcW w:w="1134" w:type="dxa"/>
            <w:vAlign w:val="center"/>
          </w:tcPr>
          <w:p w14:paraId="3296C28A" w14:textId="77777777" w:rsidR="00EA2A58" w:rsidRPr="003C5ABC" w:rsidRDefault="00EA2A58" w:rsidP="0084387F">
            <w:pPr>
              <w:pStyle w:val="TableParagraph"/>
              <w:rPr>
                <w:sz w:val="20"/>
                <w:szCs w:val="20"/>
              </w:rPr>
            </w:pPr>
            <w:r w:rsidRPr="003C5ABC">
              <w:rPr>
                <w:sz w:val="20"/>
                <w:szCs w:val="20"/>
              </w:rPr>
              <w:t>0,042</w:t>
            </w:r>
          </w:p>
        </w:tc>
        <w:tc>
          <w:tcPr>
            <w:tcW w:w="851" w:type="dxa"/>
            <w:vAlign w:val="center"/>
          </w:tcPr>
          <w:p w14:paraId="5CB203FE" w14:textId="77777777" w:rsidR="00EA2A58" w:rsidRPr="003C5ABC" w:rsidRDefault="00EA2A58" w:rsidP="0084387F">
            <w:pPr>
              <w:pStyle w:val="TableParagraph"/>
              <w:rPr>
                <w:sz w:val="20"/>
                <w:szCs w:val="20"/>
              </w:rPr>
            </w:pPr>
            <w:r w:rsidRPr="003C5ABC">
              <w:rPr>
                <w:sz w:val="20"/>
                <w:szCs w:val="20"/>
              </w:rPr>
              <w:t>0,042</w:t>
            </w:r>
          </w:p>
        </w:tc>
      </w:tr>
      <w:tr w:rsidR="00EA2A58" w:rsidRPr="003C5ABC" w14:paraId="601CD5C3" w14:textId="77777777" w:rsidTr="0084387F">
        <w:trPr>
          <w:trHeight w:val="282"/>
          <w:jc w:val="center"/>
        </w:trPr>
        <w:tc>
          <w:tcPr>
            <w:tcW w:w="3969" w:type="dxa"/>
          </w:tcPr>
          <w:p w14:paraId="0041196E" w14:textId="77777777" w:rsidR="00EA2A58" w:rsidRPr="003C5ABC" w:rsidRDefault="00EA2A58" w:rsidP="0084387F">
            <w:pPr>
              <w:pStyle w:val="TableParagraph"/>
              <w:rPr>
                <w:b/>
                <w:sz w:val="20"/>
                <w:szCs w:val="20"/>
              </w:rPr>
            </w:pPr>
            <w:r w:rsidRPr="003C5ABC">
              <w:rPr>
                <w:b/>
                <w:sz w:val="20"/>
                <w:szCs w:val="20"/>
              </w:rPr>
              <w:t>Всего по городскому округу</w:t>
            </w:r>
          </w:p>
        </w:tc>
        <w:tc>
          <w:tcPr>
            <w:tcW w:w="1276" w:type="dxa"/>
            <w:vAlign w:val="center"/>
          </w:tcPr>
          <w:p w14:paraId="5C7942F0" w14:textId="77777777" w:rsidR="00EA2A58" w:rsidRPr="003C5ABC" w:rsidRDefault="00EA2A58" w:rsidP="0084387F">
            <w:pPr>
              <w:jc w:val="center"/>
              <w:rPr>
                <w:b/>
                <w:bCs/>
                <w:sz w:val="20"/>
                <w:szCs w:val="20"/>
              </w:rPr>
            </w:pPr>
            <w:r w:rsidRPr="003C5ABC">
              <w:rPr>
                <w:b/>
                <w:bCs/>
                <w:sz w:val="20"/>
                <w:szCs w:val="20"/>
              </w:rPr>
              <w:t>0,503</w:t>
            </w:r>
          </w:p>
        </w:tc>
        <w:tc>
          <w:tcPr>
            <w:tcW w:w="1134" w:type="dxa"/>
            <w:vAlign w:val="center"/>
          </w:tcPr>
          <w:p w14:paraId="3309D0F3" w14:textId="77777777" w:rsidR="00EA2A58" w:rsidRPr="003C5ABC" w:rsidRDefault="00EA2A58" w:rsidP="0084387F">
            <w:pPr>
              <w:jc w:val="center"/>
              <w:rPr>
                <w:b/>
                <w:bCs/>
                <w:sz w:val="20"/>
                <w:szCs w:val="20"/>
              </w:rPr>
            </w:pPr>
            <w:r w:rsidRPr="003C5ABC">
              <w:rPr>
                <w:b/>
                <w:bCs/>
                <w:sz w:val="20"/>
                <w:szCs w:val="20"/>
              </w:rPr>
              <w:t>0,528</w:t>
            </w:r>
          </w:p>
        </w:tc>
        <w:tc>
          <w:tcPr>
            <w:tcW w:w="1134" w:type="dxa"/>
            <w:vAlign w:val="center"/>
          </w:tcPr>
          <w:p w14:paraId="1AA1C163" w14:textId="77777777" w:rsidR="00EA2A58" w:rsidRPr="003C5ABC" w:rsidRDefault="00EA2A58" w:rsidP="0084387F">
            <w:pPr>
              <w:jc w:val="center"/>
              <w:rPr>
                <w:b/>
                <w:bCs/>
                <w:sz w:val="20"/>
                <w:szCs w:val="20"/>
              </w:rPr>
            </w:pPr>
            <w:r w:rsidRPr="003C5ABC">
              <w:rPr>
                <w:b/>
                <w:bCs/>
                <w:sz w:val="20"/>
                <w:szCs w:val="20"/>
              </w:rPr>
              <w:t>0,545</w:t>
            </w:r>
          </w:p>
        </w:tc>
        <w:tc>
          <w:tcPr>
            <w:tcW w:w="851" w:type="dxa"/>
            <w:vAlign w:val="center"/>
          </w:tcPr>
          <w:p w14:paraId="4A84B4E7" w14:textId="77777777" w:rsidR="00EA2A58" w:rsidRPr="003C5ABC" w:rsidRDefault="00EA2A58" w:rsidP="0084387F">
            <w:pPr>
              <w:jc w:val="center"/>
              <w:rPr>
                <w:b/>
                <w:bCs/>
                <w:sz w:val="20"/>
                <w:szCs w:val="20"/>
              </w:rPr>
            </w:pPr>
            <w:r w:rsidRPr="003C5ABC">
              <w:rPr>
                <w:b/>
                <w:bCs/>
                <w:sz w:val="20"/>
                <w:szCs w:val="20"/>
              </w:rPr>
              <w:t>0,559</w:t>
            </w:r>
          </w:p>
        </w:tc>
      </w:tr>
    </w:tbl>
    <w:p w14:paraId="4D417D7E" w14:textId="77777777" w:rsidR="00EA2A58" w:rsidRPr="003C5ABC" w:rsidRDefault="00EA2A58" w:rsidP="00EA2A58">
      <w:pPr>
        <w:spacing w:line="259" w:lineRule="exact"/>
        <w:rPr>
          <w:sz w:val="24"/>
        </w:rPr>
      </w:pPr>
    </w:p>
    <w:p w14:paraId="64783AF0" w14:textId="77777777" w:rsidR="00EA2A58" w:rsidRPr="003C5ABC" w:rsidRDefault="00EA2A58" w:rsidP="00EA2A58">
      <w:pPr>
        <w:pStyle w:val="a3"/>
        <w:spacing w:line="360" w:lineRule="auto"/>
        <w:ind w:left="212" w:right="229" w:firstLine="540"/>
        <w:jc w:val="both"/>
      </w:pPr>
      <w:r w:rsidRPr="003C5ABC">
        <w:t>В таблице 2.1</w:t>
      </w:r>
      <w:r w:rsidR="006E77F2">
        <w:t>3</w:t>
      </w:r>
      <w:r w:rsidRPr="003C5ABC">
        <w:t xml:space="preserve"> приведены значения существующей и перспективной тепловой мощности котельных нетто, то есть установленной мощности котельных с учетом затрат тепловой энергии на собственные нужды.</w:t>
      </w:r>
    </w:p>
    <w:p w14:paraId="737A062A" w14:textId="77777777" w:rsidR="00EA2A58" w:rsidRPr="003C5ABC" w:rsidRDefault="00EA2A58" w:rsidP="00EA2A58">
      <w:pPr>
        <w:spacing w:after="4"/>
        <w:ind w:left="753"/>
        <w:rPr>
          <w:b/>
          <w:sz w:val="24"/>
        </w:rPr>
      </w:pPr>
      <w:r w:rsidRPr="003C5ABC">
        <w:rPr>
          <w:b/>
          <w:sz w:val="24"/>
        </w:rPr>
        <w:t>Таблица 2.1</w:t>
      </w:r>
      <w:r w:rsidR="006E77F2">
        <w:rPr>
          <w:b/>
          <w:sz w:val="24"/>
        </w:rPr>
        <w:t>3</w:t>
      </w:r>
      <w:r w:rsidRPr="003C5ABC">
        <w:rPr>
          <w:b/>
          <w:sz w:val="24"/>
        </w:rPr>
        <w:t>. Тепловая мощность котельных нетто</w:t>
      </w:r>
    </w:p>
    <w:tbl>
      <w:tblPr>
        <w:tblW w:w="8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9"/>
        <w:gridCol w:w="1423"/>
        <w:gridCol w:w="1275"/>
        <w:gridCol w:w="1276"/>
        <w:gridCol w:w="1276"/>
      </w:tblGrid>
      <w:tr w:rsidR="00EA2A58" w:rsidRPr="003C5ABC" w14:paraId="4E82F1B4" w14:textId="77777777" w:rsidTr="0084387F">
        <w:trPr>
          <w:trHeight w:val="282"/>
          <w:tblHeader/>
          <w:jc w:val="center"/>
        </w:trPr>
        <w:tc>
          <w:tcPr>
            <w:tcW w:w="3439" w:type="dxa"/>
            <w:vMerge w:val="restart"/>
            <w:vAlign w:val="center"/>
          </w:tcPr>
          <w:p w14:paraId="2B4B7890" w14:textId="77777777" w:rsidR="00EA2A58" w:rsidRPr="003C5ABC" w:rsidRDefault="00EA2A58" w:rsidP="0084387F">
            <w:pPr>
              <w:pStyle w:val="TableParagraph"/>
              <w:ind w:left="43"/>
              <w:rPr>
                <w:b/>
                <w:sz w:val="20"/>
                <w:szCs w:val="20"/>
              </w:rPr>
            </w:pPr>
            <w:r w:rsidRPr="003C5ABC">
              <w:rPr>
                <w:b/>
                <w:sz w:val="20"/>
                <w:szCs w:val="20"/>
              </w:rPr>
              <w:t>Номер, наименование котельной</w:t>
            </w:r>
          </w:p>
        </w:tc>
        <w:tc>
          <w:tcPr>
            <w:tcW w:w="5250" w:type="dxa"/>
            <w:gridSpan w:val="4"/>
            <w:vAlign w:val="center"/>
          </w:tcPr>
          <w:p w14:paraId="095CF72B" w14:textId="77777777" w:rsidR="00EA2A58" w:rsidRPr="003C5ABC" w:rsidRDefault="00EA2A58" w:rsidP="0084387F">
            <w:pPr>
              <w:pStyle w:val="TableParagraph"/>
              <w:spacing w:before="15" w:line="248" w:lineRule="exact"/>
              <w:ind w:left="43"/>
              <w:rPr>
                <w:b/>
                <w:sz w:val="20"/>
                <w:szCs w:val="20"/>
              </w:rPr>
            </w:pPr>
            <w:r w:rsidRPr="003C5ABC">
              <w:rPr>
                <w:b/>
                <w:sz w:val="20"/>
                <w:szCs w:val="20"/>
              </w:rPr>
              <w:t>Тепловая мощность котельных нетто, Гкал/ч</w:t>
            </w:r>
          </w:p>
        </w:tc>
      </w:tr>
      <w:tr w:rsidR="00EA2A58" w:rsidRPr="003C5ABC" w14:paraId="01B89EFD" w14:textId="77777777" w:rsidTr="0084387F">
        <w:trPr>
          <w:trHeight w:val="70"/>
          <w:tblHeader/>
          <w:jc w:val="center"/>
        </w:trPr>
        <w:tc>
          <w:tcPr>
            <w:tcW w:w="3439" w:type="dxa"/>
            <w:vMerge/>
            <w:tcBorders>
              <w:top w:val="nil"/>
            </w:tcBorders>
            <w:vAlign w:val="center"/>
          </w:tcPr>
          <w:p w14:paraId="107F725E" w14:textId="77777777" w:rsidR="00EA2A58" w:rsidRPr="003C5ABC" w:rsidRDefault="00EA2A58" w:rsidP="0084387F">
            <w:pPr>
              <w:jc w:val="center"/>
              <w:rPr>
                <w:sz w:val="20"/>
                <w:szCs w:val="20"/>
              </w:rPr>
            </w:pPr>
          </w:p>
        </w:tc>
        <w:tc>
          <w:tcPr>
            <w:tcW w:w="1423" w:type="dxa"/>
            <w:vAlign w:val="center"/>
          </w:tcPr>
          <w:p w14:paraId="045329D0" w14:textId="77777777" w:rsidR="00EA2A58" w:rsidRPr="003C5ABC" w:rsidRDefault="00EA2A58" w:rsidP="0084387F">
            <w:pPr>
              <w:pStyle w:val="TableParagraph"/>
              <w:spacing w:before="15" w:line="248" w:lineRule="exact"/>
              <w:ind w:left="51"/>
              <w:rPr>
                <w:b/>
                <w:sz w:val="20"/>
                <w:szCs w:val="20"/>
              </w:rPr>
            </w:pPr>
            <w:r w:rsidRPr="003C5ABC">
              <w:rPr>
                <w:b/>
                <w:sz w:val="20"/>
                <w:szCs w:val="20"/>
              </w:rPr>
              <w:t>2018 год</w:t>
            </w:r>
          </w:p>
        </w:tc>
        <w:tc>
          <w:tcPr>
            <w:tcW w:w="1275" w:type="dxa"/>
            <w:vAlign w:val="center"/>
          </w:tcPr>
          <w:p w14:paraId="0577C3BE" w14:textId="77777777" w:rsidR="00EA2A58" w:rsidRPr="003C5ABC" w:rsidRDefault="00EA2A58" w:rsidP="0084387F">
            <w:pPr>
              <w:pStyle w:val="TableParagraph"/>
              <w:spacing w:before="15" w:line="248" w:lineRule="exact"/>
              <w:ind w:left="51"/>
              <w:rPr>
                <w:b/>
                <w:sz w:val="20"/>
                <w:szCs w:val="20"/>
              </w:rPr>
            </w:pPr>
            <w:r w:rsidRPr="003C5ABC">
              <w:rPr>
                <w:b/>
                <w:sz w:val="20"/>
                <w:szCs w:val="20"/>
              </w:rPr>
              <w:t>2020 год</w:t>
            </w:r>
          </w:p>
        </w:tc>
        <w:tc>
          <w:tcPr>
            <w:tcW w:w="1276" w:type="dxa"/>
            <w:vAlign w:val="center"/>
          </w:tcPr>
          <w:p w14:paraId="5E9D05D2" w14:textId="77777777" w:rsidR="00EA2A58" w:rsidRPr="003C5ABC" w:rsidRDefault="00EA2A58" w:rsidP="0084387F">
            <w:pPr>
              <w:pStyle w:val="TableParagraph"/>
              <w:spacing w:before="15" w:line="248" w:lineRule="exact"/>
              <w:ind w:left="51"/>
              <w:rPr>
                <w:b/>
                <w:sz w:val="20"/>
                <w:szCs w:val="20"/>
              </w:rPr>
            </w:pPr>
            <w:r w:rsidRPr="003C5ABC">
              <w:rPr>
                <w:b/>
                <w:sz w:val="20"/>
                <w:szCs w:val="20"/>
              </w:rPr>
              <w:t>2025 год</w:t>
            </w:r>
          </w:p>
        </w:tc>
        <w:tc>
          <w:tcPr>
            <w:tcW w:w="1276" w:type="dxa"/>
            <w:vAlign w:val="center"/>
          </w:tcPr>
          <w:p w14:paraId="48F5332A" w14:textId="77777777" w:rsidR="00EA2A58" w:rsidRPr="003C5ABC" w:rsidRDefault="00EA2A58" w:rsidP="0084387F">
            <w:pPr>
              <w:pStyle w:val="TableParagraph"/>
              <w:spacing w:before="15" w:line="248" w:lineRule="exact"/>
              <w:ind w:left="51"/>
              <w:rPr>
                <w:b/>
                <w:sz w:val="20"/>
                <w:szCs w:val="20"/>
              </w:rPr>
            </w:pPr>
            <w:r w:rsidRPr="003C5ABC">
              <w:rPr>
                <w:b/>
                <w:sz w:val="20"/>
                <w:szCs w:val="20"/>
              </w:rPr>
              <w:t>2030 год</w:t>
            </w:r>
          </w:p>
        </w:tc>
      </w:tr>
      <w:tr w:rsidR="00EA2A58" w:rsidRPr="003C5ABC" w14:paraId="0901F9E9" w14:textId="77777777" w:rsidTr="0084387F">
        <w:trPr>
          <w:trHeight w:val="552"/>
          <w:jc w:val="center"/>
        </w:trPr>
        <w:tc>
          <w:tcPr>
            <w:tcW w:w="3439" w:type="dxa"/>
          </w:tcPr>
          <w:p w14:paraId="22B80363" w14:textId="77777777" w:rsidR="00EA2A58" w:rsidRPr="003C5ABC" w:rsidRDefault="00EA2A58" w:rsidP="0084387F">
            <w:pPr>
              <w:pStyle w:val="TableParagraph"/>
              <w:spacing w:line="268" w:lineRule="exact"/>
              <w:ind w:left="116" w:right="111"/>
              <w:jc w:val="left"/>
              <w:rPr>
                <w:sz w:val="24"/>
              </w:rPr>
            </w:pPr>
            <w:r w:rsidRPr="003C5ABC">
              <w:t>Котельная ППШ ООО «Кузбасская Энергокомпания»</w:t>
            </w:r>
          </w:p>
        </w:tc>
        <w:tc>
          <w:tcPr>
            <w:tcW w:w="1423" w:type="dxa"/>
            <w:vAlign w:val="center"/>
          </w:tcPr>
          <w:p w14:paraId="0866BEA5" w14:textId="77777777" w:rsidR="00EA2A58" w:rsidRPr="003C5ABC" w:rsidRDefault="00EA2A58" w:rsidP="0084387F">
            <w:pPr>
              <w:pStyle w:val="TableParagraph"/>
              <w:ind w:left="51"/>
              <w:rPr>
                <w:sz w:val="20"/>
                <w:szCs w:val="20"/>
              </w:rPr>
            </w:pPr>
            <w:r w:rsidRPr="003C5ABC">
              <w:rPr>
                <w:sz w:val="20"/>
                <w:szCs w:val="20"/>
              </w:rPr>
              <w:t>58,54</w:t>
            </w:r>
          </w:p>
        </w:tc>
        <w:tc>
          <w:tcPr>
            <w:tcW w:w="1275" w:type="dxa"/>
            <w:vAlign w:val="center"/>
          </w:tcPr>
          <w:p w14:paraId="68AC639B" w14:textId="77777777" w:rsidR="00EA2A58" w:rsidRPr="003C5ABC" w:rsidRDefault="00EA2A58" w:rsidP="0084387F">
            <w:pPr>
              <w:pStyle w:val="TableParagraph"/>
              <w:ind w:left="51"/>
              <w:rPr>
                <w:sz w:val="20"/>
                <w:szCs w:val="20"/>
              </w:rPr>
            </w:pPr>
            <w:r w:rsidRPr="003C5ABC">
              <w:rPr>
                <w:sz w:val="20"/>
                <w:szCs w:val="20"/>
              </w:rPr>
              <w:t>58,50</w:t>
            </w:r>
          </w:p>
        </w:tc>
        <w:tc>
          <w:tcPr>
            <w:tcW w:w="1276" w:type="dxa"/>
            <w:vAlign w:val="center"/>
          </w:tcPr>
          <w:p w14:paraId="38761CD5" w14:textId="77777777" w:rsidR="00EA2A58" w:rsidRPr="003C5ABC" w:rsidRDefault="00EA2A58" w:rsidP="0084387F">
            <w:pPr>
              <w:pStyle w:val="TableParagraph"/>
              <w:ind w:left="51"/>
              <w:rPr>
                <w:sz w:val="20"/>
                <w:szCs w:val="20"/>
              </w:rPr>
            </w:pPr>
            <w:r w:rsidRPr="003C5ABC">
              <w:rPr>
                <w:sz w:val="20"/>
                <w:szCs w:val="20"/>
              </w:rPr>
              <w:t>58,50</w:t>
            </w:r>
          </w:p>
        </w:tc>
        <w:tc>
          <w:tcPr>
            <w:tcW w:w="1276" w:type="dxa"/>
            <w:vAlign w:val="center"/>
          </w:tcPr>
          <w:p w14:paraId="263CE3F5" w14:textId="77777777" w:rsidR="00EA2A58" w:rsidRPr="003C5ABC" w:rsidRDefault="00EA2A58" w:rsidP="0084387F">
            <w:pPr>
              <w:pStyle w:val="TableParagraph"/>
              <w:ind w:left="51"/>
              <w:rPr>
                <w:sz w:val="20"/>
                <w:szCs w:val="20"/>
              </w:rPr>
            </w:pPr>
            <w:r w:rsidRPr="003C5ABC">
              <w:rPr>
                <w:sz w:val="20"/>
                <w:szCs w:val="20"/>
              </w:rPr>
              <w:t>58,50</w:t>
            </w:r>
          </w:p>
        </w:tc>
      </w:tr>
      <w:tr w:rsidR="00EA2A58" w:rsidRPr="003C5ABC" w14:paraId="7989AF9B" w14:textId="77777777" w:rsidTr="0084387F">
        <w:trPr>
          <w:trHeight w:val="553"/>
          <w:jc w:val="center"/>
        </w:trPr>
        <w:tc>
          <w:tcPr>
            <w:tcW w:w="3439" w:type="dxa"/>
          </w:tcPr>
          <w:p w14:paraId="2BDD1332" w14:textId="77777777" w:rsidR="00EA2A58" w:rsidRPr="003C5ABC" w:rsidRDefault="00EA2A58" w:rsidP="0084387F">
            <w:pPr>
              <w:pStyle w:val="TableParagraph"/>
              <w:spacing w:line="270" w:lineRule="exact"/>
              <w:ind w:left="116" w:right="111"/>
              <w:jc w:val="left"/>
              <w:rPr>
                <w:sz w:val="24"/>
              </w:rPr>
            </w:pPr>
            <w:r w:rsidRPr="003C5ABC">
              <w:t>Котельная ППШ-2 ООО «Кузбасская Энергокомпания»</w:t>
            </w:r>
          </w:p>
        </w:tc>
        <w:tc>
          <w:tcPr>
            <w:tcW w:w="1423" w:type="dxa"/>
            <w:vAlign w:val="center"/>
          </w:tcPr>
          <w:p w14:paraId="5B363DCE" w14:textId="77777777" w:rsidR="00EA2A58" w:rsidRPr="003C5ABC" w:rsidRDefault="00EA2A58" w:rsidP="0084387F">
            <w:pPr>
              <w:pStyle w:val="TableParagraph"/>
              <w:ind w:left="51"/>
              <w:rPr>
                <w:sz w:val="20"/>
                <w:szCs w:val="20"/>
              </w:rPr>
            </w:pPr>
            <w:r w:rsidRPr="003C5ABC">
              <w:rPr>
                <w:sz w:val="20"/>
                <w:szCs w:val="20"/>
              </w:rPr>
              <w:t>19,09</w:t>
            </w:r>
          </w:p>
        </w:tc>
        <w:tc>
          <w:tcPr>
            <w:tcW w:w="1275" w:type="dxa"/>
            <w:vAlign w:val="center"/>
          </w:tcPr>
          <w:p w14:paraId="4AEDDD1B" w14:textId="77777777" w:rsidR="00EA2A58" w:rsidRPr="003C5ABC" w:rsidRDefault="00EA2A58" w:rsidP="0084387F">
            <w:pPr>
              <w:pStyle w:val="TableParagraph"/>
              <w:ind w:left="51"/>
              <w:rPr>
                <w:sz w:val="20"/>
                <w:szCs w:val="20"/>
              </w:rPr>
            </w:pPr>
            <w:r w:rsidRPr="003C5ABC">
              <w:rPr>
                <w:sz w:val="20"/>
                <w:szCs w:val="20"/>
              </w:rPr>
              <w:t>19,02</w:t>
            </w:r>
          </w:p>
        </w:tc>
        <w:tc>
          <w:tcPr>
            <w:tcW w:w="1276" w:type="dxa"/>
            <w:vAlign w:val="center"/>
          </w:tcPr>
          <w:p w14:paraId="22482369" w14:textId="77777777" w:rsidR="00EA2A58" w:rsidRPr="003C5ABC" w:rsidRDefault="00EA2A58" w:rsidP="0084387F">
            <w:pPr>
              <w:pStyle w:val="TableParagraph"/>
              <w:ind w:left="51"/>
              <w:rPr>
                <w:sz w:val="20"/>
                <w:szCs w:val="20"/>
              </w:rPr>
            </w:pPr>
            <w:r w:rsidRPr="003C5ABC">
              <w:rPr>
                <w:sz w:val="20"/>
                <w:szCs w:val="20"/>
              </w:rPr>
              <w:t>18,95</w:t>
            </w:r>
          </w:p>
        </w:tc>
        <w:tc>
          <w:tcPr>
            <w:tcW w:w="1276" w:type="dxa"/>
            <w:vAlign w:val="center"/>
          </w:tcPr>
          <w:p w14:paraId="44833B60" w14:textId="77777777" w:rsidR="00EA2A58" w:rsidRPr="003C5ABC" w:rsidRDefault="00EA2A58" w:rsidP="0084387F">
            <w:pPr>
              <w:pStyle w:val="TableParagraph"/>
              <w:ind w:left="51"/>
              <w:rPr>
                <w:sz w:val="20"/>
                <w:szCs w:val="20"/>
              </w:rPr>
            </w:pPr>
            <w:r w:rsidRPr="003C5ABC">
              <w:rPr>
                <w:sz w:val="20"/>
                <w:szCs w:val="20"/>
              </w:rPr>
              <w:t>18,89</w:t>
            </w:r>
          </w:p>
        </w:tc>
      </w:tr>
      <w:tr w:rsidR="00EA2A58" w:rsidRPr="003C5ABC" w14:paraId="59E207D1" w14:textId="77777777" w:rsidTr="0084387F">
        <w:trPr>
          <w:trHeight w:val="551"/>
          <w:jc w:val="center"/>
        </w:trPr>
        <w:tc>
          <w:tcPr>
            <w:tcW w:w="3439" w:type="dxa"/>
          </w:tcPr>
          <w:p w14:paraId="3222D66E" w14:textId="77777777" w:rsidR="00EA2A58" w:rsidRPr="003C5ABC" w:rsidRDefault="00EA2A58" w:rsidP="0084387F">
            <w:pPr>
              <w:pStyle w:val="TableParagraph"/>
              <w:spacing w:line="268" w:lineRule="exact"/>
              <w:ind w:left="116" w:right="111"/>
              <w:jc w:val="left"/>
              <w:rPr>
                <w:sz w:val="24"/>
              </w:rPr>
            </w:pPr>
            <w:r w:rsidRPr="003C5ABC">
              <w:t>Котельная №28 ООО «Кузбасская Энергокомпания»</w:t>
            </w:r>
          </w:p>
        </w:tc>
        <w:tc>
          <w:tcPr>
            <w:tcW w:w="1423" w:type="dxa"/>
            <w:vAlign w:val="center"/>
          </w:tcPr>
          <w:p w14:paraId="7D88FD05" w14:textId="77777777" w:rsidR="00EA2A58" w:rsidRPr="003C5ABC" w:rsidRDefault="00EA2A58" w:rsidP="0084387F">
            <w:pPr>
              <w:pStyle w:val="TableParagraph"/>
              <w:ind w:left="51"/>
              <w:rPr>
                <w:sz w:val="20"/>
                <w:szCs w:val="20"/>
              </w:rPr>
            </w:pPr>
            <w:r w:rsidRPr="003C5ABC">
              <w:rPr>
                <w:sz w:val="20"/>
                <w:szCs w:val="20"/>
              </w:rPr>
              <w:t>6,21</w:t>
            </w:r>
          </w:p>
        </w:tc>
        <w:tc>
          <w:tcPr>
            <w:tcW w:w="1275" w:type="dxa"/>
            <w:vAlign w:val="center"/>
          </w:tcPr>
          <w:p w14:paraId="0B5F9877" w14:textId="77777777" w:rsidR="00EA2A58" w:rsidRPr="003C5ABC" w:rsidRDefault="00EA2A58" w:rsidP="0084387F">
            <w:pPr>
              <w:pStyle w:val="TableParagraph"/>
              <w:ind w:left="51"/>
              <w:rPr>
                <w:sz w:val="20"/>
                <w:szCs w:val="20"/>
              </w:rPr>
            </w:pPr>
            <w:r w:rsidRPr="003C5ABC">
              <w:rPr>
                <w:sz w:val="20"/>
                <w:szCs w:val="20"/>
              </w:rPr>
              <w:t>6,21</w:t>
            </w:r>
          </w:p>
        </w:tc>
        <w:tc>
          <w:tcPr>
            <w:tcW w:w="1276" w:type="dxa"/>
            <w:vAlign w:val="center"/>
          </w:tcPr>
          <w:p w14:paraId="6D68B337" w14:textId="77777777" w:rsidR="00EA2A58" w:rsidRPr="003C5ABC" w:rsidRDefault="00EA2A58" w:rsidP="0084387F">
            <w:pPr>
              <w:pStyle w:val="TableParagraph"/>
              <w:ind w:left="51"/>
              <w:rPr>
                <w:sz w:val="20"/>
                <w:szCs w:val="20"/>
              </w:rPr>
            </w:pPr>
            <w:r w:rsidRPr="003C5ABC">
              <w:rPr>
                <w:sz w:val="20"/>
                <w:szCs w:val="20"/>
              </w:rPr>
              <w:t>6,21</w:t>
            </w:r>
          </w:p>
        </w:tc>
        <w:tc>
          <w:tcPr>
            <w:tcW w:w="1276" w:type="dxa"/>
            <w:vAlign w:val="center"/>
          </w:tcPr>
          <w:p w14:paraId="64B048B4" w14:textId="77777777" w:rsidR="00EA2A58" w:rsidRPr="003C5ABC" w:rsidRDefault="00EA2A58" w:rsidP="0084387F">
            <w:pPr>
              <w:pStyle w:val="TableParagraph"/>
              <w:ind w:left="51"/>
              <w:rPr>
                <w:sz w:val="20"/>
                <w:szCs w:val="20"/>
              </w:rPr>
            </w:pPr>
            <w:r w:rsidRPr="003C5ABC">
              <w:rPr>
                <w:sz w:val="20"/>
                <w:szCs w:val="20"/>
              </w:rPr>
              <w:t>6,21</w:t>
            </w:r>
          </w:p>
        </w:tc>
      </w:tr>
      <w:tr w:rsidR="00EA2A58" w:rsidRPr="003C5ABC" w14:paraId="5E499AF4" w14:textId="77777777" w:rsidTr="0084387F">
        <w:trPr>
          <w:trHeight w:val="551"/>
          <w:jc w:val="center"/>
        </w:trPr>
        <w:tc>
          <w:tcPr>
            <w:tcW w:w="3439" w:type="dxa"/>
          </w:tcPr>
          <w:p w14:paraId="4F52C261" w14:textId="77777777" w:rsidR="00EA2A58" w:rsidRPr="003C5ABC" w:rsidRDefault="00EA2A58" w:rsidP="0084387F">
            <w:pPr>
              <w:pStyle w:val="TableParagraph"/>
              <w:spacing w:line="268" w:lineRule="exact"/>
              <w:ind w:left="116" w:right="111"/>
              <w:jc w:val="left"/>
              <w:rPr>
                <w:sz w:val="24"/>
              </w:rPr>
            </w:pPr>
            <w:r w:rsidRPr="003C5ABC">
              <w:t>Котельная №29 ООО «Кузбасская Энергокомпания»</w:t>
            </w:r>
          </w:p>
        </w:tc>
        <w:tc>
          <w:tcPr>
            <w:tcW w:w="1423" w:type="dxa"/>
            <w:vAlign w:val="center"/>
          </w:tcPr>
          <w:p w14:paraId="34F7DAD5" w14:textId="77777777" w:rsidR="00EA2A58" w:rsidRPr="003C5ABC" w:rsidRDefault="00EA2A58" w:rsidP="0084387F">
            <w:pPr>
              <w:pStyle w:val="TableParagraph"/>
              <w:ind w:left="51"/>
              <w:rPr>
                <w:sz w:val="20"/>
                <w:szCs w:val="20"/>
              </w:rPr>
            </w:pPr>
            <w:r w:rsidRPr="003C5ABC">
              <w:rPr>
                <w:sz w:val="20"/>
                <w:szCs w:val="20"/>
              </w:rPr>
              <w:t>6,40</w:t>
            </w:r>
          </w:p>
        </w:tc>
        <w:tc>
          <w:tcPr>
            <w:tcW w:w="1275" w:type="dxa"/>
            <w:vAlign w:val="center"/>
          </w:tcPr>
          <w:p w14:paraId="2392DDD2" w14:textId="77777777" w:rsidR="00EA2A58" w:rsidRPr="003C5ABC" w:rsidRDefault="00EA2A58" w:rsidP="0084387F">
            <w:pPr>
              <w:pStyle w:val="TableParagraph"/>
              <w:ind w:left="51"/>
              <w:rPr>
                <w:sz w:val="20"/>
                <w:szCs w:val="20"/>
              </w:rPr>
            </w:pPr>
            <w:r w:rsidRPr="003C5ABC">
              <w:rPr>
                <w:sz w:val="20"/>
                <w:szCs w:val="20"/>
              </w:rPr>
              <w:t>6,38</w:t>
            </w:r>
          </w:p>
        </w:tc>
        <w:tc>
          <w:tcPr>
            <w:tcW w:w="1276" w:type="dxa"/>
            <w:vAlign w:val="center"/>
          </w:tcPr>
          <w:p w14:paraId="54547CDB" w14:textId="0D8FE30F" w:rsidR="00EA2A58" w:rsidRPr="003C5ABC" w:rsidRDefault="00AB768F" w:rsidP="0084387F">
            <w:pPr>
              <w:pStyle w:val="TableParagraph"/>
              <w:ind w:left="51"/>
              <w:rPr>
                <w:sz w:val="20"/>
                <w:szCs w:val="20"/>
              </w:rPr>
            </w:pPr>
            <w:r w:rsidRPr="003C5ABC">
              <w:rPr>
                <w:sz w:val="20"/>
                <w:szCs w:val="20"/>
              </w:rPr>
              <w:t>6,38</w:t>
            </w:r>
          </w:p>
        </w:tc>
        <w:tc>
          <w:tcPr>
            <w:tcW w:w="1276" w:type="dxa"/>
            <w:vAlign w:val="center"/>
          </w:tcPr>
          <w:p w14:paraId="4846C6E8" w14:textId="63544F33" w:rsidR="00EA2A58" w:rsidRPr="003C5ABC" w:rsidRDefault="00AB768F" w:rsidP="0084387F">
            <w:pPr>
              <w:pStyle w:val="TableParagraph"/>
              <w:ind w:left="51"/>
              <w:rPr>
                <w:sz w:val="20"/>
                <w:szCs w:val="20"/>
              </w:rPr>
            </w:pPr>
            <w:r w:rsidRPr="003C5ABC">
              <w:rPr>
                <w:sz w:val="20"/>
                <w:szCs w:val="20"/>
              </w:rPr>
              <w:t>6,38</w:t>
            </w:r>
          </w:p>
        </w:tc>
      </w:tr>
      <w:tr w:rsidR="00EA2A58" w:rsidRPr="003C5ABC" w14:paraId="550285DB" w14:textId="77777777" w:rsidTr="0084387F">
        <w:trPr>
          <w:trHeight w:val="551"/>
          <w:jc w:val="center"/>
        </w:trPr>
        <w:tc>
          <w:tcPr>
            <w:tcW w:w="3439" w:type="dxa"/>
          </w:tcPr>
          <w:p w14:paraId="48CA7954" w14:textId="77777777" w:rsidR="00EA2A58" w:rsidRPr="003C5ABC" w:rsidRDefault="00EA2A58" w:rsidP="0084387F">
            <w:pPr>
              <w:pStyle w:val="TableParagraph"/>
              <w:spacing w:line="268" w:lineRule="exact"/>
              <w:ind w:left="116" w:right="111"/>
              <w:jc w:val="left"/>
              <w:rPr>
                <w:sz w:val="24"/>
              </w:rPr>
            </w:pPr>
            <w:r w:rsidRPr="003C5ABC">
              <w:t>Котельная №32 ООО «Кузбасская Энергокомпания»</w:t>
            </w:r>
          </w:p>
        </w:tc>
        <w:tc>
          <w:tcPr>
            <w:tcW w:w="1423" w:type="dxa"/>
            <w:vAlign w:val="center"/>
          </w:tcPr>
          <w:p w14:paraId="1A9D5A91" w14:textId="77777777" w:rsidR="00EA2A58" w:rsidRPr="003C5ABC" w:rsidRDefault="00EA2A58" w:rsidP="0084387F">
            <w:pPr>
              <w:pStyle w:val="TableParagraph"/>
              <w:ind w:left="51"/>
              <w:rPr>
                <w:sz w:val="20"/>
                <w:szCs w:val="20"/>
              </w:rPr>
            </w:pPr>
            <w:r w:rsidRPr="003C5ABC">
              <w:rPr>
                <w:sz w:val="20"/>
                <w:szCs w:val="20"/>
              </w:rPr>
              <w:t>0,82</w:t>
            </w:r>
          </w:p>
        </w:tc>
        <w:tc>
          <w:tcPr>
            <w:tcW w:w="1275" w:type="dxa"/>
            <w:vAlign w:val="center"/>
          </w:tcPr>
          <w:p w14:paraId="21A8385B" w14:textId="77777777" w:rsidR="00EA2A58" w:rsidRPr="003C5ABC" w:rsidRDefault="00EA2A58" w:rsidP="0084387F">
            <w:pPr>
              <w:pStyle w:val="TableParagraph"/>
              <w:ind w:left="51"/>
              <w:rPr>
                <w:sz w:val="20"/>
                <w:szCs w:val="20"/>
              </w:rPr>
            </w:pPr>
            <w:r w:rsidRPr="003C5ABC">
              <w:rPr>
                <w:sz w:val="20"/>
                <w:szCs w:val="20"/>
              </w:rPr>
              <w:t>0,82</w:t>
            </w:r>
          </w:p>
        </w:tc>
        <w:tc>
          <w:tcPr>
            <w:tcW w:w="1276" w:type="dxa"/>
            <w:vAlign w:val="center"/>
          </w:tcPr>
          <w:p w14:paraId="4D86C011" w14:textId="77777777" w:rsidR="00EA2A58" w:rsidRPr="003C5ABC" w:rsidRDefault="00EA2A58" w:rsidP="0084387F">
            <w:pPr>
              <w:pStyle w:val="TableParagraph"/>
              <w:ind w:left="51"/>
              <w:rPr>
                <w:sz w:val="20"/>
                <w:szCs w:val="20"/>
              </w:rPr>
            </w:pPr>
            <w:r w:rsidRPr="003C5ABC">
              <w:rPr>
                <w:sz w:val="20"/>
                <w:szCs w:val="20"/>
              </w:rPr>
              <w:t>0,82</w:t>
            </w:r>
          </w:p>
        </w:tc>
        <w:tc>
          <w:tcPr>
            <w:tcW w:w="1276" w:type="dxa"/>
            <w:vAlign w:val="center"/>
          </w:tcPr>
          <w:p w14:paraId="4583312E" w14:textId="77777777" w:rsidR="00EA2A58" w:rsidRPr="003C5ABC" w:rsidRDefault="00EA2A58" w:rsidP="0084387F">
            <w:pPr>
              <w:pStyle w:val="TableParagraph"/>
              <w:ind w:left="51"/>
              <w:rPr>
                <w:sz w:val="20"/>
                <w:szCs w:val="20"/>
              </w:rPr>
            </w:pPr>
            <w:r w:rsidRPr="003C5ABC">
              <w:rPr>
                <w:sz w:val="20"/>
                <w:szCs w:val="20"/>
              </w:rPr>
              <w:t>0,82</w:t>
            </w:r>
          </w:p>
        </w:tc>
      </w:tr>
      <w:tr w:rsidR="00EA2A58" w:rsidRPr="003C5ABC" w14:paraId="5C8D2D46" w14:textId="77777777" w:rsidTr="0084387F">
        <w:trPr>
          <w:trHeight w:val="506"/>
          <w:jc w:val="center"/>
        </w:trPr>
        <w:tc>
          <w:tcPr>
            <w:tcW w:w="3439" w:type="dxa"/>
          </w:tcPr>
          <w:p w14:paraId="5CD5FBB9" w14:textId="77777777" w:rsidR="00EA2A58" w:rsidRPr="003C5ABC" w:rsidRDefault="00EA2A58" w:rsidP="0084387F">
            <w:pPr>
              <w:pStyle w:val="TableParagraph"/>
              <w:spacing w:line="247" w:lineRule="exact"/>
              <w:ind w:left="116" w:right="111"/>
              <w:jc w:val="left"/>
            </w:pPr>
            <w:r w:rsidRPr="003C5ABC">
              <w:lastRenderedPageBreak/>
              <w:t>Котельная шахты «Полысаевская» АО «СУЭК-Кузбасс» ПЕ «Спецналадка»</w:t>
            </w:r>
          </w:p>
        </w:tc>
        <w:tc>
          <w:tcPr>
            <w:tcW w:w="1423" w:type="dxa"/>
            <w:vAlign w:val="center"/>
          </w:tcPr>
          <w:p w14:paraId="1826C7E5" w14:textId="77777777" w:rsidR="00EA2A58" w:rsidRPr="003C5ABC" w:rsidRDefault="00EA2A58" w:rsidP="0084387F">
            <w:pPr>
              <w:pStyle w:val="TableParagraph"/>
              <w:ind w:left="51"/>
              <w:rPr>
                <w:sz w:val="20"/>
                <w:szCs w:val="20"/>
              </w:rPr>
            </w:pPr>
            <w:r w:rsidRPr="003C5ABC">
              <w:rPr>
                <w:sz w:val="20"/>
                <w:szCs w:val="20"/>
              </w:rPr>
              <w:t>51,28</w:t>
            </w:r>
          </w:p>
        </w:tc>
        <w:tc>
          <w:tcPr>
            <w:tcW w:w="1275" w:type="dxa"/>
            <w:vAlign w:val="center"/>
          </w:tcPr>
          <w:p w14:paraId="22CF4DF2" w14:textId="77777777" w:rsidR="00EA2A58" w:rsidRPr="003C5ABC" w:rsidRDefault="00EA2A58" w:rsidP="0084387F">
            <w:pPr>
              <w:pStyle w:val="TableParagraph"/>
              <w:ind w:left="51"/>
              <w:rPr>
                <w:sz w:val="20"/>
                <w:szCs w:val="20"/>
              </w:rPr>
            </w:pPr>
            <w:r w:rsidRPr="003C5ABC">
              <w:rPr>
                <w:sz w:val="20"/>
                <w:szCs w:val="20"/>
              </w:rPr>
              <w:t>51,28</w:t>
            </w:r>
          </w:p>
        </w:tc>
        <w:tc>
          <w:tcPr>
            <w:tcW w:w="1276" w:type="dxa"/>
            <w:vAlign w:val="center"/>
          </w:tcPr>
          <w:p w14:paraId="05EE07C5" w14:textId="77777777" w:rsidR="00EA2A58" w:rsidRPr="003C5ABC" w:rsidRDefault="00EA2A58" w:rsidP="0084387F">
            <w:pPr>
              <w:pStyle w:val="TableParagraph"/>
              <w:ind w:left="51"/>
              <w:rPr>
                <w:sz w:val="20"/>
                <w:szCs w:val="20"/>
              </w:rPr>
            </w:pPr>
            <w:r w:rsidRPr="003C5ABC">
              <w:rPr>
                <w:sz w:val="20"/>
                <w:szCs w:val="20"/>
              </w:rPr>
              <w:t>51,28</w:t>
            </w:r>
          </w:p>
        </w:tc>
        <w:tc>
          <w:tcPr>
            <w:tcW w:w="1276" w:type="dxa"/>
            <w:vAlign w:val="center"/>
          </w:tcPr>
          <w:p w14:paraId="17ACD5A7" w14:textId="77777777" w:rsidR="00EA2A58" w:rsidRPr="003C5ABC" w:rsidRDefault="00EA2A58" w:rsidP="0084387F">
            <w:pPr>
              <w:pStyle w:val="TableParagraph"/>
              <w:ind w:left="51"/>
              <w:rPr>
                <w:sz w:val="20"/>
                <w:szCs w:val="20"/>
              </w:rPr>
            </w:pPr>
            <w:r w:rsidRPr="003C5ABC">
              <w:rPr>
                <w:sz w:val="20"/>
                <w:szCs w:val="20"/>
              </w:rPr>
              <w:t>51,28</w:t>
            </w:r>
          </w:p>
        </w:tc>
      </w:tr>
      <w:tr w:rsidR="00EA2A58" w:rsidRPr="003C5ABC" w14:paraId="4B7F643D" w14:textId="77777777" w:rsidTr="0084387F">
        <w:trPr>
          <w:trHeight w:val="506"/>
          <w:jc w:val="center"/>
        </w:trPr>
        <w:tc>
          <w:tcPr>
            <w:tcW w:w="3439" w:type="dxa"/>
          </w:tcPr>
          <w:p w14:paraId="2F0ECCD1" w14:textId="4B064D08" w:rsidR="00EA2A58" w:rsidRPr="003C5ABC" w:rsidRDefault="00EA2A58" w:rsidP="0084387F">
            <w:pPr>
              <w:pStyle w:val="TableParagraph"/>
              <w:spacing w:line="247" w:lineRule="exact"/>
              <w:ind w:left="116" w:right="111"/>
              <w:jc w:val="left"/>
            </w:pPr>
            <w:r w:rsidRPr="003C5ABC">
              <w:t xml:space="preserve">Блочно-модульная котельная </w:t>
            </w:r>
            <w:r w:rsidR="00AB768F">
              <w:t>3</w:t>
            </w:r>
            <w:r w:rsidRPr="003C5ABC">
              <w:t xml:space="preserve"> МВт в мкр. Поповка</w:t>
            </w:r>
          </w:p>
        </w:tc>
        <w:tc>
          <w:tcPr>
            <w:tcW w:w="1423" w:type="dxa"/>
            <w:vAlign w:val="center"/>
          </w:tcPr>
          <w:p w14:paraId="65D44777" w14:textId="77777777" w:rsidR="00EA2A58" w:rsidRPr="003C5ABC" w:rsidRDefault="00EA2A58" w:rsidP="0084387F">
            <w:pPr>
              <w:pStyle w:val="TableParagraph"/>
              <w:ind w:left="51"/>
              <w:rPr>
                <w:sz w:val="20"/>
                <w:szCs w:val="20"/>
              </w:rPr>
            </w:pPr>
            <w:r w:rsidRPr="003C5ABC">
              <w:rPr>
                <w:sz w:val="20"/>
                <w:szCs w:val="20"/>
              </w:rPr>
              <w:t>0</w:t>
            </w:r>
          </w:p>
        </w:tc>
        <w:tc>
          <w:tcPr>
            <w:tcW w:w="1275" w:type="dxa"/>
            <w:vAlign w:val="center"/>
          </w:tcPr>
          <w:p w14:paraId="1BC67C65" w14:textId="77777777" w:rsidR="00EA2A58" w:rsidRPr="003C5ABC" w:rsidRDefault="00EA2A58" w:rsidP="0084387F">
            <w:pPr>
              <w:pStyle w:val="TableParagraph"/>
              <w:ind w:left="51"/>
              <w:rPr>
                <w:sz w:val="20"/>
                <w:szCs w:val="20"/>
              </w:rPr>
            </w:pPr>
            <w:r w:rsidRPr="003C5ABC">
              <w:rPr>
                <w:sz w:val="20"/>
                <w:szCs w:val="20"/>
              </w:rPr>
              <w:t>0</w:t>
            </w:r>
          </w:p>
        </w:tc>
        <w:tc>
          <w:tcPr>
            <w:tcW w:w="1276" w:type="dxa"/>
            <w:vAlign w:val="center"/>
          </w:tcPr>
          <w:p w14:paraId="289EF234" w14:textId="3F82F988" w:rsidR="00EA2A58" w:rsidRPr="003C5ABC" w:rsidRDefault="00AB768F" w:rsidP="0084387F">
            <w:pPr>
              <w:pStyle w:val="TableParagraph"/>
              <w:ind w:left="51"/>
              <w:rPr>
                <w:sz w:val="20"/>
                <w:szCs w:val="20"/>
              </w:rPr>
            </w:pPr>
            <w:r>
              <w:rPr>
                <w:sz w:val="20"/>
                <w:szCs w:val="20"/>
              </w:rPr>
              <w:t>2,58</w:t>
            </w:r>
          </w:p>
        </w:tc>
        <w:tc>
          <w:tcPr>
            <w:tcW w:w="1276" w:type="dxa"/>
            <w:vAlign w:val="center"/>
          </w:tcPr>
          <w:p w14:paraId="74BE819D" w14:textId="5F2A41D9" w:rsidR="00EA2A58" w:rsidRPr="003C5ABC" w:rsidRDefault="00AB768F" w:rsidP="0084387F">
            <w:pPr>
              <w:pStyle w:val="TableParagraph"/>
              <w:ind w:left="51"/>
              <w:rPr>
                <w:sz w:val="20"/>
                <w:szCs w:val="20"/>
              </w:rPr>
            </w:pPr>
            <w:r>
              <w:rPr>
                <w:sz w:val="20"/>
                <w:szCs w:val="20"/>
              </w:rPr>
              <w:t>2,58</w:t>
            </w:r>
          </w:p>
        </w:tc>
      </w:tr>
      <w:tr w:rsidR="00AB768F" w:rsidRPr="003C5ABC" w14:paraId="0B654585" w14:textId="77777777" w:rsidTr="0084387F">
        <w:trPr>
          <w:trHeight w:val="282"/>
          <w:jc w:val="center"/>
        </w:trPr>
        <w:tc>
          <w:tcPr>
            <w:tcW w:w="3439" w:type="dxa"/>
          </w:tcPr>
          <w:p w14:paraId="713549E7" w14:textId="77777777" w:rsidR="00AB768F" w:rsidRPr="003C5ABC" w:rsidRDefault="00AB768F" w:rsidP="00AB768F">
            <w:pPr>
              <w:pStyle w:val="TableParagraph"/>
              <w:spacing w:line="261" w:lineRule="exact"/>
              <w:ind w:left="116" w:right="111"/>
              <w:jc w:val="left"/>
              <w:rPr>
                <w:b/>
                <w:sz w:val="24"/>
              </w:rPr>
            </w:pPr>
            <w:r w:rsidRPr="003C5ABC">
              <w:rPr>
                <w:b/>
                <w:sz w:val="24"/>
              </w:rPr>
              <w:t>Всего по городскому округу</w:t>
            </w:r>
          </w:p>
        </w:tc>
        <w:tc>
          <w:tcPr>
            <w:tcW w:w="1423" w:type="dxa"/>
            <w:vAlign w:val="center"/>
          </w:tcPr>
          <w:p w14:paraId="246129A4" w14:textId="77777777" w:rsidR="00AB768F" w:rsidRPr="003C5ABC" w:rsidRDefault="00AB768F" w:rsidP="00AB768F">
            <w:pPr>
              <w:jc w:val="center"/>
              <w:rPr>
                <w:b/>
                <w:bCs/>
                <w:sz w:val="20"/>
                <w:szCs w:val="20"/>
              </w:rPr>
            </w:pPr>
            <w:r w:rsidRPr="003C5ABC">
              <w:rPr>
                <w:b/>
                <w:bCs/>
                <w:sz w:val="20"/>
                <w:szCs w:val="20"/>
              </w:rPr>
              <w:t>142,34</w:t>
            </w:r>
          </w:p>
        </w:tc>
        <w:tc>
          <w:tcPr>
            <w:tcW w:w="1275" w:type="dxa"/>
            <w:vAlign w:val="center"/>
          </w:tcPr>
          <w:p w14:paraId="3E8742D5" w14:textId="3E147A50" w:rsidR="00AB768F" w:rsidRPr="003C5ABC" w:rsidRDefault="00AB768F" w:rsidP="00AB768F">
            <w:pPr>
              <w:jc w:val="center"/>
              <w:rPr>
                <w:b/>
                <w:bCs/>
                <w:sz w:val="20"/>
                <w:szCs w:val="20"/>
              </w:rPr>
            </w:pPr>
            <w:r>
              <w:rPr>
                <w:b/>
                <w:bCs/>
                <w:color w:val="000000"/>
                <w:sz w:val="20"/>
                <w:szCs w:val="20"/>
              </w:rPr>
              <w:t>142,21</w:t>
            </w:r>
          </w:p>
        </w:tc>
        <w:tc>
          <w:tcPr>
            <w:tcW w:w="1276" w:type="dxa"/>
            <w:vAlign w:val="center"/>
          </w:tcPr>
          <w:p w14:paraId="661BBF71" w14:textId="0649EA25" w:rsidR="00AB768F" w:rsidRPr="003C5ABC" w:rsidRDefault="00AB768F" w:rsidP="00AB768F">
            <w:pPr>
              <w:jc w:val="center"/>
              <w:rPr>
                <w:b/>
                <w:bCs/>
                <w:sz w:val="20"/>
                <w:szCs w:val="20"/>
              </w:rPr>
            </w:pPr>
            <w:r>
              <w:rPr>
                <w:b/>
                <w:bCs/>
                <w:color w:val="000000"/>
                <w:sz w:val="20"/>
                <w:szCs w:val="20"/>
              </w:rPr>
              <w:t>144,72</w:t>
            </w:r>
          </w:p>
        </w:tc>
        <w:tc>
          <w:tcPr>
            <w:tcW w:w="1276" w:type="dxa"/>
            <w:vAlign w:val="center"/>
          </w:tcPr>
          <w:p w14:paraId="518C38A0" w14:textId="3CC11533" w:rsidR="00AB768F" w:rsidRPr="003C5ABC" w:rsidRDefault="00AB768F" w:rsidP="00AB768F">
            <w:pPr>
              <w:jc w:val="center"/>
              <w:rPr>
                <w:b/>
                <w:bCs/>
                <w:sz w:val="20"/>
                <w:szCs w:val="20"/>
              </w:rPr>
            </w:pPr>
            <w:r>
              <w:rPr>
                <w:b/>
                <w:bCs/>
                <w:color w:val="000000"/>
                <w:sz w:val="20"/>
                <w:szCs w:val="20"/>
              </w:rPr>
              <w:t>144,66</w:t>
            </w:r>
          </w:p>
        </w:tc>
      </w:tr>
    </w:tbl>
    <w:p w14:paraId="4728A84D" w14:textId="77777777" w:rsidR="00EA2A58" w:rsidRPr="00EA2A58" w:rsidRDefault="00EA2A58" w:rsidP="00EA2A58">
      <w:pPr>
        <w:pStyle w:val="a3"/>
        <w:spacing w:before="10"/>
        <w:rPr>
          <w:b/>
          <w:sz w:val="22"/>
          <w:szCs w:val="22"/>
        </w:rPr>
      </w:pPr>
    </w:p>
    <w:p w14:paraId="7DCD7985" w14:textId="77777777" w:rsidR="00EA2A58" w:rsidRPr="003C5ABC" w:rsidRDefault="00EA2A58" w:rsidP="00EA2A58">
      <w:pPr>
        <w:pStyle w:val="a3"/>
        <w:spacing w:line="360" w:lineRule="auto"/>
        <w:ind w:left="212" w:right="218" w:firstLine="540"/>
        <w:jc w:val="both"/>
      </w:pPr>
      <w:r w:rsidRPr="003C5ABC">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укрупнено согласно данным экспертизы нормативов технологических потерь при передаче тепловой энергии за 2017 г. ООО «Кузбасская Энергокомпания» Данные экспертизы нормативов технологических потерь при передаче тепловой энергии котельной шахты «Полысаевская» АО «СУЭК-Кузбасс» ПЕ «Спецналадка» взята за 2018 г. В ходе проведения расчетов, значение процента потерь тепловой энергии в тепловых сетях теплопередачей через теплоизоляционные конструкции теплопроводов и потерь с утечкой теплоносителя составило:</w:t>
      </w:r>
    </w:p>
    <w:p w14:paraId="4EBBE491" w14:textId="77777777" w:rsidR="00EA2A58" w:rsidRPr="003C5ABC" w:rsidRDefault="00EA2A58" w:rsidP="00EA2A58">
      <w:pPr>
        <w:pStyle w:val="a4"/>
        <w:numPr>
          <w:ilvl w:val="1"/>
          <w:numId w:val="15"/>
        </w:numPr>
        <w:tabs>
          <w:tab w:val="left" w:pos="917"/>
        </w:tabs>
        <w:jc w:val="left"/>
        <w:rPr>
          <w:sz w:val="28"/>
        </w:rPr>
      </w:pPr>
      <w:r w:rsidRPr="003C5ABC">
        <w:rPr>
          <w:sz w:val="28"/>
        </w:rPr>
        <w:t>котельные ППШ и ППШ-2 – 86,79% и</w:t>
      </w:r>
      <w:r w:rsidRPr="003C5ABC">
        <w:rPr>
          <w:spacing w:val="-9"/>
          <w:sz w:val="28"/>
        </w:rPr>
        <w:t xml:space="preserve"> </w:t>
      </w:r>
      <w:r w:rsidRPr="003C5ABC">
        <w:rPr>
          <w:sz w:val="28"/>
        </w:rPr>
        <w:t>13,21%;</w:t>
      </w:r>
    </w:p>
    <w:p w14:paraId="193C7541" w14:textId="77777777" w:rsidR="00EA2A58" w:rsidRPr="003C5ABC" w:rsidRDefault="00EA2A58" w:rsidP="00EA2A58">
      <w:pPr>
        <w:pStyle w:val="a3"/>
        <w:numPr>
          <w:ilvl w:val="1"/>
          <w:numId w:val="15"/>
        </w:numPr>
        <w:spacing w:before="163"/>
      </w:pPr>
      <w:r w:rsidRPr="003C5ABC">
        <w:t>котельная №28 – 93,93% и</w:t>
      </w:r>
      <w:r w:rsidRPr="003C5ABC">
        <w:rPr>
          <w:spacing w:val="-12"/>
        </w:rPr>
        <w:t xml:space="preserve"> </w:t>
      </w:r>
      <w:r w:rsidRPr="003C5ABC">
        <w:t>6,07%;</w:t>
      </w:r>
    </w:p>
    <w:p w14:paraId="3F6B0BA4" w14:textId="77777777" w:rsidR="00EA2A58" w:rsidRPr="003C5ABC" w:rsidRDefault="00EA2A58" w:rsidP="00EA2A58">
      <w:pPr>
        <w:pStyle w:val="a3"/>
        <w:numPr>
          <w:ilvl w:val="1"/>
          <w:numId w:val="15"/>
        </w:numPr>
        <w:spacing w:before="160"/>
      </w:pPr>
      <w:r w:rsidRPr="003C5ABC">
        <w:t>котельная №29 – 96,18% и</w:t>
      </w:r>
      <w:r w:rsidRPr="003C5ABC">
        <w:rPr>
          <w:spacing w:val="-12"/>
        </w:rPr>
        <w:t xml:space="preserve"> </w:t>
      </w:r>
      <w:r w:rsidRPr="003C5ABC">
        <w:t>3,82%;</w:t>
      </w:r>
    </w:p>
    <w:p w14:paraId="08AA61EE" w14:textId="77777777" w:rsidR="00EA2A58" w:rsidRPr="003C5ABC" w:rsidRDefault="00EA2A58" w:rsidP="00EA2A58">
      <w:pPr>
        <w:pStyle w:val="a3"/>
        <w:numPr>
          <w:ilvl w:val="1"/>
          <w:numId w:val="15"/>
        </w:numPr>
        <w:spacing w:before="160"/>
      </w:pPr>
      <w:r w:rsidRPr="003C5ABC">
        <w:t>котельная №32 – 98,19% и</w:t>
      </w:r>
      <w:r w:rsidRPr="003C5ABC">
        <w:rPr>
          <w:spacing w:val="-12"/>
        </w:rPr>
        <w:t xml:space="preserve"> </w:t>
      </w:r>
      <w:r w:rsidRPr="003C5ABC">
        <w:t>1,81%;</w:t>
      </w:r>
    </w:p>
    <w:p w14:paraId="0B7BA8A7" w14:textId="77777777" w:rsidR="00EA2A58" w:rsidRPr="003C5ABC" w:rsidRDefault="00EA2A58" w:rsidP="00EA2A58">
      <w:pPr>
        <w:pStyle w:val="a4"/>
        <w:numPr>
          <w:ilvl w:val="1"/>
          <w:numId w:val="15"/>
        </w:numPr>
        <w:tabs>
          <w:tab w:val="left" w:pos="917"/>
        </w:tabs>
        <w:spacing w:before="161"/>
        <w:rPr>
          <w:sz w:val="28"/>
        </w:rPr>
      </w:pPr>
      <w:r w:rsidRPr="003C5ABC">
        <w:rPr>
          <w:sz w:val="28"/>
        </w:rPr>
        <w:t>котельная шахты «Полысаевская» 94,82% и</w:t>
      </w:r>
      <w:r w:rsidRPr="003C5ABC">
        <w:rPr>
          <w:spacing w:val="-9"/>
          <w:sz w:val="28"/>
        </w:rPr>
        <w:t xml:space="preserve"> </w:t>
      </w:r>
      <w:r w:rsidRPr="003C5ABC">
        <w:rPr>
          <w:sz w:val="28"/>
        </w:rPr>
        <w:t>5,18%.</w:t>
      </w:r>
    </w:p>
    <w:p w14:paraId="2201C332" w14:textId="77777777" w:rsidR="00EA2A58" w:rsidRPr="003C5ABC" w:rsidRDefault="00EA2A58" w:rsidP="00EA2A58">
      <w:pPr>
        <w:pStyle w:val="a3"/>
        <w:spacing w:before="163" w:line="360" w:lineRule="auto"/>
        <w:ind w:left="212" w:right="218" w:firstLine="540"/>
        <w:jc w:val="both"/>
      </w:pPr>
      <w:r w:rsidRPr="003C5ABC">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2.1</w:t>
      </w:r>
      <w:r w:rsidR="006E77F2">
        <w:t>4</w:t>
      </w:r>
      <w:r w:rsidRPr="003C5ABC">
        <w:t>.</w:t>
      </w:r>
    </w:p>
    <w:p w14:paraId="38AA154E" w14:textId="77777777" w:rsidR="00EA2A58" w:rsidRPr="003C5ABC" w:rsidRDefault="00EA2A58" w:rsidP="00EA2A58">
      <w:pPr>
        <w:spacing w:line="360" w:lineRule="auto"/>
        <w:jc w:val="both"/>
        <w:sectPr w:rsidR="00EA2A58" w:rsidRPr="003C5ABC" w:rsidSect="00C76E7D">
          <w:footerReference w:type="default" r:id="rId28"/>
          <w:pgSz w:w="11910" w:h="16840"/>
          <w:pgMar w:top="1134" w:right="850" w:bottom="1134" w:left="1701" w:header="0" w:footer="334" w:gutter="0"/>
          <w:cols w:space="720"/>
          <w:docGrid w:linePitch="299"/>
        </w:sectPr>
      </w:pPr>
    </w:p>
    <w:p w14:paraId="70001764" w14:textId="77777777" w:rsidR="00EA2A58" w:rsidRPr="003C5ABC" w:rsidRDefault="00EA2A58" w:rsidP="00EA2A58">
      <w:pPr>
        <w:spacing w:before="68" w:after="4"/>
        <w:ind w:left="532"/>
        <w:rPr>
          <w:b/>
          <w:sz w:val="24"/>
        </w:rPr>
      </w:pPr>
    </w:p>
    <w:p w14:paraId="4E8E5129" w14:textId="77777777" w:rsidR="00EA2A58" w:rsidRPr="003C5ABC" w:rsidRDefault="00EA2A58" w:rsidP="00EA2A58">
      <w:pPr>
        <w:spacing w:before="68" w:after="4"/>
        <w:ind w:left="532"/>
        <w:rPr>
          <w:b/>
          <w:sz w:val="24"/>
        </w:rPr>
      </w:pPr>
      <w:r w:rsidRPr="003C5ABC">
        <w:rPr>
          <w:b/>
          <w:sz w:val="24"/>
        </w:rPr>
        <w:t>Таблица 2.1</w:t>
      </w:r>
      <w:r w:rsidR="006E77F2">
        <w:rPr>
          <w:b/>
          <w:sz w:val="24"/>
        </w:rPr>
        <w:t>4</w:t>
      </w:r>
      <w:r w:rsidRPr="003C5ABC">
        <w:rPr>
          <w:b/>
          <w:sz w:val="24"/>
        </w:rPr>
        <w:t>. Существующие и перспективные потери тепловой энергии при ее передаче по тепловым сетям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983"/>
        <w:gridCol w:w="989"/>
        <w:gridCol w:w="948"/>
        <w:gridCol w:w="904"/>
        <w:gridCol w:w="972"/>
        <w:gridCol w:w="952"/>
        <w:gridCol w:w="953"/>
        <w:gridCol w:w="1065"/>
        <w:gridCol w:w="951"/>
        <w:gridCol w:w="7"/>
      </w:tblGrid>
      <w:tr w:rsidR="006E77F2" w:rsidRPr="003C5ABC" w14:paraId="5CA563CD" w14:textId="77777777" w:rsidTr="006E77F2">
        <w:trPr>
          <w:trHeight w:val="348"/>
          <w:jc w:val="center"/>
        </w:trPr>
        <w:tc>
          <w:tcPr>
            <w:tcW w:w="3529" w:type="dxa"/>
            <w:vMerge w:val="restart"/>
            <w:vAlign w:val="center"/>
          </w:tcPr>
          <w:p w14:paraId="44CC7938" w14:textId="77777777" w:rsidR="006E77F2" w:rsidRPr="003C5ABC" w:rsidRDefault="006E77F2" w:rsidP="0084387F">
            <w:pPr>
              <w:pStyle w:val="TableParagraph"/>
              <w:ind w:right="110"/>
              <w:rPr>
                <w:b/>
                <w:sz w:val="20"/>
                <w:szCs w:val="20"/>
              </w:rPr>
            </w:pPr>
            <w:r w:rsidRPr="003C5ABC">
              <w:rPr>
                <w:b/>
                <w:sz w:val="20"/>
                <w:szCs w:val="20"/>
              </w:rPr>
              <w:t>Номер, наименование котельной</w:t>
            </w:r>
          </w:p>
        </w:tc>
        <w:tc>
          <w:tcPr>
            <w:tcW w:w="8724" w:type="dxa"/>
            <w:gridSpan w:val="10"/>
            <w:tcBorders>
              <w:left w:val="single" w:sz="4" w:space="0" w:color="auto"/>
            </w:tcBorders>
            <w:vAlign w:val="center"/>
          </w:tcPr>
          <w:p w14:paraId="735345B0" w14:textId="77777777" w:rsidR="006E77F2" w:rsidRPr="003C5ABC" w:rsidRDefault="006E77F2" w:rsidP="0084387F">
            <w:pPr>
              <w:pStyle w:val="TableParagraph"/>
              <w:spacing w:before="13"/>
              <w:ind w:right="110"/>
              <w:rPr>
                <w:b/>
                <w:sz w:val="20"/>
                <w:szCs w:val="20"/>
              </w:rPr>
            </w:pPr>
            <w:r w:rsidRPr="003C5ABC">
              <w:rPr>
                <w:b/>
                <w:sz w:val="20"/>
                <w:szCs w:val="20"/>
              </w:rPr>
              <w:t>Существующие и перспективные потери тепловой энергии при ее передаче по тепловым сетям, Гкал/ч</w:t>
            </w:r>
          </w:p>
        </w:tc>
      </w:tr>
      <w:tr w:rsidR="006E77F2" w:rsidRPr="003C5ABC" w14:paraId="5B9A7581" w14:textId="77777777" w:rsidTr="006E77F2">
        <w:trPr>
          <w:gridAfter w:val="1"/>
          <w:wAfter w:w="7" w:type="dxa"/>
          <w:trHeight w:val="348"/>
          <w:jc w:val="center"/>
        </w:trPr>
        <w:tc>
          <w:tcPr>
            <w:tcW w:w="3529" w:type="dxa"/>
            <w:vMerge/>
            <w:tcBorders>
              <w:top w:val="nil"/>
            </w:tcBorders>
            <w:vAlign w:val="center"/>
          </w:tcPr>
          <w:p w14:paraId="4FF29AD8" w14:textId="77777777" w:rsidR="006E77F2" w:rsidRPr="003C5ABC" w:rsidRDefault="006E77F2" w:rsidP="0084387F">
            <w:pPr>
              <w:ind w:right="110"/>
              <w:jc w:val="center"/>
              <w:rPr>
                <w:sz w:val="20"/>
                <w:szCs w:val="20"/>
              </w:rPr>
            </w:pPr>
          </w:p>
        </w:tc>
        <w:tc>
          <w:tcPr>
            <w:tcW w:w="2920" w:type="dxa"/>
            <w:gridSpan w:val="3"/>
            <w:tcBorders>
              <w:left w:val="single" w:sz="4" w:space="0" w:color="auto"/>
            </w:tcBorders>
            <w:vAlign w:val="center"/>
          </w:tcPr>
          <w:p w14:paraId="292B3579" w14:textId="77777777" w:rsidR="006E77F2" w:rsidRPr="003C5ABC" w:rsidRDefault="006E77F2" w:rsidP="0084387F">
            <w:pPr>
              <w:pStyle w:val="TableParagraph"/>
              <w:spacing w:before="13"/>
              <w:ind w:right="110"/>
              <w:rPr>
                <w:b/>
                <w:sz w:val="20"/>
                <w:szCs w:val="20"/>
              </w:rPr>
            </w:pPr>
            <w:r w:rsidRPr="003C5ABC">
              <w:rPr>
                <w:b/>
                <w:sz w:val="20"/>
                <w:szCs w:val="20"/>
              </w:rPr>
              <w:t>2020 год</w:t>
            </w:r>
          </w:p>
        </w:tc>
        <w:tc>
          <w:tcPr>
            <w:tcW w:w="2828" w:type="dxa"/>
            <w:gridSpan w:val="3"/>
            <w:vAlign w:val="center"/>
          </w:tcPr>
          <w:p w14:paraId="79AF3719" w14:textId="77777777" w:rsidR="006E77F2" w:rsidRPr="003C5ABC" w:rsidRDefault="006E77F2" w:rsidP="0084387F">
            <w:pPr>
              <w:pStyle w:val="TableParagraph"/>
              <w:spacing w:before="13"/>
              <w:ind w:right="110"/>
              <w:rPr>
                <w:b/>
                <w:sz w:val="20"/>
                <w:szCs w:val="20"/>
              </w:rPr>
            </w:pPr>
            <w:r w:rsidRPr="003C5ABC">
              <w:rPr>
                <w:b/>
                <w:sz w:val="20"/>
                <w:szCs w:val="20"/>
              </w:rPr>
              <w:t>2025 год</w:t>
            </w:r>
          </w:p>
        </w:tc>
        <w:tc>
          <w:tcPr>
            <w:tcW w:w="2969" w:type="dxa"/>
            <w:gridSpan w:val="3"/>
            <w:vAlign w:val="center"/>
          </w:tcPr>
          <w:p w14:paraId="51E1B99C" w14:textId="77777777" w:rsidR="006E77F2" w:rsidRPr="003C5ABC" w:rsidRDefault="006E77F2" w:rsidP="0084387F">
            <w:pPr>
              <w:pStyle w:val="TableParagraph"/>
              <w:spacing w:before="13"/>
              <w:ind w:right="110"/>
              <w:rPr>
                <w:b/>
                <w:sz w:val="20"/>
                <w:szCs w:val="20"/>
              </w:rPr>
            </w:pPr>
            <w:r w:rsidRPr="003C5ABC">
              <w:rPr>
                <w:b/>
                <w:sz w:val="20"/>
                <w:szCs w:val="20"/>
              </w:rPr>
              <w:t>2030 год</w:t>
            </w:r>
          </w:p>
        </w:tc>
      </w:tr>
      <w:tr w:rsidR="006E77F2" w:rsidRPr="003C5ABC" w14:paraId="4C6EE3AA" w14:textId="77777777" w:rsidTr="0084387F">
        <w:trPr>
          <w:gridAfter w:val="1"/>
          <w:wAfter w:w="7" w:type="dxa"/>
          <w:cantSplit/>
          <w:trHeight w:val="1793"/>
          <w:jc w:val="center"/>
        </w:trPr>
        <w:tc>
          <w:tcPr>
            <w:tcW w:w="3529" w:type="dxa"/>
            <w:vMerge/>
            <w:tcBorders>
              <w:top w:val="nil"/>
            </w:tcBorders>
            <w:vAlign w:val="center"/>
          </w:tcPr>
          <w:p w14:paraId="4F9ABBEA" w14:textId="77777777" w:rsidR="006E77F2" w:rsidRPr="003C5ABC" w:rsidRDefault="006E77F2" w:rsidP="0084387F">
            <w:pPr>
              <w:ind w:right="110"/>
              <w:jc w:val="center"/>
              <w:rPr>
                <w:sz w:val="20"/>
                <w:szCs w:val="20"/>
              </w:rPr>
            </w:pPr>
          </w:p>
        </w:tc>
        <w:tc>
          <w:tcPr>
            <w:tcW w:w="983" w:type="dxa"/>
            <w:textDirection w:val="btLr"/>
            <w:vAlign w:val="center"/>
          </w:tcPr>
          <w:p w14:paraId="7E27E8FB" w14:textId="77777777" w:rsidR="006E77F2" w:rsidRPr="003C5ABC" w:rsidRDefault="006E77F2" w:rsidP="0084387F">
            <w:pPr>
              <w:pStyle w:val="TableParagraph"/>
              <w:spacing w:before="125"/>
              <w:rPr>
                <w:b/>
                <w:sz w:val="20"/>
                <w:szCs w:val="20"/>
              </w:rPr>
            </w:pPr>
            <w:r w:rsidRPr="003C5ABC">
              <w:rPr>
                <w:b/>
                <w:sz w:val="20"/>
                <w:szCs w:val="20"/>
              </w:rPr>
              <w:t>через изоляцию</w:t>
            </w:r>
          </w:p>
        </w:tc>
        <w:tc>
          <w:tcPr>
            <w:tcW w:w="989" w:type="dxa"/>
            <w:textDirection w:val="btLr"/>
            <w:vAlign w:val="center"/>
          </w:tcPr>
          <w:p w14:paraId="5C21D161" w14:textId="77777777" w:rsidR="006E77F2" w:rsidRPr="003C5ABC" w:rsidRDefault="006E77F2" w:rsidP="0084387F">
            <w:pPr>
              <w:pStyle w:val="TableParagraph"/>
              <w:rPr>
                <w:b/>
                <w:sz w:val="20"/>
                <w:szCs w:val="20"/>
              </w:rPr>
            </w:pPr>
            <w:r w:rsidRPr="003C5ABC">
              <w:rPr>
                <w:b/>
                <w:sz w:val="20"/>
                <w:szCs w:val="20"/>
              </w:rPr>
              <w:t>с затратами теплоносителя</w:t>
            </w:r>
          </w:p>
        </w:tc>
        <w:tc>
          <w:tcPr>
            <w:tcW w:w="948" w:type="dxa"/>
            <w:textDirection w:val="btLr"/>
            <w:vAlign w:val="center"/>
          </w:tcPr>
          <w:p w14:paraId="186A5B2B" w14:textId="77777777" w:rsidR="006E77F2" w:rsidRPr="003C5ABC" w:rsidRDefault="006E77F2" w:rsidP="0084387F">
            <w:pPr>
              <w:pStyle w:val="TableParagraph"/>
              <w:rPr>
                <w:b/>
                <w:sz w:val="20"/>
                <w:szCs w:val="20"/>
              </w:rPr>
            </w:pPr>
            <w:r w:rsidRPr="003C5ABC">
              <w:rPr>
                <w:b/>
                <w:sz w:val="20"/>
                <w:szCs w:val="20"/>
              </w:rPr>
              <w:t>всего</w:t>
            </w:r>
          </w:p>
        </w:tc>
        <w:tc>
          <w:tcPr>
            <w:tcW w:w="904" w:type="dxa"/>
            <w:textDirection w:val="btLr"/>
            <w:vAlign w:val="center"/>
          </w:tcPr>
          <w:p w14:paraId="43384DCC" w14:textId="77777777" w:rsidR="006E77F2" w:rsidRPr="003C5ABC" w:rsidRDefault="006E77F2" w:rsidP="0084387F">
            <w:pPr>
              <w:pStyle w:val="TableParagraph"/>
              <w:spacing w:before="125"/>
              <w:rPr>
                <w:b/>
                <w:sz w:val="20"/>
                <w:szCs w:val="20"/>
              </w:rPr>
            </w:pPr>
            <w:r w:rsidRPr="003C5ABC">
              <w:rPr>
                <w:b/>
                <w:sz w:val="20"/>
                <w:szCs w:val="20"/>
              </w:rPr>
              <w:t>через изоляцию</w:t>
            </w:r>
          </w:p>
        </w:tc>
        <w:tc>
          <w:tcPr>
            <w:tcW w:w="972" w:type="dxa"/>
            <w:textDirection w:val="btLr"/>
            <w:vAlign w:val="center"/>
          </w:tcPr>
          <w:p w14:paraId="620D6865" w14:textId="77777777" w:rsidR="006E77F2" w:rsidRPr="003C5ABC" w:rsidRDefault="006E77F2" w:rsidP="0084387F">
            <w:pPr>
              <w:pStyle w:val="TableParagraph"/>
              <w:rPr>
                <w:b/>
                <w:sz w:val="20"/>
                <w:szCs w:val="20"/>
              </w:rPr>
            </w:pPr>
            <w:r w:rsidRPr="003C5ABC">
              <w:rPr>
                <w:b/>
                <w:sz w:val="20"/>
                <w:szCs w:val="20"/>
              </w:rPr>
              <w:t>с затратами теплоносителя</w:t>
            </w:r>
          </w:p>
        </w:tc>
        <w:tc>
          <w:tcPr>
            <w:tcW w:w="952" w:type="dxa"/>
            <w:textDirection w:val="btLr"/>
            <w:vAlign w:val="center"/>
          </w:tcPr>
          <w:p w14:paraId="376ACA00" w14:textId="77777777" w:rsidR="006E77F2" w:rsidRPr="003C5ABC" w:rsidRDefault="006E77F2" w:rsidP="0084387F">
            <w:pPr>
              <w:pStyle w:val="TableParagraph"/>
              <w:rPr>
                <w:b/>
                <w:sz w:val="20"/>
                <w:szCs w:val="20"/>
              </w:rPr>
            </w:pPr>
            <w:r w:rsidRPr="003C5ABC">
              <w:rPr>
                <w:b/>
                <w:sz w:val="20"/>
                <w:szCs w:val="20"/>
              </w:rPr>
              <w:t>всего</w:t>
            </w:r>
          </w:p>
        </w:tc>
        <w:tc>
          <w:tcPr>
            <w:tcW w:w="953" w:type="dxa"/>
            <w:textDirection w:val="btLr"/>
            <w:vAlign w:val="center"/>
          </w:tcPr>
          <w:p w14:paraId="16D43DA4" w14:textId="77777777" w:rsidR="006E77F2" w:rsidRPr="003C5ABC" w:rsidRDefault="006E77F2" w:rsidP="0084387F">
            <w:pPr>
              <w:pStyle w:val="TableParagraph"/>
              <w:spacing w:before="125"/>
              <w:rPr>
                <w:b/>
                <w:sz w:val="20"/>
                <w:szCs w:val="20"/>
              </w:rPr>
            </w:pPr>
            <w:r w:rsidRPr="003C5ABC">
              <w:rPr>
                <w:b/>
                <w:sz w:val="20"/>
                <w:szCs w:val="20"/>
              </w:rPr>
              <w:t>через изоляцию</w:t>
            </w:r>
          </w:p>
        </w:tc>
        <w:tc>
          <w:tcPr>
            <w:tcW w:w="1065" w:type="dxa"/>
            <w:textDirection w:val="btLr"/>
            <w:vAlign w:val="center"/>
          </w:tcPr>
          <w:p w14:paraId="674D75AC" w14:textId="77777777" w:rsidR="006E77F2" w:rsidRPr="003C5ABC" w:rsidRDefault="006E77F2" w:rsidP="0084387F">
            <w:pPr>
              <w:pStyle w:val="TableParagraph"/>
              <w:spacing w:before="125"/>
              <w:rPr>
                <w:b/>
                <w:sz w:val="20"/>
                <w:szCs w:val="20"/>
              </w:rPr>
            </w:pPr>
            <w:r w:rsidRPr="003C5ABC">
              <w:rPr>
                <w:b/>
                <w:sz w:val="20"/>
                <w:szCs w:val="20"/>
              </w:rPr>
              <w:t>с затратами теплоносителя</w:t>
            </w:r>
          </w:p>
        </w:tc>
        <w:tc>
          <w:tcPr>
            <w:tcW w:w="951" w:type="dxa"/>
            <w:textDirection w:val="btLr"/>
            <w:vAlign w:val="center"/>
          </w:tcPr>
          <w:p w14:paraId="21A8310F" w14:textId="77777777" w:rsidR="006E77F2" w:rsidRPr="003C5ABC" w:rsidRDefault="006E77F2" w:rsidP="0084387F">
            <w:pPr>
              <w:pStyle w:val="TableParagraph"/>
              <w:rPr>
                <w:b/>
                <w:sz w:val="20"/>
                <w:szCs w:val="20"/>
              </w:rPr>
            </w:pPr>
            <w:r w:rsidRPr="003C5ABC">
              <w:rPr>
                <w:b/>
                <w:sz w:val="20"/>
                <w:szCs w:val="20"/>
              </w:rPr>
              <w:t>всего</w:t>
            </w:r>
          </w:p>
        </w:tc>
      </w:tr>
      <w:tr w:rsidR="006E77F2" w:rsidRPr="003C5ABC" w14:paraId="4E9FCAAE" w14:textId="77777777" w:rsidTr="0084387F">
        <w:trPr>
          <w:gridAfter w:val="1"/>
          <w:wAfter w:w="7" w:type="dxa"/>
          <w:trHeight w:val="467"/>
          <w:jc w:val="center"/>
        </w:trPr>
        <w:tc>
          <w:tcPr>
            <w:tcW w:w="3529" w:type="dxa"/>
            <w:vAlign w:val="center"/>
          </w:tcPr>
          <w:p w14:paraId="5520DB15" w14:textId="77777777" w:rsidR="006E77F2" w:rsidRPr="003C5ABC" w:rsidRDefault="006E77F2" w:rsidP="0084387F">
            <w:pPr>
              <w:pStyle w:val="TableParagraph"/>
              <w:ind w:left="167" w:right="110"/>
              <w:jc w:val="left"/>
            </w:pPr>
            <w:r w:rsidRPr="003C5ABC">
              <w:t>Котельная ППШ ООО «Кузбасская Энергокомпания»</w:t>
            </w:r>
          </w:p>
        </w:tc>
        <w:tc>
          <w:tcPr>
            <w:tcW w:w="983" w:type="dxa"/>
            <w:vAlign w:val="center"/>
          </w:tcPr>
          <w:p w14:paraId="688184CD" w14:textId="77777777" w:rsidR="006E77F2" w:rsidRPr="003C5ABC" w:rsidRDefault="006E77F2" w:rsidP="0084387F">
            <w:pPr>
              <w:pStyle w:val="TableParagraph"/>
              <w:tabs>
                <w:tab w:val="left" w:pos="866"/>
              </w:tabs>
              <w:ind w:right="-49"/>
            </w:pPr>
            <w:r w:rsidRPr="003C5ABC">
              <w:t>2,283</w:t>
            </w:r>
          </w:p>
        </w:tc>
        <w:tc>
          <w:tcPr>
            <w:tcW w:w="989" w:type="dxa"/>
            <w:vAlign w:val="center"/>
          </w:tcPr>
          <w:p w14:paraId="4BD093F3" w14:textId="77777777" w:rsidR="006E77F2" w:rsidRPr="003C5ABC" w:rsidRDefault="006E77F2" w:rsidP="0084387F">
            <w:pPr>
              <w:pStyle w:val="TableParagraph"/>
              <w:tabs>
                <w:tab w:val="left" w:pos="866"/>
              </w:tabs>
              <w:ind w:right="-49"/>
            </w:pPr>
            <w:r w:rsidRPr="003C5ABC">
              <w:t>0,348</w:t>
            </w:r>
          </w:p>
        </w:tc>
        <w:tc>
          <w:tcPr>
            <w:tcW w:w="948" w:type="dxa"/>
            <w:vAlign w:val="center"/>
          </w:tcPr>
          <w:p w14:paraId="1BC8A533" w14:textId="77777777" w:rsidR="006E77F2" w:rsidRPr="003C5ABC" w:rsidRDefault="006E77F2" w:rsidP="0084387F">
            <w:pPr>
              <w:pStyle w:val="TableParagraph"/>
              <w:tabs>
                <w:tab w:val="left" w:pos="866"/>
              </w:tabs>
              <w:ind w:right="-49"/>
            </w:pPr>
            <w:r w:rsidRPr="003C5ABC">
              <w:t>2,631</w:t>
            </w:r>
          </w:p>
        </w:tc>
        <w:tc>
          <w:tcPr>
            <w:tcW w:w="904" w:type="dxa"/>
            <w:vAlign w:val="center"/>
          </w:tcPr>
          <w:p w14:paraId="7B7659C9" w14:textId="77777777" w:rsidR="006E77F2" w:rsidRPr="003C5ABC" w:rsidRDefault="006E77F2" w:rsidP="0084387F">
            <w:pPr>
              <w:pStyle w:val="TableParagraph"/>
              <w:tabs>
                <w:tab w:val="left" w:pos="866"/>
              </w:tabs>
              <w:ind w:right="-49"/>
            </w:pPr>
            <w:r w:rsidRPr="003C5ABC">
              <w:t>2,283</w:t>
            </w:r>
          </w:p>
        </w:tc>
        <w:tc>
          <w:tcPr>
            <w:tcW w:w="972" w:type="dxa"/>
            <w:vAlign w:val="center"/>
          </w:tcPr>
          <w:p w14:paraId="065F6012" w14:textId="77777777" w:rsidR="006E77F2" w:rsidRPr="003C5ABC" w:rsidRDefault="006E77F2" w:rsidP="0084387F">
            <w:pPr>
              <w:pStyle w:val="TableParagraph"/>
              <w:tabs>
                <w:tab w:val="left" w:pos="866"/>
              </w:tabs>
              <w:ind w:right="-49"/>
            </w:pPr>
            <w:r w:rsidRPr="003C5ABC">
              <w:t>0,348</w:t>
            </w:r>
          </w:p>
        </w:tc>
        <w:tc>
          <w:tcPr>
            <w:tcW w:w="952" w:type="dxa"/>
            <w:vAlign w:val="center"/>
          </w:tcPr>
          <w:p w14:paraId="13F54352" w14:textId="77777777" w:rsidR="006E77F2" w:rsidRPr="003C5ABC" w:rsidRDefault="006E77F2" w:rsidP="0084387F">
            <w:pPr>
              <w:pStyle w:val="TableParagraph"/>
              <w:tabs>
                <w:tab w:val="left" w:pos="866"/>
              </w:tabs>
              <w:ind w:right="-49"/>
            </w:pPr>
            <w:r w:rsidRPr="003C5ABC">
              <w:t>2,631</w:t>
            </w:r>
          </w:p>
        </w:tc>
        <w:tc>
          <w:tcPr>
            <w:tcW w:w="953" w:type="dxa"/>
            <w:vAlign w:val="center"/>
          </w:tcPr>
          <w:p w14:paraId="43245DC8" w14:textId="77777777" w:rsidR="006E77F2" w:rsidRPr="003C5ABC" w:rsidRDefault="006E77F2" w:rsidP="0084387F">
            <w:pPr>
              <w:pStyle w:val="TableParagraph"/>
              <w:tabs>
                <w:tab w:val="left" w:pos="866"/>
              </w:tabs>
              <w:ind w:right="-49"/>
            </w:pPr>
            <w:r w:rsidRPr="003C5ABC">
              <w:t>2,283</w:t>
            </w:r>
          </w:p>
        </w:tc>
        <w:tc>
          <w:tcPr>
            <w:tcW w:w="1065" w:type="dxa"/>
            <w:vAlign w:val="center"/>
          </w:tcPr>
          <w:p w14:paraId="652E95F3" w14:textId="77777777" w:rsidR="006E77F2" w:rsidRPr="003C5ABC" w:rsidRDefault="006E77F2" w:rsidP="0084387F">
            <w:pPr>
              <w:pStyle w:val="TableParagraph"/>
              <w:tabs>
                <w:tab w:val="left" w:pos="866"/>
              </w:tabs>
              <w:ind w:right="-49"/>
            </w:pPr>
            <w:r w:rsidRPr="003C5ABC">
              <w:t>0,348</w:t>
            </w:r>
          </w:p>
        </w:tc>
        <w:tc>
          <w:tcPr>
            <w:tcW w:w="951" w:type="dxa"/>
            <w:vAlign w:val="center"/>
          </w:tcPr>
          <w:p w14:paraId="473B7261" w14:textId="77777777" w:rsidR="006E77F2" w:rsidRPr="003C5ABC" w:rsidRDefault="006E77F2" w:rsidP="0084387F">
            <w:pPr>
              <w:pStyle w:val="TableParagraph"/>
              <w:tabs>
                <w:tab w:val="left" w:pos="866"/>
              </w:tabs>
              <w:ind w:right="-49"/>
            </w:pPr>
            <w:r w:rsidRPr="003C5ABC">
              <w:t>2,631</w:t>
            </w:r>
          </w:p>
        </w:tc>
      </w:tr>
      <w:tr w:rsidR="006E77F2" w:rsidRPr="003C5ABC" w14:paraId="36D1609C" w14:textId="77777777" w:rsidTr="0084387F">
        <w:trPr>
          <w:gridAfter w:val="1"/>
          <w:wAfter w:w="7" w:type="dxa"/>
          <w:trHeight w:val="375"/>
          <w:jc w:val="center"/>
        </w:trPr>
        <w:tc>
          <w:tcPr>
            <w:tcW w:w="3529" w:type="dxa"/>
            <w:vAlign w:val="center"/>
          </w:tcPr>
          <w:p w14:paraId="632F4E13" w14:textId="77777777" w:rsidR="006E77F2" w:rsidRPr="003C5ABC" w:rsidRDefault="006E77F2" w:rsidP="0084387F">
            <w:pPr>
              <w:pStyle w:val="TableParagraph"/>
              <w:ind w:left="167" w:right="110"/>
              <w:jc w:val="left"/>
            </w:pPr>
            <w:r w:rsidRPr="003C5ABC">
              <w:t>Котельная ППШ-2 ООО «Кузбасская Энергокомпания»</w:t>
            </w:r>
          </w:p>
        </w:tc>
        <w:tc>
          <w:tcPr>
            <w:tcW w:w="983" w:type="dxa"/>
            <w:vAlign w:val="center"/>
          </w:tcPr>
          <w:p w14:paraId="28D31914" w14:textId="77777777" w:rsidR="006E77F2" w:rsidRPr="003C5ABC" w:rsidRDefault="006E77F2" w:rsidP="0084387F">
            <w:pPr>
              <w:pStyle w:val="TableParagraph"/>
              <w:tabs>
                <w:tab w:val="left" w:pos="866"/>
              </w:tabs>
              <w:ind w:right="-49"/>
            </w:pPr>
            <w:r w:rsidRPr="003C5ABC">
              <w:t>0,731</w:t>
            </w:r>
          </w:p>
        </w:tc>
        <w:tc>
          <w:tcPr>
            <w:tcW w:w="989" w:type="dxa"/>
            <w:vAlign w:val="center"/>
          </w:tcPr>
          <w:p w14:paraId="4575D681" w14:textId="77777777" w:rsidR="006E77F2" w:rsidRPr="003C5ABC" w:rsidRDefault="006E77F2" w:rsidP="0084387F">
            <w:pPr>
              <w:pStyle w:val="TableParagraph"/>
              <w:tabs>
                <w:tab w:val="left" w:pos="866"/>
              </w:tabs>
              <w:ind w:right="-49"/>
            </w:pPr>
            <w:r w:rsidRPr="003C5ABC">
              <w:t>0,111</w:t>
            </w:r>
          </w:p>
        </w:tc>
        <w:tc>
          <w:tcPr>
            <w:tcW w:w="948" w:type="dxa"/>
            <w:vAlign w:val="center"/>
          </w:tcPr>
          <w:p w14:paraId="54B2DC38" w14:textId="77777777" w:rsidR="006E77F2" w:rsidRPr="003C5ABC" w:rsidRDefault="006E77F2" w:rsidP="0084387F">
            <w:pPr>
              <w:pStyle w:val="TableParagraph"/>
              <w:tabs>
                <w:tab w:val="left" w:pos="866"/>
              </w:tabs>
              <w:ind w:right="-49"/>
            </w:pPr>
            <w:r w:rsidRPr="003C5ABC">
              <w:t>0,842</w:t>
            </w:r>
          </w:p>
        </w:tc>
        <w:tc>
          <w:tcPr>
            <w:tcW w:w="904" w:type="dxa"/>
            <w:vAlign w:val="center"/>
          </w:tcPr>
          <w:p w14:paraId="6CB72383" w14:textId="77777777" w:rsidR="006E77F2" w:rsidRPr="003C5ABC" w:rsidRDefault="006E77F2" w:rsidP="0084387F">
            <w:pPr>
              <w:pStyle w:val="TableParagraph"/>
              <w:tabs>
                <w:tab w:val="left" w:pos="866"/>
              </w:tabs>
              <w:ind w:right="-49"/>
            </w:pPr>
            <w:r w:rsidRPr="003C5ABC">
              <w:t>0,831</w:t>
            </w:r>
          </w:p>
        </w:tc>
        <w:tc>
          <w:tcPr>
            <w:tcW w:w="972" w:type="dxa"/>
            <w:vAlign w:val="center"/>
          </w:tcPr>
          <w:p w14:paraId="48DA4A41" w14:textId="77777777" w:rsidR="006E77F2" w:rsidRPr="003C5ABC" w:rsidRDefault="006E77F2" w:rsidP="0084387F">
            <w:pPr>
              <w:pStyle w:val="TableParagraph"/>
              <w:tabs>
                <w:tab w:val="left" w:pos="866"/>
              </w:tabs>
              <w:ind w:right="-49"/>
            </w:pPr>
            <w:r w:rsidRPr="003C5ABC">
              <w:t>0,126</w:t>
            </w:r>
          </w:p>
        </w:tc>
        <w:tc>
          <w:tcPr>
            <w:tcW w:w="952" w:type="dxa"/>
            <w:vAlign w:val="center"/>
          </w:tcPr>
          <w:p w14:paraId="795F8E94" w14:textId="77777777" w:rsidR="006E77F2" w:rsidRPr="003C5ABC" w:rsidRDefault="006E77F2" w:rsidP="0084387F">
            <w:pPr>
              <w:pStyle w:val="TableParagraph"/>
              <w:tabs>
                <w:tab w:val="left" w:pos="866"/>
              </w:tabs>
              <w:ind w:right="-49"/>
            </w:pPr>
            <w:r w:rsidRPr="003C5ABC">
              <w:t>0,957</w:t>
            </w:r>
          </w:p>
        </w:tc>
        <w:tc>
          <w:tcPr>
            <w:tcW w:w="953" w:type="dxa"/>
            <w:vAlign w:val="center"/>
          </w:tcPr>
          <w:p w14:paraId="61EDC457" w14:textId="77777777" w:rsidR="006E77F2" w:rsidRPr="003C5ABC" w:rsidRDefault="006E77F2" w:rsidP="0084387F">
            <w:pPr>
              <w:pStyle w:val="TableParagraph"/>
              <w:tabs>
                <w:tab w:val="left" w:pos="866"/>
              </w:tabs>
              <w:ind w:right="-49"/>
            </w:pPr>
            <w:r w:rsidRPr="003C5ABC">
              <w:t>0,931</w:t>
            </w:r>
          </w:p>
        </w:tc>
        <w:tc>
          <w:tcPr>
            <w:tcW w:w="1065" w:type="dxa"/>
            <w:vAlign w:val="center"/>
          </w:tcPr>
          <w:p w14:paraId="7992321E" w14:textId="77777777" w:rsidR="006E77F2" w:rsidRPr="003C5ABC" w:rsidRDefault="006E77F2" w:rsidP="0084387F">
            <w:pPr>
              <w:pStyle w:val="TableParagraph"/>
              <w:tabs>
                <w:tab w:val="left" w:pos="866"/>
              </w:tabs>
              <w:ind w:right="-49"/>
            </w:pPr>
            <w:r w:rsidRPr="003C5ABC">
              <w:t>0,142</w:t>
            </w:r>
          </w:p>
        </w:tc>
        <w:tc>
          <w:tcPr>
            <w:tcW w:w="951" w:type="dxa"/>
            <w:vAlign w:val="center"/>
          </w:tcPr>
          <w:p w14:paraId="7899940B" w14:textId="77777777" w:rsidR="006E77F2" w:rsidRPr="003C5ABC" w:rsidRDefault="006E77F2" w:rsidP="0084387F">
            <w:pPr>
              <w:pStyle w:val="TableParagraph"/>
              <w:tabs>
                <w:tab w:val="left" w:pos="866"/>
              </w:tabs>
              <w:ind w:right="-49"/>
            </w:pPr>
            <w:r w:rsidRPr="003C5ABC">
              <w:t>1,072</w:t>
            </w:r>
          </w:p>
        </w:tc>
      </w:tr>
      <w:tr w:rsidR="006E77F2" w:rsidRPr="003C5ABC" w14:paraId="0A44B907" w14:textId="77777777" w:rsidTr="0084387F">
        <w:trPr>
          <w:gridAfter w:val="1"/>
          <w:wAfter w:w="7" w:type="dxa"/>
          <w:trHeight w:val="411"/>
          <w:jc w:val="center"/>
        </w:trPr>
        <w:tc>
          <w:tcPr>
            <w:tcW w:w="3529" w:type="dxa"/>
            <w:vAlign w:val="center"/>
          </w:tcPr>
          <w:p w14:paraId="197408D5" w14:textId="77777777" w:rsidR="006E77F2" w:rsidRPr="003C5ABC" w:rsidRDefault="006E77F2" w:rsidP="0084387F">
            <w:pPr>
              <w:pStyle w:val="TableParagraph"/>
              <w:ind w:left="167" w:right="110"/>
              <w:jc w:val="left"/>
            </w:pPr>
            <w:r w:rsidRPr="003C5ABC">
              <w:t>Котельная №28 ООО «Кузбасская Энергокомпания»</w:t>
            </w:r>
          </w:p>
        </w:tc>
        <w:tc>
          <w:tcPr>
            <w:tcW w:w="983" w:type="dxa"/>
            <w:vAlign w:val="center"/>
          </w:tcPr>
          <w:p w14:paraId="138383C9" w14:textId="77777777" w:rsidR="006E77F2" w:rsidRPr="003C5ABC" w:rsidRDefault="006E77F2" w:rsidP="0084387F">
            <w:pPr>
              <w:pStyle w:val="TableParagraph"/>
              <w:tabs>
                <w:tab w:val="left" w:pos="866"/>
              </w:tabs>
              <w:ind w:right="-49"/>
            </w:pPr>
            <w:r w:rsidRPr="003C5ABC">
              <w:t>0,306</w:t>
            </w:r>
          </w:p>
        </w:tc>
        <w:tc>
          <w:tcPr>
            <w:tcW w:w="989" w:type="dxa"/>
            <w:vAlign w:val="center"/>
          </w:tcPr>
          <w:p w14:paraId="37637689" w14:textId="77777777" w:rsidR="006E77F2" w:rsidRPr="003C5ABC" w:rsidRDefault="006E77F2" w:rsidP="0084387F">
            <w:pPr>
              <w:pStyle w:val="TableParagraph"/>
              <w:tabs>
                <w:tab w:val="left" w:pos="866"/>
              </w:tabs>
              <w:ind w:right="-49"/>
            </w:pPr>
            <w:r w:rsidRPr="003C5ABC">
              <w:t>0,020</w:t>
            </w:r>
          </w:p>
        </w:tc>
        <w:tc>
          <w:tcPr>
            <w:tcW w:w="948" w:type="dxa"/>
            <w:vAlign w:val="center"/>
          </w:tcPr>
          <w:p w14:paraId="7DC7284D" w14:textId="77777777" w:rsidR="006E77F2" w:rsidRPr="003C5ABC" w:rsidRDefault="006E77F2" w:rsidP="0084387F">
            <w:pPr>
              <w:pStyle w:val="TableParagraph"/>
              <w:tabs>
                <w:tab w:val="left" w:pos="866"/>
              </w:tabs>
              <w:ind w:right="-49"/>
            </w:pPr>
            <w:r w:rsidRPr="003C5ABC">
              <w:t>0,326</w:t>
            </w:r>
          </w:p>
        </w:tc>
        <w:tc>
          <w:tcPr>
            <w:tcW w:w="904" w:type="dxa"/>
            <w:vAlign w:val="center"/>
          </w:tcPr>
          <w:p w14:paraId="5C621D90" w14:textId="77777777" w:rsidR="006E77F2" w:rsidRPr="003C5ABC" w:rsidRDefault="006E77F2" w:rsidP="0084387F">
            <w:pPr>
              <w:pStyle w:val="TableParagraph"/>
              <w:tabs>
                <w:tab w:val="left" w:pos="866"/>
              </w:tabs>
              <w:ind w:right="-49"/>
            </w:pPr>
            <w:r w:rsidRPr="003C5ABC">
              <w:t>0,306</w:t>
            </w:r>
          </w:p>
        </w:tc>
        <w:tc>
          <w:tcPr>
            <w:tcW w:w="972" w:type="dxa"/>
            <w:vAlign w:val="center"/>
          </w:tcPr>
          <w:p w14:paraId="3B150670" w14:textId="77777777" w:rsidR="006E77F2" w:rsidRPr="003C5ABC" w:rsidRDefault="006E77F2" w:rsidP="0084387F">
            <w:pPr>
              <w:pStyle w:val="TableParagraph"/>
              <w:tabs>
                <w:tab w:val="left" w:pos="866"/>
              </w:tabs>
              <w:ind w:right="-49"/>
            </w:pPr>
            <w:r w:rsidRPr="003C5ABC">
              <w:t>0,020</w:t>
            </w:r>
          </w:p>
        </w:tc>
        <w:tc>
          <w:tcPr>
            <w:tcW w:w="952" w:type="dxa"/>
            <w:vAlign w:val="center"/>
          </w:tcPr>
          <w:p w14:paraId="30A4CA75" w14:textId="77777777" w:rsidR="006E77F2" w:rsidRPr="003C5ABC" w:rsidRDefault="006E77F2" w:rsidP="0084387F">
            <w:pPr>
              <w:pStyle w:val="TableParagraph"/>
              <w:tabs>
                <w:tab w:val="left" w:pos="866"/>
              </w:tabs>
              <w:ind w:right="-49"/>
            </w:pPr>
            <w:r w:rsidRPr="003C5ABC">
              <w:t>0,326</w:t>
            </w:r>
          </w:p>
        </w:tc>
        <w:tc>
          <w:tcPr>
            <w:tcW w:w="953" w:type="dxa"/>
            <w:vAlign w:val="center"/>
          </w:tcPr>
          <w:p w14:paraId="3CF7C731" w14:textId="77777777" w:rsidR="006E77F2" w:rsidRPr="003C5ABC" w:rsidRDefault="006E77F2" w:rsidP="0084387F">
            <w:pPr>
              <w:pStyle w:val="TableParagraph"/>
              <w:tabs>
                <w:tab w:val="left" w:pos="866"/>
              </w:tabs>
              <w:ind w:right="-49"/>
            </w:pPr>
            <w:r w:rsidRPr="003C5ABC">
              <w:t>0,306</w:t>
            </w:r>
          </w:p>
        </w:tc>
        <w:tc>
          <w:tcPr>
            <w:tcW w:w="1065" w:type="dxa"/>
            <w:vAlign w:val="center"/>
          </w:tcPr>
          <w:p w14:paraId="08A170BB" w14:textId="77777777" w:rsidR="006E77F2" w:rsidRPr="003C5ABC" w:rsidRDefault="006E77F2" w:rsidP="0084387F">
            <w:pPr>
              <w:pStyle w:val="TableParagraph"/>
              <w:tabs>
                <w:tab w:val="left" w:pos="866"/>
              </w:tabs>
              <w:ind w:right="-49"/>
            </w:pPr>
            <w:r w:rsidRPr="003C5ABC">
              <w:t>0,020</w:t>
            </w:r>
          </w:p>
        </w:tc>
        <w:tc>
          <w:tcPr>
            <w:tcW w:w="951" w:type="dxa"/>
            <w:vAlign w:val="center"/>
          </w:tcPr>
          <w:p w14:paraId="346E65D0" w14:textId="77777777" w:rsidR="006E77F2" w:rsidRPr="003C5ABC" w:rsidRDefault="006E77F2" w:rsidP="0084387F">
            <w:pPr>
              <w:pStyle w:val="TableParagraph"/>
              <w:tabs>
                <w:tab w:val="left" w:pos="866"/>
              </w:tabs>
              <w:ind w:right="-49"/>
            </w:pPr>
            <w:r w:rsidRPr="003C5ABC">
              <w:t>0,326</w:t>
            </w:r>
          </w:p>
        </w:tc>
      </w:tr>
      <w:tr w:rsidR="006E77F2" w:rsidRPr="003C5ABC" w14:paraId="59754357" w14:textId="77777777" w:rsidTr="0084387F">
        <w:trPr>
          <w:gridAfter w:val="1"/>
          <w:wAfter w:w="7" w:type="dxa"/>
          <w:trHeight w:val="334"/>
          <w:jc w:val="center"/>
        </w:trPr>
        <w:tc>
          <w:tcPr>
            <w:tcW w:w="3529" w:type="dxa"/>
            <w:vAlign w:val="center"/>
          </w:tcPr>
          <w:p w14:paraId="097AFA91" w14:textId="77777777" w:rsidR="006E77F2" w:rsidRPr="003C5ABC" w:rsidRDefault="006E77F2" w:rsidP="0084387F">
            <w:pPr>
              <w:pStyle w:val="TableParagraph"/>
              <w:ind w:left="167" w:right="110"/>
              <w:jc w:val="left"/>
            </w:pPr>
            <w:r w:rsidRPr="003C5ABC">
              <w:t>Котельная №29 ООО «Кузбасская Энергокомпания»</w:t>
            </w:r>
          </w:p>
        </w:tc>
        <w:tc>
          <w:tcPr>
            <w:tcW w:w="983" w:type="dxa"/>
            <w:vAlign w:val="center"/>
          </w:tcPr>
          <w:p w14:paraId="4DEB48EB" w14:textId="77777777" w:rsidR="006E77F2" w:rsidRPr="003C5ABC" w:rsidRDefault="006E77F2" w:rsidP="0084387F">
            <w:pPr>
              <w:pStyle w:val="TableParagraph"/>
              <w:tabs>
                <w:tab w:val="left" w:pos="866"/>
              </w:tabs>
              <w:ind w:right="-49"/>
            </w:pPr>
            <w:r w:rsidRPr="003C5ABC">
              <w:t>1,354</w:t>
            </w:r>
          </w:p>
        </w:tc>
        <w:tc>
          <w:tcPr>
            <w:tcW w:w="989" w:type="dxa"/>
            <w:vAlign w:val="center"/>
          </w:tcPr>
          <w:p w14:paraId="56593AB5" w14:textId="77777777" w:rsidR="006E77F2" w:rsidRPr="003C5ABC" w:rsidRDefault="006E77F2" w:rsidP="0084387F">
            <w:pPr>
              <w:pStyle w:val="TableParagraph"/>
              <w:tabs>
                <w:tab w:val="left" w:pos="866"/>
              </w:tabs>
              <w:ind w:right="-49"/>
            </w:pPr>
            <w:r w:rsidRPr="003C5ABC">
              <w:t>0,054</w:t>
            </w:r>
          </w:p>
        </w:tc>
        <w:tc>
          <w:tcPr>
            <w:tcW w:w="948" w:type="dxa"/>
            <w:vAlign w:val="center"/>
          </w:tcPr>
          <w:p w14:paraId="382E1BB4" w14:textId="77777777" w:rsidR="006E77F2" w:rsidRPr="003C5ABC" w:rsidRDefault="006E77F2" w:rsidP="0084387F">
            <w:pPr>
              <w:pStyle w:val="TableParagraph"/>
              <w:tabs>
                <w:tab w:val="left" w:pos="866"/>
              </w:tabs>
              <w:ind w:right="-49"/>
            </w:pPr>
            <w:r w:rsidRPr="003C5ABC">
              <w:t>1,408</w:t>
            </w:r>
          </w:p>
        </w:tc>
        <w:tc>
          <w:tcPr>
            <w:tcW w:w="904" w:type="dxa"/>
            <w:vAlign w:val="center"/>
          </w:tcPr>
          <w:p w14:paraId="5BE99C16" w14:textId="77777777" w:rsidR="006E77F2" w:rsidRPr="003C5ABC" w:rsidRDefault="006E77F2" w:rsidP="0084387F">
            <w:pPr>
              <w:pStyle w:val="TableParagraph"/>
              <w:tabs>
                <w:tab w:val="left" w:pos="866"/>
              </w:tabs>
              <w:ind w:right="-49"/>
            </w:pPr>
            <w:r w:rsidRPr="003C5ABC">
              <w:t>1,461</w:t>
            </w:r>
          </w:p>
        </w:tc>
        <w:tc>
          <w:tcPr>
            <w:tcW w:w="972" w:type="dxa"/>
            <w:vAlign w:val="center"/>
          </w:tcPr>
          <w:p w14:paraId="2C15CDB6" w14:textId="77777777" w:rsidR="006E77F2" w:rsidRPr="003C5ABC" w:rsidRDefault="006E77F2" w:rsidP="0084387F">
            <w:pPr>
              <w:pStyle w:val="TableParagraph"/>
              <w:tabs>
                <w:tab w:val="left" w:pos="866"/>
              </w:tabs>
              <w:ind w:right="-49"/>
            </w:pPr>
            <w:r w:rsidRPr="003C5ABC">
              <w:t>0,058</w:t>
            </w:r>
          </w:p>
        </w:tc>
        <w:tc>
          <w:tcPr>
            <w:tcW w:w="952" w:type="dxa"/>
            <w:vAlign w:val="center"/>
          </w:tcPr>
          <w:p w14:paraId="5B81912A" w14:textId="77777777" w:rsidR="006E77F2" w:rsidRPr="003C5ABC" w:rsidRDefault="006E77F2" w:rsidP="0084387F">
            <w:pPr>
              <w:pStyle w:val="TableParagraph"/>
              <w:tabs>
                <w:tab w:val="left" w:pos="866"/>
              </w:tabs>
              <w:ind w:right="-49"/>
            </w:pPr>
            <w:r w:rsidRPr="003C5ABC">
              <w:t>1,520</w:t>
            </w:r>
          </w:p>
        </w:tc>
        <w:tc>
          <w:tcPr>
            <w:tcW w:w="953" w:type="dxa"/>
            <w:vAlign w:val="center"/>
          </w:tcPr>
          <w:p w14:paraId="14AACE21" w14:textId="77777777" w:rsidR="006E77F2" w:rsidRPr="003C5ABC" w:rsidRDefault="006E77F2" w:rsidP="0084387F">
            <w:pPr>
              <w:pStyle w:val="TableParagraph"/>
              <w:tabs>
                <w:tab w:val="left" w:pos="866"/>
              </w:tabs>
              <w:ind w:right="-49"/>
            </w:pPr>
            <w:r w:rsidRPr="003C5ABC">
              <w:t>1,461</w:t>
            </w:r>
          </w:p>
        </w:tc>
        <w:tc>
          <w:tcPr>
            <w:tcW w:w="1065" w:type="dxa"/>
            <w:vAlign w:val="center"/>
          </w:tcPr>
          <w:p w14:paraId="77B2819B" w14:textId="77777777" w:rsidR="006E77F2" w:rsidRPr="003C5ABC" w:rsidRDefault="006E77F2" w:rsidP="0084387F">
            <w:pPr>
              <w:pStyle w:val="TableParagraph"/>
              <w:tabs>
                <w:tab w:val="left" w:pos="866"/>
              </w:tabs>
              <w:ind w:right="-49"/>
            </w:pPr>
            <w:r w:rsidRPr="003C5ABC">
              <w:t>0,058</w:t>
            </w:r>
          </w:p>
        </w:tc>
        <w:tc>
          <w:tcPr>
            <w:tcW w:w="951" w:type="dxa"/>
            <w:vAlign w:val="center"/>
          </w:tcPr>
          <w:p w14:paraId="16230B4D" w14:textId="77777777" w:rsidR="006E77F2" w:rsidRPr="003C5ABC" w:rsidRDefault="006E77F2" w:rsidP="0084387F">
            <w:pPr>
              <w:pStyle w:val="TableParagraph"/>
              <w:tabs>
                <w:tab w:val="left" w:pos="866"/>
              </w:tabs>
              <w:ind w:right="-49"/>
            </w:pPr>
            <w:r w:rsidRPr="003C5ABC">
              <w:t>1,520</w:t>
            </w:r>
          </w:p>
        </w:tc>
      </w:tr>
      <w:tr w:rsidR="006E77F2" w:rsidRPr="003C5ABC" w14:paraId="67115555" w14:textId="77777777" w:rsidTr="0084387F">
        <w:trPr>
          <w:gridAfter w:val="1"/>
          <w:wAfter w:w="7" w:type="dxa"/>
          <w:trHeight w:val="100"/>
          <w:jc w:val="center"/>
        </w:trPr>
        <w:tc>
          <w:tcPr>
            <w:tcW w:w="3529" w:type="dxa"/>
            <w:vAlign w:val="center"/>
          </w:tcPr>
          <w:p w14:paraId="02A54D8E" w14:textId="77777777" w:rsidR="006E77F2" w:rsidRPr="003C5ABC" w:rsidRDefault="006E77F2" w:rsidP="0084387F">
            <w:pPr>
              <w:pStyle w:val="TableParagraph"/>
              <w:ind w:left="167" w:right="110"/>
              <w:jc w:val="left"/>
            </w:pPr>
            <w:r w:rsidRPr="003C5ABC">
              <w:t>Котельная №32 ООО «Кузбасская Энергокомпания»</w:t>
            </w:r>
          </w:p>
        </w:tc>
        <w:tc>
          <w:tcPr>
            <w:tcW w:w="983" w:type="dxa"/>
            <w:vAlign w:val="center"/>
          </w:tcPr>
          <w:p w14:paraId="1A9CF81C" w14:textId="77777777" w:rsidR="006E77F2" w:rsidRPr="003C5ABC" w:rsidRDefault="006E77F2" w:rsidP="0084387F">
            <w:pPr>
              <w:pStyle w:val="TableParagraph"/>
              <w:tabs>
                <w:tab w:val="left" w:pos="866"/>
              </w:tabs>
              <w:ind w:right="-49"/>
            </w:pPr>
            <w:r w:rsidRPr="003C5ABC">
              <w:t>0,063</w:t>
            </w:r>
          </w:p>
        </w:tc>
        <w:tc>
          <w:tcPr>
            <w:tcW w:w="989" w:type="dxa"/>
            <w:vAlign w:val="center"/>
          </w:tcPr>
          <w:p w14:paraId="12E71482" w14:textId="77777777" w:rsidR="006E77F2" w:rsidRPr="003C5ABC" w:rsidRDefault="006E77F2" w:rsidP="0084387F">
            <w:pPr>
              <w:pStyle w:val="TableParagraph"/>
              <w:tabs>
                <w:tab w:val="left" w:pos="866"/>
              </w:tabs>
              <w:ind w:right="-49"/>
            </w:pPr>
            <w:r w:rsidRPr="003C5ABC">
              <w:t>0,001</w:t>
            </w:r>
          </w:p>
        </w:tc>
        <w:tc>
          <w:tcPr>
            <w:tcW w:w="948" w:type="dxa"/>
            <w:vAlign w:val="center"/>
          </w:tcPr>
          <w:p w14:paraId="460A6A89" w14:textId="77777777" w:rsidR="006E77F2" w:rsidRPr="003C5ABC" w:rsidRDefault="006E77F2" w:rsidP="0084387F">
            <w:pPr>
              <w:pStyle w:val="TableParagraph"/>
              <w:tabs>
                <w:tab w:val="left" w:pos="866"/>
              </w:tabs>
              <w:ind w:right="-49"/>
            </w:pPr>
            <w:r w:rsidRPr="003C5ABC">
              <w:t>0,064</w:t>
            </w:r>
          </w:p>
        </w:tc>
        <w:tc>
          <w:tcPr>
            <w:tcW w:w="904" w:type="dxa"/>
            <w:vAlign w:val="center"/>
          </w:tcPr>
          <w:p w14:paraId="18A5E329" w14:textId="77777777" w:rsidR="006E77F2" w:rsidRPr="003C5ABC" w:rsidRDefault="006E77F2" w:rsidP="0084387F">
            <w:pPr>
              <w:pStyle w:val="TableParagraph"/>
              <w:tabs>
                <w:tab w:val="left" w:pos="866"/>
              </w:tabs>
              <w:ind w:right="-49"/>
            </w:pPr>
            <w:r w:rsidRPr="003C5ABC">
              <w:t>0,063</w:t>
            </w:r>
          </w:p>
        </w:tc>
        <w:tc>
          <w:tcPr>
            <w:tcW w:w="972" w:type="dxa"/>
            <w:vAlign w:val="center"/>
          </w:tcPr>
          <w:p w14:paraId="2F086A1F" w14:textId="77777777" w:rsidR="006E77F2" w:rsidRPr="003C5ABC" w:rsidRDefault="006E77F2" w:rsidP="0084387F">
            <w:pPr>
              <w:pStyle w:val="TableParagraph"/>
              <w:tabs>
                <w:tab w:val="left" w:pos="866"/>
              </w:tabs>
              <w:ind w:right="-49"/>
            </w:pPr>
            <w:r w:rsidRPr="003C5ABC">
              <w:t>0,001</w:t>
            </w:r>
          </w:p>
        </w:tc>
        <w:tc>
          <w:tcPr>
            <w:tcW w:w="952" w:type="dxa"/>
            <w:vAlign w:val="center"/>
          </w:tcPr>
          <w:p w14:paraId="70DBF303" w14:textId="77777777" w:rsidR="006E77F2" w:rsidRPr="003C5ABC" w:rsidRDefault="006E77F2" w:rsidP="0084387F">
            <w:pPr>
              <w:pStyle w:val="TableParagraph"/>
              <w:tabs>
                <w:tab w:val="left" w:pos="866"/>
              </w:tabs>
              <w:ind w:right="-49"/>
            </w:pPr>
            <w:r w:rsidRPr="003C5ABC">
              <w:t>0,064</w:t>
            </w:r>
          </w:p>
        </w:tc>
        <w:tc>
          <w:tcPr>
            <w:tcW w:w="953" w:type="dxa"/>
            <w:vAlign w:val="center"/>
          </w:tcPr>
          <w:p w14:paraId="4106AC6E" w14:textId="77777777" w:rsidR="006E77F2" w:rsidRPr="003C5ABC" w:rsidRDefault="006E77F2" w:rsidP="0084387F">
            <w:pPr>
              <w:pStyle w:val="TableParagraph"/>
              <w:tabs>
                <w:tab w:val="left" w:pos="866"/>
              </w:tabs>
              <w:ind w:right="-49"/>
            </w:pPr>
            <w:r w:rsidRPr="003C5ABC">
              <w:t>0,063</w:t>
            </w:r>
          </w:p>
        </w:tc>
        <w:tc>
          <w:tcPr>
            <w:tcW w:w="1065" w:type="dxa"/>
            <w:vAlign w:val="center"/>
          </w:tcPr>
          <w:p w14:paraId="3811D8FE" w14:textId="77777777" w:rsidR="006E77F2" w:rsidRPr="003C5ABC" w:rsidRDefault="006E77F2" w:rsidP="0084387F">
            <w:pPr>
              <w:pStyle w:val="TableParagraph"/>
              <w:tabs>
                <w:tab w:val="left" w:pos="866"/>
              </w:tabs>
              <w:ind w:right="-49"/>
            </w:pPr>
            <w:r w:rsidRPr="003C5ABC">
              <w:t>0,001</w:t>
            </w:r>
          </w:p>
        </w:tc>
        <w:tc>
          <w:tcPr>
            <w:tcW w:w="951" w:type="dxa"/>
            <w:vAlign w:val="center"/>
          </w:tcPr>
          <w:p w14:paraId="1FBE6ABB" w14:textId="77777777" w:rsidR="006E77F2" w:rsidRPr="003C5ABC" w:rsidRDefault="006E77F2" w:rsidP="0084387F">
            <w:pPr>
              <w:pStyle w:val="TableParagraph"/>
              <w:tabs>
                <w:tab w:val="left" w:pos="866"/>
              </w:tabs>
              <w:ind w:right="-49"/>
            </w:pPr>
            <w:r w:rsidRPr="003C5ABC">
              <w:t>0,064</w:t>
            </w:r>
          </w:p>
        </w:tc>
      </w:tr>
      <w:tr w:rsidR="006E77F2" w:rsidRPr="003C5ABC" w14:paraId="41230C4D" w14:textId="77777777" w:rsidTr="0084387F">
        <w:trPr>
          <w:gridAfter w:val="1"/>
          <w:wAfter w:w="7" w:type="dxa"/>
          <w:trHeight w:val="292"/>
          <w:jc w:val="center"/>
        </w:trPr>
        <w:tc>
          <w:tcPr>
            <w:tcW w:w="3529" w:type="dxa"/>
            <w:vAlign w:val="center"/>
          </w:tcPr>
          <w:p w14:paraId="1F039012" w14:textId="77777777" w:rsidR="006E77F2" w:rsidRPr="003C5ABC" w:rsidRDefault="006E77F2" w:rsidP="0084387F">
            <w:pPr>
              <w:pStyle w:val="TableParagraph"/>
              <w:ind w:left="167" w:right="110"/>
              <w:jc w:val="left"/>
            </w:pPr>
            <w:r w:rsidRPr="003C5ABC">
              <w:t>Котельная шахты «Полысаевская» АО «СУЭК-Кузбасс» ПЕ «Спецналадка»</w:t>
            </w:r>
          </w:p>
        </w:tc>
        <w:tc>
          <w:tcPr>
            <w:tcW w:w="983" w:type="dxa"/>
            <w:vAlign w:val="center"/>
          </w:tcPr>
          <w:p w14:paraId="66BAD57C" w14:textId="77777777" w:rsidR="006E77F2" w:rsidRPr="003C5ABC" w:rsidRDefault="006E77F2" w:rsidP="0084387F">
            <w:pPr>
              <w:pStyle w:val="TableParagraph"/>
              <w:spacing w:before="1"/>
            </w:pPr>
            <w:r w:rsidRPr="003C5ABC">
              <w:t>2,079</w:t>
            </w:r>
          </w:p>
        </w:tc>
        <w:tc>
          <w:tcPr>
            <w:tcW w:w="989" w:type="dxa"/>
            <w:vAlign w:val="center"/>
          </w:tcPr>
          <w:p w14:paraId="289CD2CF" w14:textId="77777777" w:rsidR="006E77F2" w:rsidRPr="003C5ABC" w:rsidRDefault="006E77F2" w:rsidP="0084387F">
            <w:pPr>
              <w:pStyle w:val="TableParagraph"/>
              <w:spacing w:before="1"/>
            </w:pPr>
            <w:r w:rsidRPr="003C5ABC">
              <w:t>0,086</w:t>
            </w:r>
          </w:p>
        </w:tc>
        <w:tc>
          <w:tcPr>
            <w:tcW w:w="948" w:type="dxa"/>
            <w:vAlign w:val="center"/>
          </w:tcPr>
          <w:p w14:paraId="23502418" w14:textId="77777777" w:rsidR="006E77F2" w:rsidRPr="003C5ABC" w:rsidRDefault="006E77F2" w:rsidP="0084387F">
            <w:pPr>
              <w:pStyle w:val="TableParagraph"/>
              <w:spacing w:before="1"/>
            </w:pPr>
            <w:r w:rsidRPr="003C5ABC">
              <w:t>2,165</w:t>
            </w:r>
          </w:p>
        </w:tc>
        <w:tc>
          <w:tcPr>
            <w:tcW w:w="904" w:type="dxa"/>
            <w:vAlign w:val="center"/>
          </w:tcPr>
          <w:p w14:paraId="54857ED7" w14:textId="77777777" w:rsidR="006E77F2" w:rsidRPr="003C5ABC" w:rsidRDefault="006E77F2" w:rsidP="0084387F">
            <w:pPr>
              <w:pStyle w:val="TableParagraph"/>
              <w:spacing w:before="1"/>
            </w:pPr>
            <w:r w:rsidRPr="003C5ABC">
              <w:t>2,079</w:t>
            </w:r>
          </w:p>
        </w:tc>
        <w:tc>
          <w:tcPr>
            <w:tcW w:w="972" w:type="dxa"/>
            <w:vAlign w:val="center"/>
          </w:tcPr>
          <w:p w14:paraId="205FDAF2" w14:textId="77777777" w:rsidR="006E77F2" w:rsidRPr="003C5ABC" w:rsidRDefault="006E77F2" w:rsidP="0084387F">
            <w:pPr>
              <w:pStyle w:val="TableParagraph"/>
              <w:spacing w:before="1"/>
            </w:pPr>
            <w:r w:rsidRPr="003C5ABC">
              <w:t>0,086</w:t>
            </w:r>
          </w:p>
        </w:tc>
        <w:tc>
          <w:tcPr>
            <w:tcW w:w="952" w:type="dxa"/>
            <w:vAlign w:val="center"/>
          </w:tcPr>
          <w:p w14:paraId="185F2B6A" w14:textId="77777777" w:rsidR="006E77F2" w:rsidRPr="003C5ABC" w:rsidRDefault="006E77F2" w:rsidP="0084387F">
            <w:pPr>
              <w:pStyle w:val="TableParagraph"/>
              <w:spacing w:before="1"/>
            </w:pPr>
            <w:r w:rsidRPr="003C5ABC">
              <w:t>2,165</w:t>
            </w:r>
          </w:p>
        </w:tc>
        <w:tc>
          <w:tcPr>
            <w:tcW w:w="953" w:type="dxa"/>
            <w:vAlign w:val="center"/>
          </w:tcPr>
          <w:p w14:paraId="16114F83" w14:textId="77777777" w:rsidR="006E77F2" w:rsidRPr="003C5ABC" w:rsidRDefault="006E77F2" w:rsidP="0084387F">
            <w:pPr>
              <w:pStyle w:val="TableParagraph"/>
              <w:spacing w:before="1"/>
            </w:pPr>
            <w:r w:rsidRPr="003C5ABC">
              <w:t>2,079</w:t>
            </w:r>
          </w:p>
        </w:tc>
        <w:tc>
          <w:tcPr>
            <w:tcW w:w="1065" w:type="dxa"/>
            <w:vAlign w:val="center"/>
          </w:tcPr>
          <w:p w14:paraId="31240B70" w14:textId="77777777" w:rsidR="006E77F2" w:rsidRPr="003C5ABC" w:rsidRDefault="006E77F2" w:rsidP="0084387F">
            <w:pPr>
              <w:pStyle w:val="TableParagraph"/>
              <w:spacing w:before="1"/>
            </w:pPr>
            <w:r w:rsidRPr="003C5ABC">
              <w:t>0,086</w:t>
            </w:r>
          </w:p>
        </w:tc>
        <w:tc>
          <w:tcPr>
            <w:tcW w:w="951" w:type="dxa"/>
            <w:vAlign w:val="center"/>
          </w:tcPr>
          <w:p w14:paraId="4ED7A007" w14:textId="77777777" w:rsidR="006E77F2" w:rsidRPr="003C5ABC" w:rsidRDefault="006E77F2" w:rsidP="0084387F">
            <w:pPr>
              <w:pStyle w:val="TableParagraph"/>
              <w:spacing w:before="1"/>
            </w:pPr>
            <w:r w:rsidRPr="003C5ABC">
              <w:t>2,165</w:t>
            </w:r>
          </w:p>
        </w:tc>
      </w:tr>
      <w:tr w:rsidR="006E77F2" w:rsidRPr="003C5ABC" w14:paraId="7721BD93" w14:textId="77777777" w:rsidTr="0084387F">
        <w:trPr>
          <w:gridAfter w:val="1"/>
          <w:wAfter w:w="7" w:type="dxa"/>
          <w:trHeight w:val="292"/>
          <w:jc w:val="center"/>
        </w:trPr>
        <w:tc>
          <w:tcPr>
            <w:tcW w:w="3529" w:type="dxa"/>
            <w:vAlign w:val="center"/>
          </w:tcPr>
          <w:p w14:paraId="789BC50E" w14:textId="77777777" w:rsidR="006E77F2" w:rsidRPr="003C5ABC" w:rsidRDefault="006E77F2" w:rsidP="0084387F">
            <w:pPr>
              <w:pStyle w:val="TableParagraph"/>
              <w:ind w:left="167" w:right="110"/>
              <w:jc w:val="left"/>
            </w:pPr>
            <w:r w:rsidRPr="003C5ABC">
              <w:t>В том числе МКП «Благоустройство»</w:t>
            </w:r>
          </w:p>
        </w:tc>
        <w:tc>
          <w:tcPr>
            <w:tcW w:w="983" w:type="dxa"/>
            <w:vAlign w:val="center"/>
          </w:tcPr>
          <w:p w14:paraId="0AE3972F" w14:textId="77777777" w:rsidR="006E77F2" w:rsidRPr="003C5ABC" w:rsidRDefault="006E77F2" w:rsidP="0084387F">
            <w:pPr>
              <w:pStyle w:val="TableParagraph"/>
              <w:spacing w:before="1"/>
            </w:pPr>
            <w:r w:rsidRPr="003C5ABC">
              <w:t>1,582</w:t>
            </w:r>
          </w:p>
        </w:tc>
        <w:tc>
          <w:tcPr>
            <w:tcW w:w="989" w:type="dxa"/>
            <w:vAlign w:val="center"/>
          </w:tcPr>
          <w:p w14:paraId="582BAB88" w14:textId="77777777" w:rsidR="006E77F2" w:rsidRPr="003C5ABC" w:rsidRDefault="006E77F2" w:rsidP="0084387F">
            <w:pPr>
              <w:pStyle w:val="TableParagraph"/>
              <w:spacing w:before="1"/>
            </w:pPr>
            <w:r w:rsidRPr="003C5ABC">
              <w:t>0,086</w:t>
            </w:r>
          </w:p>
        </w:tc>
        <w:tc>
          <w:tcPr>
            <w:tcW w:w="948" w:type="dxa"/>
            <w:vAlign w:val="center"/>
          </w:tcPr>
          <w:p w14:paraId="1E6068DC" w14:textId="77777777" w:rsidR="006E77F2" w:rsidRPr="003C5ABC" w:rsidRDefault="006E77F2" w:rsidP="0084387F">
            <w:pPr>
              <w:pStyle w:val="TableParagraph"/>
              <w:spacing w:before="1"/>
            </w:pPr>
            <w:r w:rsidRPr="003C5ABC">
              <w:t>1,668</w:t>
            </w:r>
          </w:p>
        </w:tc>
        <w:tc>
          <w:tcPr>
            <w:tcW w:w="904" w:type="dxa"/>
            <w:vAlign w:val="center"/>
          </w:tcPr>
          <w:p w14:paraId="73A37B56" w14:textId="77777777" w:rsidR="006E77F2" w:rsidRPr="003C5ABC" w:rsidRDefault="006E77F2" w:rsidP="0084387F">
            <w:pPr>
              <w:pStyle w:val="TableParagraph"/>
              <w:spacing w:before="1"/>
            </w:pPr>
            <w:r w:rsidRPr="003C5ABC">
              <w:t>1,582</w:t>
            </w:r>
          </w:p>
        </w:tc>
        <w:tc>
          <w:tcPr>
            <w:tcW w:w="972" w:type="dxa"/>
            <w:vAlign w:val="center"/>
          </w:tcPr>
          <w:p w14:paraId="61BF9404" w14:textId="77777777" w:rsidR="006E77F2" w:rsidRPr="003C5ABC" w:rsidRDefault="006E77F2" w:rsidP="0084387F">
            <w:pPr>
              <w:pStyle w:val="TableParagraph"/>
              <w:spacing w:before="1"/>
            </w:pPr>
            <w:r w:rsidRPr="003C5ABC">
              <w:t>0,086</w:t>
            </w:r>
          </w:p>
        </w:tc>
        <w:tc>
          <w:tcPr>
            <w:tcW w:w="952" w:type="dxa"/>
            <w:vAlign w:val="center"/>
          </w:tcPr>
          <w:p w14:paraId="0D9E4E60" w14:textId="77777777" w:rsidR="006E77F2" w:rsidRPr="003C5ABC" w:rsidRDefault="006E77F2" w:rsidP="0084387F">
            <w:pPr>
              <w:pStyle w:val="TableParagraph"/>
              <w:spacing w:before="1"/>
            </w:pPr>
            <w:r w:rsidRPr="003C5ABC">
              <w:t>1,668</w:t>
            </w:r>
          </w:p>
        </w:tc>
        <w:tc>
          <w:tcPr>
            <w:tcW w:w="953" w:type="dxa"/>
            <w:vAlign w:val="center"/>
          </w:tcPr>
          <w:p w14:paraId="0D316217" w14:textId="77777777" w:rsidR="006E77F2" w:rsidRPr="003C5ABC" w:rsidRDefault="006E77F2" w:rsidP="0084387F">
            <w:pPr>
              <w:pStyle w:val="TableParagraph"/>
              <w:spacing w:before="1"/>
            </w:pPr>
            <w:r w:rsidRPr="003C5ABC">
              <w:t>1,582</w:t>
            </w:r>
          </w:p>
        </w:tc>
        <w:tc>
          <w:tcPr>
            <w:tcW w:w="1065" w:type="dxa"/>
            <w:vAlign w:val="center"/>
          </w:tcPr>
          <w:p w14:paraId="3A8CBC16" w14:textId="77777777" w:rsidR="006E77F2" w:rsidRPr="003C5ABC" w:rsidRDefault="006E77F2" w:rsidP="0084387F">
            <w:pPr>
              <w:pStyle w:val="TableParagraph"/>
              <w:spacing w:before="1"/>
            </w:pPr>
            <w:r w:rsidRPr="003C5ABC">
              <w:t>0,086</w:t>
            </w:r>
          </w:p>
        </w:tc>
        <w:tc>
          <w:tcPr>
            <w:tcW w:w="951" w:type="dxa"/>
            <w:vAlign w:val="center"/>
          </w:tcPr>
          <w:p w14:paraId="44186684" w14:textId="77777777" w:rsidR="006E77F2" w:rsidRPr="003C5ABC" w:rsidRDefault="006E77F2" w:rsidP="0084387F">
            <w:pPr>
              <w:pStyle w:val="TableParagraph"/>
              <w:spacing w:before="1"/>
            </w:pPr>
            <w:r w:rsidRPr="003C5ABC">
              <w:t>1,668</w:t>
            </w:r>
          </w:p>
        </w:tc>
      </w:tr>
    </w:tbl>
    <w:p w14:paraId="6472B89F" w14:textId="77777777" w:rsidR="00EA2A58" w:rsidRDefault="00EA2A58" w:rsidP="00EA2A58">
      <w:pPr>
        <w:rPr>
          <w:sz w:val="24"/>
        </w:rPr>
      </w:pPr>
    </w:p>
    <w:p w14:paraId="20218E4B" w14:textId="77777777" w:rsidR="00EA2A58" w:rsidRPr="003C5ABC" w:rsidRDefault="00EA2A58" w:rsidP="00EA2A58">
      <w:pPr>
        <w:rPr>
          <w:sz w:val="24"/>
        </w:rPr>
        <w:sectPr w:rsidR="00EA2A58" w:rsidRPr="003C5ABC" w:rsidSect="00796BAC">
          <w:footerReference w:type="default" r:id="rId29"/>
          <w:pgSz w:w="16840" w:h="11910" w:orient="landscape"/>
          <w:pgMar w:top="1000" w:right="180" w:bottom="520" w:left="600" w:header="0" w:footer="333" w:gutter="0"/>
          <w:pgNumType w:start="41"/>
          <w:cols w:space="720"/>
        </w:sectPr>
      </w:pPr>
    </w:p>
    <w:p w14:paraId="425CA79E" w14:textId="77777777" w:rsidR="00EA2A58" w:rsidRPr="003C5ABC" w:rsidRDefault="00EA2A58" w:rsidP="00EA2A58">
      <w:pPr>
        <w:pStyle w:val="a3"/>
        <w:spacing w:line="360" w:lineRule="auto"/>
        <w:ind w:firstLine="709"/>
        <w:jc w:val="both"/>
      </w:pPr>
      <w:r w:rsidRPr="003C5ABC">
        <w:lastRenderedPageBreak/>
        <w:t>Данные по затратам тепловой мощности на хозяйственные нужды тепловых сетей отсутствуют.</w:t>
      </w:r>
    </w:p>
    <w:p w14:paraId="7797201A" w14:textId="77777777" w:rsidR="00EA2A58" w:rsidRPr="003C5ABC" w:rsidRDefault="00EA2A58" w:rsidP="00EA2A58">
      <w:pPr>
        <w:pStyle w:val="a3"/>
        <w:spacing w:line="360" w:lineRule="auto"/>
        <w:ind w:firstLine="709"/>
        <w:jc w:val="both"/>
      </w:pPr>
      <w:r w:rsidRPr="003C5ABC">
        <w:t>Значения резервов тепловой мощности источников теплоснабжения городского округа представлены в таблицах 2.5-2.</w:t>
      </w:r>
      <w:r w:rsidR="005524DE">
        <w:t>11</w:t>
      </w:r>
      <w:r w:rsidRPr="003C5ABC">
        <w:t>.</w:t>
      </w:r>
    </w:p>
    <w:p w14:paraId="7BB77F20" w14:textId="77777777" w:rsidR="00EA2A58" w:rsidRPr="003C5ABC" w:rsidRDefault="00EA2A58" w:rsidP="00EA2A58">
      <w:pPr>
        <w:pStyle w:val="a3"/>
        <w:spacing w:line="360" w:lineRule="auto"/>
        <w:ind w:firstLine="709"/>
        <w:jc w:val="both"/>
      </w:pPr>
      <w:r w:rsidRPr="003C5ABC">
        <w:t>Из таблиц 2.5-2.</w:t>
      </w:r>
      <w:r w:rsidR="005524DE">
        <w:t>11</w:t>
      </w:r>
      <w:r w:rsidRPr="003C5ABC">
        <w:t>. следует, что суммарные резервы тепловой мощности сохраняются при развитии систем теплоснабжения на всех этапах реализации схемы теплоснабжения городского округа. Недостаток резерва тепловой мощности по городскому округу наблюдается в 2020 г.</w:t>
      </w:r>
    </w:p>
    <w:p w14:paraId="71840DCB" w14:textId="77777777" w:rsidR="00EA2A58" w:rsidRPr="003C5ABC" w:rsidRDefault="00EA2A58" w:rsidP="00EA2A58">
      <w:pPr>
        <w:pStyle w:val="a3"/>
        <w:spacing w:line="360" w:lineRule="auto"/>
        <w:ind w:firstLine="709"/>
        <w:jc w:val="both"/>
      </w:pPr>
      <w:r w:rsidRPr="003C5ABC">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14:paraId="72122612" w14:textId="77777777" w:rsidR="00EA2A58" w:rsidRPr="003C5ABC" w:rsidRDefault="00EA2A58" w:rsidP="00EA2A58">
      <w:pPr>
        <w:pStyle w:val="a3"/>
        <w:spacing w:line="360" w:lineRule="auto"/>
        <w:ind w:firstLine="709"/>
        <w:jc w:val="both"/>
      </w:pPr>
      <w:r w:rsidRPr="003C5ABC">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14:paraId="3D4B6E29" w14:textId="77777777" w:rsidR="00F8392D" w:rsidRPr="003C5ABC" w:rsidRDefault="00F8392D" w:rsidP="00F8392D">
      <w:pPr>
        <w:pStyle w:val="a3"/>
        <w:spacing w:line="360" w:lineRule="auto"/>
        <w:ind w:firstLine="709"/>
        <w:jc w:val="both"/>
      </w:pPr>
      <w:r w:rsidRPr="003C5ABC">
        <w:t xml:space="preserve">Существующие и перспективные режимы загрузки источников тепловой энергии по присоединенной нагрузке определялись в процентах от располагаемой мощности. Результаты расчетов приведены в таблице </w:t>
      </w:r>
      <w:r w:rsidR="005524DE">
        <w:t>2</w:t>
      </w:r>
      <w:r w:rsidRPr="003C5ABC">
        <w:t>.</w:t>
      </w:r>
      <w:r w:rsidR="005524DE">
        <w:t>15</w:t>
      </w:r>
      <w:r w:rsidRPr="003C5ABC">
        <w:t>.</w:t>
      </w:r>
    </w:p>
    <w:p w14:paraId="11CDEAD9" w14:textId="77777777" w:rsidR="00F8392D" w:rsidRPr="003C5ABC" w:rsidRDefault="00F8392D" w:rsidP="00F8392D">
      <w:pPr>
        <w:spacing w:line="360" w:lineRule="auto"/>
        <w:jc w:val="both"/>
        <w:rPr>
          <w:b/>
          <w:sz w:val="24"/>
        </w:rPr>
      </w:pPr>
      <w:r w:rsidRPr="003C5ABC">
        <w:rPr>
          <w:b/>
          <w:sz w:val="24"/>
        </w:rPr>
        <w:t xml:space="preserve">Таблица </w:t>
      </w:r>
      <w:r w:rsidR="005524DE">
        <w:rPr>
          <w:b/>
          <w:sz w:val="24"/>
        </w:rPr>
        <w:t>2</w:t>
      </w:r>
      <w:r w:rsidRPr="003C5ABC">
        <w:rPr>
          <w:b/>
          <w:sz w:val="24"/>
        </w:rPr>
        <w:t>.</w:t>
      </w:r>
      <w:r w:rsidR="005524DE">
        <w:rPr>
          <w:b/>
          <w:sz w:val="24"/>
        </w:rPr>
        <w:t>15</w:t>
      </w:r>
      <w:r w:rsidRPr="003C5ABC">
        <w:rPr>
          <w:b/>
          <w:sz w:val="24"/>
        </w:rPr>
        <w:t>. Существующие и перспективные режимы загрузки источников по присоединенной тепловой нагрузке на период 20</w:t>
      </w:r>
      <w:r w:rsidR="005524DE">
        <w:rPr>
          <w:b/>
          <w:sz w:val="24"/>
        </w:rPr>
        <w:t>20</w:t>
      </w:r>
      <w:r w:rsidRPr="003C5ABC">
        <w:rPr>
          <w:b/>
          <w:sz w:val="24"/>
        </w:rPr>
        <w:t>-2030 г.</w:t>
      </w:r>
    </w:p>
    <w:tbl>
      <w:tblPr>
        <w:tblW w:w="95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7"/>
        <w:gridCol w:w="1127"/>
        <w:gridCol w:w="1134"/>
        <w:gridCol w:w="1134"/>
      </w:tblGrid>
      <w:tr w:rsidR="005524DE" w:rsidRPr="003C5ABC" w14:paraId="6A008881" w14:textId="77777777" w:rsidTr="005524DE">
        <w:trPr>
          <w:trHeight w:val="440"/>
        </w:trPr>
        <w:tc>
          <w:tcPr>
            <w:tcW w:w="6177" w:type="dxa"/>
            <w:vMerge w:val="restart"/>
            <w:vAlign w:val="center"/>
          </w:tcPr>
          <w:p w14:paraId="23B7330B" w14:textId="77777777" w:rsidR="005524DE" w:rsidRPr="003C5ABC" w:rsidRDefault="005524DE" w:rsidP="0084387F">
            <w:pPr>
              <w:pStyle w:val="TableParagraph"/>
              <w:rPr>
                <w:b/>
                <w:sz w:val="20"/>
                <w:szCs w:val="20"/>
              </w:rPr>
            </w:pPr>
            <w:r w:rsidRPr="003C5ABC">
              <w:rPr>
                <w:b/>
                <w:sz w:val="20"/>
                <w:szCs w:val="20"/>
              </w:rPr>
              <w:t>Наименование котельной</w:t>
            </w:r>
          </w:p>
        </w:tc>
        <w:tc>
          <w:tcPr>
            <w:tcW w:w="3395" w:type="dxa"/>
            <w:gridSpan w:val="3"/>
            <w:tcBorders>
              <w:right w:val="single" w:sz="4" w:space="0" w:color="auto"/>
            </w:tcBorders>
            <w:vAlign w:val="center"/>
          </w:tcPr>
          <w:p w14:paraId="462DE6EA" w14:textId="77777777" w:rsidR="005524DE" w:rsidRPr="003C5ABC" w:rsidRDefault="005524DE" w:rsidP="0084387F">
            <w:pPr>
              <w:pStyle w:val="TableParagraph"/>
              <w:rPr>
                <w:b/>
                <w:sz w:val="20"/>
                <w:szCs w:val="20"/>
              </w:rPr>
            </w:pPr>
            <w:r w:rsidRPr="003C5ABC">
              <w:rPr>
                <w:b/>
                <w:sz w:val="20"/>
                <w:szCs w:val="20"/>
              </w:rPr>
              <w:t>Загрузка источников по присоединенной тепловой нагрузке, %</w:t>
            </w:r>
          </w:p>
        </w:tc>
      </w:tr>
      <w:tr w:rsidR="005524DE" w:rsidRPr="003C5ABC" w14:paraId="3085D159" w14:textId="77777777" w:rsidTr="005524DE">
        <w:trPr>
          <w:trHeight w:val="222"/>
        </w:trPr>
        <w:tc>
          <w:tcPr>
            <w:tcW w:w="6177" w:type="dxa"/>
            <w:vMerge/>
            <w:tcBorders>
              <w:top w:val="nil"/>
            </w:tcBorders>
            <w:vAlign w:val="center"/>
          </w:tcPr>
          <w:p w14:paraId="3181B37A" w14:textId="77777777" w:rsidR="005524DE" w:rsidRPr="003C5ABC" w:rsidRDefault="005524DE" w:rsidP="0084387F">
            <w:pPr>
              <w:jc w:val="center"/>
              <w:rPr>
                <w:sz w:val="20"/>
                <w:szCs w:val="20"/>
              </w:rPr>
            </w:pPr>
          </w:p>
        </w:tc>
        <w:tc>
          <w:tcPr>
            <w:tcW w:w="1127" w:type="dxa"/>
            <w:tcBorders>
              <w:left w:val="single" w:sz="4" w:space="0" w:color="auto"/>
            </w:tcBorders>
            <w:vAlign w:val="center"/>
          </w:tcPr>
          <w:p w14:paraId="57CF1766" w14:textId="77777777" w:rsidR="005524DE" w:rsidRPr="003C5ABC" w:rsidRDefault="005524DE" w:rsidP="0084387F">
            <w:pPr>
              <w:pStyle w:val="TableParagraph"/>
              <w:rPr>
                <w:b/>
                <w:sz w:val="20"/>
                <w:szCs w:val="20"/>
              </w:rPr>
            </w:pPr>
            <w:r w:rsidRPr="003C5ABC">
              <w:rPr>
                <w:b/>
                <w:sz w:val="20"/>
                <w:szCs w:val="20"/>
              </w:rPr>
              <w:t>2020 г.</w:t>
            </w:r>
          </w:p>
        </w:tc>
        <w:tc>
          <w:tcPr>
            <w:tcW w:w="1134" w:type="dxa"/>
            <w:vAlign w:val="center"/>
          </w:tcPr>
          <w:p w14:paraId="3EC19A38" w14:textId="77777777" w:rsidR="005524DE" w:rsidRPr="003C5ABC" w:rsidRDefault="005524DE" w:rsidP="0084387F">
            <w:pPr>
              <w:pStyle w:val="TableParagraph"/>
              <w:rPr>
                <w:b/>
                <w:sz w:val="20"/>
                <w:szCs w:val="20"/>
              </w:rPr>
            </w:pPr>
            <w:r w:rsidRPr="003C5ABC">
              <w:rPr>
                <w:b/>
                <w:sz w:val="20"/>
                <w:szCs w:val="20"/>
              </w:rPr>
              <w:t>2025 г.</w:t>
            </w:r>
          </w:p>
        </w:tc>
        <w:tc>
          <w:tcPr>
            <w:tcW w:w="1134" w:type="dxa"/>
            <w:vAlign w:val="center"/>
          </w:tcPr>
          <w:p w14:paraId="24461AFB" w14:textId="77777777" w:rsidR="005524DE" w:rsidRPr="003C5ABC" w:rsidRDefault="005524DE" w:rsidP="0084387F">
            <w:pPr>
              <w:pStyle w:val="TableParagraph"/>
              <w:rPr>
                <w:b/>
                <w:sz w:val="20"/>
                <w:szCs w:val="20"/>
              </w:rPr>
            </w:pPr>
            <w:r w:rsidRPr="003C5ABC">
              <w:rPr>
                <w:b/>
                <w:sz w:val="20"/>
                <w:szCs w:val="20"/>
              </w:rPr>
              <w:t>2030 г.</w:t>
            </w:r>
          </w:p>
        </w:tc>
      </w:tr>
      <w:tr w:rsidR="005524DE" w:rsidRPr="003C5ABC" w14:paraId="20BC7906" w14:textId="77777777" w:rsidTr="005524DE">
        <w:trPr>
          <w:trHeight w:val="635"/>
        </w:trPr>
        <w:tc>
          <w:tcPr>
            <w:tcW w:w="6177" w:type="dxa"/>
            <w:vAlign w:val="center"/>
          </w:tcPr>
          <w:p w14:paraId="18BD05B9" w14:textId="77777777" w:rsidR="005524DE" w:rsidRPr="003C5ABC" w:rsidRDefault="005524DE" w:rsidP="0084387F">
            <w:pPr>
              <w:pStyle w:val="TableParagraph"/>
              <w:ind w:left="92"/>
              <w:jc w:val="left"/>
              <w:rPr>
                <w:sz w:val="24"/>
              </w:rPr>
            </w:pPr>
            <w:r w:rsidRPr="003C5ABC">
              <w:rPr>
                <w:sz w:val="24"/>
              </w:rPr>
              <w:t xml:space="preserve">Котельная ППШ </w:t>
            </w:r>
            <w:r w:rsidRPr="003C5ABC">
              <w:t>ООО</w:t>
            </w:r>
            <w:r w:rsidRPr="003C5ABC">
              <w:rPr>
                <w:sz w:val="24"/>
              </w:rPr>
              <w:t xml:space="preserve"> «Кузбасская</w:t>
            </w:r>
          </w:p>
          <w:p w14:paraId="26913B23" w14:textId="77777777" w:rsidR="005524DE" w:rsidRPr="003C5ABC" w:rsidRDefault="005524DE" w:rsidP="0084387F">
            <w:pPr>
              <w:pStyle w:val="TableParagraph"/>
              <w:ind w:left="92"/>
              <w:jc w:val="left"/>
              <w:rPr>
                <w:sz w:val="24"/>
              </w:rPr>
            </w:pPr>
            <w:r w:rsidRPr="003C5ABC">
              <w:rPr>
                <w:sz w:val="24"/>
              </w:rPr>
              <w:t>Энергокомпания»</w:t>
            </w:r>
          </w:p>
        </w:tc>
        <w:tc>
          <w:tcPr>
            <w:tcW w:w="1127" w:type="dxa"/>
            <w:vAlign w:val="center"/>
          </w:tcPr>
          <w:p w14:paraId="2C9678A5" w14:textId="02386D2F" w:rsidR="005524DE" w:rsidRPr="003C5ABC" w:rsidRDefault="00FE486B" w:rsidP="0084387F">
            <w:pPr>
              <w:pStyle w:val="TableParagraph"/>
              <w:rPr>
                <w:sz w:val="24"/>
              </w:rPr>
            </w:pPr>
            <w:r>
              <w:rPr>
                <w:sz w:val="24"/>
              </w:rPr>
              <w:t>73</w:t>
            </w:r>
            <w:r w:rsidR="005524DE" w:rsidRPr="003C5ABC">
              <w:rPr>
                <w:sz w:val="24"/>
              </w:rPr>
              <w:t>,</w:t>
            </w:r>
            <w:r>
              <w:rPr>
                <w:sz w:val="24"/>
              </w:rPr>
              <w:t>3</w:t>
            </w:r>
          </w:p>
        </w:tc>
        <w:tc>
          <w:tcPr>
            <w:tcW w:w="1134" w:type="dxa"/>
            <w:vAlign w:val="center"/>
          </w:tcPr>
          <w:p w14:paraId="239F1DFF" w14:textId="7A85C078" w:rsidR="005524DE" w:rsidRPr="003C5ABC" w:rsidRDefault="00FE486B" w:rsidP="0084387F">
            <w:pPr>
              <w:pStyle w:val="TableParagraph"/>
              <w:rPr>
                <w:sz w:val="24"/>
              </w:rPr>
            </w:pPr>
            <w:r>
              <w:rPr>
                <w:sz w:val="24"/>
              </w:rPr>
              <w:t>76</w:t>
            </w:r>
            <w:r w:rsidR="005524DE" w:rsidRPr="003C5ABC">
              <w:rPr>
                <w:sz w:val="24"/>
              </w:rPr>
              <w:t>,</w:t>
            </w:r>
            <w:r>
              <w:rPr>
                <w:sz w:val="24"/>
              </w:rPr>
              <w:t>5</w:t>
            </w:r>
          </w:p>
        </w:tc>
        <w:tc>
          <w:tcPr>
            <w:tcW w:w="1134" w:type="dxa"/>
            <w:vAlign w:val="center"/>
          </w:tcPr>
          <w:p w14:paraId="2A4E8120" w14:textId="6303028A" w:rsidR="005524DE" w:rsidRPr="003C5ABC" w:rsidRDefault="00FE486B" w:rsidP="0084387F">
            <w:pPr>
              <w:pStyle w:val="TableParagraph"/>
              <w:rPr>
                <w:sz w:val="24"/>
              </w:rPr>
            </w:pPr>
            <w:r>
              <w:rPr>
                <w:sz w:val="24"/>
              </w:rPr>
              <w:t>77</w:t>
            </w:r>
            <w:r w:rsidR="005524DE" w:rsidRPr="003C5ABC">
              <w:rPr>
                <w:sz w:val="24"/>
              </w:rPr>
              <w:t>,</w:t>
            </w:r>
            <w:r>
              <w:rPr>
                <w:sz w:val="24"/>
              </w:rPr>
              <w:t>4</w:t>
            </w:r>
          </w:p>
        </w:tc>
      </w:tr>
      <w:tr w:rsidR="005524DE" w:rsidRPr="003C5ABC" w14:paraId="4B839CDA" w14:textId="77777777" w:rsidTr="005524DE">
        <w:trPr>
          <w:trHeight w:val="633"/>
        </w:trPr>
        <w:tc>
          <w:tcPr>
            <w:tcW w:w="6177" w:type="dxa"/>
            <w:vAlign w:val="center"/>
          </w:tcPr>
          <w:p w14:paraId="797BB132" w14:textId="77777777" w:rsidR="005524DE" w:rsidRPr="003C5ABC" w:rsidRDefault="005524DE" w:rsidP="0084387F">
            <w:pPr>
              <w:pStyle w:val="TableParagraph"/>
              <w:ind w:left="92" w:right="141"/>
              <w:jc w:val="left"/>
              <w:rPr>
                <w:sz w:val="24"/>
              </w:rPr>
            </w:pPr>
            <w:r w:rsidRPr="003C5ABC">
              <w:rPr>
                <w:sz w:val="24"/>
              </w:rPr>
              <w:t>Котельная ППШ-2 ООО «Кузбасская Энергокомпания»</w:t>
            </w:r>
          </w:p>
        </w:tc>
        <w:tc>
          <w:tcPr>
            <w:tcW w:w="1127" w:type="dxa"/>
            <w:vAlign w:val="center"/>
          </w:tcPr>
          <w:p w14:paraId="1949B916" w14:textId="17F27D4A" w:rsidR="005524DE" w:rsidRPr="003C5ABC" w:rsidRDefault="005524DE" w:rsidP="0084387F">
            <w:pPr>
              <w:pStyle w:val="TableParagraph"/>
              <w:rPr>
                <w:sz w:val="24"/>
              </w:rPr>
            </w:pPr>
            <w:r w:rsidRPr="003C5ABC">
              <w:rPr>
                <w:sz w:val="24"/>
              </w:rPr>
              <w:t>59,</w:t>
            </w:r>
            <w:r w:rsidR="00FE486B">
              <w:rPr>
                <w:sz w:val="24"/>
              </w:rPr>
              <w:t>2</w:t>
            </w:r>
          </w:p>
        </w:tc>
        <w:tc>
          <w:tcPr>
            <w:tcW w:w="1134" w:type="dxa"/>
            <w:vAlign w:val="center"/>
          </w:tcPr>
          <w:p w14:paraId="3C4E4674" w14:textId="6C949E34" w:rsidR="005524DE" w:rsidRPr="003C5ABC" w:rsidRDefault="00FE486B" w:rsidP="0084387F">
            <w:pPr>
              <w:pStyle w:val="TableParagraph"/>
              <w:rPr>
                <w:sz w:val="24"/>
              </w:rPr>
            </w:pPr>
            <w:r>
              <w:rPr>
                <w:sz w:val="24"/>
              </w:rPr>
              <w:t>59</w:t>
            </w:r>
            <w:r w:rsidR="005524DE" w:rsidRPr="003C5ABC">
              <w:rPr>
                <w:sz w:val="24"/>
              </w:rPr>
              <w:t>,</w:t>
            </w:r>
            <w:r>
              <w:rPr>
                <w:sz w:val="24"/>
              </w:rPr>
              <w:t>2</w:t>
            </w:r>
          </w:p>
        </w:tc>
        <w:tc>
          <w:tcPr>
            <w:tcW w:w="1134" w:type="dxa"/>
            <w:vAlign w:val="center"/>
          </w:tcPr>
          <w:p w14:paraId="21F1923B" w14:textId="488C35D1" w:rsidR="005524DE" w:rsidRPr="003C5ABC" w:rsidRDefault="00FE486B" w:rsidP="0084387F">
            <w:pPr>
              <w:pStyle w:val="TableParagraph"/>
              <w:rPr>
                <w:sz w:val="24"/>
              </w:rPr>
            </w:pPr>
            <w:r>
              <w:rPr>
                <w:sz w:val="24"/>
              </w:rPr>
              <w:t>59</w:t>
            </w:r>
            <w:r w:rsidRPr="003C5ABC">
              <w:rPr>
                <w:sz w:val="24"/>
              </w:rPr>
              <w:t>,</w:t>
            </w:r>
            <w:r>
              <w:rPr>
                <w:sz w:val="24"/>
              </w:rPr>
              <w:t>2</w:t>
            </w:r>
          </w:p>
        </w:tc>
      </w:tr>
      <w:tr w:rsidR="005524DE" w:rsidRPr="003C5ABC" w14:paraId="413DA0CB" w14:textId="77777777" w:rsidTr="005524DE">
        <w:trPr>
          <w:trHeight w:val="635"/>
        </w:trPr>
        <w:tc>
          <w:tcPr>
            <w:tcW w:w="6177" w:type="dxa"/>
            <w:vAlign w:val="center"/>
          </w:tcPr>
          <w:p w14:paraId="1325329C" w14:textId="77777777" w:rsidR="005524DE" w:rsidRPr="003C5ABC" w:rsidRDefault="005524DE" w:rsidP="005524DE">
            <w:pPr>
              <w:pStyle w:val="TableParagraph"/>
              <w:ind w:left="92"/>
              <w:jc w:val="left"/>
              <w:rPr>
                <w:sz w:val="24"/>
              </w:rPr>
            </w:pPr>
            <w:r w:rsidRPr="003C5ABC">
              <w:rPr>
                <w:sz w:val="24"/>
              </w:rPr>
              <w:t xml:space="preserve">Котельная №28 </w:t>
            </w:r>
            <w:r w:rsidRPr="003C5ABC">
              <w:t>ООО</w:t>
            </w:r>
            <w:r w:rsidRPr="003C5ABC">
              <w:rPr>
                <w:sz w:val="24"/>
              </w:rPr>
              <w:t xml:space="preserve"> «Кузбасская</w:t>
            </w:r>
            <w:r>
              <w:rPr>
                <w:sz w:val="24"/>
              </w:rPr>
              <w:t xml:space="preserve"> </w:t>
            </w:r>
            <w:r w:rsidRPr="003C5ABC">
              <w:rPr>
                <w:sz w:val="24"/>
              </w:rPr>
              <w:t>Энергокомпания»</w:t>
            </w:r>
          </w:p>
        </w:tc>
        <w:tc>
          <w:tcPr>
            <w:tcW w:w="1127" w:type="dxa"/>
            <w:vAlign w:val="center"/>
          </w:tcPr>
          <w:p w14:paraId="1513553A" w14:textId="0B5518EB" w:rsidR="005524DE" w:rsidRPr="003C5ABC" w:rsidRDefault="00FE486B" w:rsidP="0084387F">
            <w:pPr>
              <w:pStyle w:val="TableParagraph"/>
              <w:rPr>
                <w:sz w:val="24"/>
              </w:rPr>
            </w:pPr>
            <w:r>
              <w:rPr>
                <w:sz w:val="24"/>
              </w:rPr>
              <w:t>88</w:t>
            </w:r>
            <w:r w:rsidR="005524DE" w:rsidRPr="003C5ABC">
              <w:rPr>
                <w:sz w:val="24"/>
              </w:rPr>
              <w:t>,</w:t>
            </w:r>
            <w:r>
              <w:rPr>
                <w:sz w:val="24"/>
              </w:rPr>
              <w:t>8</w:t>
            </w:r>
          </w:p>
        </w:tc>
        <w:tc>
          <w:tcPr>
            <w:tcW w:w="1134" w:type="dxa"/>
            <w:vAlign w:val="center"/>
          </w:tcPr>
          <w:p w14:paraId="21B961A5" w14:textId="4AD447EB" w:rsidR="005524DE" w:rsidRPr="003C5ABC" w:rsidRDefault="00FE486B" w:rsidP="0084387F">
            <w:pPr>
              <w:pStyle w:val="TableParagraph"/>
              <w:rPr>
                <w:sz w:val="24"/>
              </w:rPr>
            </w:pPr>
            <w:r>
              <w:rPr>
                <w:sz w:val="24"/>
              </w:rPr>
              <w:t>88</w:t>
            </w:r>
            <w:r w:rsidRPr="003C5ABC">
              <w:rPr>
                <w:sz w:val="24"/>
              </w:rPr>
              <w:t>,</w:t>
            </w:r>
            <w:r>
              <w:rPr>
                <w:sz w:val="24"/>
              </w:rPr>
              <w:t>8</w:t>
            </w:r>
          </w:p>
        </w:tc>
        <w:tc>
          <w:tcPr>
            <w:tcW w:w="1134" w:type="dxa"/>
            <w:vAlign w:val="center"/>
          </w:tcPr>
          <w:p w14:paraId="5FE3CD08" w14:textId="11F98057" w:rsidR="005524DE" w:rsidRPr="003C5ABC" w:rsidRDefault="00FE486B" w:rsidP="0084387F">
            <w:pPr>
              <w:pStyle w:val="TableParagraph"/>
              <w:rPr>
                <w:sz w:val="24"/>
              </w:rPr>
            </w:pPr>
            <w:r>
              <w:rPr>
                <w:sz w:val="24"/>
              </w:rPr>
              <w:t>88</w:t>
            </w:r>
            <w:r w:rsidRPr="003C5ABC">
              <w:rPr>
                <w:sz w:val="24"/>
              </w:rPr>
              <w:t>,</w:t>
            </w:r>
            <w:r>
              <w:rPr>
                <w:sz w:val="24"/>
              </w:rPr>
              <w:t>8</w:t>
            </w:r>
          </w:p>
        </w:tc>
      </w:tr>
      <w:tr w:rsidR="005524DE" w:rsidRPr="003C5ABC" w14:paraId="4D1C4355" w14:textId="77777777" w:rsidTr="005524DE">
        <w:trPr>
          <w:trHeight w:val="635"/>
        </w:trPr>
        <w:tc>
          <w:tcPr>
            <w:tcW w:w="6177" w:type="dxa"/>
            <w:vAlign w:val="center"/>
          </w:tcPr>
          <w:p w14:paraId="744E735E" w14:textId="77777777" w:rsidR="005524DE" w:rsidRPr="003C5ABC" w:rsidRDefault="005524DE" w:rsidP="005524DE">
            <w:pPr>
              <w:pStyle w:val="TableParagraph"/>
              <w:ind w:left="92"/>
              <w:jc w:val="left"/>
              <w:rPr>
                <w:sz w:val="24"/>
              </w:rPr>
            </w:pPr>
            <w:r w:rsidRPr="003C5ABC">
              <w:rPr>
                <w:sz w:val="24"/>
              </w:rPr>
              <w:t xml:space="preserve">Котельная №29 </w:t>
            </w:r>
            <w:r w:rsidRPr="003C5ABC">
              <w:t>ООО</w:t>
            </w:r>
            <w:r w:rsidRPr="003C5ABC">
              <w:rPr>
                <w:sz w:val="24"/>
              </w:rPr>
              <w:t xml:space="preserve"> «Кузбасская</w:t>
            </w:r>
            <w:r>
              <w:rPr>
                <w:sz w:val="24"/>
              </w:rPr>
              <w:t xml:space="preserve"> </w:t>
            </w:r>
            <w:r w:rsidRPr="003C5ABC">
              <w:rPr>
                <w:sz w:val="24"/>
              </w:rPr>
              <w:t>Энергокомпания»</w:t>
            </w:r>
          </w:p>
        </w:tc>
        <w:tc>
          <w:tcPr>
            <w:tcW w:w="1127" w:type="dxa"/>
            <w:vAlign w:val="center"/>
          </w:tcPr>
          <w:p w14:paraId="00ACE55F" w14:textId="18D72DEE" w:rsidR="005524DE" w:rsidRPr="003C5ABC" w:rsidRDefault="00FE486B" w:rsidP="0084387F">
            <w:pPr>
              <w:pStyle w:val="TableParagraph"/>
              <w:rPr>
                <w:sz w:val="24"/>
              </w:rPr>
            </w:pPr>
            <w:r>
              <w:rPr>
                <w:sz w:val="24"/>
              </w:rPr>
              <w:t>90,1</w:t>
            </w:r>
          </w:p>
        </w:tc>
        <w:tc>
          <w:tcPr>
            <w:tcW w:w="1134" w:type="dxa"/>
            <w:vAlign w:val="center"/>
          </w:tcPr>
          <w:p w14:paraId="03E829AF" w14:textId="6FC231FA" w:rsidR="005524DE" w:rsidRPr="003C5ABC" w:rsidRDefault="00FE486B" w:rsidP="0084387F">
            <w:pPr>
              <w:pStyle w:val="TableParagraph"/>
              <w:rPr>
                <w:sz w:val="24"/>
              </w:rPr>
            </w:pPr>
            <w:r>
              <w:rPr>
                <w:sz w:val="24"/>
              </w:rPr>
              <w:t>9</w:t>
            </w:r>
            <w:r w:rsidR="005524DE" w:rsidRPr="003C5ABC">
              <w:rPr>
                <w:sz w:val="24"/>
              </w:rPr>
              <w:t>1,</w:t>
            </w:r>
            <w:r>
              <w:rPr>
                <w:sz w:val="24"/>
              </w:rPr>
              <w:t>7</w:t>
            </w:r>
          </w:p>
        </w:tc>
        <w:tc>
          <w:tcPr>
            <w:tcW w:w="1134" w:type="dxa"/>
            <w:vAlign w:val="center"/>
          </w:tcPr>
          <w:p w14:paraId="7C93CC94" w14:textId="182334B3" w:rsidR="005524DE" w:rsidRPr="003C5ABC" w:rsidRDefault="00FE486B" w:rsidP="0084387F">
            <w:pPr>
              <w:pStyle w:val="TableParagraph"/>
              <w:rPr>
                <w:sz w:val="24"/>
              </w:rPr>
            </w:pPr>
            <w:r>
              <w:rPr>
                <w:sz w:val="24"/>
              </w:rPr>
              <w:t>9</w:t>
            </w:r>
            <w:r w:rsidR="005524DE" w:rsidRPr="003C5ABC">
              <w:rPr>
                <w:sz w:val="24"/>
              </w:rPr>
              <w:t>1,</w:t>
            </w:r>
            <w:r>
              <w:rPr>
                <w:sz w:val="24"/>
              </w:rPr>
              <w:t>7</w:t>
            </w:r>
          </w:p>
        </w:tc>
      </w:tr>
      <w:tr w:rsidR="005524DE" w:rsidRPr="003C5ABC" w14:paraId="624124DE" w14:textId="77777777" w:rsidTr="005524DE">
        <w:trPr>
          <w:trHeight w:val="633"/>
        </w:trPr>
        <w:tc>
          <w:tcPr>
            <w:tcW w:w="6177" w:type="dxa"/>
            <w:vAlign w:val="center"/>
          </w:tcPr>
          <w:p w14:paraId="504FEE51" w14:textId="77777777" w:rsidR="005524DE" w:rsidRPr="003C5ABC" w:rsidRDefault="005524DE" w:rsidP="005524DE">
            <w:pPr>
              <w:pStyle w:val="TableParagraph"/>
              <w:ind w:left="92"/>
              <w:jc w:val="left"/>
              <w:rPr>
                <w:sz w:val="24"/>
              </w:rPr>
            </w:pPr>
            <w:r w:rsidRPr="003C5ABC">
              <w:rPr>
                <w:sz w:val="24"/>
              </w:rPr>
              <w:lastRenderedPageBreak/>
              <w:t xml:space="preserve">Котельная №32 </w:t>
            </w:r>
            <w:r w:rsidRPr="003C5ABC">
              <w:t>ООО</w:t>
            </w:r>
            <w:r w:rsidRPr="003C5ABC">
              <w:rPr>
                <w:sz w:val="24"/>
              </w:rPr>
              <w:t xml:space="preserve"> «Кузбасская</w:t>
            </w:r>
            <w:r>
              <w:rPr>
                <w:sz w:val="24"/>
              </w:rPr>
              <w:t xml:space="preserve"> </w:t>
            </w:r>
            <w:r w:rsidRPr="003C5ABC">
              <w:rPr>
                <w:sz w:val="24"/>
              </w:rPr>
              <w:t>Энергокомпания»</w:t>
            </w:r>
          </w:p>
        </w:tc>
        <w:tc>
          <w:tcPr>
            <w:tcW w:w="1127" w:type="dxa"/>
            <w:vAlign w:val="center"/>
          </w:tcPr>
          <w:p w14:paraId="25767C7C" w14:textId="7902B7B0" w:rsidR="005524DE" w:rsidRPr="003C5ABC" w:rsidRDefault="00FE486B" w:rsidP="0084387F">
            <w:pPr>
              <w:pStyle w:val="TableParagraph"/>
              <w:rPr>
                <w:sz w:val="24"/>
              </w:rPr>
            </w:pPr>
            <w:r>
              <w:rPr>
                <w:sz w:val="24"/>
              </w:rPr>
              <w:t>6</w:t>
            </w:r>
            <w:r w:rsidR="005524DE" w:rsidRPr="003C5ABC">
              <w:rPr>
                <w:sz w:val="24"/>
              </w:rPr>
              <w:t>4,</w:t>
            </w:r>
            <w:r>
              <w:rPr>
                <w:sz w:val="24"/>
              </w:rPr>
              <w:t>2</w:t>
            </w:r>
          </w:p>
        </w:tc>
        <w:tc>
          <w:tcPr>
            <w:tcW w:w="1134" w:type="dxa"/>
            <w:vAlign w:val="center"/>
          </w:tcPr>
          <w:p w14:paraId="4D925978" w14:textId="5AF8CCD2" w:rsidR="005524DE" w:rsidRPr="003C5ABC" w:rsidRDefault="00FE486B" w:rsidP="0084387F">
            <w:pPr>
              <w:pStyle w:val="TableParagraph"/>
              <w:rPr>
                <w:sz w:val="24"/>
              </w:rPr>
            </w:pPr>
            <w:r>
              <w:rPr>
                <w:sz w:val="24"/>
              </w:rPr>
              <w:t>6</w:t>
            </w:r>
            <w:r w:rsidRPr="003C5ABC">
              <w:rPr>
                <w:sz w:val="24"/>
              </w:rPr>
              <w:t>4,</w:t>
            </w:r>
            <w:r>
              <w:rPr>
                <w:sz w:val="24"/>
              </w:rPr>
              <w:t>2</w:t>
            </w:r>
          </w:p>
        </w:tc>
        <w:tc>
          <w:tcPr>
            <w:tcW w:w="1134" w:type="dxa"/>
            <w:vAlign w:val="center"/>
          </w:tcPr>
          <w:p w14:paraId="027F21D2" w14:textId="5E65AF7F" w:rsidR="005524DE" w:rsidRPr="003C5ABC" w:rsidRDefault="00FE486B" w:rsidP="0084387F">
            <w:pPr>
              <w:pStyle w:val="TableParagraph"/>
              <w:rPr>
                <w:sz w:val="24"/>
              </w:rPr>
            </w:pPr>
            <w:r>
              <w:rPr>
                <w:sz w:val="24"/>
              </w:rPr>
              <w:t>6</w:t>
            </w:r>
            <w:r w:rsidRPr="003C5ABC">
              <w:rPr>
                <w:sz w:val="24"/>
              </w:rPr>
              <w:t>4,</w:t>
            </w:r>
            <w:r>
              <w:rPr>
                <w:sz w:val="24"/>
              </w:rPr>
              <w:t>2</w:t>
            </w:r>
          </w:p>
        </w:tc>
      </w:tr>
      <w:tr w:rsidR="005524DE" w:rsidRPr="003C5ABC" w14:paraId="7414EB86" w14:textId="77777777" w:rsidTr="005524DE">
        <w:trPr>
          <w:trHeight w:val="533"/>
        </w:trPr>
        <w:tc>
          <w:tcPr>
            <w:tcW w:w="6177" w:type="dxa"/>
            <w:tcBorders>
              <w:bottom w:val="single" w:sz="4" w:space="0" w:color="auto"/>
            </w:tcBorders>
            <w:vAlign w:val="center"/>
          </w:tcPr>
          <w:p w14:paraId="78303F99" w14:textId="77777777" w:rsidR="005524DE" w:rsidRPr="003C5ABC" w:rsidRDefault="005524DE" w:rsidP="0084387F">
            <w:pPr>
              <w:pStyle w:val="TableParagraph"/>
              <w:ind w:left="92"/>
              <w:jc w:val="left"/>
              <w:rPr>
                <w:sz w:val="24"/>
              </w:rPr>
            </w:pPr>
            <w:r w:rsidRPr="003C5ABC">
              <w:rPr>
                <w:sz w:val="24"/>
              </w:rPr>
              <w:t>Котельная шахты «Полысаевская»</w:t>
            </w:r>
          </w:p>
          <w:p w14:paraId="6E04D773" w14:textId="77777777" w:rsidR="005524DE" w:rsidRPr="003C5ABC" w:rsidRDefault="005524DE" w:rsidP="0084387F">
            <w:pPr>
              <w:pStyle w:val="TableParagraph"/>
              <w:ind w:left="92"/>
              <w:jc w:val="left"/>
              <w:rPr>
                <w:sz w:val="24"/>
              </w:rPr>
            </w:pPr>
            <w:r w:rsidRPr="003C5ABC">
              <w:rPr>
                <w:sz w:val="24"/>
              </w:rPr>
              <w:t>АО «СУЭК-Кузбасс» ПЕ «Спецналадка»</w:t>
            </w:r>
          </w:p>
        </w:tc>
        <w:tc>
          <w:tcPr>
            <w:tcW w:w="1127" w:type="dxa"/>
            <w:tcBorders>
              <w:bottom w:val="single" w:sz="4" w:space="0" w:color="auto"/>
            </w:tcBorders>
            <w:vAlign w:val="center"/>
          </w:tcPr>
          <w:p w14:paraId="4ACA552E" w14:textId="4EA40F04" w:rsidR="005524DE" w:rsidRPr="003C5ABC" w:rsidRDefault="005524DE" w:rsidP="0084387F">
            <w:pPr>
              <w:pStyle w:val="TableParagraph"/>
              <w:rPr>
                <w:sz w:val="24"/>
              </w:rPr>
            </w:pPr>
            <w:r w:rsidRPr="003C5ABC">
              <w:rPr>
                <w:sz w:val="24"/>
              </w:rPr>
              <w:t>2</w:t>
            </w:r>
            <w:r w:rsidR="00FE486B">
              <w:rPr>
                <w:sz w:val="24"/>
              </w:rPr>
              <w:t>7</w:t>
            </w:r>
            <w:r w:rsidRPr="003C5ABC">
              <w:rPr>
                <w:sz w:val="24"/>
              </w:rPr>
              <w:t>,</w:t>
            </w:r>
            <w:r w:rsidR="00FE486B">
              <w:rPr>
                <w:sz w:val="24"/>
              </w:rPr>
              <w:t>7</w:t>
            </w:r>
          </w:p>
        </w:tc>
        <w:tc>
          <w:tcPr>
            <w:tcW w:w="1134" w:type="dxa"/>
            <w:tcBorders>
              <w:bottom w:val="single" w:sz="4" w:space="0" w:color="auto"/>
            </w:tcBorders>
            <w:vAlign w:val="center"/>
          </w:tcPr>
          <w:p w14:paraId="4F32B009" w14:textId="47A8C612" w:rsidR="005524DE" w:rsidRPr="003C5ABC" w:rsidRDefault="005524DE" w:rsidP="0084387F">
            <w:pPr>
              <w:pStyle w:val="TableParagraph"/>
              <w:rPr>
                <w:sz w:val="24"/>
              </w:rPr>
            </w:pPr>
            <w:r w:rsidRPr="003C5ABC">
              <w:rPr>
                <w:sz w:val="24"/>
              </w:rPr>
              <w:t>2</w:t>
            </w:r>
            <w:r w:rsidR="00FE486B">
              <w:rPr>
                <w:sz w:val="24"/>
              </w:rPr>
              <w:t>9</w:t>
            </w:r>
            <w:r w:rsidRPr="003C5ABC">
              <w:rPr>
                <w:sz w:val="24"/>
              </w:rPr>
              <w:t>,</w:t>
            </w:r>
            <w:r w:rsidR="00FE486B">
              <w:rPr>
                <w:sz w:val="24"/>
              </w:rPr>
              <w:t>4</w:t>
            </w:r>
          </w:p>
        </w:tc>
        <w:tc>
          <w:tcPr>
            <w:tcW w:w="1134" w:type="dxa"/>
            <w:tcBorders>
              <w:bottom w:val="single" w:sz="4" w:space="0" w:color="auto"/>
            </w:tcBorders>
            <w:vAlign w:val="center"/>
          </w:tcPr>
          <w:p w14:paraId="66981971" w14:textId="57234E5E" w:rsidR="005524DE" w:rsidRPr="003C5ABC" w:rsidRDefault="005524DE" w:rsidP="0084387F">
            <w:pPr>
              <w:pStyle w:val="TableParagraph"/>
              <w:rPr>
                <w:sz w:val="24"/>
              </w:rPr>
            </w:pPr>
            <w:r w:rsidRPr="003C5ABC">
              <w:rPr>
                <w:sz w:val="24"/>
              </w:rPr>
              <w:t>2</w:t>
            </w:r>
            <w:r w:rsidR="00FE486B">
              <w:rPr>
                <w:sz w:val="24"/>
              </w:rPr>
              <w:t>9</w:t>
            </w:r>
            <w:r w:rsidRPr="003C5ABC">
              <w:rPr>
                <w:sz w:val="24"/>
              </w:rPr>
              <w:t>,</w:t>
            </w:r>
            <w:r w:rsidR="00FE486B">
              <w:rPr>
                <w:sz w:val="24"/>
              </w:rPr>
              <w:t>4</w:t>
            </w:r>
          </w:p>
        </w:tc>
      </w:tr>
      <w:tr w:rsidR="005524DE" w:rsidRPr="003C5ABC" w14:paraId="554C620E" w14:textId="77777777" w:rsidTr="005524DE">
        <w:trPr>
          <w:trHeight w:val="399"/>
        </w:trPr>
        <w:tc>
          <w:tcPr>
            <w:tcW w:w="6177" w:type="dxa"/>
            <w:tcBorders>
              <w:top w:val="single" w:sz="4" w:space="0" w:color="auto"/>
              <w:left w:val="single" w:sz="4" w:space="0" w:color="auto"/>
              <w:bottom w:val="single" w:sz="4" w:space="0" w:color="auto"/>
              <w:right w:val="single" w:sz="4" w:space="0" w:color="auto"/>
            </w:tcBorders>
            <w:vAlign w:val="center"/>
          </w:tcPr>
          <w:p w14:paraId="619C6DF6" w14:textId="5930528C" w:rsidR="005524DE" w:rsidRPr="003C5ABC" w:rsidRDefault="005524DE" w:rsidP="0084387F">
            <w:pPr>
              <w:pStyle w:val="TableParagraph"/>
              <w:ind w:left="92"/>
              <w:jc w:val="left"/>
              <w:rPr>
                <w:sz w:val="24"/>
              </w:rPr>
            </w:pPr>
            <w:r w:rsidRPr="003C5ABC">
              <w:rPr>
                <w:sz w:val="24"/>
              </w:rPr>
              <w:t xml:space="preserve">Блочно-модульная котельная </w:t>
            </w:r>
            <w:r w:rsidR="00AB768F">
              <w:rPr>
                <w:sz w:val="24"/>
              </w:rPr>
              <w:t>3</w:t>
            </w:r>
            <w:r w:rsidRPr="003C5ABC">
              <w:rPr>
                <w:sz w:val="24"/>
              </w:rPr>
              <w:t xml:space="preserve"> МВт в мкр. Поповка</w:t>
            </w:r>
          </w:p>
        </w:tc>
        <w:tc>
          <w:tcPr>
            <w:tcW w:w="1127" w:type="dxa"/>
            <w:tcBorders>
              <w:top w:val="single" w:sz="4" w:space="0" w:color="auto"/>
              <w:left w:val="single" w:sz="4" w:space="0" w:color="auto"/>
              <w:bottom w:val="single" w:sz="4" w:space="0" w:color="auto"/>
              <w:right w:val="single" w:sz="4" w:space="0" w:color="auto"/>
            </w:tcBorders>
            <w:vAlign w:val="center"/>
          </w:tcPr>
          <w:p w14:paraId="493360FD" w14:textId="77777777" w:rsidR="005524DE" w:rsidRPr="003C5ABC" w:rsidRDefault="005524DE" w:rsidP="0084387F">
            <w:pPr>
              <w:pStyle w:val="TableParagraph"/>
              <w:rPr>
                <w:sz w:val="24"/>
              </w:rPr>
            </w:pPr>
            <w:r w:rsidRPr="003C5ABC">
              <w:rPr>
                <w:sz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31CB5F5" w14:textId="47AA5715" w:rsidR="005524DE" w:rsidRPr="003C5ABC" w:rsidRDefault="00AB768F" w:rsidP="0084387F">
            <w:pPr>
              <w:pStyle w:val="TableParagraph"/>
              <w:rPr>
                <w:sz w:val="24"/>
              </w:rPr>
            </w:pPr>
            <w:r>
              <w:rPr>
                <w:sz w:val="24"/>
              </w:rPr>
              <w:t>43,3</w:t>
            </w:r>
          </w:p>
        </w:tc>
        <w:tc>
          <w:tcPr>
            <w:tcW w:w="1134" w:type="dxa"/>
            <w:tcBorders>
              <w:top w:val="single" w:sz="4" w:space="0" w:color="auto"/>
              <w:left w:val="single" w:sz="4" w:space="0" w:color="auto"/>
              <w:bottom w:val="single" w:sz="4" w:space="0" w:color="auto"/>
              <w:right w:val="single" w:sz="4" w:space="0" w:color="auto"/>
            </w:tcBorders>
            <w:vAlign w:val="center"/>
          </w:tcPr>
          <w:p w14:paraId="0F7D4F00" w14:textId="2527BA04" w:rsidR="005524DE" w:rsidRPr="003C5ABC" w:rsidRDefault="00AB768F" w:rsidP="0084387F">
            <w:pPr>
              <w:pStyle w:val="TableParagraph"/>
              <w:rPr>
                <w:sz w:val="24"/>
              </w:rPr>
            </w:pPr>
            <w:r>
              <w:rPr>
                <w:sz w:val="24"/>
              </w:rPr>
              <w:t>43</w:t>
            </w:r>
            <w:r w:rsidR="005524DE" w:rsidRPr="003C5ABC">
              <w:rPr>
                <w:sz w:val="24"/>
              </w:rPr>
              <w:t>,</w:t>
            </w:r>
            <w:r w:rsidR="00FE486B">
              <w:rPr>
                <w:sz w:val="24"/>
              </w:rPr>
              <w:t>3</w:t>
            </w:r>
          </w:p>
        </w:tc>
      </w:tr>
    </w:tbl>
    <w:p w14:paraId="6E5A8F9F" w14:textId="77777777" w:rsidR="00F8392D" w:rsidRPr="003C5ABC" w:rsidRDefault="00F8392D" w:rsidP="00F8392D">
      <w:pPr>
        <w:pStyle w:val="a3"/>
        <w:spacing w:line="360" w:lineRule="auto"/>
        <w:jc w:val="both"/>
        <w:rPr>
          <w:b/>
          <w:sz w:val="26"/>
        </w:rPr>
      </w:pPr>
    </w:p>
    <w:p w14:paraId="2344AD1E" w14:textId="77777777" w:rsidR="00F8392D" w:rsidRPr="003C5ABC" w:rsidRDefault="00F8392D" w:rsidP="00F8392D">
      <w:pPr>
        <w:pStyle w:val="a3"/>
        <w:spacing w:line="360" w:lineRule="auto"/>
        <w:ind w:firstLine="709"/>
        <w:jc w:val="both"/>
      </w:pPr>
      <w:r w:rsidRPr="003C5ABC">
        <w:t>Перераспределение тепловой нагрузки потребителей между работающими источниками тепловой энергии в эксплуатационном режиме не предусматривается.</w:t>
      </w:r>
    </w:p>
    <w:p w14:paraId="1CB2102C" w14:textId="77777777" w:rsidR="00484935" w:rsidRPr="004F274C" w:rsidRDefault="00EA2A58" w:rsidP="00484935">
      <w:pPr>
        <w:pStyle w:val="1"/>
        <w:numPr>
          <w:ilvl w:val="1"/>
          <w:numId w:val="7"/>
        </w:numPr>
        <w:tabs>
          <w:tab w:val="left" w:pos="1146"/>
        </w:tabs>
        <w:ind w:left="0" w:firstLine="709"/>
        <w:jc w:val="left"/>
      </w:pPr>
      <w:bookmarkStart w:id="17" w:name="_Toc37689149"/>
      <w:r w:rsidRPr="004F274C">
        <w:t>П</w:t>
      </w:r>
      <w:r w:rsidR="00484935" w:rsidRPr="004F274C">
        <w:t xml:space="preserve">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w:t>
      </w:r>
      <w:r w:rsidR="002C51E8" w:rsidRPr="004F274C">
        <w:t>МО</w:t>
      </w:r>
      <w:r w:rsidR="00484935" w:rsidRPr="004F274C">
        <w:t xml:space="preserve">, с указанием величины тепловой нагрузки для потребителей каждого </w:t>
      </w:r>
      <w:r w:rsidR="002C51E8" w:rsidRPr="004F274C">
        <w:t>МО</w:t>
      </w:r>
      <w:bookmarkEnd w:id="17"/>
    </w:p>
    <w:p w14:paraId="76232B44" w14:textId="77777777" w:rsidR="00D3346D" w:rsidRPr="004F274C" w:rsidRDefault="002C51E8" w:rsidP="002C51E8">
      <w:pPr>
        <w:pStyle w:val="a3"/>
        <w:spacing w:before="240" w:line="360" w:lineRule="auto"/>
        <w:ind w:firstLine="720"/>
        <w:jc w:val="both"/>
      </w:pPr>
      <w:r w:rsidRPr="004F274C">
        <w:t>Зона действия котельных находится в пределах одного городского округа. Балансы тепловой мощности и тепловой нагрузки представлены в таблице</w:t>
      </w:r>
      <w:r w:rsidR="006E249D" w:rsidRPr="004F274C">
        <w:t>.</w:t>
      </w:r>
    </w:p>
    <w:p w14:paraId="3E3FD440" w14:textId="77777777" w:rsidR="00484935" w:rsidRPr="004F274C" w:rsidRDefault="00EA2A58" w:rsidP="00484935">
      <w:pPr>
        <w:pStyle w:val="1"/>
        <w:numPr>
          <w:ilvl w:val="1"/>
          <w:numId w:val="7"/>
        </w:numPr>
        <w:tabs>
          <w:tab w:val="left" w:pos="1146"/>
        </w:tabs>
        <w:ind w:left="0" w:firstLine="709"/>
        <w:jc w:val="left"/>
      </w:pPr>
      <w:bookmarkStart w:id="18" w:name="_Toc37689150"/>
      <w:r w:rsidRPr="004F274C">
        <w:t>Р</w:t>
      </w:r>
      <w:r w:rsidR="00484935" w:rsidRPr="004F274C">
        <w:t>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8"/>
    </w:p>
    <w:p w14:paraId="31BE8187" w14:textId="77777777" w:rsidR="00EA2A58" w:rsidRPr="003C5ABC" w:rsidRDefault="00EA2A58" w:rsidP="00EA2A58">
      <w:pPr>
        <w:pStyle w:val="a3"/>
        <w:spacing w:before="240" w:line="360" w:lineRule="auto"/>
        <w:ind w:firstLine="709"/>
        <w:jc w:val="both"/>
      </w:pPr>
      <w:r w:rsidRPr="004F274C">
        <w:t xml:space="preserve">Радиусы эффективного теплоснабжения определены для </w:t>
      </w:r>
      <w:r w:rsidRPr="003C5ABC">
        <w:t>теплоисточников базового периода. Результаты расчетов представлены в таблице 2.1</w:t>
      </w:r>
      <w:r w:rsidR="005524DE">
        <w:t>6</w:t>
      </w:r>
      <w:r w:rsidRPr="003C5ABC">
        <w:t>.</w:t>
      </w:r>
    </w:p>
    <w:p w14:paraId="747BEF8E" w14:textId="77777777" w:rsidR="00EA2A58" w:rsidRPr="003C5ABC" w:rsidRDefault="00EA2A58" w:rsidP="00EA2A58">
      <w:pPr>
        <w:pStyle w:val="a3"/>
        <w:spacing w:line="360" w:lineRule="auto"/>
        <w:ind w:firstLine="709"/>
        <w:jc w:val="both"/>
      </w:pPr>
      <w:r w:rsidRPr="003C5ABC">
        <w:t xml:space="preserve">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w:t>
      </w:r>
      <w:r w:rsidR="005524DE" w:rsidRPr="003C5ABC">
        <w:t>возникающих,</w:t>
      </w:r>
      <w:r w:rsidRPr="003C5ABC">
        <w:t xml:space="preserve"> в связи с этим действием эффектов и необходимых для осуществления этого действия затрат.</w:t>
      </w:r>
    </w:p>
    <w:p w14:paraId="51A220C8" w14:textId="77777777" w:rsidR="00EA2A58" w:rsidRPr="003C5ABC" w:rsidRDefault="00EA2A58" w:rsidP="00EA2A58">
      <w:pPr>
        <w:spacing w:line="360" w:lineRule="auto"/>
        <w:jc w:val="both"/>
        <w:sectPr w:rsidR="00EA2A58" w:rsidRPr="003C5ABC" w:rsidSect="00434DB1">
          <w:pgSz w:w="11910" w:h="16840"/>
          <w:pgMar w:top="1134" w:right="850" w:bottom="1134" w:left="1701" w:header="0" w:footer="334" w:gutter="0"/>
          <w:cols w:space="720"/>
          <w:docGrid w:linePitch="299"/>
        </w:sectPr>
      </w:pPr>
    </w:p>
    <w:p w14:paraId="53D07EC8" w14:textId="77777777" w:rsidR="00EA2A58" w:rsidRPr="003C5ABC" w:rsidRDefault="00EA2A58" w:rsidP="00EA2A58">
      <w:pPr>
        <w:spacing w:before="63" w:after="4"/>
        <w:ind w:left="771"/>
        <w:rPr>
          <w:b/>
          <w:sz w:val="24"/>
        </w:rPr>
      </w:pPr>
      <w:r w:rsidRPr="003C5ABC">
        <w:rPr>
          <w:b/>
          <w:sz w:val="24"/>
        </w:rPr>
        <w:lastRenderedPageBreak/>
        <w:t>Таблица 2.1</w:t>
      </w:r>
      <w:r w:rsidR="005524DE">
        <w:rPr>
          <w:b/>
          <w:sz w:val="24"/>
        </w:rPr>
        <w:t>6</w:t>
      </w:r>
      <w:r w:rsidRPr="003C5ABC">
        <w:rPr>
          <w:b/>
          <w:sz w:val="24"/>
        </w:rPr>
        <w:t>. Расчет эффективного радиуса теплоснабжения котельных на 2019 г.</w:t>
      </w:r>
    </w:p>
    <w:tbl>
      <w:tblPr>
        <w:tblW w:w="4966"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0"/>
        <w:gridCol w:w="1366"/>
        <w:gridCol w:w="874"/>
        <w:gridCol w:w="1955"/>
        <w:gridCol w:w="1898"/>
        <w:gridCol w:w="1892"/>
        <w:gridCol w:w="1898"/>
        <w:gridCol w:w="1892"/>
        <w:gridCol w:w="1703"/>
      </w:tblGrid>
      <w:tr w:rsidR="00EA2A58" w:rsidRPr="003C5ABC" w14:paraId="65A68AD2" w14:textId="77777777" w:rsidTr="005524DE">
        <w:trPr>
          <w:trHeight w:val="642"/>
          <w:tblHeader/>
        </w:trPr>
        <w:tc>
          <w:tcPr>
            <w:tcW w:w="726" w:type="pct"/>
            <w:vAlign w:val="center"/>
          </w:tcPr>
          <w:p w14:paraId="009CAE9A" w14:textId="77777777" w:rsidR="00EA2A58" w:rsidRPr="003C5ABC" w:rsidRDefault="00EA2A58" w:rsidP="0084387F">
            <w:pPr>
              <w:pStyle w:val="TableParagraph"/>
              <w:rPr>
                <w:b/>
                <w:sz w:val="20"/>
                <w:szCs w:val="20"/>
              </w:rPr>
            </w:pPr>
            <w:r w:rsidRPr="003C5ABC">
              <w:rPr>
                <w:b/>
                <w:sz w:val="20"/>
                <w:szCs w:val="20"/>
              </w:rPr>
              <w:t>Параметр</w:t>
            </w:r>
          </w:p>
        </w:tc>
        <w:tc>
          <w:tcPr>
            <w:tcW w:w="433" w:type="pct"/>
            <w:vAlign w:val="center"/>
          </w:tcPr>
          <w:p w14:paraId="15E30BA9" w14:textId="77777777" w:rsidR="00EA2A58" w:rsidRPr="003C5ABC" w:rsidRDefault="00EA2A58" w:rsidP="0084387F">
            <w:pPr>
              <w:pStyle w:val="TableParagraph"/>
              <w:rPr>
                <w:b/>
                <w:sz w:val="20"/>
                <w:szCs w:val="20"/>
              </w:rPr>
            </w:pPr>
            <w:r w:rsidRPr="003C5ABC">
              <w:rPr>
                <w:b/>
                <w:w w:val="95"/>
                <w:sz w:val="20"/>
                <w:szCs w:val="20"/>
              </w:rPr>
              <w:t>Обозначе</w:t>
            </w:r>
            <w:r w:rsidRPr="003C5ABC">
              <w:rPr>
                <w:b/>
                <w:sz w:val="20"/>
                <w:szCs w:val="20"/>
              </w:rPr>
              <w:t>ние</w:t>
            </w:r>
          </w:p>
        </w:tc>
        <w:tc>
          <w:tcPr>
            <w:tcW w:w="277" w:type="pct"/>
            <w:vAlign w:val="center"/>
          </w:tcPr>
          <w:p w14:paraId="42431156" w14:textId="77777777" w:rsidR="00EA2A58" w:rsidRPr="003C5ABC" w:rsidRDefault="00EA2A58" w:rsidP="0084387F">
            <w:pPr>
              <w:pStyle w:val="TableParagraph"/>
              <w:rPr>
                <w:b/>
                <w:sz w:val="20"/>
                <w:szCs w:val="20"/>
              </w:rPr>
            </w:pPr>
            <w:r w:rsidRPr="003C5ABC">
              <w:rPr>
                <w:b/>
                <w:w w:val="95"/>
                <w:sz w:val="20"/>
                <w:szCs w:val="20"/>
              </w:rPr>
              <w:t>Ед.изм.</w:t>
            </w:r>
          </w:p>
        </w:tc>
        <w:tc>
          <w:tcPr>
            <w:tcW w:w="620" w:type="pct"/>
            <w:vAlign w:val="center"/>
          </w:tcPr>
          <w:p w14:paraId="21FCE566" w14:textId="77777777" w:rsidR="00EA2A58" w:rsidRPr="003C5ABC" w:rsidRDefault="00EA2A58" w:rsidP="0084387F">
            <w:pPr>
              <w:pStyle w:val="TableParagraph"/>
              <w:spacing w:line="229" w:lineRule="exact"/>
              <w:rPr>
                <w:b/>
                <w:sz w:val="20"/>
                <w:szCs w:val="20"/>
              </w:rPr>
            </w:pPr>
            <w:r w:rsidRPr="003C5ABC">
              <w:rPr>
                <w:b/>
                <w:sz w:val="20"/>
                <w:szCs w:val="20"/>
              </w:rPr>
              <w:t>ППШ</w:t>
            </w:r>
          </w:p>
          <w:p w14:paraId="7DF9516B" w14:textId="77777777" w:rsidR="00EA2A58" w:rsidRPr="003C5ABC" w:rsidRDefault="00EA2A58" w:rsidP="0084387F">
            <w:pPr>
              <w:pStyle w:val="TableParagraph"/>
              <w:rPr>
                <w:b/>
                <w:sz w:val="20"/>
                <w:szCs w:val="20"/>
              </w:rPr>
            </w:pPr>
            <w:r w:rsidRPr="003C5ABC">
              <w:rPr>
                <w:b/>
                <w:sz w:val="20"/>
                <w:szCs w:val="20"/>
              </w:rPr>
              <w:t>ООО «Кузбасская Энергокомпания»</w:t>
            </w:r>
          </w:p>
        </w:tc>
        <w:tc>
          <w:tcPr>
            <w:tcW w:w="602" w:type="pct"/>
            <w:vAlign w:val="center"/>
          </w:tcPr>
          <w:p w14:paraId="60B56E21" w14:textId="77777777" w:rsidR="00EA2A58" w:rsidRPr="003C5ABC" w:rsidRDefault="00EA2A58" w:rsidP="0084387F">
            <w:pPr>
              <w:pStyle w:val="TableParagraph"/>
              <w:spacing w:line="229" w:lineRule="exact"/>
              <w:rPr>
                <w:b/>
                <w:sz w:val="20"/>
                <w:szCs w:val="20"/>
              </w:rPr>
            </w:pPr>
            <w:r w:rsidRPr="003C5ABC">
              <w:rPr>
                <w:b/>
                <w:sz w:val="20"/>
                <w:szCs w:val="20"/>
              </w:rPr>
              <w:t>ППШ-2</w:t>
            </w:r>
          </w:p>
          <w:p w14:paraId="2B4ED65C" w14:textId="77777777" w:rsidR="00EA2A58" w:rsidRPr="003C5ABC" w:rsidRDefault="00EA2A58" w:rsidP="0084387F">
            <w:pPr>
              <w:pStyle w:val="TableParagraph"/>
              <w:rPr>
                <w:b/>
                <w:sz w:val="20"/>
                <w:szCs w:val="20"/>
              </w:rPr>
            </w:pPr>
            <w:r w:rsidRPr="003C5ABC">
              <w:rPr>
                <w:b/>
                <w:sz w:val="20"/>
                <w:szCs w:val="20"/>
              </w:rPr>
              <w:t>ООО «Кузбасская Энергокомпания»</w:t>
            </w:r>
          </w:p>
        </w:tc>
        <w:tc>
          <w:tcPr>
            <w:tcW w:w="600" w:type="pct"/>
            <w:vAlign w:val="center"/>
          </w:tcPr>
          <w:p w14:paraId="0A825041" w14:textId="77777777" w:rsidR="00EA2A58" w:rsidRPr="003C5ABC" w:rsidRDefault="00EA2A58" w:rsidP="0084387F">
            <w:pPr>
              <w:pStyle w:val="TableParagraph"/>
              <w:spacing w:line="224" w:lineRule="exact"/>
              <w:rPr>
                <w:b/>
                <w:sz w:val="20"/>
                <w:szCs w:val="20"/>
              </w:rPr>
            </w:pPr>
            <w:r w:rsidRPr="003C5ABC">
              <w:rPr>
                <w:b/>
                <w:sz w:val="20"/>
                <w:szCs w:val="20"/>
              </w:rPr>
              <w:t>№28</w:t>
            </w:r>
          </w:p>
          <w:p w14:paraId="444D965E" w14:textId="77777777" w:rsidR="00EA2A58" w:rsidRPr="003C5ABC" w:rsidRDefault="00EA2A58" w:rsidP="0084387F">
            <w:pPr>
              <w:pStyle w:val="TableParagraph"/>
              <w:spacing w:line="229" w:lineRule="exact"/>
              <w:rPr>
                <w:b/>
                <w:sz w:val="20"/>
                <w:szCs w:val="20"/>
              </w:rPr>
            </w:pPr>
            <w:r w:rsidRPr="003C5ABC">
              <w:rPr>
                <w:b/>
                <w:sz w:val="20"/>
                <w:szCs w:val="20"/>
              </w:rPr>
              <w:t>ООО «Кузбасская Энергокомпания»</w:t>
            </w:r>
          </w:p>
        </w:tc>
        <w:tc>
          <w:tcPr>
            <w:tcW w:w="602" w:type="pct"/>
            <w:vAlign w:val="center"/>
          </w:tcPr>
          <w:p w14:paraId="6F8E7C4C" w14:textId="77777777" w:rsidR="00EA2A58" w:rsidRPr="003C5ABC" w:rsidRDefault="00EA2A58" w:rsidP="0084387F">
            <w:pPr>
              <w:pStyle w:val="TableParagraph"/>
              <w:spacing w:line="224" w:lineRule="exact"/>
              <w:rPr>
                <w:b/>
                <w:sz w:val="20"/>
                <w:szCs w:val="20"/>
              </w:rPr>
            </w:pPr>
            <w:r w:rsidRPr="003C5ABC">
              <w:rPr>
                <w:b/>
                <w:sz w:val="20"/>
                <w:szCs w:val="20"/>
              </w:rPr>
              <w:t>№29</w:t>
            </w:r>
          </w:p>
          <w:p w14:paraId="48435BE1" w14:textId="77777777" w:rsidR="00EA2A58" w:rsidRPr="003C5ABC" w:rsidRDefault="00EA2A58" w:rsidP="0084387F">
            <w:pPr>
              <w:pStyle w:val="TableParagraph"/>
              <w:spacing w:line="229" w:lineRule="exact"/>
              <w:rPr>
                <w:b/>
                <w:sz w:val="20"/>
                <w:szCs w:val="20"/>
              </w:rPr>
            </w:pPr>
            <w:r w:rsidRPr="003C5ABC">
              <w:rPr>
                <w:b/>
                <w:sz w:val="20"/>
                <w:szCs w:val="20"/>
              </w:rPr>
              <w:t>ООО «Кузбасская Энергокомпания»</w:t>
            </w:r>
          </w:p>
        </w:tc>
        <w:tc>
          <w:tcPr>
            <w:tcW w:w="600" w:type="pct"/>
            <w:vAlign w:val="center"/>
          </w:tcPr>
          <w:p w14:paraId="5B28B2B5" w14:textId="77777777" w:rsidR="00EA2A58" w:rsidRPr="003C5ABC" w:rsidRDefault="00EA2A58" w:rsidP="0084387F">
            <w:pPr>
              <w:pStyle w:val="TableParagraph"/>
              <w:spacing w:line="224" w:lineRule="exact"/>
              <w:rPr>
                <w:b/>
                <w:sz w:val="20"/>
                <w:szCs w:val="20"/>
              </w:rPr>
            </w:pPr>
            <w:r w:rsidRPr="003C5ABC">
              <w:rPr>
                <w:b/>
                <w:sz w:val="20"/>
                <w:szCs w:val="20"/>
              </w:rPr>
              <w:t>№32</w:t>
            </w:r>
          </w:p>
          <w:p w14:paraId="435CC024" w14:textId="77777777" w:rsidR="00EA2A58" w:rsidRPr="003C5ABC" w:rsidRDefault="00EA2A58" w:rsidP="0084387F">
            <w:pPr>
              <w:pStyle w:val="TableParagraph"/>
              <w:spacing w:line="229" w:lineRule="exact"/>
              <w:rPr>
                <w:b/>
                <w:sz w:val="20"/>
                <w:szCs w:val="20"/>
              </w:rPr>
            </w:pPr>
            <w:r w:rsidRPr="003C5ABC">
              <w:rPr>
                <w:b/>
                <w:sz w:val="20"/>
                <w:szCs w:val="20"/>
              </w:rPr>
              <w:t>ООО «Кузбасская Энергокомпания»</w:t>
            </w:r>
          </w:p>
        </w:tc>
        <w:tc>
          <w:tcPr>
            <w:tcW w:w="540" w:type="pct"/>
            <w:vAlign w:val="center"/>
          </w:tcPr>
          <w:p w14:paraId="5843FE9E" w14:textId="77777777" w:rsidR="00EA2A58" w:rsidRPr="003C5ABC" w:rsidRDefault="00EA2A58" w:rsidP="0084387F">
            <w:pPr>
              <w:pStyle w:val="TableParagraph"/>
              <w:rPr>
                <w:b/>
                <w:sz w:val="20"/>
                <w:szCs w:val="20"/>
              </w:rPr>
            </w:pPr>
            <w:r w:rsidRPr="003C5ABC">
              <w:rPr>
                <w:b/>
                <w:sz w:val="20"/>
                <w:szCs w:val="20"/>
              </w:rPr>
              <w:t xml:space="preserve">Котельная </w:t>
            </w:r>
            <w:r w:rsidRPr="003C5ABC">
              <w:rPr>
                <w:b/>
                <w:w w:val="95"/>
                <w:sz w:val="20"/>
                <w:szCs w:val="20"/>
              </w:rPr>
              <w:t xml:space="preserve">ш.Полысаевская </w:t>
            </w:r>
            <w:r w:rsidRPr="003C5ABC">
              <w:rPr>
                <w:b/>
                <w:sz w:val="20"/>
                <w:szCs w:val="20"/>
              </w:rPr>
              <w:t>АО «СУЭК-Кузбасс» ПЕ</w:t>
            </w:r>
          </w:p>
          <w:p w14:paraId="438BCF8F" w14:textId="77777777" w:rsidR="00EA2A58" w:rsidRPr="003C5ABC" w:rsidRDefault="00EA2A58" w:rsidP="0084387F">
            <w:pPr>
              <w:pStyle w:val="TableParagraph"/>
              <w:spacing w:line="217" w:lineRule="exact"/>
              <w:rPr>
                <w:b/>
                <w:sz w:val="20"/>
                <w:szCs w:val="20"/>
              </w:rPr>
            </w:pPr>
            <w:r w:rsidRPr="003C5ABC">
              <w:rPr>
                <w:b/>
                <w:sz w:val="20"/>
                <w:szCs w:val="20"/>
              </w:rPr>
              <w:t>«Спецналадка»</w:t>
            </w:r>
          </w:p>
        </w:tc>
      </w:tr>
      <w:tr w:rsidR="00EA2A58" w:rsidRPr="003C5ABC" w14:paraId="2E149581" w14:textId="77777777" w:rsidTr="005524DE">
        <w:trPr>
          <w:trHeight w:val="384"/>
        </w:trPr>
        <w:tc>
          <w:tcPr>
            <w:tcW w:w="726" w:type="pct"/>
          </w:tcPr>
          <w:p w14:paraId="41288D61" w14:textId="77777777" w:rsidR="00EA2A58" w:rsidRPr="003C5ABC" w:rsidRDefault="00EA2A58" w:rsidP="0084387F">
            <w:pPr>
              <w:pStyle w:val="TableParagraph"/>
              <w:ind w:left="142"/>
              <w:jc w:val="left"/>
              <w:rPr>
                <w:sz w:val="18"/>
              </w:rPr>
            </w:pPr>
            <w:r w:rsidRPr="003C5ABC">
              <w:rPr>
                <w:w w:val="95"/>
                <w:sz w:val="18"/>
              </w:rPr>
              <w:t xml:space="preserve">Поправочный </w:t>
            </w:r>
            <w:r w:rsidRPr="003C5ABC">
              <w:rPr>
                <w:sz w:val="18"/>
              </w:rPr>
              <w:t>коэффициент «фи»</w:t>
            </w:r>
          </w:p>
        </w:tc>
        <w:tc>
          <w:tcPr>
            <w:tcW w:w="433" w:type="pct"/>
            <w:vAlign w:val="center"/>
          </w:tcPr>
          <w:p w14:paraId="4BC49C14" w14:textId="77777777" w:rsidR="00EA2A58" w:rsidRPr="003C5ABC" w:rsidRDefault="00EA2A58" w:rsidP="0084387F">
            <w:pPr>
              <w:pStyle w:val="TableParagraph"/>
              <w:spacing w:before="95"/>
              <w:rPr>
                <w:rFonts w:ascii="Symbol" w:hAnsi="Symbol"/>
                <w:i/>
                <w:sz w:val="18"/>
              </w:rPr>
            </w:pPr>
            <w:r w:rsidRPr="003C5ABC">
              <w:rPr>
                <w:rFonts w:ascii="Symbol" w:hAnsi="Symbol"/>
                <w:i/>
                <w:w w:val="95"/>
                <w:sz w:val="18"/>
              </w:rPr>
              <w:t></w:t>
            </w:r>
          </w:p>
        </w:tc>
        <w:tc>
          <w:tcPr>
            <w:tcW w:w="277" w:type="pct"/>
            <w:vAlign w:val="center"/>
          </w:tcPr>
          <w:p w14:paraId="50A47CF0" w14:textId="77777777" w:rsidR="00EA2A58" w:rsidRPr="003C5ABC" w:rsidRDefault="00EA2A58" w:rsidP="0084387F">
            <w:pPr>
              <w:pStyle w:val="TableParagraph"/>
              <w:rPr>
                <w:sz w:val="18"/>
              </w:rPr>
            </w:pPr>
            <w:r w:rsidRPr="003C5ABC">
              <w:rPr>
                <w:w w:val="99"/>
                <w:sz w:val="18"/>
              </w:rPr>
              <w:t>-</w:t>
            </w:r>
          </w:p>
        </w:tc>
        <w:tc>
          <w:tcPr>
            <w:tcW w:w="620" w:type="pct"/>
            <w:vAlign w:val="center"/>
          </w:tcPr>
          <w:p w14:paraId="5159DC94" w14:textId="77777777" w:rsidR="00EA2A58" w:rsidRPr="003C5ABC" w:rsidRDefault="00EA2A58" w:rsidP="0084387F">
            <w:pPr>
              <w:pStyle w:val="TableParagraph"/>
              <w:rPr>
                <w:sz w:val="18"/>
              </w:rPr>
            </w:pPr>
            <w:r w:rsidRPr="003C5ABC">
              <w:rPr>
                <w:w w:val="99"/>
                <w:sz w:val="18"/>
              </w:rPr>
              <w:t>1</w:t>
            </w:r>
          </w:p>
        </w:tc>
        <w:tc>
          <w:tcPr>
            <w:tcW w:w="602" w:type="pct"/>
            <w:vAlign w:val="center"/>
          </w:tcPr>
          <w:p w14:paraId="7F6FE7FD" w14:textId="77777777" w:rsidR="00EA2A58" w:rsidRPr="003C5ABC" w:rsidRDefault="00EA2A58" w:rsidP="0084387F">
            <w:pPr>
              <w:pStyle w:val="TableParagraph"/>
              <w:rPr>
                <w:sz w:val="18"/>
              </w:rPr>
            </w:pPr>
            <w:r w:rsidRPr="003C5ABC">
              <w:rPr>
                <w:w w:val="99"/>
                <w:sz w:val="18"/>
              </w:rPr>
              <w:t>1</w:t>
            </w:r>
          </w:p>
        </w:tc>
        <w:tc>
          <w:tcPr>
            <w:tcW w:w="600" w:type="pct"/>
            <w:vAlign w:val="center"/>
          </w:tcPr>
          <w:p w14:paraId="0323C708" w14:textId="77777777" w:rsidR="00EA2A58" w:rsidRPr="003C5ABC" w:rsidRDefault="00EA2A58" w:rsidP="0084387F">
            <w:pPr>
              <w:pStyle w:val="TableParagraph"/>
              <w:rPr>
                <w:sz w:val="18"/>
              </w:rPr>
            </w:pPr>
            <w:r w:rsidRPr="003C5ABC">
              <w:rPr>
                <w:w w:val="99"/>
                <w:sz w:val="18"/>
              </w:rPr>
              <w:t>1</w:t>
            </w:r>
          </w:p>
        </w:tc>
        <w:tc>
          <w:tcPr>
            <w:tcW w:w="602" w:type="pct"/>
            <w:vAlign w:val="center"/>
          </w:tcPr>
          <w:p w14:paraId="0E972399" w14:textId="77777777" w:rsidR="00EA2A58" w:rsidRPr="003C5ABC" w:rsidRDefault="00EA2A58" w:rsidP="0084387F">
            <w:pPr>
              <w:pStyle w:val="TableParagraph"/>
              <w:rPr>
                <w:sz w:val="18"/>
              </w:rPr>
            </w:pPr>
            <w:r w:rsidRPr="003C5ABC">
              <w:rPr>
                <w:w w:val="99"/>
                <w:sz w:val="18"/>
              </w:rPr>
              <w:t>1</w:t>
            </w:r>
          </w:p>
        </w:tc>
        <w:tc>
          <w:tcPr>
            <w:tcW w:w="600" w:type="pct"/>
            <w:vAlign w:val="center"/>
          </w:tcPr>
          <w:p w14:paraId="573D6612" w14:textId="77777777" w:rsidR="00EA2A58" w:rsidRPr="003C5ABC" w:rsidRDefault="00EA2A58" w:rsidP="0084387F">
            <w:pPr>
              <w:pStyle w:val="TableParagraph"/>
              <w:rPr>
                <w:sz w:val="18"/>
              </w:rPr>
            </w:pPr>
            <w:r w:rsidRPr="003C5ABC">
              <w:rPr>
                <w:w w:val="99"/>
                <w:sz w:val="18"/>
              </w:rPr>
              <w:t>1</w:t>
            </w:r>
          </w:p>
        </w:tc>
        <w:tc>
          <w:tcPr>
            <w:tcW w:w="540" w:type="pct"/>
            <w:vAlign w:val="center"/>
          </w:tcPr>
          <w:p w14:paraId="6981A7F0" w14:textId="77777777" w:rsidR="00EA2A58" w:rsidRPr="003C5ABC" w:rsidRDefault="00EA2A58" w:rsidP="0084387F">
            <w:pPr>
              <w:pStyle w:val="TableParagraph"/>
              <w:rPr>
                <w:sz w:val="18"/>
              </w:rPr>
            </w:pPr>
            <w:r w:rsidRPr="003C5ABC">
              <w:rPr>
                <w:w w:val="99"/>
                <w:sz w:val="18"/>
              </w:rPr>
              <w:t>1</w:t>
            </w:r>
          </w:p>
        </w:tc>
      </w:tr>
      <w:tr w:rsidR="00EA2A58" w:rsidRPr="003C5ABC" w14:paraId="7760B388" w14:textId="77777777" w:rsidTr="005524DE">
        <w:trPr>
          <w:trHeight w:val="386"/>
        </w:trPr>
        <w:tc>
          <w:tcPr>
            <w:tcW w:w="726" w:type="pct"/>
          </w:tcPr>
          <w:p w14:paraId="66B83E3E" w14:textId="77777777" w:rsidR="00EA2A58" w:rsidRPr="003C5ABC" w:rsidRDefault="00EA2A58" w:rsidP="0084387F">
            <w:pPr>
              <w:pStyle w:val="TableParagraph"/>
              <w:spacing w:line="237" w:lineRule="auto"/>
              <w:ind w:left="142"/>
              <w:jc w:val="left"/>
              <w:rPr>
                <w:sz w:val="18"/>
              </w:rPr>
            </w:pPr>
            <w:r w:rsidRPr="003C5ABC">
              <w:rPr>
                <w:sz w:val="18"/>
              </w:rPr>
              <w:t>Площадь зоны действия источника</w:t>
            </w:r>
          </w:p>
        </w:tc>
        <w:tc>
          <w:tcPr>
            <w:tcW w:w="433" w:type="pct"/>
            <w:vAlign w:val="center"/>
          </w:tcPr>
          <w:p w14:paraId="4538BC32" w14:textId="77777777" w:rsidR="00EA2A58" w:rsidRPr="003C5ABC" w:rsidRDefault="00EA2A58" w:rsidP="0084387F">
            <w:pPr>
              <w:pStyle w:val="TableParagraph"/>
              <w:rPr>
                <w:sz w:val="18"/>
              </w:rPr>
            </w:pPr>
            <w:r w:rsidRPr="003C5ABC">
              <w:rPr>
                <w:w w:val="99"/>
                <w:sz w:val="18"/>
              </w:rPr>
              <w:t>-</w:t>
            </w:r>
          </w:p>
        </w:tc>
        <w:tc>
          <w:tcPr>
            <w:tcW w:w="277" w:type="pct"/>
            <w:vAlign w:val="center"/>
          </w:tcPr>
          <w:p w14:paraId="2C98A4AE" w14:textId="77777777" w:rsidR="00EA2A58" w:rsidRPr="003C5ABC" w:rsidRDefault="00EA2A58" w:rsidP="0084387F">
            <w:pPr>
              <w:pStyle w:val="TableParagraph"/>
              <w:rPr>
                <w:sz w:val="18"/>
              </w:rPr>
            </w:pPr>
            <w:r w:rsidRPr="003C5ABC">
              <w:rPr>
                <w:sz w:val="18"/>
              </w:rPr>
              <w:t>км²</w:t>
            </w:r>
          </w:p>
        </w:tc>
        <w:tc>
          <w:tcPr>
            <w:tcW w:w="620" w:type="pct"/>
            <w:vAlign w:val="center"/>
          </w:tcPr>
          <w:p w14:paraId="76F26ADE" w14:textId="77777777" w:rsidR="00EA2A58" w:rsidRPr="003C5ABC" w:rsidRDefault="00EA2A58" w:rsidP="0084387F">
            <w:pPr>
              <w:pStyle w:val="TableParagraph"/>
              <w:rPr>
                <w:sz w:val="18"/>
              </w:rPr>
            </w:pPr>
            <w:r w:rsidRPr="003C5ABC">
              <w:rPr>
                <w:sz w:val="18"/>
              </w:rPr>
              <w:t>0,6715</w:t>
            </w:r>
          </w:p>
        </w:tc>
        <w:tc>
          <w:tcPr>
            <w:tcW w:w="602" w:type="pct"/>
            <w:vAlign w:val="center"/>
          </w:tcPr>
          <w:p w14:paraId="4CFAC7AD" w14:textId="77777777" w:rsidR="00EA2A58" w:rsidRPr="003C5ABC" w:rsidRDefault="00EA2A58" w:rsidP="0084387F">
            <w:pPr>
              <w:pStyle w:val="TableParagraph"/>
              <w:rPr>
                <w:sz w:val="18"/>
              </w:rPr>
            </w:pPr>
            <w:r w:rsidRPr="003C5ABC">
              <w:rPr>
                <w:w w:val="95"/>
                <w:sz w:val="18"/>
              </w:rPr>
              <w:t>0,2245</w:t>
            </w:r>
          </w:p>
        </w:tc>
        <w:tc>
          <w:tcPr>
            <w:tcW w:w="600" w:type="pct"/>
            <w:vAlign w:val="center"/>
          </w:tcPr>
          <w:p w14:paraId="4BCB0998" w14:textId="77777777" w:rsidR="00EA2A58" w:rsidRPr="003C5ABC" w:rsidRDefault="00EA2A58" w:rsidP="0084387F">
            <w:pPr>
              <w:pStyle w:val="TableParagraph"/>
              <w:rPr>
                <w:sz w:val="18"/>
              </w:rPr>
            </w:pPr>
            <w:r w:rsidRPr="003C5ABC">
              <w:rPr>
                <w:sz w:val="18"/>
              </w:rPr>
              <w:t>0,1394</w:t>
            </w:r>
          </w:p>
        </w:tc>
        <w:tc>
          <w:tcPr>
            <w:tcW w:w="602" w:type="pct"/>
            <w:vAlign w:val="center"/>
          </w:tcPr>
          <w:p w14:paraId="473BEC94" w14:textId="77777777" w:rsidR="00EA2A58" w:rsidRPr="003C5ABC" w:rsidRDefault="00EA2A58" w:rsidP="0084387F">
            <w:pPr>
              <w:pStyle w:val="TableParagraph"/>
              <w:rPr>
                <w:sz w:val="18"/>
              </w:rPr>
            </w:pPr>
            <w:r w:rsidRPr="003C5ABC">
              <w:rPr>
                <w:w w:val="95"/>
                <w:sz w:val="18"/>
              </w:rPr>
              <w:t>0,1847</w:t>
            </w:r>
          </w:p>
        </w:tc>
        <w:tc>
          <w:tcPr>
            <w:tcW w:w="600" w:type="pct"/>
            <w:vAlign w:val="center"/>
          </w:tcPr>
          <w:p w14:paraId="60EFB3DE" w14:textId="77777777" w:rsidR="00EA2A58" w:rsidRPr="003C5ABC" w:rsidRDefault="00EA2A58" w:rsidP="0084387F">
            <w:pPr>
              <w:pStyle w:val="TableParagraph"/>
              <w:rPr>
                <w:sz w:val="18"/>
              </w:rPr>
            </w:pPr>
            <w:r w:rsidRPr="003C5ABC">
              <w:rPr>
                <w:sz w:val="18"/>
              </w:rPr>
              <w:t>0,0169</w:t>
            </w:r>
          </w:p>
        </w:tc>
        <w:tc>
          <w:tcPr>
            <w:tcW w:w="540" w:type="pct"/>
            <w:vAlign w:val="center"/>
          </w:tcPr>
          <w:p w14:paraId="66D43E23" w14:textId="77777777" w:rsidR="00EA2A58" w:rsidRPr="003C5ABC" w:rsidRDefault="00EA2A58" w:rsidP="0084387F">
            <w:pPr>
              <w:pStyle w:val="TableParagraph"/>
              <w:rPr>
                <w:sz w:val="18"/>
              </w:rPr>
            </w:pPr>
            <w:r w:rsidRPr="003C5ABC">
              <w:rPr>
                <w:sz w:val="18"/>
              </w:rPr>
              <w:t>0,3752</w:t>
            </w:r>
          </w:p>
        </w:tc>
      </w:tr>
      <w:tr w:rsidR="00EA2A58" w:rsidRPr="003C5ABC" w14:paraId="40F84265" w14:textId="77777777" w:rsidTr="005524DE">
        <w:trPr>
          <w:trHeight w:val="332"/>
        </w:trPr>
        <w:tc>
          <w:tcPr>
            <w:tcW w:w="726" w:type="pct"/>
          </w:tcPr>
          <w:p w14:paraId="53D45B0C" w14:textId="77777777" w:rsidR="00EA2A58" w:rsidRPr="003C5ABC" w:rsidRDefault="00EA2A58" w:rsidP="0084387F">
            <w:pPr>
              <w:pStyle w:val="TableParagraph"/>
              <w:ind w:left="142"/>
              <w:jc w:val="left"/>
              <w:rPr>
                <w:sz w:val="18"/>
              </w:rPr>
            </w:pPr>
            <w:r w:rsidRPr="003C5ABC">
              <w:rPr>
                <w:sz w:val="18"/>
              </w:rPr>
              <w:t>Количество абонентов в зоне действия источника</w:t>
            </w:r>
          </w:p>
        </w:tc>
        <w:tc>
          <w:tcPr>
            <w:tcW w:w="433" w:type="pct"/>
            <w:vAlign w:val="center"/>
          </w:tcPr>
          <w:p w14:paraId="14B5B1E8" w14:textId="77777777" w:rsidR="00EA2A58" w:rsidRPr="003C5ABC" w:rsidRDefault="00EA2A58" w:rsidP="0084387F">
            <w:pPr>
              <w:pStyle w:val="TableParagraph"/>
              <w:rPr>
                <w:sz w:val="18"/>
              </w:rPr>
            </w:pPr>
            <w:r w:rsidRPr="003C5ABC">
              <w:rPr>
                <w:w w:val="99"/>
                <w:sz w:val="18"/>
              </w:rPr>
              <w:t>-</w:t>
            </w:r>
          </w:p>
        </w:tc>
        <w:tc>
          <w:tcPr>
            <w:tcW w:w="277" w:type="pct"/>
            <w:vAlign w:val="center"/>
          </w:tcPr>
          <w:p w14:paraId="1976BCE4" w14:textId="77777777" w:rsidR="00EA2A58" w:rsidRPr="003C5ABC" w:rsidRDefault="00EA2A58" w:rsidP="0084387F">
            <w:pPr>
              <w:pStyle w:val="TableParagraph"/>
              <w:rPr>
                <w:sz w:val="18"/>
              </w:rPr>
            </w:pPr>
            <w:r w:rsidRPr="003C5ABC">
              <w:rPr>
                <w:sz w:val="18"/>
              </w:rPr>
              <w:t>шт.</w:t>
            </w:r>
          </w:p>
        </w:tc>
        <w:tc>
          <w:tcPr>
            <w:tcW w:w="620" w:type="pct"/>
            <w:vAlign w:val="center"/>
          </w:tcPr>
          <w:p w14:paraId="7B3945B9" w14:textId="77777777" w:rsidR="00EA2A58" w:rsidRPr="003C5ABC" w:rsidRDefault="00EA2A58" w:rsidP="0084387F">
            <w:pPr>
              <w:pStyle w:val="TableParagraph"/>
              <w:rPr>
                <w:sz w:val="18"/>
              </w:rPr>
            </w:pPr>
            <w:r w:rsidRPr="003C5ABC">
              <w:rPr>
                <w:sz w:val="18"/>
              </w:rPr>
              <w:t>128</w:t>
            </w:r>
          </w:p>
        </w:tc>
        <w:tc>
          <w:tcPr>
            <w:tcW w:w="602" w:type="pct"/>
            <w:vAlign w:val="center"/>
          </w:tcPr>
          <w:p w14:paraId="5F34D4AC" w14:textId="77777777" w:rsidR="00EA2A58" w:rsidRPr="003C5ABC" w:rsidRDefault="00EA2A58" w:rsidP="0084387F">
            <w:pPr>
              <w:pStyle w:val="TableParagraph"/>
              <w:rPr>
                <w:sz w:val="18"/>
              </w:rPr>
            </w:pPr>
            <w:r w:rsidRPr="003C5ABC">
              <w:rPr>
                <w:sz w:val="18"/>
              </w:rPr>
              <w:t>70</w:t>
            </w:r>
          </w:p>
        </w:tc>
        <w:tc>
          <w:tcPr>
            <w:tcW w:w="600" w:type="pct"/>
            <w:vAlign w:val="center"/>
          </w:tcPr>
          <w:p w14:paraId="08CFBE1A" w14:textId="77777777" w:rsidR="00EA2A58" w:rsidRPr="003C5ABC" w:rsidRDefault="00EA2A58" w:rsidP="0084387F">
            <w:pPr>
              <w:pStyle w:val="TableParagraph"/>
              <w:rPr>
                <w:sz w:val="18"/>
              </w:rPr>
            </w:pPr>
            <w:r w:rsidRPr="003C5ABC">
              <w:rPr>
                <w:sz w:val="18"/>
              </w:rPr>
              <w:t>45</w:t>
            </w:r>
          </w:p>
        </w:tc>
        <w:tc>
          <w:tcPr>
            <w:tcW w:w="602" w:type="pct"/>
            <w:vAlign w:val="center"/>
          </w:tcPr>
          <w:p w14:paraId="24BCA957" w14:textId="77777777" w:rsidR="00EA2A58" w:rsidRPr="003C5ABC" w:rsidRDefault="00EA2A58" w:rsidP="0084387F">
            <w:pPr>
              <w:pStyle w:val="TableParagraph"/>
              <w:rPr>
                <w:sz w:val="18"/>
              </w:rPr>
            </w:pPr>
            <w:r w:rsidRPr="003C5ABC">
              <w:rPr>
                <w:sz w:val="18"/>
              </w:rPr>
              <w:t>55</w:t>
            </w:r>
          </w:p>
        </w:tc>
        <w:tc>
          <w:tcPr>
            <w:tcW w:w="600" w:type="pct"/>
            <w:vAlign w:val="center"/>
          </w:tcPr>
          <w:p w14:paraId="74B9236D" w14:textId="77777777" w:rsidR="00EA2A58" w:rsidRPr="003C5ABC" w:rsidRDefault="00EA2A58" w:rsidP="0084387F">
            <w:pPr>
              <w:pStyle w:val="TableParagraph"/>
              <w:rPr>
                <w:sz w:val="18"/>
              </w:rPr>
            </w:pPr>
            <w:r w:rsidRPr="003C5ABC">
              <w:rPr>
                <w:w w:val="99"/>
                <w:sz w:val="18"/>
              </w:rPr>
              <w:t>4</w:t>
            </w:r>
          </w:p>
        </w:tc>
        <w:tc>
          <w:tcPr>
            <w:tcW w:w="540" w:type="pct"/>
            <w:tcBorders>
              <w:bottom w:val="single" w:sz="4" w:space="0" w:color="000000"/>
            </w:tcBorders>
            <w:vAlign w:val="center"/>
          </w:tcPr>
          <w:p w14:paraId="7D910EF8" w14:textId="77777777" w:rsidR="00EA2A58" w:rsidRPr="003C5ABC" w:rsidRDefault="00EA2A58" w:rsidP="0084387F">
            <w:pPr>
              <w:pStyle w:val="TableParagraph"/>
              <w:rPr>
                <w:sz w:val="18"/>
              </w:rPr>
            </w:pPr>
            <w:r w:rsidRPr="003C5ABC">
              <w:rPr>
                <w:sz w:val="18"/>
              </w:rPr>
              <w:t>68</w:t>
            </w:r>
          </w:p>
        </w:tc>
      </w:tr>
      <w:tr w:rsidR="00EA2A58" w:rsidRPr="003C5ABC" w14:paraId="045DC08D" w14:textId="77777777" w:rsidTr="005524DE">
        <w:trPr>
          <w:trHeight w:val="270"/>
        </w:trPr>
        <w:tc>
          <w:tcPr>
            <w:tcW w:w="726" w:type="pct"/>
          </w:tcPr>
          <w:p w14:paraId="0F17F1BD" w14:textId="77777777" w:rsidR="00EA2A58" w:rsidRPr="003C5ABC" w:rsidRDefault="00EA2A58" w:rsidP="0084387F">
            <w:pPr>
              <w:pStyle w:val="TableParagraph"/>
              <w:ind w:left="142"/>
              <w:jc w:val="left"/>
              <w:rPr>
                <w:sz w:val="18"/>
              </w:rPr>
            </w:pPr>
            <w:r w:rsidRPr="003C5ABC">
              <w:rPr>
                <w:sz w:val="18"/>
              </w:rPr>
              <w:t xml:space="preserve">Суммарная </w:t>
            </w:r>
            <w:r w:rsidRPr="003C5ABC">
              <w:rPr>
                <w:w w:val="95"/>
                <w:sz w:val="18"/>
              </w:rPr>
              <w:t>присоединен</w:t>
            </w:r>
            <w:r w:rsidRPr="003C5ABC">
              <w:rPr>
                <w:sz w:val="18"/>
              </w:rPr>
              <w:t>ная нагрузка всех потребителей</w:t>
            </w:r>
          </w:p>
        </w:tc>
        <w:tc>
          <w:tcPr>
            <w:tcW w:w="433" w:type="pct"/>
            <w:vAlign w:val="center"/>
          </w:tcPr>
          <w:p w14:paraId="24A1995B" w14:textId="77777777" w:rsidR="00EA2A58" w:rsidRPr="003C5ABC" w:rsidRDefault="00EA2A58" w:rsidP="0084387F">
            <w:pPr>
              <w:pStyle w:val="TableParagraph"/>
              <w:rPr>
                <w:sz w:val="18"/>
              </w:rPr>
            </w:pPr>
            <w:r w:rsidRPr="003C5ABC">
              <w:rPr>
                <w:w w:val="99"/>
                <w:sz w:val="18"/>
              </w:rPr>
              <w:t>-</w:t>
            </w:r>
          </w:p>
        </w:tc>
        <w:tc>
          <w:tcPr>
            <w:tcW w:w="277" w:type="pct"/>
            <w:vAlign w:val="center"/>
          </w:tcPr>
          <w:p w14:paraId="66850CA7" w14:textId="77777777" w:rsidR="00EA2A58" w:rsidRPr="003C5ABC" w:rsidRDefault="00EA2A58" w:rsidP="0084387F">
            <w:pPr>
              <w:pStyle w:val="TableParagraph"/>
              <w:rPr>
                <w:sz w:val="18"/>
              </w:rPr>
            </w:pPr>
            <w:r w:rsidRPr="003C5ABC">
              <w:rPr>
                <w:sz w:val="18"/>
              </w:rPr>
              <w:t>Гкал/ч</w:t>
            </w:r>
          </w:p>
        </w:tc>
        <w:tc>
          <w:tcPr>
            <w:tcW w:w="620" w:type="pct"/>
            <w:vAlign w:val="center"/>
          </w:tcPr>
          <w:p w14:paraId="19433F48" w14:textId="77777777" w:rsidR="00EA2A58" w:rsidRPr="003C5ABC" w:rsidRDefault="00EA2A58" w:rsidP="0084387F">
            <w:pPr>
              <w:pStyle w:val="TableParagraph"/>
              <w:rPr>
                <w:sz w:val="18"/>
              </w:rPr>
            </w:pPr>
            <w:r w:rsidRPr="003C5ABC">
              <w:rPr>
                <w:sz w:val="18"/>
              </w:rPr>
              <w:t>35,516</w:t>
            </w:r>
          </w:p>
        </w:tc>
        <w:tc>
          <w:tcPr>
            <w:tcW w:w="602" w:type="pct"/>
            <w:vAlign w:val="center"/>
          </w:tcPr>
          <w:p w14:paraId="43DF741D" w14:textId="77777777" w:rsidR="00EA2A58" w:rsidRPr="003C5ABC" w:rsidRDefault="00EA2A58" w:rsidP="0084387F">
            <w:pPr>
              <w:pStyle w:val="TableParagraph"/>
              <w:rPr>
                <w:sz w:val="18"/>
              </w:rPr>
            </w:pPr>
            <w:r w:rsidRPr="003C5ABC">
              <w:rPr>
                <w:sz w:val="18"/>
              </w:rPr>
              <w:t>10,019</w:t>
            </w:r>
          </w:p>
        </w:tc>
        <w:tc>
          <w:tcPr>
            <w:tcW w:w="600" w:type="pct"/>
            <w:vAlign w:val="center"/>
          </w:tcPr>
          <w:p w14:paraId="6E7656E5" w14:textId="77777777" w:rsidR="00EA2A58" w:rsidRPr="003C5ABC" w:rsidRDefault="00EA2A58" w:rsidP="0084387F">
            <w:pPr>
              <w:pStyle w:val="TableParagraph"/>
              <w:rPr>
                <w:sz w:val="18"/>
              </w:rPr>
            </w:pPr>
            <w:r w:rsidRPr="003C5ABC">
              <w:rPr>
                <w:sz w:val="18"/>
              </w:rPr>
              <w:t>4,719</w:t>
            </w:r>
          </w:p>
        </w:tc>
        <w:tc>
          <w:tcPr>
            <w:tcW w:w="602" w:type="pct"/>
            <w:vAlign w:val="center"/>
          </w:tcPr>
          <w:p w14:paraId="4CF091A4" w14:textId="77777777" w:rsidR="00EA2A58" w:rsidRPr="003C5ABC" w:rsidRDefault="00EA2A58" w:rsidP="0084387F">
            <w:pPr>
              <w:pStyle w:val="TableParagraph"/>
              <w:rPr>
                <w:sz w:val="18"/>
              </w:rPr>
            </w:pPr>
            <w:r w:rsidRPr="003C5ABC">
              <w:rPr>
                <w:sz w:val="18"/>
              </w:rPr>
              <w:t>5,043</w:t>
            </w:r>
          </w:p>
        </w:tc>
        <w:tc>
          <w:tcPr>
            <w:tcW w:w="600" w:type="pct"/>
            <w:vAlign w:val="center"/>
          </w:tcPr>
          <w:p w14:paraId="4410238F" w14:textId="77777777" w:rsidR="00EA2A58" w:rsidRPr="003C5ABC" w:rsidRDefault="00EA2A58" w:rsidP="0084387F">
            <w:pPr>
              <w:pStyle w:val="TableParagraph"/>
              <w:rPr>
                <w:sz w:val="18"/>
              </w:rPr>
            </w:pPr>
            <w:r w:rsidRPr="003C5ABC">
              <w:rPr>
                <w:sz w:val="18"/>
              </w:rPr>
              <w:t>0,618</w:t>
            </w:r>
          </w:p>
        </w:tc>
        <w:tc>
          <w:tcPr>
            <w:tcW w:w="540" w:type="pct"/>
            <w:shd w:val="clear" w:color="auto" w:fill="auto"/>
            <w:vAlign w:val="center"/>
          </w:tcPr>
          <w:p w14:paraId="3A30FCC4" w14:textId="77777777" w:rsidR="00EA2A58" w:rsidRPr="003C5ABC" w:rsidRDefault="00EA2A58" w:rsidP="0084387F">
            <w:pPr>
              <w:pStyle w:val="TableParagraph"/>
              <w:rPr>
                <w:sz w:val="18"/>
              </w:rPr>
            </w:pPr>
            <w:r w:rsidRPr="003C5ABC">
              <w:rPr>
                <w:sz w:val="18"/>
              </w:rPr>
              <w:t>10,870</w:t>
            </w:r>
          </w:p>
        </w:tc>
      </w:tr>
      <w:tr w:rsidR="00EA2A58" w:rsidRPr="003C5ABC" w14:paraId="54A1B121" w14:textId="77777777" w:rsidTr="005524DE">
        <w:trPr>
          <w:trHeight w:val="707"/>
        </w:trPr>
        <w:tc>
          <w:tcPr>
            <w:tcW w:w="726" w:type="pct"/>
          </w:tcPr>
          <w:p w14:paraId="1BB0906E" w14:textId="77777777" w:rsidR="00EA2A58" w:rsidRPr="003C5ABC" w:rsidRDefault="00EA2A58" w:rsidP="0084387F">
            <w:pPr>
              <w:pStyle w:val="TableParagraph"/>
              <w:ind w:left="142"/>
              <w:jc w:val="left"/>
              <w:rPr>
                <w:sz w:val="18"/>
              </w:rPr>
            </w:pPr>
            <w:r w:rsidRPr="003C5ABC">
              <w:rPr>
                <w:sz w:val="18"/>
              </w:rPr>
              <w:t>Расстояние от источника тепла до наиболее удаленного потребителя вдоль главной магистрали</w:t>
            </w:r>
          </w:p>
        </w:tc>
        <w:tc>
          <w:tcPr>
            <w:tcW w:w="433" w:type="pct"/>
            <w:vAlign w:val="center"/>
          </w:tcPr>
          <w:p w14:paraId="5FA19012" w14:textId="77777777" w:rsidR="00EA2A58" w:rsidRPr="003C5ABC" w:rsidRDefault="00EA2A58" w:rsidP="0084387F">
            <w:pPr>
              <w:pStyle w:val="TableParagraph"/>
              <w:spacing w:before="153"/>
              <w:rPr>
                <w:sz w:val="18"/>
              </w:rPr>
            </w:pPr>
            <w:r w:rsidRPr="003C5ABC">
              <w:rPr>
                <w:w w:val="99"/>
                <w:sz w:val="18"/>
              </w:rPr>
              <w:t>-</w:t>
            </w:r>
          </w:p>
        </w:tc>
        <w:tc>
          <w:tcPr>
            <w:tcW w:w="277" w:type="pct"/>
            <w:vAlign w:val="center"/>
          </w:tcPr>
          <w:p w14:paraId="5420E0A6" w14:textId="77777777" w:rsidR="00EA2A58" w:rsidRPr="003C5ABC" w:rsidRDefault="00EA2A58" w:rsidP="0084387F">
            <w:pPr>
              <w:pStyle w:val="TableParagraph"/>
              <w:spacing w:before="153"/>
              <w:rPr>
                <w:sz w:val="18"/>
              </w:rPr>
            </w:pPr>
            <w:r w:rsidRPr="003C5ABC">
              <w:rPr>
                <w:w w:val="99"/>
                <w:sz w:val="18"/>
              </w:rPr>
              <w:t>м</w:t>
            </w:r>
          </w:p>
        </w:tc>
        <w:tc>
          <w:tcPr>
            <w:tcW w:w="620" w:type="pct"/>
            <w:vAlign w:val="center"/>
          </w:tcPr>
          <w:p w14:paraId="0C571F8B" w14:textId="77777777" w:rsidR="00EA2A58" w:rsidRPr="003C5ABC" w:rsidRDefault="00EA2A58" w:rsidP="0084387F">
            <w:pPr>
              <w:pStyle w:val="TableParagraph"/>
              <w:spacing w:before="153"/>
              <w:rPr>
                <w:sz w:val="18"/>
              </w:rPr>
            </w:pPr>
            <w:r w:rsidRPr="003C5ABC">
              <w:rPr>
                <w:sz w:val="18"/>
              </w:rPr>
              <w:t>2427</w:t>
            </w:r>
          </w:p>
        </w:tc>
        <w:tc>
          <w:tcPr>
            <w:tcW w:w="602" w:type="pct"/>
            <w:vAlign w:val="center"/>
          </w:tcPr>
          <w:p w14:paraId="0561C5CE" w14:textId="77777777" w:rsidR="00EA2A58" w:rsidRPr="003C5ABC" w:rsidRDefault="00EA2A58" w:rsidP="0084387F">
            <w:pPr>
              <w:pStyle w:val="TableParagraph"/>
              <w:spacing w:before="153"/>
              <w:rPr>
                <w:sz w:val="18"/>
              </w:rPr>
            </w:pPr>
            <w:r w:rsidRPr="003C5ABC">
              <w:rPr>
                <w:sz w:val="18"/>
              </w:rPr>
              <w:t>1085</w:t>
            </w:r>
          </w:p>
        </w:tc>
        <w:tc>
          <w:tcPr>
            <w:tcW w:w="600" w:type="pct"/>
            <w:vAlign w:val="center"/>
          </w:tcPr>
          <w:p w14:paraId="12EE2D0E" w14:textId="77777777" w:rsidR="00EA2A58" w:rsidRPr="003C5ABC" w:rsidRDefault="00EA2A58" w:rsidP="0084387F">
            <w:pPr>
              <w:pStyle w:val="TableParagraph"/>
              <w:spacing w:before="153"/>
              <w:rPr>
                <w:sz w:val="18"/>
              </w:rPr>
            </w:pPr>
            <w:r w:rsidRPr="003C5ABC">
              <w:rPr>
                <w:sz w:val="18"/>
              </w:rPr>
              <w:t>734</w:t>
            </w:r>
          </w:p>
        </w:tc>
        <w:tc>
          <w:tcPr>
            <w:tcW w:w="602" w:type="pct"/>
            <w:vAlign w:val="center"/>
          </w:tcPr>
          <w:p w14:paraId="564334EC" w14:textId="77777777" w:rsidR="00EA2A58" w:rsidRPr="003C5ABC" w:rsidRDefault="00EA2A58" w:rsidP="0084387F">
            <w:pPr>
              <w:pStyle w:val="TableParagraph"/>
              <w:spacing w:before="153"/>
              <w:rPr>
                <w:sz w:val="18"/>
              </w:rPr>
            </w:pPr>
            <w:r w:rsidRPr="003C5ABC">
              <w:rPr>
                <w:sz w:val="18"/>
              </w:rPr>
              <w:t>708</w:t>
            </w:r>
          </w:p>
        </w:tc>
        <w:tc>
          <w:tcPr>
            <w:tcW w:w="600" w:type="pct"/>
            <w:vAlign w:val="center"/>
          </w:tcPr>
          <w:p w14:paraId="6B521C78" w14:textId="77777777" w:rsidR="00EA2A58" w:rsidRPr="003C5ABC" w:rsidRDefault="00EA2A58" w:rsidP="0084387F">
            <w:pPr>
              <w:pStyle w:val="TableParagraph"/>
              <w:spacing w:before="153"/>
              <w:rPr>
                <w:sz w:val="18"/>
              </w:rPr>
            </w:pPr>
            <w:r w:rsidRPr="003C5ABC">
              <w:rPr>
                <w:sz w:val="18"/>
              </w:rPr>
              <w:t>451</w:t>
            </w:r>
          </w:p>
        </w:tc>
        <w:tc>
          <w:tcPr>
            <w:tcW w:w="540" w:type="pct"/>
            <w:shd w:val="clear" w:color="auto" w:fill="auto"/>
            <w:vAlign w:val="center"/>
          </w:tcPr>
          <w:p w14:paraId="481B2686" w14:textId="77777777" w:rsidR="00EA2A58" w:rsidRPr="003C5ABC" w:rsidRDefault="00EA2A58" w:rsidP="0084387F">
            <w:pPr>
              <w:pStyle w:val="TableParagraph"/>
              <w:spacing w:before="153"/>
              <w:rPr>
                <w:sz w:val="18"/>
              </w:rPr>
            </w:pPr>
            <w:r w:rsidRPr="003C5ABC">
              <w:rPr>
                <w:sz w:val="18"/>
              </w:rPr>
              <w:t>1841</w:t>
            </w:r>
          </w:p>
        </w:tc>
      </w:tr>
      <w:tr w:rsidR="00EA2A58" w:rsidRPr="003C5ABC" w14:paraId="0F7E4ED9" w14:textId="77777777" w:rsidTr="005524DE">
        <w:trPr>
          <w:trHeight w:val="523"/>
        </w:trPr>
        <w:tc>
          <w:tcPr>
            <w:tcW w:w="726" w:type="pct"/>
          </w:tcPr>
          <w:p w14:paraId="5A151FA5" w14:textId="77777777" w:rsidR="00EA2A58" w:rsidRPr="003C5ABC" w:rsidRDefault="00EA2A58" w:rsidP="0084387F">
            <w:pPr>
              <w:pStyle w:val="TableParagraph"/>
              <w:ind w:left="142"/>
              <w:jc w:val="left"/>
              <w:rPr>
                <w:sz w:val="18"/>
              </w:rPr>
            </w:pPr>
            <w:r w:rsidRPr="003C5ABC">
              <w:rPr>
                <w:sz w:val="18"/>
              </w:rPr>
              <w:t xml:space="preserve">Удельная стоимость </w:t>
            </w:r>
            <w:r w:rsidRPr="003C5ABC">
              <w:rPr>
                <w:w w:val="95"/>
                <w:sz w:val="18"/>
              </w:rPr>
              <w:t xml:space="preserve">материальной </w:t>
            </w:r>
            <w:r w:rsidRPr="003C5ABC">
              <w:rPr>
                <w:sz w:val="18"/>
              </w:rPr>
              <w:t>характеристики тепловой сети</w:t>
            </w:r>
          </w:p>
        </w:tc>
        <w:tc>
          <w:tcPr>
            <w:tcW w:w="433" w:type="pct"/>
            <w:vAlign w:val="center"/>
          </w:tcPr>
          <w:p w14:paraId="776BE2EA" w14:textId="77777777" w:rsidR="00EA2A58" w:rsidRPr="003C5ABC" w:rsidRDefault="00EA2A58" w:rsidP="0084387F">
            <w:pPr>
              <w:pStyle w:val="TableParagraph"/>
              <w:spacing w:before="219"/>
              <w:rPr>
                <w:sz w:val="18"/>
              </w:rPr>
            </w:pPr>
            <w:r w:rsidRPr="003C5ABC">
              <w:rPr>
                <w:w w:val="98"/>
                <w:sz w:val="18"/>
              </w:rPr>
              <w:t>S</w:t>
            </w:r>
          </w:p>
        </w:tc>
        <w:tc>
          <w:tcPr>
            <w:tcW w:w="277" w:type="pct"/>
            <w:vAlign w:val="center"/>
          </w:tcPr>
          <w:p w14:paraId="00ED3362" w14:textId="77777777" w:rsidR="00EA2A58" w:rsidRPr="003C5ABC" w:rsidRDefault="00EA2A58" w:rsidP="0084387F">
            <w:pPr>
              <w:pStyle w:val="TableParagraph"/>
              <w:rPr>
                <w:sz w:val="18"/>
              </w:rPr>
            </w:pPr>
            <w:r w:rsidRPr="003C5ABC">
              <w:rPr>
                <w:sz w:val="18"/>
              </w:rPr>
              <w:t>руб./м²</w:t>
            </w:r>
          </w:p>
        </w:tc>
        <w:tc>
          <w:tcPr>
            <w:tcW w:w="620" w:type="pct"/>
            <w:vAlign w:val="center"/>
          </w:tcPr>
          <w:p w14:paraId="26D8DA32" w14:textId="77777777" w:rsidR="00EA2A58" w:rsidRPr="003C5ABC" w:rsidRDefault="00EA2A58" w:rsidP="0084387F">
            <w:pPr>
              <w:pStyle w:val="TableParagraph"/>
              <w:rPr>
                <w:sz w:val="18"/>
              </w:rPr>
            </w:pPr>
            <w:r w:rsidRPr="003C5ABC">
              <w:rPr>
                <w:sz w:val="18"/>
              </w:rPr>
              <w:t>62181</w:t>
            </w:r>
          </w:p>
        </w:tc>
        <w:tc>
          <w:tcPr>
            <w:tcW w:w="602" w:type="pct"/>
            <w:vAlign w:val="center"/>
          </w:tcPr>
          <w:p w14:paraId="68376E5B" w14:textId="77777777" w:rsidR="00EA2A58" w:rsidRPr="003C5ABC" w:rsidRDefault="00EA2A58" w:rsidP="0084387F">
            <w:pPr>
              <w:pStyle w:val="TableParagraph"/>
              <w:rPr>
                <w:sz w:val="18"/>
              </w:rPr>
            </w:pPr>
            <w:r w:rsidRPr="003C5ABC">
              <w:rPr>
                <w:w w:val="95"/>
                <w:sz w:val="18"/>
              </w:rPr>
              <w:t>50486</w:t>
            </w:r>
          </w:p>
        </w:tc>
        <w:tc>
          <w:tcPr>
            <w:tcW w:w="600" w:type="pct"/>
            <w:vAlign w:val="center"/>
          </w:tcPr>
          <w:p w14:paraId="31917542" w14:textId="77777777" w:rsidR="00EA2A58" w:rsidRPr="003C5ABC" w:rsidRDefault="00EA2A58" w:rsidP="0084387F">
            <w:pPr>
              <w:pStyle w:val="TableParagraph"/>
              <w:rPr>
                <w:sz w:val="18"/>
              </w:rPr>
            </w:pPr>
            <w:r w:rsidRPr="003C5ABC">
              <w:rPr>
                <w:sz w:val="18"/>
              </w:rPr>
              <w:t>95781</w:t>
            </w:r>
          </w:p>
        </w:tc>
        <w:tc>
          <w:tcPr>
            <w:tcW w:w="602" w:type="pct"/>
            <w:vAlign w:val="center"/>
          </w:tcPr>
          <w:p w14:paraId="344C3F31" w14:textId="77777777" w:rsidR="00EA2A58" w:rsidRPr="003C5ABC" w:rsidRDefault="00EA2A58" w:rsidP="0084387F">
            <w:pPr>
              <w:pStyle w:val="TableParagraph"/>
              <w:rPr>
                <w:sz w:val="18"/>
              </w:rPr>
            </w:pPr>
            <w:r w:rsidRPr="003C5ABC">
              <w:rPr>
                <w:w w:val="95"/>
                <w:sz w:val="18"/>
              </w:rPr>
              <w:t>78557</w:t>
            </w:r>
          </w:p>
        </w:tc>
        <w:tc>
          <w:tcPr>
            <w:tcW w:w="600" w:type="pct"/>
            <w:vAlign w:val="center"/>
          </w:tcPr>
          <w:p w14:paraId="6C2108F3" w14:textId="77777777" w:rsidR="00EA2A58" w:rsidRPr="003C5ABC" w:rsidRDefault="00EA2A58" w:rsidP="0084387F">
            <w:pPr>
              <w:pStyle w:val="TableParagraph"/>
              <w:rPr>
                <w:sz w:val="18"/>
              </w:rPr>
            </w:pPr>
            <w:r w:rsidRPr="003C5ABC">
              <w:rPr>
                <w:sz w:val="18"/>
              </w:rPr>
              <w:t>56930</w:t>
            </w:r>
          </w:p>
        </w:tc>
        <w:tc>
          <w:tcPr>
            <w:tcW w:w="540" w:type="pct"/>
            <w:vAlign w:val="center"/>
          </w:tcPr>
          <w:p w14:paraId="4A613D6D" w14:textId="77777777" w:rsidR="00EA2A58" w:rsidRPr="003C5ABC" w:rsidRDefault="00EA2A58" w:rsidP="0084387F">
            <w:pPr>
              <w:pStyle w:val="TableParagraph"/>
              <w:rPr>
                <w:sz w:val="18"/>
              </w:rPr>
            </w:pPr>
            <w:r w:rsidRPr="003C5ABC">
              <w:rPr>
                <w:sz w:val="18"/>
              </w:rPr>
              <w:t>47934</w:t>
            </w:r>
          </w:p>
        </w:tc>
      </w:tr>
      <w:tr w:rsidR="00EA2A58" w:rsidRPr="003C5ABC" w14:paraId="6CBD8535" w14:textId="77777777" w:rsidTr="005524DE">
        <w:trPr>
          <w:trHeight w:val="384"/>
        </w:trPr>
        <w:tc>
          <w:tcPr>
            <w:tcW w:w="726" w:type="pct"/>
          </w:tcPr>
          <w:p w14:paraId="7BA3A2E9" w14:textId="77777777" w:rsidR="00EA2A58" w:rsidRPr="003C5ABC" w:rsidRDefault="00EA2A58" w:rsidP="0084387F">
            <w:pPr>
              <w:pStyle w:val="TableParagraph"/>
              <w:spacing w:line="223" w:lineRule="exact"/>
              <w:ind w:left="142"/>
              <w:jc w:val="left"/>
              <w:rPr>
                <w:sz w:val="18"/>
              </w:rPr>
            </w:pPr>
            <w:r w:rsidRPr="003C5ABC">
              <w:rPr>
                <w:sz w:val="18"/>
              </w:rPr>
              <w:t>Потери давления в тепловой сети</w:t>
            </w:r>
          </w:p>
        </w:tc>
        <w:tc>
          <w:tcPr>
            <w:tcW w:w="433" w:type="pct"/>
            <w:vAlign w:val="center"/>
          </w:tcPr>
          <w:p w14:paraId="4FADBACE" w14:textId="77777777" w:rsidR="00EA2A58" w:rsidRPr="003C5ABC" w:rsidRDefault="00EA2A58" w:rsidP="0084387F">
            <w:pPr>
              <w:pStyle w:val="TableParagraph"/>
              <w:spacing w:before="203"/>
              <w:rPr>
                <w:sz w:val="18"/>
              </w:rPr>
            </w:pPr>
            <w:r w:rsidRPr="003C5ABC">
              <w:rPr>
                <w:sz w:val="18"/>
              </w:rPr>
              <w:t>H</w:t>
            </w:r>
          </w:p>
        </w:tc>
        <w:tc>
          <w:tcPr>
            <w:tcW w:w="277" w:type="pct"/>
            <w:vAlign w:val="center"/>
          </w:tcPr>
          <w:p w14:paraId="56E45BE8" w14:textId="77777777" w:rsidR="00EA2A58" w:rsidRPr="003C5ABC" w:rsidRDefault="00EA2A58" w:rsidP="0084387F">
            <w:pPr>
              <w:pStyle w:val="TableParagraph"/>
              <w:spacing w:before="1"/>
              <w:rPr>
                <w:sz w:val="18"/>
              </w:rPr>
            </w:pPr>
            <w:r w:rsidRPr="003C5ABC">
              <w:rPr>
                <w:w w:val="95"/>
                <w:sz w:val="18"/>
              </w:rPr>
              <w:t>м.вод. ст.</w:t>
            </w:r>
          </w:p>
        </w:tc>
        <w:tc>
          <w:tcPr>
            <w:tcW w:w="620" w:type="pct"/>
            <w:vAlign w:val="center"/>
          </w:tcPr>
          <w:p w14:paraId="11A6C2C7" w14:textId="77777777" w:rsidR="00EA2A58" w:rsidRPr="003C5ABC" w:rsidRDefault="00EA2A58" w:rsidP="0084387F">
            <w:pPr>
              <w:pStyle w:val="TableParagraph"/>
              <w:spacing w:before="1"/>
              <w:rPr>
                <w:sz w:val="18"/>
              </w:rPr>
            </w:pPr>
            <w:r w:rsidRPr="003C5ABC">
              <w:rPr>
                <w:sz w:val="18"/>
              </w:rPr>
              <w:t>56,356</w:t>
            </w:r>
          </w:p>
        </w:tc>
        <w:tc>
          <w:tcPr>
            <w:tcW w:w="602" w:type="pct"/>
            <w:vAlign w:val="center"/>
          </w:tcPr>
          <w:p w14:paraId="458B0A8F" w14:textId="77777777" w:rsidR="00EA2A58" w:rsidRPr="003C5ABC" w:rsidRDefault="00EA2A58" w:rsidP="0084387F">
            <w:pPr>
              <w:pStyle w:val="TableParagraph"/>
              <w:spacing w:before="1"/>
              <w:rPr>
                <w:sz w:val="18"/>
              </w:rPr>
            </w:pPr>
            <w:r w:rsidRPr="003C5ABC">
              <w:rPr>
                <w:w w:val="95"/>
                <w:sz w:val="18"/>
              </w:rPr>
              <w:t>18,411</w:t>
            </w:r>
          </w:p>
        </w:tc>
        <w:tc>
          <w:tcPr>
            <w:tcW w:w="600" w:type="pct"/>
            <w:vAlign w:val="center"/>
          </w:tcPr>
          <w:p w14:paraId="0220E79F" w14:textId="77777777" w:rsidR="00EA2A58" w:rsidRPr="003C5ABC" w:rsidRDefault="00EA2A58" w:rsidP="0084387F">
            <w:pPr>
              <w:pStyle w:val="TableParagraph"/>
              <w:spacing w:before="1"/>
              <w:rPr>
                <w:sz w:val="18"/>
              </w:rPr>
            </w:pPr>
            <w:r w:rsidRPr="003C5ABC">
              <w:rPr>
                <w:sz w:val="18"/>
              </w:rPr>
              <w:t>12,089</w:t>
            </w:r>
          </w:p>
        </w:tc>
        <w:tc>
          <w:tcPr>
            <w:tcW w:w="602" w:type="pct"/>
            <w:vAlign w:val="center"/>
          </w:tcPr>
          <w:p w14:paraId="43625FCE" w14:textId="77777777" w:rsidR="00EA2A58" w:rsidRPr="003C5ABC" w:rsidRDefault="00EA2A58" w:rsidP="0084387F">
            <w:pPr>
              <w:pStyle w:val="TableParagraph"/>
              <w:spacing w:before="1"/>
              <w:rPr>
                <w:sz w:val="18"/>
              </w:rPr>
            </w:pPr>
            <w:r w:rsidRPr="003C5ABC">
              <w:rPr>
                <w:w w:val="95"/>
                <w:sz w:val="18"/>
              </w:rPr>
              <w:t>15,655</w:t>
            </w:r>
          </w:p>
        </w:tc>
        <w:tc>
          <w:tcPr>
            <w:tcW w:w="600" w:type="pct"/>
            <w:vAlign w:val="center"/>
          </w:tcPr>
          <w:p w14:paraId="30023FA6" w14:textId="77777777" w:rsidR="00EA2A58" w:rsidRPr="003C5ABC" w:rsidRDefault="00EA2A58" w:rsidP="0084387F">
            <w:pPr>
              <w:pStyle w:val="TableParagraph"/>
              <w:spacing w:before="1"/>
              <w:rPr>
                <w:sz w:val="18"/>
              </w:rPr>
            </w:pPr>
            <w:r w:rsidRPr="003C5ABC">
              <w:rPr>
                <w:sz w:val="18"/>
              </w:rPr>
              <w:t>12,001</w:t>
            </w:r>
          </w:p>
        </w:tc>
        <w:tc>
          <w:tcPr>
            <w:tcW w:w="540" w:type="pct"/>
            <w:vAlign w:val="center"/>
          </w:tcPr>
          <w:p w14:paraId="61509DAB" w14:textId="77777777" w:rsidR="00EA2A58" w:rsidRPr="003C5ABC" w:rsidRDefault="00EA2A58" w:rsidP="0084387F">
            <w:pPr>
              <w:pStyle w:val="TableParagraph"/>
              <w:spacing w:before="1"/>
              <w:rPr>
                <w:sz w:val="18"/>
              </w:rPr>
            </w:pPr>
            <w:r w:rsidRPr="003C5ABC">
              <w:rPr>
                <w:sz w:val="18"/>
              </w:rPr>
              <w:t>26,409</w:t>
            </w:r>
          </w:p>
        </w:tc>
      </w:tr>
      <w:tr w:rsidR="00EA2A58" w:rsidRPr="003C5ABC" w14:paraId="0DC4D1CB" w14:textId="77777777" w:rsidTr="005524DE">
        <w:trPr>
          <w:trHeight w:val="786"/>
        </w:trPr>
        <w:tc>
          <w:tcPr>
            <w:tcW w:w="726" w:type="pct"/>
          </w:tcPr>
          <w:p w14:paraId="3DAC2529" w14:textId="77777777" w:rsidR="00EA2A58" w:rsidRPr="003C5ABC" w:rsidRDefault="00EA2A58" w:rsidP="0084387F">
            <w:pPr>
              <w:pStyle w:val="TableParagraph"/>
              <w:ind w:left="142"/>
              <w:jc w:val="left"/>
              <w:rPr>
                <w:sz w:val="18"/>
              </w:rPr>
            </w:pPr>
            <w:r w:rsidRPr="003C5ABC">
              <w:rPr>
                <w:sz w:val="18"/>
              </w:rPr>
              <w:t>Среднее число абонентов на единицу площади зоны действия источника теплоснабжения</w:t>
            </w:r>
          </w:p>
        </w:tc>
        <w:tc>
          <w:tcPr>
            <w:tcW w:w="433" w:type="pct"/>
            <w:vAlign w:val="center"/>
          </w:tcPr>
          <w:p w14:paraId="101A66BF" w14:textId="77777777" w:rsidR="00EA2A58" w:rsidRPr="003C5ABC" w:rsidRDefault="00EA2A58" w:rsidP="0084387F">
            <w:pPr>
              <w:pStyle w:val="TableParagraph"/>
              <w:rPr>
                <w:sz w:val="18"/>
              </w:rPr>
            </w:pPr>
            <w:r w:rsidRPr="003C5ABC">
              <w:rPr>
                <w:w w:val="101"/>
                <w:sz w:val="18"/>
              </w:rPr>
              <w:t>B</w:t>
            </w:r>
          </w:p>
        </w:tc>
        <w:tc>
          <w:tcPr>
            <w:tcW w:w="277" w:type="pct"/>
            <w:vAlign w:val="center"/>
          </w:tcPr>
          <w:p w14:paraId="5FE4607C" w14:textId="77777777" w:rsidR="00EA2A58" w:rsidRPr="003C5ABC" w:rsidRDefault="00EA2A58" w:rsidP="0084387F">
            <w:pPr>
              <w:pStyle w:val="TableParagraph"/>
              <w:rPr>
                <w:sz w:val="18"/>
              </w:rPr>
            </w:pPr>
            <w:r w:rsidRPr="003C5ABC">
              <w:rPr>
                <w:w w:val="95"/>
                <w:sz w:val="18"/>
              </w:rPr>
              <w:t>шт./км²</w:t>
            </w:r>
          </w:p>
        </w:tc>
        <w:tc>
          <w:tcPr>
            <w:tcW w:w="620" w:type="pct"/>
            <w:vAlign w:val="center"/>
          </w:tcPr>
          <w:p w14:paraId="5756709A" w14:textId="77777777" w:rsidR="00EA2A58" w:rsidRPr="003C5ABC" w:rsidRDefault="00EA2A58" w:rsidP="0084387F">
            <w:pPr>
              <w:pStyle w:val="TableParagraph"/>
              <w:rPr>
                <w:sz w:val="18"/>
              </w:rPr>
            </w:pPr>
            <w:r w:rsidRPr="003C5ABC">
              <w:rPr>
                <w:sz w:val="18"/>
              </w:rPr>
              <w:t>191</w:t>
            </w:r>
          </w:p>
        </w:tc>
        <w:tc>
          <w:tcPr>
            <w:tcW w:w="602" w:type="pct"/>
            <w:vAlign w:val="center"/>
          </w:tcPr>
          <w:p w14:paraId="2A2AB1F1" w14:textId="77777777" w:rsidR="00EA2A58" w:rsidRPr="003C5ABC" w:rsidRDefault="00EA2A58" w:rsidP="0084387F">
            <w:pPr>
              <w:pStyle w:val="TableParagraph"/>
              <w:rPr>
                <w:sz w:val="18"/>
              </w:rPr>
            </w:pPr>
            <w:r w:rsidRPr="003C5ABC">
              <w:rPr>
                <w:sz w:val="18"/>
              </w:rPr>
              <w:t>312</w:t>
            </w:r>
          </w:p>
        </w:tc>
        <w:tc>
          <w:tcPr>
            <w:tcW w:w="600" w:type="pct"/>
            <w:vAlign w:val="center"/>
          </w:tcPr>
          <w:p w14:paraId="42F936E7" w14:textId="77777777" w:rsidR="00EA2A58" w:rsidRPr="003C5ABC" w:rsidRDefault="00EA2A58" w:rsidP="0084387F">
            <w:pPr>
              <w:pStyle w:val="TableParagraph"/>
              <w:rPr>
                <w:sz w:val="18"/>
              </w:rPr>
            </w:pPr>
            <w:r w:rsidRPr="003C5ABC">
              <w:rPr>
                <w:sz w:val="18"/>
              </w:rPr>
              <w:t>323</w:t>
            </w:r>
          </w:p>
        </w:tc>
        <w:tc>
          <w:tcPr>
            <w:tcW w:w="602" w:type="pct"/>
            <w:vAlign w:val="center"/>
          </w:tcPr>
          <w:p w14:paraId="6DBC1947" w14:textId="77777777" w:rsidR="00EA2A58" w:rsidRPr="003C5ABC" w:rsidRDefault="00EA2A58" w:rsidP="0084387F">
            <w:pPr>
              <w:pStyle w:val="TableParagraph"/>
              <w:rPr>
                <w:sz w:val="18"/>
              </w:rPr>
            </w:pPr>
            <w:r w:rsidRPr="003C5ABC">
              <w:rPr>
                <w:sz w:val="18"/>
              </w:rPr>
              <w:t>298</w:t>
            </w:r>
          </w:p>
        </w:tc>
        <w:tc>
          <w:tcPr>
            <w:tcW w:w="600" w:type="pct"/>
            <w:vAlign w:val="center"/>
          </w:tcPr>
          <w:p w14:paraId="64229F11" w14:textId="77777777" w:rsidR="00EA2A58" w:rsidRPr="003C5ABC" w:rsidRDefault="00EA2A58" w:rsidP="0084387F">
            <w:pPr>
              <w:pStyle w:val="TableParagraph"/>
              <w:rPr>
                <w:sz w:val="18"/>
              </w:rPr>
            </w:pPr>
            <w:r w:rsidRPr="003C5ABC">
              <w:rPr>
                <w:sz w:val="18"/>
              </w:rPr>
              <w:t>237</w:t>
            </w:r>
          </w:p>
        </w:tc>
        <w:tc>
          <w:tcPr>
            <w:tcW w:w="540" w:type="pct"/>
            <w:vAlign w:val="center"/>
          </w:tcPr>
          <w:p w14:paraId="1F3D4D22" w14:textId="77777777" w:rsidR="00EA2A58" w:rsidRPr="003C5ABC" w:rsidRDefault="00EA2A58" w:rsidP="0084387F">
            <w:pPr>
              <w:pStyle w:val="TableParagraph"/>
              <w:rPr>
                <w:sz w:val="18"/>
              </w:rPr>
            </w:pPr>
            <w:r w:rsidRPr="003C5ABC">
              <w:rPr>
                <w:sz w:val="18"/>
              </w:rPr>
              <w:t>181</w:t>
            </w:r>
          </w:p>
        </w:tc>
      </w:tr>
      <w:tr w:rsidR="00EA2A58" w:rsidRPr="003C5ABC" w14:paraId="2BD52802" w14:textId="77777777" w:rsidTr="005524DE">
        <w:trPr>
          <w:trHeight w:val="70"/>
        </w:trPr>
        <w:tc>
          <w:tcPr>
            <w:tcW w:w="726" w:type="pct"/>
          </w:tcPr>
          <w:p w14:paraId="52B11450" w14:textId="77777777" w:rsidR="00EA2A58" w:rsidRPr="003C5ABC" w:rsidRDefault="00EA2A58" w:rsidP="0084387F">
            <w:pPr>
              <w:pStyle w:val="TableParagraph"/>
              <w:ind w:left="142"/>
              <w:jc w:val="left"/>
              <w:rPr>
                <w:sz w:val="18"/>
              </w:rPr>
            </w:pPr>
            <w:r w:rsidRPr="003C5ABC">
              <w:rPr>
                <w:sz w:val="18"/>
              </w:rPr>
              <w:t>Теплоплотность района</w:t>
            </w:r>
          </w:p>
        </w:tc>
        <w:tc>
          <w:tcPr>
            <w:tcW w:w="433" w:type="pct"/>
            <w:vAlign w:val="center"/>
          </w:tcPr>
          <w:p w14:paraId="6E652A69" w14:textId="77777777" w:rsidR="00EA2A58" w:rsidRPr="003C5ABC" w:rsidRDefault="00EA2A58" w:rsidP="0084387F">
            <w:pPr>
              <w:pStyle w:val="TableParagraph"/>
              <w:rPr>
                <w:sz w:val="18"/>
              </w:rPr>
            </w:pPr>
            <w:r w:rsidRPr="003C5ABC">
              <w:rPr>
                <w:w w:val="101"/>
                <w:sz w:val="18"/>
              </w:rPr>
              <w:t>П</w:t>
            </w:r>
          </w:p>
        </w:tc>
        <w:tc>
          <w:tcPr>
            <w:tcW w:w="277" w:type="pct"/>
            <w:vAlign w:val="center"/>
          </w:tcPr>
          <w:p w14:paraId="3A18E6D2" w14:textId="77777777" w:rsidR="00EA2A58" w:rsidRPr="003C5ABC" w:rsidRDefault="00EA2A58" w:rsidP="0084387F">
            <w:pPr>
              <w:pStyle w:val="TableParagraph"/>
              <w:spacing w:line="223" w:lineRule="exact"/>
              <w:rPr>
                <w:sz w:val="18"/>
              </w:rPr>
            </w:pPr>
            <w:r w:rsidRPr="003C5ABC">
              <w:rPr>
                <w:sz w:val="18"/>
              </w:rPr>
              <w:t>Гкал/ч/к м²</w:t>
            </w:r>
          </w:p>
        </w:tc>
        <w:tc>
          <w:tcPr>
            <w:tcW w:w="620" w:type="pct"/>
            <w:vAlign w:val="center"/>
          </w:tcPr>
          <w:p w14:paraId="685BD6AF" w14:textId="77777777" w:rsidR="00EA2A58" w:rsidRPr="003C5ABC" w:rsidRDefault="00EA2A58" w:rsidP="0084387F">
            <w:pPr>
              <w:pStyle w:val="TableParagraph"/>
              <w:rPr>
                <w:sz w:val="18"/>
              </w:rPr>
            </w:pPr>
            <w:r w:rsidRPr="003C5ABC">
              <w:rPr>
                <w:sz w:val="18"/>
              </w:rPr>
              <w:t>52,89</w:t>
            </w:r>
          </w:p>
        </w:tc>
        <w:tc>
          <w:tcPr>
            <w:tcW w:w="602" w:type="pct"/>
            <w:vAlign w:val="center"/>
          </w:tcPr>
          <w:p w14:paraId="2647F3F5" w14:textId="77777777" w:rsidR="00EA2A58" w:rsidRPr="003C5ABC" w:rsidRDefault="00EA2A58" w:rsidP="0084387F">
            <w:pPr>
              <w:pStyle w:val="TableParagraph"/>
              <w:rPr>
                <w:sz w:val="18"/>
              </w:rPr>
            </w:pPr>
            <w:r w:rsidRPr="003C5ABC">
              <w:rPr>
                <w:sz w:val="18"/>
              </w:rPr>
              <w:t>43,10</w:t>
            </w:r>
          </w:p>
        </w:tc>
        <w:tc>
          <w:tcPr>
            <w:tcW w:w="600" w:type="pct"/>
            <w:vAlign w:val="center"/>
          </w:tcPr>
          <w:p w14:paraId="3166C590" w14:textId="77777777" w:rsidR="00EA2A58" w:rsidRPr="003C5ABC" w:rsidRDefault="00EA2A58" w:rsidP="0084387F">
            <w:pPr>
              <w:pStyle w:val="TableParagraph"/>
              <w:rPr>
                <w:sz w:val="18"/>
              </w:rPr>
            </w:pPr>
            <w:r w:rsidRPr="003C5ABC">
              <w:rPr>
                <w:sz w:val="18"/>
              </w:rPr>
              <w:t>33,85</w:t>
            </w:r>
          </w:p>
        </w:tc>
        <w:tc>
          <w:tcPr>
            <w:tcW w:w="602" w:type="pct"/>
            <w:vAlign w:val="center"/>
          </w:tcPr>
          <w:p w14:paraId="4EB5EAB2" w14:textId="77777777" w:rsidR="00EA2A58" w:rsidRPr="003C5ABC" w:rsidRDefault="00EA2A58" w:rsidP="0084387F">
            <w:pPr>
              <w:pStyle w:val="TableParagraph"/>
              <w:rPr>
                <w:sz w:val="18"/>
              </w:rPr>
            </w:pPr>
            <w:r w:rsidRPr="003C5ABC">
              <w:rPr>
                <w:sz w:val="18"/>
              </w:rPr>
              <w:t>26,70</w:t>
            </w:r>
          </w:p>
        </w:tc>
        <w:tc>
          <w:tcPr>
            <w:tcW w:w="600" w:type="pct"/>
            <w:vAlign w:val="center"/>
          </w:tcPr>
          <w:p w14:paraId="33F99026" w14:textId="77777777" w:rsidR="00EA2A58" w:rsidRPr="003C5ABC" w:rsidRDefault="00EA2A58" w:rsidP="0084387F">
            <w:pPr>
              <w:pStyle w:val="TableParagraph"/>
              <w:rPr>
                <w:sz w:val="18"/>
              </w:rPr>
            </w:pPr>
            <w:r w:rsidRPr="003C5ABC">
              <w:rPr>
                <w:sz w:val="18"/>
              </w:rPr>
              <w:t>47,75</w:t>
            </w:r>
          </w:p>
        </w:tc>
        <w:tc>
          <w:tcPr>
            <w:tcW w:w="540" w:type="pct"/>
            <w:vAlign w:val="center"/>
          </w:tcPr>
          <w:p w14:paraId="081BC159" w14:textId="77777777" w:rsidR="00EA2A58" w:rsidRPr="003C5ABC" w:rsidRDefault="00EA2A58" w:rsidP="0084387F">
            <w:pPr>
              <w:pStyle w:val="TableParagraph"/>
              <w:rPr>
                <w:sz w:val="18"/>
              </w:rPr>
            </w:pPr>
            <w:r w:rsidRPr="003C5ABC">
              <w:rPr>
                <w:sz w:val="18"/>
              </w:rPr>
              <w:t>67,54</w:t>
            </w:r>
          </w:p>
        </w:tc>
      </w:tr>
      <w:tr w:rsidR="00EA2A58" w:rsidRPr="003C5ABC" w14:paraId="62ECE901" w14:textId="77777777" w:rsidTr="005524DE">
        <w:trPr>
          <w:trHeight w:val="489"/>
        </w:trPr>
        <w:tc>
          <w:tcPr>
            <w:tcW w:w="726" w:type="pct"/>
          </w:tcPr>
          <w:p w14:paraId="2B6CA2CE" w14:textId="77777777" w:rsidR="00EA2A58" w:rsidRPr="003C5ABC" w:rsidRDefault="00EA2A58" w:rsidP="0084387F">
            <w:pPr>
              <w:pStyle w:val="TableParagraph"/>
              <w:ind w:left="142"/>
              <w:jc w:val="left"/>
              <w:rPr>
                <w:sz w:val="18"/>
              </w:rPr>
            </w:pPr>
            <w:r w:rsidRPr="003C5ABC">
              <w:rPr>
                <w:sz w:val="18"/>
              </w:rPr>
              <w:t>Расчетная температура в подающем трубопроводе</w:t>
            </w:r>
          </w:p>
        </w:tc>
        <w:tc>
          <w:tcPr>
            <w:tcW w:w="433" w:type="pct"/>
            <w:vAlign w:val="center"/>
          </w:tcPr>
          <w:p w14:paraId="01AE76A8" w14:textId="77777777" w:rsidR="00EA2A58" w:rsidRPr="003C5ABC" w:rsidRDefault="00EA2A58" w:rsidP="0084387F">
            <w:pPr>
              <w:pStyle w:val="TableParagraph"/>
              <w:spacing w:before="1"/>
              <w:rPr>
                <w:sz w:val="18"/>
              </w:rPr>
            </w:pPr>
            <w:r w:rsidRPr="003C5ABC">
              <w:rPr>
                <w:w w:val="99"/>
                <w:sz w:val="18"/>
              </w:rPr>
              <w:t>-</w:t>
            </w:r>
          </w:p>
        </w:tc>
        <w:tc>
          <w:tcPr>
            <w:tcW w:w="277" w:type="pct"/>
            <w:vAlign w:val="center"/>
          </w:tcPr>
          <w:p w14:paraId="1D0AB8E4" w14:textId="77777777" w:rsidR="00EA2A58" w:rsidRPr="003C5ABC" w:rsidRDefault="00EA2A58" w:rsidP="0084387F">
            <w:pPr>
              <w:pStyle w:val="TableParagraph"/>
              <w:spacing w:before="1"/>
              <w:rPr>
                <w:sz w:val="18"/>
              </w:rPr>
            </w:pPr>
            <w:r w:rsidRPr="003C5ABC">
              <w:rPr>
                <w:sz w:val="18"/>
              </w:rPr>
              <w:t>ºС</w:t>
            </w:r>
          </w:p>
        </w:tc>
        <w:tc>
          <w:tcPr>
            <w:tcW w:w="620" w:type="pct"/>
            <w:vAlign w:val="center"/>
          </w:tcPr>
          <w:p w14:paraId="3F63BC9A" w14:textId="77777777" w:rsidR="00EA2A58" w:rsidRPr="003C5ABC" w:rsidRDefault="00EA2A58" w:rsidP="0084387F">
            <w:pPr>
              <w:pStyle w:val="TableParagraph"/>
              <w:spacing w:before="1"/>
              <w:rPr>
                <w:sz w:val="18"/>
              </w:rPr>
            </w:pPr>
            <w:r w:rsidRPr="003C5ABC">
              <w:rPr>
                <w:sz w:val="18"/>
              </w:rPr>
              <w:t>95</w:t>
            </w:r>
          </w:p>
        </w:tc>
        <w:tc>
          <w:tcPr>
            <w:tcW w:w="602" w:type="pct"/>
            <w:vAlign w:val="center"/>
          </w:tcPr>
          <w:p w14:paraId="70472C25" w14:textId="77777777" w:rsidR="00EA2A58" w:rsidRPr="003C5ABC" w:rsidRDefault="00EA2A58" w:rsidP="0084387F">
            <w:pPr>
              <w:pStyle w:val="TableParagraph"/>
              <w:spacing w:before="1"/>
              <w:rPr>
                <w:sz w:val="18"/>
              </w:rPr>
            </w:pPr>
            <w:r w:rsidRPr="003C5ABC">
              <w:rPr>
                <w:sz w:val="18"/>
              </w:rPr>
              <w:t>95</w:t>
            </w:r>
          </w:p>
        </w:tc>
        <w:tc>
          <w:tcPr>
            <w:tcW w:w="600" w:type="pct"/>
            <w:vAlign w:val="center"/>
          </w:tcPr>
          <w:p w14:paraId="75757D3A" w14:textId="77777777" w:rsidR="00EA2A58" w:rsidRPr="003C5ABC" w:rsidRDefault="00EA2A58" w:rsidP="0084387F">
            <w:pPr>
              <w:pStyle w:val="TableParagraph"/>
              <w:spacing w:before="1"/>
              <w:rPr>
                <w:sz w:val="18"/>
              </w:rPr>
            </w:pPr>
            <w:r w:rsidRPr="003C5ABC">
              <w:rPr>
                <w:sz w:val="18"/>
              </w:rPr>
              <w:t>95</w:t>
            </w:r>
          </w:p>
        </w:tc>
        <w:tc>
          <w:tcPr>
            <w:tcW w:w="602" w:type="pct"/>
            <w:vAlign w:val="center"/>
          </w:tcPr>
          <w:p w14:paraId="37520897" w14:textId="77777777" w:rsidR="00EA2A58" w:rsidRPr="003C5ABC" w:rsidRDefault="00EA2A58" w:rsidP="0084387F">
            <w:pPr>
              <w:pStyle w:val="TableParagraph"/>
              <w:spacing w:before="1"/>
              <w:rPr>
                <w:sz w:val="18"/>
              </w:rPr>
            </w:pPr>
            <w:r w:rsidRPr="003C5ABC">
              <w:rPr>
                <w:sz w:val="18"/>
              </w:rPr>
              <w:t>95</w:t>
            </w:r>
          </w:p>
        </w:tc>
        <w:tc>
          <w:tcPr>
            <w:tcW w:w="600" w:type="pct"/>
            <w:vAlign w:val="center"/>
          </w:tcPr>
          <w:p w14:paraId="61205FB2" w14:textId="77777777" w:rsidR="00EA2A58" w:rsidRPr="003C5ABC" w:rsidRDefault="00EA2A58" w:rsidP="0084387F">
            <w:pPr>
              <w:pStyle w:val="TableParagraph"/>
              <w:spacing w:before="1"/>
              <w:rPr>
                <w:sz w:val="18"/>
              </w:rPr>
            </w:pPr>
            <w:r w:rsidRPr="003C5ABC">
              <w:rPr>
                <w:sz w:val="18"/>
              </w:rPr>
              <w:t>95</w:t>
            </w:r>
          </w:p>
        </w:tc>
        <w:tc>
          <w:tcPr>
            <w:tcW w:w="540" w:type="pct"/>
            <w:vAlign w:val="center"/>
          </w:tcPr>
          <w:p w14:paraId="32041D83" w14:textId="77777777" w:rsidR="00EA2A58" w:rsidRPr="003C5ABC" w:rsidRDefault="00EA2A58" w:rsidP="0084387F">
            <w:pPr>
              <w:pStyle w:val="TableParagraph"/>
              <w:spacing w:before="1"/>
              <w:rPr>
                <w:sz w:val="18"/>
              </w:rPr>
            </w:pPr>
            <w:r w:rsidRPr="003C5ABC">
              <w:rPr>
                <w:sz w:val="18"/>
              </w:rPr>
              <w:t>95</w:t>
            </w:r>
          </w:p>
        </w:tc>
      </w:tr>
      <w:tr w:rsidR="00EA2A58" w:rsidRPr="003C5ABC" w14:paraId="264195E9" w14:textId="77777777" w:rsidTr="005524DE">
        <w:trPr>
          <w:trHeight w:val="427"/>
        </w:trPr>
        <w:tc>
          <w:tcPr>
            <w:tcW w:w="726" w:type="pct"/>
          </w:tcPr>
          <w:p w14:paraId="35B3B0F8" w14:textId="77777777" w:rsidR="00EA2A58" w:rsidRPr="003C5ABC" w:rsidRDefault="00EA2A58" w:rsidP="0084387F">
            <w:pPr>
              <w:pStyle w:val="TableParagraph"/>
              <w:ind w:left="142"/>
              <w:jc w:val="left"/>
              <w:rPr>
                <w:sz w:val="18"/>
              </w:rPr>
            </w:pPr>
            <w:r w:rsidRPr="003C5ABC">
              <w:rPr>
                <w:sz w:val="18"/>
              </w:rPr>
              <w:t>Расчетная температура в обратном трубопроводе</w:t>
            </w:r>
          </w:p>
        </w:tc>
        <w:tc>
          <w:tcPr>
            <w:tcW w:w="433" w:type="pct"/>
            <w:vAlign w:val="center"/>
          </w:tcPr>
          <w:p w14:paraId="4998D942" w14:textId="77777777" w:rsidR="00EA2A58" w:rsidRPr="003C5ABC" w:rsidRDefault="00EA2A58" w:rsidP="0084387F">
            <w:pPr>
              <w:pStyle w:val="TableParagraph"/>
              <w:spacing w:before="1"/>
              <w:ind w:left="142"/>
              <w:rPr>
                <w:sz w:val="18"/>
              </w:rPr>
            </w:pPr>
            <w:r w:rsidRPr="003C5ABC">
              <w:rPr>
                <w:w w:val="99"/>
                <w:sz w:val="18"/>
              </w:rPr>
              <w:t>-</w:t>
            </w:r>
          </w:p>
        </w:tc>
        <w:tc>
          <w:tcPr>
            <w:tcW w:w="277" w:type="pct"/>
            <w:vAlign w:val="center"/>
          </w:tcPr>
          <w:p w14:paraId="07D3978A" w14:textId="77777777" w:rsidR="00EA2A58" w:rsidRPr="003C5ABC" w:rsidRDefault="00EA2A58" w:rsidP="0084387F">
            <w:pPr>
              <w:pStyle w:val="TableParagraph"/>
              <w:spacing w:before="1"/>
              <w:rPr>
                <w:sz w:val="18"/>
              </w:rPr>
            </w:pPr>
            <w:r w:rsidRPr="003C5ABC">
              <w:rPr>
                <w:sz w:val="18"/>
              </w:rPr>
              <w:t>ºС</w:t>
            </w:r>
          </w:p>
        </w:tc>
        <w:tc>
          <w:tcPr>
            <w:tcW w:w="620" w:type="pct"/>
            <w:vAlign w:val="center"/>
          </w:tcPr>
          <w:p w14:paraId="5B694573" w14:textId="77777777" w:rsidR="00EA2A58" w:rsidRPr="003C5ABC" w:rsidRDefault="00EA2A58" w:rsidP="0084387F">
            <w:pPr>
              <w:pStyle w:val="TableParagraph"/>
              <w:spacing w:before="1"/>
              <w:rPr>
                <w:sz w:val="18"/>
              </w:rPr>
            </w:pPr>
            <w:r w:rsidRPr="003C5ABC">
              <w:rPr>
                <w:sz w:val="18"/>
              </w:rPr>
              <w:t>70</w:t>
            </w:r>
          </w:p>
        </w:tc>
        <w:tc>
          <w:tcPr>
            <w:tcW w:w="602" w:type="pct"/>
            <w:vAlign w:val="center"/>
          </w:tcPr>
          <w:p w14:paraId="709A2F15" w14:textId="77777777" w:rsidR="00EA2A58" w:rsidRPr="003C5ABC" w:rsidRDefault="00EA2A58" w:rsidP="0084387F">
            <w:pPr>
              <w:pStyle w:val="TableParagraph"/>
              <w:spacing w:before="1"/>
              <w:rPr>
                <w:sz w:val="18"/>
              </w:rPr>
            </w:pPr>
            <w:r w:rsidRPr="003C5ABC">
              <w:rPr>
                <w:sz w:val="18"/>
              </w:rPr>
              <w:t>70</w:t>
            </w:r>
          </w:p>
        </w:tc>
        <w:tc>
          <w:tcPr>
            <w:tcW w:w="600" w:type="pct"/>
            <w:vAlign w:val="center"/>
          </w:tcPr>
          <w:p w14:paraId="660D1E74" w14:textId="77777777" w:rsidR="00EA2A58" w:rsidRPr="003C5ABC" w:rsidRDefault="00EA2A58" w:rsidP="0084387F">
            <w:pPr>
              <w:pStyle w:val="TableParagraph"/>
              <w:spacing w:before="1"/>
              <w:rPr>
                <w:sz w:val="18"/>
              </w:rPr>
            </w:pPr>
            <w:r w:rsidRPr="003C5ABC">
              <w:rPr>
                <w:sz w:val="18"/>
              </w:rPr>
              <w:t>70</w:t>
            </w:r>
          </w:p>
        </w:tc>
        <w:tc>
          <w:tcPr>
            <w:tcW w:w="602" w:type="pct"/>
            <w:vAlign w:val="center"/>
          </w:tcPr>
          <w:p w14:paraId="205642A7" w14:textId="77777777" w:rsidR="00EA2A58" w:rsidRPr="003C5ABC" w:rsidRDefault="00EA2A58" w:rsidP="0084387F">
            <w:pPr>
              <w:pStyle w:val="TableParagraph"/>
              <w:spacing w:before="1"/>
              <w:rPr>
                <w:sz w:val="18"/>
              </w:rPr>
            </w:pPr>
            <w:r w:rsidRPr="003C5ABC">
              <w:rPr>
                <w:sz w:val="18"/>
              </w:rPr>
              <w:t>70</w:t>
            </w:r>
          </w:p>
        </w:tc>
        <w:tc>
          <w:tcPr>
            <w:tcW w:w="600" w:type="pct"/>
            <w:vAlign w:val="center"/>
          </w:tcPr>
          <w:p w14:paraId="2847B379" w14:textId="77777777" w:rsidR="00EA2A58" w:rsidRPr="003C5ABC" w:rsidRDefault="00EA2A58" w:rsidP="0084387F">
            <w:pPr>
              <w:pStyle w:val="TableParagraph"/>
              <w:spacing w:before="1"/>
              <w:rPr>
                <w:sz w:val="18"/>
              </w:rPr>
            </w:pPr>
            <w:r w:rsidRPr="003C5ABC">
              <w:rPr>
                <w:sz w:val="18"/>
              </w:rPr>
              <w:t>70</w:t>
            </w:r>
          </w:p>
        </w:tc>
        <w:tc>
          <w:tcPr>
            <w:tcW w:w="540" w:type="pct"/>
            <w:vAlign w:val="center"/>
          </w:tcPr>
          <w:p w14:paraId="61BCE247" w14:textId="77777777" w:rsidR="00EA2A58" w:rsidRPr="003C5ABC" w:rsidRDefault="00EA2A58" w:rsidP="0084387F">
            <w:pPr>
              <w:pStyle w:val="TableParagraph"/>
              <w:spacing w:before="1"/>
              <w:rPr>
                <w:sz w:val="18"/>
              </w:rPr>
            </w:pPr>
            <w:r w:rsidRPr="003C5ABC">
              <w:rPr>
                <w:sz w:val="18"/>
              </w:rPr>
              <w:t>70</w:t>
            </w:r>
          </w:p>
        </w:tc>
      </w:tr>
      <w:tr w:rsidR="00EA2A58" w:rsidRPr="003C5ABC" w14:paraId="210C4338" w14:textId="77777777" w:rsidTr="005524DE">
        <w:trPr>
          <w:trHeight w:val="451"/>
        </w:trPr>
        <w:tc>
          <w:tcPr>
            <w:tcW w:w="726" w:type="pct"/>
          </w:tcPr>
          <w:p w14:paraId="3D20D680" w14:textId="77777777" w:rsidR="00EA2A58" w:rsidRPr="003C5ABC" w:rsidRDefault="00EA2A58" w:rsidP="0084387F">
            <w:pPr>
              <w:pStyle w:val="TableParagraph"/>
              <w:ind w:left="142"/>
              <w:jc w:val="left"/>
              <w:rPr>
                <w:sz w:val="18"/>
              </w:rPr>
            </w:pPr>
            <w:r w:rsidRPr="003C5ABC">
              <w:rPr>
                <w:sz w:val="18"/>
              </w:rPr>
              <w:t>Расчетный перепад температур теплоносителя в тепловой сети</w:t>
            </w:r>
          </w:p>
        </w:tc>
        <w:tc>
          <w:tcPr>
            <w:tcW w:w="433" w:type="pct"/>
            <w:vAlign w:val="center"/>
          </w:tcPr>
          <w:p w14:paraId="2FD1B196" w14:textId="77777777" w:rsidR="00EA2A58" w:rsidRPr="003C5ABC" w:rsidRDefault="00EA2A58" w:rsidP="0084387F">
            <w:pPr>
              <w:pStyle w:val="TableParagraph"/>
              <w:rPr>
                <w:rFonts w:ascii="Symbol" w:hAnsi="Symbol"/>
                <w:i/>
                <w:sz w:val="18"/>
              </w:rPr>
            </w:pPr>
            <w:r w:rsidRPr="003C5ABC">
              <w:rPr>
                <w:rFonts w:ascii="Symbol" w:hAnsi="Symbol"/>
                <w:sz w:val="18"/>
              </w:rPr>
              <w:t></w:t>
            </w:r>
            <w:r w:rsidRPr="003C5ABC">
              <w:rPr>
                <w:rFonts w:ascii="Symbol" w:hAnsi="Symbol"/>
                <w:i/>
                <w:sz w:val="18"/>
              </w:rPr>
              <w:t></w:t>
            </w:r>
          </w:p>
        </w:tc>
        <w:tc>
          <w:tcPr>
            <w:tcW w:w="277" w:type="pct"/>
            <w:vAlign w:val="center"/>
          </w:tcPr>
          <w:p w14:paraId="1A968D1A" w14:textId="77777777" w:rsidR="00EA2A58" w:rsidRPr="003C5ABC" w:rsidRDefault="00EA2A58" w:rsidP="0084387F">
            <w:pPr>
              <w:pStyle w:val="TableParagraph"/>
              <w:rPr>
                <w:sz w:val="18"/>
              </w:rPr>
            </w:pPr>
            <w:r w:rsidRPr="003C5ABC">
              <w:rPr>
                <w:sz w:val="18"/>
              </w:rPr>
              <w:t>ºС</w:t>
            </w:r>
          </w:p>
        </w:tc>
        <w:tc>
          <w:tcPr>
            <w:tcW w:w="620" w:type="pct"/>
            <w:vAlign w:val="center"/>
          </w:tcPr>
          <w:p w14:paraId="1CAFEE79" w14:textId="77777777" w:rsidR="00EA2A58" w:rsidRPr="003C5ABC" w:rsidRDefault="00EA2A58" w:rsidP="0084387F">
            <w:pPr>
              <w:pStyle w:val="TableParagraph"/>
              <w:rPr>
                <w:sz w:val="18"/>
              </w:rPr>
            </w:pPr>
            <w:r w:rsidRPr="003C5ABC">
              <w:rPr>
                <w:sz w:val="18"/>
              </w:rPr>
              <w:t>25</w:t>
            </w:r>
          </w:p>
        </w:tc>
        <w:tc>
          <w:tcPr>
            <w:tcW w:w="602" w:type="pct"/>
            <w:vAlign w:val="center"/>
          </w:tcPr>
          <w:p w14:paraId="245C4B23" w14:textId="77777777" w:rsidR="00EA2A58" w:rsidRPr="003C5ABC" w:rsidRDefault="00EA2A58" w:rsidP="0084387F">
            <w:pPr>
              <w:pStyle w:val="TableParagraph"/>
              <w:rPr>
                <w:sz w:val="18"/>
              </w:rPr>
            </w:pPr>
            <w:r w:rsidRPr="003C5ABC">
              <w:rPr>
                <w:sz w:val="18"/>
              </w:rPr>
              <w:t>25</w:t>
            </w:r>
          </w:p>
        </w:tc>
        <w:tc>
          <w:tcPr>
            <w:tcW w:w="600" w:type="pct"/>
            <w:vAlign w:val="center"/>
          </w:tcPr>
          <w:p w14:paraId="03BB3384" w14:textId="77777777" w:rsidR="00EA2A58" w:rsidRPr="003C5ABC" w:rsidRDefault="00EA2A58" w:rsidP="0084387F">
            <w:pPr>
              <w:pStyle w:val="TableParagraph"/>
              <w:rPr>
                <w:sz w:val="18"/>
              </w:rPr>
            </w:pPr>
            <w:r w:rsidRPr="003C5ABC">
              <w:rPr>
                <w:sz w:val="18"/>
              </w:rPr>
              <w:t>25</w:t>
            </w:r>
          </w:p>
        </w:tc>
        <w:tc>
          <w:tcPr>
            <w:tcW w:w="602" w:type="pct"/>
            <w:vAlign w:val="center"/>
          </w:tcPr>
          <w:p w14:paraId="3FB41277" w14:textId="77777777" w:rsidR="00EA2A58" w:rsidRPr="003C5ABC" w:rsidRDefault="00EA2A58" w:rsidP="0084387F">
            <w:pPr>
              <w:pStyle w:val="TableParagraph"/>
              <w:rPr>
                <w:sz w:val="18"/>
              </w:rPr>
            </w:pPr>
            <w:r w:rsidRPr="003C5ABC">
              <w:rPr>
                <w:sz w:val="18"/>
              </w:rPr>
              <w:t>25</w:t>
            </w:r>
          </w:p>
        </w:tc>
        <w:tc>
          <w:tcPr>
            <w:tcW w:w="600" w:type="pct"/>
            <w:vAlign w:val="center"/>
          </w:tcPr>
          <w:p w14:paraId="7A352BF4" w14:textId="77777777" w:rsidR="00EA2A58" w:rsidRPr="003C5ABC" w:rsidRDefault="00EA2A58" w:rsidP="0084387F">
            <w:pPr>
              <w:pStyle w:val="TableParagraph"/>
              <w:rPr>
                <w:sz w:val="18"/>
              </w:rPr>
            </w:pPr>
            <w:r w:rsidRPr="003C5ABC">
              <w:rPr>
                <w:sz w:val="18"/>
              </w:rPr>
              <w:t>25</w:t>
            </w:r>
          </w:p>
        </w:tc>
        <w:tc>
          <w:tcPr>
            <w:tcW w:w="540" w:type="pct"/>
            <w:vAlign w:val="center"/>
          </w:tcPr>
          <w:p w14:paraId="64E42FD7" w14:textId="77777777" w:rsidR="00EA2A58" w:rsidRPr="003C5ABC" w:rsidRDefault="00EA2A58" w:rsidP="0084387F">
            <w:pPr>
              <w:pStyle w:val="TableParagraph"/>
              <w:rPr>
                <w:sz w:val="18"/>
              </w:rPr>
            </w:pPr>
            <w:r w:rsidRPr="003C5ABC">
              <w:rPr>
                <w:sz w:val="18"/>
              </w:rPr>
              <w:t>25</w:t>
            </w:r>
          </w:p>
        </w:tc>
      </w:tr>
      <w:tr w:rsidR="00EA2A58" w:rsidRPr="003C5ABC" w14:paraId="07784B81" w14:textId="77777777" w:rsidTr="005524DE">
        <w:trPr>
          <w:trHeight w:val="70"/>
        </w:trPr>
        <w:tc>
          <w:tcPr>
            <w:tcW w:w="726" w:type="pct"/>
          </w:tcPr>
          <w:p w14:paraId="6E7B7556" w14:textId="77777777" w:rsidR="00EA2A58" w:rsidRPr="003C5ABC" w:rsidRDefault="00EA2A58" w:rsidP="0084387F">
            <w:pPr>
              <w:pStyle w:val="TableParagraph"/>
              <w:spacing w:line="223" w:lineRule="exact"/>
              <w:ind w:left="142"/>
              <w:jc w:val="left"/>
              <w:rPr>
                <w:sz w:val="18"/>
              </w:rPr>
            </w:pPr>
            <w:r w:rsidRPr="003C5ABC">
              <w:rPr>
                <w:sz w:val="18"/>
              </w:rPr>
              <w:t>Эффективный радиус</w:t>
            </w:r>
          </w:p>
        </w:tc>
        <w:tc>
          <w:tcPr>
            <w:tcW w:w="433" w:type="pct"/>
            <w:vAlign w:val="center"/>
          </w:tcPr>
          <w:p w14:paraId="115154B6" w14:textId="77777777" w:rsidR="00EA2A58" w:rsidRPr="003C5ABC" w:rsidRDefault="00EA2A58" w:rsidP="0084387F">
            <w:pPr>
              <w:pStyle w:val="TableParagraph"/>
              <w:rPr>
                <w:sz w:val="18"/>
              </w:rPr>
            </w:pPr>
            <w:r w:rsidRPr="003C5ABC">
              <w:rPr>
                <w:w w:val="101"/>
                <w:sz w:val="18"/>
              </w:rPr>
              <w:t>R</w:t>
            </w:r>
          </w:p>
        </w:tc>
        <w:tc>
          <w:tcPr>
            <w:tcW w:w="277" w:type="pct"/>
            <w:vAlign w:val="center"/>
          </w:tcPr>
          <w:p w14:paraId="782B9651" w14:textId="77777777" w:rsidR="00EA2A58" w:rsidRPr="003C5ABC" w:rsidRDefault="00EA2A58" w:rsidP="0084387F">
            <w:pPr>
              <w:pStyle w:val="TableParagraph"/>
              <w:rPr>
                <w:sz w:val="18"/>
              </w:rPr>
            </w:pPr>
            <w:r w:rsidRPr="003C5ABC">
              <w:rPr>
                <w:sz w:val="18"/>
              </w:rPr>
              <w:t>км</w:t>
            </w:r>
          </w:p>
        </w:tc>
        <w:tc>
          <w:tcPr>
            <w:tcW w:w="620" w:type="pct"/>
            <w:vAlign w:val="center"/>
          </w:tcPr>
          <w:p w14:paraId="3B329737" w14:textId="77777777" w:rsidR="00EA2A58" w:rsidRPr="003C5ABC" w:rsidRDefault="00EA2A58" w:rsidP="0084387F">
            <w:pPr>
              <w:pStyle w:val="TableParagraph"/>
              <w:rPr>
                <w:sz w:val="18"/>
              </w:rPr>
            </w:pPr>
            <w:r w:rsidRPr="003C5ABC">
              <w:rPr>
                <w:sz w:val="18"/>
              </w:rPr>
              <w:t>0,895</w:t>
            </w:r>
          </w:p>
        </w:tc>
        <w:tc>
          <w:tcPr>
            <w:tcW w:w="602" w:type="pct"/>
            <w:vAlign w:val="center"/>
          </w:tcPr>
          <w:p w14:paraId="1EDFE124" w14:textId="77777777" w:rsidR="00EA2A58" w:rsidRPr="003C5ABC" w:rsidRDefault="00EA2A58" w:rsidP="0084387F">
            <w:pPr>
              <w:pStyle w:val="TableParagraph"/>
              <w:rPr>
                <w:sz w:val="18"/>
              </w:rPr>
            </w:pPr>
            <w:r w:rsidRPr="003C5ABC">
              <w:rPr>
                <w:sz w:val="18"/>
              </w:rPr>
              <w:t>0,955</w:t>
            </w:r>
          </w:p>
        </w:tc>
        <w:tc>
          <w:tcPr>
            <w:tcW w:w="600" w:type="pct"/>
            <w:vAlign w:val="center"/>
          </w:tcPr>
          <w:p w14:paraId="0DCCD27C" w14:textId="77777777" w:rsidR="00EA2A58" w:rsidRPr="003C5ABC" w:rsidRDefault="00EA2A58" w:rsidP="0084387F">
            <w:pPr>
              <w:pStyle w:val="TableParagraph"/>
              <w:rPr>
                <w:sz w:val="18"/>
              </w:rPr>
            </w:pPr>
            <w:r w:rsidRPr="003C5ABC">
              <w:rPr>
                <w:sz w:val="18"/>
              </w:rPr>
              <w:t>0,764</w:t>
            </w:r>
          </w:p>
        </w:tc>
        <w:tc>
          <w:tcPr>
            <w:tcW w:w="602" w:type="pct"/>
            <w:vAlign w:val="center"/>
          </w:tcPr>
          <w:p w14:paraId="05B39F90" w14:textId="77777777" w:rsidR="00EA2A58" w:rsidRPr="003C5ABC" w:rsidRDefault="00EA2A58" w:rsidP="0084387F">
            <w:pPr>
              <w:pStyle w:val="TableParagraph"/>
              <w:rPr>
                <w:sz w:val="18"/>
              </w:rPr>
            </w:pPr>
            <w:r w:rsidRPr="003C5ABC">
              <w:rPr>
                <w:sz w:val="18"/>
              </w:rPr>
              <w:t>0,864</w:t>
            </w:r>
          </w:p>
        </w:tc>
        <w:tc>
          <w:tcPr>
            <w:tcW w:w="600" w:type="pct"/>
            <w:vAlign w:val="center"/>
          </w:tcPr>
          <w:p w14:paraId="56FD19D9" w14:textId="77777777" w:rsidR="00EA2A58" w:rsidRPr="003C5ABC" w:rsidRDefault="00EA2A58" w:rsidP="0084387F">
            <w:pPr>
              <w:pStyle w:val="TableParagraph"/>
              <w:rPr>
                <w:sz w:val="18"/>
              </w:rPr>
            </w:pPr>
            <w:r w:rsidRPr="003C5ABC">
              <w:rPr>
                <w:sz w:val="18"/>
              </w:rPr>
              <w:t>0,921</w:t>
            </w:r>
          </w:p>
        </w:tc>
        <w:tc>
          <w:tcPr>
            <w:tcW w:w="540" w:type="pct"/>
            <w:vAlign w:val="center"/>
          </w:tcPr>
          <w:p w14:paraId="46D57F0F" w14:textId="77777777" w:rsidR="00EA2A58" w:rsidRPr="003C5ABC" w:rsidRDefault="00EA2A58" w:rsidP="0084387F">
            <w:pPr>
              <w:pStyle w:val="TableParagraph"/>
              <w:rPr>
                <w:sz w:val="18"/>
              </w:rPr>
            </w:pPr>
            <w:r w:rsidRPr="003C5ABC">
              <w:rPr>
                <w:sz w:val="18"/>
              </w:rPr>
              <w:t>0,962</w:t>
            </w:r>
          </w:p>
        </w:tc>
      </w:tr>
    </w:tbl>
    <w:p w14:paraId="2CF53A4E" w14:textId="77777777" w:rsidR="00EA2A58" w:rsidRDefault="00EA2A58" w:rsidP="00EA2A58">
      <w:pPr>
        <w:rPr>
          <w:sz w:val="20"/>
        </w:rPr>
      </w:pPr>
    </w:p>
    <w:p w14:paraId="56CA7CC7" w14:textId="77777777" w:rsidR="00EA2A58" w:rsidRPr="003C5ABC" w:rsidRDefault="00EA2A58" w:rsidP="00EA2A58">
      <w:pPr>
        <w:rPr>
          <w:sz w:val="20"/>
        </w:rPr>
        <w:sectPr w:rsidR="00EA2A58" w:rsidRPr="003C5ABC" w:rsidSect="006F2843">
          <w:footerReference w:type="default" r:id="rId30"/>
          <w:pgSz w:w="16840" w:h="11910" w:orient="landscape"/>
          <w:pgMar w:top="851" w:right="560" w:bottom="440" w:left="620" w:header="0" w:footer="253" w:gutter="0"/>
          <w:pgNumType w:start="21"/>
          <w:cols w:space="720"/>
        </w:sectPr>
      </w:pPr>
    </w:p>
    <w:p w14:paraId="3121D235" w14:textId="77777777" w:rsidR="00B90452" w:rsidRPr="001B5602" w:rsidRDefault="009414E8" w:rsidP="0021064F">
      <w:pPr>
        <w:pStyle w:val="1"/>
        <w:numPr>
          <w:ilvl w:val="0"/>
          <w:numId w:val="7"/>
        </w:numPr>
        <w:tabs>
          <w:tab w:val="left" w:pos="1319"/>
        </w:tabs>
        <w:ind w:left="0" w:firstLine="709"/>
        <w:jc w:val="both"/>
      </w:pPr>
      <w:bookmarkStart w:id="19" w:name="_bookmark11"/>
      <w:bookmarkStart w:id="20" w:name="_bookmark20"/>
      <w:bookmarkStart w:id="21" w:name="_Toc37689151"/>
      <w:bookmarkEnd w:id="19"/>
      <w:bookmarkEnd w:id="20"/>
      <w:r w:rsidRPr="001B5602">
        <w:lastRenderedPageBreak/>
        <w:t>Раздел 3 "Существующие и перспективные балансы теплоносителя"</w:t>
      </w:r>
      <w:bookmarkEnd w:id="21"/>
    </w:p>
    <w:p w14:paraId="798A1504" w14:textId="77777777" w:rsidR="00484935" w:rsidRPr="004F274C" w:rsidRDefault="001B5602" w:rsidP="004F274C">
      <w:pPr>
        <w:pStyle w:val="1"/>
        <w:numPr>
          <w:ilvl w:val="1"/>
          <w:numId w:val="7"/>
        </w:numPr>
        <w:tabs>
          <w:tab w:val="left" w:pos="1406"/>
        </w:tabs>
        <w:ind w:left="0" w:firstLine="709"/>
        <w:jc w:val="both"/>
      </w:pPr>
      <w:bookmarkStart w:id="22" w:name="_bookmark21"/>
      <w:bookmarkStart w:id="23" w:name="_bookmark22"/>
      <w:bookmarkStart w:id="24" w:name="_Toc37689152"/>
      <w:bookmarkEnd w:id="22"/>
      <w:bookmarkEnd w:id="23"/>
      <w:r w:rsidRPr="004F274C">
        <w:t>С</w:t>
      </w:r>
      <w:r w:rsidR="00484935" w:rsidRPr="004F274C">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14:paraId="41552B85" w14:textId="77777777" w:rsidR="001B5602" w:rsidRPr="003C5ABC" w:rsidRDefault="001B5602" w:rsidP="001B5602">
      <w:pPr>
        <w:pStyle w:val="a3"/>
        <w:spacing w:line="360" w:lineRule="auto"/>
        <w:ind w:firstLine="709"/>
        <w:jc w:val="both"/>
      </w:pPr>
      <w:r w:rsidRPr="003C5ABC">
        <w:t>Перспективные объемы теплоносителя, с учетом предлагаемых к реализации мероприятий по новому строительству и реконструкции трубопроводов и переключению потребителей с зон одних котельных на другие приведены в таблице 3.1.</w:t>
      </w:r>
    </w:p>
    <w:p w14:paraId="7B736AE6" w14:textId="77777777" w:rsidR="001B5602" w:rsidRPr="003C5ABC" w:rsidRDefault="001B5602" w:rsidP="001B5602">
      <w:pPr>
        <w:ind w:left="913"/>
        <w:rPr>
          <w:b/>
          <w:sz w:val="24"/>
        </w:rPr>
      </w:pPr>
      <w:r w:rsidRPr="003C5ABC">
        <w:rPr>
          <w:b/>
          <w:sz w:val="24"/>
        </w:rPr>
        <w:t>Таблица 3.1. Годовой расход теплоносителя в зонах действия котельных</w:t>
      </w:r>
    </w:p>
    <w:p w14:paraId="15D8F4BD" w14:textId="77777777" w:rsidR="001B5602" w:rsidRPr="003C5ABC" w:rsidRDefault="001B5602" w:rsidP="001B5602">
      <w:pPr>
        <w:pStyle w:val="a3"/>
        <w:spacing w:before="11"/>
        <w:rPr>
          <w:b/>
          <w:sz w:val="11"/>
        </w:rPr>
      </w:pPr>
    </w:p>
    <w:tbl>
      <w:tblPr>
        <w:tblW w:w="90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1276"/>
        <w:gridCol w:w="1154"/>
        <w:gridCol w:w="1255"/>
        <w:gridCol w:w="1134"/>
      </w:tblGrid>
      <w:tr w:rsidR="002405F2" w:rsidRPr="003C5ABC" w14:paraId="2A932BBC" w14:textId="77777777" w:rsidTr="002405F2">
        <w:trPr>
          <w:trHeight w:val="436"/>
        </w:trPr>
        <w:tc>
          <w:tcPr>
            <w:tcW w:w="4243" w:type="dxa"/>
            <w:vAlign w:val="center"/>
          </w:tcPr>
          <w:p w14:paraId="3F31C1D0" w14:textId="77777777" w:rsidR="002405F2" w:rsidRPr="003C5ABC" w:rsidRDefault="002405F2" w:rsidP="0084387F">
            <w:pPr>
              <w:pStyle w:val="TableParagraph"/>
              <w:rPr>
                <w:b/>
                <w:sz w:val="20"/>
                <w:szCs w:val="20"/>
              </w:rPr>
            </w:pPr>
            <w:r w:rsidRPr="003C5ABC">
              <w:rPr>
                <w:b/>
                <w:sz w:val="20"/>
                <w:szCs w:val="20"/>
              </w:rPr>
              <w:t>Наименование показателя</w:t>
            </w:r>
          </w:p>
        </w:tc>
        <w:tc>
          <w:tcPr>
            <w:tcW w:w="1276" w:type="dxa"/>
            <w:vAlign w:val="center"/>
          </w:tcPr>
          <w:p w14:paraId="72E52984" w14:textId="77777777" w:rsidR="002405F2" w:rsidRPr="003C5ABC" w:rsidRDefault="002405F2" w:rsidP="0084387F">
            <w:pPr>
              <w:pStyle w:val="TableParagraph"/>
              <w:rPr>
                <w:b/>
                <w:sz w:val="20"/>
                <w:szCs w:val="20"/>
              </w:rPr>
            </w:pPr>
            <w:r w:rsidRPr="003C5ABC">
              <w:rPr>
                <w:b/>
                <w:sz w:val="20"/>
                <w:szCs w:val="20"/>
              </w:rPr>
              <w:t>Единицы измерения</w:t>
            </w:r>
          </w:p>
        </w:tc>
        <w:tc>
          <w:tcPr>
            <w:tcW w:w="1154" w:type="dxa"/>
            <w:vAlign w:val="center"/>
          </w:tcPr>
          <w:p w14:paraId="5C76AECD" w14:textId="77777777" w:rsidR="002405F2" w:rsidRPr="003C5ABC" w:rsidRDefault="002405F2" w:rsidP="0084387F">
            <w:pPr>
              <w:pStyle w:val="TableParagraph"/>
              <w:rPr>
                <w:b/>
                <w:sz w:val="20"/>
                <w:szCs w:val="20"/>
              </w:rPr>
            </w:pPr>
            <w:r w:rsidRPr="003C5ABC">
              <w:rPr>
                <w:b/>
                <w:sz w:val="20"/>
                <w:szCs w:val="20"/>
              </w:rPr>
              <w:t>2020 г.</w:t>
            </w:r>
          </w:p>
        </w:tc>
        <w:tc>
          <w:tcPr>
            <w:tcW w:w="1255" w:type="dxa"/>
            <w:vAlign w:val="center"/>
          </w:tcPr>
          <w:p w14:paraId="501CE66F" w14:textId="77777777" w:rsidR="002405F2" w:rsidRPr="003C5ABC" w:rsidRDefault="002405F2" w:rsidP="0084387F">
            <w:pPr>
              <w:pStyle w:val="TableParagraph"/>
              <w:rPr>
                <w:b/>
                <w:sz w:val="20"/>
                <w:szCs w:val="20"/>
              </w:rPr>
            </w:pPr>
            <w:r w:rsidRPr="003C5ABC">
              <w:rPr>
                <w:b/>
                <w:sz w:val="20"/>
                <w:szCs w:val="20"/>
              </w:rPr>
              <w:t>2025 г.</w:t>
            </w:r>
          </w:p>
        </w:tc>
        <w:tc>
          <w:tcPr>
            <w:tcW w:w="1134" w:type="dxa"/>
            <w:vAlign w:val="center"/>
          </w:tcPr>
          <w:p w14:paraId="7FC102BE" w14:textId="77777777" w:rsidR="002405F2" w:rsidRPr="003C5ABC" w:rsidRDefault="002405F2" w:rsidP="0084387F">
            <w:pPr>
              <w:pStyle w:val="TableParagraph"/>
              <w:rPr>
                <w:b/>
                <w:sz w:val="20"/>
                <w:szCs w:val="20"/>
              </w:rPr>
            </w:pPr>
            <w:r w:rsidRPr="003C5ABC">
              <w:rPr>
                <w:b/>
                <w:sz w:val="20"/>
                <w:szCs w:val="20"/>
              </w:rPr>
              <w:t>2030 г.</w:t>
            </w:r>
          </w:p>
        </w:tc>
      </w:tr>
      <w:tr w:rsidR="002405F2" w:rsidRPr="003C5ABC" w14:paraId="37011A38" w14:textId="77777777" w:rsidTr="002405F2">
        <w:trPr>
          <w:trHeight w:val="70"/>
        </w:trPr>
        <w:tc>
          <w:tcPr>
            <w:tcW w:w="9062" w:type="dxa"/>
            <w:gridSpan w:val="5"/>
          </w:tcPr>
          <w:p w14:paraId="6B0196BF" w14:textId="77777777" w:rsidR="002405F2" w:rsidRPr="003C5ABC" w:rsidRDefault="002405F2" w:rsidP="008909F5">
            <w:pPr>
              <w:pStyle w:val="TableParagraph"/>
              <w:rPr>
                <w:b/>
                <w:sz w:val="20"/>
                <w:szCs w:val="20"/>
              </w:rPr>
            </w:pPr>
            <w:r w:rsidRPr="003C5ABC">
              <w:rPr>
                <w:b/>
              </w:rPr>
              <w:t>ООО «Кузбасская Энергокомпания»</w:t>
            </w:r>
          </w:p>
        </w:tc>
      </w:tr>
      <w:tr w:rsidR="002405F2" w:rsidRPr="003C5ABC" w14:paraId="7CDB6617" w14:textId="77777777" w:rsidTr="002405F2">
        <w:trPr>
          <w:trHeight w:val="74"/>
        </w:trPr>
        <w:tc>
          <w:tcPr>
            <w:tcW w:w="9062" w:type="dxa"/>
            <w:gridSpan w:val="5"/>
            <w:vAlign w:val="center"/>
          </w:tcPr>
          <w:p w14:paraId="4057A17F" w14:textId="77777777" w:rsidR="002405F2" w:rsidRPr="003C5ABC" w:rsidRDefault="002405F2" w:rsidP="008909F5">
            <w:pPr>
              <w:pStyle w:val="TableParagraph"/>
              <w:rPr>
                <w:b/>
                <w:sz w:val="20"/>
                <w:szCs w:val="20"/>
              </w:rPr>
            </w:pPr>
            <w:r w:rsidRPr="003C5ABC">
              <w:rPr>
                <w:b/>
              </w:rPr>
              <w:t>Котельные ППШ и ППШ-2</w:t>
            </w:r>
          </w:p>
        </w:tc>
      </w:tr>
      <w:tr w:rsidR="002405F2" w:rsidRPr="003C5ABC" w14:paraId="5DA094B4" w14:textId="77777777" w:rsidTr="002405F2">
        <w:trPr>
          <w:trHeight w:val="218"/>
        </w:trPr>
        <w:tc>
          <w:tcPr>
            <w:tcW w:w="4243" w:type="dxa"/>
          </w:tcPr>
          <w:p w14:paraId="07E88236" w14:textId="77777777" w:rsidR="002405F2" w:rsidRPr="003C5ABC" w:rsidRDefault="002405F2" w:rsidP="008909F5">
            <w:pPr>
              <w:pStyle w:val="TableParagraph"/>
              <w:spacing w:line="202" w:lineRule="exact"/>
              <w:ind w:left="142"/>
              <w:jc w:val="left"/>
            </w:pPr>
            <w:r w:rsidRPr="003C5ABC">
              <w:t>Всего подпитка тепловой сети, в том числе:</w:t>
            </w:r>
          </w:p>
        </w:tc>
        <w:tc>
          <w:tcPr>
            <w:tcW w:w="1276" w:type="dxa"/>
            <w:vAlign w:val="center"/>
          </w:tcPr>
          <w:p w14:paraId="7DD7FCD9" w14:textId="77777777" w:rsidR="002405F2" w:rsidRPr="003C5ABC" w:rsidRDefault="002405F2" w:rsidP="008909F5">
            <w:pPr>
              <w:pStyle w:val="TableParagraph"/>
              <w:spacing w:line="202" w:lineRule="exact"/>
            </w:pPr>
            <w:r w:rsidRPr="003C5ABC">
              <w:t>тыс. м³/год</w:t>
            </w:r>
          </w:p>
        </w:tc>
        <w:tc>
          <w:tcPr>
            <w:tcW w:w="1154" w:type="dxa"/>
            <w:vAlign w:val="center"/>
          </w:tcPr>
          <w:p w14:paraId="620C099D" w14:textId="77777777" w:rsidR="002405F2" w:rsidRPr="003C5ABC" w:rsidRDefault="002405F2" w:rsidP="008909F5">
            <w:pPr>
              <w:pStyle w:val="TableParagraph"/>
              <w:spacing w:line="202" w:lineRule="exact"/>
            </w:pPr>
            <w:r w:rsidRPr="003C5ABC">
              <w:t>470,89</w:t>
            </w:r>
          </w:p>
        </w:tc>
        <w:tc>
          <w:tcPr>
            <w:tcW w:w="1255" w:type="dxa"/>
            <w:vAlign w:val="center"/>
          </w:tcPr>
          <w:p w14:paraId="02D9C4C0" w14:textId="77777777" w:rsidR="002405F2" w:rsidRPr="003C5ABC" w:rsidRDefault="002405F2" w:rsidP="008909F5">
            <w:pPr>
              <w:pStyle w:val="TableParagraph"/>
              <w:tabs>
                <w:tab w:val="left" w:pos="851"/>
              </w:tabs>
              <w:spacing w:line="202" w:lineRule="exact"/>
            </w:pPr>
            <w:r w:rsidRPr="003C5ABC">
              <w:t>473,35</w:t>
            </w:r>
          </w:p>
        </w:tc>
        <w:tc>
          <w:tcPr>
            <w:tcW w:w="1134" w:type="dxa"/>
            <w:vAlign w:val="center"/>
          </w:tcPr>
          <w:p w14:paraId="775D9EC3" w14:textId="77777777" w:rsidR="002405F2" w:rsidRPr="003C5ABC" w:rsidRDefault="002405F2" w:rsidP="008909F5">
            <w:pPr>
              <w:pStyle w:val="TableParagraph"/>
              <w:spacing w:line="202" w:lineRule="exact"/>
            </w:pPr>
            <w:r w:rsidRPr="003C5ABC">
              <w:t>474,36</w:t>
            </w:r>
          </w:p>
        </w:tc>
      </w:tr>
      <w:tr w:rsidR="002405F2" w:rsidRPr="003C5ABC" w14:paraId="367DC7B1" w14:textId="77777777" w:rsidTr="002405F2">
        <w:trPr>
          <w:trHeight w:val="216"/>
        </w:trPr>
        <w:tc>
          <w:tcPr>
            <w:tcW w:w="4243" w:type="dxa"/>
          </w:tcPr>
          <w:p w14:paraId="7475A384"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600EEEE5" w14:textId="77777777" w:rsidR="002405F2" w:rsidRPr="003C5ABC" w:rsidRDefault="002405F2" w:rsidP="008909F5">
            <w:pPr>
              <w:pStyle w:val="TableParagraph"/>
              <w:spacing w:line="202" w:lineRule="exact"/>
            </w:pPr>
            <w:r w:rsidRPr="003C5ABC">
              <w:t>тыс. м³/год</w:t>
            </w:r>
          </w:p>
        </w:tc>
        <w:tc>
          <w:tcPr>
            <w:tcW w:w="1154" w:type="dxa"/>
            <w:vAlign w:val="center"/>
          </w:tcPr>
          <w:p w14:paraId="37EFAF6B" w14:textId="77777777" w:rsidR="002405F2" w:rsidRPr="003C5ABC" w:rsidRDefault="002405F2" w:rsidP="008909F5">
            <w:pPr>
              <w:pStyle w:val="TableParagraph"/>
              <w:spacing w:line="202" w:lineRule="exact"/>
            </w:pPr>
            <w:r w:rsidRPr="003C5ABC">
              <w:t>30,286</w:t>
            </w:r>
          </w:p>
        </w:tc>
        <w:tc>
          <w:tcPr>
            <w:tcW w:w="1255" w:type="dxa"/>
            <w:vAlign w:val="center"/>
          </w:tcPr>
          <w:p w14:paraId="012968C0" w14:textId="77777777" w:rsidR="002405F2" w:rsidRPr="003C5ABC" w:rsidRDefault="002405F2" w:rsidP="008909F5">
            <w:pPr>
              <w:pStyle w:val="TableParagraph"/>
              <w:tabs>
                <w:tab w:val="left" w:pos="851"/>
              </w:tabs>
              <w:spacing w:line="202" w:lineRule="exact"/>
            </w:pPr>
            <w:r w:rsidRPr="003C5ABC">
              <w:t>32,75</w:t>
            </w:r>
          </w:p>
        </w:tc>
        <w:tc>
          <w:tcPr>
            <w:tcW w:w="1134" w:type="dxa"/>
            <w:vAlign w:val="center"/>
          </w:tcPr>
          <w:p w14:paraId="2CA44F2A" w14:textId="77777777" w:rsidR="002405F2" w:rsidRPr="003C5ABC" w:rsidRDefault="002405F2" w:rsidP="008909F5">
            <w:pPr>
              <w:pStyle w:val="TableParagraph"/>
              <w:spacing w:line="202" w:lineRule="exact"/>
            </w:pPr>
            <w:r w:rsidRPr="003C5ABC">
              <w:t>33,76</w:t>
            </w:r>
          </w:p>
        </w:tc>
      </w:tr>
      <w:tr w:rsidR="002405F2" w:rsidRPr="003C5ABC" w14:paraId="108F9AC3" w14:textId="77777777" w:rsidTr="002405F2">
        <w:trPr>
          <w:trHeight w:val="216"/>
        </w:trPr>
        <w:tc>
          <w:tcPr>
            <w:tcW w:w="4243" w:type="dxa"/>
          </w:tcPr>
          <w:p w14:paraId="12629095"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6A5153A2" w14:textId="77777777" w:rsidR="002405F2" w:rsidRPr="003C5ABC" w:rsidRDefault="002405F2" w:rsidP="008909F5">
            <w:pPr>
              <w:pStyle w:val="TableParagraph"/>
              <w:spacing w:line="202" w:lineRule="exact"/>
            </w:pPr>
            <w:r w:rsidRPr="003C5ABC">
              <w:t>тыс. м³/год</w:t>
            </w:r>
          </w:p>
        </w:tc>
        <w:tc>
          <w:tcPr>
            <w:tcW w:w="1154" w:type="dxa"/>
            <w:vAlign w:val="center"/>
          </w:tcPr>
          <w:p w14:paraId="4D024DD6" w14:textId="77777777" w:rsidR="002405F2" w:rsidRPr="003C5ABC" w:rsidRDefault="002405F2" w:rsidP="008909F5">
            <w:pPr>
              <w:pStyle w:val="TableParagraph"/>
              <w:spacing w:line="202" w:lineRule="exact"/>
            </w:pPr>
            <w:r w:rsidRPr="003C5ABC">
              <w:t>0*</w:t>
            </w:r>
          </w:p>
        </w:tc>
        <w:tc>
          <w:tcPr>
            <w:tcW w:w="1255" w:type="dxa"/>
            <w:vAlign w:val="center"/>
          </w:tcPr>
          <w:p w14:paraId="6C70D85E" w14:textId="77777777" w:rsidR="002405F2" w:rsidRPr="003C5ABC" w:rsidRDefault="002405F2" w:rsidP="008909F5">
            <w:pPr>
              <w:pStyle w:val="TableParagraph"/>
              <w:tabs>
                <w:tab w:val="left" w:pos="851"/>
              </w:tabs>
              <w:spacing w:line="202" w:lineRule="exact"/>
            </w:pPr>
            <w:r w:rsidRPr="003C5ABC">
              <w:t>0*</w:t>
            </w:r>
          </w:p>
        </w:tc>
        <w:tc>
          <w:tcPr>
            <w:tcW w:w="1134" w:type="dxa"/>
            <w:vAlign w:val="center"/>
          </w:tcPr>
          <w:p w14:paraId="40296EE2" w14:textId="77777777" w:rsidR="002405F2" w:rsidRPr="003C5ABC" w:rsidRDefault="002405F2" w:rsidP="008909F5">
            <w:pPr>
              <w:pStyle w:val="TableParagraph"/>
              <w:spacing w:line="202" w:lineRule="exact"/>
            </w:pPr>
            <w:r w:rsidRPr="003C5ABC">
              <w:t>0*</w:t>
            </w:r>
          </w:p>
        </w:tc>
      </w:tr>
      <w:tr w:rsidR="002405F2" w:rsidRPr="003C5ABC" w14:paraId="5FEFFD71" w14:textId="77777777" w:rsidTr="002405F2">
        <w:trPr>
          <w:trHeight w:val="652"/>
        </w:trPr>
        <w:tc>
          <w:tcPr>
            <w:tcW w:w="4243" w:type="dxa"/>
          </w:tcPr>
          <w:p w14:paraId="7030E954" w14:textId="77777777" w:rsidR="002405F2" w:rsidRPr="003C5ABC" w:rsidRDefault="002405F2" w:rsidP="008909F5">
            <w:pPr>
              <w:pStyle w:val="TableParagraph"/>
              <w:spacing w:line="202" w:lineRule="exact"/>
              <w:ind w:left="142"/>
              <w:jc w:val="left"/>
            </w:pPr>
            <w:r w:rsidRPr="003C5ABC">
              <w:t>отпуск теплоносителя из тепловых сетей на цели горячего водоснабжения (для открытых систем теплоснабжения)**</w:t>
            </w:r>
          </w:p>
        </w:tc>
        <w:tc>
          <w:tcPr>
            <w:tcW w:w="1276" w:type="dxa"/>
            <w:vAlign w:val="center"/>
          </w:tcPr>
          <w:p w14:paraId="1F742817" w14:textId="77777777" w:rsidR="002405F2" w:rsidRPr="003C5ABC" w:rsidRDefault="002405F2" w:rsidP="008909F5">
            <w:pPr>
              <w:pStyle w:val="TableParagraph"/>
              <w:spacing w:before="1"/>
            </w:pPr>
            <w:r w:rsidRPr="003C5ABC">
              <w:t>тыс. м³/год</w:t>
            </w:r>
          </w:p>
        </w:tc>
        <w:tc>
          <w:tcPr>
            <w:tcW w:w="1154" w:type="dxa"/>
            <w:vAlign w:val="center"/>
          </w:tcPr>
          <w:p w14:paraId="4632B579" w14:textId="77777777" w:rsidR="002405F2" w:rsidRPr="003C5ABC" w:rsidRDefault="002405F2" w:rsidP="008909F5">
            <w:pPr>
              <w:pStyle w:val="TableParagraph"/>
              <w:spacing w:before="1"/>
            </w:pPr>
            <w:r w:rsidRPr="003C5ABC">
              <w:t>440,6</w:t>
            </w:r>
          </w:p>
        </w:tc>
        <w:tc>
          <w:tcPr>
            <w:tcW w:w="1255" w:type="dxa"/>
            <w:vAlign w:val="center"/>
          </w:tcPr>
          <w:p w14:paraId="2268C8DD" w14:textId="77777777" w:rsidR="002405F2" w:rsidRPr="003C5ABC" w:rsidRDefault="002405F2" w:rsidP="008909F5">
            <w:pPr>
              <w:pStyle w:val="TableParagraph"/>
              <w:tabs>
                <w:tab w:val="left" w:pos="851"/>
              </w:tabs>
              <w:spacing w:before="1"/>
            </w:pPr>
            <w:r w:rsidRPr="003C5ABC">
              <w:t>440,6</w:t>
            </w:r>
          </w:p>
        </w:tc>
        <w:tc>
          <w:tcPr>
            <w:tcW w:w="1134" w:type="dxa"/>
            <w:vAlign w:val="center"/>
          </w:tcPr>
          <w:p w14:paraId="28EE7AF6" w14:textId="77777777" w:rsidR="002405F2" w:rsidRPr="003C5ABC" w:rsidRDefault="002405F2" w:rsidP="008909F5">
            <w:pPr>
              <w:pStyle w:val="TableParagraph"/>
              <w:tabs>
                <w:tab w:val="left" w:pos="851"/>
              </w:tabs>
              <w:spacing w:before="1"/>
            </w:pPr>
            <w:r w:rsidRPr="003C5ABC">
              <w:t>440,6</w:t>
            </w:r>
          </w:p>
        </w:tc>
      </w:tr>
      <w:tr w:rsidR="002405F2" w:rsidRPr="003C5ABC" w14:paraId="2673F7A8" w14:textId="77777777" w:rsidTr="002405F2">
        <w:trPr>
          <w:trHeight w:val="230"/>
        </w:trPr>
        <w:tc>
          <w:tcPr>
            <w:tcW w:w="9062" w:type="dxa"/>
            <w:gridSpan w:val="5"/>
          </w:tcPr>
          <w:p w14:paraId="14DABC3C" w14:textId="77777777" w:rsidR="002405F2" w:rsidRPr="003C5ABC" w:rsidRDefault="002405F2" w:rsidP="008909F5">
            <w:pPr>
              <w:pStyle w:val="TableParagraph"/>
              <w:tabs>
                <w:tab w:val="left" w:pos="851"/>
              </w:tabs>
              <w:spacing w:before="1"/>
            </w:pPr>
            <w:r w:rsidRPr="003C5ABC">
              <w:rPr>
                <w:b/>
              </w:rPr>
              <w:t>Котельная №28</w:t>
            </w:r>
          </w:p>
        </w:tc>
      </w:tr>
      <w:tr w:rsidR="002405F2" w:rsidRPr="003C5ABC" w14:paraId="7939587E" w14:textId="77777777" w:rsidTr="002405F2">
        <w:trPr>
          <w:trHeight w:val="218"/>
        </w:trPr>
        <w:tc>
          <w:tcPr>
            <w:tcW w:w="4243" w:type="dxa"/>
          </w:tcPr>
          <w:p w14:paraId="49F0A1CD" w14:textId="77777777" w:rsidR="002405F2" w:rsidRPr="003C5ABC" w:rsidRDefault="002405F2" w:rsidP="008909F5">
            <w:pPr>
              <w:pStyle w:val="TableParagraph"/>
              <w:spacing w:line="204" w:lineRule="exact"/>
              <w:ind w:left="142"/>
              <w:jc w:val="left"/>
            </w:pPr>
            <w:r w:rsidRPr="003C5ABC">
              <w:t>Всего подпитка тепловой сети, в том числе:</w:t>
            </w:r>
          </w:p>
        </w:tc>
        <w:tc>
          <w:tcPr>
            <w:tcW w:w="1276" w:type="dxa"/>
            <w:vAlign w:val="center"/>
          </w:tcPr>
          <w:p w14:paraId="2F7C1109" w14:textId="77777777" w:rsidR="002405F2" w:rsidRPr="003C5ABC" w:rsidRDefault="002405F2" w:rsidP="008909F5">
            <w:pPr>
              <w:pStyle w:val="TableParagraph"/>
              <w:spacing w:line="204" w:lineRule="exact"/>
            </w:pPr>
            <w:r w:rsidRPr="003C5ABC">
              <w:t>тыс. м³/год</w:t>
            </w:r>
          </w:p>
        </w:tc>
        <w:tc>
          <w:tcPr>
            <w:tcW w:w="1154" w:type="dxa"/>
            <w:vAlign w:val="center"/>
          </w:tcPr>
          <w:p w14:paraId="45A65EC3" w14:textId="77777777" w:rsidR="002405F2" w:rsidRPr="003C5ABC" w:rsidRDefault="002405F2" w:rsidP="008909F5">
            <w:pPr>
              <w:pStyle w:val="TableParagraph"/>
              <w:spacing w:line="204" w:lineRule="exact"/>
            </w:pPr>
            <w:r w:rsidRPr="003C5ABC">
              <w:t>16,52</w:t>
            </w:r>
          </w:p>
        </w:tc>
        <w:tc>
          <w:tcPr>
            <w:tcW w:w="1255" w:type="dxa"/>
            <w:vAlign w:val="center"/>
          </w:tcPr>
          <w:p w14:paraId="1A8E262D" w14:textId="77777777" w:rsidR="002405F2" w:rsidRPr="003C5ABC" w:rsidRDefault="002405F2" w:rsidP="008909F5">
            <w:pPr>
              <w:pStyle w:val="TableParagraph"/>
              <w:spacing w:line="204" w:lineRule="exact"/>
            </w:pPr>
            <w:r w:rsidRPr="003C5ABC">
              <w:t>16,52</w:t>
            </w:r>
          </w:p>
        </w:tc>
        <w:tc>
          <w:tcPr>
            <w:tcW w:w="1134" w:type="dxa"/>
            <w:vAlign w:val="center"/>
          </w:tcPr>
          <w:p w14:paraId="5A5B3CD3" w14:textId="77777777" w:rsidR="002405F2" w:rsidRPr="003C5ABC" w:rsidRDefault="002405F2" w:rsidP="008909F5">
            <w:pPr>
              <w:pStyle w:val="TableParagraph"/>
              <w:spacing w:line="204" w:lineRule="exact"/>
            </w:pPr>
            <w:r w:rsidRPr="003C5ABC">
              <w:t>16,52</w:t>
            </w:r>
          </w:p>
        </w:tc>
      </w:tr>
      <w:tr w:rsidR="002405F2" w:rsidRPr="003C5ABC" w14:paraId="6CCC5928" w14:textId="77777777" w:rsidTr="002405F2">
        <w:trPr>
          <w:trHeight w:val="216"/>
        </w:trPr>
        <w:tc>
          <w:tcPr>
            <w:tcW w:w="4243" w:type="dxa"/>
          </w:tcPr>
          <w:p w14:paraId="2804E4EB"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5ECECAAF" w14:textId="77777777" w:rsidR="002405F2" w:rsidRPr="003C5ABC" w:rsidRDefault="002405F2" w:rsidP="008909F5">
            <w:pPr>
              <w:pStyle w:val="TableParagraph"/>
              <w:spacing w:line="202" w:lineRule="exact"/>
            </w:pPr>
            <w:r w:rsidRPr="003C5ABC">
              <w:t>тыс. м³/год</w:t>
            </w:r>
          </w:p>
        </w:tc>
        <w:tc>
          <w:tcPr>
            <w:tcW w:w="1154" w:type="dxa"/>
            <w:vAlign w:val="center"/>
          </w:tcPr>
          <w:p w14:paraId="3E428812" w14:textId="77777777" w:rsidR="002405F2" w:rsidRPr="003C5ABC" w:rsidRDefault="002405F2" w:rsidP="008909F5">
            <w:pPr>
              <w:pStyle w:val="TableParagraph"/>
              <w:spacing w:line="202" w:lineRule="exact"/>
            </w:pPr>
            <w:r w:rsidRPr="003C5ABC">
              <w:t>1,016</w:t>
            </w:r>
          </w:p>
        </w:tc>
        <w:tc>
          <w:tcPr>
            <w:tcW w:w="1255" w:type="dxa"/>
            <w:vAlign w:val="center"/>
          </w:tcPr>
          <w:p w14:paraId="196AF4FB" w14:textId="77777777" w:rsidR="002405F2" w:rsidRPr="003C5ABC" w:rsidRDefault="002405F2" w:rsidP="008909F5">
            <w:pPr>
              <w:pStyle w:val="TableParagraph"/>
              <w:spacing w:line="202" w:lineRule="exact"/>
            </w:pPr>
            <w:r w:rsidRPr="003C5ABC">
              <w:t>1,016</w:t>
            </w:r>
          </w:p>
        </w:tc>
        <w:tc>
          <w:tcPr>
            <w:tcW w:w="1134" w:type="dxa"/>
            <w:vAlign w:val="center"/>
          </w:tcPr>
          <w:p w14:paraId="3744FDE0" w14:textId="77777777" w:rsidR="002405F2" w:rsidRPr="003C5ABC" w:rsidRDefault="002405F2" w:rsidP="008909F5">
            <w:pPr>
              <w:pStyle w:val="TableParagraph"/>
              <w:spacing w:line="202" w:lineRule="exact"/>
            </w:pPr>
            <w:r w:rsidRPr="003C5ABC">
              <w:t>1,016</w:t>
            </w:r>
          </w:p>
        </w:tc>
      </w:tr>
      <w:tr w:rsidR="002405F2" w:rsidRPr="003C5ABC" w14:paraId="11B615C7" w14:textId="77777777" w:rsidTr="002405F2">
        <w:trPr>
          <w:trHeight w:val="216"/>
        </w:trPr>
        <w:tc>
          <w:tcPr>
            <w:tcW w:w="4243" w:type="dxa"/>
          </w:tcPr>
          <w:p w14:paraId="76854B1D"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729F93D7" w14:textId="77777777" w:rsidR="002405F2" w:rsidRPr="003C5ABC" w:rsidRDefault="002405F2" w:rsidP="008909F5">
            <w:pPr>
              <w:pStyle w:val="TableParagraph"/>
              <w:spacing w:line="202" w:lineRule="exact"/>
            </w:pPr>
            <w:r w:rsidRPr="003C5ABC">
              <w:t>тыс. м³/год</w:t>
            </w:r>
          </w:p>
        </w:tc>
        <w:tc>
          <w:tcPr>
            <w:tcW w:w="1154" w:type="dxa"/>
            <w:vAlign w:val="center"/>
          </w:tcPr>
          <w:p w14:paraId="6EF78621" w14:textId="77777777" w:rsidR="002405F2" w:rsidRPr="003C5ABC" w:rsidRDefault="002405F2" w:rsidP="008909F5">
            <w:pPr>
              <w:pStyle w:val="TableParagraph"/>
              <w:spacing w:line="202" w:lineRule="exact"/>
            </w:pPr>
            <w:r w:rsidRPr="003C5ABC">
              <w:t>0*</w:t>
            </w:r>
          </w:p>
        </w:tc>
        <w:tc>
          <w:tcPr>
            <w:tcW w:w="1255" w:type="dxa"/>
            <w:vAlign w:val="center"/>
          </w:tcPr>
          <w:p w14:paraId="28E196E7" w14:textId="77777777" w:rsidR="002405F2" w:rsidRPr="003C5ABC" w:rsidRDefault="002405F2" w:rsidP="008909F5">
            <w:pPr>
              <w:pStyle w:val="TableParagraph"/>
              <w:spacing w:line="202" w:lineRule="exact"/>
            </w:pPr>
            <w:r w:rsidRPr="003C5ABC">
              <w:t>0*</w:t>
            </w:r>
          </w:p>
        </w:tc>
        <w:tc>
          <w:tcPr>
            <w:tcW w:w="1134" w:type="dxa"/>
            <w:vAlign w:val="center"/>
          </w:tcPr>
          <w:p w14:paraId="7166D995" w14:textId="77777777" w:rsidR="002405F2" w:rsidRPr="003C5ABC" w:rsidRDefault="002405F2" w:rsidP="008909F5">
            <w:pPr>
              <w:pStyle w:val="TableParagraph"/>
              <w:spacing w:line="202" w:lineRule="exact"/>
            </w:pPr>
            <w:r w:rsidRPr="003C5ABC">
              <w:t>0*</w:t>
            </w:r>
          </w:p>
        </w:tc>
      </w:tr>
      <w:tr w:rsidR="002405F2" w:rsidRPr="003C5ABC" w14:paraId="3B53DFB4" w14:textId="77777777" w:rsidTr="002405F2">
        <w:trPr>
          <w:trHeight w:val="653"/>
        </w:trPr>
        <w:tc>
          <w:tcPr>
            <w:tcW w:w="4243" w:type="dxa"/>
          </w:tcPr>
          <w:p w14:paraId="116E3575" w14:textId="77777777" w:rsidR="002405F2" w:rsidRPr="003C5ABC" w:rsidRDefault="002405F2" w:rsidP="008909F5">
            <w:pPr>
              <w:pStyle w:val="TableParagraph"/>
              <w:spacing w:line="276" w:lineRule="auto"/>
              <w:ind w:left="142"/>
              <w:jc w:val="left"/>
            </w:pPr>
            <w:r w:rsidRPr="003C5ABC">
              <w:t>отпуск теплоносителя из тепловых сетей на цели горячего водоснабжения (для открытых систем</w:t>
            </w:r>
          </w:p>
          <w:p w14:paraId="4C058BE4" w14:textId="77777777" w:rsidR="002405F2" w:rsidRPr="003C5ABC" w:rsidRDefault="002405F2" w:rsidP="008909F5">
            <w:pPr>
              <w:pStyle w:val="TableParagraph"/>
              <w:spacing w:line="207" w:lineRule="exact"/>
              <w:ind w:left="142"/>
              <w:jc w:val="left"/>
            </w:pPr>
            <w:r w:rsidRPr="003C5ABC">
              <w:t>теплоснабжения)**</w:t>
            </w:r>
          </w:p>
        </w:tc>
        <w:tc>
          <w:tcPr>
            <w:tcW w:w="1276" w:type="dxa"/>
            <w:vAlign w:val="center"/>
          </w:tcPr>
          <w:p w14:paraId="0BD48120" w14:textId="77777777" w:rsidR="002405F2" w:rsidRPr="003C5ABC" w:rsidRDefault="002405F2" w:rsidP="008909F5">
            <w:pPr>
              <w:pStyle w:val="TableParagraph"/>
              <w:spacing w:before="1"/>
            </w:pPr>
            <w:r w:rsidRPr="003C5ABC">
              <w:t>тыс. м³/год</w:t>
            </w:r>
          </w:p>
        </w:tc>
        <w:tc>
          <w:tcPr>
            <w:tcW w:w="1154" w:type="dxa"/>
            <w:vAlign w:val="center"/>
          </w:tcPr>
          <w:p w14:paraId="726A4D30" w14:textId="77777777" w:rsidR="002405F2" w:rsidRPr="003C5ABC" w:rsidRDefault="002405F2" w:rsidP="008909F5">
            <w:pPr>
              <w:pStyle w:val="TableParagraph"/>
              <w:spacing w:before="1"/>
            </w:pPr>
            <w:r w:rsidRPr="003C5ABC">
              <w:t>15,5</w:t>
            </w:r>
          </w:p>
        </w:tc>
        <w:tc>
          <w:tcPr>
            <w:tcW w:w="1255" w:type="dxa"/>
            <w:vAlign w:val="center"/>
          </w:tcPr>
          <w:p w14:paraId="73201CDA" w14:textId="77777777" w:rsidR="002405F2" w:rsidRPr="003C5ABC" w:rsidRDefault="002405F2" w:rsidP="008909F5">
            <w:pPr>
              <w:pStyle w:val="TableParagraph"/>
              <w:spacing w:before="1"/>
            </w:pPr>
            <w:r w:rsidRPr="003C5ABC">
              <w:t>15,5</w:t>
            </w:r>
          </w:p>
        </w:tc>
        <w:tc>
          <w:tcPr>
            <w:tcW w:w="1134" w:type="dxa"/>
            <w:vAlign w:val="center"/>
          </w:tcPr>
          <w:p w14:paraId="31FFBF1F" w14:textId="77777777" w:rsidR="002405F2" w:rsidRPr="003C5ABC" w:rsidRDefault="002405F2" w:rsidP="008909F5">
            <w:pPr>
              <w:pStyle w:val="TableParagraph"/>
              <w:spacing w:before="1"/>
            </w:pPr>
            <w:r w:rsidRPr="003C5ABC">
              <w:t>15,5</w:t>
            </w:r>
          </w:p>
        </w:tc>
      </w:tr>
      <w:tr w:rsidR="002405F2" w:rsidRPr="003C5ABC" w14:paraId="433708C9" w14:textId="77777777" w:rsidTr="002405F2">
        <w:trPr>
          <w:trHeight w:val="70"/>
        </w:trPr>
        <w:tc>
          <w:tcPr>
            <w:tcW w:w="9062" w:type="dxa"/>
            <w:gridSpan w:val="5"/>
          </w:tcPr>
          <w:p w14:paraId="1BB9D542" w14:textId="77777777" w:rsidR="002405F2" w:rsidRPr="003C5ABC" w:rsidRDefault="002405F2" w:rsidP="008909F5">
            <w:pPr>
              <w:pStyle w:val="TableParagraph"/>
              <w:spacing w:before="1"/>
            </w:pPr>
            <w:r w:rsidRPr="003C5ABC">
              <w:rPr>
                <w:b/>
              </w:rPr>
              <w:t>Котельная №29</w:t>
            </w:r>
          </w:p>
        </w:tc>
      </w:tr>
      <w:tr w:rsidR="002405F2" w:rsidRPr="003C5ABC" w14:paraId="39FF2D3F" w14:textId="77777777" w:rsidTr="002405F2">
        <w:trPr>
          <w:trHeight w:val="218"/>
        </w:trPr>
        <w:tc>
          <w:tcPr>
            <w:tcW w:w="4243" w:type="dxa"/>
          </w:tcPr>
          <w:p w14:paraId="3158EF9F" w14:textId="77777777" w:rsidR="002405F2" w:rsidRPr="003C5ABC" w:rsidRDefault="002405F2" w:rsidP="008909F5">
            <w:pPr>
              <w:pStyle w:val="TableParagraph"/>
              <w:spacing w:line="204" w:lineRule="exact"/>
              <w:ind w:left="142"/>
              <w:jc w:val="left"/>
            </w:pPr>
            <w:r w:rsidRPr="003C5ABC">
              <w:t>Всего подпитка тепловой сети, в том числе:</w:t>
            </w:r>
          </w:p>
        </w:tc>
        <w:tc>
          <w:tcPr>
            <w:tcW w:w="1276" w:type="dxa"/>
            <w:vAlign w:val="center"/>
          </w:tcPr>
          <w:p w14:paraId="3BED701E" w14:textId="77777777" w:rsidR="002405F2" w:rsidRPr="003C5ABC" w:rsidRDefault="002405F2" w:rsidP="008909F5">
            <w:pPr>
              <w:pStyle w:val="TableParagraph"/>
              <w:spacing w:line="204" w:lineRule="exact"/>
            </w:pPr>
            <w:r w:rsidRPr="003C5ABC">
              <w:t>тыс. м³/год</w:t>
            </w:r>
          </w:p>
        </w:tc>
        <w:tc>
          <w:tcPr>
            <w:tcW w:w="1154" w:type="dxa"/>
            <w:vAlign w:val="center"/>
          </w:tcPr>
          <w:p w14:paraId="1EF30212" w14:textId="77777777" w:rsidR="002405F2" w:rsidRPr="003C5ABC" w:rsidRDefault="002405F2" w:rsidP="008909F5">
            <w:pPr>
              <w:pStyle w:val="TableParagraph"/>
              <w:spacing w:line="204" w:lineRule="exact"/>
            </w:pPr>
            <w:r w:rsidRPr="003C5ABC">
              <w:t>17,03</w:t>
            </w:r>
          </w:p>
        </w:tc>
        <w:tc>
          <w:tcPr>
            <w:tcW w:w="1255" w:type="dxa"/>
            <w:vAlign w:val="center"/>
          </w:tcPr>
          <w:p w14:paraId="6BA337D7" w14:textId="77777777" w:rsidR="002405F2" w:rsidRPr="003C5ABC" w:rsidRDefault="002405F2" w:rsidP="008909F5">
            <w:pPr>
              <w:pStyle w:val="TableParagraph"/>
              <w:spacing w:line="204" w:lineRule="exact"/>
            </w:pPr>
            <w:r w:rsidRPr="003C5ABC">
              <w:t>–</w:t>
            </w:r>
          </w:p>
        </w:tc>
        <w:tc>
          <w:tcPr>
            <w:tcW w:w="1134" w:type="dxa"/>
            <w:vAlign w:val="center"/>
          </w:tcPr>
          <w:p w14:paraId="6FA221FF" w14:textId="77777777" w:rsidR="002405F2" w:rsidRPr="003C5ABC" w:rsidRDefault="002405F2" w:rsidP="008909F5">
            <w:pPr>
              <w:pStyle w:val="TableParagraph"/>
              <w:spacing w:line="204" w:lineRule="exact"/>
            </w:pPr>
            <w:r w:rsidRPr="003C5ABC">
              <w:t>–</w:t>
            </w:r>
          </w:p>
        </w:tc>
      </w:tr>
      <w:tr w:rsidR="002405F2" w:rsidRPr="003C5ABC" w14:paraId="6BD4FDA1" w14:textId="77777777" w:rsidTr="002405F2">
        <w:trPr>
          <w:trHeight w:val="216"/>
        </w:trPr>
        <w:tc>
          <w:tcPr>
            <w:tcW w:w="4243" w:type="dxa"/>
          </w:tcPr>
          <w:p w14:paraId="0D779C3C"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40B1752D" w14:textId="77777777" w:rsidR="002405F2" w:rsidRPr="003C5ABC" w:rsidRDefault="002405F2" w:rsidP="008909F5">
            <w:pPr>
              <w:pStyle w:val="TableParagraph"/>
              <w:spacing w:line="204" w:lineRule="exact"/>
            </w:pPr>
            <w:r w:rsidRPr="003C5ABC">
              <w:t>тыс. м³/год</w:t>
            </w:r>
          </w:p>
        </w:tc>
        <w:tc>
          <w:tcPr>
            <w:tcW w:w="1154" w:type="dxa"/>
            <w:vAlign w:val="center"/>
          </w:tcPr>
          <w:p w14:paraId="72E90ED8" w14:textId="77777777" w:rsidR="002405F2" w:rsidRPr="003C5ABC" w:rsidRDefault="002405F2" w:rsidP="008909F5">
            <w:pPr>
              <w:pStyle w:val="TableParagraph"/>
              <w:spacing w:line="204" w:lineRule="exact"/>
            </w:pPr>
            <w:r w:rsidRPr="003C5ABC">
              <w:t>1,03</w:t>
            </w:r>
          </w:p>
        </w:tc>
        <w:tc>
          <w:tcPr>
            <w:tcW w:w="1255" w:type="dxa"/>
            <w:vAlign w:val="center"/>
          </w:tcPr>
          <w:p w14:paraId="71EB69F4" w14:textId="77777777" w:rsidR="002405F2" w:rsidRPr="003C5ABC" w:rsidRDefault="002405F2" w:rsidP="008909F5">
            <w:pPr>
              <w:pStyle w:val="TableParagraph"/>
              <w:spacing w:line="204" w:lineRule="exact"/>
            </w:pPr>
            <w:r w:rsidRPr="003C5ABC">
              <w:t>–</w:t>
            </w:r>
          </w:p>
        </w:tc>
        <w:tc>
          <w:tcPr>
            <w:tcW w:w="1134" w:type="dxa"/>
            <w:vAlign w:val="center"/>
          </w:tcPr>
          <w:p w14:paraId="6F4CAEA6" w14:textId="77777777" w:rsidR="002405F2" w:rsidRPr="003C5ABC" w:rsidRDefault="002405F2" w:rsidP="008909F5">
            <w:pPr>
              <w:pStyle w:val="TableParagraph"/>
              <w:spacing w:line="204" w:lineRule="exact"/>
            </w:pPr>
            <w:r w:rsidRPr="003C5ABC">
              <w:t>–</w:t>
            </w:r>
          </w:p>
        </w:tc>
      </w:tr>
      <w:tr w:rsidR="002405F2" w:rsidRPr="003C5ABC" w14:paraId="4F93C1F0" w14:textId="77777777" w:rsidTr="002405F2">
        <w:trPr>
          <w:trHeight w:val="216"/>
        </w:trPr>
        <w:tc>
          <w:tcPr>
            <w:tcW w:w="4243" w:type="dxa"/>
          </w:tcPr>
          <w:p w14:paraId="6512F5E8"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2370BF31" w14:textId="77777777" w:rsidR="002405F2" w:rsidRPr="003C5ABC" w:rsidRDefault="002405F2" w:rsidP="008909F5">
            <w:pPr>
              <w:pStyle w:val="TableParagraph"/>
              <w:spacing w:line="204" w:lineRule="exact"/>
            </w:pPr>
            <w:r w:rsidRPr="003C5ABC">
              <w:t>тыс. м³/год</w:t>
            </w:r>
          </w:p>
        </w:tc>
        <w:tc>
          <w:tcPr>
            <w:tcW w:w="1154" w:type="dxa"/>
            <w:vAlign w:val="center"/>
          </w:tcPr>
          <w:p w14:paraId="37638295" w14:textId="77777777" w:rsidR="002405F2" w:rsidRPr="003C5ABC" w:rsidRDefault="002405F2" w:rsidP="008909F5">
            <w:pPr>
              <w:pStyle w:val="TableParagraph"/>
              <w:spacing w:line="204" w:lineRule="exact"/>
            </w:pPr>
            <w:r w:rsidRPr="003C5ABC">
              <w:t>0*</w:t>
            </w:r>
          </w:p>
        </w:tc>
        <w:tc>
          <w:tcPr>
            <w:tcW w:w="1255" w:type="dxa"/>
            <w:vAlign w:val="center"/>
          </w:tcPr>
          <w:p w14:paraId="7F95686A" w14:textId="77777777" w:rsidR="002405F2" w:rsidRPr="003C5ABC" w:rsidRDefault="002405F2" w:rsidP="008909F5">
            <w:pPr>
              <w:pStyle w:val="TableParagraph"/>
              <w:spacing w:line="204" w:lineRule="exact"/>
            </w:pPr>
            <w:r w:rsidRPr="003C5ABC">
              <w:t>–</w:t>
            </w:r>
          </w:p>
        </w:tc>
        <w:tc>
          <w:tcPr>
            <w:tcW w:w="1134" w:type="dxa"/>
            <w:vAlign w:val="center"/>
          </w:tcPr>
          <w:p w14:paraId="21D3A5FE" w14:textId="77777777" w:rsidR="002405F2" w:rsidRPr="003C5ABC" w:rsidRDefault="002405F2" w:rsidP="008909F5">
            <w:pPr>
              <w:pStyle w:val="TableParagraph"/>
              <w:spacing w:line="204" w:lineRule="exact"/>
            </w:pPr>
            <w:r w:rsidRPr="003C5ABC">
              <w:t>–</w:t>
            </w:r>
          </w:p>
        </w:tc>
      </w:tr>
      <w:tr w:rsidR="002405F2" w:rsidRPr="003C5ABC" w14:paraId="373CFAFE" w14:textId="77777777" w:rsidTr="002405F2">
        <w:trPr>
          <w:trHeight w:val="652"/>
        </w:trPr>
        <w:tc>
          <w:tcPr>
            <w:tcW w:w="4243" w:type="dxa"/>
          </w:tcPr>
          <w:p w14:paraId="7283E4A8" w14:textId="77777777" w:rsidR="002405F2" w:rsidRPr="003C5ABC" w:rsidRDefault="002405F2" w:rsidP="008909F5">
            <w:pPr>
              <w:pStyle w:val="TableParagraph"/>
              <w:spacing w:line="276" w:lineRule="auto"/>
              <w:ind w:left="142"/>
              <w:jc w:val="left"/>
            </w:pPr>
            <w:r w:rsidRPr="003C5ABC">
              <w:t>отпуск теплоносителя из тепловых сетей на цели горячего водоснабжения (для открытых систем</w:t>
            </w:r>
          </w:p>
          <w:p w14:paraId="48E80461" w14:textId="77777777" w:rsidR="002405F2" w:rsidRPr="003C5ABC" w:rsidRDefault="002405F2" w:rsidP="008909F5">
            <w:pPr>
              <w:pStyle w:val="TableParagraph"/>
              <w:spacing w:line="206" w:lineRule="exact"/>
              <w:ind w:left="142"/>
              <w:jc w:val="left"/>
            </w:pPr>
            <w:r w:rsidRPr="003C5ABC">
              <w:t>теплоснабжения)**</w:t>
            </w:r>
          </w:p>
        </w:tc>
        <w:tc>
          <w:tcPr>
            <w:tcW w:w="1276" w:type="dxa"/>
            <w:vAlign w:val="center"/>
          </w:tcPr>
          <w:p w14:paraId="07FCE71E" w14:textId="77777777" w:rsidR="002405F2" w:rsidRPr="003C5ABC" w:rsidRDefault="002405F2" w:rsidP="008909F5">
            <w:pPr>
              <w:pStyle w:val="TableParagraph"/>
              <w:spacing w:line="204" w:lineRule="exact"/>
            </w:pPr>
            <w:r w:rsidRPr="003C5ABC">
              <w:t>тыс. м³/год</w:t>
            </w:r>
          </w:p>
        </w:tc>
        <w:tc>
          <w:tcPr>
            <w:tcW w:w="1154" w:type="dxa"/>
            <w:vAlign w:val="center"/>
          </w:tcPr>
          <w:p w14:paraId="0C3B1044" w14:textId="77777777" w:rsidR="002405F2" w:rsidRPr="003C5ABC" w:rsidRDefault="002405F2" w:rsidP="008909F5">
            <w:pPr>
              <w:pStyle w:val="TableParagraph"/>
              <w:spacing w:line="204" w:lineRule="exact"/>
            </w:pPr>
            <w:r w:rsidRPr="003C5ABC">
              <w:t>16,0</w:t>
            </w:r>
          </w:p>
        </w:tc>
        <w:tc>
          <w:tcPr>
            <w:tcW w:w="1255" w:type="dxa"/>
            <w:vAlign w:val="center"/>
          </w:tcPr>
          <w:p w14:paraId="50EBB42E" w14:textId="77777777" w:rsidR="002405F2" w:rsidRPr="003C5ABC" w:rsidRDefault="002405F2" w:rsidP="008909F5">
            <w:pPr>
              <w:pStyle w:val="TableParagraph"/>
              <w:spacing w:line="204" w:lineRule="exact"/>
            </w:pPr>
            <w:r w:rsidRPr="003C5ABC">
              <w:t>–</w:t>
            </w:r>
          </w:p>
        </w:tc>
        <w:tc>
          <w:tcPr>
            <w:tcW w:w="1134" w:type="dxa"/>
            <w:vAlign w:val="center"/>
          </w:tcPr>
          <w:p w14:paraId="7D6C1A61" w14:textId="77777777" w:rsidR="002405F2" w:rsidRPr="003C5ABC" w:rsidRDefault="002405F2" w:rsidP="008909F5">
            <w:pPr>
              <w:pStyle w:val="TableParagraph"/>
              <w:spacing w:line="204" w:lineRule="exact"/>
            </w:pPr>
            <w:r w:rsidRPr="003C5ABC">
              <w:t>–</w:t>
            </w:r>
          </w:p>
        </w:tc>
      </w:tr>
      <w:tr w:rsidR="002405F2" w:rsidRPr="003C5ABC" w14:paraId="7303CA1F" w14:textId="77777777" w:rsidTr="002405F2">
        <w:trPr>
          <w:trHeight w:val="70"/>
        </w:trPr>
        <w:tc>
          <w:tcPr>
            <w:tcW w:w="9062" w:type="dxa"/>
            <w:gridSpan w:val="5"/>
          </w:tcPr>
          <w:p w14:paraId="3975B093" w14:textId="77777777" w:rsidR="002405F2" w:rsidRPr="003C5ABC" w:rsidRDefault="002405F2" w:rsidP="008909F5">
            <w:pPr>
              <w:pStyle w:val="TableParagraph"/>
              <w:spacing w:line="204" w:lineRule="exact"/>
            </w:pPr>
            <w:r w:rsidRPr="003C5ABC">
              <w:rPr>
                <w:b/>
              </w:rPr>
              <w:t>Проектируемая блочно-модульная котельная</w:t>
            </w:r>
          </w:p>
        </w:tc>
      </w:tr>
      <w:tr w:rsidR="002405F2" w:rsidRPr="003C5ABC" w14:paraId="7BA4B032" w14:textId="77777777" w:rsidTr="002405F2">
        <w:trPr>
          <w:trHeight w:val="216"/>
        </w:trPr>
        <w:tc>
          <w:tcPr>
            <w:tcW w:w="4243" w:type="dxa"/>
          </w:tcPr>
          <w:p w14:paraId="736DF57A" w14:textId="77777777" w:rsidR="002405F2" w:rsidRPr="003C5ABC" w:rsidRDefault="002405F2" w:rsidP="008909F5">
            <w:pPr>
              <w:pStyle w:val="TableParagraph"/>
              <w:spacing w:line="202" w:lineRule="exact"/>
              <w:ind w:left="142"/>
              <w:jc w:val="left"/>
            </w:pPr>
            <w:r w:rsidRPr="003C5ABC">
              <w:t>Всего подпитка тепловой сети, в том числе:</w:t>
            </w:r>
          </w:p>
        </w:tc>
        <w:tc>
          <w:tcPr>
            <w:tcW w:w="1276" w:type="dxa"/>
            <w:vAlign w:val="center"/>
          </w:tcPr>
          <w:p w14:paraId="5C6F5104" w14:textId="77777777" w:rsidR="002405F2" w:rsidRPr="003C5ABC" w:rsidRDefault="002405F2" w:rsidP="008909F5">
            <w:pPr>
              <w:pStyle w:val="TableParagraph"/>
              <w:spacing w:line="202" w:lineRule="exact"/>
            </w:pPr>
            <w:r w:rsidRPr="003C5ABC">
              <w:t>тыс. м³/год</w:t>
            </w:r>
          </w:p>
        </w:tc>
        <w:tc>
          <w:tcPr>
            <w:tcW w:w="1154" w:type="dxa"/>
            <w:vAlign w:val="center"/>
          </w:tcPr>
          <w:p w14:paraId="3583DE7F" w14:textId="77777777" w:rsidR="002405F2" w:rsidRPr="003C5ABC" w:rsidRDefault="002405F2" w:rsidP="008909F5">
            <w:pPr>
              <w:pStyle w:val="TableParagraph"/>
              <w:spacing w:line="202" w:lineRule="exact"/>
            </w:pPr>
            <w:r w:rsidRPr="003C5ABC">
              <w:t>–</w:t>
            </w:r>
          </w:p>
        </w:tc>
        <w:tc>
          <w:tcPr>
            <w:tcW w:w="1255" w:type="dxa"/>
            <w:vAlign w:val="center"/>
          </w:tcPr>
          <w:p w14:paraId="1EFB7206" w14:textId="77777777" w:rsidR="002405F2" w:rsidRPr="003C5ABC" w:rsidRDefault="002405F2" w:rsidP="008909F5">
            <w:pPr>
              <w:pStyle w:val="TableParagraph"/>
              <w:spacing w:line="202" w:lineRule="exact"/>
            </w:pPr>
            <w:r w:rsidRPr="003C5ABC">
              <w:t>17,2</w:t>
            </w:r>
          </w:p>
        </w:tc>
        <w:tc>
          <w:tcPr>
            <w:tcW w:w="1134" w:type="dxa"/>
            <w:vAlign w:val="center"/>
          </w:tcPr>
          <w:p w14:paraId="2F521963" w14:textId="77777777" w:rsidR="002405F2" w:rsidRPr="003C5ABC" w:rsidRDefault="002405F2" w:rsidP="008909F5">
            <w:pPr>
              <w:pStyle w:val="TableParagraph"/>
              <w:spacing w:line="202" w:lineRule="exact"/>
            </w:pPr>
            <w:r w:rsidRPr="003C5ABC">
              <w:t>17,2</w:t>
            </w:r>
          </w:p>
        </w:tc>
      </w:tr>
      <w:tr w:rsidR="002405F2" w:rsidRPr="003C5ABC" w14:paraId="46C0C780" w14:textId="77777777" w:rsidTr="002405F2">
        <w:trPr>
          <w:trHeight w:val="216"/>
        </w:trPr>
        <w:tc>
          <w:tcPr>
            <w:tcW w:w="4243" w:type="dxa"/>
          </w:tcPr>
          <w:p w14:paraId="78086812" w14:textId="77777777" w:rsidR="002405F2" w:rsidRPr="003C5ABC" w:rsidRDefault="002405F2" w:rsidP="008909F5">
            <w:pPr>
              <w:pStyle w:val="TableParagraph"/>
              <w:spacing w:line="202" w:lineRule="exact"/>
              <w:ind w:left="142"/>
              <w:jc w:val="left"/>
            </w:pPr>
            <w:r w:rsidRPr="003C5ABC">
              <w:t>нормативные утечки теплоносителя</w:t>
            </w:r>
          </w:p>
        </w:tc>
        <w:tc>
          <w:tcPr>
            <w:tcW w:w="1276" w:type="dxa"/>
            <w:vAlign w:val="center"/>
          </w:tcPr>
          <w:p w14:paraId="758D68C1" w14:textId="77777777" w:rsidR="002405F2" w:rsidRPr="003C5ABC" w:rsidRDefault="002405F2" w:rsidP="008909F5">
            <w:pPr>
              <w:pStyle w:val="TableParagraph"/>
              <w:spacing w:line="202" w:lineRule="exact"/>
            </w:pPr>
            <w:r w:rsidRPr="003C5ABC">
              <w:t>тыс. м³/год</w:t>
            </w:r>
          </w:p>
        </w:tc>
        <w:tc>
          <w:tcPr>
            <w:tcW w:w="1154" w:type="dxa"/>
            <w:vAlign w:val="center"/>
          </w:tcPr>
          <w:p w14:paraId="4CF8BBCF" w14:textId="77777777" w:rsidR="002405F2" w:rsidRPr="003C5ABC" w:rsidRDefault="002405F2" w:rsidP="008909F5">
            <w:pPr>
              <w:pStyle w:val="TableParagraph"/>
              <w:spacing w:line="202" w:lineRule="exact"/>
            </w:pPr>
            <w:r w:rsidRPr="003C5ABC">
              <w:t>–</w:t>
            </w:r>
          </w:p>
        </w:tc>
        <w:tc>
          <w:tcPr>
            <w:tcW w:w="1255" w:type="dxa"/>
            <w:vAlign w:val="center"/>
          </w:tcPr>
          <w:p w14:paraId="7D49CC3D" w14:textId="77777777" w:rsidR="002405F2" w:rsidRPr="003C5ABC" w:rsidRDefault="002405F2" w:rsidP="008909F5">
            <w:pPr>
              <w:pStyle w:val="TableParagraph"/>
              <w:spacing w:line="202" w:lineRule="exact"/>
            </w:pPr>
            <w:r w:rsidRPr="003C5ABC">
              <w:t>1,2</w:t>
            </w:r>
          </w:p>
        </w:tc>
        <w:tc>
          <w:tcPr>
            <w:tcW w:w="1134" w:type="dxa"/>
            <w:vAlign w:val="center"/>
          </w:tcPr>
          <w:p w14:paraId="132D2A69" w14:textId="77777777" w:rsidR="002405F2" w:rsidRPr="003C5ABC" w:rsidRDefault="002405F2" w:rsidP="008909F5">
            <w:pPr>
              <w:pStyle w:val="TableParagraph"/>
              <w:spacing w:line="202" w:lineRule="exact"/>
            </w:pPr>
            <w:r w:rsidRPr="003C5ABC">
              <w:t>1,2</w:t>
            </w:r>
          </w:p>
        </w:tc>
      </w:tr>
      <w:tr w:rsidR="002405F2" w:rsidRPr="003C5ABC" w14:paraId="07880E15" w14:textId="77777777" w:rsidTr="002405F2">
        <w:trPr>
          <w:trHeight w:val="218"/>
        </w:trPr>
        <w:tc>
          <w:tcPr>
            <w:tcW w:w="4243" w:type="dxa"/>
          </w:tcPr>
          <w:p w14:paraId="6CB24CAB"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0F342DCA" w14:textId="77777777" w:rsidR="002405F2" w:rsidRPr="003C5ABC" w:rsidRDefault="002405F2" w:rsidP="008909F5">
            <w:pPr>
              <w:pStyle w:val="TableParagraph"/>
              <w:spacing w:line="202" w:lineRule="exact"/>
            </w:pPr>
            <w:r w:rsidRPr="003C5ABC">
              <w:t>тыс. м³/год</w:t>
            </w:r>
          </w:p>
        </w:tc>
        <w:tc>
          <w:tcPr>
            <w:tcW w:w="1154" w:type="dxa"/>
            <w:vAlign w:val="center"/>
          </w:tcPr>
          <w:p w14:paraId="5FCD66FD" w14:textId="77777777" w:rsidR="002405F2" w:rsidRPr="003C5ABC" w:rsidRDefault="002405F2" w:rsidP="008909F5">
            <w:pPr>
              <w:pStyle w:val="TableParagraph"/>
              <w:spacing w:line="202" w:lineRule="exact"/>
            </w:pPr>
            <w:r w:rsidRPr="003C5ABC">
              <w:t>–</w:t>
            </w:r>
          </w:p>
        </w:tc>
        <w:tc>
          <w:tcPr>
            <w:tcW w:w="1255" w:type="dxa"/>
            <w:vAlign w:val="center"/>
          </w:tcPr>
          <w:p w14:paraId="65F4D21F" w14:textId="77777777" w:rsidR="002405F2" w:rsidRPr="003C5ABC" w:rsidRDefault="002405F2" w:rsidP="008909F5">
            <w:pPr>
              <w:pStyle w:val="TableParagraph"/>
              <w:spacing w:line="202" w:lineRule="exact"/>
            </w:pPr>
            <w:r w:rsidRPr="003C5ABC">
              <w:t>0*</w:t>
            </w:r>
          </w:p>
        </w:tc>
        <w:tc>
          <w:tcPr>
            <w:tcW w:w="1134" w:type="dxa"/>
            <w:vAlign w:val="center"/>
          </w:tcPr>
          <w:p w14:paraId="7C2DE3C6" w14:textId="77777777" w:rsidR="002405F2" w:rsidRPr="003C5ABC" w:rsidRDefault="002405F2" w:rsidP="008909F5">
            <w:pPr>
              <w:pStyle w:val="TableParagraph"/>
              <w:spacing w:line="202" w:lineRule="exact"/>
            </w:pPr>
            <w:r w:rsidRPr="003C5ABC">
              <w:t>0*</w:t>
            </w:r>
          </w:p>
        </w:tc>
      </w:tr>
      <w:tr w:rsidR="002405F2" w:rsidRPr="003C5ABC" w14:paraId="0FEA1DFC" w14:textId="77777777" w:rsidTr="002405F2">
        <w:trPr>
          <w:trHeight w:val="651"/>
        </w:trPr>
        <w:tc>
          <w:tcPr>
            <w:tcW w:w="4243" w:type="dxa"/>
          </w:tcPr>
          <w:p w14:paraId="0990E584" w14:textId="77777777" w:rsidR="002405F2" w:rsidRPr="003C5ABC" w:rsidRDefault="002405F2" w:rsidP="008909F5">
            <w:pPr>
              <w:pStyle w:val="TableParagraph"/>
              <w:spacing w:line="202" w:lineRule="exact"/>
              <w:ind w:left="142"/>
              <w:jc w:val="left"/>
            </w:pPr>
            <w:r w:rsidRPr="003C5ABC">
              <w:t>отпуск теплоносителя из тепловых сетей на цели</w:t>
            </w:r>
          </w:p>
          <w:p w14:paraId="16C1C109" w14:textId="77777777" w:rsidR="002405F2" w:rsidRPr="003C5ABC" w:rsidRDefault="002405F2" w:rsidP="008909F5">
            <w:pPr>
              <w:pStyle w:val="TableParagraph"/>
              <w:spacing w:before="7" w:line="230" w:lineRule="atLeast"/>
              <w:ind w:left="142"/>
              <w:jc w:val="left"/>
            </w:pPr>
            <w:r w:rsidRPr="003C5ABC">
              <w:t>горячего водоснабжения (для открытых систем теплоснабжения)**</w:t>
            </w:r>
          </w:p>
        </w:tc>
        <w:tc>
          <w:tcPr>
            <w:tcW w:w="1276" w:type="dxa"/>
            <w:vAlign w:val="center"/>
          </w:tcPr>
          <w:p w14:paraId="22174612" w14:textId="77777777" w:rsidR="002405F2" w:rsidRPr="003C5ABC" w:rsidRDefault="002405F2" w:rsidP="008909F5">
            <w:pPr>
              <w:pStyle w:val="TableParagraph"/>
            </w:pPr>
            <w:r w:rsidRPr="003C5ABC">
              <w:t>тыс. м³/год</w:t>
            </w:r>
          </w:p>
        </w:tc>
        <w:tc>
          <w:tcPr>
            <w:tcW w:w="1154" w:type="dxa"/>
            <w:vAlign w:val="center"/>
          </w:tcPr>
          <w:p w14:paraId="71E7E52C" w14:textId="77777777" w:rsidR="002405F2" w:rsidRPr="003C5ABC" w:rsidRDefault="002405F2" w:rsidP="008909F5">
            <w:pPr>
              <w:pStyle w:val="TableParagraph"/>
            </w:pPr>
            <w:r w:rsidRPr="003C5ABC">
              <w:t>–</w:t>
            </w:r>
          </w:p>
        </w:tc>
        <w:tc>
          <w:tcPr>
            <w:tcW w:w="1255" w:type="dxa"/>
            <w:vAlign w:val="center"/>
          </w:tcPr>
          <w:p w14:paraId="684FB182" w14:textId="77777777" w:rsidR="002405F2" w:rsidRPr="003C5ABC" w:rsidRDefault="002405F2" w:rsidP="008909F5">
            <w:pPr>
              <w:pStyle w:val="TableParagraph"/>
            </w:pPr>
            <w:r w:rsidRPr="003C5ABC">
              <w:t>16,0</w:t>
            </w:r>
          </w:p>
        </w:tc>
        <w:tc>
          <w:tcPr>
            <w:tcW w:w="1134" w:type="dxa"/>
            <w:vAlign w:val="center"/>
          </w:tcPr>
          <w:p w14:paraId="5459B10D" w14:textId="77777777" w:rsidR="002405F2" w:rsidRPr="003C5ABC" w:rsidRDefault="002405F2" w:rsidP="008909F5">
            <w:pPr>
              <w:pStyle w:val="TableParagraph"/>
            </w:pPr>
            <w:r w:rsidRPr="003C5ABC">
              <w:t>16,0</w:t>
            </w:r>
          </w:p>
        </w:tc>
      </w:tr>
      <w:tr w:rsidR="002405F2" w:rsidRPr="003C5ABC" w14:paraId="762C567C" w14:textId="77777777" w:rsidTr="002405F2">
        <w:trPr>
          <w:trHeight w:val="70"/>
        </w:trPr>
        <w:tc>
          <w:tcPr>
            <w:tcW w:w="9062" w:type="dxa"/>
            <w:gridSpan w:val="5"/>
          </w:tcPr>
          <w:p w14:paraId="238D135B" w14:textId="77777777" w:rsidR="002405F2" w:rsidRPr="003C5ABC" w:rsidRDefault="002405F2" w:rsidP="008909F5">
            <w:pPr>
              <w:pStyle w:val="TableParagraph"/>
            </w:pPr>
            <w:r w:rsidRPr="003C5ABC">
              <w:rPr>
                <w:b/>
              </w:rPr>
              <w:t>Котельная №32</w:t>
            </w:r>
          </w:p>
        </w:tc>
      </w:tr>
      <w:tr w:rsidR="002405F2" w:rsidRPr="003C5ABC" w14:paraId="6CF0256D" w14:textId="77777777" w:rsidTr="002405F2">
        <w:trPr>
          <w:trHeight w:val="216"/>
        </w:trPr>
        <w:tc>
          <w:tcPr>
            <w:tcW w:w="4243" w:type="dxa"/>
          </w:tcPr>
          <w:p w14:paraId="1DFEB761" w14:textId="77777777" w:rsidR="002405F2" w:rsidRPr="003C5ABC" w:rsidRDefault="002405F2" w:rsidP="008909F5">
            <w:pPr>
              <w:pStyle w:val="TableParagraph"/>
              <w:spacing w:line="202" w:lineRule="exact"/>
              <w:ind w:left="142"/>
              <w:jc w:val="left"/>
            </w:pPr>
            <w:r w:rsidRPr="003C5ABC">
              <w:t xml:space="preserve">Всего подпитка тепловой сети, в том </w:t>
            </w:r>
            <w:r w:rsidRPr="003C5ABC">
              <w:lastRenderedPageBreak/>
              <w:t>числе:</w:t>
            </w:r>
          </w:p>
        </w:tc>
        <w:tc>
          <w:tcPr>
            <w:tcW w:w="1276" w:type="dxa"/>
            <w:vAlign w:val="center"/>
          </w:tcPr>
          <w:p w14:paraId="4FCDC01B" w14:textId="77777777" w:rsidR="002405F2" w:rsidRPr="003C5ABC" w:rsidRDefault="002405F2" w:rsidP="008909F5">
            <w:pPr>
              <w:pStyle w:val="TableParagraph"/>
              <w:spacing w:line="202" w:lineRule="exact"/>
            </w:pPr>
            <w:r w:rsidRPr="003C5ABC">
              <w:lastRenderedPageBreak/>
              <w:t>тыс. м³/год</w:t>
            </w:r>
          </w:p>
        </w:tc>
        <w:tc>
          <w:tcPr>
            <w:tcW w:w="1154" w:type="dxa"/>
            <w:vAlign w:val="center"/>
          </w:tcPr>
          <w:p w14:paraId="234FAAAB" w14:textId="77777777" w:rsidR="002405F2" w:rsidRPr="003C5ABC" w:rsidRDefault="002405F2" w:rsidP="008909F5">
            <w:pPr>
              <w:pStyle w:val="TableParagraph"/>
              <w:spacing w:line="202" w:lineRule="exact"/>
            </w:pPr>
            <w:r w:rsidRPr="003C5ABC">
              <w:t>0,59</w:t>
            </w:r>
          </w:p>
        </w:tc>
        <w:tc>
          <w:tcPr>
            <w:tcW w:w="1255" w:type="dxa"/>
            <w:vAlign w:val="center"/>
          </w:tcPr>
          <w:p w14:paraId="42533A50" w14:textId="77777777" w:rsidR="002405F2" w:rsidRPr="003C5ABC" w:rsidRDefault="002405F2" w:rsidP="008909F5">
            <w:pPr>
              <w:pStyle w:val="TableParagraph"/>
              <w:spacing w:line="202" w:lineRule="exact"/>
            </w:pPr>
            <w:r w:rsidRPr="003C5ABC">
              <w:t>0,59</w:t>
            </w:r>
          </w:p>
        </w:tc>
        <w:tc>
          <w:tcPr>
            <w:tcW w:w="1134" w:type="dxa"/>
            <w:vAlign w:val="center"/>
          </w:tcPr>
          <w:p w14:paraId="0DF0E0E3" w14:textId="77777777" w:rsidR="002405F2" w:rsidRPr="003C5ABC" w:rsidRDefault="002405F2" w:rsidP="008909F5">
            <w:pPr>
              <w:pStyle w:val="TableParagraph"/>
              <w:spacing w:line="202" w:lineRule="exact"/>
            </w:pPr>
            <w:r w:rsidRPr="003C5ABC">
              <w:t>0,59</w:t>
            </w:r>
          </w:p>
        </w:tc>
      </w:tr>
      <w:tr w:rsidR="002405F2" w:rsidRPr="003C5ABC" w14:paraId="76C6F951" w14:textId="77777777" w:rsidTr="002405F2">
        <w:trPr>
          <w:trHeight w:val="216"/>
        </w:trPr>
        <w:tc>
          <w:tcPr>
            <w:tcW w:w="4243" w:type="dxa"/>
          </w:tcPr>
          <w:p w14:paraId="53D8B2F1" w14:textId="77777777" w:rsidR="002405F2" w:rsidRPr="003C5ABC" w:rsidRDefault="002405F2" w:rsidP="008909F5">
            <w:pPr>
              <w:pStyle w:val="TableParagraph"/>
              <w:spacing w:line="202" w:lineRule="exact"/>
              <w:ind w:left="142"/>
              <w:jc w:val="left"/>
            </w:pPr>
            <w:r w:rsidRPr="003C5ABC">
              <w:lastRenderedPageBreak/>
              <w:t>нормативные утечки теплоносителя</w:t>
            </w:r>
          </w:p>
        </w:tc>
        <w:tc>
          <w:tcPr>
            <w:tcW w:w="1276" w:type="dxa"/>
            <w:vAlign w:val="center"/>
          </w:tcPr>
          <w:p w14:paraId="3B55BA91" w14:textId="77777777" w:rsidR="002405F2" w:rsidRPr="003C5ABC" w:rsidRDefault="002405F2" w:rsidP="008909F5">
            <w:pPr>
              <w:pStyle w:val="TableParagraph"/>
              <w:spacing w:line="202" w:lineRule="exact"/>
            </w:pPr>
            <w:r w:rsidRPr="003C5ABC">
              <w:t>тыс. м³/год</w:t>
            </w:r>
          </w:p>
        </w:tc>
        <w:tc>
          <w:tcPr>
            <w:tcW w:w="1154" w:type="dxa"/>
            <w:vAlign w:val="center"/>
          </w:tcPr>
          <w:p w14:paraId="62E31F8B" w14:textId="77777777" w:rsidR="002405F2" w:rsidRPr="003C5ABC" w:rsidRDefault="002405F2" w:rsidP="008909F5">
            <w:pPr>
              <w:pStyle w:val="TableParagraph"/>
              <w:spacing w:line="202" w:lineRule="exact"/>
            </w:pPr>
            <w:r w:rsidRPr="003C5ABC">
              <w:t>0,06</w:t>
            </w:r>
          </w:p>
        </w:tc>
        <w:tc>
          <w:tcPr>
            <w:tcW w:w="1255" w:type="dxa"/>
            <w:vAlign w:val="center"/>
          </w:tcPr>
          <w:p w14:paraId="3E3E13A7" w14:textId="77777777" w:rsidR="002405F2" w:rsidRPr="003C5ABC" w:rsidRDefault="002405F2" w:rsidP="008909F5">
            <w:pPr>
              <w:pStyle w:val="TableParagraph"/>
              <w:spacing w:line="202" w:lineRule="exact"/>
            </w:pPr>
            <w:r w:rsidRPr="003C5ABC">
              <w:t>0,06</w:t>
            </w:r>
          </w:p>
        </w:tc>
        <w:tc>
          <w:tcPr>
            <w:tcW w:w="1134" w:type="dxa"/>
            <w:vAlign w:val="center"/>
          </w:tcPr>
          <w:p w14:paraId="6E84C6AE" w14:textId="77777777" w:rsidR="002405F2" w:rsidRPr="003C5ABC" w:rsidRDefault="002405F2" w:rsidP="008909F5">
            <w:pPr>
              <w:pStyle w:val="TableParagraph"/>
              <w:spacing w:line="202" w:lineRule="exact"/>
            </w:pPr>
            <w:r w:rsidRPr="003C5ABC">
              <w:t>0,06</w:t>
            </w:r>
          </w:p>
        </w:tc>
      </w:tr>
      <w:tr w:rsidR="002405F2" w:rsidRPr="003C5ABC" w14:paraId="0CC05532" w14:textId="77777777" w:rsidTr="002405F2">
        <w:trPr>
          <w:trHeight w:val="218"/>
        </w:trPr>
        <w:tc>
          <w:tcPr>
            <w:tcW w:w="4243" w:type="dxa"/>
          </w:tcPr>
          <w:p w14:paraId="4A579F39" w14:textId="77777777" w:rsidR="002405F2" w:rsidRPr="003C5ABC" w:rsidRDefault="002405F2" w:rsidP="008909F5">
            <w:pPr>
              <w:pStyle w:val="TableParagraph"/>
              <w:spacing w:line="202" w:lineRule="exact"/>
              <w:ind w:left="142"/>
              <w:jc w:val="left"/>
            </w:pPr>
            <w:r w:rsidRPr="003C5ABC">
              <w:t>сверхнормативные утечки теплоносителя*</w:t>
            </w:r>
          </w:p>
        </w:tc>
        <w:tc>
          <w:tcPr>
            <w:tcW w:w="1276" w:type="dxa"/>
            <w:vAlign w:val="center"/>
          </w:tcPr>
          <w:p w14:paraId="1E841EDB" w14:textId="77777777" w:rsidR="002405F2" w:rsidRPr="003C5ABC" w:rsidRDefault="002405F2" w:rsidP="008909F5">
            <w:pPr>
              <w:pStyle w:val="TableParagraph"/>
              <w:spacing w:line="202" w:lineRule="exact"/>
            </w:pPr>
            <w:r w:rsidRPr="003C5ABC">
              <w:t>тыс. м³/год</w:t>
            </w:r>
          </w:p>
        </w:tc>
        <w:tc>
          <w:tcPr>
            <w:tcW w:w="1154" w:type="dxa"/>
            <w:vAlign w:val="center"/>
          </w:tcPr>
          <w:p w14:paraId="4DA08688" w14:textId="77777777" w:rsidR="002405F2" w:rsidRPr="003C5ABC" w:rsidRDefault="002405F2" w:rsidP="008909F5">
            <w:pPr>
              <w:pStyle w:val="TableParagraph"/>
              <w:spacing w:line="202" w:lineRule="exact"/>
            </w:pPr>
            <w:r w:rsidRPr="003C5ABC">
              <w:t>0*</w:t>
            </w:r>
          </w:p>
        </w:tc>
        <w:tc>
          <w:tcPr>
            <w:tcW w:w="1255" w:type="dxa"/>
            <w:vAlign w:val="center"/>
          </w:tcPr>
          <w:p w14:paraId="2255FA7B" w14:textId="77777777" w:rsidR="002405F2" w:rsidRPr="003C5ABC" w:rsidRDefault="002405F2" w:rsidP="008909F5">
            <w:pPr>
              <w:pStyle w:val="TableParagraph"/>
              <w:spacing w:line="202" w:lineRule="exact"/>
            </w:pPr>
            <w:r w:rsidRPr="003C5ABC">
              <w:t>0*</w:t>
            </w:r>
          </w:p>
        </w:tc>
        <w:tc>
          <w:tcPr>
            <w:tcW w:w="1134" w:type="dxa"/>
            <w:vAlign w:val="center"/>
          </w:tcPr>
          <w:p w14:paraId="577709D0" w14:textId="77777777" w:rsidR="002405F2" w:rsidRPr="003C5ABC" w:rsidRDefault="002405F2" w:rsidP="008909F5">
            <w:pPr>
              <w:pStyle w:val="TableParagraph"/>
              <w:spacing w:line="202" w:lineRule="exact"/>
            </w:pPr>
            <w:r w:rsidRPr="003C5ABC">
              <w:t>0*</w:t>
            </w:r>
          </w:p>
        </w:tc>
      </w:tr>
      <w:tr w:rsidR="002405F2" w:rsidRPr="003C5ABC" w14:paraId="27FD55C9" w14:textId="77777777" w:rsidTr="002405F2">
        <w:trPr>
          <w:trHeight w:val="651"/>
        </w:trPr>
        <w:tc>
          <w:tcPr>
            <w:tcW w:w="4243" w:type="dxa"/>
          </w:tcPr>
          <w:p w14:paraId="49911077" w14:textId="77777777" w:rsidR="002405F2" w:rsidRPr="003C5ABC" w:rsidRDefault="002405F2" w:rsidP="008909F5">
            <w:pPr>
              <w:pStyle w:val="TableParagraph"/>
              <w:spacing w:line="202" w:lineRule="exact"/>
              <w:ind w:left="142"/>
              <w:jc w:val="left"/>
            </w:pPr>
            <w:r w:rsidRPr="003C5ABC">
              <w:t>отпуск теплоносителя из тепловых сетей на цели</w:t>
            </w:r>
          </w:p>
          <w:p w14:paraId="5D319300" w14:textId="77777777" w:rsidR="002405F2" w:rsidRPr="003C5ABC" w:rsidRDefault="002405F2" w:rsidP="008909F5">
            <w:pPr>
              <w:pStyle w:val="TableParagraph"/>
              <w:spacing w:before="7" w:line="230" w:lineRule="atLeast"/>
              <w:ind w:left="142"/>
              <w:jc w:val="left"/>
            </w:pPr>
            <w:r w:rsidRPr="003C5ABC">
              <w:t>горячего водоснабжения (для открытых систем теплоснабжения)**</w:t>
            </w:r>
          </w:p>
        </w:tc>
        <w:tc>
          <w:tcPr>
            <w:tcW w:w="1276" w:type="dxa"/>
            <w:vAlign w:val="center"/>
          </w:tcPr>
          <w:p w14:paraId="51E144CF" w14:textId="77777777" w:rsidR="002405F2" w:rsidRPr="003C5ABC" w:rsidRDefault="002405F2" w:rsidP="008909F5">
            <w:pPr>
              <w:pStyle w:val="TableParagraph"/>
            </w:pPr>
            <w:r w:rsidRPr="003C5ABC">
              <w:t>тыс. м³/год</w:t>
            </w:r>
          </w:p>
        </w:tc>
        <w:tc>
          <w:tcPr>
            <w:tcW w:w="1154" w:type="dxa"/>
            <w:vAlign w:val="center"/>
          </w:tcPr>
          <w:p w14:paraId="4A19A2EC" w14:textId="77777777" w:rsidR="002405F2" w:rsidRPr="003C5ABC" w:rsidRDefault="002405F2" w:rsidP="008909F5">
            <w:pPr>
              <w:pStyle w:val="TableParagraph"/>
            </w:pPr>
            <w:r w:rsidRPr="003C5ABC">
              <w:t>0,529</w:t>
            </w:r>
          </w:p>
        </w:tc>
        <w:tc>
          <w:tcPr>
            <w:tcW w:w="1255" w:type="dxa"/>
            <w:vAlign w:val="center"/>
          </w:tcPr>
          <w:p w14:paraId="548C1CE3" w14:textId="77777777" w:rsidR="002405F2" w:rsidRPr="003C5ABC" w:rsidRDefault="002405F2" w:rsidP="008909F5">
            <w:pPr>
              <w:pStyle w:val="TableParagraph"/>
            </w:pPr>
            <w:r w:rsidRPr="003C5ABC">
              <w:t>0,529</w:t>
            </w:r>
          </w:p>
        </w:tc>
        <w:tc>
          <w:tcPr>
            <w:tcW w:w="1134" w:type="dxa"/>
            <w:vAlign w:val="center"/>
          </w:tcPr>
          <w:p w14:paraId="1E3D128C" w14:textId="77777777" w:rsidR="002405F2" w:rsidRPr="003C5ABC" w:rsidRDefault="002405F2" w:rsidP="008909F5">
            <w:pPr>
              <w:pStyle w:val="TableParagraph"/>
            </w:pPr>
            <w:r w:rsidRPr="003C5ABC">
              <w:t>0,529</w:t>
            </w:r>
          </w:p>
        </w:tc>
      </w:tr>
      <w:tr w:rsidR="002405F2" w:rsidRPr="003C5ABC" w14:paraId="2E7FD56E" w14:textId="77777777" w:rsidTr="002405F2">
        <w:trPr>
          <w:trHeight w:val="70"/>
        </w:trPr>
        <w:tc>
          <w:tcPr>
            <w:tcW w:w="9062" w:type="dxa"/>
            <w:gridSpan w:val="5"/>
          </w:tcPr>
          <w:p w14:paraId="3CD0BA17" w14:textId="77777777" w:rsidR="002405F2" w:rsidRPr="003C5ABC" w:rsidRDefault="002405F2" w:rsidP="002405F2">
            <w:pPr>
              <w:pStyle w:val="TableParagraph"/>
            </w:pPr>
            <w:r w:rsidRPr="003C5ABC">
              <w:rPr>
                <w:b/>
              </w:rPr>
              <w:t>АО «СУЭК-Кузбасс»</w:t>
            </w:r>
          </w:p>
        </w:tc>
      </w:tr>
      <w:tr w:rsidR="002405F2" w:rsidRPr="003C5ABC" w14:paraId="1A6486ED" w14:textId="77777777" w:rsidTr="002405F2">
        <w:trPr>
          <w:trHeight w:val="70"/>
        </w:trPr>
        <w:tc>
          <w:tcPr>
            <w:tcW w:w="9062" w:type="dxa"/>
            <w:gridSpan w:val="5"/>
          </w:tcPr>
          <w:p w14:paraId="792BA4F7" w14:textId="77777777" w:rsidR="002405F2" w:rsidRPr="003C5ABC" w:rsidRDefault="002405F2" w:rsidP="002405F2">
            <w:pPr>
              <w:pStyle w:val="TableParagraph"/>
            </w:pPr>
            <w:r w:rsidRPr="003C5ABC">
              <w:rPr>
                <w:b/>
              </w:rPr>
              <w:t>Котельная ш. «Полысаевская»</w:t>
            </w:r>
          </w:p>
        </w:tc>
      </w:tr>
      <w:tr w:rsidR="002405F2" w:rsidRPr="003C5ABC" w14:paraId="3ADCAB86" w14:textId="77777777" w:rsidTr="002405F2">
        <w:trPr>
          <w:trHeight w:val="218"/>
        </w:trPr>
        <w:tc>
          <w:tcPr>
            <w:tcW w:w="4243" w:type="dxa"/>
          </w:tcPr>
          <w:p w14:paraId="1D98FADB" w14:textId="77777777" w:rsidR="002405F2" w:rsidRPr="003C5ABC" w:rsidRDefault="002405F2" w:rsidP="002405F2">
            <w:pPr>
              <w:pStyle w:val="TableParagraph"/>
              <w:spacing w:line="194" w:lineRule="exact"/>
              <w:ind w:left="142"/>
              <w:jc w:val="left"/>
            </w:pPr>
            <w:r w:rsidRPr="003C5ABC">
              <w:t>Всего подпитка тепловой сети, в том числе:</w:t>
            </w:r>
          </w:p>
        </w:tc>
        <w:tc>
          <w:tcPr>
            <w:tcW w:w="1276" w:type="dxa"/>
            <w:vAlign w:val="center"/>
          </w:tcPr>
          <w:p w14:paraId="10DC6559" w14:textId="77777777" w:rsidR="002405F2" w:rsidRPr="003C5ABC" w:rsidRDefault="002405F2" w:rsidP="002405F2">
            <w:pPr>
              <w:pStyle w:val="TableParagraph"/>
              <w:spacing w:line="194" w:lineRule="exact"/>
            </w:pPr>
            <w:r w:rsidRPr="003C5ABC">
              <w:t>тыс. м³/год</w:t>
            </w:r>
          </w:p>
        </w:tc>
        <w:tc>
          <w:tcPr>
            <w:tcW w:w="1154" w:type="dxa"/>
            <w:vAlign w:val="center"/>
          </w:tcPr>
          <w:p w14:paraId="7228CD3D" w14:textId="77777777" w:rsidR="002405F2" w:rsidRPr="003C5ABC" w:rsidRDefault="002405F2" w:rsidP="002405F2">
            <w:pPr>
              <w:pStyle w:val="TableParagraph"/>
              <w:spacing w:line="194" w:lineRule="exact"/>
            </w:pPr>
            <w:r w:rsidRPr="003C5ABC">
              <w:t>212,772</w:t>
            </w:r>
          </w:p>
        </w:tc>
        <w:tc>
          <w:tcPr>
            <w:tcW w:w="1255" w:type="dxa"/>
            <w:vAlign w:val="center"/>
          </w:tcPr>
          <w:p w14:paraId="2256890F" w14:textId="77777777" w:rsidR="002405F2" w:rsidRPr="003C5ABC" w:rsidRDefault="002405F2" w:rsidP="002405F2">
            <w:pPr>
              <w:pStyle w:val="TableParagraph"/>
              <w:spacing w:line="194" w:lineRule="exact"/>
            </w:pPr>
            <w:r w:rsidRPr="003C5ABC">
              <w:t>212,772</w:t>
            </w:r>
          </w:p>
        </w:tc>
        <w:tc>
          <w:tcPr>
            <w:tcW w:w="1134" w:type="dxa"/>
            <w:vAlign w:val="center"/>
          </w:tcPr>
          <w:p w14:paraId="6CD4CD80" w14:textId="77777777" w:rsidR="002405F2" w:rsidRPr="003C5ABC" w:rsidRDefault="002405F2" w:rsidP="002405F2">
            <w:pPr>
              <w:pStyle w:val="TableParagraph"/>
              <w:spacing w:line="194" w:lineRule="exact"/>
            </w:pPr>
            <w:r w:rsidRPr="003C5ABC">
              <w:t>212,772</w:t>
            </w:r>
          </w:p>
        </w:tc>
      </w:tr>
      <w:tr w:rsidR="002405F2" w:rsidRPr="003C5ABC" w14:paraId="5A147696" w14:textId="77777777" w:rsidTr="002405F2">
        <w:trPr>
          <w:trHeight w:val="216"/>
        </w:trPr>
        <w:tc>
          <w:tcPr>
            <w:tcW w:w="4243" w:type="dxa"/>
          </w:tcPr>
          <w:p w14:paraId="3EAD0F9E" w14:textId="77777777" w:rsidR="002405F2" w:rsidRPr="003C5ABC" w:rsidRDefault="002405F2" w:rsidP="002405F2">
            <w:pPr>
              <w:pStyle w:val="TableParagraph"/>
              <w:spacing w:line="194" w:lineRule="exact"/>
              <w:ind w:left="142"/>
              <w:jc w:val="left"/>
            </w:pPr>
            <w:r w:rsidRPr="003C5ABC">
              <w:t>нормативные утечки теплоносителя</w:t>
            </w:r>
          </w:p>
        </w:tc>
        <w:tc>
          <w:tcPr>
            <w:tcW w:w="1276" w:type="dxa"/>
            <w:vAlign w:val="center"/>
          </w:tcPr>
          <w:p w14:paraId="103CF55F" w14:textId="77777777" w:rsidR="002405F2" w:rsidRPr="003C5ABC" w:rsidRDefault="002405F2" w:rsidP="002405F2">
            <w:pPr>
              <w:pStyle w:val="TableParagraph"/>
              <w:spacing w:line="194" w:lineRule="exact"/>
            </w:pPr>
            <w:r w:rsidRPr="003C5ABC">
              <w:t>тыс. м³/год</w:t>
            </w:r>
          </w:p>
        </w:tc>
        <w:tc>
          <w:tcPr>
            <w:tcW w:w="1154" w:type="dxa"/>
            <w:vAlign w:val="center"/>
          </w:tcPr>
          <w:p w14:paraId="0D9DF03E" w14:textId="77777777" w:rsidR="002405F2" w:rsidRPr="003C5ABC" w:rsidRDefault="002405F2" w:rsidP="002405F2">
            <w:pPr>
              <w:pStyle w:val="TableParagraph"/>
              <w:spacing w:line="194" w:lineRule="exact"/>
            </w:pPr>
            <w:r w:rsidRPr="003C5ABC">
              <w:t>12,146</w:t>
            </w:r>
          </w:p>
        </w:tc>
        <w:tc>
          <w:tcPr>
            <w:tcW w:w="1255" w:type="dxa"/>
            <w:vAlign w:val="center"/>
          </w:tcPr>
          <w:p w14:paraId="7F162CDF" w14:textId="77777777" w:rsidR="002405F2" w:rsidRPr="003C5ABC" w:rsidRDefault="002405F2" w:rsidP="002405F2">
            <w:pPr>
              <w:pStyle w:val="TableParagraph"/>
              <w:spacing w:line="194" w:lineRule="exact"/>
            </w:pPr>
            <w:r w:rsidRPr="003C5ABC">
              <w:t>12,146</w:t>
            </w:r>
          </w:p>
        </w:tc>
        <w:tc>
          <w:tcPr>
            <w:tcW w:w="1134" w:type="dxa"/>
            <w:vAlign w:val="center"/>
          </w:tcPr>
          <w:p w14:paraId="10C4699D" w14:textId="77777777" w:rsidR="002405F2" w:rsidRPr="003C5ABC" w:rsidRDefault="002405F2" w:rsidP="002405F2">
            <w:pPr>
              <w:pStyle w:val="TableParagraph"/>
              <w:spacing w:line="194" w:lineRule="exact"/>
            </w:pPr>
            <w:r w:rsidRPr="003C5ABC">
              <w:t>12,146</w:t>
            </w:r>
          </w:p>
        </w:tc>
      </w:tr>
      <w:tr w:rsidR="002405F2" w:rsidRPr="003C5ABC" w14:paraId="1D70FB9D" w14:textId="77777777" w:rsidTr="002405F2">
        <w:trPr>
          <w:trHeight w:val="216"/>
        </w:trPr>
        <w:tc>
          <w:tcPr>
            <w:tcW w:w="4243" w:type="dxa"/>
            <w:vAlign w:val="center"/>
          </w:tcPr>
          <w:p w14:paraId="5E164E6E" w14:textId="77777777" w:rsidR="002405F2" w:rsidRPr="003C5ABC" w:rsidRDefault="002405F2" w:rsidP="002405F2">
            <w:pPr>
              <w:pStyle w:val="TableParagraph"/>
              <w:spacing w:line="194" w:lineRule="exact"/>
              <w:ind w:left="107"/>
              <w:jc w:val="right"/>
            </w:pPr>
            <w:r w:rsidRPr="003C5ABC">
              <w:t>В т.ч. МКП «Благоустройство»</w:t>
            </w:r>
          </w:p>
        </w:tc>
        <w:tc>
          <w:tcPr>
            <w:tcW w:w="1276" w:type="dxa"/>
            <w:vAlign w:val="center"/>
          </w:tcPr>
          <w:p w14:paraId="18CBA80E" w14:textId="77777777" w:rsidR="002405F2" w:rsidRPr="003C5ABC" w:rsidRDefault="002405F2" w:rsidP="002405F2">
            <w:pPr>
              <w:pStyle w:val="TableParagraph"/>
              <w:spacing w:line="194" w:lineRule="exact"/>
              <w:ind w:left="102" w:right="94"/>
            </w:pPr>
            <w:r w:rsidRPr="003C5ABC">
              <w:t>тыс. м³/год</w:t>
            </w:r>
          </w:p>
        </w:tc>
        <w:tc>
          <w:tcPr>
            <w:tcW w:w="1154" w:type="dxa"/>
            <w:vAlign w:val="center"/>
          </w:tcPr>
          <w:p w14:paraId="57FAEF9C" w14:textId="77777777" w:rsidR="002405F2" w:rsidRPr="003C5ABC" w:rsidRDefault="002405F2" w:rsidP="002405F2">
            <w:pPr>
              <w:pStyle w:val="TableParagraph"/>
              <w:spacing w:line="194" w:lineRule="exact"/>
            </w:pPr>
            <w:r w:rsidRPr="003C5ABC">
              <w:t>1,551</w:t>
            </w:r>
          </w:p>
        </w:tc>
        <w:tc>
          <w:tcPr>
            <w:tcW w:w="1255" w:type="dxa"/>
            <w:vAlign w:val="center"/>
          </w:tcPr>
          <w:p w14:paraId="50C71B4C" w14:textId="77777777" w:rsidR="002405F2" w:rsidRPr="003C5ABC" w:rsidRDefault="002405F2" w:rsidP="002405F2">
            <w:pPr>
              <w:pStyle w:val="TableParagraph"/>
              <w:spacing w:line="194" w:lineRule="exact"/>
            </w:pPr>
            <w:r w:rsidRPr="003C5ABC">
              <w:t>1,551</w:t>
            </w:r>
          </w:p>
        </w:tc>
        <w:tc>
          <w:tcPr>
            <w:tcW w:w="1134" w:type="dxa"/>
            <w:vAlign w:val="center"/>
          </w:tcPr>
          <w:p w14:paraId="016F1478" w14:textId="77777777" w:rsidR="002405F2" w:rsidRPr="003C5ABC" w:rsidRDefault="002405F2" w:rsidP="002405F2">
            <w:pPr>
              <w:pStyle w:val="TableParagraph"/>
              <w:spacing w:line="194" w:lineRule="exact"/>
            </w:pPr>
            <w:r w:rsidRPr="003C5ABC">
              <w:t>1,551</w:t>
            </w:r>
          </w:p>
        </w:tc>
      </w:tr>
      <w:tr w:rsidR="002405F2" w:rsidRPr="003C5ABC" w14:paraId="3A6389B0" w14:textId="77777777" w:rsidTr="002405F2">
        <w:trPr>
          <w:trHeight w:val="216"/>
        </w:trPr>
        <w:tc>
          <w:tcPr>
            <w:tcW w:w="4243" w:type="dxa"/>
          </w:tcPr>
          <w:p w14:paraId="12717C79" w14:textId="77777777" w:rsidR="002405F2" w:rsidRPr="003C5ABC" w:rsidRDefault="002405F2" w:rsidP="002405F2">
            <w:pPr>
              <w:pStyle w:val="TableParagraph"/>
              <w:spacing w:line="194" w:lineRule="exact"/>
              <w:ind w:left="142"/>
              <w:jc w:val="left"/>
            </w:pPr>
            <w:r w:rsidRPr="003C5ABC">
              <w:t>сверхнормативные утечки теплоносителя*</w:t>
            </w:r>
          </w:p>
        </w:tc>
        <w:tc>
          <w:tcPr>
            <w:tcW w:w="1276" w:type="dxa"/>
            <w:vAlign w:val="center"/>
          </w:tcPr>
          <w:p w14:paraId="26C0E30C" w14:textId="77777777" w:rsidR="002405F2" w:rsidRPr="003C5ABC" w:rsidRDefault="002405F2" w:rsidP="002405F2">
            <w:pPr>
              <w:pStyle w:val="TableParagraph"/>
              <w:spacing w:line="194" w:lineRule="exact"/>
            </w:pPr>
            <w:r w:rsidRPr="003C5ABC">
              <w:t>тыс. м³/год</w:t>
            </w:r>
          </w:p>
        </w:tc>
        <w:tc>
          <w:tcPr>
            <w:tcW w:w="1154" w:type="dxa"/>
            <w:vAlign w:val="center"/>
          </w:tcPr>
          <w:p w14:paraId="50D2FE37" w14:textId="77777777" w:rsidR="002405F2" w:rsidRPr="003C5ABC" w:rsidRDefault="002405F2" w:rsidP="002405F2">
            <w:pPr>
              <w:pStyle w:val="TableParagraph"/>
              <w:spacing w:line="194" w:lineRule="exact"/>
            </w:pPr>
            <w:r w:rsidRPr="003C5ABC">
              <w:t>0*</w:t>
            </w:r>
          </w:p>
        </w:tc>
        <w:tc>
          <w:tcPr>
            <w:tcW w:w="1255" w:type="dxa"/>
            <w:vAlign w:val="center"/>
          </w:tcPr>
          <w:p w14:paraId="496F64AD" w14:textId="77777777" w:rsidR="002405F2" w:rsidRPr="003C5ABC" w:rsidRDefault="002405F2" w:rsidP="002405F2">
            <w:pPr>
              <w:pStyle w:val="TableParagraph"/>
              <w:spacing w:line="194" w:lineRule="exact"/>
            </w:pPr>
            <w:r w:rsidRPr="003C5ABC">
              <w:t>0*</w:t>
            </w:r>
          </w:p>
        </w:tc>
        <w:tc>
          <w:tcPr>
            <w:tcW w:w="1134" w:type="dxa"/>
            <w:vAlign w:val="center"/>
          </w:tcPr>
          <w:p w14:paraId="5176172A" w14:textId="77777777" w:rsidR="002405F2" w:rsidRPr="003C5ABC" w:rsidRDefault="002405F2" w:rsidP="002405F2">
            <w:pPr>
              <w:pStyle w:val="TableParagraph"/>
              <w:spacing w:line="194" w:lineRule="exact"/>
            </w:pPr>
            <w:r w:rsidRPr="003C5ABC">
              <w:t>0*</w:t>
            </w:r>
          </w:p>
        </w:tc>
      </w:tr>
      <w:tr w:rsidR="002405F2" w:rsidRPr="003C5ABC" w14:paraId="6DF7DC9D" w14:textId="77777777" w:rsidTr="002405F2">
        <w:trPr>
          <w:trHeight w:val="653"/>
        </w:trPr>
        <w:tc>
          <w:tcPr>
            <w:tcW w:w="4243" w:type="dxa"/>
          </w:tcPr>
          <w:p w14:paraId="17A60034" w14:textId="77777777" w:rsidR="002405F2" w:rsidRPr="003C5ABC" w:rsidRDefault="002405F2" w:rsidP="002405F2">
            <w:pPr>
              <w:pStyle w:val="TableParagraph"/>
              <w:spacing w:line="194" w:lineRule="exact"/>
              <w:ind w:left="142"/>
              <w:jc w:val="left"/>
            </w:pPr>
            <w:r w:rsidRPr="003C5ABC">
              <w:t>отпуск теплоносителя из тепловых сетей на цели</w:t>
            </w:r>
          </w:p>
          <w:p w14:paraId="56628782" w14:textId="77777777" w:rsidR="002405F2" w:rsidRPr="003C5ABC" w:rsidRDefault="002405F2" w:rsidP="002405F2">
            <w:pPr>
              <w:pStyle w:val="TableParagraph"/>
              <w:spacing w:before="10" w:line="230" w:lineRule="atLeast"/>
              <w:ind w:left="142"/>
              <w:jc w:val="left"/>
            </w:pPr>
            <w:r w:rsidRPr="003C5ABC">
              <w:t>горячего водоснабжения (для открытых систем теплоснабжения)**</w:t>
            </w:r>
          </w:p>
        </w:tc>
        <w:tc>
          <w:tcPr>
            <w:tcW w:w="1276" w:type="dxa"/>
            <w:vAlign w:val="center"/>
          </w:tcPr>
          <w:p w14:paraId="1CF55E0C" w14:textId="77777777" w:rsidR="002405F2" w:rsidRPr="003C5ABC" w:rsidRDefault="002405F2" w:rsidP="002405F2">
            <w:pPr>
              <w:pStyle w:val="TableParagraph"/>
            </w:pPr>
            <w:r w:rsidRPr="003C5ABC">
              <w:t>тыс. м³/год</w:t>
            </w:r>
          </w:p>
        </w:tc>
        <w:tc>
          <w:tcPr>
            <w:tcW w:w="1154" w:type="dxa"/>
            <w:vAlign w:val="center"/>
          </w:tcPr>
          <w:p w14:paraId="0C25A158" w14:textId="77777777" w:rsidR="002405F2" w:rsidRPr="003C5ABC" w:rsidRDefault="002405F2" w:rsidP="002405F2">
            <w:pPr>
              <w:pStyle w:val="TableParagraph"/>
              <w:spacing w:line="194" w:lineRule="exact"/>
            </w:pPr>
            <w:r w:rsidRPr="003C5ABC">
              <w:t>200,626</w:t>
            </w:r>
          </w:p>
        </w:tc>
        <w:tc>
          <w:tcPr>
            <w:tcW w:w="1255" w:type="dxa"/>
            <w:vAlign w:val="center"/>
          </w:tcPr>
          <w:p w14:paraId="1AAB5C2D" w14:textId="77777777" w:rsidR="002405F2" w:rsidRPr="003C5ABC" w:rsidRDefault="002405F2" w:rsidP="002405F2">
            <w:pPr>
              <w:pStyle w:val="TableParagraph"/>
              <w:spacing w:line="194" w:lineRule="exact"/>
            </w:pPr>
            <w:r w:rsidRPr="003C5ABC">
              <w:t>200,626</w:t>
            </w:r>
          </w:p>
        </w:tc>
        <w:tc>
          <w:tcPr>
            <w:tcW w:w="1134" w:type="dxa"/>
            <w:vAlign w:val="center"/>
          </w:tcPr>
          <w:p w14:paraId="3AFBEE75" w14:textId="77777777" w:rsidR="002405F2" w:rsidRPr="003C5ABC" w:rsidRDefault="002405F2" w:rsidP="002405F2">
            <w:pPr>
              <w:pStyle w:val="TableParagraph"/>
              <w:spacing w:line="194" w:lineRule="exact"/>
            </w:pPr>
            <w:r w:rsidRPr="003C5ABC">
              <w:t>200,626</w:t>
            </w:r>
          </w:p>
        </w:tc>
      </w:tr>
      <w:tr w:rsidR="002405F2" w:rsidRPr="003C5ABC" w14:paraId="3CC64903" w14:textId="77777777" w:rsidTr="002405F2">
        <w:trPr>
          <w:trHeight w:val="146"/>
        </w:trPr>
        <w:tc>
          <w:tcPr>
            <w:tcW w:w="4243" w:type="dxa"/>
            <w:vAlign w:val="center"/>
          </w:tcPr>
          <w:p w14:paraId="58D75245" w14:textId="77777777" w:rsidR="002405F2" w:rsidRPr="003C5ABC" w:rsidRDefault="002405F2" w:rsidP="002405F2">
            <w:pPr>
              <w:pStyle w:val="TableParagraph"/>
              <w:spacing w:line="194" w:lineRule="exact"/>
              <w:ind w:left="107"/>
              <w:jc w:val="right"/>
            </w:pPr>
            <w:r w:rsidRPr="003C5ABC">
              <w:t>В т.ч. МКП «Благоустройство»</w:t>
            </w:r>
          </w:p>
        </w:tc>
        <w:tc>
          <w:tcPr>
            <w:tcW w:w="1276" w:type="dxa"/>
            <w:vAlign w:val="center"/>
          </w:tcPr>
          <w:p w14:paraId="577BF5CF" w14:textId="77777777" w:rsidR="002405F2" w:rsidRPr="003C5ABC" w:rsidRDefault="002405F2" w:rsidP="002405F2">
            <w:pPr>
              <w:pStyle w:val="TableParagraph"/>
              <w:spacing w:line="194" w:lineRule="exact"/>
              <w:ind w:left="102" w:right="94"/>
            </w:pPr>
            <w:r w:rsidRPr="003C5ABC">
              <w:t>тыс. м³/год</w:t>
            </w:r>
          </w:p>
        </w:tc>
        <w:tc>
          <w:tcPr>
            <w:tcW w:w="1154" w:type="dxa"/>
            <w:vAlign w:val="center"/>
          </w:tcPr>
          <w:p w14:paraId="4991F0BF" w14:textId="77777777" w:rsidR="002405F2" w:rsidRPr="003C5ABC" w:rsidRDefault="002405F2" w:rsidP="002405F2">
            <w:pPr>
              <w:pStyle w:val="TableParagraph"/>
              <w:spacing w:before="8"/>
            </w:pPr>
            <w:r w:rsidRPr="003C5ABC">
              <w:t>9,639</w:t>
            </w:r>
          </w:p>
        </w:tc>
        <w:tc>
          <w:tcPr>
            <w:tcW w:w="1255" w:type="dxa"/>
            <w:vAlign w:val="center"/>
          </w:tcPr>
          <w:p w14:paraId="7ECDB476" w14:textId="77777777" w:rsidR="002405F2" w:rsidRPr="003C5ABC" w:rsidRDefault="002405F2" w:rsidP="002405F2">
            <w:pPr>
              <w:pStyle w:val="TableParagraph"/>
              <w:spacing w:before="8"/>
            </w:pPr>
            <w:r w:rsidRPr="003C5ABC">
              <w:t>9,639</w:t>
            </w:r>
          </w:p>
        </w:tc>
        <w:tc>
          <w:tcPr>
            <w:tcW w:w="1134" w:type="dxa"/>
            <w:vAlign w:val="center"/>
          </w:tcPr>
          <w:p w14:paraId="34911458" w14:textId="77777777" w:rsidR="002405F2" w:rsidRPr="003C5ABC" w:rsidRDefault="002405F2" w:rsidP="002405F2">
            <w:pPr>
              <w:pStyle w:val="TableParagraph"/>
              <w:spacing w:before="8"/>
            </w:pPr>
            <w:r w:rsidRPr="003C5ABC">
              <w:t>9,639</w:t>
            </w:r>
          </w:p>
        </w:tc>
      </w:tr>
      <w:tr w:rsidR="002405F2" w:rsidRPr="003C5ABC" w14:paraId="7BCFFE65" w14:textId="77777777" w:rsidTr="004A7997">
        <w:trPr>
          <w:trHeight w:val="146"/>
        </w:trPr>
        <w:tc>
          <w:tcPr>
            <w:tcW w:w="9062" w:type="dxa"/>
            <w:gridSpan w:val="5"/>
            <w:vAlign w:val="center"/>
          </w:tcPr>
          <w:p w14:paraId="1DEBD826" w14:textId="77777777" w:rsidR="002405F2" w:rsidRPr="003C5ABC" w:rsidRDefault="002405F2" w:rsidP="002405F2">
            <w:pPr>
              <w:pStyle w:val="TableParagraph"/>
              <w:spacing w:before="8"/>
            </w:pPr>
            <w:r w:rsidRPr="003C5ABC">
              <w:rPr>
                <w:b/>
              </w:rPr>
              <w:t>ВСЕГО</w:t>
            </w:r>
          </w:p>
        </w:tc>
      </w:tr>
      <w:tr w:rsidR="002405F2" w:rsidRPr="003C5ABC" w14:paraId="027238C1" w14:textId="77777777" w:rsidTr="002405F2">
        <w:trPr>
          <w:trHeight w:val="218"/>
        </w:trPr>
        <w:tc>
          <w:tcPr>
            <w:tcW w:w="4243" w:type="dxa"/>
          </w:tcPr>
          <w:p w14:paraId="755F6BAA" w14:textId="77777777" w:rsidR="002405F2" w:rsidRPr="003C5ABC" w:rsidRDefault="002405F2" w:rsidP="002405F2">
            <w:pPr>
              <w:pStyle w:val="TableParagraph"/>
              <w:spacing w:line="199" w:lineRule="exact"/>
              <w:ind w:left="142"/>
              <w:jc w:val="left"/>
              <w:rPr>
                <w:b/>
              </w:rPr>
            </w:pPr>
            <w:r w:rsidRPr="003C5ABC">
              <w:rPr>
                <w:b/>
              </w:rPr>
              <w:t>Всего подпитка тепловой сети, в том числе:</w:t>
            </w:r>
          </w:p>
        </w:tc>
        <w:tc>
          <w:tcPr>
            <w:tcW w:w="1276" w:type="dxa"/>
            <w:vAlign w:val="center"/>
          </w:tcPr>
          <w:p w14:paraId="68B24613" w14:textId="77777777" w:rsidR="002405F2" w:rsidRPr="003C5ABC" w:rsidRDefault="002405F2" w:rsidP="002405F2">
            <w:pPr>
              <w:pStyle w:val="TableParagraph"/>
              <w:spacing w:line="199" w:lineRule="exact"/>
              <w:rPr>
                <w:b/>
              </w:rPr>
            </w:pPr>
            <w:r w:rsidRPr="003C5ABC">
              <w:rPr>
                <w:b/>
              </w:rPr>
              <w:t>тыс. м³/год</w:t>
            </w:r>
          </w:p>
        </w:tc>
        <w:tc>
          <w:tcPr>
            <w:tcW w:w="1154" w:type="dxa"/>
            <w:vAlign w:val="center"/>
          </w:tcPr>
          <w:p w14:paraId="1A3747B5" w14:textId="77777777" w:rsidR="002405F2" w:rsidRPr="003C5ABC" w:rsidRDefault="002405F2" w:rsidP="002405F2">
            <w:pPr>
              <w:pStyle w:val="TableParagraph"/>
              <w:spacing w:line="199" w:lineRule="exact"/>
              <w:rPr>
                <w:b/>
              </w:rPr>
            </w:pPr>
            <w:r w:rsidRPr="003C5ABC">
              <w:rPr>
                <w:b/>
              </w:rPr>
              <w:t>1092,636</w:t>
            </w:r>
          </w:p>
        </w:tc>
        <w:tc>
          <w:tcPr>
            <w:tcW w:w="1255" w:type="dxa"/>
            <w:vAlign w:val="center"/>
          </w:tcPr>
          <w:p w14:paraId="55C6A772" w14:textId="77777777" w:rsidR="002405F2" w:rsidRPr="003C5ABC" w:rsidRDefault="002405F2" w:rsidP="002405F2">
            <w:pPr>
              <w:pStyle w:val="TableParagraph"/>
              <w:spacing w:line="199" w:lineRule="exact"/>
              <w:rPr>
                <w:b/>
              </w:rPr>
            </w:pPr>
            <w:r w:rsidRPr="003C5ABC">
              <w:rPr>
                <w:b/>
              </w:rPr>
              <w:t>1093,644</w:t>
            </w:r>
          </w:p>
        </w:tc>
        <w:tc>
          <w:tcPr>
            <w:tcW w:w="1134" w:type="dxa"/>
            <w:vAlign w:val="center"/>
          </w:tcPr>
          <w:p w14:paraId="41129F33" w14:textId="77777777" w:rsidR="002405F2" w:rsidRPr="003C5ABC" w:rsidRDefault="002405F2" w:rsidP="002405F2">
            <w:pPr>
              <w:pStyle w:val="TableParagraph"/>
              <w:spacing w:line="199" w:lineRule="exact"/>
              <w:rPr>
                <w:b/>
              </w:rPr>
            </w:pPr>
            <w:r w:rsidRPr="003C5ABC">
              <w:rPr>
                <w:b/>
              </w:rPr>
              <w:t>1094,433</w:t>
            </w:r>
          </w:p>
        </w:tc>
      </w:tr>
      <w:tr w:rsidR="002405F2" w:rsidRPr="003C5ABC" w14:paraId="496BF71D" w14:textId="77777777" w:rsidTr="002405F2">
        <w:trPr>
          <w:trHeight w:val="216"/>
        </w:trPr>
        <w:tc>
          <w:tcPr>
            <w:tcW w:w="4243" w:type="dxa"/>
          </w:tcPr>
          <w:p w14:paraId="72F7F3B1" w14:textId="77777777" w:rsidR="002405F2" w:rsidRPr="003C5ABC" w:rsidRDefault="002405F2" w:rsidP="002405F2">
            <w:pPr>
              <w:pStyle w:val="TableParagraph"/>
              <w:spacing w:line="199" w:lineRule="exact"/>
              <w:ind w:left="142"/>
              <w:jc w:val="left"/>
              <w:rPr>
                <w:b/>
              </w:rPr>
            </w:pPr>
            <w:r w:rsidRPr="003C5ABC">
              <w:rPr>
                <w:b/>
              </w:rPr>
              <w:t>нормативные утечки теплоносителя</w:t>
            </w:r>
          </w:p>
        </w:tc>
        <w:tc>
          <w:tcPr>
            <w:tcW w:w="1276" w:type="dxa"/>
            <w:vAlign w:val="center"/>
          </w:tcPr>
          <w:p w14:paraId="2D4CB442" w14:textId="77777777" w:rsidR="002405F2" w:rsidRPr="003C5ABC" w:rsidRDefault="002405F2" w:rsidP="002405F2">
            <w:pPr>
              <w:pStyle w:val="TableParagraph"/>
              <w:spacing w:line="199" w:lineRule="exact"/>
              <w:rPr>
                <w:b/>
              </w:rPr>
            </w:pPr>
            <w:r w:rsidRPr="003C5ABC">
              <w:rPr>
                <w:b/>
              </w:rPr>
              <w:t>тыс. м³/год</w:t>
            </w:r>
          </w:p>
        </w:tc>
        <w:tc>
          <w:tcPr>
            <w:tcW w:w="1154" w:type="dxa"/>
            <w:vAlign w:val="center"/>
          </w:tcPr>
          <w:p w14:paraId="72AC0231" w14:textId="77777777" w:rsidR="002405F2" w:rsidRPr="003C5ABC" w:rsidRDefault="002405F2" w:rsidP="002405F2">
            <w:pPr>
              <w:pStyle w:val="TableParagraph"/>
              <w:spacing w:line="199" w:lineRule="exact"/>
              <w:rPr>
                <w:b/>
              </w:rPr>
            </w:pPr>
            <w:r w:rsidRPr="003C5ABC">
              <w:rPr>
                <w:b/>
              </w:rPr>
              <w:t>75,044</w:t>
            </w:r>
          </w:p>
        </w:tc>
        <w:tc>
          <w:tcPr>
            <w:tcW w:w="1255" w:type="dxa"/>
            <w:vAlign w:val="center"/>
          </w:tcPr>
          <w:p w14:paraId="4BDD172C" w14:textId="77777777" w:rsidR="002405F2" w:rsidRPr="003C5ABC" w:rsidRDefault="002405F2" w:rsidP="002405F2">
            <w:pPr>
              <w:pStyle w:val="TableParagraph"/>
              <w:spacing w:line="199" w:lineRule="exact"/>
              <w:rPr>
                <w:b/>
              </w:rPr>
            </w:pPr>
            <w:r w:rsidRPr="003C5ABC">
              <w:rPr>
                <w:b/>
              </w:rPr>
              <w:t>76,052</w:t>
            </w:r>
          </w:p>
        </w:tc>
        <w:tc>
          <w:tcPr>
            <w:tcW w:w="1134" w:type="dxa"/>
            <w:vAlign w:val="center"/>
          </w:tcPr>
          <w:p w14:paraId="7BCED91C" w14:textId="77777777" w:rsidR="002405F2" w:rsidRPr="003C5ABC" w:rsidRDefault="002405F2" w:rsidP="002405F2">
            <w:pPr>
              <w:pStyle w:val="TableParagraph"/>
              <w:spacing w:line="199" w:lineRule="exact"/>
              <w:rPr>
                <w:b/>
              </w:rPr>
            </w:pPr>
            <w:r w:rsidRPr="003C5ABC">
              <w:rPr>
                <w:b/>
              </w:rPr>
              <w:t>76,842</w:t>
            </w:r>
          </w:p>
        </w:tc>
      </w:tr>
      <w:tr w:rsidR="002405F2" w:rsidRPr="003C5ABC" w14:paraId="2E7364EB" w14:textId="77777777" w:rsidTr="002405F2">
        <w:trPr>
          <w:trHeight w:val="216"/>
        </w:trPr>
        <w:tc>
          <w:tcPr>
            <w:tcW w:w="4243" w:type="dxa"/>
          </w:tcPr>
          <w:p w14:paraId="4DF3FBC3" w14:textId="77777777" w:rsidR="002405F2" w:rsidRPr="003C5ABC" w:rsidRDefault="002405F2" w:rsidP="002405F2">
            <w:pPr>
              <w:pStyle w:val="TableParagraph"/>
              <w:spacing w:line="199" w:lineRule="exact"/>
              <w:ind w:left="142"/>
              <w:jc w:val="left"/>
              <w:rPr>
                <w:b/>
              </w:rPr>
            </w:pPr>
            <w:r w:rsidRPr="003C5ABC">
              <w:rPr>
                <w:b/>
              </w:rPr>
              <w:t>сверхнормативные утечки теплоносителя*</w:t>
            </w:r>
          </w:p>
        </w:tc>
        <w:tc>
          <w:tcPr>
            <w:tcW w:w="1276" w:type="dxa"/>
            <w:vAlign w:val="center"/>
          </w:tcPr>
          <w:p w14:paraId="240E34B8" w14:textId="77777777" w:rsidR="002405F2" w:rsidRPr="003C5ABC" w:rsidRDefault="002405F2" w:rsidP="002405F2">
            <w:pPr>
              <w:pStyle w:val="TableParagraph"/>
              <w:spacing w:line="199" w:lineRule="exact"/>
              <w:rPr>
                <w:b/>
              </w:rPr>
            </w:pPr>
            <w:r w:rsidRPr="003C5ABC">
              <w:rPr>
                <w:b/>
              </w:rPr>
              <w:t>тыс. м³/год</w:t>
            </w:r>
          </w:p>
        </w:tc>
        <w:tc>
          <w:tcPr>
            <w:tcW w:w="1154" w:type="dxa"/>
            <w:vAlign w:val="center"/>
          </w:tcPr>
          <w:p w14:paraId="50093841" w14:textId="77777777" w:rsidR="002405F2" w:rsidRPr="003C5ABC" w:rsidRDefault="002405F2" w:rsidP="002405F2">
            <w:pPr>
              <w:pStyle w:val="TableParagraph"/>
              <w:spacing w:line="199" w:lineRule="exact"/>
              <w:rPr>
                <w:b/>
              </w:rPr>
            </w:pPr>
            <w:r w:rsidRPr="003C5ABC">
              <w:rPr>
                <w:b/>
              </w:rPr>
              <w:t>0*</w:t>
            </w:r>
          </w:p>
        </w:tc>
        <w:tc>
          <w:tcPr>
            <w:tcW w:w="1255" w:type="dxa"/>
            <w:vAlign w:val="center"/>
          </w:tcPr>
          <w:p w14:paraId="0CC00569" w14:textId="77777777" w:rsidR="002405F2" w:rsidRPr="003C5ABC" w:rsidRDefault="002405F2" w:rsidP="002405F2">
            <w:pPr>
              <w:pStyle w:val="TableParagraph"/>
              <w:spacing w:line="199" w:lineRule="exact"/>
              <w:rPr>
                <w:b/>
              </w:rPr>
            </w:pPr>
            <w:r w:rsidRPr="003C5ABC">
              <w:rPr>
                <w:b/>
              </w:rPr>
              <w:t>0*</w:t>
            </w:r>
          </w:p>
        </w:tc>
        <w:tc>
          <w:tcPr>
            <w:tcW w:w="1134" w:type="dxa"/>
            <w:vAlign w:val="center"/>
          </w:tcPr>
          <w:p w14:paraId="3D9C40EC" w14:textId="77777777" w:rsidR="002405F2" w:rsidRPr="003C5ABC" w:rsidRDefault="002405F2" w:rsidP="002405F2">
            <w:pPr>
              <w:pStyle w:val="TableParagraph"/>
              <w:spacing w:line="199" w:lineRule="exact"/>
              <w:rPr>
                <w:b/>
              </w:rPr>
            </w:pPr>
            <w:r w:rsidRPr="003C5ABC">
              <w:rPr>
                <w:b/>
              </w:rPr>
              <w:t>0*</w:t>
            </w:r>
          </w:p>
        </w:tc>
      </w:tr>
      <w:tr w:rsidR="002405F2" w:rsidRPr="003C5ABC" w14:paraId="1D90279D" w14:textId="77777777" w:rsidTr="002405F2">
        <w:trPr>
          <w:trHeight w:val="652"/>
        </w:trPr>
        <w:tc>
          <w:tcPr>
            <w:tcW w:w="4243" w:type="dxa"/>
          </w:tcPr>
          <w:p w14:paraId="1BF35447" w14:textId="77777777" w:rsidR="002405F2" w:rsidRPr="003C5ABC" w:rsidRDefault="002405F2" w:rsidP="002405F2">
            <w:pPr>
              <w:pStyle w:val="TableParagraph"/>
              <w:spacing w:line="276" w:lineRule="auto"/>
              <w:ind w:left="142"/>
              <w:jc w:val="left"/>
              <w:rPr>
                <w:b/>
              </w:rPr>
            </w:pPr>
            <w:r w:rsidRPr="003C5ABC">
              <w:rPr>
                <w:b/>
              </w:rPr>
              <w:t>отпуск теплоносителя из тепловых сетей на цели горячего водоснабжения (для открытых</w:t>
            </w:r>
          </w:p>
          <w:p w14:paraId="60F4F784" w14:textId="77777777" w:rsidR="002405F2" w:rsidRPr="003C5ABC" w:rsidRDefault="002405F2" w:rsidP="002405F2">
            <w:pPr>
              <w:pStyle w:val="TableParagraph"/>
              <w:spacing w:line="206" w:lineRule="exact"/>
              <w:ind w:left="142"/>
              <w:jc w:val="left"/>
              <w:rPr>
                <w:b/>
              </w:rPr>
            </w:pPr>
            <w:r w:rsidRPr="003C5ABC">
              <w:rPr>
                <w:b/>
              </w:rPr>
              <w:t>систем теплоснабжения)**</w:t>
            </w:r>
          </w:p>
        </w:tc>
        <w:tc>
          <w:tcPr>
            <w:tcW w:w="1276" w:type="dxa"/>
            <w:vAlign w:val="center"/>
          </w:tcPr>
          <w:p w14:paraId="30C866FC" w14:textId="77777777" w:rsidR="002405F2" w:rsidRPr="003C5ABC" w:rsidRDefault="002405F2" w:rsidP="002405F2">
            <w:pPr>
              <w:pStyle w:val="TableParagraph"/>
              <w:rPr>
                <w:b/>
              </w:rPr>
            </w:pPr>
            <w:r w:rsidRPr="003C5ABC">
              <w:rPr>
                <w:b/>
              </w:rPr>
              <w:t>тыс. м³/год</w:t>
            </w:r>
          </w:p>
        </w:tc>
        <w:tc>
          <w:tcPr>
            <w:tcW w:w="1154" w:type="dxa"/>
            <w:vAlign w:val="center"/>
          </w:tcPr>
          <w:p w14:paraId="132397D5" w14:textId="77777777" w:rsidR="002405F2" w:rsidRPr="003C5ABC" w:rsidRDefault="002405F2" w:rsidP="002405F2">
            <w:pPr>
              <w:pStyle w:val="TableParagraph"/>
              <w:rPr>
                <w:b/>
              </w:rPr>
            </w:pPr>
            <w:r w:rsidRPr="003C5ABC">
              <w:rPr>
                <w:b/>
              </w:rPr>
              <w:t>1017,592</w:t>
            </w:r>
          </w:p>
        </w:tc>
        <w:tc>
          <w:tcPr>
            <w:tcW w:w="1255" w:type="dxa"/>
            <w:vAlign w:val="center"/>
          </w:tcPr>
          <w:p w14:paraId="57848864" w14:textId="77777777" w:rsidR="002405F2" w:rsidRPr="003C5ABC" w:rsidRDefault="002405F2" w:rsidP="002405F2">
            <w:pPr>
              <w:pStyle w:val="TableParagraph"/>
              <w:rPr>
                <w:b/>
              </w:rPr>
            </w:pPr>
            <w:r w:rsidRPr="003C5ABC">
              <w:rPr>
                <w:b/>
              </w:rPr>
              <w:t>1017,592</w:t>
            </w:r>
          </w:p>
        </w:tc>
        <w:tc>
          <w:tcPr>
            <w:tcW w:w="1134" w:type="dxa"/>
            <w:vAlign w:val="center"/>
          </w:tcPr>
          <w:p w14:paraId="12713F25" w14:textId="77777777" w:rsidR="002405F2" w:rsidRPr="003C5ABC" w:rsidRDefault="002405F2" w:rsidP="002405F2">
            <w:pPr>
              <w:pStyle w:val="TableParagraph"/>
              <w:rPr>
                <w:b/>
              </w:rPr>
            </w:pPr>
            <w:r w:rsidRPr="003C5ABC">
              <w:rPr>
                <w:b/>
              </w:rPr>
              <w:t>1017,592</w:t>
            </w:r>
          </w:p>
        </w:tc>
      </w:tr>
    </w:tbl>
    <w:p w14:paraId="3E4C7C37" w14:textId="77777777" w:rsidR="001B5602" w:rsidRPr="003C5ABC" w:rsidRDefault="001B5602" w:rsidP="001B5602">
      <w:pPr>
        <w:spacing w:line="360" w:lineRule="auto"/>
        <w:ind w:firstLine="709"/>
        <w:jc w:val="both"/>
        <w:rPr>
          <w:sz w:val="20"/>
        </w:rPr>
      </w:pPr>
      <w:r w:rsidRPr="003C5ABC">
        <w:rPr>
          <w:b/>
          <w:sz w:val="20"/>
        </w:rPr>
        <w:t xml:space="preserve">Примечание: </w:t>
      </w:r>
      <w:r w:rsidRPr="003C5ABC">
        <w:rPr>
          <w:sz w:val="20"/>
        </w:rPr>
        <w:t>* в связи с отсутствием приборов учета на источниках тепловой энергии и у значительной части потребителей данные о сверхнормативных утечках теплоносителя отсутствуют;</w:t>
      </w:r>
    </w:p>
    <w:p w14:paraId="17461D14" w14:textId="77777777" w:rsidR="001B5602" w:rsidRPr="003C5ABC" w:rsidRDefault="001B5602" w:rsidP="001B5602">
      <w:pPr>
        <w:spacing w:line="360" w:lineRule="auto"/>
        <w:ind w:firstLine="709"/>
        <w:rPr>
          <w:sz w:val="20"/>
        </w:rPr>
      </w:pPr>
      <w:r w:rsidRPr="003C5ABC">
        <w:rPr>
          <w:sz w:val="20"/>
        </w:rPr>
        <w:t>** расчетные значения.</w:t>
      </w:r>
    </w:p>
    <w:p w14:paraId="77D64C99" w14:textId="77777777" w:rsidR="001B5602" w:rsidRPr="003C5ABC" w:rsidRDefault="001B5602" w:rsidP="001B5602">
      <w:pPr>
        <w:pStyle w:val="a3"/>
        <w:spacing w:line="360" w:lineRule="auto"/>
        <w:ind w:firstLine="709"/>
        <w:jc w:val="both"/>
      </w:pPr>
      <w:r w:rsidRPr="003C5ABC">
        <w:t>В настоящее время на части котельных городского округа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14:paraId="73457C98" w14:textId="77777777" w:rsidR="001B5602" w:rsidRDefault="001B5602" w:rsidP="001B5602">
      <w:pPr>
        <w:pStyle w:val="a3"/>
        <w:spacing w:line="360" w:lineRule="auto"/>
        <w:ind w:firstLine="709"/>
        <w:jc w:val="both"/>
      </w:pPr>
      <w:r w:rsidRPr="003C5ABC">
        <w:t>В таблице 3.2 представлены балансы производительности водоподготовительных установок и подпитки тепловой сети в зоне действия существующих котельных и перспективные значения подпитки тепловой сети, обусловленные нормативными утечками в тепловых сетях строящихся источников городского округа.</w:t>
      </w:r>
    </w:p>
    <w:p w14:paraId="4BC9CC87" w14:textId="77777777" w:rsidR="00413FA1" w:rsidRPr="003C5ABC" w:rsidRDefault="00413FA1" w:rsidP="00413FA1">
      <w:pPr>
        <w:pStyle w:val="a3"/>
        <w:spacing w:line="360" w:lineRule="auto"/>
        <w:ind w:firstLine="709"/>
        <w:jc w:val="both"/>
      </w:pPr>
    </w:p>
    <w:p w14:paraId="17B833E2" w14:textId="77777777" w:rsidR="00413FA1" w:rsidRPr="003C5ABC" w:rsidRDefault="00413FA1" w:rsidP="00413FA1">
      <w:pPr>
        <w:spacing w:line="360" w:lineRule="auto"/>
        <w:jc w:val="both"/>
        <w:sectPr w:rsidR="00413FA1" w:rsidRPr="003C5ABC" w:rsidSect="00F2083B">
          <w:pgSz w:w="11910" w:h="16840"/>
          <w:pgMar w:top="1134" w:right="850" w:bottom="1134" w:left="1701" w:header="0" w:footer="537" w:gutter="0"/>
          <w:cols w:space="720"/>
          <w:docGrid w:linePitch="299"/>
        </w:sectPr>
      </w:pPr>
    </w:p>
    <w:p w14:paraId="10AB1A9B" w14:textId="77777777" w:rsidR="00413FA1" w:rsidRPr="003C5ABC" w:rsidRDefault="00413FA1" w:rsidP="00413FA1">
      <w:pPr>
        <w:spacing w:before="68" w:after="4"/>
        <w:ind w:left="372" w:firstLine="540"/>
        <w:jc w:val="center"/>
        <w:rPr>
          <w:b/>
          <w:sz w:val="24"/>
        </w:rPr>
      </w:pPr>
      <w:r w:rsidRPr="003C5ABC">
        <w:rPr>
          <w:b/>
          <w:sz w:val="24"/>
        </w:rPr>
        <w:lastRenderedPageBreak/>
        <w:t>Таблица 3.2. Баланс производительности водоподготовительных установок и подпитки тепловой сети в зоне действия котельных</w:t>
      </w:r>
    </w:p>
    <w:tbl>
      <w:tblPr>
        <w:tblW w:w="934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1"/>
        <w:gridCol w:w="1266"/>
        <w:gridCol w:w="1039"/>
        <w:gridCol w:w="993"/>
        <w:gridCol w:w="1087"/>
        <w:gridCol w:w="6"/>
      </w:tblGrid>
      <w:tr w:rsidR="002405F2" w:rsidRPr="003C5ABC" w14:paraId="6D363179" w14:textId="77777777" w:rsidTr="002405F2">
        <w:trPr>
          <w:gridAfter w:val="1"/>
          <w:wAfter w:w="6" w:type="dxa"/>
          <w:trHeight w:val="474"/>
        </w:trPr>
        <w:tc>
          <w:tcPr>
            <w:tcW w:w="4951" w:type="dxa"/>
          </w:tcPr>
          <w:p w14:paraId="0F2853F3" w14:textId="77777777" w:rsidR="002405F2" w:rsidRPr="003C5ABC" w:rsidRDefault="002405F2" w:rsidP="0084387F">
            <w:pPr>
              <w:pStyle w:val="TableParagraph"/>
              <w:spacing w:before="119"/>
              <w:ind w:left="142"/>
              <w:rPr>
                <w:b/>
                <w:sz w:val="18"/>
                <w:szCs w:val="18"/>
              </w:rPr>
            </w:pPr>
            <w:r w:rsidRPr="003C5ABC">
              <w:rPr>
                <w:b/>
                <w:sz w:val="18"/>
                <w:szCs w:val="18"/>
              </w:rPr>
              <w:t>Наименование показателя</w:t>
            </w:r>
          </w:p>
        </w:tc>
        <w:tc>
          <w:tcPr>
            <w:tcW w:w="1266" w:type="dxa"/>
          </w:tcPr>
          <w:p w14:paraId="19294821" w14:textId="77777777" w:rsidR="002405F2" w:rsidRPr="003C5ABC" w:rsidRDefault="002405F2" w:rsidP="0084387F">
            <w:pPr>
              <w:pStyle w:val="TableParagraph"/>
              <w:spacing w:line="207" w:lineRule="exact"/>
              <w:ind w:left="142"/>
              <w:rPr>
                <w:b/>
                <w:sz w:val="18"/>
                <w:szCs w:val="18"/>
              </w:rPr>
            </w:pPr>
            <w:r w:rsidRPr="003C5ABC">
              <w:rPr>
                <w:b/>
                <w:sz w:val="18"/>
                <w:szCs w:val="18"/>
              </w:rPr>
              <w:t>Единицы</w:t>
            </w:r>
          </w:p>
          <w:p w14:paraId="5FC0CBF7" w14:textId="77777777" w:rsidR="002405F2" w:rsidRPr="003C5ABC" w:rsidRDefault="002405F2" w:rsidP="0084387F">
            <w:pPr>
              <w:pStyle w:val="TableParagraph"/>
              <w:spacing w:before="30"/>
              <w:ind w:left="142"/>
              <w:rPr>
                <w:b/>
                <w:sz w:val="18"/>
                <w:szCs w:val="18"/>
              </w:rPr>
            </w:pPr>
            <w:r w:rsidRPr="003C5ABC">
              <w:rPr>
                <w:b/>
                <w:sz w:val="18"/>
                <w:szCs w:val="18"/>
              </w:rPr>
              <w:t>измерения</w:t>
            </w:r>
          </w:p>
        </w:tc>
        <w:tc>
          <w:tcPr>
            <w:tcW w:w="1039" w:type="dxa"/>
          </w:tcPr>
          <w:p w14:paraId="025DA27E" w14:textId="77777777" w:rsidR="002405F2" w:rsidRPr="003C5ABC" w:rsidRDefault="002405F2" w:rsidP="0084387F">
            <w:pPr>
              <w:pStyle w:val="TableParagraph"/>
              <w:spacing w:before="119"/>
              <w:ind w:left="142"/>
              <w:rPr>
                <w:b/>
                <w:sz w:val="18"/>
                <w:szCs w:val="18"/>
              </w:rPr>
            </w:pPr>
            <w:r w:rsidRPr="003C5ABC">
              <w:rPr>
                <w:b/>
                <w:sz w:val="18"/>
                <w:szCs w:val="18"/>
              </w:rPr>
              <w:t>2020 г.</w:t>
            </w:r>
          </w:p>
        </w:tc>
        <w:tc>
          <w:tcPr>
            <w:tcW w:w="993" w:type="dxa"/>
          </w:tcPr>
          <w:p w14:paraId="5D2F747E" w14:textId="77777777" w:rsidR="002405F2" w:rsidRPr="003C5ABC" w:rsidRDefault="002405F2" w:rsidP="0084387F">
            <w:pPr>
              <w:pStyle w:val="TableParagraph"/>
              <w:spacing w:before="119"/>
              <w:ind w:left="142"/>
              <w:rPr>
                <w:b/>
                <w:sz w:val="18"/>
                <w:szCs w:val="18"/>
              </w:rPr>
            </w:pPr>
            <w:r w:rsidRPr="003C5ABC">
              <w:rPr>
                <w:b/>
                <w:sz w:val="18"/>
                <w:szCs w:val="18"/>
              </w:rPr>
              <w:t>2025 г.</w:t>
            </w:r>
          </w:p>
        </w:tc>
        <w:tc>
          <w:tcPr>
            <w:tcW w:w="1087" w:type="dxa"/>
            <w:tcBorders>
              <w:right w:val="single" w:sz="6" w:space="0" w:color="000000"/>
            </w:tcBorders>
          </w:tcPr>
          <w:p w14:paraId="0094F2E0" w14:textId="77777777" w:rsidR="002405F2" w:rsidRPr="003C5ABC" w:rsidRDefault="002405F2" w:rsidP="0084387F">
            <w:pPr>
              <w:pStyle w:val="TableParagraph"/>
              <w:spacing w:before="119"/>
              <w:ind w:left="142"/>
              <w:rPr>
                <w:b/>
                <w:sz w:val="18"/>
                <w:szCs w:val="18"/>
              </w:rPr>
            </w:pPr>
            <w:r w:rsidRPr="003C5ABC">
              <w:rPr>
                <w:b/>
                <w:sz w:val="18"/>
                <w:szCs w:val="18"/>
              </w:rPr>
              <w:t>2030 г.</w:t>
            </w:r>
          </w:p>
        </w:tc>
      </w:tr>
      <w:tr w:rsidR="002405F2" w:rsidRPr="003C5ABC" w14:paraId="603CCDD3" w14:textId="77777777" w:rsidTr="002405F2">
        <w:trPr>
          <w:trHeight w:val="70"/>
        </w:trPr>
        <w:tc>
          <w:tcPr>
            <w:tcW w:w="9342" w:type="dxa"/>
            <w:gridSpan w:val="6"/>
            <w:tcBorders>
              <w:right w:val="single" w:sz="6" w:space="0" w:color="000000"/>
            </w:tcBorders>
          </w:tcPr>
          <w:p w14:paraId="5314CE57" w14:textId="77777777" w:rsidR="002405F2" w:rsidRPr="003C5ABC" w:rsidRDefault="002405F2" w:rsidP="002405F2">
            <w:pPr>
              <w:pStyle w:val="TableParagraph"/>
              <w:ind w:left="142"/>
              <w:rPr>
                <w:b/>
                <w:sz w:val="18"/>
                <w:szCs w:val="18"/>
              </w:rPr>
            </w:pPr>
            <w:r w:rsidRPr="003C5ABC">
              <w:rPr>
                <w:b/>
                <w:sz w:val="18"/>
              </w:rPr>
              <w:t>ООО «Кузбасская Энергокомпания»</w:t>
            </w:r>
          </w:p>
        </w:tc>
      </w:tr>
      <w:tr w:rsidR="002405F2" w:rsidRPr="003C5ABC" w14:paraId="7B49D3A4" w14:textId="77777777" w:rsidTr="002405F2">
        <w:trPr>
          <w:trHeight w:val="70"/>
        </w:trPr>
        <w:tc>
          <w:tcPr>
            <w:tcW w:w="9342" w:type="dxa"/>
            <w:gridSpan w:val="6"/>
            <w:tcBorders>
              <w:right w:val="single" w:sz="6" w:space="0" w:color="000000"/>
            </w:tcBorders>
          </w:tcPr>
          <w:p w14:paraId="17B0F8E9" w14:textId="77777777" w:rsidR="002405F2" w:rsidRPr="003C5ABC" w:rsidRDefault="002405F2" w:rsidP="002405F2">
            <w:pPr>
              <w:pStyle w:val="TableParagraph"/>
              <w:ind w:left="142"/>
              <w:rPr>
                <w:b/>
                <w:sz w:val="18"/>
                <w:szCs w:val="18"/>
              </w:rPr>
            </w:pPr>
            <w:r w:rsidRPr="003C5ABC">
              <w:rPr>
                <w:b/>
                <w:sz w:val="18"/>
              </w:rPr>
              <w:t>Котельные ППШ и ППШ-2</w:t>
            </w:r>
          </w:p>
        </w:tc>
      </w:tr>
      <w:tr w:rsidR="002405F2" w:rsidRPr="003C5ABC" w14:paraId="5A0C9E00" w14:textId="77777777" w:rsidTr="002405F2">
        <w:trPr>
          <w:gridAfter w:val="1"/>
          <w:wAfter w:w="6" w:type="dxa"/>
          <w:trHeight w:val="237"/>
        </w:trPr>
        <w:tc>
          <w:tcPr>
            <w:tcW w:w="4951" w:type="dxa"/>
          </w:tcPr>
          <w:p w14:paraId="5A4921FA" w14:textId="77777777" w:rsidR="002405F2" w:rsidRPr="003C5ABC" w:rsidRDefault="002405F2" w:rsidP="002405F2">
            <w:pPr>
              <w:pStyle w:val="TableParagraph"/>
              <w:spacing w:line="202" w:lineRule="exact"/>
              <w:ind w:left="142"/>
              <w:jc w:val="left"/>
              <w:rPr>
                <w:sz w:val="18"/>
              </w:rPr>
            </w:pPr>
            <w:r w:rsidRPr="003C5ABC">
              <w:rPr>
                <w:sz w:val="18"/>
              </w:rPr>
              <w:t>Всего подпитка тепловой сети, в том числе:</w:t>
            </w:r>
          </w:p>
        </w:tc>
        <w:tc>
          <w:tcPr>
            <w:tcW w:w="1266" w:type="dxa"/>
            <w:vAlign w:val="center"/>
          </w:tcPr>
          <w:p w14:paraId="42A96723"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77E67218" w14:textId="77777777" w:rsidR="002405F2" w:rsidRPr="003C5ABC" w:rsidRDefault="002405F2" w:rsidP="002405F2">
            <w:pPr>
              <w:pStyle w:val="TableParagraph"/>
              <w:spacing w:line="202" w:lineRule="exact"/>
              <w:ind w:left="142"/>
              <w:rPr>
                <w:sz w:val="18"/>
              </w:rPr>
            </w:pPr>
            <w:r w:rsidRPr="003C5ABC">
              <w:rPr>
                <w:sz w:val="18"/>
              </w:rPr>
              <w:t>93,54</w:t>
            </w:r>
          </w:p>
        </w:tc>
        <w:tc>
          <w:tcPr>
            <w:tcW w:w="993" w:type="dxa"/>
            <w:vAlign w:val="center"/>
          </w:tcPr>
          <w:p w14:paraId="5EB3EE64" w14:textId="77777777" w:rsidR="002405F2" w:rsidRPr="003C5ABC" w:rsidRDefault="002405F2" w:rsidP="002405F2">
            <w:pPr>
              <w:pStyle w:val="TableParagraph"/>
              <w:spacing w:line="202" w:lineRule="exact"/>
              <w:ind w:left="142"/>
              <w:rPr>
                <w:sz w:val="18"/>
              </w:rPr>
            </w:pPr>
            <w:r w:rsidRPr="003C5ABC">
              <w:rPr>
                <w:sz w:val="18"/>
              </w:rPr>
              <w:t>93,66</w:t>
            </w:r>
          </w:p>
        </w:tc>
        <w:tc>
          <w:tcPr>
            <w:tcW w:w="1087" w:type="dxa"/>
            <w:tcBorders>
              <w:right w:val="single" w:sz="6" w:space="0" w:color="000000"/>
            </w:tcBorders>
            <w:vAlign w:val="center"/>
          </w:tcPr>
          <w:p w14:paraId="37CD4CEB" w14:textId="77777777" w:rsidR="002405F2" w:rsidRPr="003C5ABC" w:rsidRDefault="002405F2" w:rsidP="002405F2">
            <w:pPr>
              <w:pStyle w:val="TableParagraph"/>
              <w:spacing w:line="202" w:lineRule="exact"/>
              <w:ind w:left="142"/>
              <w:rPr>
                <w:sz w:val="18"/>
              </w:rPr>
            </w:pPr>
            <w:r w:rsidRPr="003C5ABC">
              <w:rPr>
                <w:sz w:val="18"/>
              </w:rPr>
              <w:t>93,75</w:t>
            </w:r>
          </w:p>
        </w:tc>
      </w:tr>
      <w:tr w:rsidR="002405F2" w:rsidRPr="003C5ABC" w14:paraId="2F65732A" w14:textId="77777777" w:rsidTr="002405F2">
        <w:trPr>
          <w:gridAfter w:val="1"/>
          <w:wAfter w:w="6" w:type="dxa"/>
          <w:trHeight w:val="239"/>
        </w:trPr>
        <w:tc>
          <w:tcPr>
            <w:tcW w:w="4951" w:type="dxa"/>
          </w:tcPr>
          <w:p w14:paraId="31163C8B" w14:textId="77777777" w:rsidR="002405F2" w:rsidRPr="003C5ABC" w:rsidRDefault="002405F2" w:rsidP="002405F2">
            <w:pPr>
              <w:pStyle w:val="TableParagraph"/>
              <w:spacing w:line="204" w:lineRule="exact"/>
              <w:ind w:left="142"/>
              <w:jc w:val="left"/>
              <w:rPr>
                <w:sz w:val="18"/>
              </w:rPr>
            </w:pPr>
            <w:r w:rsidRPr="003C5ABC">
              <w:rPr>
                <w:sz w:val="18"/>
              </w:rPr>
              <w:t>расчетные нормативные утечки теплоносителя</w:t>
            </w:r>
          </w:p>
        </w:tc>
        <w:tc>
          <w:tcPr>
            <w:tcW w:w="1266" w:type="dxa"/>
            <w:vAlign w:val="center"/>
          </w:tcPr>
          <w:p w14:paraId="3D1D7278" w14:textId="77777777" w:rsidR="002405F2" w:rsidRPr="003C5ABC" w:rsidRDefault="002405F2" w:rsidP="002405F2">
            <w:pPr>
              <w:pStyle w:val="TableParagraph"/>
              <w:spacing w:line="204" w:lineRule="exact"/>
              <w:ind w:left="142"/>
              <w:rPr>
                <w:sz w:val="18"/>
              </w:rPr>
            </w:pPr>
            <w:r w:rsidRPr="003C5ABC">
              <w:rPr>
                <w:sz w:val="18"/>
              </w:rPr>
              <w:t>м³/ч</w:t>
            </w:r>
          </w:p>
        </w:tc>
        <w:tc>
          <w:tcPr>
            <w:tcW w:w="1039" w:type="dxa"/>
            <w:vAlign w:val="center"/>
          </w:tcPr>
          <w:p w14:paraId="2DBD347F" w14:textId="77777777" w:rsidR="002405F2" w:rsidRPr="003C5ABC" w:rsidRDefault="002405F2" w:rsidP="002405F2">
            <w:pPr>
              <w:pStyle w:val="TableParagraph"/>
              <w:spacing w:line="204" w:lineRule="exact"/>
              <w:ind w:left="142"/>
              <w:rPr>
                <w:sz w:val="18"/>
              </w:rPr>
            </w:pPr>
            <w:r w:rsidRPr="003C5ABC">
              <w:rPr>
                <w:sz w:val="18"/>
              </w:rPr>
              <w:t>6,68</w:t>
            </w:r>
          </w:p>
        </w:tc>
        <w:tc>
          <w:tcPr>
            <w:tcW w:w="993" w:type="dxa"/>
            <w:vAlign w:val="center"/>
          </w:tcPr>
          <w:p w14:paraId="4E93A9E1" w14:textId="77777777" w:rsidR="002405F2" w:rsidRPr="003C5ABC" w:rsidRDefault="002405F2" w:rsidP="002405F2">
            <w:pPr>
              <w:pStyle w:val="TableParagraph"/>
              <w:spacing w:line="204" w:lineRule="exact"/>
              <w:ind w:left="142"/>
              <w:rPr>
                <w:sz w:val="18"/>
              </w:rPr>
            </w:pPr>
            <w:r w:rsidRPr="003C5ABC">
              <w:rPr>
                <w:sz w:val="18"/>
              </w:rPr>
              <w:t>6,80</w:t>
            </w:r>
          </w:p>
        </w:tc>
        <w:tc>
          <w:tcPr>
            <w:tcW w:w="1087" w:type="dxa"/>
            <w:tcBorders>
              <w:right w:val="single" w:sz="6" w:space="0" w:color="000000"/>
            </w:tcBorders>
            <w:vAlign w:val="center"/>
          </w:tcPr>
          <w:p w14:paraId="11E8E9FE" w14:textId="77777777" w:rsidR="002405F2" w:rsidRPr="003C5ABC" w:rsidRDefault="002405F2" w:rsidP="002405F2">
            <w:pPr>
              <w:pStyle w:val="TableParagraph"/>
              <w:spacing w:line="204" w:lineRule="exact"/>
              <w:ind w:left="142"/>
              <w:rPr>
                <w:sz w:val="18"/>
              </w:rPr>
            </w:pPr>
            <w:r w:rsidRPr="003C5ABC">
              <w:rPr>
                <w:sz w:val="18"/>
              </w:rPr>
              <w:t>6,90</w:t>
            </w:r>
          </w:p>
        </w:tc>
      </w:tr>
      <w:tr w:rsidR="002405F2" w:rsidRPr="003C5ABC" w14:paraId="71DA9876" w14:textId="77777777" w:rsidTr="002405F2">
        <w:trPr>
          <w:gridAfter w:val="1"/>
          <w:wAfter w:w="6" w:type="dxa"/>
          <w:trHeight w:val="237"/>
        </w:trPr>
        <w:tc>
          <w:tcPr>
            <w:tcW w:w="4951" w:type="dxa"/>
          </w:tcPr>
          <w:p w14:paraId="61FFED72" w14:textId="77777777" w:rsidR="002405F2" w:rsidRPr="003C5ABC" w:rsidRDefault="002405F2" w:rsidP="002405F2">
            <w:pPr>
              <w:pStyle w:val="TableParagraph"/>
              <w:spacing w:line="202" w:lineRule="exact"/>
              <w:ind w:left="142"/>
              <w:jc w:val="left"/>
              <w:rPr>
                <w:sz w:val="18"/>
              </w:rPr>
            </w:pPr>
            <w:r w:rsidRPr="003C5ABC">
              <w:rPr>
                <w:sz w:val="18"/>
              </w:rPr>
              <w:t>сверхнормативные утечки теплоносителя</w:t>
            </w:r>
          </w:p>
        </w:tc>
        <w:tc>
          <w:tcPr>
            <w:tcW w:w="1266" w:type="dxa"/>
            <w:vAlign w:val="center"/>
          </w:tcPr>
          <w:p w14:paraId="32450A6D"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1DADD389" w14:textId="77777777" w:rsidR="002405F2" w:rsidRPr="003C5ABC" w:rsidRDefault="002405F2" w:rsidP="002405F2">
            <w:pPr>
              <w:pStyle w:val="TableParagraph"/>
              <w:spacing w:line="202" w:lineRule="exact"/>
              <w:ind w:left="142"/>
              <w:rPr>
                <w:sz w:val="18"/>
              </w:rPr>
            </w:pPr>
            <w:r w:rsidRPr="003C5ABC">
              <w:rPr>
                <w:sz w:val="18"/>
              </w:rPr>
              <w:t>0</w:t>
            </w:r>
          </w:p>
        </w:tc>
        <w:tc>
          <w:tcPr>
            <w:tcW w:w="993" w:type="dxa"/>
            <w:vAlign w:val="center"/>
          </w:tcPr>
          <w:p w14:paraId="309903BD" w14:textId="77777777" w:rsidR="002405F2" w:rsidRPr="003C5ABC" w:rsidRDefault="002405F2" w:rsidP="002405F2">
            <w:pPr>
              <w:pStyle w:val="TableParagraph"/>
              <w:spacing w:line="202" w:lineRule="exact"/>
              <w:ind w:left="142"/>
              <w:rPr>
                <w:sz w:val="18"/>
              </w:rPr>
            </w:pPr>
            <w:r w:rsidRPr="003C5ABC">
              <w:rPr>
                <w:sz w:val="18"/>
              </w:rPr>
              <w:t>0</w:t>
            </w:r>
          </w:p>
        </w:tc>
        <w:tc>
          <w:tcPr>
            <w:tcW w:w="1087" w:type="dxa"/>
            <w:tcBorders>
              <w:right w:val="single" w:sz="6" w:space="0" w:color="000000"/>
            </w:tcBorders>
            <w:vAlign w:val="center"/>
          </w:tcPr>
          <w:p w14:paraId="793142BF" w14:textId="77777777" w:rsidR="002405F2" w:rsidRPr="003C5ABC" w:rsidRDefault="002405F2" w:rsidP="002405F2">
            <w:pPr>
              <w:pStyle w:val="TableParagraph"/>
              <w:spacing w:line="202" w:lineRule="exact"/>
              <w:ind w:left="142"/>
              <w:rPr>
                <w:sz w:val="18"/>
              </w:rPr>
            </w:pPr>
            <w:r w:rsidRPr="003C5ABC">
              <w:rPr>
                <w:sz w:val="18"/>
              </w:rPr>
              <w:t>0</w:t>
            </w:r>
          </w:p>
        </w:tc>
      </w:tr>
      <w:tr w:rsidR="002405F2" w:rsidRPr="003C5ABC" w14:paraId="56D34D0B" w14:textId="77777777" w:rsidTr="002405F2">
        <w:trPr>
          <w:gridAfter w:val="1"/>
          <w:wAfter w:w="6" w:type="dxa"/>
          <w:trHeight w:val="714"/>
        </w:trPr>
        <w:tc>
          <w:tcPr>
            <w:tcW w:w="4951" w:type="dxa"/>
          </w:tcPr>
          <w:p w14:paraId="6A17E977" w14:textId="77777777" w:rsidR="002405F2" w:rsidRPr="003C5ABC" w:rsidRDefault="002405F2" w:rsidP="002405F2">
            <w:pPr>
              <w:pStyle w:val="TableParagraph"/>
              <w:spacing w:line="276" w:lineRule="auto"/>
              <w:ind w:left="142"/>
              <w:jc w:val="left"/>
              <w:rPr>
                <w:sz w:val="18"/>
              </w:rPr>
            </w:pPr>
            <w:r w:rsidRPr="003C5ABC">
              <w:rPr>
                <w:sz w:val="18"/>
              </w:rPr>
              <w:t>отпуск теплоносителя из тепловых сетей на цели горячего водоснабжения (для открытых систем теплоснабжения)</w:t>
            </w:r>
          </w:p>
        </w:tc>
        <w:tc>
          <w:tcPr>
            <w:tcW w:w="1266" w:type="dxa"/>
            <w:vAlign w:val="center"/>
          </w:tcPr>
          <w:p w14:paraId="32646B26" w14:textId="77777777" w:rsidR="002405F2" w:rsidRPr="003C5ABC" w:rsidRDefault="002405F2" w:rsidP="002405F2">
            <w:pPr>
              <w:pStyle w:val="TableParagraph"/>
              <w:ind w:left="142"/>
              <w:rPr>
                <w:sz w:val="18"/>
              </w:rPr>
            </w:pPr>
            <w:r w:rsidRPr="003C5ABC">
              <w:rPr>
                <w:sz w:val="18"/>
              </w:rPr>
              <w:t>м³/ч</w:t>
            </w:r>
          </w:p>
        </w:tc>
        <w:tc>
          <w:tcPr>
            <w:tcW w:w="1039" w:type="dxa"/>
            <w:vAlign w:val="center"/>
          </w:tcPr>
          <w:p w14:paraId="516F6061" w14:textId="77777777" w:rsidR="002405F2" w:rsidRPr="003C5ABC" w:rsidRDefault="002405F2" w:rsidP="002405F2">
            <w:pPr>
              <w:pStyle w:val="TableParagraph"/>
              <w:ind w:left="142"/>
              <w:rPr>
                <w:sz w:val="18"/>
              </w:rPr>
            </w:pPr>
            <w:r w:rsidRPr="003C5ABC">
              <w:rPr>
                <w:sz w:val="18"/>
              </w:rPr>
              <w:t>86,86</w:t>
            </w:r>
          </w:p>
        </w:tc>
        <w:tc>
          <w:tcPr>
            <w:tcW w:w="993" w:type="dxa"/>
            <w:vAlign w:val="center"/>
          </w:tcPr>
          <w:p w14:paraId="38D13F55" w14:textId="77777777" w:rsidR="002405F2" w:rsidRPr="003C5ABC" w:rsidRDefault="002405F2" w:rsidP="002405F2">
            <w:pPr>
              <w:pStyle w:val="TableParagraph"/>
              <w:ind w:left="142"/>
              <w:rPr>
                <w:sz w:val="18"/>
              </w:rPr>
            </w:pPr>
            <w:r w:rsidRPr="003C5ABC">
              <w:rPr>
                <w:sz w:val="18"/>
              </w:rPr>
              <w:t>86,86</w:t>
            </w:r>
          </w:p>
        </w:tc>
        <w:tc>
          <w:tcPr>
            <w:tcW w:w="1087" w:type="dxa"/>
            <w:tcBorders>
              <w:right w:val="single" w:sz="6" w:space="0" w:color="000000"/>
            </w:tcBorders>
            <w:vAlign w:val="center"/>
          </w:tcPr>
          <w:p w14:paraId="4E776E67" w14:textId="77777777" w:rsidR="002405F2" w:rsidRPr="003C5ABC" w:rsidRDefault="002405F2" w:rsidP="002405F2">
            <w:pPr>
              <w:pStyle w:val="TableParagraph"/>
              <w:ind w:left="142"/>
              <w:rPr>
                <w:sz w:val="18"/>
              </w:rPr>
            </w:pPr>
            <w:r w:rsidRPr="003C5ABC">
              <w:rPr>
                <w:sz w:val="18"/>
              </w:rPr>
              <w:t>86,86</w:t>
            </w:r>
          </w:p>
        </w:tc>
      </w:tr>
      <w:tr w:rsidR="002405F2" w:rsidRPr="003C5ABC" w14:paraId="747EEE9E" w14:textId="77777777" w:rsidTr="002405F2">
        <w:trPr>
          <w:gridAfter w:val="1"/>
          <w:wAfter w:w="6" w:type="dxa"/>
          <w:trHeight w:val="474"/>
        </w:trPr>
        <w:tc>
          <w:tcPr>
            <w:tcW w:w="4951" w:type="dxa"/>
          </w:tcPr>
          <w:p w14:paraId="033F80DB" w14:textId="77777777" w:rsidR="002405F2" w:rsidRPr="003C5ABC" w:rsidRDefault="002405F2" w:rsidP="002405F2">
            <w:pPr>
              <w:pStyle w:val="TableParagraph"/>
              <w:spacing w:line="202" w:lineRule="exact"/>
              <w:ind w:left="142"/>
              <w:jc w:val="left"/>
              <w:rPr>
                <w:sz w:val="18"/>
              </w:rPr>
            </w:pPr>
            <w:r w:rsidRPr="003C5ABC">
              <w:rPr>
                <w:sz w:val="18"/>
              </w:rPr>
              <w:t>Максимум подпитки тепловой сети в эксплуатационном режиме</w:t>
            </w:r>
          </w:p>
        </w:tc>
        <w:tc>
          <w:tcPr>
            <w:tcW w:w="1266" w:type="dxa"/>
            <w:vAlign w:val="center"/>
          </w:tcPr>
          <w:p w14:paraId="363F0D94"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2BF8AD34" w14:textId="77777777" w:rsidR="002405F2" w:rsidRPr="003C5ABC" w:rsidRDefault="002405F2" w:rsidP="002405F2">
            <w:pPr>
              <w:pStyle w:val="TableParagraph"/>
              <w:spacing w:before="115"/>
              <w:ind w:left="142"/>
              <w:rPr>
                <w:sz w:val="18"/>
              </w:rPr>
            </w:pPr>
            <w:r w:rsidRPr="003C5ABC">
              <w:rPr>
                <w:sz w:val="18"/>
              </w:rPr>
              <w:t>215,14</w:t>
            </w:r>
          </w:p>
        </w:tc>
        <w:tc>
          <w:tcPr>
            <w:tcW w:w="993" w:type="dxa"/>
            <w:vAlign w:val="center"/>
          </w:tcPr>
          <w:p w14:paraId="7E19647A" w14:textId="77777777" w:rsidR="002405F2" w:rsidRPr="003C5ABC" w:rsidRDefault="002405F2" w:rsidP="002405F2">
            <w:pPr>
              <w:pStyle w:val="TableParagraph"/>
              <w:spacing w:before="115"/>
              <w:ind w:left="142"/>
              <w:rPr>
                <w:sz w:val="18"/>
              </w:rPr>
            </w:pPr>
            <w:r w:rsidRPr="003C5ABC">
              <w:rPr>
                <w:sz w:val="18"/>
              </w:rPr>
              <w:t>215,26</w:t>
            </w:r>
          </w:p>
        </w:tc>
        <w:tc>
          <w:tcPr>
            <w:tcW w:w="1087" w:type="dxa"/>
            <w:tcBorders>
              <w:right w:val="single" w:sz="6" w:space="0" w:color="000000"/>
            </w:tcBorders>
            <w:vAlign w:val="center"/>
          </w:tcPr>
          <w:p w14:paraId="2F308C31" w14:textId="77777777" w:rsidR="002405F2" w:rsidRPr="003C5ABC" w:rsidRDefault="002405F2" w:rsidP="002405F2">
            <w:pPr>
              <w:pStyle w:val="TableParagraph"/>
              <w:spacing w:before="115"/>
              <w:ind w:left="142"/>
              <w:rPr>
                <w:sz w:val="18"/>
              </w:rPr>
            </w:pPr>
            <w:r w:rsidRPr="003C5ABC">
              <w:rPr>
                <w:sz w:val="18"/>
              </w:rPr>
              <w:t>215,35</w:t>
            </w:r>
          </w:p>
        </w:tc>
      </w:tr>
      <w:tr w:rsidR="002405F2" w:rsidRPr="003C5ABC" w14:paraId="3E7EAB96" w14:textId="77777777" w:rsidTr="002405F2">
        <w:trPr>
          <w:gridAfter w:val="1"/>
          <w:wAfter w:w="6" w:type="dxa"/>
          <w:trHeight w:val="477"/>
        </w:trPr>
        <w:tc>
          <w:tcPr>
            <w:tcW w:w="4951" w:type="dxa"/>
          </w:tcPr>
          <w:p w14:paraId="449513CA" w14:textId="77777777" w:rsidR="002405F2" w:rsidRPr="003C5ABC" w:rsidRDefault="002405F2" w:rsidP="002405F2">
            <w:pPr>
              <w:pStyle w:val="TableParagraph"/>
              <w:spacing w:line="202" w:lineRule="exact"/>
              <w:ind w:left="142"/>
              <w:jc w:val="left"/>
              <w:rPr>
                <w:sz w:val="18"/>
              </w:rPr>
            </w:pPr>
            <w:r w:rsidRPr="003C5ABC">
              <w:rPr>
                <w:sz w:val="18"/>
              </w:rPr>
              <w:t>Максимальная подпитка тепловой сети в период</w:t>
            </w:r>
          </w:p>
          <w:p w14:paraId="262517E8" w14:textId="77777777" w:rsidR="002405F2" w:rsidRPr="003C5ABC" w:rsidRDefault="002405F2" w:rsidP="002405F2">
            <w:pPr>
              <w:pStyle w:val="TableParagraph"/>
              <w:spacing w:before="33"/>
              <w:ind w:left="142"/>
              <w:jc w:val="left"/>
              <w:rPr>
                <w:sz w:val="18"/>
              </w:rPr>
            </w:pPr>
            <w:r w:rsidRPr="003C5ABC">
              <w:rPr>
                <w:sz w:val="18"/>
              </w:rPr>
              <w:t>повреждения участка</w:t>
            </w:r>
          </w:p>
        </w:tc>
        <w:tc>
          <w:tcPr>
            <w:tcW w:w="1266" w:type="dxa"/>
            <w:vAlign w:val="center"/>
          </w:tcPr>
          <w:p w14:paraId="7812EBDB"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08EF22D4" w14:textId="77777777" w:rsidR="002405F2" w:rsidRPr="003C5ABC" w:rsidRDefault="002405F2" w:rsidP="002405F2">
            <w:pPr>
              <w:pStyle w:val="TableParagraph"/>
              <w:spacing w:before="115"/>
              <w:ind w:left="142"/>
              <w:rPr>
                <w:sz w:val="18"/>
              </w:rPr>
            </w:pPr>
            <w:r w:rsidRPr="003C5ABC">
              <w:rPr>
                <w:sz w:val="18"/>
              </w:rPr>
              <w:t>718,90</w:t>
            </w:r>
          </w:p>
        </w:tc>
        <w:tc>
          <w:tcPr>
            <w:tcW w:w="993" w:type="dxa"/>
            <w:vAlign w:val="center"/>
          </w:tcPr>
          <w:p w14:paraId="5917D2A4" w14:textId="77777777" w:rsidR="002405F2" w:rsidRPr="003C5ABC" w:rsidRDefault="002405F2" w:rsidP="002405F2">
            <w:pPr>
              <w:pStyle w:val="TableParagraph"/>
              <w:spacing w:before="115"/>
              <w:ind w:left="142"/>
              <w:rPr>
                <w:sz w:val="18"/>
              </w:rPr>
            </w:pPr>
            <w:r w:rsidRPr="003C5ABC">
              <w:rPr>
                <w:sz w:val="18"/>
              </w:rPr>
              <w:t>719,02</w:t>
            </w:r>
          </w:p>
        </w:tc>
        <w:tc>
          <w:tcPr>
            <w:tcW w:w="1087" w:type="dxa"/>
            <w:tcBorders>
              <w:right w:val="single" w:sz="6" w:space="0" w:color="000000"/>
            </w:tcBorders>
            <w:vAlign w:val="center"/>
          </w:tcPr>
          <w:p w14:paraId="01F8BD31" w14:textId="77777777" w:rsidR="002405F2" w:rsidRPr="003C5ABC" w:rsidRDefault="002405F2" w:rsidP="002405F2">
            <w:pPr>
              <w:pStyle w:val="TableParagraph"/>
              <w:spacing w:before="115"/>
              <w:ind w:left="142"/>
              <w:rPr>
                <w:sz w:val="18"/>
              </w:rPr>
            </w:pPr>
            <w:r w:rsidRPr="003C5ABC">
              <w:rPr>
                <w:sz w:val="18"/>
              </w:rPr>
              <w:t>719,12</w:t>
            </w:r>
          </w:p>
        </w:tc>
      </w:tr>
      <w:tr w:rsidR="002405F2" w:rsidRPr="003C5ABC" w14:paraId="2310474A" w14:textId="77777777" w:rsidTr="002405F2">
        <w:trPr>
          <w:gridAfter w:val="1"/>
          <w:wAfter w:w="6" w:type="dxa"/>
          <w:trHeight w:val="474"/>
        </w:trPr>
        <w:tc>
          <w:tcPr>
            <w:tcW w:w="4951" w:type="dxa"/>
          </w:tcPr>
          <w:p w14:paraId="1C896879" w14:textId="77777777" w:rsidR="002405F2" w:rsidRPr="003C5ABC" w:rsidRDefault="002405F2" w:rsidP="002405F2">
            <w:pPr>
              <w:pStyle w:val="TableParagraph"/>
              <w:spacing w:line="202" w:lineRule="exact"/>
              <w:ind w:left="142"/>
              <w:jc w:val="left"/>
              <w:rPr>
                <w:sz w:val="18"/>
              </w:rPr>
            </w:pPr>
            <w:r w:rsidRPr="003C5ABC">
              <w:rPr>
                <w:sz w:val="18"/>
              </w:rPr>
              <w:t>Требуемая производительность водоподготовительной установки</w:t>
            </w:r>
          </w:p>
        </w:tc>
        <w:tc>
          <w:tcPr>
            <w:tcW w:w="1266" w:type="dxa"/>
            <w:vAlign w:val="center"/>
          </w:tcPr>
          <w:p w14:paraId="5E799F4E"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7AE159C2" w14:textId="77777777" w:rsidR="002405F2" w:rsidRPr="003C5ABC" w:rsidRDefault="002405F2" w:rsidP="002405F2">
            <w:pPr>
              <w:pStyle w:val="TableParagraph"/>
              <w:spacing w:before="115"/>
              <w:ind w:left="142"/>
              <w:rPr>
                <w:sz w:val="18"/>
              </w:rPr>
            </w:pPr>
            <w:r w:rsidRPr="003C5ABC">
              <w:rPr>
                <w:sz w:val="18"/>
              </w:rPr>
              <w:t>124,3</w:t>
            </w:r>
          </w:p>
        </w:tc>
        <w:tc>
          <w:tcPr>
            <w:tcW w:w="993" w:type="dxa"/>
            <w:vAlign w:val="center"/>
          </w:tcPr>
          <w:p w14:paraId="323D734B" w14:textId="77777777" w:rsidR="002405F2" w:rsidRPr="003C5ABC" w:rsidRDefault="002405F2" w:rsidP="002405F2">
            <w:pPr>
              <w:pStyle w:val="TableParagraph"/>
              <w:spacing w:before="115"/>
              <w:ind w:left="142"/>
              <w:rPr>
                <w:sz w:val="18"/>
              </w:rPr>
            </w:pPr>
            <w:r w:rsidRPr="003C5ABC">
              <w:rPr>
                <w:sz w:val="18"/>
              </w:rPr>
              <w:t>124,6</w:t>
            </w:r>
          </w:p>
        </w:tc>
        <w:tc>
          <w:tcPr>
            <w:tcW w:w="1087" w:type="dxa"/>
            <w:tcBorders>
              <w:right w:val="single" w:sz="6" w:space="0" w:color="000000"/>
            </w:tcBorders>
            <w:vAlign w:val="center"/>
          </w:tcPr>
          <w:p w14:paraId="7A7CDBFC" w14:textId="77777777" w:rsidR="002405F2" w:rsidRPr="003C5ABC" w:rsidRDefault="002405F2" w:rsidP="002405F2">
            <w:pPr>
              <w:pStyle w:val="TableParagraph"/>
              <w:spacing w:before="115"/>
              <w:ind w:left="142"/>
              <w:rPr>
                <w:sz w:val="18"/>
              </w:rPr>
            </w:pPr>
            <w:r w:rsidRPr="003C5ABC">
              <w:rPr>
                <w:sz w:val="18"/>
              </w:rPr>
              <w:t>124,9</w:t>
            </w:r>
          </w:p>
        </w:tc>
      </w:tr>
      <w:tr w:rsidR="002405F2" w:rsidRPr="003C5ABC" w14:paraId="49133511" w14:textId="77777777" w:rsidTr="002405F2">
        <w:trPr>
          <w:gridAfter w:val="1"/>
          <w:wAfter w:w="6" w:type="dxa"/>
          <w:trHeight w:val="239"/>
        </w:trPr>
        <w:tc>
          <w:tcPr>
            <w:tcW w:w="4951" w:type="dxa"/>
          </w:tcPr>
          <w:p w14:paraId="428B955C" w14:textId="77777777" w:rsidR="002405F2" w:rsidRPr="003C5ABC" w:rsidRDefault="002405F2" w:rsidP="002405F2">
            <w:pPr>
              <w:pStyle w:val="TableParagraph"/>
              <w:spacing w:line="204" w:lineRule="exact"/>
              <w:ind w:left="142"/>
              <w:jc w:val="left"/>
              <w:rPr>
                <w:sz w:val="18"/>
              </w:rPr>
            </w:pPr>
            <w:r w:rsidRPr="003C5ABC">
              <w:rPr>
                <w:sz w:val="18"/>
              </w:rPr>
              <w:t>Требуемая емкость баков аккумуляторов</w:t>
            </w:r>
          </w:p>
        </w:tc>
        <w:tc>
          <w:tcPr>
            <w:tcW w:w="1266" w:type="dxa"/>
            <w:vAlign w:val="center"/>
          </w:tcPr>
          <w:p w14:paraId="7FEDBC17" w14:textId="77777777" w:rsidR="002405F2" w:rsidRPr="003C5ABC" w:rsidRDefault="002405F2" w:rsidP="002405F2">
            <w:pPr>
              <w:pStyle w:val="TableParagraph"/>
              <w:spacing w:before="17" w:line="122" w:lineRule="auto"/>
              <w:ind w:left="142"/>
              <w:rPr>
                <w:sz w:val="12"/>
              </w:rPr>
            </w:pPr>
            <w:r w:rsidRPr="003C5ABC">
              <w:rPr>
                <w:position w:val="-7"/>
                <w:sz w:val="18"/>
              </w:rPr>
              <w:t>м</w:t>
            </w:r>
            <w:r w:rsidRPr="003C5ABC">
              <w:rPr>
                <w:sz w:val="12"/>
              </w:rPr>
              <w:t>3</w:t>
            </w:r>
          </w:p>
        </w:tc>
        <w:tc>
          <w:tcPr>
            <w:tcW w:w="1039" w:type="dxa"/>
            <w:vAlign w:val="center"/>
          </w:tcPr>
          <w:p w14:paraId="5E55BE1B" w14:textId="77777777" w:rsidR="002405F2" w:rsidRPr="003C5ABC" w:rsidRDefault="002405F2" w:rsidP="002405F2">
            <w:pPr>
              <w:pStyle w:val="TableParagraph"/>
              <w:spacing w:line="204" w:lineRule="exact"/>
              <w:ind w:left="142"/>
              <w:rPr>
                <w:sz w:val="18"/>
              </w:rPr>
            </w:pPr>
            <w:r w:rsidRPr="003C5ABC">
              <w:rPr>
                <w:sz w:val="18"/>
              </w:rPr>
              <w:t>868,6</w:t>
            </w:r>
          </w:p>
        </w:tc>
        <w:tc>
          <w:tcPr>
            <w:tcW w:w="993" w:type="dxa"/>
            <w:vAlign w:val="center"/>
          </w:tcPr>
          <w:p w14:paraId="1A6B0679" w14:textId="77777777" w:rsidR="002405F2" w:rsidRPr="003C5ABC" w:rsidRDefault="002405F2" w:rsidP="002405F2">
            <w:pPr>
              <w:pStyle w:val="TableParagraph"/>
              <w:spacing w:line="204" w:lineRule="exact"/>
              <w:ind w:left="142"/>
              <w:rPr>
                <w:sz w:val="18"/>
              </w:rPr>
            </w:pPr>
            <w:r w:rsidRPr="003C5ABC">
              <w:rPr>
                <w:sz w:val="18"/>
              </w:rPr>
              <w:t>868,6</w:t>
            </w:r>
          </w:p>
        </w:tc>
        <w:tc>
          <w:tcPr>
            <w:tcW w:w="1087" w:type="dxa"/>
            <w:tcBorders>
              <w:right w:val="single" w:sz="6" w:space="0" w:color="000000"/>
            </w:tcBorders>
            <w:vAlign w:val="center"/>
          </w:tcPr>
          <w:p w14:paraId="16E422AE" w14:textId="77777777" w:rsidR="002405F2" w:rsidRPr="003C5ABC" w:rsidRDefault="002405F2" w:rsidP="002405F2">
            <w:pPr>
              <w:pStyle w:val="TableParagraph"/>
              <w:spacing w:line="204" w:lineRule="exact"/>
              <w:ind w:left="142"/>
              <w:rPr>
                <w:sz w:val="18"/>
              </w:rPr>
            </w:pPr>
            <w:r w:rsidRPr="003C5ABC">
              <w:rPr>
                <w:sz w:val="18"/>
              </w:rPr>
              <w:t>868,6</w:t>
            </w:r>
          </w:p>
        </w:tc>
      </w:tr>
      <w:tr w:rsidR="002405F2" w:rsidRPr="003C5ABC" w14:paraId="42D1ACCB" w14:textId="77777777" w:rsidTr="002405F2">
        <w:trPr>
          <w:gridAfter w:val="1"/>
          <w:wAfter w:w="6" w:type="dxa"/>
          <w:trHeight w:val="475"/>
        </w:trPr>
        <w:tc>
          <w:tcPr>
            <w:tcW w:w="4951" w:type="dxa"/>
          </w:tcPr>
          <w:p w14:paraId="00E7AE70" w14:textId="77777777" w:rsidR="002405F2" w:rsidRPr="003C5ABC" w:rsidRDefault="002405F2" w:rsidP="002405F2">
            <w:pPr>
              <w:pStyle w:val="TableParagraph"/>
              <w:spacing w:line="202" w:lineRule="exact"/>
              <w:ind w:left="142"/>
              <w:jc w:val="left"/>
              <w:rPr>
                <w:sz w:val="18"/>
              </w:rPr>
            </w:pPr>
            <w:r w:rsidRPr="003C5ABC">
              <w:rPr>
                <w:sz w:val="18"/>
              </w:rPr>
              <w:t>Производительность водоподготовительной установки</w:t>
            </w:r>
          </w:p>
        </w:tc>
        <w:tc>
          <w:tcPr>
            <w:tcW w:w="1266" w:type="dxa"/>
            <w:vAlign w:val="center"/>
          </w:tcPr>
          <w:p w14:paraId="531BA952" w14:textId="77777777" w:rsidR="002405F2" w:rsidRPr="003C5ABC" w:rsidRDefault="002405F2" w:rsidP="002405F2">
            <w:pPr>
              <w:pStyle w:val="TableParagraph"/>
              <w:spacing w:before="112"/>
              <w:ind w:left="142"/>
              <w:rPr>
                <w:sz w:val="18"/>
              </w:rPr>
            </w:pPr>
            <w:r w:rsidRPr="003C5ABC">
              <w:rPr>
                <w:sz w:val="18"/>
              </w:rPr>
              <w:t>м³/ч</w:t>
            </w:r>
          </w:p>
        </w:tc>
        <w:tc>
          <w:tcPr>
            <w:tcW w:w="1039" w:type="dxa"/>
            <w:vAlign w:val="center"/>
          </w:tcPr>
          <w:p w14:paraId="673B9630" w14:textId="77777777" w:rsidR="002405F2" w:rsidRPr="003C5ABC" w:rsidRDefault="002405F2" w:rsidP="002405F2">
            <w:pPr>
              <w:pStyle w:val="TableParagraph"/>
              <w:spacing w:before="112"/>
              <w:ind w:left="142"/>
              <w:rPr>
                <w:sz w:val="18"/>
              </w:rPr>
            </w:pPr>
            <w:r w:rsidRPr="003C5ABC">
              <w:rPr>
                <w:sz w:val="18"/>
              </w:rPr>
              <w:t>105</w:t>
            </w:r>
          </w:p>
        </w:tc>
        <w:tc>
          <w:tcPr>
            <w:tcW w:w="993" w:type="dxa"/>
            <w:vAlign w:val="center"/>
          </w:tcPr>
          <w:p w14:paraId="73FDAE37" w14:textId="77777777" w:rsidR="002405F2" w:rsidRPr="003C5ABC" w:rsidRDefault="002405F2" w:rsidP="002405F2">
            <w:pPr>
              <w:pStyle w:val="TableParagraph"/>
              <w:spacing w:before="112"/>
              <w:ind w:left="142"/>
              <w:rPr>
                <w:sz w:val="18"/>
              </w:rPr>
            </w:pPr>
            <w:r w:rsidRPr="003C5ABC">
              <w:rPr>
                <w:sz w:val="18"/>
              </w:rPr>
              <w:t>105</w:t>
            </w:r>
          </w:p>
        </w:tc>
        <w:tc>
          <w:tcPr>
            <w:tcW w:w="1087" w:type="dxa"/>
            <w:tcBorders>
              <w:right w:val="single" w:sz="6" w:space="0" w:color="000000"/>
            </w:tcBorders>
            <w:vAlign w:val="center"/>
          </w:tcPr>
          <w:p w14:paraId="66115AB5" w14:textId="77777777" w:rsidR="002405F2" w:rsidRPr="003C5ABC" w:rsidRDefault="002405F2" w:rsidP="002405F2">
            <w:pPr>
              <w:pStyle w:val="TableParagraph"/>
              <w:spacing w:before="112"/>
              <w:ind w:left="142"/>
              <w:rPr>
                <w:sz w:val="18"/>
              </w:rPr>
            </w:pPr>
            <w:r w:rsidRPr="003C5ABC">
              <w:rPr>
                <w:sz w:val="18"/>
              </w:rPr>
              <w:t>105</w:t>
            </w:r>
          </w:p>
        </w:tc>
      </w:tr>
      <w:tr w:rsidR="002405F2" w:rsidRPr="003C5ABC" w14:paraId="5B57FFB9" w14:textId="77777777" w:rsidTr="002405F2">
        <w:trPr>
          <w:gridAfter w:val="1"/>
          <w:wAfter w:w="6" w:type="dxa"/>
          <w:trHeight w:val="239"/>
        </w:trPr>
        <w:tc>
          <w:tcPr>
            <w:tcW w:w="4951" w:type="dxa"/>
          </w:tcPr>
          <w:p w14:paraId="00DEB5D3" w14:textId="77777777" w:rsidR="002405F2" w:rsidRPr="003C5ABC" w:rsidRDefault="002405F2" w:rsidP="002405F2">
            <w:pPr>
              <w:pStyle w:val="TableParagraph"/>
              <w:spacing w:line="202" w:lineRule="exact"/>
              <w:ind w:left="142"/>
              <w:jc w:val="left"/>
              <w:rPr>
                <w:sz w:val="18"/>
              </w:rPr>
            </w:pPr>
            <w:r w:rsidRPr="003C5ABC">
              <w:rPr>
                <w:sz w:val="18"/>
              </w:rPr>
              <w:t>Количество баков-аккумуляторов теплоносителя</w:t>
            </w:r>
          </w:p>
        </w:tc>
        <w:tc>
          <w:tcPr>
            <w:tcW w:w="1266" w:type="dxa"/>
            <w:vAlign w:val="center"/>
          </w:tcPr>
          <w:p w14:paraId="7AF21D77" w14:textId="77777777" w:rsidR="002405F2" w:rsidRPr="003C5ABC" w:rsidRDefault="002405F2" w:rsidP="002405F2">
            <w:pPr>
              <w:pStyle w:val="TableParagraph"/>
              <w:spacing w:line="202" w:lineRule="exact"/>
              <w:ind w:left="142"/>
              <w:rPr>
                <w:sz w:val="18"/>
              </w:rPr>
            </w:pPr>
            <w:r w:rsidRPr="003C5ABC">
              <w:rPr>
                <w:sz w:val="18"/>
              </w:rPr>
              <w:t>шт.</w:t>
            </w:r>
          </w:p>
        </w:tc>
        <w:tc>
          <w:tcPr>
            <w:tcW w:w="1039" w:type="dxa"/>
            <w:vAlign w:val="center"/>
          </w:tcPr>
          <w:p w14:paraId="356158D1" w14:textId="77777777" w:rsidR="002405F2" w:rsidRPr="003C5ABC" w:rsidRDefault="002405F2" w:rsidP="002405F2">
            <w:pPr>
              <w:pStyle w:val="TableParagraph"/>
              <w:spacing w:line="202" w:lineRule="exact"/>
              <w:ind w:left="142"/>
              <w:rPr>
                <w:sz w:val="18"/>
              </w:rPr>
            </w:pPr>
            <w:r w:rsidRPr="003C5ABC">
              <w:rPr>
                <w:sz w:val="18"/>
              </w:rPr>
              <w:t>2</w:t>
            </w:r>
          </w:p>
        </w:tc>
        <w:tc>
          <w:tcPr>
            <w:tcW w:w="993" w:type="dxa"/>
            <w:vAlign w:val="center"/>
          </w:tcPr>
          <w:p w14:paraId="72990F3B" w14:textId="77777777" w:rsidR="002405F2" w:rsidRPr="003C5ABC" w:rsidRDefault="002405F2" w:rsidP="002405F2">
            <w:pPr>
              <w:pStyle w:val="TableParagraph"/>
              <w:spacing w:line="202" w:lineRule="exact"/>
              <w:ind w:left="142"/>
              <w:rPr>
                <w:sz w:val="18"/>
              </w:rPr>
            </w:pPr>
            <w:r w:rsidRPr="003C5ABC">
              <w:rPr>
                <w:sz w:val="18"/>
              </w:rPr>
              <w:t>2</w:t>
            </w:r>
          </w:p>
        </w:tc>
        <w:tc>
          <w:tcPr>
            <w:tcW w:w="1087" w:type="dxa"/>
            <w:tcBorders>
              <w:right w:val="single" w:sz="6" w:space="0" w:color="000000"/>
            </w:tcBorders>
            <w:vAlign w:val="center"/>
          </w:tcPr>
          <w:p w14:paraId="74EA4B4F" w14:textId="77777777" w:rsidR="002405F2" w:rsidRPr="003C5ABC" w:rsidRDefault="002405F2" w:rsidP="002405F2">
            <w:pPr>
              <w:pStyle w:val="TableParagraph"/>
              <w:spacing w:line="202" w:lineRule="exact"/>
              <w:ind w:left="142"/>
              <w:rPr>
                <w:sz w:val="18"/>
              </w:rPr>
            </w:pPr>
            <w:r w:rsidRPr="003C5ABC">
              <w:rPr>
                <w:sz w:val="18"/>
              </w:rPr>
              <w:t>2</w:t>
            </w:r>
          </w:p>
        </w:tc>
      </w:tr>
      <w:tr w:rsidR="002405F2" w:rsidRPr="003C5ABC" w14:paraId="04ED3AC2" w14:textId="77777777" w:rsidTr="002405F2">
        <w:trPr>
          <w:gridAfter w:val="1"/>
          <w:wAfter w:w="6" w:type="dxa"/>
          <w:trHeight w:val="237"/>
        </w:trPr>
        <w:tc>
          <w:tcPr>
            <w:tcW w:w="4951" w:type="dxa"/>
          </w:tcPr>
          <w:p w14:paraId="59FA36F2" w14:textId="77777777" w:rsidR="002405F2" w:rsidRPr="003C5ABC" w:rsidRDefault="002405F2" w:rsidP="002405F2">
            <w:pPr>
              <w:pStyle w:val="TableParagraph"/>
              <w:spacing w:line="202" w:lineRule="exact"/>
              <w:ind w:left="142"/>
              <w:jc w:val="left"/>
              <w:rPr>
                <w:sz w:val="18"/>
              </w:rPr>
            </w:pPr>
            <w:r w:rsidRPr="003C5ABC">
              <w:rPr>
                <w:sz w:val="18"/>
              </w:rPr>
              <w:t>Суммарная емкость баков аккумуляторов</w:t>
            </w:r>
          </w:p>
        </w:tc>
        <w:tc>
          <w:tcPr>
            <w:tcW w:w="1266" w:type="dxa"/>
            <w:vAlign w:val="center"/>
          </w:tcPr>
          <w:p w14:paraId="6F1ABA7A" w14:textId="77777777" w:rsidR="002405F2" w:rsidRPr="003C5ABC" w:rsidRDefault="002405F2" w:rsidP="002405F2">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6F70CEFB" w14:textId="77777777" w:rsidR="002405F2" w:rsidRPr="003C5ABC" w:rsidRDefault="002405F2" w:rsidP="002405F2">
            <w:pPr>
              <w:pStyle w:val="TableParagraph"/>
              <w:spacing w:line="202" w:lineRule="exact"/>
              <w:ind w:left="142"/>
              <w:rPr>
                <w:sz w:val="18"/>
              </w:rPr>
            </w:pPr>
            <w:r w:rsidRPr="003C5ABC">
              <w:rPr>
                <w:sz w:val="18"/>
              </w:rPr>
              <w:t>800</w:t>
            </w:r>
          </w:p>
        </w:tc>
        <w:tc>
          <w:tcPr>
            <w:tcW w:w="993" w:type="dxa"/>
            <w:vAlign w:val="center"/>
          </w:tcPr>
          <w:p w14:paraId="55C16C57" w14:textId="77777777" w:rsidR="002405F2" w:rsidRPr="003C5ABC" w:rsidRDefault="002405F2" w:rsidP="002405F2">
            <w:pPr>
              <w:pStyle w:val="TableParagraph"/>
              <w:spacing w:line="202" w:lineRule="exact"/>
              <w:ind w:left="142"/>
              <w:rPr>
                <w:sz w:val="18"/>
              </w:rPr>
            </w:pPr>
            <w:r w:rsidRPr="003C5ABC">
              <w:rPr>
                <w:sz w:val="18"/>
              </w:rPr>
              <w:t>800</w:t>
            </w:r>
          </w:p>
        </w:tc>
        <w:tc>
          <w:tcPr>
            <w:tcW w:w="1087" w:type="dxa"/>
            <w:tcBorders>
              <w:right w:val="single" w:sz="6" w:space="0" w:color="000000"/>
            </w:tcBorders>
            <w:vAlign w:val="center"/>
          </w:tcPr>
          <w:p w14:paraId="78663ADD" w14:textId="77777777" w:rsidR="002405F2" w:rsidRPr="003C5ABC" w:rsidRDefault="002405F2" w:rsidP="002405F2">
            <w:pPr>
              <w:pStyle w:val="TableParagraph"/>
              <w:spacing w:line="202" w:lineRule="exact"/>
              <w:ind w:left="142"/>
              <w:rPr>
                <w:sz w:val="18"/>
              </w:rPr>
            </w:pPr>
            <w:r w:rsidRPr="003C5ABC">
              <w:rPr>
                <w:sz w:val="18"/>
              </w:rPr>
              <w:t>800</w:t>
            </w:r>
          </w:p>
        </w:tc>
      </w:tr>
      <w:tr w:rsidR="002405F2" w:rsidRPr="003C5ABC" w14:paraId="77B49380" w14:textId="77777777" w:rsidTr="002405F2">
        <w:trPr>
          <w:gridAfter w:val="1"/>
          <w:wAfter w:w="6" w:type="dxa"/>
          <w:trHeight w:val="237"/>
        </w:trPr>
        <w:tc>
          <w:tcPr>
            <w:tcW w:w="4951" w:type="dxa"/>
          </w:tcPr>
          <w:p w14:paraId="1BF3CB5E" w14:textId="77777777" w:rsidR="002405F2" w:rsidRPr="003C5ABC" w:rsidRDefault="002405F2" w:rsidP="002405F2">
            <w:pPr>
              <w:pStyle w:val="TableParagraph"/>
              <w:spacing w:line="202" w:lineRule="exact"/>
              <w:ind w:left="142"/>
              <w:jc w:val="left"/>
              <w:rPr>
                <w:sz w:val="18"/>
              </w:rPr>
            </w:pPr>
            <w:r w:rsidRPr="003C5ABC">
              <w:rPr>
                <w:sz w:val="18"/>
              </w:rPr>
              <w:t>Резерв(+)/дефицит (-) ВПУ</w:t>
            </w:r>
          </w:p>
        </w:tc>
        <w:tc>
          <w:tcPr>
            <w:tcW w:w="1266" w:type="dxa"/>
            <w:vAlign w:val="center"/>
          </w:tcPr>
          <w:p w14:paraId="72CD9309"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538EC1D2" w14:textId="77777777" w:rsidR="002405F2" w:rsidRPr="003C5ABC" w:rsidRDefault="002405F2" w:rsidP="002405F2">
            <w:pPr>
              <w:pStyle w:val="TableParagraph"/>
              <w:spacing w:line="202" w:lineRule="exact"/>
              <w:ind w:left="142"/>
              <w:rPr>
                <w:sz w:val="18"/>
              </w:rPr>
            </w:pPr>
            <w:r w:rsidRPr="003C5ABC">
              <w:rPr>
                <w:sz w:val="18"/>
              </w:rPr>
              <w:t>11,46</w:t>
            </w:r>
          </w:p>
        </w:tc>
        <w:tc>
          <w:tcPr>
            <w:tcW w:w="993" w:type="dxa"/>
            <w:vAlign w:val="center"/>
          </w:tcPr>
          <w:p w14:paraId="26AE7161" w14:textId="77777777" w:rsidR="002405F2" w:rsidRPr="003C5ABC" w:rsidRDefault="002405F2" w:rsidP="002405F2">
            <w:pPr>
              <w:pStyle w:val="TableParagraph"/>
              <w:spacing w:line="202" w:lineRule="exact"/>
              <w:ind w:left="142"/>
              <w:rPr>
                <w:sz w:val="18"/>
              </w:rPr>
            </w:pPr>
            <w:r w:rsidRPr="003C5ABC">
              <w:rPr>
                <w:sz w:val="18"/>
              </w:rPr>
              <w:t>11,34</w:t>
            </w:r>
          </w:p>
        </w:tc>
        <w:tc>
          <w:tcPr>
            <w:tcW w:w="1087" w:type="dxa"/>
            <w:tcBorders>
              <w:right w:val="single" w:sz="6" w:space="0" w:color="000000"/>
            </w:tcBorders>
            <w:vAlign w:val="center"/>
          </w:tcPr>
          <w:p w14:paraId="0D4052C9" w14:textId="77777777" w:rsidR="002405F2" w:rsidRPr="003C5ABC" w:rsidRDefault="002405F2" w:rsidP="002405F2">
            <w:pPr>
              <w:pStyle w:val="TableParagraph"/>
              <w:spacing w:line="202" w:lineRule="exact"/>
              <w:ind w:left="142"/>
              <w:rPr>
                <w:sz w:val="18"/>
              </w:rPr>
            </w:pPr>
            <w:r w:rsidRPr="003C5ABC">
              <w:rPr>
                <w:sz w:val="18"/>
              </w:rPr>
              <w:t>11,25</w:t>
            </w:r>
          </w:p>
        </w:tc>
      </w:tr>
      <w:tr w:rsidR="002405F2" w:rsidRPr="003C5ABC" w14:paraId="79201CD9" w14:textId="77777777" w:rsidTr="002405F2">
        <w:trPr>
          <w:gridAfter w:val="1"/>
          <w:wAfter w:w="6" w:type="dxa"/>
          <w:trHeight w:val="239"/>
        </w:trPr>
        <w:tc>
          <w:tcPr>
            <w:tcW w:w="4951" w:type="dxa"/>
          </w:tcPr>
          <w:p w14:paraId="658B9553" w14:textId="77777777" w:rsidR="002405F2" w:rsidRPr="003C5ABC" w:rsidRDefault="002405F2" w:rsidP="002405F2">
            <w:pPr>
              <w:pStyle w:val="TableParagraph"/>
              <w:spacing w:line="202" w:lineRule="exact"/>
              <w:ind w:left="142"/>
              <w:jc w:val="left"/>
              <w:rPr>
                <w:sz w:val="18"/>
              </w:rPr>
            </w:pPr>
            <w:r w:rsidRPr="003C5ABC">
              <w:rPr>
                <w:sz w:val="18"/>
              </w:rPr>
              <w:t>Доля резерва</w:t>
            </w:r>
          </w:p>
        </w:tc>
        <w:tc>
          <w:tcPr>
            <w:tcW w:w="1266" w:type="dxa"/>
            <w:vAlign w:val="center"/>
          </w:tcPr>
          <w:p w14:paraId="36EC8CDC" w14:textId="77777777" w:rsidR="002405F2" w:rsidRPr="003C5ABC" w:rsidRDefault="002405F2" w:rsidP="002405F2">
            <w:pPr>
              <w:pStyle w:val="TableParagraph"/>
              <w:spacing w:line="202" w:lineRule="exact"/>
              <w:ind w:left="142"/>
              <w:rPr>
                <w:sz w:val="18"/>
              </w:rPr>
            </w:pPr>
            <w:r w:rsidRPr="003C5ABC">
              <w:rPr>
                <w:w w:val="99"/>
                <w:sz w:val="18"/>
              </w:rPr>
              <w:t>%</w:t>
            </w:r>
          </w:p>
        </w:tc>
        <w:tc>
          <w:tcPr>
            <w:tcW w:w="1039" w:type="dxa"/>
            <w:vAlign w:val="center"/>
          </w:tcPr>
          <w:p w14:paraId="2BE4A97E" w14:textId="77777777" w:rsidR="002405F2" w:rsidRPr="003C5ABC" w:rsidRDefault="002405F2" w:rsidP="002405F2">
            <w:pPr>
              <w:pStyle w:val="TableParagraph"/>
              <w:spacing w:line="202" w:lineRule="exact"/>
              <w:ind w:left="142"/>
              <w:rPr>
                <w:sz w:val="18"/>
              </w:rPr>
            </w:pPr>
            <w:r w:rsidRPr="003C5ABC">
              <w:rPr>
                <w:sz w:val="18"/>
              </w:rPr>
              <w:t>10,9</w:t>
            </w:r>
          </w:p>
        </w:tc>
        <w:tc>
          <w:tcPr>
            <w:tcW w:w="993" w:type="dxa"/>
            <w:vAlign w:val="center"/>
          </w:tcPr>
          <w:p w14:paraId="7E470AE1" w14:textId="77777777" w:rsidR="002405F2" w:rsidRPr="003C5ABC" w:rsidRDefault="002405F2" w:rsidP="002405F2">
            <w:pPr>
              <w:pStyle w:val="TableParagraph"/>
              <w:spacing w:line="202" w:lineRule="exact"/>
              <w:ind w:left="142"/>
              <w:rPr>
                <w:sz w:val="18"/>
              </w:rPr>
            </w:pPr>
            <w:r w:rsidRPr="003C5ABC">
              <w:rPr>
                <w:sz w:val="18"/>
              </w:rPr>
              <w:t>10,8</w:t>
            </w:r>
          </w:p>
        </w:tc>
        <w:tc>
          <w:tcPr>
            <w:tcW w:w="1087" w:type="dxa"/>
            <w:tcBorders>
              <w:right w:val="single" w:sz="6" w:space="0" w:color="000000"/>
            </w:tcBorders>
            <w:vAlign w:val="center"/>
          </w:tcPr>
          <w:p w14:paraId="06795E37" w14:textId="77777777" w:rsidR="002405F2" w:rsidRPr="003C5ABC" w:rsidRDefault="002405F2" w:rsidP="002405F2">
            <w:pPr>
              <w:pStyle w:val="TableParagraph"/>
              <w:spacing w:line="202" w:lineRule="exact"/>
              <w:ind w:left="142"/>
              <w:rPr>
                <w:sz w:val="18"/>
              </w:rPr>
            </w:pPr>
            <w:r w:rsidRPr="003C5ABC">
              <w:rPr>
                <w:sz w:val="18"/>
              </w:rPr>
              <w:t>10,7</w:t>
            </w:r>
          </w:p>
        </w:tc>
      </w:tr>
      <w:tr w:rsidR="002405F2" w:rsidRPr="003C5ABC" w14:paraId="6E712103" w14:textId="77777777" w:rsidTr="002405F2">
        <w:trPr>
          <w:trHeight w:val="239"/>
        </w:trPr>
        <w:tc>
          <w:tcPr>
            <w:tcW w:w="9342" w:type="dxa"/>
            <w:gridSpan w:val="6"/>
            <w:tcBorders>
              <w:right w:val="single" w:sz="6" w:space="0" w:color="000000"/>
            </w:tcBorders>
          </w:tcPr>
          <w:p w14:paraId="5FFFABDD" w14:textId="77777777" w:rsidR="002405F2" w:rsidRPr="003C5ABC" w:rsidRDefault="002405F2" w:rsidP="002405F2">
            <w:pPr>
              <w:pStyle w:val="TableParagraph"/>
              <w:spacing w:line="202" w:lineRule="exact"/>
              <w:ind w:left="142"/>
              <w:rPr>
                <w:sz w:val="18"/>
              </w:rPr>
            </w:pPr>
            <w:r w:rsidRPr="003C5ABC">
              <w:rPr>
                <w:b/>
                <w:sz w:val="18"/>
              </w:rPr>
              <w:t>Котельная №28</w:t>
            </w:r>
          </w:p>
        </w:tc>
      </w:tr>
      <w:tr w:rsidR="002405F2" w:rsidRPr="003C5ABC" w14:paraId="5F3D0D7F" w14:textId="77777777" w:rsidTr="002405F2">
        <w:trPr>
          <w:gridAfter w:val="1"/>
          <w:wAfter w:w="6" w:type="dxa"/>
          <w:trHeight w:val="237"/>
        </w:trPr>
        <w:tc>
          <w:tcPr>
            <w:tcW w:w="4951" w:type="dxa"/>
          </w:tcPr>
          <w:p w14:paraId="050C673B" w14:textId="77777777" w:rsidR="002405F2" w:rsidRPr="003C5ABC" w:rsidRDefault="002405F2" w:rsidP="002405F2">
            <w:pPr>
              <w:pStyle w:val="TableParagraph"/>
              <w:spacing w:line="202" w:lineRule="exact"/>
              <w:ind w:left="142"/>
              <w:jc w:val="left"/>
              <w:rPr>
                <w:sz w:val="18"/>
              </w:rPr>
            </w:pPr>
            <w:r w:rsidRPr="003C5ABC">
              <w:rPr>
                <w:sz w:val="18"/>
              </w:rPr>
              <w:t>Всего подпитка тепловой сети, в том числе:</w:t>
            </w:r>
          </w:p>
        </w:tc>
        <w:tc>
          <w:tcPr>
            <w:tcW w:w="1266" w:type="dxa"/>
            <w:vAlign w:val="center"/>
          </w:tcPr>
          <w:p w14:paraId="47E0EEB7"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1B32C9BC" w14:textId="77777777" w:rsidR="002405F2" w:rsidRPr="003C5ABC" w:rsidRDefault="002405F2" w:rsidP="002405F2">
            <w:pPr>
              <w:pStyle w:val="TableParagraph"/>
              <w:spacing w:line="202" w:lineRule="exact"/>
              <w:ind w:left="142"/>
              <w:rPr>
                <w:sz w:val="18"/>
              </w:rPr>
            </w:pPr>
            <w:r w:rsidRPr="003C5ABC">
              <w:rPr>
                <w:sz w:val="18"/>
              </w:rPr>
              <w:t>4,67</w:t>
            </w:r>
          </w:p>
        </w:tc>
        <w:tc>
          <w:tcPr>
            <w:tcW w:w="993" w:type="dxa"/>
            <w:vAlign w:val="center"/>
          </w:tcPr>
          <w:p w14:paraId="0671F051" w14:textId="77777777" w:rsidR="002405F2" w:rsidRPr="003C5ABC" w:rsidRDefault="002405F2" w:rsidP="002405F2">
            <w:pPr>
              <w:pStyle w:val="TableParagraph"/>
              <w:spacing w:line="202" w:lineRule="exact"/>
              <w:ind w:left="142"/>
              <w:rPr>
                <w:sz w:val="18"/>
              </w:rPr>
            </w:pPr>
            <w:r w:rsidRPr="003C5ABC">
              <w:rPr>
                <w:sz w:val="18"/>
              </w:rPr>
              <w:t>4,67</w:t>
            </w:r>
          </w:p>
        </w:tc>
        <w:tc>
          <w:tcPr>
            <w:tcW w:w="1087" w:type="dxa"/>
            <w:tcBorders>
              <w:right w:val="single" w:sz="6" w:space="0" w:color="000000"/>
            </w:tcBorders>
            <w:vAlign w:val="center"/>
          </w:tcPr>
          <w:p w14:paraId="5C1CFDAF" w14:textId="77777777" w:rsidR="002405F2" w:rsidRPr="003C5ABC" w:rsidRDefault="002405F2" w:rsidP="002405F2">
            <w:pPr>
              <w:pStyle w:val="TableParagraph"/>
              <w:spacing w:line="202" w:lineRule="exact"/>
              <w:ind w:left="142"/>
              <w:rPr>
                <w:sz w:val="18"/>
              </w:rPr>
            </w:pPr>
            <w:r w:rsidRPr="003C5ABC">
              <w:rPr>
                <w:sz w:val="18"/>
              </w:rPr>
              <w:t>4,67</w:t>
            </w:r>
          </w:p>
        </w:tc>
      </w:tr>
      <w:tr w:rsidR="002405F2" w:rsidRPr="003C5ABC" w14:paraId="3F6AF1D0" w14:textId="77777777" w:rsidTr="002405F2">
        <w:trPr>
          <w:gridAfter w:val="1"/>
          <w:wAfter w:w="6" w:type="dxa"/>
          <w:trHeight w:val="239"/>
        </w:trPr>
        <w:tc>
          <w:tcPr>
            <w:tcW w:w="4951" w:type="dxa"/>
          </w:tcPr>
          <w:p w14:paraId="443BA2B2" w14:textId="77777777" w:rsidR="002405F2" w:rsidRPr="003C5ABC" w:rsidRDefault="002405F2" w:rsidP="002405F2">
            <w:pPr>
              <w:pStyle w:val="TableParagraph"/>
              <w:spacing w:line="202" w:lineRule="exact"/>
              <w:ind w:left="142"/>
              <w:jc w:val="left"/>
              <w:rPr>
                <w:sz w:val="18"/>
              </w:rPr>
            </w:pPr>
            <w:r w:rsidRPr="003C5ABC">
              <w:rPr>
                <w:sz w:val="18"/>
              </w:rPr>
              <w:t>расчетные нормативные утечки теплоносителя</w:t>
            </w:r>
          </w:p>
        </w:tc>
        <w:tc>
          <w:tcPr>
            <w:tcW w:w="1266" w:type="dxa"/>
            <w:vAlign w:val="center"/>
          </w:tcPr>
          <w:p w14:paraId="3EDD4D2C"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4AE667E7" w14:textId="77777777" w:rsidR="002405F2" w:rsidRPr="003C5ABC" w:rsidRDefault="002405F2" w:rsidP="002405F2">
            <w:pPr>
              <w:pStyle w:val="TableParagraph"/>
              <w:spacing w:line="202" w:lineRule="exact"/>
              <w:ind w:left="142"/>
              <w:rPr>
                <w:sz w:val="18"/>
              </w:rPr>
            </w:pPr>
            <w:r w:rsidRPr="003C5ABC">
              <w:rPr>
                <w:sz w:val="18"/>
              </w:rPr>
              <w:t>0,47</w:t>
            </w:r>
          </w:p>
        </w:tc>
        <w:tc>
          <w:tcPr>
            <w:tcW w:w="993" w:type="dxa"/>
            <w:vAlign w:val="center"/>
          </w:tcPr>
          <w:p w14:paraId="042CD75F" w14:textId="77777777" w:rsidR="002405F2" w:rsidRPr="003C5ABC" w:rsidRDefault="002405F2" w:rsidP="002405F2">
            <w:pPr>
              <w:pStyle w:val="TableParagraph"/>
              <w:spacing w:line="202" w:lineRule="exact"/>
              <w:ind w:left="142"/>
              <w:rPr>
                <w:sz w:val="18"/>
              </w:rPr>
            </w:pPr>
            <w:r w:rsidRPr="003C5ABC">
              <w:rPr>
                <w:sz w:val="18"/>
              </w:rPr>
              <w:t>0,47</w:t>
            </w:r>
          </w:p>
        </w:tc>
        <w:tc>
          <w:tcPr>
            <w:tcW w:w="1087" w:type="dxa"/>
            <w:tcBorders>
              <w:right w:val="single" w:sz="6" w:space="0" w:color="000000"/>
            </w:tcBorders>
            <w:vAlign w:val="center"/>
          </w:tcPr>
          <w:p w14:paraId="474F11CE" w14:textId="77777777" w:rsidR="002405F2" w:rsidRPr="003C5ABC" w:rsidRDefault="002405F2" w:rsidP="002405F2">
            <w:pPr>
              <w:pStyle w:val="TableParagraph"/>
              <w:spacing w:line="202" w:lineRule="exact"/>
              <w:ind w:left="142"/>
              <w:rPr>
                <w:sz w:val="18"/>
              </w:rPr>
            </w:pPr>
            <w:r w:rsidRPr="003C5ABC">
              <w:rPr>
                <w:sz w:val="18"/>
              </w:rPr>
              <w:t>0,47</w:t>
            </w:r>
          </w:p>
        </w:tc>
      </w:tr>
      <w:tr w:rsidR="002405F2" w:rsidRPr="003C5ABC" w14:paraId="49E29F29" w14:textId="77777777" w:rsidTr="002405F2">
        <w:trPr>
          <w:gridAfter w:val="1"/>
          <w:wAfter w:w="6" w:type="dxa"/>
          <w:trHeight w:val="237"/>
        </w:trPr>
        <w:tc>
          <w:tcPr>
            <w:tcW w:w="4951" w:type="dxa"/>
          </w:tcPr>
          <w:p w14:paraId="04CB9A93" w14:textId="77777777" w:rsidR="002405F2" w:rsidRPr="003C5ABC" w:rsidRDefault="002405F2" w:rsidP="002405F2">
            <w:pPr>
              <w:pStyle w:val="TableParagraph"/>
              <w:spacing w:line="202" w:lineRule="exact"/>
              <w:ind w:left="142"/>
              <w:jc w:val="left"/>
              <w:rPr>
                <w:sz w:val="18"/>
              </w:rPr>
            </w:pPr>
            <w:r w:rsidRPr="003C5ABC">
              <w:rPr>
                <w:sz w:val="18"/>
              </w:rPr>
              <w:t>сверхнормативные утечки теплоносителя</w:t>
            </w:r>
          </w:p>
        </w:tc>
        <w:tc>
          <w:tcPr>
            <w:tcW w:w="1266" w:type="dxa"/>
            <w:vAlign w:val="center"/>
          </w:tcPr>
          <w:p w14:paraId="11F59CFF"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1694A0D4" w14:textId="77777777" w:rsidR="002405F2" w:rsidRPr="003C5ABC" w:rsidRDefault="002405F2" w:rsidP="002405F2">
            <w:pPr>
              <w:pStyle w:val="TableParagraph"/>
              <w:spacing w:line="202" w:lineRule="exact"/>
              <w:ind w:left="142"/>
              <w:rPr>
                <w:sz w:val="18"/>
              </w:rPr>
            </w:pPr>
            <w:r w:rsidRPr="003C5ABC">
              <w:rPr>
                <w:sz w:val="18"/>
              </w:rPr>
              <w:t>0</w:t>
            </w:r>
          </w:p>
        </w:tc>
        <w:tc>
          <w:tcPr>
            <w:tcW w:w="993" w:type="dxa"/>
            <w:vAlign w:val="center"/>
          </w:tcPr>
          <w:p w14:paraId="5EEAB5B6" w14:textId="77777777" w:rsidR="002405F2" w:rsidRPr="003C5ABC" w:rsidRDefault="002405F2" w:rsidP="002405F2">
            <w:pPr>
              <w:pStyle w:val="TableParagraph"/>
              <w:spacing w:line="202" w:lineRule="exact"/>
              <w:ind w:left="142"/>
              <w:rPr>
                <w:sz w:val="18"/>
              </w:rPr>
            </w:pPr>
            <w:r w:rsidRPr="003C5ABC">
              <w:rPr>
                <w:sz w:val="18"/>
              </w:rPr>
              <w:t>0</w:t>
            </w:r>
          </w:p>
        </w:tc>
        <w:tc>
          <w:tcPr>
            <w:tcW w:w="1087" w:type="dxa"/>
            <w:tcBorders>
              <w:right w:val="single" w:sz="6" w:space="0" w:color="000000"/>
            </w:tcBorders>
            <w:vAlign w:val="center"/>
          </w:tcPr>
          <w:p w14:paraId="6D49F901" w14:textId="77777777" w:rsidR="002405F2" w:rsidRPr="003C5ABC" w:rsidRDefault="002405F2" w:rsidP="002405F2">
            <w:pPr>
              <w:pStyle w:val="TableParagraph"/>
              <w:spacing w:line="202" w:lineRule="exact"/>
              <w:ind w:left="142"/>
              <w:rPr>
                <w:sz w:val="18"/>
              </w:rPr>
            </w:pPr>
            <w:r w:rsidRPr="003C5ABC">
              <w:rPr>
                <w:sz w:val="18"/>
              </w:rPr>
              <w:t>0</w:t>
            </w:r>
          </w:p>
        </w:tc>
      </w:tr>
      <w:tr w:rsidR="002405F2" w:rsidRPr="003C5ABC" w14:paraId="670DDBC3" w14:textId="77777777" w:rsidTr="002405F2">
        <w:trPr>
          <w:gridAfter w:val="1"/>
          <w:wAfter w:w="6" w:type="dxa"/>
          <w:trHeight w:val="714"/>
        </w:trPr>
        <w:tc>
          <w:tcPr>
            <w:tcW w:w="4951" w:type="dxa"/>
          </w:tcPr>
          <w:p w14:paraId="1600D538" w14:textId="77777777" w:rsidR="002405F2" w:rsidRPr="003C5ABC" w:rsidRDefault="002405F2" w:rsidP="002405F2">
            <w:pPr>
              <w:pStyle w:val="TableParagraph"/>
              <w:spacing w:line="276" w:lineRule="auto"/>
              <w:ind w:left="142"/>
              <w:jc w:val="left"/>
              <w:rPr>
                <w:sz w:val="18"/>
              </w:rPr>
            </w:pPr>
            <w:r w:rsidRPr="003C5ABC">
              <w:rPr>
                <w:sz w:val="18"/>
              </w:rPr>
              <w:t>отпуск теплоносителя из тепловых сетей на цели горячего водоснабжения (для открытых систем</w:t>
            </w:r>
          </w:p>
          <w:p w14:paraId="39007958" w14:textId="77777777" w:rsidR="002405F2" w:rsidRPr="003C5ABC" w:rsidRDefault="002405F2" w:rsidP="002405F2">
            <w:pPr>
              <w:pStyle w:val="TableParagraph"/>
              <w:ind w:left="142"/>
              <w:jc w:val="left"/>
              <w:rPr>
                <w:sz w:val="18"/>
              </w:rPr>
            </w:pPr>
            <w:r w:rsidRPr="003C5ABC">
              <w:rPr>
                <w:sz w:val="18"/>
              </w:rPr>
              <w:t>теплоснабжения)</w:t>
            </w:r>
          </w:p>
        </w:tc>
        <w:tc>
          <w:tcPr>
            <w:tcW w:w="1266" w:type="dxa"/>
            <w:vAlign w:val="center"/>
          </w:tcPr>
          <w:p w14:paraId="623C010E" w14:textId="77777777" w:rsidR="002405F2" w:rsidRPr="003C5ABC" w:rsidRDefault="002405F2" w:rsidP="002405F2">
            <w:pPr>
              <w:pStyle w:val="TableParagraph"/>
              <w:ind w:left="142"/>
              <w:rPr>
                <w:sz w:val="18"/>
              </w:rPr>
            </w:pPr>
            <w:r w:rsidRPr="003C5ABC">
              <w:rPr>
                <w:sz w:val="18"/>
              </w:rPr>
              <w:t>м³/ч</w:t>
            </w:r>
          </w:p>
        </w:tc>
        <w:tc>
          <w:tcPr>
            <w:tcW w:w="1039" w:type="dxa"/>
            <w:vAlign w:val="center"/>
          </w:tcPr>
          <w:p w14:paraId="330158FE" w14:textId="77777777" w:rsidR="002405F2" w:rsidRPr="003C5ABC" w:rsidRDefault="002405F2" w:rsidP="002405F2">
            <w:pPr>
              <w:pStyle w:val="TableParagraph"/>
              <w:ind w:left="142"/>
              <w:rPr>
                <w:sz w:val="18"/>
              </w:rPr>
            </w:pPr>
            <w:r w:rsidRPr="003C5ABC">
              <w:rPr>
                <w:sz w:val="18"/>
              </w:rPr>
              <w:t>4,21</w:t>
            </w:r>
          </w:p>
        </w:tc>
        <w:tc>
          <w:tcPr>
            <w:tcW w:w="993" w:type="dxa"/>
            <w:vAlign w:val="center"/>
          </w:tcPr>
          <w:p w14:paraId="55BFD91F" w14:textId="77777777" w:rsidR="002405F2" w:rsidRPr="003C5ABC" w:rsidRDefault="002405F2" w:rsidP="002405F2">
            <w:pPr>
              <w:pStyle w:val="TableParagraph"/>
              <w:ind w:left="142"/>
              <w:rPr>
                <w:sz w:val="18"/>
              </w:rPr>
            </w:pPr>
            <w:r w:rsidRPr="003C5ABC">
              <w:rPr>
                <w:sz w:val="18"/>
              </w:rPr>
              <w:t>4,21</w:t>
            </w:r>
          </w:p>
        </w:tc>
        <w:tc>
          <w:tcPr>
            <w:tcW w:w="1087" w:type="dxa"/>
            <w:tcBorders>
              <w:right w:val="single" w:sz="6" w:space="0" w:color="000000"/>
            </w:tcBorders>
            <w:vAlign w:val="center"/>
          </w:tcPr>
          <w:p w14:paraId="3BF953BA" w14:textId="77777777" w:rsidR="002405F2" w:rsidRPr="003C5ABC" w:rsidRDefault="002405F2" w:rsidP="002405F2">
            <w:pPr>
              <w:pStyle w:val="TableParagraph"/>
              <w:ind w:left="142"/>
              <w:rPr>
                <w:sz w:val="18"/>
              </w:rPr>
            </w:pPr>
            <w:r w:rsidRPr="003C5ABC">
              <w:rPr>
                <w:sz w:val="18"/>
              </w:rPr>
              <w:t>4,21</w:t>
            </w:r>
          </w:p>
        </w:tc>
      </w:tr>
      <w:tr w:rsidR="002405F2" w:rsidRPr="003C5ABC" w14:paraId="7609B8EC" w14:textId="77777777" w:rsidTr="002405F2">
        <w:trPr>
          <w:gridAfter w:val="1"/>
          <w:wAfter w:w="6" w:type="dxa"/>
          <w:trHeight w:val="474"/>
        </w:trPr>
        <w:tc>
          <w:tcPr>
            <w:tcW w:w="4951" w:type="dxa"/>
          </w:tcPr>
          <w:p w14:paraId="19B4B5D6" w14:textId="77777777" w:rsidR="002405F2" w:rsidRPr="003C5ABC" w:rsidRDefault="002405F2" w:rsidP="002405F2">
            <w:pPr>
              <w:pStyle w:val="TableParagraph"/>
              <w:spacing w:line="202" w:lineRule="exact"/>
              <w:ind w:left="142"/>
              <w:jc w:val="left"/>
              <w:rPr>
                <w:sz w:val="18"/>
              </w:rPr>
            </w:pPr>
            <w:r w:rsidRPr="003C5ABC">
              <w:rPr>
                <w:sz w:val="18"/>
              </w:rPr>
              <w:t>Максимум подпитки тепловой сети в эксплуатационном режиме</w:t>
            </w:r>
          </w:p>
        </w:tc>
        <w:tc>
          <w:tcPr>
            <w:tcW w:w="1266" w:type="dxa"/>
            <w:vAlign w:val="center"/>
          </w:tcPr>
          <w:p w14:paraId="44B09F18" w14:textId="77777777" w:rsidR="002405F2" w:rsidRPr="003C5ABC" w:rsidRDefault="002405F2" w:rsidP="002405F2">
            <w:pPr>
              <w:pStyle w:val="TableParagraph"/>
              <w:spacing w:before="112"/>
              <w:ind w:left="142"/>
              <w:rPr>
                <w:sz w:val="18"/>
              </w:rPr>
            </w:pPr>
            <w:r w:rsidRPr="003C5ABC">
              <w:rPr>
                <w:sz w:val="18"/>
              </w:rPr>
              <w:t>м³/ч</w:t>
            </w:r>
          </w:p>
        </w:tc>
        <w:tc>
          <w:tcPr>
            <w:tcW w:w="1039" w:type="dxa"/>
            <w:vAlign w:val="center"/>
          </w:tcPr>
          <w:p w14:paraId="46D43914" w14:textId="77777777" w:rsidR="002405F2" w:rsidRPr="003C5ABC" w:rsidRDefault="002405F2" w:rsidP="002405F2">
            <w:pPr>
              <w:pStyle w:val="TableParagraph"/>
              <w:spacing w:before="112"/>
              <w:ind w:left="142"/>
              <w:rPr>
                <w:sz w:val="18"/>
              </w:rPr>
            </w:pPr>
            <w:r w:rsidRPr="003C5ABC">
              <w:rPr>
                <w:sz w:val="18"/>
              </w:rPr>
              <w:t>10,56</w:t>
            </w:r>
          </w:p>
        </w:tc>
        <w:tc>
          <w:tcPr>
            <w:tcW w:w="993" w:type="dxa"/>
            <w:vAlign w:val="center"/>
          </w:tcPr>
          <w:p w14:paraId="569E9A8B" w14:textId="77777777" w:rsidR="002405F2" w:rsidRPr="003C5ABC" w:rsidRDefault="002405F2" w:rsidP="002405F2">
            <w:pPr>
              <w:pStyle w:val="TableParagraph"/>
              <w:spacing w:before="112"/>
              <w:ind w:left="142"/>
              <w:rPr>
                <w:sz w:val="18"/>
              </w:rPr>
            </w:pPr>
            <w:r w:rsidRPr="003C5ABC">
              <w:rPr>
                <w:sz w:val="18"/>
              </w:rPr>
              <w:t>10,56</w:t>
            </w:r>
          </w:p>
        </w:tc>
        <w:tc>
          <w:tcPr>
            <w:tcW w:w="1087" w:type="dxa"/>
            <w:tcBorders>
              <w:right w:val="single" w:sz="6" w:space="0" w:color="000000"/>
            </w:tcBorders>
            <w:vAlign w:val="center"/>
          </w:tcPr>
          <w:p w14:paraId="1D9B9E04" w14:textId="77777777" w:rsidR="002405F2" w:rsidRPr="003C5ABC" w:rsidRDefault="002405F2" w:rsidP="002405F2">
            <w:pPr>
              <w:pStyle w:val="TableParagraph"/>
              <w:spacing w:before="112"/>
              <w:ind w:left="142"/>
              <w:rPr>
                <w:sz w:val="18"/>
              </w:rPr>
            </w:pPr>
            <w:r w:rsidRPr="003C5ABC">
              <w:rPr>
                <w:sz w:val="18"/>
              </w:rPr>
              <w:t>10,56</w:t>
            </w:r>
          </w:p>
        </w:tc>
      </w:tr>
      <w:tr w:rsidR="002405F2" w:rsidRPr="003C5ABC" w14:paraId="284993D5" w14:textId="77777777" w:rsidTr="002405F2">
        <w:trPr>
          <w:gridAfter w:val="1"/>
          <w:wAfter w:w="6" w:type="dxa"/>
          <w:trHeight w:val="477"/>
        </w:trPr>
        <w:tc>
          <w:tcPr>
            <w:tcW w:w="4951" w:type="dxa"/>
          </w:tcPr>
          <w:p w14:paraId="6E081BC9" w14:textId="77777777" w:rsidR="002405F2" w:rsidRPr="003C5ABC" w:rsidRDefault="002405F2" w:rsidP="002405F2">
            <w:pPr>
              <w:pStyle w:val="TableParagraph"/>
              <w:spacing w:line="202" w:lineRule="exact"/>
              <w:ind w:left="142"/>
              <w:jc w:val="left"/>
              <w:rPr>
                <w:sz w:val="18"/>
              </w:rPr>
            </w:pPr>
            <w:r w:rsidRPr="003C5ABC">
              <w:rPr>
                <w:sz w:val="18"/>
              </w:rPr>
              <w:t>Максимальная подпитка тепловой сети в период</w:t>
            </w:r>
          </w:p>
          <w:p w14:paraId="481ED725" w14:textId="77777777" w:rsidR="002405F2" w:rsidRPr="003C5ABC" w:rsidRDefault="002405F2" w:rsidP="002405F2">
            <w:pPr>
              <w:pStyle w:val="TableParagraph"/>
              <w:spacing w:before="33"/>
              <w:ind w:left="142"/>
              <w:jc w:val="left"/>
              <w:rPr>
                <w:sz w:val="18"/>
              </w:rPr>
            </w:pPr>
            <w:r w:rsidRPr="003C5ABC">
              <w:rPr>
                <w:sz w:val="18"/>
              </w:rPr>
              <w:t>повреждения участка</w:t>
            </w:r>
          </w:p>
        </w:tc>
        <w:tc>
          <w:tcPr>
            <w:tcW w:w="1266" w:type="dxa"/>
            <w:vAlign w:val="center"/>
          </w:tcPr>
          <w:p w14:paraId="62307A49"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78D0262C" w14:textId="77777777" w:rsidR="002405F2" w:rsidRPr="003C5ABC" w:rsidRDefault="002405F2" w:rsidP="002405F2">
            <w:pPr>
              <w:pStyle w:val="TableParagraph"/>
              <w:spacing w:before="115"/>
              <w:ind w:left="142"/>
              <w:rPr>
                <w:sz w:val="18"/>
              </w:rPr>
            </w:pPr>
            <w:r w:rsidRPr="003C5ABC">
              <w:rPr>
                <w:sz w:val="18"/>
              </w:rPr>
              <w:t>34,95</w:t>
            </w:r>
          </w:p>
        </w:tc>
        <w:tc>
          <w:tcPr>
            <w:tcW w:w="993" w:type="dxa"/>
            <w:vAlign w:val="center"/>
          </w:tcPr>
          <w:p w14:paraId="64555626" w14:textId="77777777" w:rsidR="002405F2" w:rsidRPr="003C5ABC" w:rsidRDefault="002405F2" w:rsidP="002405F2">
            <w:pPr>
              <w:pStyle w:val="TableParagraph"/>
              <w:spacing w:before="115"/>
              <w:ind w:left="142"/>
              <w:rPr>
                <w:sz w:val="18"/>
              </w:rPr>
            </w:pPr>
            <w:r w:rsidRPr="003C5ABC">
              <w:rPr>
                <w:sz w:val="18"/>
              </w:rPr>
              <w:t>34,95</w:t>
            </w:r>
          </w:p>
        </w:tc>
        <w:tc>
          <w:tcPr>
            <w:tcW w:w="1087" w:type="dxa"/>
            <w:tcBorders>
              <w:right w:val="single" w:sz="6" w:space="0" w:color="000000"/>
            </w:tcBorders>
            <w:vAlign w:val="center"/>
          </w:tcPr>
          <w:p w14:paraId="38D6ECDC" w14:textId="77777777" w:rsidR="002405F2" w:rsidRPr="003C5ABC" w:rsidRDefault="002405F2" w:rsidP="002405F2">
            <w:pPr>
              <w:pStyle w:val="TableParagraph"/>
              <w:spacing w:before="115"/>
              <w:ind w:left="142"/>
              <w:rPr>
                <w:sz w:val="18"/>
              </w:rPr>
            </w:pPr>
            <w:r w:rsidRPr="003C5ABC">
              <w:rPr>
                <w:sz w:val="18"/>
              </w:rPr>
              <w:t>34,95</w:t>
            </w:r>
          </w:p>
        </w:tc>
      </w:tr>
      <w:tr w:rsidR="002405F2" w:rsidRPr="003C5ABC" w14:paraId="5A101CCC" w14:textId="77777777" w:rsidTr="002405F2">
        <w:trPr>
          <w:gridAfter w:val="1"/>
          <w:wAfter w:w="6" w:type="dxa"/>
          <w:trHeight w:val="475"/>
        </w:trPr>
        <w:tc>
          <w:tcPr>
            <w:tcW w:w="4951" w:type="dxa"/>
          </w:tcPr>
          <w:p w14:paraId="29B9190A" w14:textId="77777777" w:rsidR="002405F2" w:rsidRPr="003C5ABC" w:rsidRDefault="002405F2" w:rsidP="002405F2">
            <w:pPr>
              <w:pStyle w:val="TableParagraph"/>
              <w:spacing w:line="202" w:lineRule="exact"/>
              <w:ind w:left="142"/>
              <w:jc w:val="left"/>
              <w:rPr>
                <w:sz w:val="18"/>
              </w:rPr>
            </w:pPr>
            <w:r w:rsidRPr="003C5ABC">
              <w:rPr>
                <w:sz w:val="18"/>
              </w:rPr>
              <w:t>Требуемая производительность водоподготовительной установки</w:t>
            </w:r>
          </w:p>
        </w:tc>
        <w:tc>
          <w:tcPr>
            <w:tcW w:w="1266" w:type="dxa"/>
            <w:vAlign w:val="center"/>
          </w:tcPr>
          <w:p w14:paraId="3D025320" w14:textId="77777777" w:rsidR="002405F2" w:rsidRPr="003C5ABC" w:rsidRDefault="002405F2" w:rsidP="002405F2">
            <w:pPr>
              <w:pStyle w:val="TableParagraph"/>
              <w:spacing w:before="115"/>
              <w:ind w:left="142"/>
              <w:rPr>
                <w:sz w:val="18"/>
              </w:rPr>
            </w:pPr>
            <w:r w:rsidRPr="003C5ABC">
              <w:rPr>
                <w:sz w:val="18"/>
              </w:rPr>
              <w:t>м³/ч</w:t>
            </w:r>
          </w:p>
        </w:tc>
        <w:tc>
          <w:tcPr>
            <w:tcW w:w="1039" w:type="dxa"/>
            <w:vAlign w:val="center"/>
          </w:tcPr>
          <w:p w14:paraId="1D3BB8D6" w14:textId="77777777" w:rsidR="002405F2" w:rsidRPr="003C5ABC" w:rsidRDefault="002405F2" w:rsidP="002405F2">
            <w:pPr>
              <w:pStyle w:val="TableParagraph"/>
              <w:spacing w:before="115"/>
              <w:ind w:left="142"/>
              <w:rPr>
                <w:sz w:val="18"/>
              </w:rPr>
            </w:pPr>
            <w:r w:rsidRPr="003C5ABC">
              <w:rPr>
                <w:sz w:val="18"/>
              </w:rPr>
              <w:t>6,5</w:t>
            </w:r>
          </w:p>
        </w:tc>
        <w:tc>
          <w:tcPr>
            <w:tcW w:w="993" w:type="dxa"/>
            <w:vAlign w:val="center"/>
          </w:tcPr>
          <w:p w14:paraId="172EA4CA" w14:textId="77777777" w:rsidR="002405F2" w:rsidRPr="003C5ABC" w:rsidRDefault="002405F2" w:rsidP="002405F2">
            <w:pPr>
              <w:pStyle w:val="TableParagraph"/>
              <w:spacing w:before="115"/>
              <w:ind w:left="142"/>
              <w:rPr>
                <w:sz w:val="18"/>
              </w:rPr>
            </w:pPr>
            <w:r w:rsidRPr="003C5ABC">
              <w:rPr>
                <w:sz w:val="18"/>
              </w:rPr>
              <w:t>6,5</w:t>
            </w:r>
          </w:p>
        </w:tc>
        <w:tc>
          <w:tcPr>
            <w:tcW w:w="1087" w:type="dxa"/>
            <w:tcBorders>
              <w:right w:val="single" w:sz="6" w:space="0" w:color="000000"/>
            </w:tcBorders>
            <w:vAlign w:val="center"/>
          </w:tcPr>
          <w:p w14:paraId="737491F3" w14:textId="77777777" w:rsidR="002405F2" w:rsidRPr="003C5ABC" w:rsidRDefault="002405F2" w:rsidP="002405F2">
            <w:pPr>
              <w:pStyle w:val="TableParagraph"/>
              <w:spacing w:before="115"/>
              <w:ind w:left="142"/>
              <w:rPr>
                <w:sz w:val="18"/>
              </w:rPr>
            </w:pPr>
            <w:r w:rsidRPr="003C5ABC">
              <w:rPr>
                <w:sz w:val="18"/>
              </w:rPr>
              <w:t>6,5</w:t>
            </w:r>
          </w:p>
        </w:tc>
      </w:tr>
      <w:tr w:rsidR="002405F2" w:rsidRPr="003C5ABC" w14:paraId="63347DED" w14:textId="77777777" w:rsidTr="002405F2">
        <w:trPr>
          <w:gridAfter w:val="1"/>
          <w:wAfter w:w="6" w:type="dxa"/>
          <w:trHeight w:val="239"/>
        </w:trPr>
        <w:tc>
          <w:tcPr>
            <w:tcW w:w="4951" w:type="dxa"/>
          </w:tcPr>
          <w:p w14:paraId="372DB253" w14:textId="77777777" w:rsidR="002405F2" w:rsidRPr="003C5ABC" w:rsidRDefault="002405F2" w:rsidP="002405F2">
            <w:pPr>
              <w:pStyle w:val="TableParagraph"/>
              <w:spacing w:line="202" w:lineRule="exact"/>
              <w:ind w:left="142"/>
              <w:jc w:val="left"/>
              <w:rPr>
                <w:sz w:val="18"/>
              </w:rPr>
            </w:pPr>
            <w:r w:rsidRPr="003C5ABC">
              <w:rPr>
                <w:sz w:val="18"/>
              </w:rPr>
              <w:t>Требуемая емкость баков аккумуляторов</w:t>
            </w:r>
          </w:p>
        </w:tc>
        <w:tc>
          <w:tcPr>
            <w:tcW w:w="1266" w:type="dxa"/>
            <w:vAlign w:val="center"/>
          </w:tcPr>
          <w:p w14:paraId="6F1EE96D" w14:textId="77777777" w:rsidR="002405F2" w:rsidRPr="003C5ABC" w:rsidRDefault="002405F2" w:rsidP="002405F2">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0FEDDB2F" w14:textId="77777777" w:rsidR="002405F2" w:rsidRPr="003C5ABC" w:rsidRDefault="002405F2" w:rsidP="002405F2">
            <w:pPr>
              <w:pStyle w:val="TableParagraph"/>
              <w:spacing w:line="202" w:lineRule="exact"/>
              <w:ind w:left="142"/>
              <w:rPr>
                <w:sz w:val="18"/>
              </w:rPr>
            </w:pPr>
            <w:r w:rsidRPr="003C5ABC">
              <w:rPr>
                <w:sz w:val="18"/>
              </w:rPr>
              <w:t>42,1</w:t>
            </w:r>
          </w:p>
        </w:tc>
        <w:tc>
          <w:tcPr>
            <w:tcW w:w="993" w:type="dxa"/>
            <w:vAlign w:val="center"/>
          </w:tcPr>
          <w:p w14:paraId="32FE52CC" w14:textId="77777777" w:rsidR="002405F2" w:rsidRPr="003C5ABC" w:rsidRDefault="002405F2" w:rsidP="002405F2">
            <w:pPr>
              <w:pStyle w:val="TableParagraph"/>
              <w:spacing w:line="202" w:lineRule="exact"/>
              <w:ind w:left="142"/>
              <w:rPr>
                <w:sz w:val="18"/>
              </w:rPr>
            </w:pPr>
            <w:r w:rsidRPr="003C5ABC">
              <w:rPr>
                <w:sz w:val="18"/>
              </w:rPr>
              <w:t>42,1</w:t>
            </w:r>
          </w:p>
        </w:tc>
        <w:tc>
          <w:tcPr>
            <w:tcW w:w="1087" w:type="dxa"/>
            <w:tcBorders>
              <w:right w:val="single" w:sz="6" w:space="0" w:color="000000"/>
            </w:tcBorders>
            <w:vAlign w:val="center"/>
          </w:tcPr>
          <w:p w14:paraId="61BB22D7" w14:textId="77777777" w:rsidR="002405F2" w:rsidRPr="003C5ABC" w:rsidRDefault="002405F2" w:rsidP="002405F2">
            <w:pPr>
              <w:pStyle w:val="TableParagraph"/>
              <w:spacing w:line="202" w:lineRule="exact"/>
              <w:ind w:left="142"/>
              <w:rPr>
                <w:sz w:val="18"/>
              </w:rPr>
            </w:pPr>
            <w:r w:rsidRPr="003C5ABC">
              <w:rPr>
                <w:sz w:val="18"/>
              </w:rPr>
              <w:t>42,1</w:t>
            </w:r>
          </w:p>
        </w:tc>
      </w:tr>
      <w:tr w:rsidR="002405F2" w:rsidRPr="003C5ABC" w14:paraId="4720A827" w14:textId="77777777" w:rsidTr="002405F2">
        <w:trPr>
          <w:gridAfter w:val="1"/>
          <w:wAfter w:w="6" w:type="dxa"/>
          <w:trHeight w:val="474"/>
        </w:trPr>
        <w:tc>
          <w:tcPr>
            <w:tcW w:w="4951" w:type="dxa"/>
          </w:tcPr>
          <w:p w14:paraId="6FCFD58C" w14:textId="77777777" w:rsidR="002405F2" w:rsidRPr="003C5ABC" w:rsidRDefault="002405F2" w:rsidP="002405F2">
            <w:pPr>
              <w:pStyle w:val="TableParagraph"/>
              <w:spacing w:line="202" w:lineRule="exact"/>
              <w:ind w:left="142"/>
              <w:jc w:val="left"/>
              <w:rPr>
                <w:sz w:val="18"/>
              </w:rPr>
            </w:pPr>
            <w:r w:rsidRPr="003C5ABC">
              <w:rPr>
                <w:sz w:val="18"/>
              </w:rPr>
              <w:t>Производительность водоподготовительной установки</w:t>
            </w:r>
          </w:p>
        </w:tc>
        <w:tc>
          <w:tcPr>
            <w:tcW w:w="1266" w:type="dxa"/>
            <w:vAlign w:val="center"/>
          </w:tcPr>
          <w:p w14:paraId="13403DA5" w14:textId="77777777" w:rsidR="002405F2" w:rsidRPr="003C5ABC" w:rsidRDefault="002405F2" w:rsidP="002405F2">
            <w:pPr>
              <w:pStyle w:val="TableParagraph"/>
              <w:spacing w:before="112"/>
              <w:ind w:left="142"/>
              <w:rPr>
                <w:sz w:val="18"/>
              </w:rPr>
            </w:pPr>
            <w:r w:rsidRPr="003C5ABC">
              <w:rPr>
                <w:sz w:val="18"/>
              </w:rPr>
              <w:t>м³/ч</w:t>
            </w:r>
          </w:p>
        </w:tc>
        <w:tc>
          <w:tcPr>
            <w:tcW w:w="1039" w:type="dxa"/>
            <w:vAlign w:val="center"/>
          </w:tcPr>
          <w:p w14:paraId="22899811" w14:textId="77777777" w:rsidR="002405F2" w:rsidRPr="003C5ABC" w:rsidRDefault="002405F2" w:rsidP="002405F2">
            <w:pPr>
              <w:pStyle w:val="TableParagraph"/>
              <w:spacing w:before="112"/>
              <w:ind w:left="142"/>
              <w:rPr>
                <w:sz w:val="18"/>
              </w:rPr>
            </w:pPr>
            <w:r w:rsidRPr="003C5ABC">
              <w:rPr>
                <w:sz w:val="18"/>
              </w:rPr>
              <w:t>8,0</w:t>
            </w:r>
          </w:p>
        </w:tc>
        <w:tc>
          <w:tcPr>
            <w:tcW w:w="993" w:type="dxa"/>
            <w:vAlign w:val="center"/>
          </w:tcPr>
          <w:p w14:paraId="139B95B3" w14:textId="77777777" w:rsidR="002405F2" w:rsidRPr="003C5ABC" w:rsidRDefault="002405F2" w:rsidP="002405F2">
            <w:pPr>
              <w:pStyle w:val="TableParagraph"/>
              <w:spacing w:before="112"/>
              <w:ind w:left="142"/>
              <w:rPr>
                <w:sz w:val="18"/>
              </w:rPr>
            </w:pPr>
            <w:r w:rsidRPr="003C5ABC">
              <w:rPr>
                <w:sz w:val="18"/>
              </w:rPr>
              <w:t>8,0</w:t>
            </w:r>
          </w:p>
        </w:tc>
        <w:tc>
          <w:tcPr>
            <w:tcW w:w="1087" w:type="dxa"/>
            <w:tcBorders>
              <w:right w:val="single" w:sz="6" w:space="0" w:color="000000"/>
            </w:tcBorders>
            <w:vAlign w:val="center"/>
          </w:tcPr>
          <w:p w14:paraId="52CABF7B" w14:textId="77777777" w:rsidR="002405F2" w:rsidRPr="003C5ABC" w:rsidRDefault="002405F2" w:rsidP="002405F2">
            <w:pPr>
              <w:pStyle w:val="TableParagraph"/>
              <w:spacing w:before="112"/>
              <w:ind w:left="142"/>
              <w:rPr>
                <w:sz w:val="18"/>
              </w:rPr>
            </w:pPr>
            <w:r w:rsidRPr="003C5ABC">
              <w:rPr>
                <w:sz w:val="18"/>
              </w:rPr>
              <w:t>8,0</w:t>
            </w:r>
          </w:p>
        </w:tc>
      </w:tr>
      <w:tr w:rsidR="002405F2" w:rsidRPr="003C5ABC" w14:paraId="6ECB59AD" w14:textId="77777777" w:rsidTr="002405F2">
        <w:trPr>
          <w:gridAfter w:val="1"/>
          <w:wAfter w:w="6" w:type="dxa"/>
          <w:trHeight w:val="239"/>
        </w:trPr>
        <w:tc>
          <w:tcPr>
            <w:tcW w:w="4951" w:type="dxa"/>
          </w:tcPr>
          <w:p w14:paraId="4ADFAB2C" w14:textId="77777777" w:rsidR="002405F2" w:rsidRPr="003C5ABC" w:rsidRDefault="002405F2" w:rsidP="002405F2">
            <w:pPr>
              <w:pStyle w:val="TableParagraph"/>
              <w:spacing w:line="202" w:lineRule="exact"/>
              <w:ind w:left="142"/>
              <w:jc w:val="left"/>
              <w:rPr>
                <w:sz w:val="18"/>
              </w:rPr>
            </w:pPr>
            <w:r w:rsidRPr="003C5ABC">
              <w:rPr>
                <w:sz w:val="18"/>
              </w:rPr>
              <w:t>Количество баков-аккумуляторов теплоносителя</w:t>
            </w:r>
          </w:p>
        </w:tc>
        <w:tc>
          <w:tcPr>
            <w:tcW w:w="1266" w:type="dxa"/>
            <w:vAlign w:val="center"/>
          </w:tcPr>
          <w:p w14:paraId="01B68A02" w14:textId="77777777" w:rsidR="002405F2" w:rsidRPr="003C5ABC" w:rsidRDefault="002405F2" w:rsidP="002405F2">
            <w:pPr>
              <w:pStyle w:val="TableParagraph"/>
              <w:spacing w:line="202" w:lineRule="exact"/>
              <w:ind w:left="142"/>
              <w:rPr>
                <w:sz w:val="18"/>
              </w:rPr>
            </w:pPr>
            <w:r w:rsidRPr="003C5ABC">
              <w:rPr>
                <w:sz w:val="18"/>
              </w:rPr>
              <w:t>шт.</w:t>
            </w:r>
          </w:p>
        </w:tc>
        <w:tc>
          <w:tcPr>
            <w:tcW w:w="1039" w:type="dxa"/>
            <w:vAlign w:val="center"/>
          </w:tcPr>
          <w:p w14:paraId="52D92C18" w14:textId="77777777" w:rsidR="002405F2" w:rsidRPr="003C5ABC" w:rsidRDefault="002405F2" w:rsidP="002405F2">
            <w:pPr>
              <w:pStyle w:val="TableParagraph"/>
              <w:spacing w:line="202" w:lineRule="exact"/>
              <w:ind w:left="142"/>
              <w:rPr>
                <w:sz w:val="18"/>
              </w:rPr>
            </w:pPr>
            <w:r w:rsidRPr="003C5ABC">
              <w:rPr>
                <w:sz w:val="18"/>
              </w:rPr>
              <w:t>2</w:t>
            </w:r>
          </w:p>
        </w:tc>
        <w:tc>
          <w:tcPr>
            <w:tcW w:w="993" w:type="dxa"/>
            <w:vAlign w:val="center"/>
          </w:tcPr>
          <w:p w14:paraId="707D657E" w14:textId="77777777" w:rsidR="002405F2" w:rsidRPr="003C5ABC" w:rsidRDefault="002405F2" w:rsidP="002405F2">
            <w:pPr>
              <w:pStyle w:val="TableParagraph"/>
              <w:spacing w:line="202" w:lineRule="exact"/>
              <w:ind w:left="142"/>
              <w:rPr>
                <w:sz w:val="18"/>
              </w:rPr>
            </w:pPr>
            <w:r w:rsidRPr="003C5ABC">
              <w:rPr>
                <w:sz w:val="18"/>
              </w:rPr>
              <w:t>2</w:t>
            </w:r>
          </w:p>
        </w:tc>
        <w:tc>
          <w:tcPr>
            <w:tcW w:w="1087" w:type="dxa"/>
            <w:tcBorders>
              <w:right w:val="single" w:sz="6" w:space="0" w:color="000000"/>
            </w:tcBorders>
            <w:vAlign w:val="center"/>
          </w:tcPr>
          <w:p w14:paraId="15AB7C46" w14:textId="77777777" w:rsidR="002405F2" w:rsidRPr="003C5ABC" w:rsidRDefault="002405F2" w:rsidP="002405F2">
            <w:pPr>
              <w:pStyle w:val="TableParagraph"/>
              <w:spacing w:line="202" w:lineRule="exact"/>
              <w:ind w:left="142"/>
              <w:rPr>
                <w:sz w:val="18"/>
              </w:rPr>
            </w:pPr>
            <w:r w:rsidRPr="003C5ABC">
              <w:rPr>
                <w:sz w:val="18"/>
              </w:rPr>
              <w:t>2</w:t>
            </w:r>
          </w:p>
        </w:tc>
      </w:tr>
      <w:tr w:rsidR="002405F2" w:rsidRPr="003C5ABC" w14:paraId="501264F3" w14:textId="77777777" w:rsidTr="002405F2">
        <w:trPr>
          <w:gridAfter w:val="1"/>
          <w:wAfter w:w="6" w:type="dxa"/>
          <w:trHeight w:val="237"/>
        </w:trPr>
        <w:tc>
          <w:tcPr>
            <w:tcW w:w="4951" w:type="dxa"/>
          </w:tcPr>
          <w:p w14:paraId="0A3C304C" w14:textId="77777777" w:rsidR="002405F2" w:rsidRPr="003C5ABC" w:rsidRDefault="002405F2" w:rsidP="002405F2">
            <w:pPr>
              <w:pStyle w:val="TableParagraph"/>
              <w:spacing w:line="202" w:lineRule="exact"/>
              <w:ind w:left="142"/>
              <w:jc w:val="left"/>
              <w:rPr>
                <w:sz w:val="18"/>
              </w:rPr>
            </w:pPr>
            <w:r w:rsidRPr="003C5ABC">
              <w:rPr>
                <w:sz w:val="18"/>
              </w:rPr>
              <w:t>Суммарная емкость баков аккумуляторов</w:t>
            </w:r>
          </w:p>
        </w:tc>
        <w:tc>
          <w:tcPr>
            <w:tcW w:w="1266" w:type="dxa"/>
            <w:vAlign w:val="center"/>
          </w:tcPr>
          <w:p w14:paraId="42157D32" w14:textId="77777777" w:rsidR="002405F2" w:rsidRPr="003C5ABC" w:rsidRDefault="002405F2" w:rsidP="002405F2">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4D70B9BC" w14:textId="77777777" w:rsidR="002405F2" w:rsidRPr="003C5ABC" w:rsidRDefault="002405F2" w:rsidP="002405F2">
            <w:pPr>
              <w:pStyle w:val="TableParagraph"/>
              <w:spacing w:line="202" w:lineRule="exact"/>
              <w:ind w:left="142"/>
              <w:rPr>
                <w:sz w:val="18"/>
              </w:rPr>
            </w:pPr>
            <w:r w:rsidRPr="003C5ABC">
              <w:rPr>
                <w:sz w:val="18"/>
              </w:rPr>
              <w:t>42</w:t>
            </w:r>
          </w:p>
        </w:tc>
        <w:tc>
          <w:tcPr>
            <w:tcW w:w="993" w:type="dxa"/>
            <w:vAlign w:val="center"/>
          </w:tcPr>
          <w:p w14:paraId="78924194" w14:textId="77777777" w:rsidR="002405F2" w:rsidRPr="003C5ABC" w:rsidRDefault="002405F2" w:rsidP="002405F2">
            <w:pPr>
              <w:pStyle w:val="TableParagraph"/>
              <w:spacing w:line="202" w:lineRule="exact"/>
              <w:ind w:left="142"/>
              <w:rPr>
                <w:sz w:val="18"/>
              </w:rPr>
            </w:pPr>
            <w:r w:rsidRPr="003C5ABC">
              <w:rPr>
                <w:sz w:val="18"/>
              </w:rPr>
              <w:t>42</w:t>
            </w:r>
          </w:p>
        </w:tc>
        <w:tc>
          <w:tcPr>
            <w:tcW w:w="1087" w:type="dxa"/>
            <w:tcBorders>
              <w:right w:val="single" w:sz="6" w:space="0" w:color="000000"/>
            </w:tcBorders>
            <w:vAlign w:val="center"/>
          </w:tcPr>
          <w:p w14:paraId="1DEAB444" w14:textId="77777777" w:rsidR="002405F2" w:rsidRPr="003C5ABC" w:rsidRDefault="002405F2" w:rsidP="002405F2">
            <w:pPr>
              <w:pStyle w:val="TableParagraph"/>
              <w:spacing w:line="202" w:lineRule="exact"/>
              <w:ind w:left="142"/>
              <w:rPr>
                <w:sz w:val="18"/>
              </w:rPr>
            </w:pPr>
            <w:r w:rsidRPr="003C5ABC">
              <w:rPr>
                <w:sz w:val="18"/>
              </w:rPr>
              <w:t>42</w:t>
            </w:r>
          </w:p>
        </w:tc>
      </w:tr>
      <w:tr w:rsidR="002405F2" w:rsidRPr="003C5ABC" w14:paraId="22940041" w14:textId="77777777" w:rsidTr="002405F2">
        <w:trPr>
          <w:gridAfter w:val="1"/>
          <w:wAfter w:w="6" w:type="dxa"/>
          <w:trHeight w:val="237"/>
        </w:trPr>
        <w:tc>
          <w:tcPr>
            <w:tcW w:w="4951" w:type="dxa"/>
          </w:tcPr>
          <w:p w14:paraId="6CB7ACB8" w14:textId="77777777" w:rsidR="002405F2" w:rsidRPr="003C5ABC" w:rsidRDefault="002405F2" w:rsidP="002405F2">
            <w:pPr>
              <w:pStyle w:val="TableParagraph"/>
              <w:spacing w:line="202" w:lineRule="exact"/>
              <w:ind w:left="142"/>
              <w:jc w:val="left"/>
              <w:rPr>
                <w:sz w:val="18"/>
              </w:rPr>
            </w:pPr>
            <w:r w:rsidRPr="003C5ABC">
              <w:rPr>
                <w:sz w:val="18"/>
              </w:rPr>
              <w:t>Резерв(+)/дефицит (-) ВПУ</w:t>
            </w:r>
          </w:p>
        </w:tc>
        <w:tc>
          <w:tcPr>
            <w:tcW w:w="1266" w:type="dxa"/>
            <w:vAlign w:val="center"/>
          </w:tcPr>
          <w:p w14:paraId="5D6A0501" w14:textId="77777777" w:rsidR="002405F2" w:rsidRPr="003C5ABC" w:rsidRDefault="002405F2" w:rsidP="002405F2">
            <w:pPr>
              <w:pStyle w:val="TableParagraph"/>
              <w:spacing w:line="202" w:lineRule="exact"/>
              <w:ind w:left="142"/>
              <w:rPr>
                <w:sz w:val="18"/>
              </w:rPr>
            </w:pPr>
            <w:r w:rsidRPr="003C5ABC">
              <w:rPr>
                <w:sz w:val="18"/>
              </w:rPr>
              <w:t>м³/ч</w:t>
            </w:r>
          </w:p>
        </w:tc>
        <w:tc>
          <w:tcPr>
            <w:tcW w:w="1039" w:type="dxa"/>
            <w:vAlign w:val="center"/>
          </w:tcPr>
          <w:p w14:paraId="474EE270" w14:textId="77777777" w:rsidR="002405F2" w:rsidRPr="003C5ABC" w:rsidRDefault="002405F2" w:rsidP="002405F2">
            <w:pPr>
              <w:pStyle w:val="TableParagraph"/>
              <w:spacing w:line="202" w:lineRule="exact"/>
              <w:ind w:left="142"/>
              <w:rPr>
                <w:sz w:val="18"/>
              </w:rPr>
            </w:pPr>
            <w:r w:rsidRPr="003C5ABC">
              <w:rPr>
                <w:sz w:val="18"/>
              </w:rPr>
              <w:t>3,33</w:t>
            </w:r>
          </w:p>
        </w:tc>
        <w:tc>
          <w:tcPr>
            <w:tcW w:w="993" w:type="dxa"/>
            <w:vAlign w:val="center"/>
          </w:tcPr>
          <w:p w14:paraId="3851ABD1" w14:textId="77777777" w:rsidR="002405F2" w:rsidRPr="003C5ABC" w:rsidRDefault="002405F2" w:rsidP="002405F2">
            <w:pPr>
              <w:pStyle w:val="TableParagraph"/>
              <w:spacing w:line="202" w:lineRule="exact"/>
              <w:ind w:left="142"/>
              <w:rPr>
                <w:sz w:val="18"/>
              </w:rPr>
            </w:pPr>
            <w:r w:rsidRPr="003C5ABC">
              <w:rPr>
                <w:sz w:val="18"/>
              </w:rPr>
              <w:t>3,33</w:t>
            </w:r>
          </w:p>
        </w:tc>
        <w:tc>
          <w:tcPr>
            <w:tcW w:w="1087" w:type="dxa"/>
            <w:tcBorders>
              <w:right w:val="single" w:sz="6" w:space="0" w:color="000000"/>
            </w:tcBorders>
            <w:vAlign w:val="center"/>
          </w:tcPr>
          <w:p w14:paraId="3039558E" w14:textId="77777777" w:rsidR="002405F2" w:rsidRPr="003C5ABC" w:rsidRDefault="002405F2" w:rsidP="002405F2">
            <w:pPr>
              <w:pStyle w:val="TableParagraph"/>
              <w:spacing w:line="202" w:lineRule="exact"/>
              <w:ind w:left="142"/>
              <w:rPr>
                <w:sz w:val="18"/>
              </w:rPr>
            </w:pPr>
            <w:r w:rsidRPr="003C5ABC">
              <w:rPr>
                <w:sz w:val="18"/>
              </w:rPr>
              <w:t>3,33</w:t>
            </w:r>
          </w:p>
        </w:tc>
      </w:tr>
      <w:tr w:rsidR="002405F2" w:rsidRPr="003C5ABC" w14:paraId="7B871068" w14:textId="77777777" w:rsidTr="002405F2">
        <w:trPr>
          <w:gridAfter w:val="1"/>
          <w:wAfter w:w="6" w:type="dxa"/>
          <w:trHeight w:val="239"/>
        </w:trPr>
        <w:tc>
          <w:tcPr>
            <w:tcW w:w="4951" w:type="dxa"/>
          </w:tcPr>
          <w:p w14:paraId="22DA8506" w14:textId="77777777" w:rsidR="002405F2" w:rsidRPr="003C5ABC" w:rsidRDefault="002405F2" w:rsidP="002405F2">
            <w:pPr>
              <w:pStyle w:val="TableParagraph"/>
              <w:spacing w:line="202" w:lineRule="exact"/>
              <w:ind w:left="142"/>
              <w:jc w:val="left"/>
              <w:rPr>
                <w:sz w:val="18"/>
              </w:rPr>
            </w:pPr>
            <w:r w:rsidRPr="003C5ABC">
              <w:rPr>
                <w:sz w:val="18"/>
              </w:rPr>
              <w:t>Доля резерва</w:t>
            </w:r>
          </w:p>
        </w:tc>
        <w:tc>
          <w:tcPr>
            <w:tcW w:w="1266" w:type="dxa"/>
            <w:vAlign w:val="center"/>
          </w:tcPr>
          <w:p w14:paraId="342DEEA1" w14:textId="77777777" w:rsidR="002405F2" w:rsidRPr="003C5ABC" w:rsidRDefault="002405F2" w:rsidP="002405F2">
            <w:pPr>
              <w:pStyle w:val="TableParagraph"/>
              <w:spacing w:line="202" w:lineRule="exact"/>
              <w:ind w:left="142"/>
              <w:rPr>
                <w:sz w:val="18"/>
              </w:rPr>
            </w:pPr>
            <w:r w:rsidRPr="003C5ABC">
              <w:rPr>
                <w:w w:val="99"/>
                <w:sz w:val="18"/>
              </w:rPr>
              <w:t>%</w:t>
            </w:r>
          </w:p>
        </w:tc>
        <w:tc>
          <w:tcPr>
            <w:tcW w:w="1039" w:type="dxa"/>
            <w:vAlign w:val="center"/>
          </w:tcPr>
          <w:p w14:paraId="612859D9" w14:textId="77777777" w:rsidR="002405F2" w:rsidRPr="003C5ABC" w:rsidRDefault="002405F2" w:rsidP="002405F2">
            <w:pPr>
              <w:pStyle w:val="TableParagraph"/>
              <w:spacing w:line="202" w:lineRule="exact"/>
              <w:ind w:left="142"/>
              <w:rPr>
                <w:sz w:val="18"/>
              </w:rPr>
            </w:pPr>
            <w:r w:rsidRPr="003C5ABC">
              <w:rPr>
                <w:sz w:val="18"/>
              </w:rPr>
              <w:t>41,6</w:t>
            </w:r>
          </w:p>
        </w:tc>
        <w:tc>
          <w:tcPr>
            <w:tcW w:w="993" w:type="dxa"/>
            <w:vAlign w:val="center"/>
          </w:tcPr>
          <w:p w14:paraId="640BBEFC" w14:textId="77777777" w:rsidR="002405F2" w:rsidRPr="003C5ABC" w:rsidRDefault="002405F2" w:rsidP="002405F2">
            <w:pPr>
              <w:pStyle w:val="TableParagraph"/>
              <w:spacing w:line="202" w:lineRule="exact"/>
              <w:ind w:left="142"/>
              <w:rPr>
                <w:sz w:val="18"/>
              </w:rPr>
            </w:pPr>
            <w:r w:rsidRPr="003C5ABC">
              <w:rPr>
                <w:sz w:val="18"/>
              </w:rPr>
              <w:t>41,6</w:t>
            </w:r>
          </w:p>
        </w:tc>
        <w:tc>
          <w:tcPr>
            <w:tcW w:w="1087" w:type="dxa"/>
            <w:tcBorders>
              <w:right w:val="single" w:sz="6" w:space="0" w:color="000000"/>
            </w:tcBorders>
            <w:vAlign w:val="center"/>
          </w:tcPr>
          <w:p w14:paraId="31AAABA1" w14:textId="77777777" w:rsidR="002405F2" w:rsidRPr="003C5ABC" w:rsidRDefault="002405F2" w:rsidP="002405F2">
            <w:pPr>
              <w:pStyle w:val="TableParagraph"/>
              <w:spacing w:line="202" w:lineRule="exact"/>
              <w:ind w:left="142"/>
              <w:rPr>
                <w:sz w:val="18"/>
              </w:rPr>
            </w:pPr>
            <w:r w:rsidRPr="003C5ABC">
              <w:rPr>
                <w:sz w:val="18"/>
              </w:rPr>
              <w:t>41,6</w:t>
            </w:r>
          </w:p>
        </w:tc>
      </w:tr>
      <w:tr w:rsidR="002405F2" w:rsidRPr="003C5ABC" w14:paraId="578B3AE9" w14:textId="77777777" w:rsidTr="002405F2">
        <w:trPr>
          <w:trHeight w:val="239"/>
        </w:trPr>
        <w:tc>
          <w:tcPr>
            <w:tcW w:w="9342" w:type="dxa"/>
            <w:gridSpan w:val="6"/>
            <w:tcBorders>
              <w:right w:val="single" w:sz="6" w:space="0" w:color="000000"/>
            </w:tcBorders>
          </w:tcPr>
          <w:p w14:paraId="078D6C95" w14:textId="77777777" w:rsidR="002405F2" w:rsidRPr="003C5ABC" w:rsidRDefault="002405F2" w:rsidP="002405F2">
            <w:pPr>
              <w:pStyle w:val="TableParagraph"/>
              <w:spacing w:line="202" w:lineRule="exact"/>
              <w:ind w:left="142"/>
              <w:rPr>
                <w:sz w:val="18"/>
              </w:rPr>
            </w:pPr>
            <w:r w:rsidRPr="003C5ABC">
              <w:rPr>
                <w:b/>
                <w:sz w:val="18"/>
              </w:rPr>
              <w:t>Котельная №29</w:t>
            </w:r>
          </w:p>
        </w:tc>
      </w:tr>
      <w:tr w:rsidR="00FE486B" w:rsidRPr="003C5ABC" w14:paraId="3D7A8077" w14:textId="77777777" w:rsidTr="002405F2">
        <w:trPr>
          <w:gridAfter w:val="1"/>
          <w:wAfter w:w="6" w:type="dxa"/>
          <w:trHeight w:val="237"/>
        </w:trPr>
        <w:tc>
          <w:tcPr>
            <w:tcW w:w="4951" w:type="dxa"/>
          </w:tcPr>
          <w:p w14:paraId="135FF1FC" w14:textId="77777777" w:rsidR="00FE486B" w:rsidRPr="003C5ABC" w:rsidRDefault="00FE486B" w:rsidP="00FE486B">
            <w:pPr>
              <w:pStyle w:val="TableParagraph"/>
              <w:spacing w:line="202" w:lineRule="exact"/>
              <w:ind w:left="142"/>
              <w:jc w:val="left"/>
              <w:rPr>
                <w:sz w:val="18"/>
              </w:rPr>
            </w:pPr>
            <w:r w:rsidRPr="003C5ABC">
              <w:rPr>
                <w:sz w:val="18"/>
              </w:rPr>
              <w:t>Всего подпитка тепловой сети, в том числе:</w:t>
            </w:r>
          </w:p>
        </w:tc>
        <w:tc>
          <w:tcPr>
            <w:tcW w:w="1266" w:type="dxa"/>
            <w:vAlign w:val="center"/>
          </w:tcPr>
          <w:p w14:paraId="62D31541" w14:textId="77777777" w:rsidR="00FE486B" w:rsidRPr="003C5ABC" w:rsidRDefault="00FE486B" w:rsidP="00FE486B">
            <w:pPr>
              <w:pStyle w:val="TableParagraph"/>
              <w:spacing w:line="202" w:lineRule="exact"/>
              <w:ind w:left="142"/>
              <w:rPr>
                <w:sz w:val="18"/>
              </w:rPr>
            </w:pPr>
            <w:r w:rsidRPr="003C5ABC">
              <w:rPr>
                <w:sz w:val="18"/>
              </w:rPr>
              <w:t>м³/ч</w:t>
            </w:r>
          </w:p>
        </w:tc>
        <w:tc>
          <w:tcPr>
            <w:tcW w:w="1039" w:type="dxa"/>
            <w:vAlign w:val="center"/>
          </w:tcPr>
          <w:p w14:paraId="56E34E1B" w14:textId="77777777" w:rsidR="00FE486B" w:rsidRPr="003C5ABC" w:rsidRDefault="00FE486B" w:rsidP="00FE486B">
            <w:pPr>
              <w:pStyle w:val="TableParagraph"/>
              <w:spacing w:line="202" w:lineRule="exact"/>
              <w:ind w:left="142"/>
              <w:rPr>
                <w:sz w:val="18"/>
              </w:rPr>
            </w:pPr>
            <w:r w:rsidRPr="003C5ABC">
              <w:rPr>
                <w:sz w:val="18"/>
              </w:rPr>
              <w:t>6,46</w:t>
            </w:r>
          </w:p>
        </w:tc>
        <w:tc>
          <w:tcPr>
            <w:tcW w:w="993" w:type="dxa"/>
            <w:vAlign w:val="center"/>
          </w:tcPr>
          <w:p w14:paraId="6938466F" w14:textId="71245A18" w:rsidR="00FE486B" w:rsidRPr="003C5ABC" w:rsidRDefault="00FE486B" w:rsidP="00FE486B">
            <w:pPr>
              <w:pStyle w:val="TableParagraph"/>
              <w:spacing w:line="202" w:lineRule="exact"/>
              <w:ind w:left="142"/>
              <w:rPr>
                <w:sz w:val="18"/>
              </w:rPr>
            </w:pPr>
            <w:r w:rsidRPr="003C5ABC">
              <w:rPr>
                <w:sz w:val="18"/>
              </w:rPr>
              <w:t>6,46</w:t>
            </w:r>
          </w:p>
        </w:tc>
        <w:tc>
          <w:tcPr>
            <w:tcW w:w="1087" w:type="dxa"/>
            <w:tcBorders>
              <w:right w:val="single" w:sz="6" w:space="0" w:color="000000"/>
            </w:tcBorders>
            <w:vAlign w:val="center"/>
          </w:tcPr>
          <w:p w14:paraId="2EF30E5B" w14:textId="3482A26C" w:rsidR="00FE486B" w:rsidRPr="003C5ABC" w:rsidRDefault="00FE486B" w:rsidP="00FE486B">
            <w:pPr>
              <w:pStyle w:val="TableParagraph"/>
              <w:spacing w:line="202" w:lineRule="exact"/>
              <w:ind w:left="142"/>
              <w:rPr>
                <w:sz w:val="18"/>
              </w:rPr>
            </w:pPr>
            <w:r w:rsidRPr="003C5ABC">
              <w:rPr>
                <w:sz w:val="18"/>
              </w:rPr>
              <w:t>6,46</w:t>
            </w:r>
          </w:p>
        </w:tc>
      </w:tr>
      <w:tr w:rsidR="00FE486B" w:rsidRPr="003C5ABC" w14:paraId="17B67A95" w14:textId="77777777" w:rsidTr="002405F2">
        <w:trPr>
          <w:gridAfter w:val="1"/>
          <w:wAfter w:w="6" w:type="dxa"/>
          <w:trHeight w:val="239"/>
        </w:trPr>
        <w:tc>
          <w:tcPr>
            <w:tcW w:w="4951" w:type="dxa"/>
          </w:tcPr>
          <w:p w14:paraId="1F9F330B" w14:textId="77777777" w:rsidR="00FE486B" w:rsidRPr="003C5ABC" w:rsidRDefault="00FE486B" w:rsidP="00FE486B">
            <w:pPr>
              <w:pStyle w:val="TableParagraph"/>
              <w:spacing w:line="202" w:lineRule="exact"/>
              <w:ind w:left="142"/>
              <w:jc w:val="left"/>
              <w:rPr>
                <w:sz w:val="18"/>
              </w:rPr>
            </w:pPr>
            <w:r w:rsidRPr="003C5ABC">
              <w:rPr>
                <w:sz w:val="18"/>
              </w:rPr>
              <w:t>расчетные нормативные утечки теплоносителя</w:t>
            </w:r>
          </w:p>
        </w:tc>
        <w:tc>
          <w:tcPr>
            <w:tcW w:w="1266" w:type="dxa"/>
            <w:vAlign w:val="center"/>
          </w:tcPr>
          <w:p w14:paraId="3975F05B" w14:textId="77777777" w:rsidR="00FE486B" w:rsidRPr="003C5ABC" w:rsidRDefault="00FE486B" w:rsidP="00FE486B">
            <w:pPr>
              <w:pStyle w:val="TableParagraph"/>
              <w:spacing w:line="202" w:lineRule="exact"/>
              <w:ind w:left="142"/>
              <w:rPr>
                <w:sz w:val="18"/>
              </w:rPr>
            </w:pPr>
            <w:r w:rsidRPr="003C5ABC">
              <w:rPr>
                <w:sz w:val="18"/>
              </w:rPr>
              <w:t>м³/ч</w:t>
            </w:r>
          </w:p>
        </w:tc>
        <w:tc>
          <w:tcPr>
            <w:tcW w:w="1039" w:type="dxa"/>
            <w:vAlign w:val="center"/>
          </w:tcPr>
          <w:p w14:paraId="7C92B835" w14:textId="77777777" w:rsidR="00FE486B" w:rsidRPr="003C5ABC" w:rsidRDefault="00FE486B" w:rsidP="00FE486B">
            <w:pPr>
              <w:pStyle w:val="TableParagraph"/>
              <w:spacing w:line="202" w:lineRule="exact"/>
              <w:ind w:left="142"/>
              <w:rPr>
                <w:sz w:val="18"/>
              </w:rPr>
            </w:pPr>
            <w:r w:rsidRPr="003C5ABC">
              <w:rPr>
                <w:sz w:val="18"/>
              </w:rPr>
              <w:t>0,51</w:t>
            </w:r>
          </w:p>
        </w:tc>
        <w:tc>
          <w:tcPr>
            <w:tcW w:w="993" w:type="dxa"/>
            <w:vAlign w:val="center"/>
          </w:tcPr>
          <w:p w14:paraId="23B1D1B3" w14:textId="4C65555C" w:rsidR="00FE486B" w:rsidRPr="003C5ABC" w:rsidRDefault="00FE486B" w:rsidP="00FE486B">
            <w:pPr>
              <w:pStyle w:val="TableParagraph"/>
              <w:spacing w:line="202" w:lineRule="exact"/>
              <w:ind w:left="142"/>
              <w:rPr>
                <w:sz w:val="18"/>
              </w:rPr>
            </w:pPr>
            <w:r w:rsidRPr="003C5ABC">
              <w:rPr>
                <w:sz w:val="18"/>
              </w:rPr>
              <w:t>0,51</w:t>
            </w:r>
          </w:p>
        </w:tc>
        <w:tc>
          <w:tcPr>
            <w:tcW w:w="1087" w:type="dxa"/>
            <w:tcBorders>
              <w:right w:val="single" w:sz="6" w:space="0" w:color="000000"/>
            </w:tcBorders>
            <w:vAlign w:val="center"/>
          </w:tcPr>
          <w:p w14:paraId="77C69106" w14:textId="20B693F3" w:rsidR="00FE486B" w:rsidRPr="003C5ABC" w:rsidRDefault="00FE486B" w:rsidP="00FE486B">
            <w:pPr>
              <w:pStyle w:val="TableParagraph"/>
              <w:spacing w:line="202" w:lineRule="exact"/>
              <w:ind w:left="142"/>
              <w:rPr>
                <w:sz w:val="18"/>
              </w:rPr>
            </w:pPr>
            <w:r w:rsidRPr="003C5ABC">
              <w:rPr>
                <w:sz w:val="18"/>
              </w:rPr>
              <w:t>0,51</w:t>
            </w:r>
          </w:p>
        </w:tc>
      </w:tr>
      <w:tr w:rsidR="00FE486B" w:rsidRPr="003C5ABC" w14:paraId="5A7C99B0" w14:textId="77777777" w:rsidTr="002405F2">
        <w:trPr>
          <w:gridAfter w:val="1"/>
          <w:wAfter w:w="6" w:type="dxa"/>
          <w:trHeight w:val="237"/>
        </w:trPr>
        <w:tc>
          <w:tcPr>
            <w:tcW w:w="4951" w:type="dxa"/>
          </w:tcPr>
          <w:p w14:paraId="4E897314" w14:textId="77777777" w:rsidR="00FE486B" w:rsidRPr="003C5ABC" w:rsidRDefault="00FE486B" w:rsidP="00FE486B">
            <w:pPr>
              <w:pStyle w:val="TableParagraph"/>
              <w:spacing w:line="202" w:lineRule="exact"/>
              <w:ind w:left="142"/>
              <w:jc w:val="left"/>
              <w:rPr>
                <w:sz w:val="18"/>
              </w:rPr>
            </w:pPr>
            <w:r w:rsidRPr="003C5ABC">
              <w:rPr>
                <w:sz w:val="18"/>
              </w:rPr>
              <w:t>сверхнормативные утечки теплоносителя</w:t>
            </w:r>
          </w:p>
        </w:tc>
        <w:tc>
          <w:tcPr>
            <w:tcW w:w="1266" w:type="dxa"/>
            <w:vAlign w:val="center"/>
          </w:tcPr>
          <w:p w14:paraId="0A10B503" w14:textId="77777777" w:rsidR="00FE486B" w:rsidRPr="003C5ABC" w:rsidRDefault="00FE486B" w:rsidP="00FE486B">
            <w:pPr>
              <w:pStyle w:val="TableParagraph"/>
              <w:spacing w:line="202" w:lineRule="exact"/>
              <w:ind w:left="142"/>
              <w:rPr>
                <w:sz w:val="18"/>
              </w:rPr>
            </w:pPr>
            <w:r w:rsidRPr="003C5ABC">
              <w:rPr>
                <w:sz w:val="18"/>
              </w:rPr>
              <w:t>м³/ч</w:t>
            </w:r>
          </w:p>
        </w:tc>
        <w:tc>
          <w:tcPr>
            <w:tcW w:w="1039" w:type="dxa"/>
            <w:vAlign w:val="center"/>
          </w:tcPr>
          <w:p w14:paraId="3DFCF966" w14:textId="77777777" w:rsidR="00FE486B" w:rsidRPr="003C5ABC" w:rsidRDefault="00FE486B" w:rsidP="00FE486B">
            <w:pPr>
              <w:pStyle w:val="TableParagraph"/>
              <w:spacing w:line="202" w:lineRule="exact"/>
              <w:ind w:left="142"/>
              <w:rPr>
                <w:sz w:val="18"/>
              </w:rPr>
            </w:pPr>
            <w:r w:rsidRPr="003C5ABC">
              <w:rPr>
                <w:sz w:val="18"/>
              </w:rPr>
              <w:t>0</w:t>
            </w:r>
          </w:p>
        </w:tc>
        <w:tc>
          <w:tcPr>
            <w:tcW w:w="993" w:type="dxa"/>
            <w:vAlign w:val="center"/>
          </w:tcPr>
          <w:p w14:paraId="2CF89892" w14:textId="711524E8" w:rsidR="00FE486B" w:rsidRPr="003C5ABC" w:rsidRDefault="00FE486B" w:rsidP="00FE486B">
            <w:pPr>
              <w:pStyle w:val="TableParagraph"/>
              <w:spacing w:line="202" w:lineRule="exact"/>
              <w:ind w:left="142"/>
              <w:rPr>
                <w:sz w:val="18"/>
              </w:rPr>
            </w:pPr>
            <w:r w:rsidRPr="003C5ABC">
              <w:rPr>
                <w:sz w:val="18"/>
              </w:rPr>
              <w:t>0</w:t>
            </w:r>
          </w:p>
        </w:tc>
        <w:tc>
          <w:tcPr>
            <w:tcW w:w="1087" w:type="dxa"/>
            <w:tcBorders>
              <w:right w:val="single" w:sz="6" w:space="0" w:color="000000"/>
            </w:tcBorders>
            <w:vAlign w:val="center"/>
          </w:tcPr>
          <w:p w14:paraId="5801DCB3" w14:textId="521851BB" w:rsidR="00FE486B" w:rsidRPr="003C5ABC" w:rsidRDefault="00FE486B" w:rsidP="00FE486B">
            <w:pPr>
              <w:pStyle w:val="TableParagraph"/>
              <w:spacing w:line="202" w:lineRule="exact"/>
              <w:ind w:left="142"/>
              <w:rPr>
                <w:sz w:val="18"/>
              </w:rPr>
            </w:pPr>
            <w:r w:rsidRPr="003C5ABC">
              <w:rPr>
                <w:sz w:val="18"/>
              </w:rPr>
              <w:t>0</w:t>
            </w:r>
          </w:p>
        </w:tc>
      </w:tr>
      <w:tr w:rsidR="00FE486B" w:rsidRPr="003C5ABC" w14:paraId="49B5E163" w14:textId="77777777" w:rsidTr="002405F2">
        <w:trPr>
          <w:gridAfter w:val="1"/>
          <w:wAfter w:w="6" w:type="dxa"/>
          <w:trHeight w:val="715"/>
        </w:trPr>
        <w:tc>
          <w:tcPr>
            <w:tcW w:w="4951" w:type="dxa"/>
          </w:tcPr>
          <w:p w14:paraId="7920ECE5" w14:textId="77777777" w:rsidR="00FE486B" w:rsidRPr="003C5ABC" w:rsidRDefault="00FE486B" w:rsidP="00FE486B">
            <w:pPr>
              <w:pStyle w:val="TableParagraph"/>
              <w:spacing w:line="276" w:lineRule="auto"/>
              <w:ind w:left="142"/>
              <w:jc w:val="left"/>
              <w:rPr>
                <w:sz w:val="18"/>
              </w:rPr>
            </w:pPr>
            <w:r w:rsidRPr="003C5ABC">
              <w:rPr>
                <w:sz w:val="18"/>
              </w:rPr>
              <w:t>отпуск теплоносителя из тепловых сетей на цели горячего водоснабжения (для открытых систем теплоснабжения)</w:t>
            </w:r>
          </w:p>
        </w:tc>
        <w:tc>
          <w:tcPr>
            <w:tcW w:w="1266" w:type="dxa"/>
            <w:vAlign w:val="center"/>
          </w:tcPr>
          <w:p w14:paraId="7F2D05F9" w14:textId="77777777" w:rsidR="00FE486B" w:rsidRPr="003C5ABC" w:rsidRDefault="00FE486B" w:rsidP="00FE486B">
            <w:pPr>
              <w:pStyle w:val="TableParagraph"/>
              <w:ind w:left="142"/>
              <w:rPr>
                <w:sz w:val="18"/>
              </w:rPr>
            </w:pPr>
            <w:r w:rsidRPr="003C5ABC">
              <w:rPr>
                <w:sz w:val="18"/>
              </w:rPr>
              <w:t>м³/ч</w:t>
            </w:r>
          </w:p>
        </w:tc>
        <w:tc>
          <w:tcPr>
            <w:tcW w:w="1039" w:type="dxa"/>
            <w:vAlign w:val="center"/>
          </w:tcPr>
          <w:p w14:paraId="7D4B1A2A" w14:textId="77777777" w:rsidR="00FE486B" w:rsidRPr="003C5ABC" w:rsidRDefault="00FE486B" w:rsidP="00FE486B">
            <w:pPr>
              <w:pStyle w:val="TableParagraph"/>
              <w:ind w:left="142"/>
              <w:rPr>
                <w:sz w:val="18"/>
              </w:rPr>
            </w:pPr>
            <w:r w:rsidRPr="003C5ABC">
              <w:rPr>
                <w:sz w:val="18"/>
              </w:rPr>
              <w:t>5,95</w:t>
            </w:r>
          </w:p>
        </w:tc>
        <w:tc>
          <w:tcPr>
            <w:tcW w:w="993" w:type="dxa"/>
            <w:vAlign w:val="center"/>
          </w:tcPr>
          <w:p w14:paraId="4537AF13" w14:textId="60BD4837" w:rsidR="00FE486B" w:rsidRPr="003C5ABC" w:rsidRDefault="00FE486B" w:rsidP="00FE486B">
            <w:pPr>
              <w:pStyle w:val="TableParagraph"/>
              <w:ind w:left="142"/>
              <w:rPr>
                <w:sz w:val="18"/>
              </w:rPr>
            </w:pPr>
            <w:r w:rsidRPr="003C5ABC">
              <w:rPr>
                <w:sz w:val="18"/>
              </w:rPr>
              <w:t>5,95</w:t>
            </w:r>
          </w:p>
        </w:tc>
        <w:tc>
          <w:tcPr>
            <w:tcW w:w="1087" w:type="dxa"/>
            <w:tcBorders>
              <w:right w:val="single" w:sz="6" w:space="0" w:color="000000"/>
            </w:tcBorders>
            <w:vAlign w:val="center"/>
          </w:tcPr>
          <w:p w14:paraId="04444273" w14:textId="7EC0048D" w:rsidR="00FE486B" w:rsidRPr="003C5ABC" w:rsidRDefault="00FE486B" w:rsidP="00FE486B">
            <w:pPr>
              <w:pStyle w:val="TableParagraph"/>
              <w:ind w:left="142"/>
              <w:rPr>
                <w:sz w:val="18"/>
              </w:rPr>
            </w:pPr>
            <w:r w:rsidRPr="003C5ABC">
              <w:rPr>
                <w:sz w:val="18"/>
              </w:rPr>
              <w:t>5,95</w:t>
            </w:r>
          </w:p>
        </w:tc>
      </w:tr>
      <w:tr w:rsidR="00FE486B" w:rsidRPr="003C5ABC" w14:paraId="2B5DCF60" w14:textId="77777777" w:rsidTr="002405F2">
        <w:trPr>
          <w:gridAfter w:val="1"/>
          <w:wAfter w:w="6" w:type="dxa"/>
          <w:trHeight w:val="474"/>
        </w:trPr>
        <w:tc>
          <w:tcPr>
            <w:tcW w:w="4951" w:type="dxa"/>
          </w:tcPr>
          <w:p w14:paraId="619461DD" w14:textId="77777777" w:rsidR="00FE486B" w:rsidRPr="003C5ABC" w:rsidRDefault="00FE486B" w:rsidP="00FE486B">
            <w:pPr>
              <w:pStyle w:val="TableParagraph"/>
              <w:spacing w:line="202" w:lineRule="exact"/>
              <w:ind w:left="142"/>
              <w:jc w:val="left"/>
              <w:rPr>
                <w:sz w:val="18"/>
              </w:rPr>
            </w:pPr>
            <w:r w:rsidRPr="003C5ABC">
              <w:rPr>
                <w:sz w:val="18"/>
              </w:rPr>
              <w:t>Максимум подпитки тепловой сети в эксплуатационном режиме</w:t>
            </w:r>
          </w:p>
        </w:tc>
        <w:tc>
          <w:tcPr>
            <w:tcW w:w="1266" w:type="dxa"/>
            <w:vAlign w:val="center"/>
          </w:tcPr>
          <w:p w14:paraId="147B3F64" w14:textId="77777777" w:rsidR="00FE486B" w:rsidRPr="003C5ABC" w:rsidRDefault="00FE486B" w:rsidP="00FE486B">
            <w:pPr>
              <w:pStyle w:val="TableParagraph"/>
              <w:spacing w:before="112"/>
              <w:ind w:left="142"/>
              <w:rPr>
                <w:sz w:val="18"/>
              </w:rPr>
            </w:pPr>
            <w:r w:rsidRPr="003C5ABC">
              <w:rPr>
                <w:sz w:val="18"/>
              </w:rPr>
              <w:t>м³/ч</w:t>
            </w:r>
          </w:p>
        </w:tc>
        <w:tc>
          <w:tcPr>
            <w:tcW w:w="1039" w:type="dxa"/>
            <w:vAlign w:val="center"/>
          </w:tcPr>
          <w:p w14:paraId="573BAC94" w14:textId="77777777" w:rsidR="00FE486B" w:rsidRPr="003C5ABC" w:rsidRDefault="00FE486B" w:rsidP="00FE486B">
            <w:pPr>
              <w:pStyle w:val="TableParagraph"/>
              <w:spacing w:before="112"/>
              <w:ind w:left="142"/>
              <w:rPr>
                <w:sz w:val="18"/>
              </w:rPr>
            </w:pPr>
            <w:r w:rsidRPr="003C5ABC">
              <w:rPr>
                <w:sz w:val="18"/>
              </w:rPr>
              <w:t>14,79</w:t>
            </w:r>
          </w:p>
        </w:tc>
        <w:tc>
          <w:tcPr>
            <w:tcW w:w="993" w:type="dxa"/>
            <w:vAlign w:val="center"/>
          </w:tcPr>
          <w:p w14:paraId="27588E06" w14:textId="4B28E808" w:rsidR="00FE486B" w:rsidRPr="003C5ABC" w:rsidRDefault="00FE486B" w:rsidP="00FE486B">
            <w:pPr>
              <w:pStyle w:val="TableParagraph"/>
              <w:spacing w:before="112"/>
              <w:ind w:left="142"/>
              <w:rPr>
                <w:sz w:val="18"/>
              </w:rPr>
            </w:pPr>
            <w:r w:rsidRPr="003C5ABC">
              <w:rPr>
                <w:sz w:val="18"/>
              </w:rPr>
              <w:t>14,79</w:t>
            </w:r>
          </w:p>
        </w:tc>
        <w:tc>
          <w:tcPr>
            <w:tcW w:w="1087" w:type="dxa"/>
            <w:tcBorders>
              <w:right w:val="single" w:sz="6" w:space="0" w:color="000000"/>
            </w:tcBorders>
            <w:vAlign w:val="center"/>
          </w:tcPr>
          <w:p w14:paraId="0B4D3102" w14:textId="539D131E" w:rsidR="00FE486B" w:rsidRPr="003C5ABC" w:rsidRDefault="00FE486B" w:rsidP="00FE486B">
            <w:pPr>
              <w:pStyle w:val="TableParagraph"/>
              <w:spacing w:before="112"/>
              <w:ind w:left="142"/>
              <w:rPr>
                <w:sz w:val="18"/>
              </w:rPr>
            </w:pPr>
            <w:r w:rsidRPr="003C5ABC">
              <w:rPr>
                <w:sz w:val="18"/>
              </w:rPr>
              <w:t>14,79</w:t>
            </w:r>
          </w:p>
        </w:tc>
      </w:tr>
      <w:tr w:rsidR="00FE486B" w:rsidRPr="003C5ABC" w14:paraId="1C1416CE" w14:textId="77777777" w:rsidTr="002405F2">
        <w:trPr>
          <w:gridAfter w:val="1"/>
          <w:wAfter w:w="6" w:type="dxa"/>
          <w:trHeight w:val="477"/>
        </w:trPr>
        <w:tc>
          <w:tcPr>
            <w:tcW w:w="4951" w:type="dxa"/>
          </w:tcPr>
          <w:p w14:paraId="48E971D0" w14:textId="77777777" w:rsidR="00FE486B" w:rsidRPr="003C5ABC" w:rsidRDefault="00FE486B" w:rsidP="00FE486B">
            <w:pPr>
              <w:pStyle w:val="TableParagraph"/>
              <w:spacing w:line="202" w:lineRule="exact"/>
              <w:ind w:left="142"/>
              <w:jc w:val="left"/>
              <w:rPr>
                <w:sz w:val="18"/>
              </w:rPr>
            </w:pPr>
            <w:r w:rsidRPr="003C5ABC">
              <w:rPr>
                <w:sz w:val="18"/>
              </w:rPr>
              <w:t>Максимальная подпитка тепловой сети в период повреждения участка</w:t>
            </w:r>
          </w:p>
        </w:tc>
        <w:tc>
          <w:tcPr>
            <w:tcW w:w="1266" w:type="dxa"/>
            <w:vAlign w:val="center"/>
          </w:tcPr>
          <w:p w14:paraId="3EC00D88" w14:textId="77777777" w:rsidR="00FE486B" w:rsidRPr="003C5ABC" w:rsidRDefault="00FE486B" w:rsidP="00FE486B">
            <w:pPr>
              <w:pStyle w:val="TableParagraph"/>
              <w:spacing w:before="115"/>
              <w:ind w:left="142"/>
              <w:rPr>
                <w:sz w:val="18"/>
              </w:rPr>
            </w:pPr>
            <w:r w:rsidRPr="003C5ABC">
              <w:rPr>
                <w:sz w:val="18"/>
              </w:rPr>
              <w:t>м³/ч</w:t>
            </w:r>
          </w:p>
        </w:tc>
        <w:tc>
          <w:tcPr>
            <w:tcW w:w="1039" w:type="dxa"/>
            <w:vAlign w:val="center"/>
          </w:tcPr>
          <w:p w14:paraId="68D3F37E" w14:textId="77777777" w:rsidR="00FE486B" w:rsidRPr="003C5ABC" w:rsidRDefault="00FE486B" w:rsidP="00FE486B">
            <w:pPr>
              <w:pStyle w:val="TableParagraph"/>
              <w:spacing w:before="115"/>
              <w:ind w:left="142"/>
              <w:rPr>
                <w:sz w:val="18"/>
              </w:rPr>
            </w:pPr>
            <w:r w:rsidRPr="003C5ABC">
              <w:rPr>
                <w:sz w:val="18"/>
              </w:rPr>
              <w:t>49,28</w:t>
            </w:r>
          </w:p>
        </w:tc>
        <w:tc>
          <w:tcPr>
            <w:tcW w:w="993" w:type="dxa"/>
            <w:vAlign w:val="center"/>
          </w:tcPr>
          <w:p w14:paraId="263127DB" w14:textId="500EAE3E" w:rsidR="00FE486B" w:rsidRPr="003C5ABC" w:rsidRDefault="00FE486B" w:rsidP="00FE486B">
            <w:pPr>
              <w:pStyle w:val="TableParagraph"/>
              <w:spacing w:before="115"/>
              <w:ind w:left="142"/>
              <w:rPr>
                <w:sz w:val="18"/>
              </w:rPr>
            </w:pPr>
            <w:r w:rsidRPr="003C5ABC">
              <w:rPr>
                <w:sz w:val="18"/>
              </w:rPr>
              <w:t>49,28</w:t>
            </w:r>
          </w:p>
        </w:tc>
        <w:tc>
          <w:tcPr>
            <w:tcW w:w="1087" w:type="dxa"/>
            <w:tcBorders>
              <w:right w:val="single" w:sz="6" w:space="0" w:color="000000"/>
            </w:tcBorders>
            <w:vAlign w:val="center"/>
          </w:tcPr>
          <w:p w14:paraId="46D2B26F" w14:textId="4054E9A1" w:rsidR="00FE486B" w:rsidRPr="003C5ABC" w:rsidRDefault="00FE486B" w:rsidP="00FE486B">
            <w:pPr>
              <w:pStyle w:val="TableParagraph"/>
              <w:spacing w:before="115"/>
              <w:ind w:left="142"/>
              <w:rPr>
                <w:sz w:val="18"/>
              </w:rPr>
            </w:pPr>
            <w:r w:rsidRPr="003C5ABC">
              <w:rPr>
                <w:sz w:val="18"/>
              </w:rPr>
              <w:t>49,28</w:t>
            </w:r>
          </w:p>
        </w:tc>
      </w:tr>
      <w:tr w:rsidR="00FE486B" w:rsidRPr="003C5ABC" w14:paraId="050102B0" w14:textId="77777777" w:rsidTr="002405F2">
        <w:trPr>
          <w:gridAfter w:val="1"/>
          <w:wAfter w:w="6" w:type="dxa"/>
          <w:trHeight w:val="474"/>
        </w:trPr>
        <w:tc>
          <w:tcPr>
            <w:tcW w:w="4951" w:type="dxa"/>
          </w:tcPr>
          <w:p w14:paraId="49BBA571" w14:textId="77777777" w:rsidR="00FE486B" w:rsidRPr="003C5ABC" w:rsidRDefault="00FE486B" w:rsidP="00FE486B">
            <w:pPr>
              <w:pStyle w:val="TableParagraph"/>
              <w:spacing w:line="202" w:lineRule="exact"/>
              <w:ind w:left="142"/>
              <w:jc w:val="left"/>
              <w:rPr>
                <w:sz w:val="18"/>
              </w:rPr>
            </w:pPr>
            <w:r w:rsidRPr="003C5ABC">
              <w:rPr>
                <w:sz w:val="18"/>
              </w:rPr>
              <w:t>Требуемая производительность водоподготовительной установки</w:t>
            </w:r>
          </w:p>
        </w:tc>
        <w:tc>
          <w:tcPr>
            <w:tcW w:w="1266" w:type="dxa"/>
            <w:vAlign w:val="center"/>
          </w:tcPr>
          <w:p w14:paraId="3EC6BA44" w14:textId="77777777" w:rsidR="00FE486B" w:rsidRPr="003C5ABC" w:rsidRDefault="00FE486B" w:rsidP="00FE486B">
            <w:pPr>
              <w:pStyle w:val="TableParagraph"/>
              <w:spacing w:before="112"/>
              <w:ind w:left="142"/>
              <w:rPr>
                <w:sz w:val="18"/>
              </w:rPr>
            </w:pPr>
            <w:r w:rsidRPr="003C5ABC">
              <w:rPr>
                <w:sz w:val="18"/>
              </w:rPr>
              <w:t>м³/ч</w:t>
            </w:r>
          </w:p>
        </w:tc>
        <w:tc>
          <w:tcPr>
            <w:tcW w:w="1039" w:type="dxa"/>
            <w:vAlign w:val="center"/>
          </w:tcPr>
          <w:p w14:paraId="68E490DA" w14:textId="77777777" w:rsidR="00FE486B" w:rsidRPr="003C5ABC" w:rsidRDefault="00FE486B" w:rsidP="00FE486B">
            <w:pPr>
              <w:pStyle w:val="TableParagraph"/>
              <w:spacing w:before="112"/>
              <w:ind w:left="142"/>
              <w:rPr>
                <w:sz w:val="18"/>
              </w:rPr>
            </w:pPr>
            <w:r w:rsidRPr="003C5ABC">
              <w:rPr>
                <w:sz w:val="18"/>
              </w:rPr>
              <w:t>8,7</w:t>
            </w:r>
          </w:p>
        </w:tc>
        <w:tc>
          <w:tcPr>
            <w:tcW w:w="993" w:type="dxa"/>
            <w:vAlign w:val="center"/>
          </w:tcPr>
          <w:p w14:paraId="2395E658" w14:textId="7D5176D3" w:rsidR="00FE486B" w:rsidRPr="003C5ABC" w:rsidRDefault="00FE486B" w:rsidP="00FE486B">
            <w:pPr>
              <w:pStyle w:val="TableParagraph"/>
              <w:spacing w:before="112"/>
              <w:ind w:left="142"/>
              <w:rPr>
                <w:sz w:val="18"/>
              </w:rPr>
            </w:pPr>
            <w:r w:rsidRPr="003C5ABC">
              <w:rPr>
                <w:sz w:val="18"/>
              </w:rPr>
              <w:t>8,7</w:t>
            </w:r>
          </w:p>
        </w:tc>
        <w:tc>
          <w:tcPr>
            <w:tcW w:w="1087" w:type="dxa"/>
            <w:tcBorders>
              <w:right w:val="single" w:sz="6" w:space="0" w:color="000000"/>
            </w:tcBorders>
            <w:vAlign w:val="center"/>
          </w:tcPr>
          <w:p w14:paraId="48B28E11" w14:textId="2AF0C611" w:rsidR="00FE486B" w:rsidRPr="003C5ABC" w:rsidRDefault="00FE486B" w:rsidP="00FE486B">
            <w:pPr>
              <w:pStyle w:val="TableParagraph"/>
              <w:spacing w:before="112"/>
              <w:ind w:left="142"/>
              <w:rPr>
                <w:sz w:val="18"/>
              </w:rPr>
            </w:pPr>
            <w:r w:rsidRPr="003C5ABC">
              <w:rPr>
                <w:sz w:val="18"/>
              </w:rPr>
              <w:t>8,7</w:t>
            </w:r>
          </w:p>
        </w:tc>
      </w:tr>
      <w:tr w:rsidR="00FE486B" w:rsidRPr="003C5ABC" w14:paraId="4C401C46" w14:textId="77777777" w:rsidTr="002405F2">
        <w:trPr>
          <w:gridAfter w:val="1"/>
          <w:wAfter w:w="6" w:type="dxa"/>
          <w:trHeight w:val="239"/>
        </w:trPr>
        <w:tc>
          <w:tcPr>
            <w:tcW w:w="4951" w:type="dxa"/>
          </w:tcPr>
          <w:p w14:paraId="12D0CB9E" w14:textId="77777777" w:rsidR="00FE486B" w:rsidRPr="003C5ABC" w:rsidRDefault="00FE486B" w:rsidP="00FE486B">
            <w:pPr>
              <w:pStyle w:val="TableParagraph"/>
              <w:spacing w:line="202" w:lineRule="exact"/>
              <w:ind w:left="142"/>
              <w:jc w:val="left"/>
              <w:rPr>
                <w:sz w:val="18"/>
              </w:rPr>
            </w:pPr>
            <w:r w:rsidRPr="003C5ABC">
              <w:rPr>
                <w:sz w:val="18"/>
              </w:rPr>
              <w:t>Требуемая емкость баков аккумуляторов</w:t>
            </w:r>
          </w:p>
        </w:tc>
        <w:tc>
          <w:tcPr>
            <w:tcW w:w="1266" w:type="dxa"/>
            <w:vAlign w:val="center"/>
          </w:tcPr>
          <w:p w14:paraId="6F203048" w14:textId="77777777" w:rsidR="00FE486B" w:rsidRPr="003C5ABC" w:rsidRDefault="00FE486B" w:rsidP="00FE486B">
            <w:pPr>
              <w:pStyle w:val="TableParagraph"/>
              <w:spacing w:before="15" w:line="117" w:lineRule="auto"/>
              <w:ind w:left="142"/>
              <w:rPr>
                <w:sz w:val="12"/>
              </w:rPr>
            </w:pPr>
            <w:r w:rsidRPr="003C5ABC">
              <w:rPr>
                <w:position w:val="-7"/>
                <w:sz w:val="18"/>
              </w:rPr>
              <w:t>м</w:t>
            </w:r>
            <w:r w:rsidRPr="003C5ABC">
              <w:rPr>
                <w:sz w:val="12"/>
              </w:rPr>
              <w:t>3</w:t>
            </w:r>
          </w:p>
        </w:tc>
        <w:tc>
          <w:tcPr>
            <w:tcW w:w="1039" w:type="dxa"/>
            <w:vAlign w:val="center"/>
          </w:tcPr>
          <w:p w14:paraId="40E929BA" w14:textId="77777777" w:rsidR="00FE486B" w:rsidRPr="003C5ABC" w:rsidRDefault="00FE486B" w:rsidP="00FE486B">
            <w:pPr>
              <w:pStyle w:val="TableParagraph"/>
              <w:spacing w:line="202" w:lineRule="exact"/>
              <w:ind w:left="142"/>
              <w:rPr>
                <w:sz w:val="18"/>
              </w:rPr>
            </w:pPr>
            <w:r w:rsidRPr="003C5ABC">
              <w:rPr>
                <w:sz w:val="18"/>
              </w:rPr>
              <w:t>59,5</w:t>
            </w:r>
          </w:p>
        </w:tc>
        <w:tc>
          <w:tcPr>
            <w:tcW w:w="993" w:type="dxa"/>
            <w:vAlign w:val="center"/>
          </w:tcPr>
          <w:p w14:paraId="4BF289E1" w14:textId="6C730A14" w:rsidR="00FE486B" w:rsidRPr="003C5ABC" w:rsidRDefault="00FE486B" w:rsidP="00FE486B">
            <w:pPr>
              <w:pStyle w:val="TableParagraph"/>
              <w:spacing w:line="202" w:lineRule="exact"/>
              <w:ind w:left="142"/>
              <w:rPr>
                <w:sz w:val="18"/>
              </w:rPr>
            </w:pPr>
            <w:r w:rsidRPr="003C5ABC">
              <w:rPr>
                <w:sz w:val="18"/>
              </w:rPr>
              <w:t>59,5</w:t>
            </w:r>
          </w:p>
        </w:tc>
        <w:tc>
          <w:tcPr>
            <w:tcW w:w="1087" w:type="dxa"/>
            <w:tcBorders>
              <w:right w:val="single" w:sz="6" w:space="0" w:color="000000"/>
            </w:tcBorders>
            <w:vAlign w:val="center"/>
          </w:tcPr>
          <w:p w14:paraId="32A05741" w14:textId="59581788" w:rsidR="00FE486B" w:rsidRPr="003C5ABC" w:rsidRDefault="00FE486B" w:rsidP="00FE486B">
            <w:pPr>
              <w:pStyle w:val="TableParagraph"/>
              <w:spacing w:line="202" w:lineRule="exact"/>
              <w:ind w:left="142"/>
              <w:rPr>
                <w:sz w:val="18"/>
              </w:rPr>
            </w:pPr>
            <w:r w:rsidRPr="003C5ABC">
              <w:rPr>
                <w:sz w:val="18"/>
              </w:rPr>
              <w:t>59,5</w:t>
            </w:r>
          </w:p>
        </w:tc>
      </w:tr>
      <w:tr w:rsidR="00FE486B" w:rsidRPr="003C5ABC" w14:paraId="1F15440B" w14:textId="77777777" w:rsidTr="002405F2">
        <w:trPr>
          <w:gridAfter w:val="1"/>
          <w:wAfter w:w="6" w:type="dxa"/>
          <w:trHeight w:val="474"/>
        </w:trPr>
        <w:tc>
          <w:tcPr>
            <w:tcW w:w="4951" w:type="dxa"/>
          </w:tcPr>
          <w:p w14:paraId="52898418" w14:textId="77777777" w:rsidR="00FE486B" w:rsidRPr="003C5ABC" w:rsidRDefault="00FE486B" w:rsidP="00FE486B">
            <w:pPr>
              <w:pStyle w:val="TableParagraph"/>
              <w:spacing w:line="202" w:lineRule="exact"/>
              <w:ind w:left="142"/>
              <w:jc w:val="left"/>
              <w:rPr>
                <w:sz w:val="18"/>
              </w:rPr>
            </w:pPr>
            <w:r w:rsidRPr="003C5ABC">
              <w:rPr>
                <w:sz w:val="18"/>
              </w:rPr>
              <w:t>Производительность водоподготовительной установки</w:t>
            </w:r>
          </w:p>
        </w:tc>
        <w:tc>
          <w:tcPr>
            <w:tcW w:w="1266" w:type="dxa"/>
            <w:vAlign w:val="center"/>
          </w:tcPr>
          <w:p w14:paraId="009D5E52" w14:textId="77777777" w:rsidR="00FE486B" w:rsidRPr="003C5ABC" w:rsidRDefault="00FE486B" w:rsidP="00FE486B">
            <w:pPr>
              <w:pStyle w:val="TableParagraph"/>
              <w:spacing w:before="112"/>
              <w:ind w:left="142"/>
              <w:rPr>
                <w:sz w:val="18"/>
              </w:rPr>
            </w:pPr>
            <w:r w:rsidRPr="003C5ABC">
              <w:rPr>
                <w:sz w:val="18"/>
              </w:rPr>
              <w:t>м³/ч</w:t>
            </w:r>
          </w:p>
        </w:tc>
        <w:tc>
          <w:tcPr>
            <w:tcW w:w="1039" w:type="dxa"/>
            <w:vAlign w:val="center"/>
          </w:tcPr>
          <w:p w14:paraId="30381BD9" w14:textId="77777777" w:rsidR="00FE486B" w:rsidRPr="003C5ABC" w:rsidRDefault="00FE486B" w:rsidP="00FE486B">
            <w:pPr>
              <w:pStyle w:val="TableParagraph"/>
              <w:spacing w:before="112"/>
              <w:ind w:left="142"/>
              <w:rPr>
                <w:sz w:val="18"/>
              </w:rPr>
            </w:pPr>
            <w:r w:rsidRPr="003C5ABC">
              <w:rPr>
                <w:sz w:val="18"/>
              </w:rPr>
              <w:t>0</w:t>
            </w:r>
          </w:p>
        </w:tc>
        <w:tc>
          <w:tcPr>
            <w:tcW w:w="993" w:type="dxa"/>
            <w:vAlign w:val="center"/>
          </w:tcPr>
          <w:p w14:paraId="7391262D" w14:textId="3DCA9827" w:rsidR="00FE486B" w:rsidRPr="003C5ABC" w:rsidRDefault="00FE486B" w:rsidP="00FE486B">
            <w:pPr>
              <w:pStyle w:val="TableParagraph"/>
              <w:spacing w:before="112"/>
              <w:ind w:left="142"/>
              <w:rPr>
                <w:sz w:val="18"/>
              </w:rPr>
            </w:pPr>
            <w:r w:rsidRPr="003C5ABC">
              <w:rPr>
                <w:sz w:val="18"/>
              </w:rPr>
              <w:t>10</w:t>
            </w:r>
          </w:p>
        </w:tc>
        <w:tc>
          <w:tcPr>
            <w:tcW w:w="1087" w:type="dxa"/>
            <w:tcBorders>
              <w:right w:val="single" w:sz="6" w:space="0" w:color="000000"/>
            </w:tcBorders>
            <w:vAlign w:val="center"/>
          </w:tcPr>
          <w:p w14:paraId="22728998" w14:textId="3595C003" w:rsidR="00FE486B" w:rsidRPr="003C5ABC" w:rsidRDefault="00FE486B" w:rsidP="00FE486B">
            <w:pPr>
              <w:pStyle w:val="TableParagraph"/>
              <w:spacing w:before="112"/>
              <w:ind w:left="142"/>
              <w:rPr>
                <w:sz w:val="18"/>
              </w:rPr>
            </w:pPr>
            <w:r w:rsidRPr="003C5ABC">
              <w:rPr>
                <w:sz w:val="18"/>
              </w:rPr>
              <w:t>10</w:t>
            </w:r>
          </w:p>
        </w:tc>
      </w:tr>
      <w:tr w:rsidR="00FE486B" w:rsidRPr="003C5ABC" w14:paraId="4AD46996" w14:textId="77777777" w:rsidTr="002405F2">
        <w:trPr>
          <w:gridAfter w:val="1"/>
          <w:wAfter w:w="6" w:type="dxa"/>
          <w:trHeight w:val="239"/>
        </w:trPr>
        <w:tc>
          <w:tcPr>
            <w:tcW w:w="4951" w:type="dxa"/>
          </w:tcPr>
          <w:p w14:paraId="0DE019D7" w14:textId="77777777" w:rsidR="00FE486B" w:rsidRPr="003C5ABC" w:rsidRDefault="00FE486B" w:rsidP="00FE486B">
            <w:pPr>
              <w:pStyle w:val="TableParagraph"/>
              <w:spacing w:line="202" w:lineRule="exact"/>
              <w:ind w:left="142"/>
              <w:jc w:val="left"/>
              <w:rPr>
                <w:sz w:val="18"/>
              </w:rPr>
            </w:pPr>
            <w:r w:rsidRPr="003C5ABC">
              <w:rPr>
                <w:sz w:val="18"/>
              </w:rPr>
              <w:t>Количество баков-аккумуляторов теплоносителя</w:t>
            </w:r>
          </w:p>
        </w:tc>
        <w:tc>
          <w:tcPr>
            <w:tcW w:w="1266" w:type="dxa"/>
            <w:vAlign w:val="center"/>
          </w:tcPr>
          <w:p w14:paraId="694BF74A" w14:textId="77777777" w:rsidR="00FE486B" w:rsidRPr="003C5ABC" w:rsidRDefault="00FE486B" w:rsidP="00FE486B">
            <w:pPr>
              <w:pStyle w:val="TableParagraph"/>
              <w:spacing w:line="202" w:lineRule="exact"/>
              <w:ind w:left="142"/>
              <w:rPr>
                <w:sz w:val="18"/>
              </w:rPr>
            </w:pPr>
            <w:r w:rsidRPr="003C5ABC">
              <w:rPr>
                <w:sz w:val="18"/>
              </w:rPr>
              <w:t>шт.</w:t>
            </w:r>
          </w:p>
        </w:tc>
        <w:tc>
          <w:tcPr>
            <w:tcW w:w="1039" w:type="dxa"/>
            <w:vAlign w:val="center"/>
          </w:tcPr>
          <w:p w14:paraId="225AB5D7" w14:textId="77777777" w:rsidR="00FE486B" w:rsidRPr="003C5ABC" w:rsidRDefault="00FE486B" w:rsidP="00FE486B">
            <w:pPr>
              <w:pStyle w:val="TableParagraph"/>
              <w:spacing w:line="202" w:lineRule="exact"/>
              <w:ind w:left="142"/>
              <w:rPr>
                <w:sz w:val="18"/>
              </w:rPr>
            </w:pPr>
            <w:r w:rsidRPr="003C5ABC">
              <w:rPr>
                <w:sz w:val="18"/>
              </w:rPr>
              <w:t>0</w:t>
            </w:r>
          </w:p>
        </w:tc>
        <w:tc>
          <w:tcPr>
            <w:tcW w:w="993" w:type="dxa"/>
            <w:vAlign w:val="center"/>
          </w:tcPr>
          <w:p w14:paraId="0CFEB86C" w14:textId="47B54E3F" w:rsidR="00FE486B" w:rsidRPr="003C5ABC" w:rsidRDefault="00FE486B" w:rsidP="00FE486B">
            <w:pPr>
              <w:pStyle w:val="TableParagraph"/>
              <w:spacing w:line="202" w:lineRule="exact"/>
              <w:ind w:left="142"/>
              <w:rPr>
                <w:sz w:val="18"/>
              </w:rPr>
            </w:pPr>
            <w:r w:rsidRPr="003C5ABC">
              <w:rPr>
                <w:sz w:val="18"/>
              </w:rPr>
              <w:t>2</w:t>
            </w:r>
          </w:p>
        </w:tc>
        <w:tc>
          <w:tcPr>
            <w:tcW w:w="1087" w:type="dxa"/>
            <w:tcBorders>
              <w:right w:val="single" w:sz="6" w:space="0" w:color="000000"/>
            </w:tcBorders>
            <w:vAlign w:val="center"/>
          </w:tcPr>
          <w:p w14:paraId="22F5CD5F" w14:textId="1D3BD994" w:rsidR="00FE486B" w:rsidRPr="003C5ABC" w:rsidRDefault="00FE486B" w:rsidP="00FE486B">
            <w:pPr>
              <w:pStyle w:val="TableParagraph"/>
              <w:spacing w:line="202" w:lineRule="exact"/>
              <w:ind w:left="142"/>
              <w:rPr>
                <w:sz w:val="18"/>
              </w:rPr>
            </w:pPr>
            <w:r w:rsidRPr="003C5ABC">
              <w:rPr>
                <w:sz w:val="18"/>
              </w:rPr>
              <w:t>2</w:t>
            </w:r>
          </w:p>
        </w:tc>
      </w:tr>
    </w:tbl>
    <w:p w14:paraId="51E3828C" w14:textId="77777777" w:rsidR="00413FA1" w:rsidRPr="003C5ABC" w:rsidRDefault="00413FA1" w:rsidP="00413FA1">
      <w:pPr>
        <w:spacing w:line="202" w:lineRule="exact"/>
        <w:rPr>
          <w:sz w:val="18"/>
        </w:rPr>
        <w:sectPr w:rsidR="00413FA1" w:rsidRPr="003C5ABC" w:rsidSect="0021064F">
          <w:pgSz w:w="11910" w:h="16840"/>
          <w:pgMar w:top="440" w:right="853" w:bottom="800" w:left="760" w:header="0" w:footer="537"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1"/>
        <w:gridCol w:w="1276"/>
        <w:gridCol w:w="992"/>
        <w:gridCol w:w="992"/>
        <w:gridCol w:w="1135"/>
      </w:tblGrid>
      <w:tr w:rsidR="002405F2" w:rsidRPr="003C5ABC" w14:paraId="1C1551CB" w14:textId="77777777" w:rsidTr="002405F2">
        <w:trPr>
          <w:trHeight w:val="474"/>
        </w:trPr>
        <w:tc>
          <w:tcPr>
            <w:tcW w:w="4951" w:type="dxa"/>
            <w:vAlign w:val="center"/>
          </w:tcPr>
          <w:p w14:paraId="201413A5" w14:textId="77777777" w:rsidR="002405F2" w:rsidRPr="003C5ABC" w:rsidRDefault="002405F2" w:rsidP="0084387F">
            <w:pPr>
              <w:pStyle w:val="TableParagraph"/>
              <w:rPr>
                <w:b/>
                <w:sz w:val="18"/>
              </w:rPr>
            </w:pPr>
            <w:r w:rsidRPr="003C5ABC">
              <w:rPr>
                <w:b/>
                <w:sz w:val="18"/>
              </w:rPr>
              <w:lastRenderedPageBreak/>
              <w:t>Наименование показателя</w:t>
            </w:r>
          </w:p>
        </w:tc>
        <w:tc>
          <w:tcPr>
            <w:tcW w:w="1276" w:type="dxa"/>
            <w:vAlign w:val="center"/>
          </w:tcPr>
          <w:p w14:paraId="3D42722A" w14:textId="77777777" w:rsidR="002405F2" w:rsidRPr="003C5ABC" w:rsidRDefault="002405F2" w:rsidP="0084387F">
            <w:pPr>
              <w:pStyle w:val="TableParagraph"/>
              <w:rPr>
                <w:b/>
                <w:sz w:val="18"/>
              </w:rPr>
            </w:pPr>
            <w:r w:rsidRPr="003C5ABC">
              <w:rPr>
                <w:b/>
                <w:sz w:val="18"/>
              </w:rPr>
              <w:t>Единицы</w:t>
            </w:r>
          </w:p>
          <w:p w14:paraId="39228B34" w14:textId="77777777" w:rsidR="002405F2" w:rsidRPr="003C5ABC" w:rsidRDefault="002405F2" w:rsidP="0084387F">
            <w:pPr>
              <w:pStyle w:val="TableParagraph"/>
              <w:rPr>
                <w:b/>
                <w:sz w:val="18"/>
              </w:rPr>
            </w:pPr>
            <w:r w:rsidRPr="003C5ABC">
              <w:rPr>
                <w:b/>
                <w:sz w:val="18"/>
              </w:rPr>
              <w:t>измерения</w:t>
            </w:r>
          </w:p>
        </w:tc>
        <w:tc>
          <w:tcPr>
            <w:tcW w:w="992" w:type="dxa"/>
            <w:vAlign w:val="center"/>
          </w:tcPr>
          <w:p w14:paraId="7D430A7A" w14:textId="77777777" w:rsidR="002405F2" w:rsidRPr="003C5ABC" w:rsidRDefault="002405F2" w:rsidP="0084387F">
            <w:pPr>
              <w:pStyle w:val="TableParagraph"/>
              <w:rPr>
                <w:b/>
                <w:sz w:val="18"/>
              </w:rPr>
            </w:pPr>
            <w:r w:rsidRPr="003C5ABC">
              <w:rPr>
                <w:b/>
                <w:sz w:val="18"/>
              </w:rPr>
              <w:t>2020 г.</w:t>
            </w:r>
          </w:p>
        </w:tc>
        <w:tc>
          <w:tcPr>
            <w:tcW w:w="992" w:type="dxa"/>
            <w:vAlign w:val="center"/>
          </w:tcPr>
          <w:p w14:paraId="0FF5DA31" w14:textId="77777777" w:rsidR="002405F2" w:rsidRPr="003C5ABC" w:rsidRDefault="002405F2" w:rsidP="0084387F">
            <w:pPr>
              <w:pStyle w:val="TableParagraph"/>
              <w:rPr>
                <w:b/>
                <w:sz w:val="18"/>
              </w:rPr>
            </w:pPr>
            <w:r w:rsidRPr="003C5ABC">
              <w:rPr>
                <w:b/>
                <w:sz w:val="18"/>
              </w:rPr>
              <w:t>2025 г.</w:t>
            </w:r>
          </w:p>
        </w:tc>
        <w:tc>
          <w:tcPr>
            <w:tcW w:w="1135" w:type="dxa"/>
            <w:tcBorders>
              <w:right w:val="single" w:sz="6" w:space="0" w:color="000000"/>
            </w:tcBorders>
            <w:vAlign w:val="center"/>
          </w:tcPr>
          <w:p w14:paraId="65C0449E" w14:textId="77777777" w:rsidR="002405F2" w:rsidRPr="003C5ABC" w:rsidRDefault="002405F2" w:rsidP="0084387F">
            <w:pPr>
              <w:pStyle w:val="TableParagraph"/>
              <w:rPr>
                <w:b/>
                <w:sz w:val="18"/>
              </w:rPr>
            </w:pPr>
            <w:r w:rsidRPr="003C5ABC">
              <w:rPr>
                <w:b/>
                <w:sz w:val="18"/>
              </w:rPr>
              <w:t>2030 г.</w:t>
            </w:r>
          </w:p>
        </w:tc>
      </w:tr>
      <w:tr w:rsidR="002405F2" w:rsidRPr="003C5ABC" w14:paraId="4AB6F019" w14:textId="77777777" w:rsidTr="002405F2">
        <w:trPr>
          <w:trHeight w:val="239"/>
        </w:trPr>
        <w:tc>
          <w:tcPr>
            <w:tcW w:w="4951" w:type="dxa"/>
          </w:tcPr>
          <w:p w14:paraId="78EF9DE7" w14:textId="77777777" w:rsidR="002405F2" w:rsidRPr="003C5ABC" w:rsidRDefault="002405F2" w:rsidP="0084387F">
            <w:pPr>
              <w:pStyle w:val="TableParagraph"/>
              <w:ind w:left="142"/>
              <w:jc w:val="left"/>
              <w:rPr>
                <w:sz w:val="18"/>
              </w:rPr>
            </w:pPr>
            <w:r w:rsidRPr="003C5ABC">
              <w:rPr>
                <w:sz w:val="18"/>
              </w:rPr>
              <w:t>Суммарная емкость баков аккумуляторов</w:t>
            </w:r>
          </w:p>
        </w:tc>
        <w:tc>
          <w:tcPr>
            <w:tcW w:w="1276" w:type="dxa"/>
            <w:vAlign w:val="center"/>
          </w:tcPr>
          <w:p w14:paraId="1B8999DC" w14:textId="77777777" w:rsidR="002405F2" w:rsidRPr="003C5ABC" w:rsidRDefault="002405F2" w:rsidP="0084387F">
            <w:pPr>
              <w:pStyle w:val="TableParagraph"/>
              <w:rPr>
                <w:sz w:val="12"/>
              </w:rPr>
            </w:pPr>
            <w:r w:rsidRPr="003C5ABC">
              <w:rPr>
                <w:position w:val="-7"/>
                <w:sz w:val="18"/>
              </w:rPr>
              <w:t>м</w:t>
            </w:r>
            <w:r w:rsidRPr="003C5ABC">
              <w:rPr>
                <w:sz w:val="12"/>
              </w:rPr>
              <w:t>3</w:t>
            </w:r>
          </w:p>
        </w:tc>
        <w:tc>
          <w:tcPr>
            <w:tcW w:w="992" w:type="dxa"/>
            <w:vAlign w:val="center"/>
          </w:tcPr>
          <w:p w14:paraId="08E058FA" w14:textId="77777777" w:rsidR="002405F2" w:rsidRPr="003C5ABC" w:rsidRDefault="002405F2" w:rsidP="0084387F">
            <w:pPr>
              <w:pStyle w:val="TableParagraph"/>
              <w:rPr>
                <w:sz w:val="18"/>
              </w:rPr>
            </w:pPr>
            <w:r w:rsidRPr="003C5ABC">
              <w:rPr>
                <w:sz w:val="18"/>
              </w:rPr>
              <w:t>0</w:t>
            </w:r>
          </w:p>
        </w:tc>
        <w:tc>
          <w:tcPr>
            <w:tcW w:w="992" w:type="dxa"/>
            <w:vAlign w:val="center"/>
          </w:tcPr>
          <w:p w14:paraId="21C2304F" w14:textId="77777777" w:rsidR="002405F2" w:rsidRPr="003C5ABC" w:rsidRDefault="002405F2" w:rsidP="0084387F">
            <w:pPr>
              <w:pStyle w:val="TableParagraph"/>
              <w:rPr>
                <w:sz w:val="18"/>
              </w:rPr>
            </w:pPr>
            <w:r w:rsidRPr="003C5ABC">
              <w:rPr>
                <w:w w:val="99"/>
                <w:sz w:val="18"/>
              </w:rPr>
              <w:t>-</w:t>
            </w:r>
          </w:p>
        </w:tc>
        <w:tc>
          <w:tcPr>
            <w:tcW w:w="1135" w:type="dxa"/>
            <w:tcBorders>
              <w:right w:val="single" w:sz="6" w:space="0" w:color="000000"/>
            </w:tcBorders>
            <w:vAlign w:val="center"/>
          </w:tcPr>
          <w:p w14:paraId="31C41719" w14:textId="77777777" w:rsidR="002405F2" w:rsidRPr="003C5ABC" w:rsidRDefault="002405F2" w:rsidP="0084387F">
            <w:pPr>
              <w:pStyle w:val="TableParagraph"/>
              <w:rPr>
                <w:sz w:val="18"/>
              </w:rPr>
            </w:pPr>
            <w:r w:rsidRPr="003C5ABC">
              <w:rPr>
                <w:w w:val="99"/>
                <w:sz w:val="18"/>
              </w:rPr>
              <w:t>-</w:t>
            </w:r>
          </w:p>
        </w:tc>
      </w:tr>
      <w:tr w:rsidR="00FE486B" w:rsidRPr="003C5ABC" w14:paraId="625A527D" w14:textId="77777777" w:rsidTr="002405F2">
        <w:trPr>
          <w:trHeight w:val="237"/>
        </w:trPr>
        <w:tc>
          <w:tcPr>
            <w:tcW w:w="4951" w:type="dxa"/>
          </w:tcPr>
          <w:p w14:paraId="6725DD00" w14:textId="77777777" w:rsidR="00FE486B" w:rsidRPr="003C5ABC" w:rsidRDefault="00FE486B" w:rsidP="00FE486B">
            <w:pPr>
              <w:pStyle w:val="TableParagraph"/>
              <w:ind w:left="142"/>
              <w:jc w:val="left"/>
              <w:rPr>
                <w:sz w:val="18"/>
              </w:rPr>
            </w:pPr>
            <w:r w:rsidRPr="003C5ABC">
              <w:rPr>
                <w:sz w:val="18"/>
              </w:rPr>
              <w:t>Резерв(+)/дефицит (-) ВПУ</w:t>
            </w:r>
          </w:p>
        </w:tc>
        <w:tc>
          <w:tcPr>
            <w:tcW w:w="1276" w:type="dxa"/>
            <w:vAlign w:val="center"/>
          </w:tcPr>
          <w:p w14:paraId="329C34BF" w14:textId="77777777" w:rsidR="00FE486B" w:rsidRPr="003C5ABC" w:rsidRDefault="00FE486B" w:rsidP="00FE486B">
            <w:pPr>
              <w:pStyle w:val="TableParagraph"/>
              <w:rPr>
                <w:sz w:val="18"/>
              </w:rPr>
            </w:pPr>
            <w:r w:rsidRPr="003C5ABC">
              <w:rPr>
                <w:sz w:val="18"/>
              </w:rPr>
              <w:t>м³/ч</w:t>
            </w:r>
          </w:p>
        </w:tc>
        <w:tc>
          <w:tcPr>
            <w:tcW w:w="992" w:type="dxa"/>
            <w:vAlign w:val="center"/>
          </w:tcPr>
          <w:p w14:paraId="2DA064DF" w14:textId="77777777" w:rsidR="00FE486B" w:rsidRPr="003C5ABC" w:rsidRDefault="00FE486B" w:rsidP="00FE486B">
            <w:pPr>
              <w:pStyle w:val="TableParagraph"/>
              <w:rPr>
                <w:sz w:val="18"/>
              </w:rPr>
            </w:pPr>
            <w:r w:rsidRPr="003C5ABC">
              <w:rPr>
                <w:sz w:val="18"/>
              </w:rPr>
              <w:t>-6,46</w:t>
            </w:r>
          </w:p>
        </w:tc>
        <w:tc>
          <w:tcPr>
            <w:tcW w:w="992" w:type="dxa"/>
            <w:vAlign w:val="center"/>
          </w:tcPr>
          <w:p w14:paraId="7D4A7E8C" w14:textId="2E3F1877" w:rsidR="00FE486B" w:rsidRPr="003C5ABC" w:rsidRDefault="00FE486B" w:rsidP="00FE486B">
            <w:pPr>
              <w:pStyle w:val="TableParagraph"/>
              <w:rPr>
                <w:sz w:val="18"/>
              </w:rPr>
            </w:pPr>
            <w:r w:rsidRPr="003C5ABC">
              <w:rPr>
                <w:sz w:val="18"/>
              </w:rPr>
              <w:t>3,54</w:t>
            </w:r>
          </w:p>
        </w:tc>
        <w:tc>
          <w:tcPr>
            <w:tcW w:w="1135" w:type="dxa"/>
            <w:tcBorders>
              <w:right w:val="single" w:sz="6" w:space="0" w:color="000000"/>
            </w:tcBorders>
            <w:vAlign w:val="center"/>
          </w:tcPr>
          <w:p w14:paraId="2DE5C243" w14:textId="4ED89611" w:rsidR="00FE486B" w:rsidRPr="003C5ABC" w:rsidRDefault="00FE486B" w:rsidP="00FE486B">
            <w:pPr>
              <w:pStyle w:val="TableParagraph"/>
              <w:rPr>
                <w:sz w:val="18"/>
              </w:rPr>
            </w:pPr>
            <w:r w:rsidRPr="003C5ABC">
              <w:rPr>
                <w:sz w:val="18"/>
              </w:rPr>
              <w:t>3,54</w:t>
            </w:r>
          </w:p>
        </w:tc>
      </w:tr>
      <w:tr w:rsidR="00FE486B" w:rsidRPr="003C5ABC" w14:paraId="486C82A4" w14:textId="77777777" w:rsidTr="002405F2">
        <w:trPr>
          <w:trHeight w:val="237"/>
        </w:trPr>
        <w:tc>
          <w:tcPr>
            <w:tcW w:w="4951" w:type="dxa"/>
          </w:tcPr>
          <w:p w14:paraId="3E1B708F" w14:textId="77777777" w:rsidR="00FE486B" w:rsidRPr="003C5ABC" w:rsidRDefault="00FE486B" w:rsidP="00FE486B">
            <w:pPr>
              <w:pStyle w:val="TableParagraph"/>
              <w:ind w:left="142"/>
              <w:jc w:val="left"/>
              <w:rPr>
                <w:sz w:val="18"/>
              </w:rPr>
            </w:pPr>
            <w:r w:rsidRPr="003C5ABC">
              <w:rPr>
                <w:sz w:val="18"/>
              </w:rPr>
              <w:t>Доля резерва</w:t>
            </w:r>
          </w:p>
        </w:tc>
        <w:tc>
          <w:tcPr>
            <w:tcW w:w="1276" w:type="dxa"/>
            <w:vAlign w:val="center"/>
          </w:tcPr>
          <w:p w14:paraId="3DB9EE0C" w14:textId="77777777" w:rsidR="00FE486B" w:rsidRPr="003C5ABC" w:rsidRDefault="00FE486B" w:rsidP="00FE486B">
            <w:pPr>
              <w:pStyle w:val="TableParagraph"/>
              <w:rPr>
                <w:sz w:val="18"/>
              </w:rPr>
            </w:pPr>
            <w:r w:rsidRPr="003C5ABC">
              <w:rPr>
                <w:w w:val="99"/>
                <w:sz w:val="18"/>
              </w:rPr>
              <w:t>%</w:t>
            </w:r>
          </w:p>
        </w:tc>
        <w:tc>
          <w:tcPr>
            <w:tcW w:w="992" w:type="dxa"/>
            <w:vAlign w:val="center"/>
          </w:tcPr>
          <w:p w14:paraId="20EE22DF" w14:textId="77777777" w:rsidR="00FE486B" w:rsidRPr="003C5ABC" w:rsidRDefault="00FE486B" w:rsidP="00FE486B">
            <w:pPr>
              <w:pStyle w:val="TableParagraph"/>
              <w:rPr>
                <w:sz w:val="18"/>
              </w:rPr>
            </w:pPr>
            <w:r w:rsidRPr="003C5ABC">
              <w:rPr>
                <w:w w:val="99"/>
                <w:sz w:val="18"/>
              </w:rPr>
              <w:t>-</w:t>
            </w:r>
          </w:p>
        </w:tc>
        <w:tc>
          <w:tcPr>
            <w:tcW w:w="992" w:type="dxa"/>
            <w:vAlign w:val="center"/>
          </w:tcPr>
          <w:p w14:paraId="6ABC76B0" w14:textId="6FC0B434" w:rsidR="00FE486B" w:rsidRPr="003C5ABC" w:rsidRDefault="00FE486B" w:rsidP="00FE486B">
            <w:pPr>
              <w:pStyle w:val="TableParagraph"/>
              <w:rPr>
                <w:sz w:val="18"/>
              </w:rPr>
            </w:pPr>
            <w:r w:rsidRPr="003C5ABC">
              <w:rPr>
                <w:sz w:val="18"/>
              </w:rPr>
              <w:t>35,4</w:t>
            </w:r>
          </w:p>
        </w:tc>
        <w:tc>
          <w:tcPr>
            <w:tcW w:w="1135" w:type="dxa"/>
            <w:tcBorders>
              <w:right w:val="single" w:sz="6" w:space="0" w:color="000000"/>
            </w:tcBorders>
            <w:vAlign w:val="center"/>
          </w:tcPr>
          <w:p w14:paraId="5B22282F" w14:textId="540EBEC7" w:rsidR="00FE486B" w:rsidRPr="003C5ABC" w:rsidRDefault="00FE486B" w:rsidP="00FE486B">
            <w:pPr>
              <w:pStyle w:val="TableParagraph"/>
              <w:rPr>
                <w:sz w:val="18"/>
              </w:rPr>
            </w:pPr>
            <w:r w:rsidRPr="003C5ABC">
              <w:rPr>
                <w:sz w:val="18"/>
              </w:rPr>
              <w:t>35,4</w:t>
            </w:r>
          </w:p>
        </w:tc>
      </w:tr>
      <w:tr w:rsidR="00FE486B" w:rsidRPr="003C5ABC" w14:paraId="2C519EC0" w14:textId="77777777" w:rsidTr="00DF6C1B">
        <w:trPr>
          <w:trHeight w:val="237"/>
        </w:trPr>
        <w:tc>
          <w:tcPr>
            <w:tcW w:w="9346" w:type="dxa"/>
            <w:gridSpan w:val="5"/>
            <w:tcBorders>
              <w:right w:val="single" w:sz="6" w:space="0" w:color="000000"/>
            </w:tcBorders>
          </w:tcPr>
          <w:p w14:paraId="634D6CBE" w14:textId="7327A1F3" w:rsidR="00FE486B" w:rsidRPr="003C5ABC" w:rsidRDefault="00FE486B" w:rsidP="0084387F">
            <w:pPr>
              <w:pStyle w:val="TableParagraph"/>
              <w:rPr>
                <w:sz w:val="18"/>
              </w:rPr>
            </w:pPr>
            <w:r w:rsidRPr="003C5ABC">
              <w:rPr>
                <w:b/>
                <w:sz w:val="18"/>
              </w:rPr>
              <w:t>Котельная №32</w:t>
            </w:r>
          </w:p>
        </w:tc>
      </w:tr>
      <w:tr w:rsidR="002405F2" w:rsidRPr="003C5ABC" w14:paraId="05DDAC94" w14:textId="77777777" w:rsidTr="002405F2">
        <w:trPr>
          <w:trHeight w:val="237"/>
        </w:trPr>
        <w:tc>
          <w:tcPr>
            <w:tcW w:w="4951" w:type="dxa"/>
          </w:tcPr>
          <w:p w14:paraId="5243EA8A" w14:textId="77777777" w:rsidR="002405F2" w:rsidRPr="003C5ABC" w:rsidRDefault="002405F2" w:rsidP="0084387F">
            <w:pPr>
              <w:pStyle w:val="TableParagraph"/>
              <w:ind w:left="142"/>
              <w:jc w:val="left"/>
              <w:rPr>
                <w:sz w:val="18"/>
              </w:rPr>
            </w:pPr>
            <w:r w:rsidRPr="003C5ABC">
              <w:rPr>
                <w:sz w:val="18"/>
              </w:rPr>
              <w:t>Всего подпитка тепловой сети, в том числе:</w:t>
            </w:r>
          </w:p>
        </w:tc>
        <w:tc>
          <w:tcPr>
            <w:tcW w:w="1276" w:type="dxa"/>
            <w:vAlign w:val="center"/>
          </w:tcPr>
          <w:p w14:paraId="12899238" w14:textId="77777777" w:rsidR="002405F2" w:rsidRPr="003C5ABC" w:rsidRDefault="002405F2" w:rsidP="0084387F">
            <w:pPr>
              <w:pStyle w:val="TableParagraph"/>
              <w:rPr>
                <w:sz w:val="18"/>
              </w:rPr>
            </w:pPr>
            <w:r w:rsidRPr="003C5ABC">
              <w:rPr>
                <w:sz w:val="18"/>
              </w:rPr>
              <w:t>м³/ч</w:t>
            </w:r>
          </w:p>
        </w:tc>
        <w:tc>
          <w:tcPr>
            <w:tcW w:w="992" w:type="dxa"/>
            <w:vAlign w:val="center"/>
          </w:tcPr>
          <w:p w14:paraId="42BB18E7" w14:textId="77777777" w:rsidR="002405F2" w:rsidRPr="003C5ABC" w:rsidRDefault="002405F2" w:rsidP="0084387F">
            <w:pPr>
              <w:pStyle w:val="TableParagraph"/>
              <w:rPr>
                <w:sz w:val="18"/>
              </w:rPr>
            </w:pPr>
            <w:r w:rsidRPr="003C5ABC">
              <w:rPr>
                <w:sz w:val="18"/>
              </w:rPr>
              <w:t>0,14</w:t>
            </w:r>
          </w:p>
        </w:tc>
        <w:tc>
          <w:tcPr>
            <w:tcW w:w="992" w:type="dxa"/>
            <w:vAlign w:val="center"/>
          </w:tcPr>
          <w:p w14:paraId="1EB7365A" w14:textId="77777777" w:rsidR="002405F2" w:rsidRPr="003C5ABC" w:rsidRDefault="002405F2" w:rsidP="0084387F">
            <w:pPr>
              <w:pStyle w:val="TableParagraph"/>
              <w:rPr>
                <w:sz w:val="18"/>
              </w:rPr>
            </w:pPr>
            <w:r w:rsidRPr="003C5ABC">
              <w:rPr>
                <w:sz w:val="18"/>
              </w:rPr>
              <w:t>0,14</w:t>
            </w:r>
          </w:p>
        </w:tc>
        <w:tc>
          <w:tcPr>
            <w:tcW w:w="1135" w:type="dxa"/>
            <w:tcBorders>
              <w:right w:val="single" w:sz="6" w:space="0" w:color="000000"/>
            </w:tcBorders>
            <w:vAlign w:val="center"/>
          </w:tcPr>
          <w:p w14:paraId="75ACEBC4" w14:textId="77777777" w:rsidR="002405F2" w:rsidRPr="003C5ABC" w:rsidRDefault="002405F2" w:rsidP="0084387F">
            <w:pPr>
              <w:pStyle w:val="TableParagraph"/>
              <w:rPr>
                <w:sz w:val="18"/>
              </w:rPr>
            </w:pPr>
            <w:r w:rsidRPr="003C5ABC">
              <w:rPr>
                <w:sz w:val="18"/>
              </w:rPr>
              <w:t>0,14</w:t>
            </w:r>
          </w:p>
        </w:tc>
      </w:tr>
      <w:tr w:rsidR="002405F2" w:rsidRPr="003C5ABC" w14:paraId="1052BE8D" w14:textId="77777777" w:rsidTr="002405F2">
        <w:trPr>
          <w:trHeight w:val="237"/>
        </w:trPr>
        <w:tc>
          <w:tcPr>
            <w:tcW w:w="4951" w:type="dxa"/>
          </w:tcPr>
          <w:p w14:paraId="24324C4F" w14:textId="77777777" w:rsidR="002405F2" w:rsidRPr="003C5ABC" w:rsidRDefault="002405F2" w:rsidP="0084387F">
            <w:pPr>
              <w:pStyle w:val="TableParagraph"/>
              <w:ind w:left="142"/>
              <w:jc w:val="left"/>
              <w:rPr>
                <w:sz w:val="18"/>
              </w:rPr>
            </w:pPr>
            <w:r w:rsidRPr="003C5ABC">
              <w:rPr>
                <w:sz w:val="18"/>
              </w:rPr>
              <w:t>расчетные нормативные утечки теплоносителя</w:t>
            </w:r>
          </w:p>
        </w:tc>
        <w:tc>
          <w:tcPr>
            <w:tcW w:w="1276" w:type="dxa"/>
            <w:vAlign w:val="center"/>
          </w:tcPr>
          <w:p w14:paraId="38A6426C" w14:textId="77777777" w:rsidR="002405F2" w:rsidRPr="003C5ABC" w:rsidRDefault="002405F2" w:rsidP="0084387F">
            <w:pPr>
              <w:pStyle w:val="TableParagraph"/>
              <w:rPr>
                <w:sz w:val="18"/>
              </w:rPr>
            </w:pPr>
            <w:r w:rsidRPr="003C5ABC">
              <w:rPr>
                <w:sz w:val="18"/>
              </w:rPr>
              <w:t>м³/ч</w:t>
            </w:r>
          </w:p>
        </w:tc>
        <w:tc>
          <w:tcPr>
            <w:tcW w:w="992" w:type="dxa"/>
            <w:vAlign w:val="center"/>
          </w:tcPr>
          <w:p w14:paraId="5D4F0D43" w14:textId="77777777" w:rsidR="002405F2" w:rsidRPr="003C5ABC" w:rsidRDefault="002405F2" w:rsidP="0084387F">
            <w:pPr>
              <w:pStyle w:val="TableParagraph"/>
              <w:rPr>
                <w:sz w:val="18"/>
              </w:rPr>
            </w:pPr>
            <w:r w:rsidRPr="003C5ABC">
              <w:rPr>
                <w:sz w:val="18"/>
              </w:rPr>
              <w:t>0,05</w:t>
            </w:r>
          </w:p>
        </w:tc>
        <w:tc>
          <w:tcPr>
            <w:tcW w:w="992" w:type="dxa"/>
            <w:vAlign w:val="center"/>
          </w:tcPr>
          <w:p w14:paraId="3CBCAFFD" w14:textId="77777777" w:rsidR="002405F2" w:rsidRPr="003C5ABC" w:rsidRDefault="002405F2" w:rsidP="0084387F">
            <w:pPr>
              <w:pStyle w:val="TableParagraph"/>
              <w:rPr>
                <w:sz w:val="18"/>
              </w:rPr>
            </w:pPr>
            <w:r w:rsidRPr="003C5ABC">
              <w:rPr>
                <w:sz w:val="18"/>
              </w:rPr>
              <w:t>0,05</w:t>
            </w:r>
          </w:p>
        </w:tc>
        <w:tc>
          <w:tcPr>
            <w:tcW w:w="1135" w:type="dxa"/>
            <w:tcBorders>
              <w:right w:val="single" w:sz="6" w:space="0" w:color="000000"/>
            </w:tcBorders>
            <w:vAlign w:val="center"/>
          </w:tcPr>
          <w:p w14:paraId="2DB83EEC" w14:textId="77777777" w:rsidR="002405F2" w:rsidRPr="003C5ABC" w:rsidRDefault="002405F2" w:rsidP="0084387F">
            <w:pPr>
              <w:pStyle w:val="TableParagraph"/>
              <w:rPr>
                <w:sz w:val="18"/>
              </w:rPr>
            </w:pPr>
            <w:r w:rsidRPr="003C5ABC">
              <w:rPr>
                <w:sz w:val="18"/>
              </w:rPr>
              <w:t>0,05</w:t>
            </w:r>
          </w:p>
        </w:tc>
      </w:tr>
      <w:tr w:rsidR="002405F2" w:rsidRPr="003C5ABC" w14:paraId="5F5BBD9B" w14:textId="77777777" w:rsidTr="002405F2">
        <w:trPr>
          <w:trHeight w:val="239"/>
        </w:trPr>
        <w:tc>
          <w:tcPr>
            <w:tcW w:w="4951" w:type="dxa"/>
          </w:tcPr>
          <w:p w14:paraId="5164E064" w14:textId="77777777" w:rsidR="002405F2" w:rsidRPr="003C5ABC" w:rsidRDefault="002405F2" w:rsidP="0084387F">
            <w:pPr>
              <w:pStyle w:val="TableParagraph"/>
              <w:ind w:left="142"/>
              <w:jc w:val="left"/>
              <w:rPr>
                <w:sz w:val="18"/>
              </w:rPr>
            </w:pPr>
            <w:r w:rsidRPr="003C5ABC">
              <w:rPr>
                <w:sz w:val="18"/>
              </w:rPr>
              <w:t>сверхнормативные утечки теплоносителя</w:t>
            </w:r>
          </w:p>
        </w:tc>
        <w:tc>
          <w:tcPr>
            <w:tcW w:w="1276" w:type="dxa"/>
            <w:vAlign w:val="center"/>
          </w:tcPr>
          <w:p w14:paraId="26014CDF" w14:textId="77777777" w:rsidR="002405F2" w:rsidRPr="003C5ABC" w:rsidRDefault="002405F2" w:rsidP="0084387F">
            <w:pPr>
              <w:pStyle w:val="TableParagraph"/>
              <w:rPr>
                <w:sz w:val="18"/>
              </w:rPr>
            </w:pPr>
            <w:r w:rsidRPr="003C5ABC">
              <w:rPr>
                <w:sz w:val="18"/>
              </w:rPr>
              <w:t>м³/ч</w:t>
            </w:r>
          </w:p>
        </w:tc>
        <w:tc>
          <w:tcPr>
            <w:tcW w:w="992" w:type="dxa"/>
            <w:vAlign w:val="center"/>
          </w:tcPr>
          <w:p w14:paraId="1AEEDA1C" w14:textId="77777777" w:rsidR="002405F2" w:rsidRPr="003C5ABC" w:rsidRDefault="002405F2" w:rsidP="0084387F">
            <w:pPr>
              <w:pStyle w:val="TableParagraph"/>
              <w:rPr>
                <w:sz w:val="18"/>
              </w:rPr>
            </w:pPr>
            <w:r w:rsidRPr="003C5ABC">
              <w:rPr>
                <w:sz w:val="18"/>
              </w:rPr>
              <w:t>0</w:t>
            </w:r>
          </w:p>
        </w:tc>
        <w:tc>
          <w:tcPr>
            <w:tcW w:w="992" w:type="dxa"/>
            <w:vAlign w:val="center"/>
          </w:tcPr>
          <w:p w14:paraId="58322881" w14:textId="77777777" w:rsidR="002405F2" w:rsidRPr="003C5ABC" w:rsidRDefault="002405F2" w:rsidP="0084387F">
            <w:pPr>
              <w:pStyle w:val="TableParagraph"/>
              <w:rPr>
                <w:sz w:val="18"/>
              </w:rPr>
            </w:pPr>
            <w:r w:rsidRPr="003C5ABC">
              <w:rPr>
                <w:sz w:val="18"/>
              </w:rPr>
              <w:t>0</w:t>
            </w:r>
          </w:p>
        </w:tc>
        <w:tc>
          <w:tcPr>
            <w:tcW w:w="1135" w:type="dxa"/>
            <w:tcBorders>
              <w:right w:val="single" w:sz="6" w:space="0" w:color="000000"/>
            </w:tcBorders>
            <w:vAlign w:val="center"/>
          </w:tcPr>
          <w:p w14:paraId="1748CFE2" w14:textId="77777777" w:rsidR="002405F2" w:rsidRPr="003C5ABC" w:rsidRDefault="002405F2" w:rsidP="0084387F">
            <w:pPr>
              <w:pStyle w:val="TableParagraph"/>
              <w:rPr>
                <w:sz w:val="18"/>
              </w:rPr>
            </w:pPr>
            <w:r w:rsidRPr="003C5ABC">
              <w:rPr>
                <w:sz w:val="18"/>
              </w:rPr>
              <w:t>0</w:t>
            </w:r>
          </w:p>
        </w:tc>
      </w:tr>
      <w:tr w:rsidR="002405F2" w:rsidRPr="003C5ABC" w14:paraId="3ABB77FA" w14:textId="77777777" w:rsidTr="002405F2">
        <w:trPr>
          <w:trHeight w:val="712"/>
        </w:trPr>
        <w:tc>
          <w:tcPr>
            <w:tcW w:w="4951" w:type="dxa"/>
          </w:tcPr>
          <w:p w14:paraId="5D85DF77" w14:textId="77777777" w:rsidR="002405F2" w:rsidRPr="003C5ABC" w:rsidRDefault="002405F2" w:rsidP="0084387F">
            <w:pPr>
              <w:pStyle w:val="TableParagraph"/>
              <w:ind w:left="142"/>
              <w:jc w:val="left"/>
              <w:rPr>
                <w:sz w:val="18"/>
              </w:rPr>
            </w:pPr>
            <w:r w:rsidRPr="003C5ABC">
              <w:rPr>
                <w:sz w:val="18"/>
              </w:rPr>
              <w:t>отпуск теплоносителя из тепловых сетей на цели</w:t>
            </w:r>
          </w:p>
          <w:p w14:paraId="73DAB13E" w14:textId="77777777" w:rsidR="002405F2" w:rsidRPr="003C5ABC" w:rsidRDefault="002405F2" w:rsidP="0084387F">
            <w:pPr>
              <w:pStyle w:val="TableParagraph"/>
              <w:ind w:left="142"/>
              <w:jc w:val="left"/>
              <w:rPr>
                <w:sz w:val="18"/>
              </w:rPr>
            </w:pPr>
            <w:r w:rsidRPr="003C5ABC">
              <w:rPr>
                <w:sz w:val="18"/>
              </w:rPr>
              <w:t>горячего водоснабжения (для открытых систем теплоснабжения)</w:t>
            </w:r>
          </w:p>
        </w:tc>
        <w:tc>
          <w:tcPr>
            <w:tcW w:w="1276" w:type="dxa"/>
            <w:vAlign w:val="center"/>
          </w:tcPr>
          <w:p w14:paraId="27CE8FA3" w14:textId="77777777" w:rsidR="002405F2" w:rsidRPr="003C5ABC" w:rsidRDefault="002405F2" w:rsidP="0084387F">
            <w:pPr>
              <w:pStyle w:val="TableParagraph"/>
              <w:rPr>
                <w:sz w:val="18"/>
              </w:rPr>
            </w:pPr>
            <w:r w:rsidRPr="003C5ABC">
              <w:rPr>
                <w:sz w:val="18"/>
              </w:rPr>
              <w:t>м³/ч</w:t>
            </w:r>
          </w:p>
        </w:tc>
        <w:tc>
          <w:tcPr>
            <w:tcW w:w="992" w:type="dxa"/>
            <w:vAlign w:val="center"/>
          </w:tcPr>
          <w:p w14:paraId="3A691A49" w14:textId="77777777" w:rsidR="002405F2" w:rsidRPr="003C5ABC" w:rsidRDefault="002405F2" w:rsidP="0084387F">
            <w:pPr>
              <w:pStyle w:val="TableParagraph"/>
              <w:rPr>
                <w:sz w:val="18"/>
              </w:rPr>
            </w:pPr>
            <w:r w:rsidRPr="003C5ABC">
              <w:rPr>
                <w:sz w:val="18"/>
              </w:rPr>
              <w:t>0,09</w:t>
            </w:r>
          </w:p>
        </w:tc>
        <w:tc>
          <w:tcPr>
            <w:tcW w:w="992" w:type="dxa"/>
            <w:vAlign w:val="center"/>
          </w:tcPr>
          <w:p w14:paraId="6D223397" w14:textId="77777777" w:rsidR="002405F2" w:rsidRPr="003C5ABC" w:rsidRDefault="002405F2" w:rsidP="0084387F">
            <w:pPr>
              <w:pStyle w:val="TableParagraph"/>
              <w:rPr>
                <w:sz w:val="18"/>
              </w:rPr>
            </w:pPr>
            <w:r w:rsidRPr="003C5ABC">
              <w:rPr>
                <w:sz w:val="18"/>
              </w:rPr>
              <w:t>0,09</w:t>
            </w:r>
          </w:p>
        </w:tc>
        <w:tc>
          <w:tcPr>
            <w:tcW w:w="1135" w:type="dxa"/>
            <w:tcBorders>
              <w:right w:val="single" w:sz="6" w:space="0" w:color="000000"/>
            </w:tcBorders>
            <w:vAlign w:val="center"/>
          </w:tcPr>
          <w:p w14:paraId="54221639" w14:textId="77777777" w:rsidR="002405F2" w:rsidRPr="003C5ABC" w:rsidRDefault="002405F2" w:rsidP="0084387F">
            <w:pPr>
              <w:pStyle w:val="TableParagraph"/>
              <w:rPr>
                <w:sz w:val="18"/>
              </w:rPr>
            </w:pPr>
            <w:r w:rsidRPr="003C5ABC">
              <w:rPr>
                <w:sz w:val="18"/>
              </w:rPr>
              <w:t>0,09</w:t>
            </w:r>
          </w:p>
        </w:tc>
      </w:tr>
      <w:tr w:rsidR="002405F2" w:rsidRPr="003C5ABC" w14:paraId="6C1C1417" w14:textId="77777777" w:rsidTr="002405F2">
        <w:trPr>
          <w:trHeight w:val="477"/>
        </w:trPr>
        <w:tc>
          <w:tcPr>
            <w:tcW w:w="4951" w:type="dxa"/>
          </w:tcPr>
          <w:p w14:paraId="44F6818B" w14:textId="77777777" w:rsidR="002405F2" w:rsidRPr="003C5ABC" w:rsidRDefault="002405F2" w:rsidP="0084387F">
            <w:pPr>
              <w:pStyle w:val="TableParagraph"/>
              <w:ind w:left="142"/>
              <w:jc w:val="left"/>
              <w:rPr>
                <w:sz w:val="18"/>
              </w:rPr>
            </w:pPr>
            <w:r w:rsidRPr="003C5ABC">
              <w:rPr>
                <w:sz w:val="18"/>
              </w:rPr>
              <w:t>Максимум подпитки тепловой сети в эксплуатационном режиме</w:t>
            </w:r>
          </w:p>
        </w:tc>
        <w:tc>
          <w:tcPr>
            <w:tcW w:w="1276" w:type="dxa"/>
            <w:vAlign w:val="center"/>
          </w:tcPr>
          <w:p w14:paraId="3FD49587" w14:textId="77777777" w:rsidR="002405F2" w:rsidRPr="003C5ABC" w:rsidRDefault="002405F2" w:rsidP="0084387F">
            <w:pPr>
              <w:pStyle w:val="TableParagraph"/>
              <w:rPr>
                <w:sz w:val="18"/>
              </w:rPr>
            </w:pPr>
            <w:r w:rsidRPr="003C5ABC">
              <w:rPr>
                <w:sz w:val="18"/>
              </w:rPr>
              <w:t>м³/ч</w:t>
            </w:r>
          </w:p>
        </w:tc>
        <w:tc>
          <w:tcPr>
            <w:tcW w:w="992" w:type="dxa"/>
            <w:vAlign w:val="center"/>
          </w:tcPr>
          <w:p w14:paraId="59792253" w14:textId="77777777" w:rsidR="002405F2" w:rsidRPr="003C5ABC" w:rsidRDefault="002405F2" w:rsidP="0084387F">
            <w:pPr>
              <w:pStyle w:val="TableParagraph"/>
              <w:rPr>
                <w:sz w:val="18"/>
              </w:rPr>
            </w:pPr>
            <w:r w:rsidRPr="003C5ABC">
              <w:rPr>
                <w:sz w:val="18"/>
              </w:rPr>
              <w:t>0,27</w:t>
            </w:r>
          </w:p>
        </w:tc>
        <w:tc>
          <w:tcPr>
            <w:tcW w:w="992" w:type="dxa"/>
            <w:vAlign w:val="center"/>
          </w:tcPr>
          <w:p w14:paraId="1726B288" w14:textId="77777777" w:rsidR="002405F2" w:rsidRPr="003C5ABC" w:rsidRDefault="002405F2" w:rsidP="0084387F">
            <w:pPr>
              <w:pStyle w:val="TableParagraph"/>
              <w:rPr>
                <w:sz w:val="18"/>
              </w:rPr>
            </w:pPr>
            <w:r w:rsidRPr="003C5ABC">
              <w:rPr>
                <w:sz w:val="18"/>
              </w:rPr>
              <w:t>0,27</w:t>
            </w:r>
          </w:p>
        </w:tc>
        <w:tc>
          <w:tcPr>
            <w:tcW w:w="1135" w:type="dxa"/>
            <w:tcBorders>
              <w:right w:val="single" w:sz="6" w:space="0" w:color="000000"/>
            </w:tcBorders>
            <w:vAlign w:val="center"/>
          </w:tcPr>
          <w:p w14:paraId="429BBFDB" w14:textId="77777777" w:rsidR="002405F2" w:rsidRPr="003C5ABC" w:rsidRDefault="002405F2" w:rsidP="0084387F">
            <w:pPr>
              <w:pStyle w:val="TableParagraph"/>
              <w:rPr>
                <w:sz w:val="18"/>
              </w:rPr>
            </w:pPr>
            <w:r w:rsidRPr="003C5ABC">
              <w:rPr>
                <w:sz w:val="18"/>
              </w:rPr>
              <w:t>0,27</w:t>
            </w:r>
          </w:p>
        </w:tc>
      </w:tr>
      <w:tr w:rsidR="002405F2" w:rsidRPr="003C5ABC" w14:paraId="31691BA2" w14:textId="77777777" w:rsidTr="002405F2">
        <w:trPr>
          <w:trHeight w:val="474"/>
        </w:trPr>
        <w:tc>
          <w:tcPr>
            <w:tcW w:w="4951" w:type="dxa"/>
          </w:tcPr>
          <w:p w14:paraId="0C3BA6E7" w14:textId="77777777" w:rsidR="002405F2" w:rsidRPr="003C5ABC" w:rsidRDefault="002405F2" w:rsidP="0084387F">
            <w:pPr>
              <w:pStyle w:val="TableParagraph"/>
              <w:ind w:left="142"/>
              <w:jc w:val="left"/>
              <w:rPr>
                <w:sz w:val="18"/>
              </w:rPr>
            </w:pPr>
            <w:r w:rsidRPr="003C5ABC">
              <w:rPr>
                <w:sz w:val="18"/>
              </w:rPr>
              <w:t>Максимальная подпитка тепловой сети в период</w:t>
            </w:r>
          </w:p>
          <w:p w14:paraId="677E98CC" w14:textId="77777777" w:rsidR="002405F2" w:rsidRPr="003C5ABC" w:rsidRDefault="002405F2" w:rsidP="0084387F">
            <w:pPr>
              <w:pStyle w:val="TableParagraph"/>
              <w:ind w:left="142"/>
              <w:jc w:val="left"/>
              <w:rPr>
                <w:sz w:val="18"/>
              </w:rPr>
            </w:pPr>
            <w:r w:rsidRPr="003C5ABC">
              <w:rPr>
                <w:sz w:val="18"/>
              </w:rPr>
              <w:t>повреждения участка</w:t>
            </w:r>
          </w:p>
        </w:tc>
        <w:tc>
          <w:tcPr>
            <w:tcW w:w="1276" w:type="dxa"/>
            <w:vAlign w:val="center"/>
          </w:tcPr>
          <w:p w14:paraId="7EB8C2BE" w14:textId="77777777" w:rsidR="002405F2" w:rsidRPr="003C5ABC" w:rsidRDefault="002405F2" w:rsidP="0084387F">
            <w:pPr>
              <w:pStyle w:val="TableParagraph"/>
              <w:rPr>
                <w:sz w:val="18"/>
              </w:rPr>
            </w:pPr>
            <w:r w:rsidRPr="003C5ABC">
              <w:rPr>
                <w:sz w:val="18"/>
              </w:rPr>
              <w:t>м³/ч</w:t>
            </w:r>
          </w:p>
        </w:tc>
        <w:tc>
          <w:tcPr>
            <w:tcW w:w="992" w:type="dxa"/>
            <w:vAlign w:val="center"/>
          </w:tcPr>
          <w:p w14:paraId="1113DDCD" w14:textId="77777777" w:rsidR="002405F2" w:rsidRPr="003C5ABC" w:rsidRDefault="002405F2" w:rsidP="0084387F">
            <w:pPr>
              <w:pStyle w:val="TableParagraph"/>
              <w:rPr>
                <w:sz w:val="18"/>
              </w:rPr>
            </w:pPr>
            <w:r w:rsidRPr="003C5ABC">
              <w:rPr>
                <w:sz w:val="18"/>
              </w:rPr>
              <w:t>0,80</w:t>
            </w:r>
          </w:p>
        </w:tc>
        <w:tc>
          <w:tcPr>
            <w:tcW w:w="992" w:type="dxa"/>
            <w:vAlign w:val="center"/>
          </w:tcPr>
          <w:p w14:paraId="4230AECE" w14:textId="77777777" w:rsidR="002405F2" w:rsidRPr="003C5ABC" w:rsidRDefault="002405F2" w:rsidP="0084387F">
            <w:pPr>
              <w:pStyle w:val="TableParagraph"/>
              <w:rPr>
                <w:sz w:val="18"/>
              </w:rPr>
            </w:pPr>
            <w:r w:rsidRPr="003C5ABC">
              <w:rPr>
                <w:sz w:val="18"/>
              </w:rPr>
              <w:t>0,80</w:t>
            </w:r>
          </w:p>
        </w:tc>
        <w:tc>
          <w:tcPr>
            <w:tcW w:w="1135" w:type="dxa"/>
            <w:tcBorders>
              <w:right w:val="single" w:sz="6" w:space="0" w:color="000000"/>
            </w:tcBorders>
            <w:vAlign w:val="center"/>
          </w:tcPr>
          <w:p w14:paraId="60AEEA8D" w14:textId="77777777" w:rsidR="002405F2" w:rsidRPr="003C5ABC" w:rsidRDefault="002405F2" w:rsidP="0084387F">
            <w:pPr>
              <w:pStyle w:val="TableParagraph"/>
              <w:rPr>
                <w:sz w:val="18"/>
              </w:rPr>
            </w:pPr>
            <w:r w:rsidRPr="003C5ABC">
              <w:rPr>
                <w:sz w:val="18"/>
              </w:rPr>
              <w:t>0,80</w:t>
            </w:r>
          </w:p>
        </w:tc>
      </w:tr>
      <w:tr w:rsidR="002405F2" w:rsidRPr="003C5ABC" w14:paraId="32857633" w14:textId="77777777" w:rsidTr="002405F2">
        <w:trPr>
          <w:trHeight w:val="477"/>
        </w:trPr>
        <w:tc>
          <w:tcPr>
            <w:tcW w:w="4951" w:type="dxa"/>
          </w:tcPr>
          <w:p w14:paraId="2855EBB9" w14:textId="77777777" w:rsidR="002405F2" w:rsidRPr="003C5ABC" w:rsidRDefault="002405F2" w:rsidP="0084387F">
            <w:pPr>
              <w:pStyle w:val="TableParagraph"/>
              <w:ind w:left="142"/>
              <w:jc w:val="left"/>
              <w:rPr>
                <w:sz w:val="18"/>
              </w:rPr>
            </w:pPr>
            <w:r w:rsidRPr="003C5ABC">
              <w:rPr>
                <w:sz w:val="18"/>
              </w:rPr>
              <w:t>Требуемая производительность водоподготовительной установки</w:t>
            </w:r>
          </w:p>
        </w:tc>
        <w:tc>
          <w:tcPr>
            <w:tcW w:w="1276" w:type="dxa"/>
            <w:vAlign w:val="center"/>
          </w:tcPr>
          <w:p w14:paraId="0340D1D5" w14:textId="77777777" w:rsidR="002405F2" w:rsidRPr="003C5ABC" w:rsidRDefault="002405F2" w:rsidP="0084387F">
            <w:pPr>
              <w:pStyle w:val="TableParagraph"/>
              <w:rPr>
                <w:sz w:val="18"/>
              </w:rPr>
            </w:pPr>
            <w:r w:rsidRPr="003C5ABC">
              <w:rPr>
                <w:sz w:val="18"/>
              </w:rPr>
              <w:t>м³/ч</w:t>
            </w:r>
          </w:p>
        </w:tc>
        <w:tc>
          <w:tcPr>
            <w:tcW w:w="992" w:type="dxa"/>
            <w:vAlign w:val="center"/>
          </w:tcPr>
          <w:p w14:paraId="68BE7FA4" w14:textId="77777777" w:rsidR="002405F2" w:rsidRPr="003C5ABC" w:rsidRDefault="002405F2" w:rsidP="0084387F">
            <w:pPr>
              <w:pStyle w:val="TableParagraph"/>
              <w:rPr>
                <w:sz w:val="18"/>
              </w:rPr>
            </w:pPr>
            <w:r w:rsidRPr="003C5ABC">
              <w:rPr>
                <w:sz w:val="18"/>
              </w:rPr>
              <w:t>0,3</w:t>
            </w:r>
          </w:p>
        </w:tc>
        <w:tc>
          <w:tcPr>
            <w:tcW w:w="992" w:type="dxa"/>
            <w:vAlign w:val="center"/>
          </w:tcPr>
          <w:p w14:paraId="6F33974F" w14:textId="77777777" w:rsidR="002405F2" w:rsidRPr="003C5ABC" w:rsidRDefault="002405F2" w:rsidP="0084387F">
            <w:pPr>
              <w:pStyle w:val="TableParagraph"/>
              <w:rPr>
                <w:sz w:val="18"/>
              </w:rPr>
            </w:pPr>
            <w:r w:rsidRPr="003C5ABC">
              <w:rPr>
                <w:sz w:val="18"/>
              </w:rPr>
              <w:t>0,3</w:t>
            </w:r>
          </w:p>
        </w:tc>
        <w:tc>
          <w:tcPr>
            <w:tcW w:w="1135" w:type="dxa"/>
            <w:tcBorders>
              <w:right w:val="single" w:sz="6" w:space="0" w:color="000000"/>
            </w:tcBorders>
            <w:vAlign w:val="center"/>
          </w:tcPr>
          <w:p w14:paraId="2940B5A6" w14:textId="77777777" w:rsidR="002405F2" w:rsidRPr="003C5ABC" w:rsidRDefault="002405F2" w:rsidP="0084387F">
            <w:pPr>
              <w:pStyle w:val="TableParagraph"/>
              <w:rPr>
                <w:sz w:val="18"/>
              </w:rPr>
            </w:pPr>
            <w:r w:rsidRPr="003C5ABC">
              <w:rPr>
                <w:sz w:val="18"/>
              </w:rPr>
              <w:t>0,3</w:t>
            </w:r>
          </w:p>
        </w:tc>
      </w:tr>
      <w:tr w:rsidR="002405F2" w:rsidRPr="003C5ABC" w14:paraId="49CC7489" w14:textId="77777777" w:rsidTr="002405F2">
        <w:trPr>
          <w:trHeight w:val="237"/>
        </w:trPr>
        <w:tc>
          <w:tcPr>
            <w:tcW w:w="4951" w:type="dxa"/>
          </w:tcPr>
          <w:p w14:paraId="451454A6" w14:textId="77777777" w:rsidR="002405F2" w:rsidRPr="003C5ABC" w:rsidRDefault="002405F2" w:rsidP="0084387F">
            <w:pPr>
              <w:pStyle w:val="TableParagraph"/>
              <w:ind w:left="142"/>
              <w:jc w:val="left"/>
              <w:rPr>
                <w:sz w:val="18"/>
              </w:rPr>
            </w:pPr>
            <w:r w:rsidRPr="003C5ABC">
              <w:rPr>
                <w:sz w:val="18"/>
              </w:rPr>
              <w:t>Требуемая емкость баков аккумуляторов</w:t>
            </w:r>
          </w:p>
        </w:tc>
        <w:tc>
          <w:tcPr>
            <w:tcW w:w="1276" w:type="dxa"/>
            <w:vAlign w:val="center"/>
          </w:tcPr>
          <w:p w14:paraId="38004124" w14:textId="77777777" w:rsidR="002405F2" w:rsidRPr="003C5ABC" w:rsidRDefault="002405F2" w:rsidP="0084387F">
            <w:pPr>
              <w:pStyle w:val="TableParagraph"/>
              <w:rPr>
                <w:sz w:val="12"/>
              </w:rPr>
            </w:pPr>
            <w:r w:rsidRPr="003C5ABC">
              <w:rPr>
                <w:position w:val="-7"/>
                <w:sz w:val="18"/>
              </w:rPr>
              <w:t>м</w:t>
            </w:r>
            <w:r w:rsidRPr="003C5ABC">
              <w:rPr>
                <w:sz w:val="12"/>
              </w:rPr>
              <w:t>3</w:t>
            </w:r>
          </w:p>
        </w:tc>
        <w:tc>
          <w:tcPr>
            <w:tcW w:w="992" w:type="dxa"/>
            <w:vAlign w:val="center"/>
          </w:tcPr>
          <w:p w14:paraId="7CCFDDF0" w14:textId="77777777" w:rsidR="002405F2" w:rsidRPr="003C5ABC" w:rsidRDefault="002405F2" w:rsidP="0084387F">
            <w:pPr>
              <w:pStyle w:val="TableParagraph"/>
              <w:rPr>
                <w:sz w:val="18"/>
              </w:rPr>
            </w:pPr>
            <w:r w:rsidRPr="003C5ABC">
              <w:rPr>
                <w:sz w:val="18"/>
              </w:rPr>
              <w:t>0,9</w:t>
            </w:r>
          </w:p>
        </w:tc>
        <w:tc>
          <w:tcPr>
            <w:tcW w:w="992" w:type="dxa"/>
            <w:vAlign w:val="center"/>
          </w:tcPr>
          <w:p w14:paraId="4D82348D" w14:textId="77777777" w:rsidR="002405F2" w:rsidRPr="003C5ABC" w:rsidRDefault="002405F2" w:rsidP="0084387F">
            <w:pPr>
              <w:pStyle w:val="TableParagraph"/>
              <w:rPr>
                <w:sz w:val="18"/>
              </w:rPr>
            </w:pPr>
            <w:r w:rsidRPr="003C5ABC">
              <w:rPr>
                <w:sz w:val="18"/>
              </w:rPr>
              <w:t>0,9</w:t>
            </w:r>
          </w:p>
        </w:tc>
        <w:tc>
          <w:tcPr>
            <w:tcW w:w="1135" w:type="dxa"/>
            <w:tcBorders>
              <w:right w:val="single" w:sz="6" w:space="0" w:color="000000"/>
            </w:tcBorders>
            <w:vAlign w:val="center"/>
          </w:tcPr>
          <w:p w14:paraId="1726E283" w14:textId="77777777" w:rsidR="002405F2" w:rsidRPr="003C5ABC" w:rsidRDefault="002405F2" w:rsidP="0084387F">
            <w:pPr>
              <w:pStyle w:val="TableParagraph"/>
              <w:rPr>
                <w:sz w:val="18"/>
              </w:rPr>
            </w:pPr>
            <w:r w:rsidRPr="003C5ABC">
              <w:rPr>
                <w:sz w:val="18"/>
              </w:rPr>
              <w:t>0,9</w:t>
            </w:r>
          </w:p>
        </w:tc>
      </w:tr>
      <w:tr w:rsidR="002405F2" w:rsidRPr="003C5ABC" w14:paraId="53C77C2E" w14:textId="77777777" w:rsidTr="002405F2">
        <w:trPr>
          <w:trHeight w:val="70"/>
        </w:trPr>
        <w:tc>
          <w:tcPr>
            <w:tcW w:w="4951" w:type="dxa"/>
          </w:tcPr>
          <w:p w14:paraId="439F8768" w14:textId="77777777" w:rsidR="002405F2" w:rsidRPr="003C5ABC" w:rsidRDefault="002405F2" w:rsidP="0084387F">
            <w:pPr>
              <w:pStyle w:val="TableParagraph"/>
              <w:ind w:left="142"/>
              <w:jc w:val="left"/>
              <w:rPr>
                <w:sz w:val="18"/>
              </w:rPr>
            </w:pPr>
            <w:r w:rsidRPr="003C5ABC">
              <w:rPr>
                <w:sz w:val="18"/>
              </w:rPr>
              <w:t>Производительность водоподготовительной установки</w:t>
            </w:r>
          </w:p>
        </w:tc>
        <w:tc>
          <w:tcPr>
            <w:tcW w:w="1276" w:type="dxa"/>
            <w:vAlign w:val="center"/>
          </w:tcPr>
          <w:p w14:paraId="5A1A803D" w14:textId="77777777" w:rsidR="002405F2" w:rsidRPr="003C5ABC" w:rsidRDefault="002405F2" w:rsidP="0084387F">
            <w:pPr>
              <w:pStyle w:val="TableParagraph"/>
              <w:rPr>
                <w:sz w:val="18"/>
              </w:rPr>
            </w:pPr>
            <w:r w:rsidRPr="003C5ABC">
              <w:rPr>
                <w:sz w:val="18"/>
              </w:rPr>
              <w:t>м³/ч</w:t>
            </w:r>
          </w:p>
        </w:tc>
        <w:tc>
          <w:tcPr>
            <w:tcW w:w="992" w:type="dxa"/>
            <w:vAlign w:val="center"/>
          </w:tcPr>
          <w:p w14:paraId="45B68DBC" w14:textId="77777777" w:rsidR="002405F2" w:rsidRPr="003C5ABC" w:rsidRDefault="002405F2" w:rsidP="0084387F">
            <w:pPr>
              <w:pStyle w:val="TableParagraph"/>
              <w:rPr>
                <w:sz w:val="18"/>
              </w:rPr>
            </w:pPr>
            <w:r w:rsidRPr="003C5ABC">
              <w:rPr>
                <w:sz w:val="18"/>
              </w:rPr>
              <w:t>1</w:t>
            </w:r>
          </w:p>
        </w:tc>
        <w:tc>
          <w:tcPr>
            <w:tcW w:w="992" w:type="dxa"/>
            <w:vAlign w:val="center"/>
          </w:tcPr>
          <w:p w14:paraId="07683C84" w14:textId="77777777" w:rsidR="002405F2" w:rsidRPr="003C5ABC" w:rsidRDefault="002405F2" w:rsidP="0084387F">
            <w:pPr>
              <w:pStyle w:val="TableParagraph"/>
              <w:rPr>
                <w:sz w:val="18"/>
              </w:rPr>
            </w:pPr>
            <w:r w:rsidRPr="003C5ABC">
              <w:rPr>
                <w:sz w:val="18"/>
              </w:rPr>
              <w:t>1</w:t>
            </w:r>
          </w:p>
        </w:tc>
        <w:tc>
          <w:tcPr>
            <w:tcW w:w="1135" w:type="dxa"/>
            <w:tcBorders>
              <w:right w:val="single" w:sz="6" w:space="0" w:color="000000"/>
            </w:tcBorders>
            <w:vAlign w:val="center"/>
          </w:tcPr>
          <w:p w14:paraId="44E657EA" w14:textId="77777777" w:rsidR="002405F2" w:rsidRPr="003C5ABC" w:rsidRDefault="002405F2" w:rsidP="0084387F">
            <w:pPr>
              <w:pStyle w:val="TableParagraph"/>
              <w:rPr>
                <w:sz w:val="18"/>
              </w:rPr>
            </w:pPr>
            <w:r w:rsidRPr="003C5ABC">
              <w:rPr>
                <w:sz w:val="18"/>
              </w:rPr>
              <w:t>1</w:t>
            </w:r>
          </w:p>
        </w:tc>
      </w:tr>
      <w:tr w:rsidR="002405F2" w:rsidRPr="003C5ABC" w14:paraId="559E008D" w14:textId="77777777" w:rsidTr="002405F2">
        <w:trPr>
          <w:trHeight w:val="237"/>
        </w:trPr>
        <w:tc>
          <w:tcPr>
            <w:tcW w:w="4951" w:type="dxa"/>
          </w:tcPr>
          <w:p w14:paraId="26F3D830" w14:textId="77777777" w:rsidR="002405F2" w:rsidRPr="003C5ABC" w:rsidRDefault="002405F2" w:rsidP="0084387F">
            <w:pPr>
              <w:pStyle w:val="TableParagraph"/>
              <w:ind w:left="142"/>
              <w:jc w:val="left"/>
              <w:rPr>
                <w:sz w:val="18"/>
              </w:rPr>
            </w:pPr>
            <w:r w:rsidRPr="003C5ABC">
              <w:rPr>
                <w:sz w:val="18"/>
              </w:rPr>
              <w:t>Количество баков-аккумуляторов теплоносителя</w:t>
            </w:r>
          </w:p>
        </w:tc>
        <w:tc>
          <w:tcPr>
            <w:tcW w:w="1276" w:type="dxa"/>
            <w:vAlign w:val="center"/>
          </w:tcPr>
          <w:p w14:paraId="73B97D5B" w14:textId="77777777" w:rsidR="002405F2" w:rsidRPr="003C5ABC" w:rsidRDefault="002405F2" w:rsidP="0084387F">
            <w:pPr>
              <w:pStyle w:val="TableParagraph"/>
              <w:rPr>
                <w:sz w:val="18"/>
              </w:rPr>
            </w:pPr>
            <w:r w:rsidRPr="003C5ABC">
              <w:rPr>
                <w:sz w:val="18"/>
              </w:rPr>
              <w:t>шт.</w:t>
            </w:r>
          </w:p>
        </w:tc>
        <w:tc>
          <w:tcPr>
            <w:tcW w:w="992" w:type="dxa"/>
            <w:vAlign w:val="center"/>
          </w:tcPr>
          <w:p w14:paraId="2E0AF6AF" w14:textId="77777777" w:rsidR="002405F2" w:rsidRPr="003C5ABC" w:rsidRDefault="002405F2" w:rsidP="0084387F">
            <w:pPr>
              <w:pStyle w:val="TableParagraph"/>
              <w:rPr>
                <w:sz w:val="18"/>
              </w:rPr>
            </w:pPr>
            <w:r w:rsidRPr="003C5ABC">
              <w:rPr>
                <w:sz w:val="18"/>
              </w:rPr>
              <w:t>1</w:t>
            </w:r>
          </w:p>
        </w:tc>
        <w:tc>
          <w:tcPr>
            <w:tcW w:w="992" w:type="dxa"/>
            <w:vAlign w:val="center"/>
          </w:tcPr>
          <w:p w14:paraId="75A65D54" w14:textId="77777777" w:rsidR="002405F2" w:rsidRPr="003C5ABC" w:rsidRDefault="002405F2" w:rsidP="0084387F">
            <w:pPr>
              <w:pStyle w:val="TableParagraph"/>
              <w:rPr>
                <w:sz w:val="18"/>
              </w:rPr>
            </w:pPr>
            <w:r w:rsidRPr="003C5ABC">
              <w:rPr>
                <w:sz w:val="18"/>
              </w:rPr>
              <w:t>1</w:t>
            </w:r>
          </w:p>
        </w:tc>
        <w:tc>
          <w:tcPr>
            <w:tcW w:w="1135" w:type="dxa"/>
            <w:tcBorders>
              <w:right w:val="single" w:sz="6" w:space="0" w:color="000000"/>
            </w:tcBorders>
            <w:vAlign w:val="center"/>
          </w:tcPr>
          <w:p w14:paraId="0A5763D8" w14:textId="77777777" w:rsidR="002405F2" w:rsidRPr="003C5ABC" w:rsidRDefault="002405F2" w:rsidP="0084387F">
            <w:pPr>
              <w:pStyle w:val="TableParagraph"/>
              <w:rPr>
                <w:sz w:val="18"/>
              </w:rPr>
            </w:pPr>
            <w:r w:rsidRPr="003C5ABC">
              <w:rPr>
                <w:sz w:val="18"/>
              </w:rPr>
              <w:t>1</w:t>
            </w:r>
          </w:p>
        </w:tc>
      </w:tr>
      <w:tr w:rsidR="002405F2" w:rsidRPr="003C5ABC" w14:paraId="142C76BB" w14:textId="77777777" w:rsidTr="002405F2">
        <w:trPr>
          <w:trHeight w:val="239"/>
        </w:trPr>
        <w:tc>
          <w:tcPr>
            <w:tcW w:w="4951" w:type="dxa"/>
          </w:tcPr>
          <w:p w14:paraId="29880C12" w14:textId="77777777" w:rsidR="002405F2" w:rsidRPr="003C5ABC" w:rsidRDefault="002405F2" w:rsidP="0084387F">
            <w:pPr>
              <w:pStyle w:val="TableParagraph"/>
              <w:ind w:left="142"/>
              <w:jc w:val="left"/>
              <w:rPr>
                <w:sz w:val="18"/>
              </w:rPr>
            </w:pPr>
            <w:r w:rsidRPr="003C5ABC">
              <w:rPr>
                <w:sz w:val="18"/>
              </w:rPr>
              <w:t>Суммарная емкость баков аккумуляторов</w:t>
            </w:r>
          </w:p>
        </w:tc>
        <w:tc>
          <w:tcPr>
            <w:tcW w:w="1276" w:type="dxa"/>
            <w:vAlign w:val="center"/>
          </w:tcPr>
          <w:p w14:paraId="6343E920" w14:textId="77777777" w:rsidR="002405F2" w:rsidRPr="003C5ABC" w:rsidRDefault="002405F2" w:rsidP="0084387F">
            <w:pPr>
              <w:pStyle w:val="TableParagraph"/>
              <w:rPr>
                <w:sz w:val="12"/>
              </w:rPr>
            </w:pPr>
            <w:r w:rsidRPr="003C5ABC">
              <w:rPr>
                <w:position w:val="-7"/>
                <w:sz w:val="18"/>
              </w:rPr>
              <w:t>м</w:t>
            </w:r>
            <w:r w:rsidRPr="003C5ABC">
              <w:rPr>
                <w:sz w:val="12"/>
              </w:rPr>
              <w:t>3</w:t>
            </w:r>
          </w:p>
        </w:tc>
        <w:tc>
          <w:tcPr>
            <w:tcW w:w="992" w:type="dxa"/>
            <w:vAlign w:val="center"/>
          </w:tcPr>
          <w:p w14:paraId="3F53619E" w14:textId="77777777" w:rsidR="002405F2" w:rsidRPr="003C5ABC" w:rsidRDefault="002405F2" w:rsidP="0084387F">
            <w:pPr>
              <w:pStyle w:val="TableParagraph"/>
              <w:rPr>
                <w:sz w:val="18"/>
              </w:rPr>
            </w:pPr>
            <w:r w:rsidRPr="003C5ABC">
              <w:rPr>
                <w:sz w:val="18"/>
              </w:rPr>
              <w:t>0,5</w:t>
            </w:r>
          </w:p>
        </w:tc>
        <w:tc>
          <w:tcPr>
            <w:tcW w:w="992" w:type="dxa"/>
            <w:vAlign w:val="center"/>
          </w:tcPr>
          <w:p w14:paraId="7CD4C0F0" w14:textId="77777777" w:rsidR="002405F2" w:rsidRPr="003C5ABC" w:rsidRDefault="002405F2" w:rsidP="0084387F">
            <w:pPr>
              <w:pStyle w:val="TableParagraph"/>
              <w:rPr>
                <w:sz w:val="18"/>
              </w:rPr>
            </w:pPr>
            <w:r w:rsidRPr="003C5ABC">
              <w:rPr>
                <w:sz w:val="18"/>
              </w:rPr>
              <w:t>0,5</w:t>
            </w:r>
          </w:p>
        </w:tc>
        <w:tc>
          <w:tcPr>
            <w:tcW w:w="1135" w:type="dxa"/>
            <w:tcBorders>
              <w:right w:val="single" w:sz="6" w:space="0" w:color="000000"/>
            </w:tcBorders>
            <w:vAlign w:val="center"/>
          </w:tcPr>
          <w:p w14:paraId="08FAAF87" w14:textId="77777777" w:rsidR="002405F2" w:rsidRPr="003C5ABC" w:rsidRDefault="002405F2" w:rsidP="0084387F">
            <w:pPr>
              <w:pStyle w:val="TableParagraph"/>
              <w:rPr>
                <w:sz w:val="18"/>
              </w:rPr>
            </w:pPr>
            <w:r w:rsidRPr="003C5ABC">
              <w:rPr>
                <w:sz w:val="18"/>
              </w:rPr>
              <w:t>0,5</w:t>
            </w:r>
          </w:p>
        </w:tc>
      </w:tr>
      <w:tr w:rsidR="002405F2" w:rsidRPr="003C5ABC" w14:paraId="57D4A7FE" w14:textId="77777777" w:rsidTr="002405F2">
        <w:trPr>
          <w:trHeight w:val="237"/>
        </w:trPr>
        <w:tc>
          <w:tcPr>
            <w:tcW w:w="4951" w:type="dxa"/>
          </w:tcPr>
          <w:p w14:paraId="08D3AF9D" w14:textId="77777777" w:rsidR="002405F2" w:rsidRPr="003C5ABC" w:rsidRDefault="002405F2" w:rsidP="0084387F">
            <w:pPr>
              <w:pStyle w:val="TableParagraph"/>
              <w:ind w:left="142"/>
              <w:jc w:val="left"/>
              <w:rPr>
                <w:sz w:val="18"/>
              </w:rPr>
            </w:pPr>
            <w:r w:rsidRPr="003C5ABC">
              <w:rPr>
                <w:sz w:val="18"/>
              </w:rPr>
              <w:t>Резерв(+)/дефицит (-) ВПУ</w:t>
            </w:r>
          </w:p>
        </w:tc>
        <w:tc>
          <w:tcPr>
            <w:tcW w:w="1276" w:type="dxa"/>
            <w:vAlign w:val="center"/>
          </w:tcPr>
          <w:p w14:paraId="3C04DF0B" w14:textId="77777777" w:rsidR="002405F2" w:rsidRPr="003C5ABC" w:rsidRDefault="002405F2" w:rsidP="0084387F">
            <w:pPr>
              <w:pStyle w:val="TableParagraph"/>
              <w:rPr>
                <w:sz w:val="18"/>
              </w:rPr>
            </w:pPr>
            <w:r w:rsidRPr="003C5ABC">
              <w:rPr>
                <w:sz w:val="18"/>
              </w:rPr>
              <w:t>м³/ч</w:t>
            </w:r>
          </w:p>
        </w:tc>
        <w:tc>
          <w:tcPr>
            <w:tcW w:w="992" w:type="dxa"/>
            <w:vAlign w:val="center"/>
          </w:tcPr>
          <w:p w14:paraId="21ED8E00" w14:textId="77777777" w:rsidR="002405F2" w:rsidRPr="003C5ABC" w:rsidRDefault="002405F2" w:rsidP="0084387F">
            <w:pPr>
              <w:pStyle w:val="TableParagraph"/>
              <w:rPr>
                <w:sz w:val="18"/>
              </w:rPr>
            </w:pPr>
            <w:r w:rsidRPr="003C5ABC">
              <w:rPr>
                <w:sz w:val="18"/>
              </w:rPr>
              <w:t>0,86</w:t>
            </w:r>
          </w:p>
        </w:tc>
        <w:tc>
          <w:tcPr>
            <w:tcW w:w="992" w:type="dxa"/>
            <w:vAlign w:val="center"/>
          </w:tcPr>
          <w:p w14:paraId="316D6A25" w14:textId="77777777" w:rsidR="002405F2" w:rsidRPr="003C5ABC" w:rsidRDefault="002405F2" w:rsidP="0084387F">
            <w:pPr>
              <w:pStyle w:val="TableParagraph"/>
              <w:rPr>
                <w:sz w:val="18"/>
              </w:rPr>
            </w:pPr>
            <w:r w:rsidRPr="003C5ABC">
              <w:rPr>
                <w:sz w:val="18"/>
              </w:rPr>
              <w:t>0,86</w:t>
            </w:r>
          </w:p>
        </w:tc>
        <w:tc>
          <w:tcPr>
            <w:tcW w:w="1135" w:type="dxa"/>
            <w:tcBorders>
              <w:right w:val="single" w:sz="6" w:space="0" w:color="000000"/>
            </w:tcBorders>
            <w:vAlign w:val="center"/>
          </w:tcPr>
          <w:p w14:paraId="4D8DE69B" w14:textId="77777777" w:rsidR="002405F2" w:rsidRPr="003C5ABC" w:rsidRDefault="002405F2" w:rsidP="0084387F">
            <w:pPr>
              <w:pStyle w:val="TableParagraph"/>
              <w:rPr>
                <w:sz w:val="18"/>
              </w:rPr>
            </w:pPr>
            <w:r w:rsidRPr="003C5ABC">
              <w:rPr>
                <w:sz w:val="18"/>
              </w:rPr>
              <w:t>0,86</w:t>
            </w:r>
          </w:p>
        </w:tc>
      </w:tr>
      <w:tr w:rsidR="002405F2" w:rsidRPr="003C5ABC" w14:paraId="09664A02" w14:textId="77777777" w:rsidTr="002405F2">
        <w:trPr>
          <w:trHeight w:val="237"/>
        </w:trPr>
        <w:tc>
          <w:tcPr>
            <w:tcW w:w="4951" w:type="dxa"/>
          </w:tcPr>
          <w:p w14:paraId="143D9364" w14:textId="77777777" w:rsidR="002405F2" w:rsidRPr="003C5ABC" w:rsidRDefault="002405F2" w:rsidP="0084387F">
            <w:pPr>
              <w:pStyle w:val="TableParagraph"/>
              <w:ind w:left="142"/>
              <w:jc w:val="left"/>
              <w:rPr>
                <w:sz w:val="18"/>
              </w:rPr>
            </w:pPr>
            <w:r w:rsidRPr="003C5ABC">
              <w:rPr>
                <w:sz w:val="18"/>
              </w:rPr>
              <w:t>Доля резерва</w:t>
            </w:r>
          </w:p>
        </w:tc>
        <w:tc>
          <w:tcPr>
            <w:tcW w:w="1276" w:type="dxa"/>
            <w:vAlign w:val="center"/>
          </w:tcPr>
          <w:p w14:paraId="194C2E2F" w14:textId="77777777" w:rsidR="002405F2" w:rsidRPr="003C5ABC" w:rsidRDefault="002405F2" w:rsidP="0084387F">
            <w:pPr>
              <w:pStyle w:val="TableParagraph"/>
              <w:rPr>
                <w:sz w:val="18"/>
              </w:rPr>
            </w:pPr>
            <w:r w:rsidRPr="003C5ABC">
              <w:rPr>
                <w:w w:val="99"/>
                <w:sz w:val="18"/>
              </w:rPr>
              <w:t>%</w:t>
            </w:r>
          </w:p>
        </w:tc>
        <w:tc>
          <w:tcPr>
            <w:tcW w:w="992" w:type="dxa"/>
            <w:vAlign w:val="center"/>
          </w:tcPr>
          <w:p w14:paraId="1A948629" w14:textId="77777777" w:rsidR="002405F2" w:rsidRPr="003C5ABC" w:rsidRDefault="002405F2" w:rsidP="0084387F">
            <w:pPr>
              <w:pStyle w:val="TableParagraph"/>
              <w:rPr>
                <w:sz w:val="18"/>
              </w:rPr>
            </w:pPr>
            <w:r w:rsidRPr="003C5ABC">
              <w:rPr>
                <w:sz w:val="18"/>
              </w:rPr>
              <w:t>85,7</w:t>
            </w:r>
          </w:p>
        </w:tc>
        <w:tc>
          <w:tcPr>
            <w:tcW w:w="992" w:type="dxa"/>
            <w:vAlign w:val="center"/>
          </w:tcPr>
          <w:p w14:paraId="4EEB9881" w14:textId="77777777" w:rsidR="002405F2" w:rsidRPr="003C5ABC" w:rsidRDefault="002405F2" w:rsidP="0084387F">
            <w:pPr>
              <w:pStyle w:val="TableParagraph"/>
              <w:rPr>
                <w:sz w:val="18"/>
              </w:rPr>
            </w:pPr>
            <w:r w:rsidRPr="003C5ABC">
              <w:rPr>
                <w:sz w:val="18"/>
              </w:rPr>
              <w:t>85,7</w:t>
            </w:r>
          </w:p>
        </w:tc>
        <w:tc>
          <w:tcPr>
            <w:tcW w:w="1135" w:type="dxa"/>
            <w:tcBorders>
              <w:right w:val="single" w:sz="6" w:space="0" w:color="000000"/>
            </w:tcBorders>
            <w:vAlign w:val="center"/>
          </w:tcPr>
          <w:p w14:paraId="3F465CE3" w14:textId="77777777" w:rsidR="002405F2" w:rsidRPr="003C5ABC" w:rsidRDefault="002405F2" w:rsidP="0084387F">
            <w:pPr>
              <w:pStyle w:val="TableParagraph"/>
              <w:rPr>
                <w:sz w:val="18"/>
              </w:rPr>
            </w:pPr>
            <w:r w:rsidRPr="003C5ABC">
              <w:rPr>
                <w:sz w:val="18"/>
              </w:rPr>
              <w:t>85,7</w:t>
            </w:r>
          </w:p>
        </w:tc>
      </w:tr>
      <w:tr w:rsidR="002405F2" w:rsidRPr="003C5ABC" w14:paraId="7918D28D" w14:textId="77777777" w:rsidTr="004A7997">
        <w:trPr>
          <w:trHeight w:val="237"/>
        </w:trPr>
        <w:tc>
          <w:tcPr>
            <w:tcW w:w="9346" w:type="dxa"/>
            <w:gridSpan w:val="5"/>
            <w:tcBorders>
              <w:right w:val="single" w:sz="6" w:space="0" w:color="000000"/>
            </w:tcBorders>
          </w:tcPr>
          <w:p w14:paraId="3431E487" w14:textId="77777777" w:rsidR="002405F2" w:rsidRPr="003C5ABC" w:rsidRDefault="002405F2" w:rsidP="002405F2">
            <w:pPr>
              <w:pStyle w:val="TableParagraph"/>
              <w:rPr>
                <w:sz w:val="18"/>
              </w:rPr>
            </w:pPr>
            <w:r w:rsidRPr="003C5ABC">
              <w:rPr>
                <w:b/>
                <w:sz w:val="18"/>
              </w:rPr>
              <w:t>АО «СУЭК-Кузбасс»</w:t>
            </w:r>
          </w:p>
        </w:tc>
      </w:tr>
      <w:tr w:rsidR="002405F2" w:rsidRPr="003C5ABC" w14:paraId="1AF8FCE7" w14:textId="77777777" w:rsidTr="004A7997">
        <w:trPr>
          <w:trHeight w:val="237"/>
        </w:trPr>
        <w:tc>
          <w:tcPr>
            <w:tcW w:w="9346" w:type="dxa"/>
            <w:gridSpan w:val="5"/>
            <w:tcBorders>
              <w:right w:val="single" w:sz="6" w:space="0" w:color="000000"/>
            </w:tcBorders>
          </w:tcPr>
          <w:p w14:paraId="48525E50" w14:textId="77777777" w:rsidR="002405F2" w:rsidRPr="003C5ABC" w:rsidRDefault="002405F2" w:rsidP="002405F2">
            <w:pPr>
              <w:pStyle w:val="TableParagraph"/>
              <w:rPr>
                <w:sz w:val="18"/>
              </w:rPr>
            </w:pPr>
            <w:r w:rsidRPr="003C5ABC">
              <w:rPr>
                <w:b/>
                <w:sz w:val="18"/>
              </w:rPr>
              <w:t>Котельная ш. «Полысаевская»</w:t>
            </w:r>
          </w:p>
        </w:tc>
      </w:tr>
      <w:tr w:rsidR="002405F2" w:rsidRPr="003C5ABC" w14:paraId="13A26ACF" w14:textId="77777777" w:rsidTr="002405F2">
        <w:trPr>
          <w:trHeight w:val="77"/>
        </w:trPr>
        <w:tc>
          <w:tcPr>
            <w:tcW w:w="4951" w:type="dxa"/>
          </w:tcPr>
          <w:p w14:paraId="5D0AFB97" w14:textId="77777777" w:rsidR="002405F2" w:rsidRPr="003C5ABC" w:rsidRDefault="002405F2" w:rsidP="002405F2">
            <w:pPr>
              <w:pStyle w:val="TableParagraph"/>
              <w:ind w:left="142"/>
              <w:jc w:val="left"/>
              <w:rPr>
                <w:sz w:val="18"/>
              </w:rPr>
            </w:pPr>
            <w:r w:rsidRPr="003C5ABC">
              <w:rPr>
                <w:sz w:val="18"/>
              </w:rPr>
              <w:t>Всего подпитка тепловой сети, в том числе:</w:t>
            </w:r>
          </w:p>
        </w:tc>
        <w:tc>
          <w:tcPr>
            <w:tcW w:w="1276" w:type="dxa"/>
            <w:vAlign w:val="center"/>
          </w:tcPr>
          <w:p w14:paraId="0962A940" w14:textId="77777777" w:rsidR="002405F2" w:rsidRPr="003C5ABC" w:rsidRDefault="002405F2" w:rsidP="002405F2">
            <w:pPr>
              <w:pStyle w:val="TableParagraph"/>
              <w:rPr>
                <w:sz w:val="18"/>
              </w:rPr>
            </w:pPr>
            <w:r w:rsidRPr="003C5ABC">
              <w:rPr>
                <w:sz w:val="18"/>
              </w:rPr>
              <w:t>м³/ч</w:t>
            </w:r>
          </w:p>
        </w:tc>
        <w:tc>
          <w:tcPr>
            <w:tcW w:w="992" w:type="dxa"/>
            <w:vAlign w:val="center"/>
          </w:tcPr>
          <w:p w14:paraId="2903A41D" w14:textId="77777777" w:rsidR="002405F2" w:rsidRPr="003C5ABC" w:rsidRDefault="002405F2" w:rsidP="002405F2">
            <w:pPr>
              <w:pStyle w:val="TableParagraph"/>
              <w:rPr>
                <w:sz w:val="18"/>
              </w:rPr>
            </w:pPr>
            <w:r w:rsidRPr="003C5ABC">
              <w:rPr>
                <w:sz w:val="18"/>
              </w:rPr>
              <w:t>25,33</w:t>
            </w:r>
          </w:p>
        </w:tc>
        <w:tc>
          <w:tcPr>
            <w:tcW w:w="992" w:type="dxa"/>
            <w:vAlign w:val="center"/>
          </w:tcPr>
          <w:p w14:paraId="0BBBB84B" w14:textId="77777777" w:rsidR="002405F2" w:rsidRPr="003C5ABC" w:rsidRDefault="002405F2" w:rsidP="002405F2">
            <w:pPr>
              <w:pStyle w:val="TableParagraph"/>
              <w:rPr>
                <w:sz w:val="18"/>
              </w:rPr>
            </w:pPr>
            <w:r w:rsidRPr="003C5ABC">
              <w:rPr>
                <w:sz w:val="18"/>
              </w:rPr>
              <w:t>25,33</w:t>
            </w:r>
          </w:p>
        </w:tc>
        <w:tc>
          <w:tcPr>
            <w:tcW w:w="1135" w:type="dxa"/>
            <w:tcBorders>
              <w:right w:val="single" w:sz="6" w:space="0" w:color="000000"/>
            </w:tcBorders>
            <w:vAlign w:val="center"/>
          </w:tcPr>
          <w:p w14:paraId="3B99BADC" w14:textId="77777777" w:rsidR="002405F2" w:rsidRPr="003C5ABC" w:rsidRDefault="002405F2" w:rsidP="002405F2">
            <w:pPr>
              <w:pStyle w:val="TableParagraph"/>
              <w:rPr>
                <w:sz w:val="18"/>
              </w:rPr>
            </w:pPr>
            <w:r w:rsidRPr="003C5ABC">
              <w:rPr>
                <w:sz w:val="18"/>
              </w:rPr>
              <w:t>25,33</w:t>
            </w:r>
          </w:p>
        </w:tc>
      </w:tr>
      <w:tr w:rsidR="002405F2" w:rsidRPr="003C5ABC" w14:paraId="71AAC4CE" w14:textId="77777777" w:rsidTr="002405F2">
        <w:trPr>
          <w:trHeight w:val="247"/>
        </w:trPr>
        <w:tc>
          <w:tcPr>
            <w:tcW w:w="4951" w:type="dxa"/>
          </w:tcPr>
          <w:p w14:paraId="58E8355B" w14:textId="77777777" w:rsidR="002405F2" w:rsidRPr="003C5ABC" w:rsidRDefault="002405F2" w:rsidP="002405F2">
            <w:pPr>
              <w:pStyle w:val="TableParagraph"/>
              <w:ind w:left="142"/>
              <w:jc w:val="left"/>
              <w:rPr>
                <w:sz w:val="18"/>
              </w:rPr>
            </w:pPr>
            <w:r w:rsidRPr="003C5ABC">
              <w:rPr>
                <w:sz w:val="18"/>
              </w:rPr>
              <w:t>расчетные нормативные утечки теплоносителя</w:t>
            </w:r>
          </w:p>
        </w:tc>
        <w:tc>
          <w:tcPr>
            <w:tcW w:w="1276" w:type="dxa"/>
            <w:vAlign w:val="center"/>
          </w:tcPr>
          <w:p w14:paraId="5F53B9B3" w14:textId="77777777" w:rsidR="002405F2" w:rsidRPr="003C5ABC" w:rsidRDefault="002405F2" w:rsidP="002405F2">
            <w:pPr>
              <w:pStyle w:val="TableParagraph"/>
              <w:rPr>
                <w:sz w:val="18"/>
              </w:rPr>
            </w:pPr>
            <w:r w:rsidRPr="003C5ABC">
              <w:rPr>
                <w:sz w:val="18"/>
              </w:rPr>
              <w:t>м³/ч</w:t>
            </w:r>
          </w:p>
        </w:tc>
        <w:tc>
          <w:tcPr>
            <w:tcW w:w="992" w:type="dxa"/>
            <w:vAlign w:val="center"/>
          </w:tcPr>
          <w:p w14:paraId="2A07F978" w14:textId="77777777" w:rsidR="002405F2" w:rsidRPr="003C5ABC" w:rsidRDefault="002405F2" w:rsidP="002405F2">
            <w:pPr>
              <w:pStyle w:val="TableParagraph"/>
              <w:rPr>
                <w:sz w:val="18"/>
              </w:rPr>
            </w:pPr>
            <w:r w:rsidRPr="003C5ABC">
              <w:rPr>
                <w:sz w:val="18"/>
              </w:rPr>
              <w:t>1,45</w:t>
            </w:r>
          </w:p>
        </w:tc>
        <w:tc>
          <w:tcPr>
            <w:tcW w:w="992" w:type="dxa"/>
            <w:vAlign w:val="center"/>
          </w:tcPr>
          <w:p w14:paraId="0EFA4A96" w14:textId="77777777" w:rsidR="002405F2" w:rsidRPr="003C5ABC" w:rsidRDefault="002405F2" w:rsidP="002405F2">
            <w:pPr>
              <w:pStyle w:val="TableParagraph"/>
              <w:rPr>
                <w:sz w:val="18"/>
              </w:rPr>
            </w:pPr>
            <w:r w:rsidRPr="003C5ABC">
              <w:rPr>
                <w:sz w:val="18"/>
              </w:rPr>
              <w:t>1,45</w:t>
            </w:r>
          </w:p>
        </w:tc>
        <w:tc>
          <w:tcPr>
            <w:tcW w:w="1135" w:type="dxa"/>
            <w:tcBorders>
              <w:right w:val="single" w:sz="6" w:space="0" w:color="000000"/>
            </w:tcBorders>
            <w:vAlign w:val="center"/>
          </w:tcPr>
          <w:p w14:paraId="330C15BD" w14:textId="77777777" w:rsidR="002405F2" w:rsidRPr="003C5ABC" w:rsidRDefault="002405F2" w:rsidP="002405F2">
            <w:pPr>
              <w:pStyle w:val="TableParagraph"/>
              <w:rPr>
                <w:sz w:val="18"/>
              </w:rPr>
            </w:pPr>
            <w:r w:rsidRPr="003C5ABC">
              <w:rPr>
                <w:sz w:val="18"/>
              </w:rPr>
              <w:t>1,45</w:t>
            </w:r>
          </w:p>
        </w:tc>
      </w:tr>
      <w:tr w:rsidR="002405F2" w:rsidRPr="003C5ABC" w14:paraId="17D3B692" w14:textId="77777777" w:rsidTr="002405F2">
        <w:trPr>
          <w:trHeight w:val="247"/>
        </w:trPr>
        <w:tc>
          <w:tcPr>
            <w:tcW w:w="4951" w:type="dxa"/>
            <w:vAlign w:val="center"/>
          </w:tcPr>
          <w:p w14:paraId="3F4D082D" w14:textId="77777777" w:rsidR="002405F2" w:rsidRPr="003C5ABC" w:rsidRDefault="002405F2" w:rsidP="002405F2">
            <w:pPr>
              <w:pStyle w:val="TableParagraph"/>
              <w:ind w:left="142"/>
              <w:jc w:val="right"/>
              <w:rPr>
                <w:sz w:val="18"/>
              </w:rPr>
            </w:pPr>
            <w:r w:rsidRPr="003C5ABC">
              <w:rPr>
                <w:sz w:val="18"/>
              </w:rPr>
              <w:t>В т.ч. МКП «Благоустройство»</w:t>
            </w:r>
          </w:p>
        </w:tc>
        <w:tc>
          <w:tcPr>
            <w:tcW w:w="1276" w:type="dxa"/>
            <w:vAlign w:val="center"/>
          </w:tcPr>
          <w:p w14:paraId="093F6B36" w14:textId="77777777" w:rsidR="002405F2" w:rsidRPr="003C5ABC" w:rsidRDefault="002405F2" w:rsidP="002405F2">
            <w:pPr>
              <w:pStyle w:val="TableParagraph"/>
              <w:rPr>
                <w:sz w:val="18"/>
              </w:rPr>
            </w:pPr>
            <w:r w:rsidRPr="003C5ABC">
              <w:rPr>
                <w:sz w:val="18"/>
              </w:rPr>
              <w:t>м³/ч</w:t>
            </w:r>
          </w:p>
        </w:tc>
        <w:tc>
          <w:tcPr>
            <w:tcW w:w="992" w:type="dxa"/>
            <w:vAlign w:val="center"/>
          </w:tcPr>
          <w:p w14:paraId="6100A752" w14:textId="77777777" w:rsidR="002405F2" w:rsidRPr="003C5ABC" w:rsidRDefault="002405F2" w:rsidP="002405F2">
            <w:pPr>
              <w:pStyle w:val="TableParagraph"/>
              <w:rPr>
                <w:sz w:val="18"/>
              </w:rPr>
            </w:pPr>
            <w:r w:rsidRPr="003C5ABC">
              <w:rPr>
                <w:sz w:val="18"/>
              </w:rPr>
              <w:t>0,178</w:t>
            </w:r>
          </w:p>
        </w:tc>
        <w:tc>
          <w:tcPr>
            <w:tcW w:w="992" w:type="dxa"/>
            <w:vAlign w:val="center"/>
          </w:tcPr>
          <w:p w14:paraId="711FD12C" w14:textId="77777777" w:rsidR="002405F2" w:rsidRPr="003C5ABC" w:rsidRDefault="002405F2" w:rsidP="002405F2">
            <w:pPr>
              <w:pStyle w:val="TableParagraph"/>
              <w:rPr>
                <w:sz w:val="18"/>
              </w:rPr>
            </w:pPr>
            <w:r w:rsidRPr="003C5ABC">
              <w:rPr>
                <w:sz w:val="18"/>
              </w:rPr>
              <w:t>0,178</w:t>
            </w:r>
          </w:p>
        </w:tc>
        <w:tc>
          <w:tcPr>
            <w:tcW w:w="1135" w:type="dxa"/>
            <w:tcBorders>
              <w:right w:val="single" w:sz="6" w:space="0" w:color="000000"/>
            </w:tcBorders>
            <w:vAlign w:val="center"/>
          </w:tcPr>
          <w:p w14:paraId="6CA883C3" w14:textId="77777777" w:rsidR="002405F2" w:rsidRPr="003C5ABC" w:rsidRDefault="002405F2" w:rsidP="002405F2">
            <w:pPr>
              <w:pStyle w:val="TableParagraph"/>
              <w:rPr>
                <w:sz w:val="18"/>
              </w:rPr>
            </w:pPr>
            <w:r w:rsidRPr="003C5ABC">
              <w:rPr>
                <w:sz w:val="18"/>
              </w:rPr>
              <w:t>0,178</w:t>
            </w:r>
          </w:p>
        </w:tc>
      </w:tr>
      <w:tr w:rsidR="002405F2" w:rsidRPr="003C5ABC" w14:paraId="431957B6" w14:textId="77777777" w:rsidTr="002405F2">
        <w:trPr>
          <w:trHeight w:val="278"/>
        </w:trPr>
        <w:tc>
          <w:tcPr>
            <w:tcW w:w="4951" w:type="dxa"/>
          </w:tcPr>
          <w:p w14:paraId="300FB3B7" w14:textId="77777777" w:rsidR="002405F2" w:rsidRPr="003C5ABC" w:rsidRDefault="002405F2" w:rsidP="002405F2">
            <w:pPr>
              <w:pStyle w:val="TableParagraph"/>
              <w:ind w:left="142"/>
              <w:jc w:val="left"/>
              <w:rPr>
                <w:sz w:val="18"/>
              </w:rPr>
            </w:pPr>
            <w:r w:rsidRPr="003C5ABC">
              <w:rPr>
                <w:sz w:val="18"/>
              </w:rPr>
              <w:t>сверхнормативные утечки теплоносителя</w:t>
            </w:r>
          </w:p>
        </w:tc>
        <w:tc>
          <w:tcPr>
            <w:tcW w:w="1276" w:type="dxa"/>
            <w:vAlign w:val="center"/>
          </w:tcPr>
          <w:p w14:paraId="656E418E" w14:textId="77777777" w:rsidR="002405F2" w:rsidRPr="003C5ABC" w:rsidRDefault="002405F2" w:rsidP="002405F2">
            <w:pPr>
              <w:pStyle w:val="TableParagraph"/>
              <w:rPr>
                <w:sz w:val="18"/>
              </w:rPr>
            </w:pPr>
            <w:r w:rsidRPr="003C5ABC">
              <w:rPr>
                <w:sz w:val="18"/>
              </w:rPr>
              <w:t>м³/ч</w:t>
            </w:r>
          </w:p>
        </w:tc>
        <w:tc>
          <w:tcPr>
            <w:tcW w:w="992" w:type="dxa"/>
            <w:vAlign w:val="center"/>
          </w:tcPr>
          <w:p w14:paraId="51D5C8C4" w14:textId="77777777" w:rsidR="002405F2" w:rsidRPr="003C5ABC" w:rsidRDefault="002405F2" w:rsidP="002405F2">
            <w:pPr>
              <w:pStyle w:val="TableParagraph"/>
              <w:rPr>
                <w:sz w:val="18"/>
              </w:rPr>
            </w:pPr>
            <w:r w:rsidRPr="003C5ABC">
              <w:rPr>
                <w:sz w:val="18"/>
              </w:rPr>
              <w:t>0</w:t>
            </w:r>
          </w:p>
        </w:tc>
        <w:tc>
          <w:tcPr>
            <w:tcW w:w="992" w:type="dxa"/>
            <w:vAlign w:val="center"/>
          </w:tcPr>
          <w:p w14:paraId="1183DB6D" w14:textId="77777777" w:rsidR="002405F2" w:rsidRPr="003C5ABC" w:rsidRDefault="002405F2" w:rsidP="002405F2">
            <w:pPr>
              <w:pStyle w:val="TableParagraph"/>
              <w:rPr>
                <w:sz w:val="18"/>
              </w:rPr>
            </w:pPr>
            <w:r w:rsidRPr="003C5ABC">
              <w:rPr>
                <w:sz w:val="18"/>
              </w:rPr>
              <w:t>0</w:t>
            </w:r>
          </w:p>
        </w:tc>
        <w:tc>
          <w:tcPr>
            <w:tcW w:w="1135" w:type="dxa"/>
            <w:tcBorders>
              <w:right w:val="single" w:sz="6" w:space="0" w:color="000000"/>
            </w:tcBorders>
            <w:vAlign w:val="center"/>
          </w:tcPr>
          <w:p w14:paraId="0A859E5F" w14:textId="77777777" w:rsidR="002405F2" w:rsidRPr="003C5ABC" w:rsidRDefault="002405F2" w:rsidP="002405F2">
            <w:pPr>
              <w:pStyle w:val="TableParagraph"/>
              <w:rPr>
                <w:sz w:val="18"/>
              </w:rPr>
            </w:pPr>
            <w:r w:rsidRPr="003C5ABC">
              <w:rPr>
                <w:sz w:val="18"/>
              </w:rPr>
              <w:t>0</w:t>
            </w:r>
          </w:p>
        </w:tc>
      </w:tr>
      <w:tr w:rsidR="002405F2" w:rsidRPr="003C5ABC" w14:paraId="4B02AB2C" w14:textId="77777777" w:rsidTr="002405F2">
        <w:trPr>
          <w:trHeight w:val="474"/>
        </w:trPr>
        <w:tc>
          <w:tcPr>
            <w:tcW w:w="4951" w:type="dxa"/>
          </w:tcPr>
          <w:p w14:paraId="3E46B99C" w14:textId="77777777" w:rsidR="002405F2" w:rsidRPr="003C5ABC" w:rsidRDefault="002405F2" w:rsidP="002405F2">
            <w:pPr>
              <w:pStyle w:val="TableParagraph"/>
              <w:ind w:left="142"/>
              <w:jc w:val="left"/>
              <w:rPr>
                <w:sz w:val="18"/>
              </w:rPr>
            </w:pPr>
            <w:r w:rsidRPr="003C5ABC">
              <w:rPr>
                <w:sz w:val="18"/>
              </w:rPr>
              <w:t>отпуск теплоносителя из тепловых сетей на цели</w:t>
            </w:r>
          </w:p>
          <w:p w14:paraId="3A4B5D01" w14:textId="77777777" w:rsidR="002405F2" w:rsidRPr="003C5ABC" w:rsidRDefault="002405F2" w:rsidP="002405F2">
            <w:pPr>
              <w:pStyle w:val="TableParagraph"/>
              <w:ind w:left="142"/>
              <w:jc w:val="left"/>
              <w:rPr>
                <w:sz w:val="18"/>
              </w:rPr>
            </w:pPr>
            <w:r w:rsidRPr="003C5ABC">
              <w:rPr>
                <w:sz w:val="18"/>
              </w:rPr>
              <w:t>горячего водоснабжения (для открытых систем теплоснабжения)</w:t>
            </w:r>
          </w:p>
        </w:tc>
        <w:tc>
          <w:tcPr>
            <w:tcW w:w="1276" w:type="dxa"/>
            <w:vAlign w:val="center"/>
          </w:tcPr>
          <w:p w14:paraId="783BC634" w14:textId="77777777" w:rsidR="002405F2" w:rsidRPr="003C5ABC" w:rsidRDefault="002405F2" w:rsidP="002405F2">
            <w:pPr>
              <w:pStyle w:val="TableParagraph"/>
              <w:rPr>
                <w:sz w:val="18"/>
              </w:rPr>
            </w:pPr>
            <w:r w:rsidRPr="003C5ABC">
              <w:rPr>
                <w:sz w:val="18"/>
              </w:rPr>
              <w:t>м³/ч</w:t>
            </w:r>
          </w:p>
        </w:tc>
        <w:tc>
          <w:tcPr>
            <w:tcW w:w="992" w:type="dxa"/>
            <w:vAlign w:val="center"/>
          </w:tcPr>
          <w:p w14:paraId="282FA6BD" w14:textId="77777777" w:rsidR="002405F2" w:rsidRPr="003C5ABC" w:rsidRDefault="002405F2" w:rsidP="002405F2">
            <w:pPr>
              <w:pStyle w:val="TableParagraph"/>
              <w:rPr>
                <w:sz w:val="18"/>
              </w:rPr>
            </w:pPr>
            <w:r w:rsidRPr="003C5ABC">
              <w:rPr>
                <w:sz w:val="18"/>
              </w:rPr>
              <w:t>23,88</w:t>
            </w:r>
          </w:p>
        </w:tc>
        <w:tc>
          <w:tcPr>
            <w:tcW w:w="992" w:type="dxa"/>
            <w:vAlign w:val="center"/>
          </w:tcPr>
          <w:p w14:paraId="471C5F3A" w14:textId="77777777" w:rsidR="002405F2" w:rsidRPr="003C5ABC" w:rsidRDefault="002405F2" w:rsidP="002405F2">
            <w:pPr>
              <w:pStyle w:val="TableParagraph"/>
              <w:rPr>
                <w:sz w:val="18"/>
              </w:rPr>
            </w:pPr>
            <w:r w:rsidRPr="003C5ABC">
              <w:rPr>
                <w:sz w:val="18"/>
              </w:rPr>
              <w:t>23,88</w:t>
            </w:r>
          </w:p>
        </w:tc>
        <w:tc>
          <w:tcPr>
            <w:tcW w:w="1135" w:type="dxa"/>
            <w:tcBorders>
              <w:right w:val="single" w:sz="6" w:space="0" w:color="000000"/>
            </w:tcBorders>
            <w:vAlign w:val="center"/>
          </w:tcPr>
          <w:p w14:paraId="267E0140" w14:textId="77777777" w:rsidR="002405F2" w:rsidRPr="003C5ABC" w:rsidRDefault="002405F2" w:rsidP="002405F2">
            <w:pPr>
              <w:pStyle w:val="TableParagraph"/>
              <w:rPr>
                <w:sz w:val="18"/>
              </w:rPr>
            </w:pPr>
            <w:r w:rsidRPr="003C5ABC">
              <w:rPr>
                <w:sz w:val="18"/>
              </w:rPr>
              <w:t>23,88</w:t>
            </w:r>
          </w:p>
        </w:tc>
      </w:tr>
      <w:tr w:rsidR="002405F2" w:rsidRPr="003C5ABC" w14:paraId="20BBF063" w14:textId="77777777" w:rsidTr="002405F2">
        <w:trPr>
          <w:trHeight w:val="75"/>
        </w:trPr>
        <w:tc>
          <w:tcPr>
            <w:tcW w:w="4951" w:type="dxa"/>
            <w:vAlign w:val="center"/>
          </w:tcPr>
          <w:p w14:paraId="406D964B" w14:textId="77777777" w:rsidR="002405F2" w:rsidRPr="003C5ABC" w:rsidRDefault="002405F2" w:rsidP="002405F2">
            <w:pPr>
              <w:pStyle w:val="TableParagraph"/>
              <w:ind w:left="142"/>
              <w:jc w:val="right"/>
              <w:rPr>
                <w:sz w:val="18"/>
              </w:rPr>
            </w:pPr>
            <w:r w:rsidRPr="003C5ABC">
              <w:rPr>
                <w:sz w:val="18"/>
              </w:rPr>
              <w:t>В т.ч. МКП «Благоустройство»</w:t>
            </w:r>
          </w:p>
        </w:tc>
        <w:tc>
          <w:tcPr>
            <w:tcW w:w="1276" w:type="dxa"/>
            <w:vAlign w:val="center"/>
          </w:tcPr>
          <w:p w14:paraId="472B96E2" w14:textId="77777777" w:rsidR="002405F2" w:rsidRPr="003C5ABC" w:rsidRDefault="002405F2" w:rsidP="002405F2">
            <w:pPr>
              <w:pStyle w:val="TableParagraph"/>
              <w:rPr>
                <w:sz w:val="18"/>
              </w:rPr>
            </w:pPr>
            <w:r w:rsidRPr="003C5ABC">
              <w:rPr>
                <w:sz w:val="18"/>
              </w:rPr>
              <w:t>м³/ч</w:t>
            </w:r>
          </w:p>
        </w:tc>
        <w:tc>
          <w:tcPr>
            <w:tcW w:w="992" w:type="dxa"/>
            <w:vAlign w:val="center"/>
          </w:tcPr>
          <w:p w14:paraId="6E483B8F" w14:textId="77777777" w:rsidR="002405F2" w:rsidRPr="003C5ABC" w:rsidRDefault="002405F2" w:rsidP="002405F2">
            <w:pPr>
              <w:pStyle w:val="TableParagraph"/>
              <w:rPr>
                <w:sz w:val="18"/>
              </w:rPr>
            </w:pPr>
            <w:r w:rsidRPr="003C5ABC">
              <w:rPr>
                <w:sz w:val="18"/>
              </w:rPr>
              <w:t>1,106</w:t>
            </w:r>
          </w:p>
        </w:tc>
        <w:tc>
          <w:tcPr>
            <w:tcW w:w="992" w:type="dxa"/>
            <w:vAlign w:val="center"/>
          </w:tcPr>
          <w:p w14:paraId="6421C685" w14:textId="77777777" w:rsidR="002405F2" w:rsidRPr="003C5ABC" w:rsidRDefault="002405F2" w:rsidP="002405F2">
            <w:pPr>
              <w:pStyle w:val="TableParagraph"/>
              <w:rPr>
                <w:sz w:val="18"/>
              </w:rPr>
            </w:pPr>
            <w:r w:rsidRPr="003C5ABC">
              <w:rPr>
                <w:sz w:val="18"/>
              </w:rPr>
              <w:t>1,106</w:t>
            </w:r>
          </w:p>
        </w:tc>
        <w:tc>
          <w:tcPr>
            <w:tcW w:w="1135" w:type="dxa"/>
            <w:tcBorders>
              <w:right w:val="single" w:sz="6" w:space="0" w:color="000000"/>
            </w:tcBorders>
            <w:vAlign w:val="center"/>
          </w:tcPr>
          <w:p w14:paraId="7EC9D9F8" w14:textId="77777777" w:rsidR="002405F2" w:rsidRPr="003C5ABC" w:rsidRDefault="002405F2" w:rsidP="002405F2">
            <w:pPr>
              <w:pStyle w:val="TableParagraph"/>
              <w:rPr>
                <w:sz w:val="18"/>
              </w:rPr>
            </w:pPr>
            <w:r w:rsidRPr="003C5ABC">
              <w:rPr>
                <w:sz w:val="18"/>
              </w:rPr>
              <w:t>1,106</w:t>
            </w:r>
          </w:p>
        </w:tc>
      </w:tr>
      <w:tr w:rsidR="002405F2" w:rsidRPr="003C5ABC" w14:paraId="22F757EF" w14:textId="77777777" w:rsidTr="002405F2">
        <w:trPr>
          <w:trHeight w:val="474"/>
        </w:trPr>
        <w:tc>
          <w:tcPr>
            <w:tcW w:w="4951" w:type="dxa"/>
          </w:tcPr>
          <w:p w14:paraId="6501D204" w14:textId="77777777" w:rsidR="002405F2" w:rsidRPr="003C5ABC" w:rsidRDefault="002405F2" w:rsidP="002405F2">
            <w:pPr>
              <w:pStyle w:val="TableParagraph"/>
              <w:ind w:left="142"/>
              <w:jc w:val="left"/>
              <w:rPr>
                <w:sz w:val="18"/>
              </w:rPr>
            </w:pPr>
            <w:r w:rsidRPr="003C5ABC">
              <w:rPr>
                <w:sz w:val="18"/>
              </w:rPr>
              <w:t>Максимум подпитки тепловой сети в эксплуатационном режиме</w:t>
            </w:r>
          </w:p>
        </w:tc>
        <w:tc>
          <w:tcPr>
            <w:tcW w:w="1276" w:type="dxa"/>
            <w:vAlign w:val="center"/>
          </w:tcPr>
          <w:p w14:paraId="11E2CB4F" w14:textId="77777777" w:rsidR="002405F2" w:rsidRPr="003C5ABC" w:rsidRDefault="002405F2" w:rsidP="002405F2">
            <w:pPr>
              <w:pStyle w:val="TableParagraph"/>
              <w:rPr>
                <w:sz w:val="18"/>
              </w:rPr>
            </w:pPr>
            <w:r w:rsidRPr="003C5ABC">
              <w:rPr>
                <w:sz w:val="18"/>
              </w:rPr>
              <w:t>м³/ч</w:t>
            </w:r>
          </w:p>
        </w:tc>
        <w:tc>
          <w:tcPr>
            <w:tcW w:w="992" w:type="dxa"/>
            <w:vAlign w:val="center"/>
          </w:tcPr>
          <w:p w14:paraId="449E3FBC" w14:textId="77777777" w:rsidR="002405F2" w:rsidRPr="003C5ABC" w:rsidRDefault="002405F2" w:rsidP="002405F2">
            <w:pPr>
              <w:pStyle w:val="TableParagraph"/>
              <w:rPr>
                <w:sz w:val="18"/>
              </w:rPr>
            </w:pPr>
            <w:r w:rsidRPr="003C5ABC">
              <w:rPr>
                <w:sz w:val="18"/>
              </w:rPr>
              <w:t>58,77</w:t>
            </w:r>
          </w:p>
        </w:tc>
        <w:tc>
          <w:tcPr>
            <w:tcW w:w="992" w:type="dxa"/>
            <w:vAlign w:val="center"/>
          </w:tcPr>
          <w:p w14:paraId="05FFE552" w14:textId="77777777" w:rsidR="002405F2" w:rsidRPr="003C5ABC" w:rsidRDefault="002405F2" w:rsidP="002405F2">
            <w:pPr>
              <w:pStyle w:val="TableParagraph"/>
              <w:rPr>
                <w:sz w:val="18"/>
              </w:rPr>
            </w:pPr>
            <w:r w:rsidRPr="003C5ABC">
              <w:rPr>
                <w:sz w:val="18"/>
              </w:rPr>
              <w:t>58,77</w:t>
            </w:r>
          </w:p>
        </w:tc>
        <w:tc>
          <w:tcPr>
            <w:tcW w:w="1135" w:type="dxa"/>
            <w:tcBorders>
              <w:right w:val="single" w:sz="6" w:space="0" w:color="000000"/>
            </w:tcBorders>
            <w:vAlign w:val="center"/>
          </w:tcPr>
          <w:p w14:paraId="450D1BFB" w14:textId="77777777" w:rsidR="002405F2" w:rsidRPr="003C5ABC" w:rsidRDefault="002405F2" w:rsidP="002405F2">
            <w:pPr>
              <w:pStyle w:val="TableParagraph"/>
              <w:rPr>
                <w:sz w:val="18"/>
              </w:rPr>
            </w:pPr>
            <w:r w:rsidRPr="003C5ABC">
              <w:rPr>
                <w:sz w:val="18"/>
              </w:rPr>
              <w:t>58,77</w:t>
            </w:r>
          </w:p>
        </w:tc>
      </w:tr>
      <w:tr w:rsidR="002405F2" w:rsidRPr="003C5ABC" w14:paraId="13773686" w14:textId="77777777" w:rsidTr="002405F2">
        <w:trPr>
          <w:trHeight w:val="474"/>
        </w:trPr>
        <w:tc>
          <w:tcPr>
            <w:tcW w:w="4951" w:type="dxa"/>
          </w:tcPr>
          <w:p w14:paraId="05F526F2" w14:textId="77777777" w:rsidR="002405F2" w:rsidRPr="003C5ABC" w:rsidRDefault="002405F2" w:rsidP="002405F2">
            <w:pPr>
              <w:pStyle w:val="TableParagraph"/>
              <w:ind w:left="142"/>
              <w:jc w:val="left"/>
              <w:rPr>
                <w:sz w:val="18"/>
              </w:rPr>
            </w:pPr>
            <w:r w:rsidRPr="003C5ABC">
              <w:rPr>
                <w:sz w:val="18"/>
              </w:rPr>
              <w:t>Максимальная подпитка тепловой сети в период</w:t>
            </w:r>
          </w:p>
          <w:p w14:paraId="28E3D174" w14:textId="77777777" w:rsidR="002405F2" w:rsidRPr="003C5ABC" w:rsidRDefault="002405F2" w:rsidP="002405F2">
            <w:pPr>
              <w:pStyle w:val="TableParagraph"/>
              <w:ind w:left="142"/>
              <w:jc w:val="left"/>
              <w:rPr>
                <w:sz w:val="18"/>
              </w:rPr>
            </w:pPr>
            <w:r w:rsidRPr="003C5ABC">
              <w:rPr>
                <w:sz w:val="18"/>
              </w:rPr>
              <w:t>повреждения участка</w:t>
            </w:r>
          </w:p>
        </w:tc>
        <w:tc>
          <w:tcPr>
            <w:tcW w:w="1276" w:type="dxa"/>
            <w:vAlign w:val="center"/>
          </w:tcPr>
          <w:p w14:paraId="46E72A2E" w14:textId="77777777" w:rsidR="002405F2" w:rsidRPr="003C5ABC" w:rsidRDefault="002405F2" w:rsidP="002405F2">
            <w:pPr>
              <w:pStyle w:val="TableParagraph"/>
              <w:rPr>
                <w:sz w:val="18"/>
              </w:rPr>
            </w:pPr>
            <w:r w:rsidRPr="003C5ABC">
              <w:rPr>
                <w:sz w:val="18"/>
              </w:rPr>
              <w:t>м³/ч</w:t>
            </w:r>
          </w:p>
        </w:tc>
        <w:tc>
          <w:tcPr>
            <w:tcW w:w="992" w:type="dxa"/>
            <w:vAlign w:val="center"/>
          </w:tcPr>
          <w:p w14:paraId="2D49F4CA" w14:textId="77777777" w:rsidR="002405F2" w:rsidRPr="003C5ABC" w:rsidRDefault="002405F2" w:rsidP="002405F2">
            <w:pPr>
              <w:pStyle w:val="TableParagraph"/>
              <w:rPr>
                <w:sz w:val="18"/>
              </w:rPr>
            </w:pPr>
            <w:r w:rsidRPr="003C5ABC">
              <w:rPr>
                <w:sz w:val="18"/>
              </w:rPr>
              <w:t>197,29</w:t>
            </w:r>
          </w:p>
        </w:tc>
        <w:tc>
          <w:tcPr>
            <w:tcW w:w="992" w:type="dxa"/>
            <w:vAlign w:val="center"/>
          </w:tcPr>
          <w:p w14:paraId="0940A734" w14:textId="77777777" w:rsidR="002405F2" w:rsidRPr="003C5ABC" w:rsidRDefault="002405F2" w:rsidP="002405F2">
            <w:pPr>
              <w:pStyle w:val="TableParagraph"/>
              <w:rPr>
                <w:sz w:val="18"/>
              </w:rPr>
            </w:pPr>
            <w:r w:rsidRPr="003C5ABC">
              <w:rPr>
                <w:sz w:val="18"/>
              </w:rPr>
              <w:t>197,29</w:t>
            </w:r>
          </w:p>
        </w:tc>
        <w:tc>
          <w:tcPr>
            <w:tcW w:w="1135" w:type="dxa"/>
            <w:tcBorders>
              <w:right w:val="single" w:sz="6" w:space="0" w:color="000000"/>
            </w:tcBorders>
            <w:vAlign w:val="center"/>
          </w:tcPr>
          <w:p w14:paraId="105B23C0" w14:textId="77777777" w:rsidR="002405F2" w:rsidRPr="003C5ABC" w:rsidRDefault="002405F2" w:rsidP="002405F2">
            <w:pPr>
              <w:pStyle w:val="TableParagraph"/>
              <w:rPr>
                <w:sz w:val="18"/>
              </w:rPr>
            </w:pPr>
            <w:r w:rsidRPr="003C5ABC">
              <w:rPr>
                <w:sz w:val="18"/>
              </w:rPr>
              <w:t>197,29</w:t>
            </w:r>
          </w:p>
        </w:tc>
      </w:tr>
      <w:tr w:rsidR="002405F2" w:rsidRPr="003C5ABC" w14:paraId="1296EAE3" w14:textId="77777777" w:rsidTr="002405F2">
        <w:trPr>
          <w:trHeight w:val="474"/>
        </w:trPr>
        <w:tc>
          <w:tcPr>
            <w:tcW w:w="4951" w:type="dxa"/>
          </w:tcPr>
          <w:p w14:paraId="5F7367E1" w14:textId="77777777" w:rsidR="002405F2" w:rsidRPr="003C5ABC" w:rsidRDefault="002405F2" w:rsidP="002405F2">
            <w:pPr>
              <w:pStyle w:val="TableParagraph"/>
              <w:ind w:left="142"/>
              <w:jc w:val="left"/>
              <w:rPr>
                <w:sz w:val="18"/>
              </w:rPr>
            </w:pPr>
            <w:r w:rsidRPr="003C5ABC">
              <w:rPr>
                <w:sz w:val="18"/>
              </w:rPr>
              <w:t>Требуемая производительность водоподготовительной установки</w:t>
            </w:r>
          </w:p>
        </w:tc>
        <w:tc>
          <w:tcPr>
            <w:tcW w:w="1276" w:type="dxa"/>
            <w:vAlign w:val="center"/>
          </w:tcPr>
          <w:p w14:paraId="6964FB3A" w14:textId="77777777" w:rsidR="002405F2" w:rsidRPr="003C5ABC" w:rsidRDefault="002405F2" w:rsidP="002405F2">
            <w:pPr>
              <w:pStyle w:val="TableParagraph"/>
              <w:rPr>
                <w:sz w:val="18"/>
              </w:rPr>
            </w:pPr>
            <w:r w:rsidRPr="003C5ABC">
              <w:rPr>
                <w:sz w:val="18"/>
              </w:rPr>
              <w:t>м³/ч</w:t>
            </w:r>
          </w:p>
        </w:tc>
        <w:tc>
          <w:tcPr>
            <w:tcW w:w="992" w:type="dxa"/>
            <w:vAlign w:val="center"/>
          </w:tcPr>
          <w:p w14:paraId="6206CDC3" w14:textId="77777777" w:rsidR="002405F2" w:rsidRPr="003C5ABC" w:rsidRDefault="002405F2" w:rsidP="002405F2">
            <w:pPr>
              <w:pStyle w:val="TableParagraph"/>
              <w:rPr>
                <w:sz w:val="18"/>
              </w:rPr>
            </w:pPr>
            <w:r w:rsidRPr="003C5ABC">
              <w:rPr>
                <w:sz w:val="18"/>
              </w:rPr>
              <w:t>33,0</w:t>
            </w:r>
          </w:p>
        </w:tc>
        <w:tc>
          <w:tcPr>
            <w:tcW w:w="992" w:type="dxa"/>
            <w:vAlign w:val="center"/>
          </w:tcPr>
          <w:p w14:paraId="3A10AF0C" w14:textId="77777777" w:rsidR="002405F2" w:rsidRPr="003C5ABC" w:rsidRDefault="002405F2" w:rsidP="002405F2">
            <w:pPr>
              <w:pStyle w:val="TableParagraph"/>
              <w:rPr>
                <w:sz w:val="18"/>
              </w:rPr>
            </w:pPr>
            <w:r w:rsidRPr="003C5ABC">
              <w:rPr>
                <w:sz w:val="18"/>
              </w:rPr>
              <w:t>33,0</w:t>
            </w:r>
          </w:p>
        </w:tc>
        <w:tc>
          <w:tcPr>
            <w:tcW w:w="1135" w:type="dxa"/>
            <w:tcBorders>
              <w:right w:val="single" w:sz="6" w:space="0" w:color="000000"/>
            </w:tcBorders>
            <w:vAlign w:val="center"/>
          </w:tcPr>
          <w:p w14:paraId="2D1826D8" w14:textId="77777777" w:rsidR="002405F2" w:rsidRPr="003C5ABC" w:rsidRDefault="002405F2" w:rsidP="002405F2">
            <w:pPr>
              <w:pStyle w:val="TableParagraph"/>
              <w:rPr>
                <w:sz w:val="18"/>
              </w:rPr>
            </w:pPr>
            <w:r w:rsidRPr="003C5ABC">
              <w:rPr>
                <w:sz w:val="18"/>
              </w:rPr>
              <w:t>33,0</w:t>
            </w:r>
          </w:p>
        </w:tc>
      </w:tr>
      <w:tr w:rsidR="002405F2" w:rsidRPr="003C5ABC" w14:paraId="75131D6D" w14:textId="77777777" w:rsidTr="002405F2">
        <w:trPr>
          <w:trHeight w:val="171"/>
        </w:trPr>
        <w:tc>
          <w:tcPr>
            <w:tcW w:w="4951" w:type="dxa"/>
          </w:tcPr>
          <w:p w14:paraId="42BDC5B4" w14:textId="77777777" w:rsidR="002405F2" w:rsidRPr="003C5ABC" w:rsidRDefault="002405F2" w:rsidP="002405F2">
            <w:pPr>
              <w:pStyle w:val="TableParagraph"/>
              <w:ind w:left="142"/>
              <w:jc w:val="left"/>
              <w:rPr>
                <w:sz w:val="18"/>
              </w:rPr>
            </w:pPr>
            <w:r w:rsidRPr="003C5ABC">
              <w:rPr>
                <w:sz w:val="18"/>
              </w:rPr>
              <w:t>Требуемая емкость баков аккумуляторов</w:t>
            </w:r>
          </w:p>
        </w:tc>
        <w:tc>
          <w:tcPr>
            <w:tcW w:w="1276" w:type="dxa"/>
            <w:vAlign w:val="center"/>
          </w:tcPr>
          <w:p w14:paraId="05566FEC" w14:textId="77777777" w:rsidR="002405F2" w:rsidRPr="003C5ABC" w:rsidRDefault="002405F2" w:rsidP="002405F2">
            <w:pPr>
              <w:pStyle w:val="TableParagraph"/>
              <w:rPr>
                <w:sz w:val="12"/>
              </w:rPr>
            </w:pPr>
            <w:r w:rsidRPr="003C5ABC">
              <w:rPr>
                <w:position w:val="-7"/>
                <w:sz w:val="18"/>
              </w:rPr>
              <w:t>м</w:t>
            </w:r>
            <w:r w:rsidRPr="003C5ABC">
              <w:rPr>
                <w:sz w:val="12"/>
              </w:rPr>
              <w:t>3</w:t>
            </w:r>
          </w:p>
        </w:tc>
        <w:tc>
          <w:tcPr>
            <w:tcW w:w="992" w:type="dxa"/>
            <w:vAlign w:val="center"/>
          </w:tcPr>
          <w:p w14:paraId="601068EE" w14:textId="77777777" w:rsidR="002405F2" w:rsidRPr="003C5ABC" w:rsidRDefault="002405F2" w:rsidP="002405F2">
            <w:pPr>
              <w:pStyle w:val="TableParagraph"/>
              <w:rPr>
                <w:sz w:val="18"/>
              </w:rPr>
            </w:pPr>
            <w:r w:rsidRPr="003C5ABC">
              <w:rPr>
                <w:sz w:val="18"/>
              </w:rPr>
              <w:t>238,8</w:t>
            </w:r>
          </w:p>
        </w:tc>
        <w:tc>
          <w:tcPr>
            <w:tcW w:w="992" w:type="dxa"/>
            <w:vAlign w:val="center"/>
          </w:tcPr>
          <w:p w14:paraId="70965524" w14:textId="77777777" w:rsidR="002405F2" w:rsidRPr="003C5ABC" w:rsidRDefault="002405F2" w:rsidP="002405F2">
            <w:pPr>
              <w:pStyle w:val="TableParagraph"/>
              <w:rPr>
                <w:sz w:val="18"/>
              </w:rPr>
            </w:pPr>
            <w:r w:rsidRPr="003C5ABC">
              <w:rPr>
                <w:sz w:val="18"/>
              </w:rPr>
              <w:t>238,8</w:t>
            </w:r>
          </w:p>
        </w:tc>
        <w:tc>
          <w:tcPr>
            <w:tcW w:w="1135" w:type="dxa"/>
            <w:tcBorders>
              <w:right w:val="single" w:sz="6" w:space="0" w:color="000000"/>
            </w:tcBorders>
            <w:vAlign w:val="center"/>
          </w:tcPr>
          <w:p w14:paraId="524D2862" w14:textId="77777777" w:rsidR="002405F2" w:rsidRPr="003C5ABC" w:rsidRDefault="002405F2" w:rsidP="002405F2">
            <w:pPr>
              <w:pStyle w:val="TableParagraph"/>
              <w:rPr>
                <w:sz w:val="18"/>
              </w:rPr>
            </w:pPr>
            <w:r w:rsidRPr="003C5ABC">
              <w:rPr>
                <w:sz w:val="18"/>
              </w:rPr>
              <w:t>238,8</w:t>
            </w:r>
          </w:p>
        </w:tc>
      </w:tr>
      <w:tr w:rsidR="002405F2" w:rsidRPr="003C5ABC" w14:paraId="205D0DD4" w14:textId="77777777" w:rsidTr="002405F2">
        <w:trPr>
          <w:trHeight w:val="77"/>
        </w:trPr>
        <w:tc>
          <w:tcPr>
            <w:tcW w:w="4951" w:type="dxa"/>
          </w:tcPr>
          <w:p w14:paraId="795CD907" w14:textId="77777777" w:rsidR="002405F2" w:rsidRPr="003C5ABC" w:rsidRDefault="002405F2" w:rsidP="002405F2">
            <w:pPr>
              <w:pStyle w:val="TableParagraph"/>
              <w:ind w:left="142"/>
              <w:jc w:val="left"/>
              <w:rPr>
                <w:sz w:val="18"/>
              </w:rPr>
            </w:pPr>
            <w:r w:rsidRPr="003C5ABC">
              <w:rPr>
                <w:sz w:val="18"/>
              </w:rPr>
              <w:t>Производительность водоподготовительной установки</w:t>
            </w:r>
          </w:p>
        </w:tc>
        <w:tc>
          <w:tcPr>
            <w:tcW w:w="1276" w:type="dxa"/>
            <w:vAlign w:val="center"/>
          </w:tcPr>
          <w:p w14:paraId="79FEDA40" w14:textId="77777777" w:rsidR="002405F2" w:rsidRPr="003C5ABC" w:rsidRDefault="002405F2" w:rsidP="002405F2">
            <w:pPr>
              <w:pStyle w:val="TableParagraph"/>
              <w:rPr>
                <w:sz w:val="18"/>
              </w:rPr>
            </w:pPr>
            <w:r w:rsidRPr="003C5ABC">
              <w:rPr>
                <w:sz w:val="18"/>
              </w:rPr>
              <w:t>м³/ч</w:t>
            </w:r>
          </w:p>
        </w:tc>
        <w:tc>
          <w:tcPr>
            <w:tcW w:w="992" w:type="dxa"/>
            <w:vAlign w:val="center"/>
          </w:tcPr>
          <w:p w14:paraId="4107BB11" w14:textId="77777777" w:rsidR="002405F2" w:rsidRPr="003C5ABC" w:rsidRDefault="002405F2" w:rsidP="002405F2">
            <w:pPr>
              <w:pStyle w:val="TableParagraph"/>
              <w:rPr>
                <w:sz w:val="18"/>
              </w:rPr>
            </w:pPr>
            <w:r w:rsidRPr="003C5ABC">
              <w:rPr>
                <w:sz w:val="18"/>
              </w:rPr>
              <w:t>516</w:t>
            </w:r>
          </w:p>
        </w:tc>
        <w:tc>
          <w:tcPr>
            <w:tcW w:w="992" w:type="dxa"/>
            <w:vAlign w:val="center"/>
          </w:tcPr>
          <w:p w14:paraId="60A051B7" w14:textId="77777777" w:rsidR="002405F2" w:rsidRPr="003C5ABC" w:rsidRDefault="002405F2" w:rsidP="002405F2">
            <w:pPr>
              <w:pStyle w:val="TableParagraph"/>
              <w:rPr>
                <w:sz w:val="18"/>
              </w:rPr>
            </w:pPr>
            <w:r w:rsidRPr="003C5ABC">
              <w:rPr>
                <w:sz w:val="18"/>
              </w:rPr>
              <w:t>516</w:t>
            </w:r>
          </w:p>
        </w:tc>
        <w:tc>
          <w:tcPr>
            <w:tcW w:w="1135" w:type="dxa"/>
            <w:tcBorders>
              <w:right w:val="single" w:sz="6" w:space="0" w:color="000000"/>
            </w:tcBorders>
            <w:vAlign w:val="center"/>
          </w:tcPr>
          <w:p w14:paraId="016BD1D2" w14:textId="77777777" w:rsidR="002405F2" w:rsidRPr="003C5ABC" w:rsidRDefault="002405F2" w:rsidP="002405F2">
            <w:pPr>
              <w:pStyle w:val="TableParagraph"/>
              <w:rPr>
                <w:sz w:val="18"/>
              </w:rPr>
            </w:pPr>
            <w:r w:rsidRPr="003C5ABC">
              <w:rPr>
                <w:sz w:val="18"/>
              </w:rPr>
              <w:t>516</w:t>
            </w:r>
          </w:p>
        </w:tc>
      </w:tr>
      <w:tr w:rsidR="002405F2" w:rsidRPr="003C5ABC" w14:paraId="175BCAC6" w14:textId="77777777" w:rsidTr="002405F2">
        <w:trPr>
          <w:trHeight w:val="134"/>
        </w:trPr>
        <w:tc>
          <w:tcPr>
            <w:tcW w:w="4951" w:type="dxa"/>
          </w:tcPr>
          <w:p w14:paraId="2CE83BC2" w14:textId="77777777" w:rsidR="002405F2" w:rsidRPr="003C5ABC" w:rsidRDefault="002405F2" w:rsidP="002405F2">
            <w:pPr>
              <w:pStyle w:val="TableParagraph"/>
              <w:ind w:left="142"/>
              <w:jc w:val="left"/>
              <w:rPr>
                <w:sz w:val="18"/>
              </w:rPr>
            </w:pPr>
            <w:r w:rsidRPr="003C5ABC">
              <w:rPr>
                <w:sz w:val="18"/>
              </w:rPr>
              <w:t>Количество баков-аккумуляторов теплоносителя</w:t>
            </w:r>
          </w:p>
        </w:tc>
        <w:tc>
          <w:tcPr>
            <w:tcW w:w="1276" w:type="dxa"/>
            <w:vAlign w:val="center"/>
          </w:tcPr>
          <w:p w14:paraId="64495A3A" w14:textId="77777777" w:rsidR="002405F2" w:rsidRPr="003C5ABC" w:rsidRDefault="002405F2" w:rsidP="002405F2">
            <w:pPr>
              <w:pStyle w:val="TableParagraph"/>
              <w:rPr>
                <w:sz w:val="18"/>
              </w:rPr>
            </w:pPr>
            <w:r w:rsidRPr="003C5ABC">
              <w:rPr>
                <w:sz w:val="18"/>
              </w:rPr>
              <w:t>шт.</w:t>
            </w:r>
          </w:p>
        </w:tc>
        <w:tc>
          <w:tcPr>
            <w:tcW w:w="992" w:type="dxa"/>
            <w:vAlign w:val="center"/>
          </w:tcPr>
          <w:p w14:paraId="6D1755F8" w14:textId="77777777" w:rsidR="002405F2" w:rsidRPr="003C5ABC" w:rsidRDefault="002405F2" w:rsidP="002405F2">
            <w:pPr>
              <w:pStyle w:val="TableParagraph"/>
              <w:rPr>
                <w:sz w:val="18"/>
              </w:rPr>
            </w:pPr>
            <w:r w:rsidRPr="003C5ABC">
              <w:rPr>
                <w:sz w:val="18"/>
              </w:rPr>
              <w:t>2</w:t>
            </w:r>
          </w:p>
        </w:tc>
        <w:tc>
          <w:tcPr>
            <w:tcW w:w="992" w:type="dxa"/>
            <w:vAlign w:val="center"/>
          </w:tcPr>
          <w:p w14:paraId="334A0D05" w14:textId="77777777" w:rsidR="002405F2" w:rsidRPr="003C5ABC" w:rsidRDefault="002405F2" w:rsidP="002405F2">
            <w:pPr>
              <w:pStyle w:val="TableParagraph"/>
              <w:rPr>
                <w:sz w:val="18"/>
              </w:rPr>
            </w:pPr>
            <w:r w:rsidRPr="003C5ABC">
              <w:rPr>
                <w:sz w:val="18"/>
              </w:rPr>
              <w:t>2</w:t>
            </w:r>
          </w:p>
        </w:tc>
        <w:tc>
          <w:tcPr>
            <w:tcW w:w="1135" w:type="dxa"/>
            <w:tcBorders>
              <w:right w:val="single" w:sz="6" w:space="0" w:color="000000"/>
            </w:tcBorders>
            <w:vAlign w:val="center"/>
          </w:tcPr>
          <w:p w14:paraId="3AE25175" w14:textId="77777777" w:rsidR="002405F2" w:rsidRPr="003C5ABC" w:rsidRDefault="002405F2" w:rsidP="002405F2">
            <w:pPr>
              <w:pStyle w:val="TableParagraph"/>
              <w:rPr>
                <w:sz w:val="18"/>
              </w:rPr>
            </w:pPr>
            <w:r w:rsidRPr="003C5ABC">
              <w:rPr>
                <w:sz w:val="18"/>
              </w:rPr>
              <w:t>2</w:t>
            </w:r>
          </w:p>
        </w:tc>
      </w:tr>
      <w:tr w:rsidR="002405F2" w:rsidRPr="003C5ABC" w14:paraId="1107FE6C" w14:textId="77777777" w:rsidTr="002405F2">
        <w:trPr>
          <w:trHeight w:val="223"/>
        </w:trPr>
        <w:tc>
          <w:tcPr>
            <w:tcW w:w="4951" w:type="dxa"/>
          </w:tcPr>
          <w:p w14:paraId="377EDC88" w14:textId="77777777" w:rsidR="002405F2" w:rsidRPr="003C5ABC" w:rsidRDefault="002405F2" w:rsidP="002405F2">
            <w:pPr>
              <w:pStyle w:val="TableParagraph"/>
              <w:ind w:left="142"/>
              <w:jc w:val="left"/>
              <w:rPr>
                <w:sz w:val="18"/>
              </w:rPr>
            </w:pPr>
            <w:r w:rsidRPr="003C5ABC">
              <w:rPr>
                <w:sz w:val="18"/>
              </w:rPr>
              <w:t>Суммарная емкость баков аккумуляторов</w:t>
            </w:r>
          </w:p>
        </w:tc>
        <w:tc>
          <w:tcPr>
            <w:tcW w:w="1276" w:type="dxa"/>
            <w:vAlign w:val="center"/>
          </w:tcPr>
          <w:p w14:paraId="18DF15A4" w14:textId="77777777" w:rsidR="002405F2" w:rsidRPr="003C5ABC" w:rsidRDefault="002405F2" w:rsidP="002405F2">
            <w:pPr>
              <w:pStyle w:val="TableParagraph"/>
              <w:rPr>
                <w:sz w:val="12"/>
              </w:rPr>
            </w:pPr>
            <w:r w:rsidRPr="003C5ABC">
              <w:rPr>
                <w:position w:val="-7"/>
                <w:sz w:val="18"/>
              </w:rPr>
              <w:t>м</w:t>
            </w:r>
            <w:r w:rsidRPr="003C5ABC">
              <w:rPr>
                <w:sz w:val="12"/>
              </w:rPr>
              <w:t>3</w:t>
            </w:r>
          </w:p>
        </w:tc>
        <w:tc>
          <w:tcPr>
            <w:tcW w:w="992" w:type="dxa"/>
            <w:vAlign w:val="center"/>
          </w:tcPr>
          <w:p w14:paraId="414DEBF3" w14:textId="77777777" w:rsidR="002405F2" w:rsidRPr="003C5ABC" w:rsidRDefault="002405F2" w:rsidP="002405F2">
            <w:pPr>
              <w:pStyle w:val="TableParagraph"/>
              <w:rPr>
                <w:sz w:val="18"/>
              </w:rPr>
            </w:pPr>
            <w:r w:rsidRPr="003C5ABC">
              <w:rPr>
                <w:sz w:val="18"/>
              </w:rPr>
              <w:t>500</w:t>
            </w:r>
          </w:p>
        </w:tc>
        <w:tc>
          <w:tcPr>
            <w:tcW w:w="992" w:type="dxa"/>
            <w:vAlign w:val="center"/>
          </w:tcPr>
          <w:p w14:paraId="6561AC08" w14:textId="77777777" w:rsidR="002405F2" w:rsidRPr="003C5ABC" w:rsidRDefault="002405F2" w:rsidP="002405F2">
            <w:pPr>
              <w:pStyle w:val="TableParagraph"/>
              <w:rPr>
                <w:sz w:val="18"/>
              </w:rPr>
            </w:pPr>
            <w:r w:rsidRPr="003C5ABC">
              <w:rPr>
                <w:sz w:val="18"/>
              </w:rPr>
              <w:t>500</w:t>
            </w:r>
          </w:p>
        </w:tc>
        <w:tc>
          <w:tcPr>
            <w:tcW w:w="1135" w:type="dxa"/>
            <w:tcBorders>
              <w:right w:val="single" w:sz="6" w:space="0" w:color="000000"/>
            </w:tcBorders>
            <w:vAlign w:val="center"/>
          </w:tcPr>
          <w:p w14:paraId="6F11982E" w14:textId="77777777" w:rsidR="002405F2" w:rsidRPr="003C5ABC" w:rsidRDefault="002405F2" w:rsidP="002405F2">
            <w:pPr>
              <w:pStyle w:val="TableParagraph"/>
              <w:rPr>
                <w:sz w:val="18"/>
              </w:rPr>
            </w:pPr>
            <w:r w:rsidRPr="003C5ABC">
              <w:rPr>
                <w:sz w:val="18"/>
              </w:rPr>
              <w:t>500</w:t>
            </w:r>
          </w:p>
        </w:tc>
      </w:tr>
      <w:tr w:rsidR="002405F2" w:rsidRPr="003C5ABC" w14:paraId="43491CA4" w14:textId="77777777" w:rsidTr="002405F2">
        <w:trPr>
          <w:trHeight w:val="268"/>
        </w:trPr>
        <w:tc>
          <w:tcPr>
            <w:tcW w:w="4951" w:type="dxa"/>
          </w:tcPr>
          <w:p w14:paraId="7AB82350" w14:textId="77777777" w:rsidR="002405F2" w:rsidRPr="003C5ABC" w:rsidRDefault="002405F2" w:rsidP="002405F2">
            <w:pPr>
              <w:pStyle w:val="TableParagraph"/>
              <w:ind w:left="142"/>
              <w:jc w:val="left"/>
              <w:rPr>
                <w:sz w:val="18"/>
              </w:rPr>
            </w:pPr>
            <w:r w:rsidRPr="003C5ABC">
              <w:rPr>
                <w:sz w:val="18"/>
              </w:rPr>
              <w:t>Резерв(+)/дефицит (-) ВПУ</w:t>
            </w:r>
          </w:p>
        </w:tc>
        <w:tc>
          <w:tcPr>
            <w:tcW w:w="1276" w:type="dxa"/>
            <w:vAlign w:val="center"/>
          </w:tcPr>
          <w:p w14:paraId="052FA91B" w14:textId="77777777" w:rsidR="002405F2" w:rsidRPr="003C5ABC" w:rsidRDefault="002405F2" w:rsidP="002405F2">
            <w:pPr>
              <w:pStyle w:val="TableParagraph"/>
              <w:rPr>
                <w:sz w:val="18"/>
              </w:rPr>
            </w:pPr>
            <w:r w:rsidRPr="003C5ABC">
              <w:rPr>
                <w:sz w:val="18"/>
              </w:rPr>
              <w:t>м³/ч</w:t>
            </w:r>
          </w:p>
        </w:tc>
        <w:tc>
          <w:tcPr>
            <w:tcW w:w="992" w:type="dxa"/>
            <w:vAlign w:val="center"/>
          </w:tcPr>
          <w:p w14:paraId="107719CC" w14:textId="77777777" w:rsidR="002405F2" w:rsidRPr="003C5ABC" w:rsidRDefault="002405F2" w:rsidP="002405F2">
            <w:pPr>
              <w:pStyle w:val="TableParagraph"/>
              <w:rPr>
                <w:sz w:val="18"/>
              </w:rPr>
            </w:pPr>
            <w:r w:rsidRPr="003C5ABC">
              <w:rPr>
                <w:sz w:val="18"/>
              </w:rPr>
              <w:t>490,67</w:t>
            </w:r>
          </w:p>
        </w:tc>
        <w:tc>
          <w:tcPr>
            <w:tcW w:w="992" w:type="dxa"/>
            <w:vAlign w:val="center"/>
          </w:tcPr>
          <w:p w14:paraId="4425684C" w14:textId="77777777" w:rsidR="002405F2" w:rsidRPr="003C5ABC" w:rsidRDefault="002405F2" w:rsidP="002405F2">
            <w:pPr>
              <w:pStyle w:val="TableParagraph"/>
              <w:rPr>
                <w:sz w:val="18"/>
              </w:rPr>
            </w:pPr>
            <w:r w:rsidRPr="003C5ABC">
              <w:rPr>
                <w:sz w:val="18"/>
              </w:rPr>
              <w:t>490,67</w:t>
            </w:r>
          </w:p>
        </w:tc>
        <w:tc>
          <w:tcPr>
            <w:tcW w:w="1135" w:type="dxa"/>
            <w:tcBorders>
              <w:right w:val="single" w:sz="6" w:space="0" w:color="000000"/>
            </w:tcBorders>
            <w:vAlign w:val="center"/>
          </w:tcPr>
          <w:p w14:paraId="6A1F067F" w14:textId="77777777" w:rsidR="002405F2" w:rsidRPr="003C5ABC" w:rsidRDefault="002405F2" w:rsidP="002405F2">
            <w:pPr>
              <w:pStyle w:val="TableParagraph"/>
              <w:rPr>
                <w:sz w:val="18"/>
              </w:rPr>
            </w:pPr>
            <w:r w:rsidRPr="003C5ABC">
              <w:rPr>
                <w:sz w:val="18"/>
              </w:rPr>
              <w:t>490,67</w:t>
            </w:r>
          </w:p>
        </w:tc>
      </w:tr>
      <w:tr w:rsidR="002405F2" w:rsidRPr="003C5ABC" w14:paraId="608591C3" w14:textId="77777777" w:rsidTr="002405F2">
        <w:trPr>
          <w:trHeight w:val="273"/>
        </w:trPr>
        <w:tc>
          <w:tcPr>
            <w:tcW w:w="4951" w:type="dxa"/>
          </w:tcPr>
          <w:p w14:paraId="66DC85A2" w14:textId="77777777" w:rsidR="002405F2" w:rsidRPr="003C5ABC" w:rsidRDefault="002405F2" w:rsidP="002405F2">
            <w:pPr>
              <w:pStyle w:val="TableParagraph"/>
              <w:ind w:left="142"/>
              <w:jc w:val="left"/>
              <w:rPr>
                <w:sz w:val="18"/>
              </w:rPr>
            </w:pPr>
            <w:r w:rsidRPr="003C5ABC">
              <w:rPr>
                <w:sz w:val="18"/>
              </w:rPr>
              <w:t>Доля резерва</w:t>
            </w:r>
          </w:p>
        </w:tc>
        <w:tc>
          <w:tcPr>
            <w:tcW w:w="1276" w:type="dxa"/>
            <w:vAlign w:val="center"/>
          </w:tcPr>
          <w:p w14:paraId="34FF91B0" w14:textId="77777777" w:rsidR="002405F2" w:rsidRPr="003C5ABC" w:rsidRDefault="002405F2" w:rsidP="002405F2">
            <w:pPr>
              <w:pStyle w:val="TableParagraph"/>
              <w:rPr>
                <w:sz w:val="18"/>
              </w:rPr>
            </w:pPr>
            <w:r w:rsidRPr="003C5ABC">
              <w:rPr>
                <w:w w:val="99"/>
                <w:sz w:val="18"/>
              </w:rPr>
              <w:t>%</w:t>
            </w:r>
          </w:p>
        </w:tc>
        <w:tc>
          <w:tcPr>
            <w:tcW w:w="992" w:type="dxa"/>
            <w:vAlign w:val="center"/>
          </w:tcPr>
          <w:p w14:paraId="4B84CDC0" w14:textId="77777777" w:rsidR="002405F2" w:rsidRPr="003C5ABC" w:rsidRDefault="002405F2" w:rsidP="002405F2">
            <w:pPr>
              <w:pStyle w:val="TableParagraph"/>
              <w:rPr>
                <w:sz w:val="18"/>
              </w:rPr>
            </w:pPr>
            <w:r w:rsidRPr="003C5ABC">
              <w:rPr>
                <w:sz w:val="18"/>
              </w:rPr>
              <w:t>95,1</w:t>
            </w:r>
          </w:p>
        </w:tc>
        <w:tc>
          <w:tcPr>
            <w:tcW w:w="992" w:type="dxa"/>
            <w:vAlign w:val="center"/>
          </w:tcPr>
          <w:p w14:paraId="40D61D29" w14:textId="77777777" w:rsidR="002405F2" w:rsidRPr="003C5ABC" w:rsidRDefault="002405F2" w:rsidP="002405F2">
            <w:pPr>
              <w:pStyle w:val="TableParagraph"/>
              <w:rPr>
                <w:sz w:val="18"/>
              </w:rPr>
            </w:pPr>
            <w:r w:rsidRPr="003C5ABC">
              <w:rPr>
                <w:sz w:val="18"/>
              </w:rPr>
              <w:t>95,1</w:t>
            </w:r>
          </w:p>
        </w:tc>
        <w:tc>
          <w:tcPr>
            <w:tcW w:w="1135" w:type="dxa"/>
            <w:tcBorders>
              <w:right w:val="single" w:sz="6" w:space="0" w:color="000000"/>
            </w:tcBorders>
            <w:vAlign w:val="center"/>
          </w:tcPr>
          <w:p w14:paraId="712982A3" w14:textId="77777777" w:rsidR="002405F2" w:rsidRPr="003C5ABC" w:rsidRDefault="002405F2" w:rsidP="002405F2">
            <w:pPr>
              <w:pStyle w:val="TableParagraph"/>
              <w:rPr>
                <w:sz w:val="18"/>
              </w:rPr>
            </w:pPr>
            <w:r w:rsidRPr="003C5ABC">
              <w:rPr>
                <w:sz w:val="18"/>
              </w:rPr>
              <w:t>95,1</w:t>
            </w:r>
          </w:p>
        </w:tc>
      </w:tr>
    </w:tbl>
    <w:p w14:paraId="1E7AE93A" w14:textId="77777777" w:rsidR="00413FA1" w:rsidRPr="003C5ABC" w:rsidRDefault="00413FA1" w:rsidP="00413FA1">
      <w:pPr>
        <w:spacing w:line="194" w:lineRule="exact"/>
        <w:rPr>
          <w:sz w:val="18"/>
        </w:rPr>
      </w:pPr>
    </w:p>
    <w:p w14:paraId="6C5212D6" w14:textId="77777777" w:rsidR="00413FA1" w:rsidRPr="003C5ABC" w:rsidRDefault="00413FA1" w:rsidP="00413FA1">
      <w:pPr>
        <w:spacing w:line="194" w:lineRule="exact"/>
        <w:rPr>
          <w:sz w:val="18"/>
        </w:rPr>
        <w:sectPr w:rsidR="00413FA1" w:rsidRPr="003C5ABC" w:rsidSect="0091467A">
          <w:pgSz w:w="11910" w:h="16840"/>
          <w:pgMar w:top="520" w:right="200" w:bottom="720" w:left="760" w:header="0" w:footer="537" w:gutter="0"/>
          <w:cols w:space="720"/>
        </w:sectPr>
      </w:pPr>
    </w:p>
    <w:p w14:paraId="23A9817F" w14:textId="77777777" w:rsidR="00413FA1" w:rsidRPr="003C5ABC" w:rsidRDefault="00413FA1" w:rsidP="00413FA1">
      <w:pPr>
        <w:pStyle w:val="a3"/>
        <w:spacing w:line="360" w:lineRule="auto"/>
        <w:ind w:firstLine="709"/>
        <w:jc w:val="both"/>
      </w:pPr>
      <w:r w:rsidRPr="003C5ABC">
        <w:lastRenderedPageBreak/>
        <w:t>Анализ таблицы 3.2 показывает увеличение расходов сетевой воды для каждого существующего источника теплоснабжения, к которым планируется подключение перспективных нагрузок с 20</w:t>
      </w:r>
      <w:r w:rsidR="002405F2" w:rsidRPr="002405F2">
        <w:t>20</w:t>
      </w:r>
      <w:r w:rsidRPr="003C5ABC">
        <w:t xml:space="preserve"> по 2030 годы, что связано с подключением новых потребителей и увеличением объемов тепловых сетей.</w:t>
      </w:r>
    </w:p>
    <w:p w14:paraId="38D9B263" w14:textId="77777777" w:rsidR="00413FA1" w:rsidRPr="003C5ABC" w:rsidRDefault="00413FA1" w:rsidP="00413FA1">
      <w:pPr>
        <w:pStyle w:val="a3"/>
        <w:spacing w:line="360" w:lineRule="auto"/>
        <w:ind w:firstLine="709"/>
        <w:jc w:val="both"/>
      </w:pPr>
      <w:r w:rsidRPr="003C5ABC">
        <w:t>Для обеспечения приведенных выше расходов подпиточной водой предлагаются следующие решения по вводу водоподготовительных установок на котельных, не имеющих ВПУ по состоянию на 20</w:t>
      </w:r>
      <w:r w:rsidR="002405F2" w:rsidRPr="002405F2">
        <w:t>20</w:t>
      </w:r>
      <w:r w:rsidRPr="003C5ABC">
        <w:t xml:space="preserve"> г. Информация о предлагаемом оборудовании ВПУ для существующих котельных представлена в таблице 3.3.</w:t>
      </w:r>
    </w:p>
    <w:p w14:paraId="129D6439" w14:textId="77777777" w:rsidR="00413FA1" w:rsidRPr="003C5ABC" w:rsidRDefault="00413FA1" w:rsidP="00413FA1">
      <w:pPr>
        <w:spacing w:after="4"/>
        <w:ind w:left="372" w:firstLine="566"/>
        <w:rPr>
          <w:b/>
          <w:sz w:val="24"/>
        </w:rPr>
      </w:pPr>
      <w:r w:rsidRPr="003C5ABC">
        <w:rPr>
          <w:b/>
          <w:sz w:val="24"/>
        </w:rPr>
        <w:t>Таблица 3.3. Предложение по выбору водоподготовительных установок для существующих источников теплоснабжения</w:t>
      </w:r>
    </w:p>
    <w:tbl>
      <w:tblPr>
        <w:tblW w:w="92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3288"/>
        <w:gridCol w:w="1984"/>
        <w:gridCol w:w="993"/>
        <w:gridCol w:w="2268"/>
      </w:tblGrid>
      <w:tr w:rsidR="00413FA1" w:rsidRPr="003C5ABC" w14:paraId="7A7282D4" w14:textId="77777777" w:rsidTr="0084387F">
        <w:trPr>
          <w:trHeight w:val="792"/>
        </w:trPr>
        <w:tc>
          <w:tcPr>
            <w:tcW w:w="681" w:type="dxa"/>
            <w:vAlign w:val="center"/>
          </w:tcPr>
          <w:p w14:paraId="3B1A9388" w14:textId="77777777" w:rsidR="00413FA1" w:rsidRPr="003C5ABC" w:rsidRDefault="00413FA1" w:rsidP="0084387F">
            <w:pPr>
              <w:pStyle w:val="TableParagraph"/>
              <w:rPr>
                <w:b/>
                <w:sz w:val="20"/>
                <w:szCs w:val="20"/>
              </w:rPr>
            </w:pPr>
            <w:r w:rsidRPr="003C5ABC">
              <w:rPr>
                <w:b/>
                <w:sz w:val="20"/>
                <w:szCs w:val="20"/>
              </w:rPr>
              <w:t>№ п.п.</w:t>
            </w:r>
          </w:p>
        </w:tc>
        <w:tc>
          <w:tcPr>
            <w:tcW w:w="3288" w:type="dxa"/>
            <w:vAlign w:val="center"/>
          </w:tcPr>
          <w:p w14:paraId="059AA46C" w14:textId="77777777" w:rsidR="00413FA1" w:rsidRPr="003C5ABC" w:rsidRDefault="00413FA1" w:rsidP="0084387F">
            <w:pPr>
              <w:pStyle w:val="TableParagraph"/>
              <w:rPr>
                <w:b/>
                <w:sz w:val="20"/>
                <w:szCs w:val="20"/>
              </w:rPr>
            </w:pPr>
            <w:r w:rsidRPr="003C5ABC">
              <w:rPr>
                <w:b/>
                <w:sz w:val="20"/>
                <w:szCs w:val="20"/>
              </w:rPr>
              <w:t>Наименование источника</w:t>
            </w:r>
          </w:p>
        </w:tc>
        <w:tc>
          <w:tcPr>
            <w:tcW w:w="1984" w:type="dxa"/>
            <w:vAlign w:val="center"/>
          </w:tcPr>
          <w:p w14:paraId="18A278D0" w14:textId="77777777" w:rsidR="00413FA1" w:rsidRPr="003C5ABC" w:rsidRDefault="00413FA1" w:rsidP="0084387F">
            <w:pPr>
              <w:pStyle w:val="TableParagraph"/>
              <w:rPr>
                <w:b/>
                <w:sz w:val="20"/>
                <w:szCs w:val="20"/>
              </w:rPr>
            </w:pPr>
            <w:r w:rsidRPr="003C5ABC">
              <w:rPr>
                <w:b/>
                <w:sz w:val="20"/>
                <w:szCs w:val="20"/>
              </w:rPr>
              <w:t>Марка водоподготовительной установки*</w:t>
            </w:r>
          </w:p>
        </w:tc>
        <w:tc>
          <w:tcPr>
            <w:tcW w:w="993" w:type="dxa"/>
            <w:vAlign w:val="center"/>
          </w:tcPr>
          <w:p w14:paraId="2C01722B" w14:textId="77777777" w:rsidR="00413FA1" w:rsidRPr="003C5ABC" w:rsidRDefault="00413FA1" w:rsidP="0084387F">
            <w:pPr>
              <w:pStyle w:val="TableParagraph"/>
              <w:rPr>
                <w:b/>
                <w:sz w:val="20"/>
                <w:szCs w:val="20"/>
              </w:rPr>
            </w:pPr>
            <w:r w:rsidRPr="003C5ABC">
              <w:rPr>
                <w:b/>
                <w:sz w:val="20"/>
                <w:szCs w:val="20"/>
              </w:rPr>
              <w:t>Количество, шт.</w:t>
            </w:r>
          </w:p>
        </w:tc>
        <w:tc>
          <w:tcPr>
            <w:tcW w:w="2268" w:type="dxa"/>
            <w:vAlign w:val="center"/>
          </w:tcPr>
          <w:p w14:paraId="4E85B4B6" w14:textId="77777777" w:rsidR="00413FA1" w:rsidRPr="003C5ABC" w:rsidRDefault="00413FA1" w:rsidP="0084387F">
            <w:pPr>
              <w:pStyle w:val="TableParagraph"/>
              <w:rPr>
                <w:b/>
                <w:sz w:val="20"/>
                <w:szCs w:val="20"/>
              </w:rPr>
            </w:pPr>
            <w:r w:rsidRPr="003C5ABC">
              <w:rPr>
                <w:b/>
                <w:sz w:val="20"/>
                <w:szCs w:val="20"/>
              </w:rPr>
              <w:t>Производительность (номинальная), м³/ч</w:t>
            </w:r>
          </w:p>
        </w:tc>
      </w:tr>
      <w:tr w:rsidR="00413FA1" w:rsidRPr="003C5ABC" w14:paraId="46EB9039" w14:textId="77777777" w:rsidTr="0084387F">
        <w:trPr>
          <w:trHeight w:val="465"/>
        </w:trPr>
        <w:tc>
          <w:tcPr>
            <w:tcW w:w="681" w:type="dxa"/>
            <w:vAlign w:val="center"/>
          </w:tcPr>
          <w:p w14:paraId="1612019E" w14:textId="77777777" w:rsidR="00413FA1" w:rsidRPr="003C5ABC" w:rsidRDefault="00413FA1" w:rsidP="0084387F">
            <w:pPr>
              <w:pStyle w:val="TableParagraph"/>
              <w:rPr>
                <w:sz w:val="20"/>
                <w:szCs w:val="20"/>
              </w:rPr>
            </w:pPr>
            <w:r w:rsidRPr="003C5ABC">
              <w:rPr>
                <w:sz w:val="20"/>
                <w:szCs w:val="20"/>
              </w:rPr>
              <w:t>1</w:t>
            </w:r>
          </w:p>
        </w:tc>
        <w:tc>
          <w:tcPr>
            <w:tcW w:w="3288" w:type="dxa"/>
          </w:tcPr>
          <w:p w14:paraId="4BD4D4F4" w14:textId="77777777" w:rsidR="00413FA1" w:rsidRPr="003C5ABC" w:rsidRDefault="00413FA1" w:rsidP="0084387F">
            <w:pPr>
              <w:pStyle w:val="TableParagraph"/>
              <w:jc w:val="both"/>
              <w:rPr>
                <w:sz w:val="20"/>
                <w:szCs w:val="20"/>
              </w:rPr>
            </w:pPr>
            <w:r w:rsidRPr="003C5ABC">
              <w:rPr>
                <w:sz w:val="20"/>
                <w:szCs w:val="20"/>
              </w:rPr>
              <w:t>Котельная №28 ООО «Кузбасская Энергокомпания»</w:t>
            </w:r>
          </w:p>
        </w:tc>
        <w:tc>
          <w:tcPr>
            <w:tcW w:w="1984" w:type="dxa"/>
            <w:vAlign w:val="center"/>
          </w:tcPr>
          <w:p w14:paraId="3EFA6437" w14:textId="77777777" w:rsidR="00413FA1" w:rsidRPr="003C5ABC" w:rsidRDefault="00413FA1" w:rsidP="0084387F">
            <w:pPr>
              <w:pStyle w:val="TableParagraph"/>
              <w:rPr>
                <w:sz w:val="20"/>
                <w:szCs w:val="20"/>
              </w:rPr>
            </w:pPr>
            <w:r w:rsidRPr="003C5ABC">
              <w:rPr>
                <w:sz w:val="20"/>
                <w:szCs w:val="20"/>
              </w:rPr>
              <w:t>TS 95-18M</w:t>
            </w:r>
          </w:p>
        </w:tc>
        <w:tc>
          <w:tcPr>
            <w:tcW w:w="993" w:type="dxa"/>
            <w:vAlign w:val="center"/>
          </w:tcPr>
          <w:p w14:paraId="26E36813" w14:textId="77777777" w:rsidR="00413FA1" w:rsidRPr="003C5ABC" w:rsidRDefault="00413FA1" w:rsidP="0084387F">
            <w:pPr>
              <w:pStyle w:val="TableParagraph"/>
              <w:rPr>
                <w:sz w:val="20"/>
                <w:szCs w:val="20"/>
              </w:rPr>
            </w:pPr>
            <w:r w:rsidRPr="003C5ABC">
              <w:rPr>
                <w:sz w:val="20"/>
                <w:szCs w:val="20"/>
              </w:rPr>
              <w:t>1</w:t>
            </w:r>
          </w:p>
        </w:tc>
        <w:tc>
          <w:tcPr>
            <w:tcW w:w="2268" w:type="dxa"/>
            <w:vAlign w:val="center"/>
          </w:tcPr>
          <w:p w14:paraId="7D1C6F6C" w14:textId="77777777" w:rsidR="00413FA1" w:rsidRPr="003C5ABC" w:rsidRDefault="00413FA1" w:rsidP="0084387F">
            <w:pPr>
              <w:pStyle w:val="TableParagraph"/>
              <w:rPr>
                <w:sz w:val="20"/>
                <w:szCs w:val="20"/>
              </w:rPr>
            </w:pPr>
            <w:r w:rsidRPr="003C5ABC">
              <w:rPr>
                <w:sz w:val="20"/>
                <w:szCs w:val="20"/>
              </w:rPr>
              <w:t>8,0</w:t>
            </w:r>
          </w:p>
        </w:tc>
      </w:tr>
      <w:tr w:rsidR="00413FA1" w:rsidRPr="003C5ABC" w14:paraId="364E2483" w14:textId="77777777" w:rsidTr="0084387F">
        <w:trPr>
          <w:trHeight w:val="465"/>
        </w:trPr>
        <w:tc>
          <w:tcPr>
            <w:tcW w:w="681" w:type="dxa"/>
            <w:vAlign w:val="center"/>
          </w:tcPr>
          <w:p w14:paraId="5608BCA3" w14:textId="77777777" w:rsidR="00413FA1" w:rsidRPr="003C5ABC" w:rsidRDefault="00413FA1" w:rsidP="0084387F">
            <w:pPr>
              <w:pStyle w:val="TableParagraph"/>
              <w:rPr>
                <w:sz w:val="20"/>
                <w:szCs w:val="20"/>
              </w:rPr>
            </w:pPr>
            <w:r w:rsidRPr="003C5ABC">
              <w:rPr>
                <w:sz w:val="20"/>
                <w:szCs w:val="20"/>
              </w:rPr>
              <w:t>2</w:t>
            </w:r>
          </w:p>
        </w:tc>
        <w:tc>
          <w:tcPr>
            <w:tcW w:w="3288" w:type="dxa"/>
          </w:tcPr>
          <w:p w14:paraId="2839A291" w14:textId="77777777" w:rsidR="00413FA1" w:rsidRPr="003C5ABC" w:rsidRDefault="00413FA1" w:rsidP="0084387F">
            <w:pPr>
              <w:pStyle w:val="TableParagraph"/>
              <w:jc w:val="both"/>
              <w:rPr>
                <w:sz w:val="20"/>
                <w:szCs w:val="20"/>
              </w:rPr>
            </w:pPr>
            <w:r w:rsidRPr="003C5ABC">
              <w:rPr>
                <w:sz w:val="20"/>
                <w:szCs w:val="20"/>
              </w:rPr>
              <w:t>Котельная №32 ООО «Кузбасская Энергокомпания»</w:t>
            </w:r>
          </w:p>
        </w:tc>
        <w:tc>
          <w:tcPr>
            <w:tcW w:w="1984" w:type="dxa"/>
            <w:vAlign w:val="center"/>
          </w:tcPr>
          <w:p w14:paraId="461E56FD" w14:textId="77777777" w:rsidR="00413FA1" w:rsidRPr="003C5ABC" w:rsidRDefault="00413FA1" w:rsidP="0084387F">
            <w:pPr>
              <w:pStyle w:val="TableParagraph"/>
              <w:rPr>
                <w:sz w:val="20"/>
                <w:szCs w:val="20"/>
              </w:rPr>
            </w:pPr>
            <w:r w:rsidRPr="003C5ABC">
              <w:rPr>
                <w:sz w:val="20"/>
                <w:szCs w:val="20"/>
              </w:rPr>
              <w:t>TS 91-08M</w:t>
            </w:r>
          </w:p>
        </w:tc>
        <w:tc>
          <w:tcPr>
            <w:tcW w:w="993" w:type="dxa"/>
            <w:vAlign w:val="center"/>
          </w:tcPr>
          <w:p w14:paraId="14FBF83C" w14:textId="77777777" w:rsidR="00413FA1" w:rsidRPr="003C5ABC" w:rsidRDefault="00413FA1" w:rsidP="0084387F">
            <w:pPr>
              <w:pStyle w:val="TableParagraph"/>
              <w:rPr>
                <w:sz w:val="20"/>
                <w:szCs w:val="20"/>
              </w:rPr>
            </w:pPr>
            <w:r w:rsidRPr="003C5ABC">
              <w:rPr>
                <w:sz w:val="20"/>
                <w:szCs w:val="20"/>
              </w:rPr>
              <w:t>1</w:t>
            </w:r>
          </w:p>
        </w:tc>
        <w:tc>
          <w:tcPr>
            <w:tcW w:w="2268" w:type="dxa"/>
            <w:vAlign w:val="center"/>
          </w:tcPr>
          <w:p w14:paraId="216EE4D9" w14:textId="77777777" w:rsidR="00413FA1" w:rsidRPr="003C5ABC" w:rsidRDefault="00413FA1" w:rsidP="0084387F">
            <w:pPr>
              <w:pStyle w:val="TableParagraph"/>
              <w:rPr>
                <w:sz w:val="20"/>
                <w:szCs w:val="20"/>
              </w:rPr>
            </w:pPr>
            <w:r w:rsidRPr="003C5ABC">
              <w:rPr>
                <w:sz w:val="20"/>
                <w:szCs w:val="20"/>
              </w:rPr>
              <w:t>1,0</w:t>
            </w:r>
          </w:p>
        </w:tc>
      </w:tr>
    </w:tbl>
    <w:p w14:paraId="6EDB7A99" w14:textId="77777777" w:rsidR="00413FA1" w:rsidRPr="003C5ABC" w:rsidRDefault="00413FA1" w:rsidP="00413FA1">
      <w:pPr>
        <w:ind w:left="913"/>
        <w:rPr>
          <w:sz w:val="20"/>
        </w:rPr>
      </w:pPr>
      <w:r w:rsidRPr="003C5ABC">
        <w:rPr>
          <w:b/>
          <w:sz w:val="20"/>
        </w:rPr>
        <w:t>Примечание:</w:t>
      </w:r>
      <w:r w:rsidRPr="003C5ABC">
        <w:rPr>
          <w:sz w:val="20"/>
        </w:rPr>
        <w:t>* – возможно использование оборудования аналогичной производительности другой марки.</w:t>
      </w:r>
    </w:p>
    <w:p w14:paraId="74FB2495" w14:textId="77777777" w:rsidR="00413FA1" w:rsidRPr="003C5ABC" w:rsidRDefault="00413FA1" w:rsidP="00413FA1">
      <w:pPr>
        <w:pStyle w:val="a3"/>
        <w:spacing w:line="242" w:lineRule="auto"/>
        <w:ind w:left="372" w:right="361" w:firstLine="708"/>
        <w:jc w:val="both"/>
      </w:pPr>
      <w:r w:rsidRPr="003C5ABC">
        <w:t>Информация о предлагаемом оборудовании ВПУ для вновь строящихся котельных представлена в таблице 3.4.</w:t>
      </w:r>
    </w:p>
    <w:p w14:paraId="61B762A3" w14:textId="77777777" w:rsidR="00413FA1" w:rsidRPr="003C5ABC" w:rsidRDefault="00413FA1" w:rsidP="00413FA1">
      <w:pPr>
        <w:spacing w:after="4"/>
        <w:ind w:left="372" w:right="367" w:firstLine="708"/>
        <w:jc w:val="both"/>
        <w:rPr>
          <w:b/>
          <w:sz w:val="24"/>
        </w:rPr>
      </w:pPr>
      <w:r w:rsidRPr="003C5ABC">
        <w:rPr>
          <w:b/>
          <w:sz w:val="24"/>
        </w:rPr>
        <w:t>Таблица 3.4. Предложение по выбору водоподготовительных установок для вновь вводимых источников теплоснабжения</w:t>
      </w:r>
    </w:p>
    <w:tbl>
      <w:tblPr>
        <w:tblW w:w="92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3288"/>
        <w:gridCol w:w="1984"/>
        <w:gridCol w:w="993"/>
        <w:gridCol w:w="2268"/>
      </w:tblGrid>
      <w:tr w:rsidR="00413FA1" w:rsidRPr="003C5ABC" w14:paraId="69E77FB6" w14:textId="77777777" w:rsidTr="0084387F">
        <w:trPr>
          <w:trHeight w:val="792"/>
        </w:trPr>
        <w:tc>
          <w:tcPr>
            <w:tcW w:w="681" w:type="dxa"/>
            <w:vAlign w:val="center"/>
          </w:tcPr>
          <w:p w14:paraId="534FE074" w14:textId="77777777" w:rsidR="00413FA1" w:rsidRPr="003C5ABC" w:rsidRDefault="00413FA1" w:rsidP="0084387F">
            <w:pPr>
              <w:pStyle w:val="TableParagraph"/>
              <w:rPr>
                <w:b/>
                <w:sz w:val="20"/>
                <w:szCs w:val="20"/>
              </w:rPr>
            </w:pPr>
            <w:r w:rsidRPr="003C5ABC">
              <w:rPr>
                <w:b/>
                <w:sz w:val="20"/>
                <w:szCs w:val="20"/>
              </w:rPr>
              <w:t>№ п.п.</w:t>
            </w:r>
          </w:p>
        </w:tc>
        <w:tc>
          <w:tcPr>
            <w:tcW w:w="3288" w:type="dxa"/>
            <w:vAlign w:val="center"/>
          </w:tcPr>
          <w:p w14:paraId="3A62A8CB" w14:textId="77777777" w:rsidR="00413FA1" w:rsidRPr="003C5ABC" w:rsidRDefault="00413FA1" w:rsidP="0084387F">
            <w:pPr>
              <w:pStyle w:val="TableParagraph"/>
              <w:rPr>
                <w:b/>
                <w:sz w:val="20"/>
                <w:szCs w:val="20"/>
              </w:rPr>
            </w:pPr>
            <w:r w:rsidRPr="003C5ABC">
              <w:rPr>
                <w:b/>
                <w:sz w:val="20"/>
                <w:szCs w:val="20"/>
              </w:rPr>
              <w:t>Наименование источника</w:t>
            </w:r>
          </w:p>
        </w:tc>
        <w:tc>
          <w:tcPr>
            <w:tcW w:w="1984" w:type="dxa"/>
            <w:vAlign w:val="center"/>
          </w:tcPr>
          <w:p w14:paraId="75F247BD" w14:textId="77777777" w:rsidR="00413FA1" w:rsidRPr="003C5ABC" w:rsidRDefault="00413FA1" w:rsidP="0084387F">
            <w:pPr>
              <w:pStyle w:val="TableParagraph"/>
              <w:rPr>
                <w:b/>
                <w:sz w:val="20"/>
                <w:szCs w:val="20"/>
              </w:rPr>
            </w:pPr>
            <w:r w:rsidRPr="003C5ABC">
              <w:rPr>
                <w:b/>
                <w:sz w:val="20"/>
                <w:szCs w:val="20"/>
              </w:rPr>
              <w:t>Марка водоподготовительной установки*</w:t>
            </w:r>
          </w:p>
        </w:tc>
        <w:tc>
          <w:tcPr>
            <w:tcW w:w="993" w:type="dxa"/>
            <w:vAlign w:val="center"/>
          </w:tcPr>
          <w:p w14:paraId="6AB70F40" w14:textId="77777777" w:rsidR="00413FA1" w:rsidRPr="003C5ABC" w:rsidRDefault="00413FA1" w:rsidP="0084387F">
            <w:pPr>
              <w:pStyle w:val="TableParagraph"/>
              <w:rPr>
                <w:b/>
                <w:sz w:val="20"/>
                <w:szCs w:val="20"/>
              </w:rPr>
            </w:pPr>
            <w:r w:rsidRPr="003C5ABC">
              <w:rPr>
                <w:b/>
                <w:sz w:val="20"/>
                <w:szCs w:val="20"/>
              </w:rPr>
              <w:t>Количество, шт.</w:t>
            </w:r>
          </w:p>
        </w:tc>
        <w:tc>
          <w:tcPr>
            <w:tcW w:w="2268" w:type="dxa"/>
            <w:vAlign w:val="center"/>
          </w:tcPr>
          <w:p w14:paraId="0BD0F22E" w14:textId="77777777" w:rsidR="00413FA1" w:rsidRPr="003C5ABC" w:rsidRDefault="00413FA1" w:rsidP="0084387F">
            <w:pPr>
              <w:pStyle w:val="TableParagraph"/>
              <w:rPr>
                <w:b/>
                <w:sz w:val="20"/>
                <w:szCs w:val="20"/>
              </w:rPr>
            </w:pPr>
            <w:r w:rsidRPr="003C5ABC">
              <w:rPr>
                <w:b/>
                <w:sz w:val="20"/>
                <w:szCs w:val="20"/>
              </w:rPr>
              <w:t>Производительность (номинальная), м³/ч</w:t>
            </w:r>
          </w:p>
        </w:tc>
      </w:tr>
      <w:tr w:rsidR="00413FA1" w:rsidRPr="003C5ABC" w14:paraId="2278F9D7" w14:textId="77777777" w:rsidTr="0084387F">
        <w:trPr>
          <w:trHeight w:val="465"/>
        </w:trPr>
        <w:tc>
          <w:tcPr>
            <w:tcW w:w="681" w:type="dxa"/>
            <w:vAlign w:val="center"/>
          </w:tcPr>
          <w:p w14:paraId="711B6160" w14:textId="77777777" w:rsidR="00413FA1" w:rsidRPr="003C5ABC" w:rsidRDefault="00413FA1" w:rsidP="0084387F">
            <w:pPr>
              <w:pStyle w:val="TableParagraph"/>
              <w:rPr>
                <w:sz w:val="20"/>
                <w:szCs w:val="20"/>
              </w:rPr>
            </w:pPr>
            <w:r w:rsidRPr="003C5ABC">
              <w:rPr>
                <w:sz w:val="20"/>
                <w:szCs w:val="20"/>
              </w:rPr>
              <w:t>1</w:t>
            </w:r>
          </w:p>
        </w:tc>
        <w:tc>
          <w:tcPr>
            <w:tcW w:w="3288" w:type="dxa"/>
          </w:tcPr>
          <w:p w14:paraId="42738E2B" w14:textId="77777777" w:rsidR="00413FA1" w:rsidRPr="003C5ABC" w:rsidRDefault="00413FA1" w:rsidP="0084387F">
            <w:pPr>
              <w:pStyle w:val="TableParagraph"/>
              <w:ind w:left="169"/>
              <w:jc w:val="left"/>
              <w:rPr>
                <w:sz w:val="20"/>
                <w:szCs w:val="20"/>
              </w:rPr>
            </w:pPr>
            <w:r w:rsidRPr="003C5ABC">
              <w:rPr>
                <w:sz w:val="20"/>
                <w:szCs w:val="20"/>
              </w:rPr>
              <w:t>Проектируемая блочно-модульная котельная №29</w:t>
            </w:r>
          </w:p>
        </w:tc>
        <w:tc>
          <w:tcPr>
            <w:tcW w:w="1984" w:type="dxa"/>
            <w:vAlign w:val="center"/>
          </w:tcPr>
          <w:p w14:paraId="6621EFD8" w14:textId="77777777" w:rsidR="00413FA1" w:rsidRPr="003C5ABC" w:rsidRDefault="00413FA1" w:rsidP="0084387F">
            <w:pPr>
              <w:pStyle w:val="TableParagraph"/>
              <w:rPr>
                <w:sz w:val="20"/>
                <w:szCs w:val="20"/>
              </w:rPr>
            </w:pPr>
            <w:r w:rsidRPr="003C5ABC">
              <w:rPr>
                <w:sz w:val="20"/>
                <w:szCs w:val="20"/>
              </w:rPr>
              <w:t>TS 95-21M</w:t>
            </w:r>
          </w:p>
        </w:tc>
        <w:tc>
          <w:tcPr>
            <w:tcW w:w="993" w:type="dxa"/>
            <w:vAlign w:val="center"/>
          </w:tcPr>
          <w:p w14:paraId="3EFB24B5" w14:textId="77777777" w:rsidR="00413FA1" w:rsidRPr="003C5ABC" w:rsidRDefault="00413FA1" w:rsidP="0084387F">
            <w:pPr>
              <w:pStyle w:val="TableParagraph"/>
              <w:rPr>
                <w:sz w:val="20"/>
                <w:szCs w:val="20"/>
              </w:rPr>
            </w:pPr>
            <w:r w:rsidRPr="003C5ABC">
              <w:rPr>
                <w:sz w:val="20"/>
                <w:szCs w:val="20"/>
              </w:rPr>
              <w:t>1</w:t>
            </w:r>
          </w:p>
        </w:tc>
        <w:tc>
          <w:tcPr>
            <w:tcW w:w="2268" w:type="dxa"/>
            <w:vAlign w:val="center"/>
          </w:tcPr>
          <w:p w14:paraId="43BC1B88" w14:textId="77777777" w:rsidR="00413FA1" w:rsidRPr="003C5ABC" w:rsidRDefault="00413FA1" w:rsidP="0084387F">
            <w:pPr>
              <w:pStyle w:val="TableParagraph"/>
              <w:rPr>
                <w:sz w:val="20"/>
                <w:szCs w:val="20"/>
              </w:rPr>
            </w:pPr>
            <w:r w:rsidRPr="003C5ABC">
              <w:rPr>
                <w:sz w:val="20"/>
                <w:szCs w:val="20"/>
              </w:rPr>
              <w:t>10,0</w:t>
            </w:r>
          </w:p>
        </w:tc>
      </w:tr>
    </w:tbl>
    <w:p w14:paraId="161560E2" w14:textId="77777777" w:rsidR="00413FA1" w:rsidRPr="001B5602" w:rsidRDefault="00413FA1" w:rsidP="001B5602">
      <w:pPr>
        <w:pStyle w:val="a3"/>
        <w:spacing w:line="360" w:lineRule="auto"/>
        <w:ind w:firstLine="709"/>
        <w:jc w:val="both"/>
      </w:pPr>
      <w:r w:rsidRPr="003C5ABC">
        <w:rPr>
          <w:b/>
          <w:sz w:val="20"/>
        </w:rPr>
        <w:t>Примечание:</w:t>
      </w:r>
      <w:r w:rsidRPr="003C5ABC">
        <w:rPr>
          <w:sz w:val="20"/>
        </w:rPr>
        <w:t>* – возможно использование оборудования аналогичной производительности другой</w:t>
      </w:r>
      <w:r>
        <w:rPr>
          <w:sz w:val="20"/>
        </w:rPr>
        <w:t xml:space="preserve"> марки</w:t>
      </w:r>
    </w:p>
    <w:p w14:paraId="4D328548" w14:textId="77777777" w:rsidR="00484935" w:rsidRPr="00730333" w:rsidRDefault="001B5602" w:rsidP="00730333">
      <w:pPr>
        <w:pStyle w:val="1"/>
        <w:numPr>
          <w:ilvl w:val="1"/>
          <w:numId w:val="7"/>
        </w:numPr>
        <w:tabs>
          <w:tab w:val="left" w:pos="1406"/>
        </w:tabs>
        <w:ind w:left="0" w:firstLine="709"/>
        <w:jc w:val="both"/>
      </w:pPr>
      <w:bookmarkStart w:id="25" w:name="P116"/>
      <w:bookmarkStart w:id="26" w:name="_Toc37689153"/>
      <w:bookmarkEnd w:id="25"/>
      <w:r w:rsidRPr="00730333">
        <w:t>С</w:t>
      </w:r>
      <w:r w:rsidR="00484935" w:rsidRPr="00730333">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6"/>
    </w:p>
    <w:p w14:paraId="26300A6D" w14:textId="77777777" w:rsidR="00413FA1" w:rsidRPr="003C5ABC" w:rsidRDefault="00413FA1" w:rsidP="00413FA1">
      <w:pPr>
        <w:pStyle w:val="a3"/>
        <w:spacing w:line="360" w:lineRule="auto"/>
        <w:ind w:firstLine="709"/>
      </w:pPr>
      <w:r w:rsidRPr="003C5ABC">
        <w:t>Баланс производительности существующих и предлагаемых к монтажу водоподготовительных установок в аварийных режимах приведен в таблице 3.5.</w:t>
      </w:r>
    </w:p>
    <w:p w14:paraId="1C0CC753" w14:textId="77777777" w:rsidR="00413FA1" w:rsidRPr="003C5ABC" w:rsidRDefault="00413FA1" w:rsidP="00413FA1">
      <w:pPr>
        <w:jc w:val="both"/>
        <w:rPr>
          <w:b/>
          <w:sz w:val="28"/>
          <w:szCs w:val="28"/>
        </w:rPr>
      </w:pPr>
      <w:r w:rsidRPr="003C5ABC">
        <w:rPr>
          <w:b/>
          <w:sz w:val="28"/>
          <w:szCs w:val="28"/>
        </w:rPr>
        <w:t>Таблица 3.5. Баланс производительности водоподготовительных установок и подпитки тепловой сети в аварийных режимах работы систем теплоснабжения</w:t>
      </w: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1417"/>
        <w:gridCol w:w="1275"/>
        <w:gridCol w:w="1134"/>
        <w:gridCol w:w="993"/>
        <w:gridCol w:w="9"/>
      </w:tblGrid>
      <w:tr w:rsidR="008327F8" w:rsidRPr="003C5ABC" w14:paraId="2E5ABAFA" w14:textId="77777777" w:rsidTr="008327F8">
        <w:trPr>
          <w:gridAfter w:val="1"/>
          <w:wAfter w:w="9" w:type="dxa"/>
          <w:trHeight w:val="477"/>
          <w:tblHeader/>
        </w:trPr>
        <w:tc>
          <w:tcPr>
            <w:tcW w:w="4526" w:type="dxa"/>
            <w:vAlign w:val="center"/>
          </w:tcPr>
          <w:p w14:paraId="314778D2" w14:textId="77777777" w:rsidR="008327F8" w:rsidRPr="003C5ABC" w:rsidRDefault="008327F8" w:rsidP="0084387F">
            <w:pPr>
              <w:pStyle w:val="TableParagraph"/>
              <w:rPr>
                <w:b/>
                <w:sz w:val="20"/>
                <w:szCs w:val="20"/>
              </w:rPr>
            </w:pPr>
            <w:r w:rsidRPr="003C5ABC">
              <w:rPr>
                <w:b/>
                <w:sz w:val="20"/>
                <w:szCs w:val="20"/>
              </w:rPr>
              <w:t>Наименование показателя</w:t>
            </w:r>
          </w:p>
        </w:tc>
        <w:tc>
          <w:tcPr>
            <w:tcW w:w="1417" w:type="dxa"/>
            <w:vAlign w:val="center"/>
          </w:tcPr>
          <w:p w14:paraId="1DF2D693" w14:textId="77777777" w:rsidR="008327F8" w:rsidRPr="003C5ABC" w:rsidRDefault="008327F8" w:rsidP="0084387F">
            <w:pPr>
              <w:pStyle w:val="TableParagraph"/>
              <w:rPr>
                <w:b/>
                <w:sz w:val="20"/>
                <w:szCs w:val="20"/>
              </w:rPr>
            </w:pPr>
            <w:r w:rsidRPr="003C5ABC">
              <w:rPr>
                <w:b/>
                <w:sz w:val="20"/>
                <w:szCs w:val="20"/>
              </w:rPr>
              <w:t>Единицы</w:t>
            </w:r>
          </w:p>
          <w:p w14:paraId="081E876B" w14:textId="77777777" w:rsidR="008327F8" w:rsidRPr="003C5ABC" w:rsidRDefault="008327F8" w:rsidP="0084387F">
            <w:pPr>
              <w:pStyle w:val="TableParagraph"/>
              <w:rPr>
                <w:b/>
                <w:sz w:val="20"/>
                <w:szCs w:val="20"/>
              </w:rPr>
            </w:pPr>
            <w:r w:rsidRPr="003C5ABC">
              <w:rPr>
                <w:b/>
                <w:sz w:val="20"/>
                <w:szCs w:val="20"/>
              </w:rPr>
              <w:t>измерения</w:t>
            </w:r>
          </w:p>
        </w:tc>
        <w:tc>
          <w:tcPr>
            <w:tcW w:w="1275" w:type="dxa"/>
            <w:vAlign w:val="center"/>
          </w:tcPr>
          <w:p w14:paraId="163DC853" w14:textId="77777777" w:rsidR="008327F8" w:rsidRPr="003C5ABC" w:rsidRDefault="008327F8" w:rsidP="0084387F">
            <w:pPr>
              <w:pStyle w:val="TableParagraph"/>
              <w:rPr>
                <w:b/>
                <w:sz w:val="20"/>
                <w:szCs w:val="20"/>
              </w:rPr>
            </w:pPr>
            <w:r w:rsidRPr="003C5ABC">
              <w:rPr>
                <w:b/>
                <w:sz w:val="20"/>
                <w:szCs w:val="20"/>
              </w:rPr>
              <w:t>2020 г.</w:t>
            </w:r>
          </w:p>
        </w:tc>
        <w:tc>
          <w:tcPr>
            <w:tcW w:w="1134" w:type="dxa"/>
            <w:vAlign w:val="center"/>
          </w:tcPr>
          <w:p w14:paraId="5B3AD152" w14:textId="77777777" w:rsidR="008327F8" w:rsidRPr="003C5ABC" w:rsidRDefault="008327F8" w:rsidP="0084387F">
            <w:pPr>
              <w:pStyle w:val="TableParagraph"/>
              <w:rPr>
                <w:b/>
                <w:sz w:val="20"/>
                <w:szCs w:val="20"/>
              </w:rPr>
            </w:pPr>
            <w:r w:rsidRPr="003C5ABC">
              <w:rPr>
                <w:b/>
                <w:sz w:val="20"/>
                <w:szCs w:val="20"/>
              </w:rPr>
              <w:t>2025 г.</w:t>
            </w:r>
          </w:p>
        </w:tc>
        <w:tc>
          <w:tcPr>
            <w:tcW w:w="993" w:type="dxa"/>
            <w:tcBorders>
              <w:right w:val="single" w:sz="6" w:space="0" w:color="000000"/>
            </w:tcBorders>
            <w:vAlign w:val="center"/>
          </w:tcPr>
          <w:p w14:paraId="7A7D2754" w14:textId="77777777" w:rsidR="008327F8" w:rsidRPr="003C5ABC" w:rsidRDefault="008327F8" w:rsidP="0084387F">
            <w:pPr>
              <w:pStyle w:val="TableParagraph"/>
              <w:rPr>
                <w:b/>
                <w:sz w:val="20"/>
                <w:szCs w:val="20"/>
              </w:rPr>
            </w:pPr>
            <w:r w:rsidRPr="003C5ABC">
              <w:rPr>
                <w:b/>
                <w:sz w:val="20"/>
                <w:szCs w:val="20"/>
              </w:rPr>
              <w:t>2030 г.</w:t>
            </w:r>
          </w:p>
        </w:tc>
      </w:tr>
      <w:tr w:rsidR="008327F8" w:rsidRPr="003C5ABC" w14:paraId="17A5240E" w14:textId="77777777" w:rsidTr="008327F8">
        <w:trPr>
          <w:trHeight w:val="70"/>
        </w:trPr>
        <w:tc>
          <w:tcPr>
            <w:tcW w:w="9354" w:type="dxa"/>
            <w:gridSpan w:val="6"/>
            <w:tcBorders>
              <w:right w:val="single" w:sz="6" w:space="0" w:color="000000"/>
            </w:tcBorders>
          </w:tcPr>
          <w:p w14:paraId="69C3CD3A" w14:textId="77777777" w:rsidR="008327F8" w:rsidRPr="003C5ABC" w:rsidRDefault="008327F8" w:rsidP="008327F8">
            <w:pPr>
              <w:pStyle w:val="TableParagraph"/>
            </w:pPr>
            <w:r w:rsidRPr="003C5ABC">
              <w:rPr>
                <w:b/>
              </w:rPr>
              <w:lastRenderedPageBreak/>
              <w:t>ООО «Кузбасская Энергокомпания»</w:t>
            </w:r>
          </w:p>
        </w:tc>
      </w:tr>
      <w:tr w:rsidR="008327F8" w:rsidRPr="003C5ABC" w14:paraId="7E1E16E8" w14:textId="77777777" w:rsidTr="008327F8">
        <w:trPr>
          <w:trHeight w:val="70"/>
        </w:trPr>
        <w:tc>
          <w:tcPr>
            <w:tcW w:w="9354" w:type="dxa"/>
            <w:gridSpan w:val="6"/>
            <w:tcBorders>
              <w:right w:val="single" w:sz="6" w:space="0" w:color="000000"/>
            </w:tcBorders>
          </w:tcPr>
          <w:p w14:paraId="3564FBD6" w14:textId="77777777" w:rsidR="008327F8" w:rsidRPr="003C5ABC" w:rsidRDefault="008327F8" w:rsidP="008327F8">
            <w:pPr>
              <w:pStyle w:val="TableParagraph"/>
            </w:pPr>
            <w:r w:rsidRPr="003C5ABC">
              <w:rPr>
                <w:b/>
              </w:rPr>
              <w:t>Котельные ППШ и ППШ-2</w:t>
            </w:r>
          </w:p>
        </w:tc>
      </w:tr>
      <w:tr w:rsidR="008327F8" w:rsidRPr="003C5ABC" w14:paraId="756DC0BE" w14:textId="77777777" w:rsidTr="008327F8">
        <w:trPr>
          <w:gridAfter w:val="1"/>
          <w:wAfter w:w="9" w:type="dxa"/>
          <w:trHeight w:val="475"/>
        </w:trPr>
        <w:tc>
          <w:tcPr>
            <w:tcW w:w="4526" w:type="dxa"/>
          </w:tcPr>
          <w:p w14:paraId="6361BE23" w14:textId="77777777" w:rsidR="008327F8" w:rsidRPr="003C5ABC" w:rsidRDefault="008327F8" w:rsidP="008327F8">
            <w:pPr>
              <w:pStyle w:val="TableParagraph"/>
              <w:ind w:left="142"/>
              <w:jc w:val="left"/>
            </w:pPr>
            <w:r w:rsidRPr="003C5ABC">
              <w:t>Максимальная подпитка тепловой сети в период</w:t>
            </w:r>
            <w:r w:rsidRPr="008327F8">
              <w:t xml:space="preserve"> </w:t>
            </w:r>
            <w:r w:rsidRPr="003C5ABC">
              <w:t>повреждения участка</w:t>
            </w:r>
          </w:p>
        </w:tc>
        <w:tc>
          <w:tcPr>
            <w:tcW w:w="1417" w:type="dxa"/>
            <w:vAlign w:val="center"/>
          </w:tcPr>
          <w:p w14:paraId="37C8284C" w14:textId="77777777" w:rsidR="008327F8" w:rsidRPr="003C5ABC" w:rsidRDefault="008327F8" w:rsidP="008327F8">
            <w:pPr>
              <w:pStyle w:val="TableParagraph"/>
            </w:pPr>
            <w:r w:rsidRPr="003C5ABC">
              <w:t>м³/ч</w:t>
            </w:r>
          </w:p>
        </w:tc>
        <w:tc>
          <w:tcPr>
            <w:tcW w:w="1275" w:type="dxa"/>
            <w:vAlign w:val="center"/>
          </w:tcPr>
          <w:p w14:paraId="14BEAE73" w14:textId="77777777" w:rsidR="008327F8" w:rsidRPr="003C5ABC" w:rsidRDefault="008327F8" w:rsidP="008327F8">
            <w:pPr>
              <w:pStyle w:val="TableParagraph"/>
            </w:pPr>
            <w:r w:rsidRPr="003C5ABC">
              <w:t>718,90</w:t>
            </w:r>
          </w:p>
        </w:tc>
        <w:tc>
          <w:tcPr>
            <w:tcW w:w="1134" w:type="dxa"/>
            <w:vAlign w:val="center"/>
          </w:tcPr>
          <w:p w14:paraId="72372626" w14:textId="77777777" w:rsidR="008327F8" w:rsidRPr="003C5ABC" w:rsidRDefault="008327F8" w:rsidP="008327F8">
            <w:pPr>
              <w:pStyle w:val="TableParagraph"/>
            </w:pPr>
            <w:r w:rsidRPr="003C5ABC">
              <w:t>719,02</w:t>
            </w:r>
          </w:p>
        </w:tc>
        <w:tc>
          <w:tcPr>
            <w:tcW w:w="993" w:type="dxa"/>
            <w:tcBorders>
              <w:right w:val="single" w:sz="6" w:space="0" w:color="000000"/>
            </w:tcBorders>
            <w:vAlign w:val="center"/>
          </w:tcPr>
          <w:p w14:paraId="48BF7EBC" w14:textId="77777777" w:rsidR="008327F8" w:rsidRPr="003C5ABC" w:rsidRDefault="008327F8" w:rsidP="008327F8">
            <w:pPr>
              <w:pStyle w:val="TableParagraph"/>
            </w:pPr>
            <w:r w:rsidRPr="003C5ABC">
              <w:t>719,12</w:t>
            </w:r>
          </w:p>
        </w:tc>
      </w:tr>
      <w:tr w:rsidR="008327F8" w:rsidRPr="003C5ABC" w14:paraId="4486FEED" w14:textId="77777777" w:rsidTr="008327F8">
        <w:trPr>
          <w:gridAfter w:val="1"/>
          <w:wAfter w:w="9" w:type="dxa"/>
          <w:trHeight w:val="477"/>
        </w:trPr>
        <w:tc>
          <w:tcPr>
            <w:tcW w:w="4526" w:type="dxa"/>
          </w:tcPr>
          <w:p w14:paraId="0E88400C" w14:textId="77777777" w:rsidR="008327F8" w:rsidRPr="003C5ABC" w:rsidRDefault="008327F8" w:rsidP="008327F8">
            <w:pPr>
              <w:pStyle w:val="TableParagraph"/>
              <w:ind w:left="142"/>
              <w:jc w:val="left"/>
            </w:pPr>
            <w:r w:rsidRPr="003C5ABC">
              <w:t>Производительность водоподготовительной установки</w:t>
            </w:r>
          </w:p>
        </w:tc>
        <w:tc>
          <w:tcPr>
            <w:tcW w:w="1417" w:type="dxa"/>
            <w:vAlign w:val="center"/>
          </w:tcPr>
          <w:p w14:paraId="1C0DCC20" w14:textId="77777777" w:rsidR="008327F8" w:rsidRPr="003C5ABC" w:rsidRDefault="008327F8" w:rsidP="008327F8">
            <w:pPr>
              <w:pStyle w:val="TableParagraph"/>
            </w:pPr>
            <w:r w:rsidRPr="003C5ABC">
              <w:t>м³/ч</w:t>
            </w:r>
          </w:p>
        </w:tc>
        <w:tc>
          <w:tcPr>
            <w:tcW w:w="1275" w:type="dxa"/>
            <w:vAlign w:val="center"/>
          </w:tcPr>
          <w:p w14:paraId="585CB134" w14:textId="77777777" w:rsidR="008327F8" w:rsidRPr="003C5ABC" w:rsidRDefault="008327F8" w:rsidP="008327F8">
            <w:pPr>
              <w:pStyle w:val="TableParagraph"/>
            </w:pPr>
            <w:r w:rsidRPr="003C5ABC">
              <w:t>105</w:t>
            </w:r>
          </w:p>
        </w:tc>
        <w:tc>
          <w:tcPr>
            <w:tcW w:w="1134" w:type="dxa"/>
            <w:vAlign w:val="center"/>
          </w:tcPr>
          <w:p w14:paraId="7706FFF7" w14:textId="77777777" w:rsidR="008327F8" w:rsidRPr="003C5ABC" w:rsidRDefault="008327F8" w:rsidP="008327F8">
            <w:pPr>
              <w:pStyle w:val="TableParagraph"/>
            </w:pPr>
            <w:r w:rsidRPr="003C5ABC">
              <w:t>105</w:t>
            </w:r>
          </w:p>
        </w:tc>
        <w:tc>
          <w:tcPr>
            <w:tcW w:w="993" w:type="dxa"/>
            <w:tcBorders>
              <w:right w:val="single" w:sz="6" w:space="0" w:color="000000"/>
            </w:tcBorders>
            <w:vAlign w:val="center"/>
          </w:tcPr>
          <w:p w14:paraId="62968C08" w14:textId="77777777" w:rsidR="008327F8" w:rsidRPr="003C5ABC" w:rsidRDefault="008327F8" w:rsidP="008327F8">
            <w:pPr>
              <w:pStyle w:val="TableParagraph"/>
            </w:pPr>
            <w:r w:rsidRPr="003C5ABC">
              <w:t>105</w:t>
            </w:r>
          </w:p>
        </w:tc>
      </w:tr>
      <w:tr w:rsidR="008327F8" w:rsidRPr="003C5ABC" w14:paraId="6954209D" w14:textId="77777777" w:rsidTr="008327F8">
        <w:trPr>
          <w:gridAfter w:val="1"/>
          <w:wAfter w:w="9" w:type="dxa"/>
          <w:trHeight w:val="237"/>
        </w:trPr>
        <w:tc>
          <w:tcPr>
            <w:tcW w:w="4526" w:type="dxa"/>
          </w:tcPr>
          <w:p w14:paraId="09EE92C8" w14:textId="77777777" w:rsidR="008327F8" w:rsidRPr="003C5ABC" w:rsidRDefault="008327F8" w:rsidP="008327F8">
            <w:pPr>
              <w:pStyle w:val="TableParagraph"/>
              <w:ind w:left="142"/>
              <w:jc w:val="left"/>
            </w:pPr>
            <w:r w:rsidRPr="003C5ABC">
              <w:t>Суммарная емкость баков аккумуляторов</w:t>
            </w:r>
          </w:p>
        </w:tc>
        <w:tc>
          <w:tcPr>
            <w:tcW w:w="1417" w:type="dxa"/>
            <w:vAlign w:val="center"/>
          </w:tcPr>
          <w:p w14:paraId="2081BD7A" w14:textId="77777777" w:rsidR="008327F8" w:rsidRPr="003C5ABC" w:rsidRDefault="008327F8" w:rsidP="008327F8">
            <w:pPr>
              <w:pStyle w:val="TableParagraph"/>
            </w:pPr>
            <w:r w:rsidRPr="003C5ABC">
              <w:rPr>
                <w:position w:val="-7"/>
              </w:rPr>
              <w:t>м</w:t>
            </w:r>
            <w:r w:rsidRPr="003C5ABC">
              <w:t>3</w:t>
            </w:r>
          </w:p>
        </w:tc>
        <w:tc>
          <w:tcPr>
            <w:tcW w:w="1275" w:type="dxa"/>
            <w:vAlign w:val="center"/>
          </w:tcPr>
          <w:p w14:paraId="2C4EBB5A" w14:textId="77777777" w:rsidR="008327F8" w:rsidRPr="003C5ABC" w:rsidRDefault="008327F8" w:rsidP="008327F8">
            <w:pPr>
              <w:pStyle w:val="TableParagraph"/>
            </w:pPr>
            <w:r w:rsidRPr="003C5ABC">
              <w:t>800</w:t>
            </w:r>
          </w:p>
        </w:tc>
        <w:tc>
          <w:tcPr>
            <w:tcW w:w="1134" w:type="dxa"/>
            <w:vAlign w:val="center"/>
          </w:tcPr>
          <w:p w14:paraId="637630DA" w14:textId="77777777" w:rsidR="008327F8" w:rsidRPr="003C5ABC" w:rsidRDefault="008327F8" w:rsidP="008327F8">
            <w:pPr>
              <w:pStyle w:val="TableParagraph"/>
            </w:pPr>
            <w:r w:rsidRPr="003C5ABC">
              <w:t>800</w:t>
            </w:r>
          </w:p>
        </w:tc>
        <w:tc>
          <w:tcPr>
            <w:tcW w:w="993" w:type="dxa"/>
            <w:tcBorders>
              <w:right w:val="single" w:sz="6" w:space="0" w:color="000000"/>
            </w:tcBorders>
            <w:vAlign w:val="center"/>
          </w:tcPr>
          <w:p w14:paraId="483D0E23" w14:textId="77777777" w:rsidR="008327F8" w:rsidRPr="003C5ABC" w:rsidRDefault="008327F8" w:rsidP="008327F8">
            <w:pPr>
              <w:pStyle w:val="TableParagraph"/>
            </w:pPr>
            <w:r w:rsidRPr="003C5ABC">
              <w:t>800</w:t>
            </w:r>
          </w:p>
        </w:tc>
      </w:tr>
      <w:tr w:rsidR="008327F8" w:rsidRPr="003C5ABC" w14:paraId="121500B5" w14:textId="77777777" w:rsidTr="008327F8">
        <w:trPr>
          <w:trHeight w:val="237"/>
        </w:trPr>
        <w:tc>
          <w:tcPr>
            <w:tcW w:w="9354" w:type="dxa"/>
            <w:gridSpan w:val="6"/>
            <w:tcBorders>
              <w:right w:val="single" w:sz="6" w:space="0" w:color="000000"/>
            </w:tcBorders>
          </w:tcPr>
          <w:p w14:paraId="5B742750" w14:textId="77777777" w:rsidR="008327F8" w:rsidRPr="003C5ABC" w:rsidRDefault="008327F8" w:rsidP="008327F8">
            <w:pPr>
              <w:pStyle w:val="TableParagraph"/>
            </w:pPr>
            <w:r w:rsidRPr="003C5ABC">
              <w:rPr>
                <w:b/>
              </w:rPr>
              <w:t>Котельная №28</w:t>
            </w:r>
          </w:p>
        </w:tc>
      </w:tr>
      <w:tr w:rsidR="008327F8" w:rsidRPr="003C5ABC" w14:paraId="12C4CFAA" w14:textId="77777777" w:rsidTr="008327F8">
        <w:trPr>
          <w:gridAfter w:val="1"/>
          <w:wAfter w:w="9" w:type="dxa"/>
          <w:trHeight w:val="477"/>
        </w:trPr>
        <w:tc>
          <w:tcPr>
            <w:tcW w:w="4526" w:type="dxa"/>
          </w:tcPr>
          <w:p w14:paraId="4AC8CEA9" w14:textId="77777777" w:rsidR="008327F8" w:rsidRPr="003C5ABC" w:rsidRDefault="008327F8" w:rsidP="008327F8">
            <w:pPr>
              <w:pStyle w:val="TableParagraph"/>
              <w:ind w:left="142"/>
              <w:jc w:val="left"/>
            </w:pPr>
            <w:r w:rsidRPr="003C5ABC">
              <w:t>Максимальная подпитка тепловой сети в период</w:t>
            </w:r>
          </w:p>
          <w:p w14:paraId="14ACF7FF" w14:textId="77777777" w:rsidR="008327F8" w:rsidRPr="003C5ABC" w:rsidRDefault="008327F8" w:rsidP="008327F8">
            <w:pPr>
              <w:pStyle w:val="TableParagraph"/>
              <w:ind w:left="142"/>
              <w:jc w:val="left"/>
            </w:pPr>
            <w:r w:rsidRPr="003C5ABC">
              <w:t>повреждения участка</w:t>
            </w:r>
          </w:p>
        </w:tc>
        <w:tc>
          <w:tcPr>
            <w:tcW w:w="1417" w:type="dxa"/>
            <w:vAlign w:val="center"/>
          </w:tcPr>
          <w:p w14:paraId="4AB2B9DE" w14:textId="77777777" w:rsidR="008327F8" w:rsidRPr="003C5ABC" w:rsidRDefault="008327F8" w:rsidP="008327F8">
            <w:pPr>
              <w:pStyle w:val="TableParagraph"/>
            </w:pPr>
            <w:r w:rsidRPr="003C5ABC">
              <w:t>м³/ч</w:t>
            </w:r>
          </w:p>
        </w:tc>
        <w:tc>
          <w:tcPr>
            <w:tcW w:w="1275" w:type="dxa"/>
            <w:vAlign w:val="center"/>
          </w:tcPr>
          <w:p w14:paraId="45915762" w14:textId="77777777" w:rsidR="008327F8" w:rsidRPr="003C5ABC" w:rsidRDefault="008327F8" w:rsidP="008327F8">
            <w:pPr>
              <w:pStyle w:val="TableParagraph"/>
            </w:pPr>
            <w:r w:rsidRPr="003C5ABC">
              <w:t>34,95</w:t>
            </w:r>
          </w:p>
        </w:tc>
        <w:tc>
          <w:tcPr>
            <w:tcW w:w="1134" w:type="dxa"/>
            <w:vAlign w:val="center"/>
          </w:tcPr>
          <w:p w14:paraId="73D22D5B" w14:textId="77777777" w:rsidR="008327F8" w:rsidRPr="003C5ABC" w:rsidRDefault="008327F8" w:rsidP="008327F8">
            <w:pPr>
              <w:pStyle w:val="TableParagraph"/>
            </w:pPr>
            <w:r w:rsidRPr="003C5ABC">
              <w:t>34,95</w:t>
            </w:r>
          </w:p>
        </w:tc>
        <w:tc>
          <w:tcPr>
            <w:tcW w:w="993" w:type="dxa"/>
            <w:tcBorders>
              <w:right w:val="single" w:sz="6" w:space="0" w:color="000000"/>
            </w:tcBorders>
            <w:vAlign w:val="center"/>
          </w:tcPr>
          <w:p w14:paraId="6122E555" w14:textId="77777777" w:rsidR="008327F8" w:rsidRPr="003C5ABC" w:rsidRDefault="008327F8" w:rsidP="008327F8">
            <w:pPr>
              <w:pStyle w:val="TableParagraph"/>
            </w:pPr>
            <w:r w:rsidRPr="003C5ABC">
              <w:t>34,95</w:t>
            </w:r>
          </w:p>
        </w:tc>
      </w:tr>
      <w:tr w:rsidR="008327F8" w:rsidRPr="003C5ABC" w14:paraId="3C7F9996" w14:textId="77777777" w:rsidTr="008327F8">
        <w:trPr>
          <w:gridAfter w:val="1"/>
          <w:wAfter w:w="9" w:type="dxa"/>
          <w:trHeight w:val="474"/>
        </w:trPr>
        <w:tc>
          <w:tcPr>
            <w:tcW w:w="4526" w:type="dxa"/>
          </w:tcPr>
          <w:p w14:paraId="235F61CF" w14:textId="77777777" w:rsidR="008327F8" w:rsidRPr="003C5ABC" w:rsidRDefault="008327F8" w:rsidP="008327F8">
            <w:pPr>
              <w:pStyle w:val="TableParagraph"/>
              <w:ind w:left="142"/>
              <w:jc w:val="left"/>
            </w:pPr>
            <w:r w:rsidRPr="003C5ABC">
              <w:t>Производительность водоподготовительной установки</w:t>
            </w:r>
          </w:p>
        </w:tc>
        <w:tc>
          <w:tcPr>
            <w:tcW w:w="1417" w:type="dxa"/>
            <w:vAlign w:val="center"/>
          </w:tcPr>
          <w:p w14:paraId="1D380CC1" w14:textId="77777777" w:rsidR="008327F8" w:rsidRPr="003C5ABC" w:rsidRDefault="008327F8" w:rsidP="008327F8">
            <w:pPr>
              <w:pStyle w:val="TableParagraph"/>
            </w:pPr>
            <w:r w:rsidRPr="003C5ABC">
              <w:t>м³/ч</w:t>
            </w:r>
          </w:p>
        </w:tc>
        <w:tc>
          <w:tcPr>
            <w:tcW w:w="1275" w:type="dxa"/>
            <w:vAlign w:val="center"/>
          </w:tcPr>
          <w:p w14:paraId="0A4E17B1" w14:textId="77777777" w:rsidR="008327F8" w:rsidRPr="003C5ABC" w:rsidRDefault="008327F8" w:rsidP="008327F8">
            <w:pPr>
              <w:pStyle w:val="TableParagraph"/>
            </w:pPr>
            <w:r w:rsidRPr="003C5ABC">
              <w:t>8,0</w:t>
            </w:r>
          </w:p>
        </w:tc>
        <w:tc>
          <w:tcPr>
            <w:tcW w:w="1134" w:type="dxa"/>
            <w:vAlign w:val="center"/>
          </w:tcPr>
          <w:p w14:paraId="70EF9107" w14:textId="77777777" w:rsidR="008327F8" w:rsidRPr="003C5ABC" w:rsidRDefault="008327F8" w:rsidP="008327F8">
            <w:pPr>
              <w:pStyle w:val="TableParagraph"/>
            </w:pPr>
            <w:r w:rsidRPr="003C5ABC">
              <w:t>8,0</w:t>
            </w:r>
          </w:p>
        </w:tc>
        <w:tc>
          <w:tcPr>
            <w:tcW w:w="993" w:type="dxa"/>
            <w:tcBorders>
              <w:right w:val="single" w:sz="6" w:space="0" w:color="000000"/>
            </w:tcBorders>
            <w:vAlign w:val="center"/>
          </w:tcPr>
          <w:p w14:paraId="319BAE6F" w14:textId="77777777" w:rsidR="008327F8" w:rsidRPr="003C5ABC" w:rsidRDefault="008327F8" w:rsidP="008327F8">
            <w:pPr>
              <w:pStyle w:val="TableParagraph"/>
            </w:pPr>
            <w:r w:rsidRPr="003C5ABC">
              <w:t>8,0</w:t>
            </w:r>
          </w:p>
        </w:tc>
      </w:tr>
      <w:tr w:rsidR="008327F8" w:rsidRPr="003C5ABC" w14:paraId="2A495BB0" w14:textId="77777777" w:rsidTr="008327F8">
        <w:trPr>
          <w:gridAfter w:val="1"/>
          <w:wAfter w:w="9" w:type="dxa"/>
          <w:trHeight w:val="239"/>
        </w:trPr>
        <w:tc>
          <w:tcPr>
            <w:tcW w:w="4526" w:type="dxa"/>
          </w:tcPr>
          <w:p w14:paraId="0633F15A" w14:textId="77777777" w:rsidR="008327F8" w:rsidRPr="003C5ABC" w:rsidRDefault="008327F8" w:rsidP="008327F8">
            <w:pPr>
              <w:pStyle w:val="TableParagraph"/>
              <w:ind w:left="142"/>
              <w:jc w:val="left"/>
            </w:pPr>
            <w:r w:rsidRPr="003C5ABC">
              <w:t>Суммарная емкость баков аккумуляторов</w:t>
            </w:r>
          </w:p>
        </w:tc>
        <w:tc>
          <w:tcPr>
            <w:tcW w:w="1417" w:type="dxa"/>
            <w:vAlign w:val="center"/>
          </w:tcPr>
          <w:p w14:paraId="11BEC5B7" w14:textId="77777777" w:rsidR="008327F8" w:rsidRPr="003C5ABC" w:rsidRDefault="008327F8" w:rsidP="008327F8">
            <w:pPr>
              <w:pStyle w:val="TableParagraph"/>
            </w:pPr>
            <w:r w:rsidRPr="003C5ABC">
              <w:rPr>
                <w:position w:val="-7"/>
              </w:rPr>
              <w:t>м</w:t>
            </w:r>
            <w:r w:rsidRPr="003C5ABC">
              <w:t>3</w:t>
            </w:r>
          </w:p>
        </w:tc>
        <w:tc>
          <w:tcPr>
            <w:tcW w:w="1275" w:type="dxa"/>
            <w:vAlign w:val="center"/>
          </w:tcPr>
          <w:p w14:paraId="5EB3C3E9" w14:textId="77777777" w:rsidR="008327F8" w:rsidRPr="003C5ABC" w:rsidRDefault="008327F8" w:rsidP="008327F8">
            <w:pPr>
              <w:pStyle w:val="TableParagraph"/>
            </w:pPr>
            <w:r w:rsidRPr="003C5ABC">
              <w:t>42</w:t>
            </w:r>
          </w:p>
        </w:tc>
        <w:tc>
          <w:tcPr>
            <w:tcW w:w="1134" w:type="dxa"/>
            <w:vAlign w:val="center"/>
          </w:tcPr>
          <w:p w14:paraId="316FB7F5" w14:textId="77777777" w:rsidR="008327F8" w:rsidRPr="003C5ABC" w:rsidRDefault="008327F8" w:rsidP="008327F8">
            <w:pPr>
              <w:pStyle w:val="TableParagraph"/>
            </w:pPr>
            <w:r w:rsidRPr="003C5ABC">
              <w:t>42</w:t>
            </w:r>
          </w:p>
        </w:tc>
        <w:tc>
          <w:tcPr>
            <w:tcW w:w="993" w:type="dxa"/>
            <w:tcBorders>
              <w:right w:val="single" w:sz="6" w:space="0" w:color="000000"/>
            </w:tcBorders>
            <w:vAlign w:val="center"/>
          </w:tcPr>
          <w:p w14:paraId="25F10494" w14:textId="77777777" w:rsidR="008327F8" w:rsidRPr="003C5ABC" w:rsidRDefault="008327F8" w:rsidP="008327F8">
            <w:pPr>
              <w:pStyle w:val="TableParagraph"/>
            </w:pPr>
            <w:r w:rsidRPr="003C5ABC">
              <w:t>42</w:t>
            </w:r>
          </w:p>
        </w:tc>
      </w:tr>
      <w:tr w:rsidR="008327F8" w:rsidRPr="003C5ABC" w14:paraId="0840D327" w14:textId="77777777" w:rsidTr="008327F8">
        <w:trPr>
          <w:trHeight w:val="239"/>
        </w:trPr>
        <w:tc>
          <w:tcPr>
            <w:tcW w:w="9354" w:type="dxa"/>
            <w:gridSpan w:val="6"/>
            <w:tcBorders>
              <w:right w:val="single" w:sz="6" w:space="0" w:color="000000"/>
            </w:tcBorders>
          </w:tcPr>
          <w:p w14:paraId="5B4F3212" w14:textId="77777777" w:rsidR="008327F8" w:rsidRPr="003C5ABC" w:rsidRDefault="008327F8" w:rsidP="008327F8">
            <w:pPr>
              <w:pStyle w:val="TableParagraph"/>
            </w:pPr>
            <w:r w:rsidRPr="003C5ABC">
              <w:rPr>
                <w:b/>
              </w:rPr>
              <w:t>Котельная №29</w:t>
            </w:r>
          </w:p>
        </w:tc>
      </w:tr>
      <w:tr w:rsidR="00CA5C03" w:rsidRPr="003C5ABC" w14:paraId="50903493" w14:textId="77777777" w:rsidTr="008327F8">
        <w:trPr>
          <w:gridAfter w:val="1"/>
          <w:wAfter w:w="9" w:type="dxa"/>
          <w:trHeight w:val="477"/>
        </w:trPr>
        <w:tc>
          <w:tcPr>
            <w:tcW w:w="4526" w:type="dxa"/>
          </w:tcPr>
          <w:p w14:paraId="39F14740" w14:textId="77777777" w:rsidR="00CA5C03" w:rsidRPr="003C5ABC" w:rsidRDefault="00CA5C03" w:rsidP="00CA5C03">
            <w:pPr>
              <w:pStyle w:val="TableParagraph"/>
              <w:ind w:left="142"/>
              <w:jc w:val="left"/>
            </w:pPr>
            <w:r w:rsidRPr="003C5ABC">
              <w:t>Максимальная подпитка тепловой сети в период</w:t>
            </w:r>
          </w:p>
          <w:p w14:paraId="7847320C" w14:textId="77777777" w:rsidR="00CA5C03" w:rsidRPr="003C5ABC" w:rsidRDefault="00CA5C03" w:rsidP="00CA5C03">
            <w:pPr>
              <w:pStyle w:val="TableParagraph"/>
              <w:ind w:left="142"/>
              <w:jc w:val="left"/>
            </w:pPr>
            <w:r w:rsidRPr="003C5ABC">
              <w:t>повреждения участка</w:t>
            </w:r>
          </w:p>
        </w:tc>
        <w:tc>
          <w:tcPr>
            <w:tcW w:w="1417" w:type="dxa"/>
            <w:vAlign w:val="center"/>
          </w:tcPr>
          <w:p w14:paraId="5E57E15B" w14:textId="77777777" w:rsidR="00CA5C03" w:rsidRPr="003C5ABC" w:rsidRDefault="00CA5C03" w:rsidP="00CA5C03">
            <w:pPr>
              <w:pStyle w:val="TableParagraph"/>
            </w:pPr>
            <w:r w:rsidRPr="003C5ABC">
              <w:t>м³/ч</w:t>
            </w:r>
          </w:p>
        </w:tc>
        <w:tc>
          <w:tcPr>
            <w:tcW w:w="1275" w:type="dxa"/>
            <w:vAlign w:val="center"/>
          </w:tcPr>
          <w:p w14:paraId="6C6D4895" w14:textId="77777777" w:rsidR="00CA5C03" w:rsidRPr="003C5ABC" w:rsidRDefault="00CA5C03" w:rsidP="00CA5C03">
            <w:pPr>
              <w:pStyle w:val="TableParagraph"/>
            </w:pPr>
            <w:r w:rsidRPr="003C5ABC">
              <w:t>49,28</w:t>
            </w:r>
          </w:p>
        </w:tc>
        <w:tc>
          <w:tcPr>
            <w:tcW w:w="1134" w:type="dxa"/>
            <w:vAlign w:val="center"/>
          </w:tcPr>
          <w:p w14:paraId="378664E1" w14:textId="4961D054" w:rsidR="00CA5C03" w:rsidRPr="003C5ABC" w:rsidRDefault="00CA5C03" w:rsidP="00CA5C03">
            <w:pPr>
              <w:pStyle w:val="TableParagraph"/>
            </w:pPr>
            <w:r w:rsidRPr="003C5ABC">
              <w:t>49,28</w:t>
            </w:r>
          </w:p>
        </w:tc>
        <w:tc>
          <w:tcPr>
            <w:tcW w:w="993" w:type="dxa"/>
            <w:tcBorders>
              <w:right w:val="single" w:sz="6" w:space="0" w:color="000000"/>
            </w:tcBorders>
            <w:vAlign w:val="center"/>
          </w:tcPr>
          <w:p w14:paraId="39D8E32E" w14:textId="40655CEF" w:rsidR="00CA5C03" w:rsidRPr="003C5ABC" w:rsidRDefault="00CA5C03" w:rsidP="00CA5C03">
            <w:pPr>
              <w:pStyle w:val="TableParagraph"/>
            </w:pPr>
            <w:r w:rsidRPr="003C5ABC">
              <w:t>49,28</w:t>
            </w:r>
          </w:p>
        </w:tc>
      </w:tr>
      <w:tr w:rsidR="00CA5C03" w:rsidRPr="003C5ABC" w14:paraId="239E1102" w14:textId="77777777" w:rsidTr="008327F8">
        <w:trPr>
          <w:gridAfter w:val="1"/>
          <w:wAfter w:w="9" w:type="dxa"/>
          <w:trHeight w:val="475"/>
        </w:trPr>
        <w:tc>
          <w:tcPr>
            <w:tcW w:w="4526" w:type="dxa"/>
          </w:tcPr>
          <w:p w14:paraId="473DD593" w14:textId="77777777" w:rsidR="00CA5C03" w:rsidRPr="003C5ABC" w:rsidRDefault="00CA5C03" w:rsidP="00CA5C03">
            <w:pPr>
              <w:pStyle w:val="TableParagraph"/>
              <w:ind w:left="142"/>
              <w:jc w:val="left"/>
            </w:pPr>
            <w:r w:rsidRPr="003C5ABC">
              <w:t>Производительность водоподготовительной установки</w:t>
            </w:r>
          </w:p>
        </w:tc>
        <w:tc>
          <w:tcPr>
            <w:tcW w:w="1417" w:type="dxa"/>
            <w:vAlign w:val="center"/>
          </w:tcPr>
          <w:p w14:paraId="2A375101" w14:textId="77777777" w:rsidR="00CA5C03" w:rsidRPr="003C5ABC" w:rsidRDefault="00CA5C03" w:rsidP="00CA5C03">
            <w:pPr>
              <w:pStyle w:val="TableParagraph"/>
            </w:pPr>
            <w:r w:rsidRPr="003C5ABC">
              <w:t>м³/ч</w:t>
            </w:r>
          </w:p>
        </w:tc>
        <w:tc>
          <w:tcPr>
            <w:tcW w:w="1275" w:type="dxa"/>
            <w:vAlign w:val="center"/>
          </w:tcPr>
          <w:p w14:paraId="272B5CB8" w14:textId="77777777" w:rsidR="00CA5C03" w:rsidRPr="003C5ABC" w:rsidRDefault="00CA5C03" w:rsidP="00CA5C03">
            <w:pPr>
              <w:pStyle w:val="TableParagraph"/>
            </w:pPr>
            <w:r w:rsidRPr="003C5ABC">
              <w:t>0</w:t>
            </w:r>
          </w:p>
        </w:tc>
        <w:tc>
          <w:tcPr>
            <w:tcW w:w="1134" w:type="dxa"/>
            <w:vAlign w:val="center"/>
          </w:tcPr>
          <w:p w14:paraId="4590D204" w14:textId="3ED8FAB0" w:rsidR="00CA5C03" w:rsidRPr="003C5ABC" w:rsidRDefault="00CA5C03" w:rsidP="00CA5C03">
            <w:pPr>
              <w:pStyle w:val="TableParagraph"/>
            </w:pPr>
            <w:r w:rsidRPr="003C5ABC">
              <w:t>10</w:t>
            </w:r>
          </w:p>
        </w:tc>
        <w:tc>
          <w:tcPr>
            <w:tcW w:w="993" w:type="dxa"/>
            <w:tcBorders>
              <w:right w:val="single" w:sz="6" w:space="0" w:color="000000"/>
            </w:tcBorders>
            <w:vAlign w:val="center"/>
          </w:tcPr>
          <w:p w14:paraId="5FD5AEC1" w14:textId="58533409" w:rsidR="00CA5C03" w:rsidRPr="003C5ABC" w:rsidRDefault="00CA5C03" w:rsidP="00CA5C03">
            <w:pPr>
              <w:pStyle w:val="TableParagraph"/>
            </w:pPr>
            <w:r w:rsidRPr="003C5ABC">
              <w:t>10</w:t>
            </w:r>
          </w:p>
        </w:tc>
      </w:tr>
      <w:tr w:rsidR="00CA5C03" w:rsidRPr="003C5ABC" w14:paraId="30F2CAE9" w14:textId="77777777" w:rsidTr="008327F8">
        <w:trPr>
          <w:gridAfter w:val="1"/>
          <w:wAfter w:w="9" w:type="dxa"/>
          <w:trHeight w:val="237"/>
        </w:trPr>
        <w:tc>
          <w:tcPr>
            <w:tcW w:w="4526" w:type="dxa"/>
          </w:tcPr>
          <w:p w14:paraId="01FF4CFA" w14:textId="77777777" w:rsidR="00CA5C03" w:rsidRPr="003C5ABC" w:rsidRDefault="00CA5C03" w:rsidP="00CA5C03">
            <w:pPr>
              <w:pStyle w:val="TableParagraph"/>
              <w:ind w:left="142"/>
              <w:jc w:val="left"/>
            </w:pPr>
            <w:r w:rsidRPr="003C5ABC">
              <w:t>Суммарная емкость баков аккумуляторов</w:t>
            </w:r>
          </w:p>
        </w:tc>
        <w:tc>
          <w:tcPr>
            <w:tcW w:w="1417" w:type="dxa"/>
            <w:vAlign w:val="center"/>
          </w:tcPr>
          <w:p w14:paraId="3A38BEBB" w14:textId="77777777" w:rsidR="00CA5C03" w:rsidRPr="003C5ABC" w:rsidRDefault="00CA5C03" w:rsidP="00CA5C03">
            <w:pPr>
              <w:pStyle w:val="TableParagraph"/>
            </w:pPr>
            <w:r w:rsidRPr="003C5ABC">
              <w:rPr>
                <w:position w:val="-7"/>
              </w:rPr>
              <w:t>м</w:t>
            </w:r>
            <w:r w:rsidRPr="003C5ABC">
              <w:t>3</w:t>
            </w:r>
          </w:p>
        </w:tc>
        <w:tc>
          <w:tcPr>
            <w:tcW w:w="1275" w:type="dxa"/>
            <w:vAlign w:val="center"/>
          </w:tcPr>
          <w:p w14:paraId="2DF9D059" w14:textId="77777777" w:rsidR="00CA5C03" w:rsidRPr="003C5ABC" w:rsidRDefault="00CA5C03" w:rsidP="00CA5C03">
            <w:pPr>
              <w:pStyle w:val="TableParagraph"/>
            </w:pPr>
            <w:r w:rsidRPr="003C5ABC">
              <w:t>0</w:t>
            </w:r>
          </w:p>
        </w:tc>
        <w:tc>
          <w:tcPr>
            <w:tcW w:w="1134" w:type="dxa"/>
            <w:vAlign w:val="center"/>
          </w:tcPr>
          <w:p w14:paraId="63BAAA97" w14:textId="1E7A93B9" w:rsidR="00CA5C03" w:rsidRPr="003C5ABC" w:rsidRDefault="00CA5C03" w:rsidP="00CA5C03">
            <w:pPr>
              <w:pStyle w:val="TableParagraph"/>
            </w:pPr>
            <w:r w:rsidRPr="003C5ABC">
              <w:t>60</w:t>
            </w:r>
          </w:p>
        </w:tc>
        <w:tc>
          <w:tcPr>
            <w:tcW w:w="993" w:type="dxa"/>
            <w:tcBorders>
              <w:right w:val="single" w:sz="6" w:space="0" w:color="000000"/>
            </w:tcBorders>
            <w:vAlign w:val="center"/>
          </w:tcPr>
          <w:p w14:paraId="0B2F4EE8" w14:textId="16F28096" w:rsidR="00CA5C03" w:rsidRPr="003C5ABC" w:rsidRDefault="00CA5C03" w:rsidP="00CA5C03">
            <w:pPr>
              <w:pStyle w:val="TableParagraph"/>
            </w:pPr>
            <w:r w:rsidRPr="003C5ABC">
              <w:t>60</w:t>
            </w:r>
          </w:p>
        </w:tc>
      </w:tr>
      <w:tr w:rsidR="008327F8" w:rsidRPr="003C5ABC" w14:paraId="1D0587C7" w14:textId="77777777" w:rsidTr="008327F8">
        <w:trPr>
          <w:trHeight w:val="237"/>
        </w:trPr>
        <w:tc>
          <w:tcPr>
            <w:tcW w:w="9354" w:type="dxa"/>
            <w:gridSpan w:val="6"/>
            <w:tcBorders>
              <w:right w:val="single" w:sz="6" w:space="0" w:color="000000"/>
            </w:tcBorders>
          </w:tcPr>
          <w:p w14:paraId="6F8D5BBE" w14:textId="77777777" w:rsidR="008327F8" w:rsidRPr="003C5ABC" w:rsidRDefault="008327F8" w:rsidP="008327F8">
            <w:pPr>
              <w:pStyle w:val="TableParagraph"/>
            </w:pPr>
            <w:r w:rsidRPr="003C5ABC">
              <w:rPr>
                <w:b/>
              </w:rPr>
              <w:t>Котельная №32</w:t>
            </w:r>
          </w:p>
        </w:tc>
      </w:tr>
      <w:tr w:rsidR="008327F8" w:rsidRPr="003C5ABC" w14:paraId="641837F6" w14:textId="77777777" w:rsidTr="008327F8">
        <w:trPr>
          <w:gridAfter w:val="1"/>
          <w:wAfter w:w="9" w:type="dxa"/>
          <w:trHeight w:val="474"/>
        </w:trPr>
        <w:tc>
          <w:tcPr>
            <w:tcW w:w="4526" w:type="dxa"/>
          </w:tcPr>
          <w:p w14:paraId="7836AB97" w14:textId="77777777" w:rsidR="008327F8" w:rsidRPr="003C5ABC" w:rsidRDefault="008327F8" w:rsidP="008327F8">
            <w:pPr>
              <w:pStyle w:val="TableParagraph"/>
              <w:ind w:left="142"/>
              <w:jc w:val="left"/>
            </w:pPr>
            <w:r w:rsidRPr="003C5ABC">
              <w:t>Максимальная подпитка тепловой сети в период повреждения участка</w:t>
            </w:r>
          </w:p>
        </w:tc>
        <w:tc>
          <w:tcPr>
            <w:tcW w:w="1417" w:type="dxa"/>
            <w:vAlign w:val="center"/>
          </w:tcPr>
          <w:p w14:paraId="6461B8F0" w14:textId="77777777" w:rsidR="008327F8" w:rsidRPr="003C5ABC" w:rsidRDefault="008327F8" w:rsidP="008327F8">
            <w:pPr>
              <w:pStyle w:val="TableParagraph"/>
            </w:pPr>
            <w:r w:rsidRPr="003C5ABC">
              <w:t>м³/ч</w:t>
            </w:r>
          </w:p>
        </w:tc>
        <w:tc>
          <w:tcPr>
            <w:tcW w:w="1275" w:type="dxa"/>
            <w:vAlign w:val="center"/>
          </w:tcPr>
          <w:p w14:paraId="1400BD69" w14:textId="77777777" w:rsidR="008327F8" w:rsidRPr="003C5ABC" w:rsidRDefault="008327F8" w:rsidP="008327F8">
            <w:pPr>
              <w:pStyle w:val="TableParagraph"/>
            </w:pPr>
            <w:r w:rsidRPr="003C5ABC">
              <w:t>0,80</w:t>
            </w:r>
          </w:p>
        </w:tc>
        <w:tc>
          <w:tcPr>
            <w:tcW w:w="1134" w:type="dxa"/>
            <w:vAlign w:val="center"/>
          </w:tcPr>
          <w:p w14:paraId="7B6F2009" w14:textId="77777777" w:rsidR="008327F8" w:rsidRPr="003C5ABC" w:rsidRDefault="008327F8" w:rsidP="008327F8">
            <w:pPr>
              <w:pStyle w:val="TableParagraph"/>
            </w:pPr>
            <w:r w:rsidRPr="003C5ABC">
              <w:t>0,80</w:t>
            </w:r>
          </w:p>
        </w:tc>
        <w:tc>
          <w:tcPr>
            <w:tcW w:w="993" w:type="dxa"/>
            <w:tcBorders>
              <w:right w:val="single" w:sz="6" w:space="0" w:color="000000"/>
            </w:tcBorders>
            <w:vAlign w:val="center"/>
          </w:tcPr>
          <w:p w14:paraId="712CF0A1" w14:textId="77777777" w:rsidR="008327F8" w:rsidRPr="003C5ABC" w:rsidRDefault="008327F8" w:rsidP="008327F8">
            <w:pPr>
              <w:pStyle w:val="TableParagraph"/>
            </w:pPr>
            <w:r w:rsidRPr="003C5ABC">
              <w:t>0,80</w:t>
            </w:r>
          </w:p>
        </w:tc>
      </w:tr>
      <w:tr w:rsidR="008327F8" w:rsidRPr="003C5ABC" w14:paraId="4B5E4977" w14:textId="77777777" w:rsidTr="008327F8">
        <w:trPr>
          <w:gridAfter w:val="1"/>
          <w:wAfter w:w="9" w:type="dxa"/>
          <w:trHeight w:val="477"/>
        </w:trPr>
        <w:tc>
          <w:tcPr>
            <w:tcW w:w="4526" w:type="dxa"/>
          </w:tcPr>
          <w:p w14:paraId="1027D2BA" w14:textId="77777777" w:rsidR="008327F8" w:rsidRPr="003C5ABC" w:rsidRDefault="008327F8" w:rsidP="008327F8">
            <w:pPr>
              <w:pStyle w:val="TableParagraph"/>
              <w:ind w:left="142"/>
              <w:jc w:val="left"/>
            </w:pPr>
            <w:r w:rsidRPr="003C5ABC">
              <w:t>Производительность водоподготовительной установки</w:t>
            </w:r>
          </w:p>
        </w:tc>
        <w:tc>
          <w:tcPr>
            <w:tcW w:w="1417" w:type="dxa"/>
            <w:vAlign w:val="center"/>
          </w:tcPr>
          <w:p w14:paraId="62CBF4CC" w14:textId="77777777" w:rsidR="008327F8" w:rsidRPr="003C5ABC" w:rsidRDefault="008327F8" w:rsidP="008327F8">
            <w:pPr>
              <w:pStyle w:val="TableParagraph"/>
            </w:pPr>
            <w:r w:rsidRPr="003C5ABC">
              <w:t>м³/ч</w:t>
            </w:r>
          </w:p>
        </w:tc>
        <w:tc>
          <w:tcPr>
            <w:tcW w:w="1275" w:type="dxa"/>
            <w:vAlign w:val="center"/>
          </w:tcPr>
          <w:p w14:paraId="457B1E09" w14:textId="77777777" w:rsidR="008327F8" w:rsidRPr="003C5ABC" w:rsidRDefault="008327F8" w:rsidP="008327F8">
            <w:pPr>
              <w:pStyle w:val="TableParagraph"/>
            </w:pPr>
            <w:r w:rsidRPr="003C5ABC">
              <w:t>1</w:t>
            </w:r>
          </w:p>
        </w:tc>
        <w:tc>
          <w:tcPr>
            <w:tcW w:w="1134" w:type="dxa"/>
            <w:vAlign w:val="center"/>
          </w:tcPr>
          <w:p w14:paraId="1F3C16A3" w14:textId="77777777" w:rsidR="008327F8" w:rsidRPr="003C5ABC" w:rsidRDefault="008327F8" w:rsidP="008327F8">
            <w:pPr>
              <w:pStyle w:val="TableParagraph"/>
            </w:pPr>
            <w:r w:rsidRPr="003C5ABC">
              <w:t>1</w:t>
            </w:r>
          </w:p>
        </w:tc>
        <w:tc>
          <w:tcPr>
            <w:tcW w:w="993" w:type="dxa"/>
            <w:tcBorders>
              <w:right w:val="single" w:sz="6" w:space="0" w:color="000000"/>
            </w:tcBorders>
            <w:vAlign w:val="center"/>
          </w:tcPr>
          <w:p w14:paraId="5F3D3D1C" w14:textId="77777777" w:rsidR="008327F8" w:rsidRPr="003C5ABC" w:rsidRDefault="008327F8" w:rsidP="008327F8">
            <w:pPr>
              <w:pStyle w:val="TableParagraph"/>
            </w:pPr>
            <w:r w:rsidRPr="003C5ABC">
              <w:t>1</w:t>
            </w:r>
          </w:p>
        </w:tc>
      </w:tr>
      <w:tr w:rsidR="008327F8" w:rsidRPr="003C5ABC" w14:paraId="4961301C" w14:textId="77777777" w:rsidTr="008327F8">
        <w:trPr>
          <w:gridAfter w:val="1"/>
          <w:wAfter w:w="9" w:type="dxa"/>
          <w:trHeight w:val="237"/>
        </w:trPr>
        <w:tc>
          <w:tcPr>
            <w:tcW w:w="4526" w:type="dxa"/>
          </w:tcPr>
          <w:p w14:paraId="7B354274" w14:textId="77777777" w:rsidR="008327F8" w:rsidRPr="003C5ABC" w:rsidRDefault="008327F8" w:rsidP="008327F8">
            <w:pPr>
              <w:pStyle w:val="TableParagraph"/>
              <w:ind w:left="142"/>
              <w:jc w:val="left"/>
            </w:pPr>
            <w:r w:rsidRPr="003C5ABC">
              <w:t>Суммарная емкость баков аккумуляторов</w:t>
            </w:r>
          </w:p>
        </w:tc>
        <w:tc>
          <w:tcPr>
            <w:tcW w:w="1417" w:type="dxa"/>
            <w:vAlign w:val="center"/>
          </w:tcPr>
          <w:p w14:paraId="45434F61" w14:textId="77777777" w:rsidR="008327F8" w:rsidRPr="003C5ABC" w:rsidRDefault="008327F8" w:rsidP="008327F8">
            <w:pPr>
              <w:pStyle w:val="TableParagraph"/>
            </w:pPr>
            <w:r w:rsidRPr="003C5ABC">
              <w:rPr>
                <w:position w:val="-7"/>
              </w:rPr>
              <w:t>м</w:t>
            </w:r>
            <w:r w:rsidRPr="003C5ABC">
              <w:t>3</w:t>
            </w:r>
          </w:p>
        </w:tc>
        <w:tc>
          <w:tcPr>
            <w:tcW w:w="1275" w:type="dxa"/>
            <w:vAlign w:val="center"/>
          </w:tcPr>
          <w:p w14:paraId="4249242A" w14:textId="77777777" w:rsidR="008327F8" w:rsidRPr="003C5ABC" w:rsidRDefault="008327F8" w:rsidP="008327F8">
            <w:pPr>
              <w:pStyle w:val="TableParagraph"/>
            </w:pPr>
            <w:r w:rsidRPr="003C5ABC">
              <w:t>0,5</w:t>
            </w:r>
          </w:p>
        </w:tc>
        <w:tc>
          <w:tcPr>
            <w:tcW w:w="1134" w:type="dxa"/>
            <w:vAlign w:val="center"/>
          </w:tcPr>
          <w:p w14:paraId="0AFD36A1" w14:textId="77777777" w:rsidR="008327F8" w:rsidRPr="003C5ABC" w:rsidRDefault="008327F8" w:rsidP="008327F8">
            <w:pPr>
              <w:pStyle w:val="TableParagraph"/>
            </w:pPr>
            <w:r w:rsidRPr="003C5ABC">
              <w:t>0,5</w:t>
            </w:r>
          </w:p>
        </w:tc>
        <w:tc>
          <w:tcPr>
            <w:tcW w:w="993" w:type="dxa"/>
            <w:tcBorders>
              <w:right w:val="single" w:sz="6" w:space="0" w:color="000000"/>
            </w:tcBorders>
            <w:vAlign w:val="center"/>
          </w:tcPr>
          <w:p w14:paraId="2F256A06" w14:textId="77777777" w:rsidR="008327F8" w:rsidRPr="003C5ABC" w:rsidRDefault="008327F8" w:rsidP="008327F8">
            <w:pPr>
              <w:pStyle w:val="TableParagraph"/>
            </w:pPr>
            <w:r w:rsidRPr="003C5ABC">
              <w:t>0,5</w:t>
            </w:r>
          </w:p>
        </w:tc>
      </w:tr>
      <w:tr w:rsidR="008327F8" w:rsidRPr="003C5ABC" w14:paraId="3C3025D2" w14:textId="77777777" w:rsidTr="008327F8">
        <w:trPr>
          <w:gridAfter w:val="1"/>
          <w:wAfter w:w="9" w:type="dxa"/>
          <w:trHeight w:val="237"/>
        </w:trPr>
        <w:tc>
          <w:tcPr>
            <w:tcW w:w="4526" w:type="dxa"/>
          </w:tcPr>
          <w:p w14:paraId="307F8A66" w14:textId="77777777" w:rsidR="008327F8" w:rsidRPr="003C5ABC" w:rsidRDefault="008327F8" w:rsidP="008327F8">
            <w:pPr>
              <w:pStyle w:val="TableParagraph"/>
              <w:ind w:left="142"/>
              <w:jc w:val="left"/>
            </w:pPr>
            <w:r w:rsidRPr="003C5ABC">
              <w:rPr>
                <w:b/>
              </w:rPr>
              <w:t>АО «СУЭК-Кузбасс»</w:t>
            </w:r>
          </w:p>
        </w:tc>
        <w:tc>
          <w:tcPr>
            <w:tcW w:w="1417" w:type="dxa"/>
            <w:vAlign w:val="center"/>
          </w:tcPr>
          <w:p w14:paraId="27ED37EF" w14:textId="77777777" w:rsidR="008327F8" w:rsidRPr="003C5ABC" w:rsidRDefault="008327F8" w:rsidP="008327F8">
            <w:pPr>
              <w:pStyle w:val="TableParagraph"/>
              <w:rPr>
                <w:position w:val="-7"/>
              </w:rPr>
            </w:pPr>
          </w:p>
        </w:tc>
        <w:tc>
          <w:tcPr>
            <w:tcW w:w="1275" w:type="dxa"/>
            <w:vAlign w:val="center"/>
          </w:tcPr>
          <w:p w14:paraId="52878D3C" w14:textId="77777777" w:rsidR="008327F8" w:rsidRPr="003C5ABC" w:rsidRDefault="008327F8" w:rsidP="008327F8">
            <w:pPr>
              <w:pStyle w:val="TableParagraph"/>
            </w:pPr>
          </w:p>
        </w:tc>
        <w:tc>
          <w:tcPr>
            <w:tcW w:w="1134" w:type="dxa"/>
            <w:vAlign w:val="center"/>
          </w:tcPr>
          <w:p w14:paraId="35422697" w14:textId="77777777" w:rsidR="008327F8" w:rsidRPr="003C5ABC" w:rsidRDefault="008327F8" w:rsidP="008327F8">
            <w:pPr>
              <w:pStyle w:val="TableParagraph"/>
            </w:pPr>
          </w:p>
        </w:tc>
        <w:tc>
          <w:tcPr>
            <w:tcW w:w="993" w:type="dxa"/>
            <w:tcBorders>
              <w:right w:val="single" w:sz="6" w:space="0" w:color="000000"/>
            </w:tcBorders>
            <w:vAlign w:val="center"/>
          </w:tcPr>
          <w:p w14:paraId="45CF48FF" w14:textId="77777777" w:rsidR="008327F8" w:rsidRPr="003C5ABC" w:rsidRDefault="008327F8" w:rsidP="008327F8">
            <w:pPr>
              <w:pStyle w:val="TableParagraph"/>
            </w:pPr>
          </w:p>
        </w:tc>
      </w:tr>
      <w:tr w:rsidR="008327F8" w:rsidRPr="003C5ABC" w14:paraId="73EBF7E3" w14:textId="77777777" w:rsidTr="008327F8">
        <w:trPr>
          <w:trHeight w:val="237"/>
        </w:trPr>
        <w:tc>
          <w:tcPr>
            <w:tcW w:w="9354" w:type="dxa"/>
            <w:gridSpan w:val="6"/>
            <w:tcBorders>
              <w:right w:val="single" w:sz="6" w:space="0" w:color="000000"/>
            </w:tcBorders>
          </w:tcPr>
          <w:p w14:paraId="1E27B232" w14:textId="77777777" w:rsidR="008327F8" w:rsidRPr="003C5ABC" w:rsidRDefault="008327F8" w:rsidP="008327F8">
            <w:pPr>
              <w:pStyle w:val="TableParagraph"/>
            </w:pPr>
            <w:r w:rsidRPr="003C5ABC">
              <w:rPr>
                <w:b/>
              </w:rPr>
              <w:t>Котельная ш. «Полысаевская»</w:t>
            </w:r>
          </w:p>
        </w:tc>
      </w:tr>
      <w:tr w:rsidR="008327F8" w:rsidRPr="003C5ABC" w14:paraId="026BCE9D" w14:textId="77777777" w:rsidTr="008327F8">
        <w:trPr>
          <w:gridAfter w:val="1"/>
          <w:wAfter w:w="9" w:type="dxa"/>
          <w:trHeight w:val="239"/>
        </w:trPr>
        <w:tc>
          <w:tcPr>
            <w:tcW w:w="4526" w:type="dxa"/>
          </w:tcPr>
          <w:p w14:paraId="3E91A37F" w14:textId="77777777" w:rsidR="008327F8" w:rsidRPr="003C5ABC" w:rsidRDefault="008327F8" w:rsidP="008327F8">
            <w:pPr>
              <w:pStyle w:val="TableParagraph"/>
              <w:spacing w:line="194" w:lineRule="exact"/>
              <w:ind w:left="284"/>
              <w:jc w:val="left"/>
            </w:pPr>
            <w:r w:rsidRPr="003C5ABC">
              <w:t>Максимальная подпитка тепловой сети в период</w:t>
            </w:r>
          </w:p>
          <w:p w14:paraId="743A057E" w14:textId="77777777" w:rsidR="008327F8" w:rsidRPr="003C5ABC" w:rsidRDefault="008327F8" w:rsidP="008327F8">
            <w:pPr>
              <w:pStyle w:val="TableParagraph"/>
              <w:spacing w:before="31"/>
              <w:ind w:left="284"/>
              <w:jc w:val="left"/>
            </w:pPr>
            <w:r w:rsidRPr="003C5ABC">
              <w:t>повреждения участка</w:t>
            </w:r>
          </w:p>
        </w:tc>
        <w:tc>
          <w:tcPr>
            <w:tcW w:w="1417" w:type="dxa"/>
            <w:vAlign w:val="center"/>
          </w:tcPr>
          <w:p w14:paraId="70F1A21D" w14:textId="77777777" w:rsidR="008327F8" w:rsidRPr="003C5ABC" w:rsidRDefault="008327F8" w:rsidP="008327F8">
            <w:pPr>
              <w:pStyle w:val="TableParagraph"/>
              <w:spacing w:before="107"/>
              <w:ind w:left="441" w:right="434"/>
            </w:pPr>
            <w:r w:rsidRPr="003C5ABC">
              <w:t>м³/ч</w:t>
            </w:r>
          </w:p>
        </w:tc>
        <w:tc>
          <w:tcPr>
            <w:tcW w:w="1275" w:type="dxa"/>
            <w:vAlign w:val="center"/>
          </w:tcPr>
          <w:p w14:paraId="00E52FBF" w14:textId="77777777" w:rsidR="008327F8" w:rsidRPr="003C5ABC" w:rsidRDefault="008327F8" w:rsidP="008327F8">
            <w:pPr>
              <w:pStyle w:val="TableParagraph"/>
              <w:spacing w:before="107"/>
              <w:ind w:left="325" w:right="317"/>
            </w:pPr>
            <w:r w:rsidRPr="003C5ABC">
              <w:t>197,29</w:t>
            </w:r>
          </w:p>
        </w:tc>
        <w:tc>
          <w:tcPr>
            <w:tcW w:w="1134" w:type="dxa"/>
            <w:vAlign w:val="center"/>
          </w:tcPr>
          <w:p w14:paraId="73655394" w14:textId="77777777" w:rsidR="008327F8" w:rsidRPr="003C5ABC" w:rsidRDefault="008327F8" w:rsidP="008327F8">
            <w:pPr>
              <w:pStyle w:val="TableParagraph"/>
              <w:spacing w:before="107"/>
              <w:ind w:right="-105"/>
            </w:pPr>
            <w:r w:rsidRPr="003C5ABC">
              <w:t>197,29</w:t>
            </w:r>
          </w:p>
        </w:tc>
        <w:tc>
          <w:tcPr>
            <w:tcW w:w="993" w:type="dxa"/>
            <w:tcBorders>
              <w:right w:val="single" w:sz="6" w:space="0" w:color="000000"/>
            </w:tcBorders>
            <w:vAlign w:val="center"/>
          </w:tcPr>
          <w:p w14:paraId="11444084" w14:textId="77777777" w:rsidR="008327F8" w:rsidRPr="003C5ABC" w:rsidRDefault="008327F8" w:rsidP="008327F8">
            <w:pPr>
              <w:pStyle w:val="TableParagraph"/>
              <w:spacing w:before="107"/>
              <w:ind w:right="-105"/>
            </w:pPr>
            <w:r w:rsidRPr="003C5ABC">
              <w:t>197,29</w:t>
            </w:r>
          </w:p>
        </w:tc>
      </w:tr>
      <w:tr w:rsidR="008327F8" w:rsidRPr="003C5ABC" w14:paraId="0211CB86" w14:textId="77777777" w:rsidTr="008327F8">
        <w:trPr>
          <w:gridAfter w:val="1"/>
          <w:wAfter w:w="9" w:type="dxa"/>
          <w:trHeight w:val="239"/>
        </w:trPr>
        <w:tc>
          <w:tcPr>
            <w:tcW w:w="4526" w:type="dxa"/>
          </w:tcPr>
          <w:p w14:paraId="7CE21B86" w14:textId="77777777" w:rsidR="008327F8" w:rsidRPr="003C5ABC" w:rsidRDefault="008327F8" w:rsidP="008327F8">
            <w:pPr>
              <w:pStyle w:val="TableParagraph"/>
              <w:spacing w:line="194" w:lineRule="exact"/>
              <w:ind w:left="284"/>
              <w:jc w:val="left"/>
            </w:pPr>
            <w:r w:rsidRPr="003C5ABC">
              <w:t>Производительность водоподготовительной установки</w:t>
            </w:r>
          </w:p>
        </w:tc>
        <w:tc>
          <w:tcPr>
            <w:tcW w:w="1417" w:type="dxa"/>
            <w:vAlign w:val="center"/>
          </w:tcPr>
          <w:p w14:paraId="0946D042" w14:textId="77777777" w:rsidR="008327F8" w:rsidRPr="003C5ABC" w:rsidRDefault="008327F8" w:rsidP="008327F8">
            <w:pPr>
              <w:pStyle w:val="TableParagraph"/>
              <w:spacing w:before="104"/>
              <w:ind w:left="441" w:right="434"/>
            </w:pPr>
            <w:r w:rsidRPr="003C5ABC">
              <w:t>м³/ч</w:t>
            </w:r>
          </w:p>
        </w:tc>
        <w:tc>
          <w:tcPr>
            <w:tcW w:w="1275" w:type="dxa"/>
            <w:vAlign w:val="center"/>
          </w:tcPr>
          <w:p w14:paraId="7CB01FA8" w14:textId="77777777" w:rsidR="008327F8" w:rsidRPr="003C5ABC" w:rsidRDefault="008327F8" w:rsidP="008327F8">
            <w:pPr>
              <w:pStyle w:val="TableParagraph"/>
              <w:spacing w:before="104"/>
              <w:ind w:left="325" w:right="313"/>
            </w:pPr>
            <w:r w:rsidRPr="003C5ABC">
              <w:t>516</w:t>
            </w:r>
          </w:p>
        </w:tc>
        <w:tc>
          <w:tcPr>
            <w:tcW w:w="1134" w:type="dxa"/>
            <w:vAlign w:val="center"/>
          </w:tcPr>
          <w:p w14:paraId="0BBB6C44" w14:textId="77777777" w:rsidR="008327F8" w:rsidRPr="003C5ABC" w:rsidRDefault="008327F8" w:rsidP="008327F8">
            <w:pPr>
              <w:pStyle w:val="TableParagraph"/>
              <w:spacing w:before="104"/>
              <w:ind w:right="-105"/>
            </w:pPr>
            <w:r w:rsidRPr="003C5ABC">
              <w:t>516</w:t>
            </w:r>
          </w:p>
        </w:tc>
        <w:tc>
          <w:tcPr>
            <w:tcW w:w="993" w:type="dxa"/>
            <w:tcBorders>
              <w:right w:val="single" w:sz="6" w:space="0" w:color="000000"/>
            </w:tcBorders>
            <w:vAlign w:val="center"/>
          </w:tcPr>
          <w:p w14:paraId="30352679" w14:textId="77777777" w:rsidR="008327F8" w:rsidRPr="003C5ABC" w:rsidRDefault="008327F8" w:rsidP="008327F8">
            <w:pPr>
              <w:pStyle w:val="TableParagraph"/>
              <w:spacing w:before="104"/>
              <w:ind w:right="-105"/>
            </w:pPr>
            <w:r w:rsidRPr="003C5ABC">
              <w:t>516</w:t>
            </w:r>
          </w:p>
        </w:tc>
      </w:tr>
      <w:tr w:rsidR="008327F8" w:rsidRPr="003C5ABC" w14:paraId="4134FEEA" w14:textId="77777777" w:rsidTr="008327F8">
        <w:trPr>
          <w:gridAfter w:val="1"/>
          <w:wAfter w:w="9" w:type="dxa"/>
          <w:trHeight w:val="239"/>
        </w:trPr>
        <w:tc>
          <w:tcPr>
            <w:tcW w:w="4526" w:type="dxa"/>
          </w:tcPr>
          <w:p w14:paraId="7FB985CE" w14:textId="77777777" w:rsidR="008327F8" w:rsidRPr="003C5ABC" w:rsidRDefault="008327F8" w:rsidP="008327F8">
            <w:pPr>
              <w:pStyle w:val="TableParagraph"/>
              <w:spacing w:line="194" w:lineRule="exact"/>
              <w:ind w:left="284"/>
              <w:jc w:val="left"/>
            </w:pPr>
            <w:r w:rsidRPr="003C5ABC">
              <w:t>Суммарная емкость баков аккумуляторов</w:t>
            </w:r>
          </w:p>
        </w:tc>
        <w:tc>
          <w:tcPr>
            <w:tcW w:w="1417" w:type="dxa"/>
            <w:vAlign w:val="center"/>
          </w:tcPr>
          <w:p w14:paraId="0B4F1D89" w14:textId="77777777" w:rsidR="008327F8" w:rsidRPr="003C5ABC" w:rsidRDefault="008327F8" w:rsidP="008327F8">
            <w:pPr>
              <w:pStyle w:val="TableParagraph"/>
              <w:spacing w:before="12" w:line="108" w:lineRule="auto"/>
              <w:ind w:left="441" w:right="428"/>
            </w:pPr>
            <w:r w:rsidRPr="003C5ABC">
              <w:rPr>
                <w:position w:val="-7"/>
              </w:rPr>
              <w:t>м</w:t>
            </w:r>
            <w:r w:rsidRPr="003C5ABC">
              <w:t>3</w:t>
            </w:r>
          </w:p>
        </w:tc>
        <w:tc>
          <w:tcPr>
            <w:tcW w:w="1275" w:type="dxa"/>
            <w:vAlign w:val="center"/>
          </w:tcPr>
          <w:p w14:paraId="752CD853" w14:textId="77777777" w:rsidR="008327F8" w:rsidRPr="003C5ABC" w:rsidRDefault="008327F8" w:rsidP="008327F8">
            <w:pPr>
              <w:pStyle w:val="TableParagraph"/>
              <w:spacing w:line="194" w:lineRule="exact"/>
              <w:ind w:left="325" w:right="313"/>
            </w:pPr>
            <w:r w:rsidRPr="003C5ABC">
              <w:t>500</w:t>
            </w:r>
          </w:p>
        </w:tc>
        <w:tc>
          <w:tcPr>
            <w:tcW w:w="1134" w:type="dxa"/>
            <w:vAlign w:val="center"/>
          </w:tcPr>
          <w:p w14:paraId="5473D3E6" w14:textId="77777777" w:rsidR="008327F8" w:rsidRPr="003C5ABC" w:rsidRDefault="008327F8" w:rsidP="008327F8">
            <w:pPr>
              <w:pStyle w:val="TableParagraph"/>
              <w:spacing w:line="194" w:lineRule="exact"/>
              <w:ind w:right="-105"/>
            </w:pPr>
            <w:r w:rsidRPr="003C5ABC">
              <w:t>500</w:t>
            </w:r>
          </w:p>
        </w:tc>
        <w:tc>
          <w:tcPr>
            <w:tcW w:w="993" w:type="dxa"/>
            <w:tcBorders>
              <w:right w:val="single" w:sz="6" w:space="0" w:color="000000"/>
            </w:tcBorders>
            <w:vAlign w:val="center"/>
          </w:tcPr>
          <w:p w14:paraId="7A95002F" w14:textId="77777777" w:rsidR="008327F8" w:rsidRPr="003C5ABC" w:rsidRDefault="008327F8" w:rsidP="008327F8">
            <w:pPr>
              <w:pStyle w:val="TableParagraph"/>
              <w:spacing w:line="194" w:lineRule="exact"/>
              <w:ind w:right="-105"/>
            </w:pPr>
            <w:r w:rsidRPr="003C5ABC">
              <w:t>500</w:t>
            </w:r>
          </w:p>
        </w:tc>
      </w:tr>
    </w:tbl>
    <w:p w14:paraId="1BED524B" w14:textId="77777777" w:rsidR="00413FA1" w:rsidRPr="003C5ABC" w:rsidRDefault="00413FA1" w:rsidP="00413FA1">
      <w:pPr>
        <w:spacing w:line="204" w:lineRule="exact"/>
        <w:rPr>
          <w:sz w:val="18"/>
        </w:rPr>
      </w:pPr>
    </w:p>
    <w:p w14:paraId="7A7ABD1E" w14:textId="77777777" w:rsidR="00413FA1" w:rsidRPr="003C5ABC" w:rsidRDefault="00413FA1" w:rsidP="00413FA1">
      <w:pPr>
        <w:pStyle w:val="a3"/>
        <w:spacing w:line="360" w:lineRule="auto"/>
        <w:ind w:firstLine="709"/>
        <w:jc w:val="both"/>
      </w:pPr>
      <w:r w:rsidRPr="003C5ABC">
        <w:t>Как следует из таблицы 3.5 производительность водоподготовительных установок с учетом баков-аккумуляторов, достаточна для обеспечения подпитки систем теплоснабжения химически очищенной водой в аварийных режимах работы.</w:t>
      </w:r>
    </w:p>
    <w:p w14:paraId="51B618BD" w14:textId="77777777" w:rsidR="00413FA1" w:rsidRPr="003C5ABC" w:rsidRDefault="00413FA1" w:rsidP="00413FA1">
      <w:pPr>
        <w:pStyle w:val="a3"/>
        <w:spacing w:line="360" w:lineRule="auto"/>
        <w:ind w:firstLine="709"/>
        <w:jc w:val="both"/>
      </w:pPr>
      <w:r w:rsidRPr="003C5ABC">
        <w:t>Информация о предлагаемом оборудовании баков-аккумуляторов для существующих котельных представлена в таблице 3.6.</w:t>
      </w:r>
    </w:p>
    <w:p w14:paraId="51DFF9C7" w14:textId="77777777" w:rsidR="00413FA1" w:rsidRPr="003C5ABC" w:rsidRDefault="00413FA1" w:rsidP="00413FA1">
      <w:pPr>
        <w:spacing w:line="360" w:lineRule="auto"/>
        <w:ind w:firstLine="709"/>
        <w:jc w:val="both"/>
        <w:rPr>
          <w:b/>
          <w:sz w:val="24"/>
        </w:rPr>
      </w:pPr>
    </w:p>
    <w:p w14:paraId="187E2F72" w14:textId="77777777" w:rsidR="00413FA1" w:rsidRPr="003C5ABC" w:rsidRDefault="00413FA1" w:rsidP="00413FA1">
      <w:pPr>
        <w:ind w:firstLine="709"/>
        <w:jc w:val="both"/>
        <w:rPr>
          <w:b/>
          <w:sz w:val="24"/>
        </w:rPr>
      </w:pPr>
      <w:r w:rsidRPr="003C5ABC">
        <w:rPr>
          <w:b/>
          <w:sz w:val="24"/>
        </w:rPr>
        <w:t>Таблица 3.6. Предложение по выбору баков-аккумуляторов для существующих источников теплоснабжения</w:t>
      </w:r>
    </w:p>
    <w:tbl>
      <w:tblPr>
        <w:tblW w:w="8417"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4847"/>
        <w:gridCol w:w="1020"/>
        <w:gridCol w:w="1957"/>
      </w:tblGrid>
      <w:tr w:rsidR="00413FA1" w:rsidRPr="003C5ABC" w14:paraId="55DD849C" w14:textId="77777777" w:rsidTr="0084387F">
        <w:trPr>
          <w:trHeight w:val="473"/>
          <w:tblHeader/>
        </w:trPr>
        <w:tc>
          <w:tcPr>
            <w:tcW w:w="593" w:type="dxa"/>
            <w:vAlign w:val="center"/>
          </w:tcPr>
          <w:p w14:paraId="3BEEEE53" w14:textId="77777777" w:rsidR="00413FA1" w:rsidRPr="003C5ABC" w:rsidRDefault="00413FA1" w:rsidP="0084387F">
            <w:pPr>
              <w:pStyle w:val="TableParagraph"/>
              <w:rPr>
                <w:b/>
                <w:sz w:val="20"/>
              </w:rPr>
            </w:pPr>
            <w:r w:rsidRPr="003C5ABC">
              <w:rPr>
                <w:b/>
                <w:sz w:val="20"/>
              </w:rPr>
              <w:lastRenderedPageBreak/>
              <w:t>№ п.п.</w:t>
            </w:r>
          </w:p>
        </w:tc>
        <w:tc>
          <w:tcPr>
            <w:tcW w:w="4847" w:type="dxa"/>
            <w:vAlign w:val="center"/>
          </w:tcPr>
          <w:p w14:paraId="5839ABAF" w14:textId="77777777" w:rsidR="00413FA1" w:rsidRPr="003C5ABC" w:rsidRDefault="00413FA1" w:rsidP="0084387F">
            <w:pPr>
              <w:pStyle w:val="TableParagraph"/>
              <w:rPr>
                <w:b/>
                <w:sz w:val="20"/>
              </w:rPr>
            </w:pPr>
            <w:r w:rsidRPr="003C5ABC">
              <w:rPr>
                <w:b/>
                <w:sz w:val="20"/>
              </w:rPr>
              <w:t>Наименование источника</w:t>
            </w:r>
          </w:p>
        </w:tc>
        <w:tc>
          <w:tcPr>
            <w:tcW w:w="1020" w:type="dxa"/>
            <w:tcBorders>
              <w:right w:val="single" w:sz="6" w:space="0" w:color="000000"/>
            </w:tcBorders>
            <w:vAlign w:val="center"/>
          </w:tcPr>
          <w:p w14:paraId="377C47FE" w14:textId="77777777" w:rsidR="00413FA1" w:rsidRPr="003C5ABC" w:rsidRDefault="00413FA1" w:rsidP="0084387F">
            <w:pPr>
              <w:pStyle w:val="TableParagraph"/>
              <w:rPr>
                <w:b/>
                <w:sz w:val="20"/>
              </w:rPr>
            </w:pPr>
            <w:r w:rsidRPr="003C5ABC">
              <w:rPr>
                <w:b/>
                <w:sz w:val="20"/>
              </w:rPr>
              <w:t>Количество, шт.</w:t>
            </w:r>
          </w:p>
        </w:tc>
        <w:tc>
          <w:tcPr>
            <w:tcW w:w="1957" w:type="dxa"/>
            <w:tcBorders>
              <w:left w:val="single" w:sz="6" w:space="0" w:color="000000"/>
            </w:tcBorders>
            <w:vAlign w:val="center"/>
          </w:tcPr>
          <w:p w14:paraId="35E2B8EF" w14:textId="77777777" w:rsidR="00413FA1" w:rsidRPr="003C5ABC" w:rsidRDefault="00413FA1" w:rsidP="0084387F">
            <w:pPr>
              <w:pStyle w:val="TableParagraph"/>
              <w:rPr>
                <w:b/>
                <w:sz w:val="20"/>
              </w:rPr>
            </w:pPr>
            <w:r w:rsidRPr="003C5ABC">
              <w:rPr>
                <w:b/>
                <w:sz w:val="20"/>
              </w:rPr>
              <w:t>Вместимость бака аккумулятора, м³/ч</w:t>
            </w:r>
          </w:p>
        </w:tc>
      </w:tr>
      <w:tr w:rsidR="00413FA1" w:rsidRPr="003C5ABC" w14:paraId="5B518FF4" w14:textId="77777777" w:rsidTr="0084387F">
        <w:trPr>
          <w:trHeight w:val="423"/>
        </w:trPr>
        <w:tc>
          <w:tcPr>
            <w:tcW w:w="593" w:type="dxa"/>
            <w:vAlign w:val="center"/>
          </w:tcPr>
          <w:p w14:paraId="2E354212" w14:textId="77777777" w:rsidR="00413FA1" w:rsidRPr="003C5ABC" w:rsidRDefault="00413FA1" w:rsidP="0084387F">
            <w:pPr>
              <w:pStyle w:val="TableParagraph"/>
              <w:rPr>
                <w:sz w:val="24"/>
              </w:rPr>
            </w:pPr>
            <w:r w:rsidRPr="003C5ABC">
              <w:rPr>
                <w:sz w:val="24"/>
              </w:rPr>
              <w:t>1</w:t>
            </w:r>
          </w:p>
        </w:tc>
        <w:tc>
          <w:tcPr>
            <w:tcW w:w="4847" w:type="dxa"/>
          </w:tcPr>
          <w:p w14:paraId="4C346782" w14:textId="77777777" w:rsidR="00413FA1" w:rsidRPr="003C5ABC" w:rsidRDefault="00413FA1" w:rsidP="0084387F">
            <w:pPr>
              <w:pStyle w:val="TableParagraph"/>
              <w:jc w:val="left"/>
              <w:rPr>
                <w:sz w:val="24"/>
              </w:rPr>
            </w:pPr>
            <w:r w:rsidRPr="003C5ABC">
              <w:rPr>
                <w:sz w:val="24"/>
              </w:rPr>
              <w:t>Котельная №28 ООО «Кузбасская Энергокомпания»</w:t>
            </w:r>
          </w:p>
        </w:tc>
        <w:tc>
          <w:tcPr>
            <w:tcW w:w="1020" w:type="dxa"/>
            <w:tcBorders>
              <w:right w:val="single" w:sz="6" w:space="0" w:color="000000"/>
            </w:tcBorders>
            <w:vAlign w:val="center"/>
          </w:tcPr>
          <w:p w14:paraId="1173BE32" w14:textId="77777777" w:rsidR="00413FA1" w:rsidRPr="003C5ABC" w:rsidRDefault="00413FA1" w:rsidP="0084387F">
            <w:pPr>
              <w:pStyle w:val="TableParagraph"/>
              <w:rPr>
                <w:sz w:val="24"/>
              </w:rPr>
            </w:pPr>
            <w:r w:rsidRPr="003C5ABC">
              <w:rPr>
                <w:sz w:val="24"/>
              </w:rPr>
              <w:t>2</w:t>
            </w:r>
          </w:p>
        </w:tc>
        <w:tc>
          <w:tcPr>
            <w:tcW w:w="1957" w:type="dxa"/>
            <w:tcBorders>
              <w:left w:val="single" w:sz="6" w:space="0" w:color="000000"/>
            </w:tcBorders>
            <w:vAlign w:val="center"/>
          </w:tcPr>
          <w:p w14:paraId="20544115" w14:textId="77777777" w:rsidR="00413FA1" w:rsidRPr="003C5ABC" w:rsidRDefault="00413FA1" w:rsidP="0084387F">
            <w:pPr>
              <w:pStyle w:val="TableParagraph"/>
              <w:rPr>
                <w:sz w:val="24"/>
              </w:rPr>
            </w:pPr>
            <w:r w:rsidRPr="003C5ABC">
              <w:rPr>
                <w:sz w:val="24"/>
              </w:rPr>
              <w:t>21,0</w:t>
            </w:r>
          </w:p>
        </w:tc>
      </w:tr>
      <w:tr w:rsidR="00413FA1" w:rsidRPr="003C5ABC" w14:paraId="6DAF2A97" w14:textId="77777777" w:rsidTr="0084387F">
        <w:trPr>
          <w:trHeight w:val="431"/>
        </w:trPr>
        <w:tc>
          <w:tcPr>
            <w:tcW w:w="593" w:type="dxa"/>
            <w:vAlign w:val="center"/>
          </w:tcPr>
          <w:p w14:paraId="630C6EDC" w14:textId="77777777" w:rsidR="00413FA1" w:rsidRPr="003C5ABC" w:rsidRDefault="00413FA1" w:rsidP="0084387F">
            <w:pPr>
              <w:pStyle w:val="TableParagraph"/>
              <w:rPr>
                <w:sz w:val="24"/>
              </w:rPr>
            </w:pPr>
            <w:r w:rsidRPr="003C5ABC">
              <w:rPr>
                <w:sz w:val="24"/>
              </w:rPr>
              <w:t>2</w:t>
            </w:r>
          </w:p>
        </w:tc>
        <w:tc>
          <w:tcPr>
            <w:tcW w:w="4847" w:type="dxa"/>
          </w:tcPr>
          <w:p w14:paraId="6F05EB59" w14:textId="77777777" w:rsidR="00413FA1" w:rsidRPr="003C5ABC" w:rsidRDefault="00413FA1" w:rsidP="0084387F">
            <w:pPr>
              <w:pStyle w:val="TableParagraph"/>
              <w:jc w:val="left"/>
              <w:rPr>
                <w:sz w:val="24"/>
              </w:rPr>
            </w:pPr>
            <w:r w:rsidRPr="003C5ABC">
              <w:rPr>
                <w:sz w:val="24"/>
              </w:rPr>
              <w:t>Котельная №32 ООО «Кузбасская Энергокомпания»</w:t>
            </w:r>
          </w:p>
        </w:tc>
        <w:tc>
          <w:tcPr>
            <w:tcW w:w="1020" w:type="dxa"/>
            <w:tcBorders>
              <w:right w:val="single" w:sz="6" w:space="0" w:color="000000"/>
            </w:tcBorders>
            <w:vAlign w:val="center"/>
          </w:tcPr>
          <w:p w14:paraId="5122B815" w14:textId="77777777" w:rsidR="00413FA1" w:rsidRPr="003C5ABC" w:rsidRDefault="00413FA1" w:rsidP="0084387F">
            <w:pPr>
              <w:pStyle w:val="TableParagraph"/>
              <w:rPr>
                <w:sz w:val="24"/>
              </w:rPr>
            </w:pPr>
            <w:r w:rsidRPr="003C5ABC">
              <w:rPr>
                <w:sz w:val="24"/>
              </w:rPr>
              <w:t>1</w:t>
            </w:r>
          </w:p>
        </w:tc>
        <w:tc>
          <w:tcPr>
            <w:tcW w:w="1957" w:type="dxa"/>
            <w:tcBorders>
              <w:left w:val="single" w:sz="6" w:space="0" w:color="000000"/>
            </w:tcBorders>
            <w:vAlign w:val="center"/>
          </w:tcPr>
          <w:p w14:paraId="3BFCD61F" w14:textId="77777777" w:rsidR="00413FA1" w:rsidRPr="003C5ABC" w:rsidRDefault="00413FA1" w:rsidP="0084387F">
            <w:pPr>
              <w:pStyle w:val="TableParagraph"/>
              <w:rPr>
                <w:sz w:val="24"/>
              </w:rPr>
            </w:pPr>
            <w:r w:rsidRPr="003C5ABC">
              <w:rPr>
                <w:sz w:val="24"/>
              </w:rPr>
              <w:t>0,5</w:t>
            </w:r>
          </w:p>
        </w:tc>
      </w:tr>
    </w:tbl>
    <w:p w14:paraId="7401E00F" w14:textId="77777777" w:rsidR="00413FA1" w:rsidRPr="003C5ABC" w:rsidRDefault="00413FA1" w:rsidP="00413FA1">
      <w:pPr>
        <w:pStyle w:val="a3"/>
        <w:rPr>
          <w:b/>
          <w:sz w:val="26"/>
        </w:rPr>
      </w:pPr>
    </w:p>
    <w:p w14:paraId="06FD8D5F" w14:textId="77777777" w:rsidR="00413FA1" w:rsidRDefault="00413FA1" w:rsidP="00413FA1">
      <w:pPr>
        <w:pStyle w:val="a3"/>
        <w:spacing w:before="176" w:line="360" w:lineRule="auto"/>
        <w:ind w:left="372" w:right="367" w:firstLine="566"/>
        <w:jc w:val="both"/>
      </w:pPr>
      <w:r w:rsidRPr="003C5ABC">
        <w:t>Для новой проектируемой блочно-модульной котельной №29 предлагается установить баки-аккумуляторы – 30,0 м³ (2 шт.).</w:t>
      </w:r>
    </w:p>
    <w:p w14:paraId="48253AF8" w14:textId="77777777" w:rsidR="00B90452" w:rsidRPr="00457FD3" w:rsidRDefault="009414E8" w:rsidP="000A1141">
      <w:pPr>
        <w:pStyle w:val="1"/>
        <w:numPr>
          <w:ilvl w:val="0"/>
          <w:numId w:val="7"/>
        </w:numPr>
        <w:tabs>
          <w:tab w:val="left" w:pos="1223"/>
        </w:tabs>
        <w:ind w:left="0" w:firstLine="709"/>
        <w:jc w:val="center"/>
      </w:pPr>
      <w:bookmarkStart w:id="27" w:name="_bookmark23"/>
      <w:bookmarkStart w:id="28" w:name="_Toc37689154"/>
      <w:bookmarkEnd w:id="27"/>
      <w:r w:rsidRPr="00457FD3">
        <w:t>Раздел 4 "Основные положения мастер-плана развития систем теплоснабжения "</w:t>
      </w:r>
      <w:bookmarkEnd w:id="28"/>
    </w:p>
    <w:p w14:paraId="5754248B" w14:textId="77777777" w:rsidR="00484935" w:rsidRPr="00457FD3" w:rsidRDefault="001B5602" w:rsidP="00484935">
      <w:pPr>
        <w:pStyle w:val="1"/>
        <w:numPr>
          <w:ilvl w:val="1"/>
          <w:numId w:val="7"/>
        </w:numPr>
        <w:tabs>
          <w:tab w:val="left" w:pos="1406"/>
        </w:tabs>
        <w:ind w:left="0" w:firstLine="709"/>
        <w:jc w:val="both"/>
      </w:pPr>
      <w:bookmarkStart w:id="29" w:name="_bookmark24"/>
      <w:bookmarkStart w:id="30" w:name="_Toc37689155"/>
      <w:bookmarkEnd w:id="29"/>
      <w:r w:rsidRPr="00457FD3">
        <w:t>О</w:t>
      </w:r>
      <w:r w:rsidR="00484935" w:rsidRPr="00457FD3">
        <w:t>писание сценариев развития теплоснабжения;</w:t>
      </w:r>
      <w:bookmarkEnd w:id="30"/>
    </w:p>
    <w:p w14:paraId="520ACA47" w14:textId="77777777" w:rsidR="00D3346D" w:rsidRDefault="008327F8" w:rsidP="008327F8">
      <w:pPr>
        <w:pStyle w:val="a3"/>
        <w:spacing w:before="240" w:line="360" w:lineRule="auto"/>
        <w:ind w:firstLine="709"/>
        <w:jc w:val="both"/>
      </w:pPr>
      <w:r w:rsidRPr="00EA7261">
        <w:t>На основании анализа существующего состояния систем теплоснабжения, перспектив развития</w:t>
      </w:r>
      <w:r w:rsidRPr="008327F8">
        <w:t xml:space="preserve"> </w:t>
      </w:r>
      <w:r w:rsidR="00457FD3" w:rsidRPr="003C5ABC">
        <w:t>Полысаевского городского округа</w:t>
      </w:r>
      <w:r w:rsidR="00457FD3" w:rsidRPr="00EA7261">
        <w:t xml:space="preserve"> </w:t>
      </w:r>
      <w:r w:rsidRPr="00EA7261">
        <w:t>предложений исполнительных органов власти в схеме теплоснабжения предложены к рассмотрению варианты развития системы теплоснабжения</w:t>
      </w:r>
      <w:r w:rsidR="00457FD3">
        <w:t>.</w:t>
      </w:r>
    </w:p>
    <w:p w14:paraId="02FEE136" w14:textId="77777777" w:rsidR="00457FD3" w:rsidRPr="003C5ABC" w:rsidRDefault="00457FD3" w:rsidP="00457FD3">
      <w:pPr>
        <w:pStyle w:val="a3"/>
        <w:spacing w:before="240" w:line="360" w:lineRule="auto"/>
        <w:ind w:firstLine="709"/>
        <w:jc w:val="both"/>
      </w:pPr>
      <w:r w:rsidRPr="003C5ABC">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настоящей схемы теплоснабжения.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w:t>
      </w:r>
    </w:p>
    <w:p w14:paraId="071278D0" w14:textId="77777777" w:rsidR="00457FD3" w:rsidRPr="003C5ABC" w:rsidRDefault="00457FD3" w:rsidP="00457FD3">
      <w:pPr>
        <w:pStyle w:val="a3"/>
        <w:spacing w:line="360" w:lineRule="auto"/>
        <w:ind w:firstLine="709"/>
        <w:jc w:val="both"/>
      </w:pPr>
      <w:r w:rsidRPr="003C5ABC">
        <w:t xml:space="preserve">В качестве основных материалов при подготовке предложений по новому строительству, реконструкции и техническому перевооружению источников теплоснабжения были приняты материалы плана перспективного развития </w:t>
      </w:r>
      <w:bookmarkStart w:id="31" w:name="_Hlk37686564"/>
      <w:r w:rsidRPr="003C5ABC">
        <w:t>Полысаевского городского округа</w:t>
      </w:r>
      <w:bookmarkEnd w:id="31"/>
      <w:r w:rsidRPr="003C5ABC">
        <w:t>, материалы областных целевых и инвестиционных программ теплоснабжающих организаций по развитию инженерных систем коммунального хозяйства. При определении параметров развития систем теплоснабжения и расчетных перспективных тепловых нагрузок рассматривались исходные данные генерального плана и данные по темпам роста ввода нового жилого фонда на территории городского округа.</w:t>
      </w:r>
    </w:p>
    <w:p w14:paraId="6AB16CC6" w14:textId="77777777" w:rsidR="00457FD3" w:rsidRPr="00457FD3" w:rsidRDefault="00457FD3" w:rsidP="00457FD3">
      <w:pPr>
        <w:pStyle w:val="a3"/>
        <w:spacing w:line="360" w:lineRule="auto"/>
        <w:ind w:firstLine="709"/>
        <w:jc w:val="both"/>
      </w:pPr>
      <w:r w:rsidRPr="003C5ABC">
        <w:t xml:space="preserve">Решения по подбору инженерного оборудования источников тепла </w:t>
      </w:r>
      <w:r w:rsidRPr="003C5ABC">
        <w:lastRenderedPageBreak/>
        <w:t xml:space="preserve">принимались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источников. Подбор котлов осуществлялся по прайс-листам и рекламной продукции каталогов заводов-изготовителей. Марки оборудования, указанного в мероприятиях по реконструкции </w:t>
      </w:r>
      <w:r w:rsidRPr="00457FD3">
        <w:t>источников теплоснабжения, приняты условно, при необходимости оборудование можно заменить на аналогичное.</w:t>
      </w:r>
    </w:p>
    <w:p w14:paraId="33A6D504" w14:textId="77777777" w:rsidR="00484935" w:rsidRPr="00457FD3" w:rsidRDefault="001B5602" w:rsidP="00484935">
      <w:pPr>
        <w:pStyle w:val="1"/>
        <w:numPr>
          <w:ilvl w:val="1"/>
          <w:numId w:val="7"/>
        </w:numPr>
        <w:tabs>
          <w:tab w:val="left" w:pos="1406"/>
        </w:tabs>
        <w:ind w:left="0" w:firstLine="709"/>
        <w:jc w:val="both"/>
      </w:pPr>
      <w:bookmarkStart w:id="32" w:name="_Toc37689156"/>
      <w:r w:rsidRPr="00457FD3">
        <w:t>О</w:t>
      </w:r>
      <w:r w:rsidR="00484935" w:rsidRPr="00457FD3">
        <w:t>боснование выбора приоритетного сценария развития теплоснабжения.</w:t>
      </w:r>
      <w:bookmarkEnd w:id="32"/>
    </w:p>
    <w:p w14:paraId="2246D6FE" w14:textId="77777777" w:rsidR="00457FD3" w:rsidRPr="003C5ABC" w:rsidRDefault="00457FD3" w:rsidP="00457FD3">
      <w:pPr>
        <w:pStyle w:val="a3"/>
        <w:spacing w:line="360" w:lineRule="auto"/>
        <w:ind w:firstLine="709"/>
        <w:jc w:val="both"/>
      </w:pPr>
      <w:r w:rsidRPr="00457FD3">
        <w:t xml:space="preserve">Для наиболее эффективного решения, при переходе на закрытую систему теплоснабжения, необходима установка индивидуальных тепловых </w:t>
      </w:r>
      <w:r w:rsidRPr="003C5ABC">
        <w:t>пунктов с теплообменниками у потребителя для горячего водоснабжения.</w:t>
      </w:r>
    </w:p>
    <w:p w14:paraId="12B28E44" w14:textId="77777777" w:rsidR="00457FD3" w:rsidRPr="003C5ABC" w:rsidRDefault="00457FD3" w:rsidP="00457FD3">
      <w:pPr>
        <w:pStyle w:val="a3"/>
        <w:spacing w:line="360" w:lineRule="auto"/>
        <w:ind w:firstLine="709"/>
        <w:jc w:val="both"/>
      </w:pPr>
      <w:r w:rsidRPr="003C5ABC">
        <w:t>В таблице 4.1 представлены сводные данные по развитию источников тепловой энергии городского округа до 2030 года включительно.</w:t>
      </w:r>
    </w:p>
    <w:p w14:paraId="67087ED3" w14:textId="77777777" w:rsidR="00457FD3" w:rsidRPr="003C5ABC" w:rsidRDefault="00457FD3" w:rsidP="00457FD3">
      <w:pPr>
        <w:spacing w:after="4"/>
        <w:rPr>
          <w:b/>
          <w:sz w:val="24"/>
        </w:rPr>
      </w:pPr>
      <w:r w:rsidRPr="003C5ABC">
        <w:rPr>
          <w:b/>
          <w:sz w:val="24"/>
        </w:rPr>
        <w:t>Таблица 4.1. Сводные данные по развитию источников тепловой энергии городского округа до 2030 года</w:t>
      </w:r>
    </w:p>
    <w:tbl>
      <w:tblPr>
        <w:tblW w:w="9506"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38"/>
        <w:gridCol w:w="2502"/>
        <w:gridCol w:w="2034"/>
        <w:gridCol w:w="1984"/>
      </w:tblGrid>
      <w:tr w:rsidR="00457FD3" w:rsidRPr="003C5ABC" w14:paraId="5582D29C" w14:textId="77777777" w:rsidTr="00CA5C03">
        <w:trPr>
          <w:trHeight w:val="633"/>
        </w:trPr>
        <w:tc>
          <w:tcPr>
            <w:tcW w:w="648" w:type="dxa"/>
            <w:vAlign w:val="center"/>
          </w:tcPr>
          <w:p w14:paraId="4BF6405D" w14:textId="77777777" w:rsidR="00457FD3" w:rsidRPr="003C5ABC" w:rsidRDefault="00457FD3" w:rsidP="004A7997">
            <w:pPr>
              <w:pStyle w:val="TableParagraph"/>
              <w:rPr>
                <w:sz w:val="20"/>
                <w:szCs w:val="20"/>
              </w:rPr>
            </w:pPr>
          </w:p>
        </w:tc>
        <w:tc>
          <w:tcPr>
            <w:tcW w:w="2338" w:type="dxa"/>
            <w:vAlign w:val="center"/>
          </w:tcPr>
          <w:p w14:paraId="41101636" w14:textId="77777777" w:rsidR="00457FD3" w:rsidRPr="003C5ABC" w:rsidRDefault="00457FD3" w:rsidP="004A7997">
            <w:pPr>
              <w:pStyle w:val="TableParagraph"/>
              <w:rPr>
                <w:b/>
                <w:sz w:val="20"/>
                <w:szCs w:val="20"/>
              </w:rPr>
            </w:pPr>
            <w:r w:rsidRPr="003C5ABC">
              <w:rPr>
                <w:b/>
                <w:sz w:val="20"/>
                <w:szCs w:val="20"/>
              </w:rPr>
              <w:t>Наименование мероприятия</w:t>
            </w:r>
          </w:p>
        </w:tc>
        <w:tc>
          <w:tcPr>
            <w:tcW w:w="2502" w:type="dxa"/>
            <w:vAlign w:val="center"/>
          </w:tcPr>
          <w:p w14:paraId="2130FB13" w14:textId="77777777" w:rsidR="00457FD3" w:rsidRPr="003C5ABC" w:rsidRDefault="00457FD3" w:rsidP="004A7997">
            <w:pPr>
              <w:pStyle w:val="TableParagraph"/>
              <w:rPr>
                <w:b/>
                <w:sz w:val="20"/>
                <w:szCs w:val="20"/>
              </w:rPr>
            </w:pPr>
            <w:r w:rsidRPr="003C5ABC">
              <w:rPr>
                <w:b/>
                <w:sz w:val="20"/>
                <w:szCs w:val="20"/>
              </w:rPr>
              <w:t>Период</w:t>
            </w:r>
          </w:p>
          <w:p w14:paraId="6F1CB921" w14:textId="77777777" w:rsidR="00457FD3" w:rsidRPr="003C5ABC" w:rsidRDefault="00457FD3" w:rsidP="004A7997">
            <w:pPr>
              <w:pStyle w:val="TableParagraph"/>
              <w:rPr>
                <w:b/>
                <w:sz w:val="20"/>
                <w:szCs w:val="20"/>
              </w:rPr>
            </w:pPr>
            <w:r w:rsidRPr="003C5ABC">
              <w:rPr>
                <w:b/>
                <w:sz w:val="20"/>
                <w:szCs w:val="20"/>
              </w:rPr>
              <w:t>2020 гг.</w:t>
            </w:r>
          </w:p>
        </w:tc>
        <w:tc>
          <w:tcPr>
            <w:tcW w:w="2034" w:type="dxa"/>
            <w:vAlign w:val="center"/>
          </w:tcPr>
          <w:p w14:paraId="3BF70DCA" w14:textId="77777777" w:rsidR="00457FD3" w:rsidRPr="003C5ABC" w:rsidRDefault="00457FD3" w:rsidP="004A7997">
            <w:pPr>
              <w:pStyle w:val="TableParagraph"/>
              <w:rPr>
                <w:b/>
                <w:sz w:val="20"/>
                <w:szCs w:val="20"/>
              </w:rPr>
            </w:pPr>
            <w:r w:rsidRPr="003C5ABC">
              <w:rPr>
                <w:b/>
                <w:sz w:val="20"/>
                <w:szCs w:val="20"/>
              </w:rPr>
              <w:t>Период</w:t>
            </w:r>
          </w:p>
          <w:p w14:paraId="0FD8E051" w14:textId="77777777" w:rsidR="00457FD3" w:rsidRPr="003C5ABC" w:rsidRDefault="00457FD3" w:rsidP="004A7997">
            <w:pPr>
              <w:pStyle w:val="TableParagraph"/>
              <w:rPr>
                <w:b/>
                <w:sz w:val="20"/>
                <w:szCs w:val="20"/>
              </w:rPr>
            </w:pPr>
            <w:r w:rsidRPr="003C5ABC">
              <w:rPr>
                <w:b/>
                <w:sz w:val="20"/>
                <w:szCs w:val="20"/>
              </w:rPr>
              <w:t>2021-2025 гг.</w:t>
            </w:r>
          </w:p>
        </w:tc>
        <w:tc>
          <w:tcPr>
            <w:tcW w:w="1984" w:type="dxa"/>
            <w:vAlign w:val="center"/>
          </w:tcPr>
          <w:p w14:paraId="0E22466A" w14:textId="77777777" w:rsidR="00457FD3" w:rsidRPr="003C5ABC" w:rsidRDefault="00457FD3" w:rsidP="004A7997">
            <w:pPr>
              <w:pStyle w:val="TableParagraph"/>
              <w:rPr>
                <w:b/>
                <w:sz w:val="20"/>
                <w:szCs w:val="20"/>
              </w:rPr>
            </w:pPr>
            <w:r w:rsidRPr="003C5ABC">
              <w:rPr>
                <w:b/>
                <w:sz w:val="20"/>
                <w:szCs w:val="20"/>
              </w:rPr>
              <w:t>Период</w:t>
            </w:r>
          </w:p>
          <w:p w14:paraId="53F412D2" w14:textId="77777777" w:rsidR="00457FD3" w:rsidRPr="003C5ABC" w:rsidRDefault="00457FD3" w:rsidP="004A7997">
            <w:pPr>
              <w:pStyle w:val="TableParagraph"/>
              <w:rPr>
                <w:b/>
                <w:sz w:val="20"/>
                <w:szCs w:val="20"/>
              </w:rPr>
            </w:pPr>
            <w:r w:rsidRPr="003C5ABC">
              <w:rPr>
                <w:b/>
                <w:sz w:val="20"/>
                <w:szCs w:val="20"/>
              </w:rPr>
              <w:t>2026-2030 гг.</w:t>
            </w:r>
          </w:p>
        </w:tc>
      </w:tr>
      <w:tr w:rsidR="00457FD3" w:rsidRPr="003C5ABC" w14:paraId="5C5681BF" w14:textId="77777777" w:rsidTr="00CA5C03">
        <w:trPr>
          <w:trHeight w:val="798"/>
        </w:trPr>
        <w:tc>
          <w:tcPr>
            <w:tcW w:w="648" w:type="dxa"/>
            <w:vAlign w:val="center"/>
          </w:tcPr>
          <w:p w14:paraId="16D6A016" w14:textId="77777777" w:rsidR="00457FD3" w:rsidRPr="003C5ABC" w:rsidRDefault="00457FD3" w:rsidP="004A7997">
            <w:pPr>
              <w:pStyle w:val="TableParagraph"/>
            </w:pPr>
            <w:r w:rsidRPr="003C5ABC">
              <w:t>1</w:t>
            </w:r>
          </w:p>
        </w:tc>
        <w:tc>
          <w:tcPr>
            <w:tcW w:w="2338" w:type="dxa"/>
            <w:vAlign w:val="center"/>
          </w:tcPr>
          <w:p w14:paraId="42C837AB" w14:textId="42B9CEE2" w:rsidR="00457FD3" w:rsidRPr="003C5ABC" w:rsidRDefault="00CA5C03" w:rsidP="004A7997">
            <w:pPr>
              <w:pStyle w:val="TableParagraph"/>
            </w:pPr>
            <w:r w:rsidRPr="003C5ABC">
              <w:t>Реконструкция</w:t>
            </w:r>
            <w:r>
              <w:t xml:space="preserve"> с увеличением мощности</w:t>
            </w:r>
          </w:p>
        </w:tc>
        <w:tc>
          <w:tcPr>
            <w:tcW w:w="2502" w:type="dxa"/>
            <w:vAlign w:val="center"/>
          </w:tcPr>
          <w:p w14:paraId="160C867F" w14:textId="77777777" w:rsidR="00457FD3" w:rsidRPr="003C5ABC" w:rsidRDefault="00457FD3" w:rsidP="004A7997">
            <w:pPr>
              <w:pStyle w:val="TableParagraph"/>
            </w:pPr>
            <w:r w:rsidRPr="003C5ABC">
              <w:rPr>
                <w:w w:val="99"/>
              </w:rPr>
              <w:t>-</w:t>
            </w:r>
          </w:p>
        </w:tc>
        <w:tc>
          <w:tcPr>
            <w:tcW w:w="2034" w:type="dxa"/>
            <w:vAlign w:val="center"/>
          </w:tcPr>
          <w:p w14:paraId="799074C6" w14:textId="77777777" w:rsidR="00457FD3" w:rsidRPr="003C5ABC" w:rsidRDefault="00457FD3" w:rsidP="004A7997">
            <w:pPr>
              <w:pStyle w:val="TableParagraph"/>
            </w:pPr>
            <w:r w:rsidRPr="003C5ABC">
              <w:t>Котельная №29 ООО</w:t>
            </w:r>
          </w:p>
          <w:p w14:paraId="35DCCA70" w14:textId="77777777" w:rsidR="00457FD3" w:rsidRPr="003C5ABC" w:rsidRDefault="00457FD3" w:rsidP="004A7997">
            <w:pPr>
              <w:pStyle w:val="TableParagraph"/>
            </w:pPr>
            <w:r w:rsidRPr="003C5ABC">
              <w:t>«Кузбасская Энергокомпания»</w:t>
            </w:r>
          </w:p>
        </w:tc>
        <w:tc>
          <w:tcPr>
            <w:tcW w:w="1984" w:type="dxa"/>
            <w:vAlign w:val="center"/>
          </w:tcPr>
          <w:p w14:paraId="2105A726" w14:textId="77777777" w:rsidR="00CA5C03" w:rsidRPr="003C5ABC" w:rsidRDefault="00CA5C03" w:rsidP="00CA5C03">
            <w:pPr>
              <w:pStyle w:val="TableParagraph"/>
            </w:pPr>
            <w:r w:rsidRPr="003C5ABC">
              <w:t>Котельная №29 ООО</w:t>
            </w:r>
          </w:p>
          <w:p w14:paraId="724F03ED" w14:textId="70EA306C" w:rsidR="00457FD3" w:rsidRPr="003C5ABC" w:rsidRDefault="00CA5C03" w:rsidP="00CA5C03">
            <w:pPr>
              <w:pStyle w:val="TableParagraph"/>
            </w:pPr>
            <w:r w:rsidRPr="003C5ABC">
              <w:t>«Кузбасская Энергокомпания»</w:t>
            </w:r>
            <w:r w:rsidR="00457FD3" w:rsidRPr="003C5ABC">
              <w:rPr>
                <w:w w:val="99"/>
              </w:rPr>
              <w:t>-</w:t>
            </w:r>
          </w:p>
        </w:tc>
      </w:tr>
      <w:tr w:rsidR="00457FD3" w:rsidRPr="003C5ABC" w14:paraId="3E38F450" w14:textId="77777777" w:rsidTr="00CA5C03">
        <w:trPr>
          <w:trHeight w:val="636"/>
        </w:trPr>
        <w:tc>
          <w:tcPr>
            <w:tcW w:w="648" w:type="dxa"/>
            <w:vAlign w:val="center"/>
          </w:tcPr>
          <w:p w14:paraId="7DBC76E4" w14:textId="77777777" w:rsidR="00457FD3" w:rsidRPr="003C5ABC" w:rsidRDefault="00457FD3" w:rsidP="004A7997">
            <w:pPr>
              <w:pStyle w:val="TableParagraph"/>
            </w:pPr>
            <w:r w:rsidRPr="003C5ABC">
              <w:t>2</w:t>
            </w:r>
          </w:p>
        </w:tc>
        <w:tc>
          <w:tcPr>
            <w:tcW w:w="2338" w:type="dxa"/>
            <w:vAlign w:val="center"/>
          </w:tcPr>
          <w:p w14:paraId="422A085B" w14:textId="77777777" w:rsidR="00457FD3" w:rsidRPr="003C5ABC" w:rsidRDefault="00457FD3" w:rsidP="004A7997">
            <w:pPr>
              <w:pStyle w:val="TableParagraph"/>
            </w:pPr>
            <w:r w:rsidRPr="003C5ABC">
              <w:t>Реконструкция котельных, в т.ч.:</w:t>
            </w:r>
          </w:p>
        </w:tc>
        <w:tc>
          <w:tcPr>
            <w:tcW w:w="2502" w:type="dxa"/>
            <w:vAlign w:val="center"/>
          </w:tcPr>
          <w:p w14:paraId="618F6AE4" w14:textId="77777777" w:rsidR="00457FD3" w:rsidRPr="003C5ABC" w:rsidRDefault="00457FD3" w:rsidP="004A7997">
            <w:pPr>
              <w:pStyle w:val="TableParagraph"/>
            </w:pPr>
          </w:p>
        </w:tc>
        <w:tc>
          <w:tcPr>
            <w:tcW w:w="2034" w:type="dxa"/>
            <w:vAlign w:val="center"/>
          </w:tcPr>
          <w:p w14:paraId="560492E1" w14:textId="77777777" w:rsidR="00457FD3" w:rsidRPr="003C5ABC" w:rsidRDefault="00457FD3" w:rsidP="004A7997">
            <w:pPr>
              <w:pStyle w:val="TableParagraph"/>
            </w:pPr>
          </w:p>
        </w:tc>
        <w:tc>
          <w:tcPr>
            <w:tcW w:w="1984" w:type="dxa"/>
            <w:vAlign w:val="center"/>
          </w:tcPr>
          <w:p w14:paraId="0883AAB7" w14:textId="77777777" w:rsidR="00457FD3" w:rsidRPr="003C5ABC" w:rsidRDefault="00457FD3" w:rsidP="004A7997">
            <w:pPr>
              <w:pStyle w:val="TableParagraph"/>
            </w:pPr>
          </w:p>
        </w:tc>
      </w:tr>
      <w:tr w:rsidR="00457FD3" w:rsidRPr="003C5ABC" w14:paraId="0FD5CFAB" w14:textId="77777777" w:rsidTr="00CA5C03">
        <w:trPr>
          <w:trHeight w:val="621"/>
        </w:trPr>
        <w:tc>
          <w:tcPr>
            <w:tcW w:w="648" w:type="dxa"/>
            <w:vAlign w:val="center"/>
          </w:tcPr>
          <w:p w14:paraId="2A0185FE" w14:textId="77777777" w:rsidR="00457FD3" w:rsidRPr="003C5ABC" w:rsidRDefault="00457FD3" w:rsidP="004A7997">
            <w:pPr>
              <w:pStyle w:val="TableParagraph"/>
            </w:pPr>
            <w:r w:rsidRPr="003C5ABC">
              <w:t>2.1</w:t>
            </w:r>
          </w:p>
        </w:tc>
        <w:tc>
          <w:tcPr>
            <w:tcW w:w="2338" w:type="dxa"/>
            <w:vAlign w:val="center"/>
          </w:tcPr>
          <w:p w14:paraId="177E2E74" w14:textId="77777777" w:rsidR="00457FD3" w:rsidRPr="003C5ABC" w:rsidRDefault="00457FD3" w:rsidP="004A7997">
            <w:pPr>
              <w:pStyle w:val="TableParagraph"/>
            </w:pPr>
            <w:r w:rsidRPr="003C5ABC">
              <w:t>замена котельного оборудования</w:t>
            </w:r>
          </w:p>
        </w:tc>
        <w:tc>
          <w:tcPr>
            <w:tcW w:w="2502" w:type="dxa"/>
            <w:vAlign w:val="center"/>
          </w:tcPr>
          <w:p w14:paraId="5EC8CF10" w14:textId="77777777" w:rsidR="00457FD3" w:rsidRPr="003C5ABC" w:rsidRDefault="00457FD3" w:rsidP="004A7997">
            <w:pPr>
              <w:pStyle w:val="TableParagraph"/>
            </w:pPr>
            <w:r w:rsidRPr="003C5ABC">
              <w:t xml:space="preserve">Котельная </w:t>
            </w:r>
            <w:r w:rsidRPr="003C5ABC">
              <w:rPr>
                <w:spacing w:val="-4"/>
              </w:rPr>
              <w:t>ППШ-2</w:t>
            </w:r>
            <w:r w:rsidRPr="003C5ABC">
              <w:t xml:space="preserve">, №32 </w:t>
            </w:r>
            <w:r w:rsidRPr="003C5ABC">
              <w:rPr>
                <w:spacing w:val="-4"/>
              </w:rPr>
              <w:t xml:space="preserve"> </w:t>
            </w:r>
            <w:r w:rsidRPr="003C5ABC">
              <w:t>ООО «Кузбасская</w:t>
            </w:r>
          </w:p>
          <w:p w14:paraId="58BC781F" w14:textId="77777777" w:rsidR="00457FD3" w:rsidRPr="003C5ABC" w:rsidRDefault="00457FD3" w:rsidP="004A7997">
            <w:pPr>
              <w:pStyle w:val="TableParagraph"/>
            </w:pPr>
            <w:r w:rsidRPr="003C5ABC">
              <w:t>Энергокомпания»</w:t>
            </w:r>
          </w:p>
        </w:tc>
        <w:tc>
          <w:tcPr>
            <w:tcW w:w="2034" w:type="dxa"/>
            <w:vAlign w:val="center"/>
          </w:tcPr>
          <w:p w14:paraId="515918E6" w14:textId="77777777" w:rsidR="00457FD3" w:rsidRPr="003C5ABC" w:rsidRDefault="00457FD3" w:rsidP="004A7997">
            <w:pPr>
              <w:pStyle w:val="TableParagraph"/>
            </w:pPr>
            <w:r w:rsidRPr="003C5ABC">
              <w:rPr>
                <w:w w:val="99"/>
              </w:rPr>
              <w:t>-</w:t>
            </w:r>
          </w:p>
        </w:tc>
        <w:tc>
          <w:tcPr>
            <w:tcW w:w="1984" w:type="dxa"/>
            <w:vAlign w:val="center"/>
          </w:tcPr>
          <w:p w14:paraId="621D0F03" w14:textId="77777777" w:rsidR="00457FD3" w:rsidRPr="003C5ABC" w:rsidRDefault="00457FD3" w:rsidP="004A7997">
            <w:pPr>
              <w:pStyle w:val="TableParagraph"/>
            </w:pPr>
            <w:r w:rsidRPr="003C5ABC">
              <w:rPr>
                <w:w w:val="99"/>
              </w:rPr>
              <w:t>-</w:t>
            </w:r>
          </w:p>
        </w:tc>
      </w:tr>
      <w:tr w:rsidR="00457FD3" w:rsidRPr="003C5ABC" w14:paraId="448F37C8" w14:textId="77777777" w:rsidTr="00CA5C03">
        <w:trPr>
          <w:trHeight w:val="702"/>
        </w:trPr>
        <w:tc>
          <w:tcPr>
            <w:tcW w:w="648" w:type="dxa"/>
            <w:vAlign w:val="center"/>
          </w:tcPr>
          <w:p w14:paraId="188C83FA" w14:textId="77777777" w:rsidR="00457FD3" w:rsidRPr="003C5ABC" w:rsidRDefault="00457FD3" w:rsidP="004A7997">
            <w:pPr>
              <w:pStyle w:val="TableParagraph"/>
            </w:pPr>
            <w:r w:rsidRPr="003C5ABC">
              <w:t>2.2</w:t>
            </w:r>
          </w:p>
        </w:tc>
        <w:tc>
          <w:tcPr>
            <w:tcW w:w="2338" w:type="dxa"/>
            <w:vAlign w:val="center"/>
          </w:tcPr>
          <w:p w14:paraId="61AFD1C7" w14:textId="77777777" w:rsidR="00457FD3" w:rsidRPr="003C5ABC" w:rsidRDefault="00457FD3" w:rsidP="004A7997">
            <w:pPr>
              <w:pStyle w:val="TableParagraph"/>
            </w:pPr>
            <w:r w:rsidRPr="003C5ABC">
              <w:t>установка дополнительного котельного</w:t>
            </w:r>
          </w:p>
          <w:p w14:paraId="310FB5D5" w14:textId="77777777" w:rsidR="00457FD3" w:rsidRPr="003C5ABC" w:rsidRDefault="00457FD3" w:rsidP="004A7997">
            <w:pPr>
              <w:pStyle w:val="TableParagraph"/>
            </w:pPr>
            <w:r w:rsidRPr="003C5ABC">
              <w:t>оборудования</w:t>
            </w:r>
          </w:p>
        </w:tc>
        <w:tc>
          <w:tcPr>
            <w:tcW w:w="2502" w:type="dxa"/>
            <w:vAlign w:val="center"/>
          </w:tcPr>
          <w:p w14:paraId="42BF6D7E" w14:textId="77777777" w:rsidR="00457FD3" w:rsidRPr="003C5ABC" w:rsidRDefault="00457FD3" w:rsidP="004A7997">
            <w:pPr>
              <w:pStyle w:val="TableParagraph"/>
            </w:pPr>
            <w:r w:rsidRPr="003C5ABC">
              <w:rPr>
                <w:w w:val="99"/>
              </w:rPr>
              <w:t>-</w:t>
            </w:r>
          </w:p>
        </w:tc>
        <w:tc>
          <w:tcPr>
            <w:tcW w:w="2034" w:type="dxa"/>
            <w:vAlign w:val="center"/>
          </w:tcPr>
          <w:p w14:paraId="44D84EB1" w14:textId="77777777" w:rsidR="00457FD3" w:rsidRPr="003C5ABC" w:rsidRDefault="00457FD3" w:rsidP="004A7997">
            <w:pPr>
              <w:pStyle w:val="TableParagraph"/>
            </w:pPr>
            <w:r w:rsidRPr="003C5ABC">
              <w:rPr>
                <w:w w:val="99"/>
              </w:rPr>
              <w:t>-</w:t>
            </w:r>
          </w:p>
        </w:tc>
        <w:tc>
          <w:tcPr>
            <w:tcW w:w="1984" w:type="dxa"/>
            <w:vAlign w:val="center"/>
          </w:tcPr>
          <w:p w14:paraId="394FC6ED" w14:textId="77777777" w:rsidR="00457FD3" w:rsidRPr="003C5ABC" w:rsidRDefault="00457FD3" w:rsidP="004A7997">
            <w:pPr>
              <w:pStyle w:val="TableParagraph"/>
            </w:pPr>
            <w:r w:rsidRPr="003C5ABC">
              <w:rPr>
                <w:w w:val="99"/>
              </w:rPr>
              <w:t>-</w:t>
            </w:r>
          </w:p>
        </w:tc>
      </w:tr>
      <w:tr w:rsidR="00457FD3" w:rsidRPr="003C5ABC" w14:paraId="5AFBB651" w14:textId="77777777" w:rsidTr="00CA5C03">
        <w:trPr>
          <w:trHeight w:val="817"/>
        </w:trPr>
        <w:tc>
          <w:tcPr>
            <w:tcW w:w="648" w:type="dxa"/>
            <w:vAlign w:val="center"/>
          </w:tcPr>
          <w:p w14:paraId="455BCAA6" w14:textId="77777777" w:rsidR="00457FD3" w:rsidRPr="003C5ABC" w:rsidRDefault="00457FD3" w:rsidP="004A7997">
            <w:pPr>
              <w:pStyle w:val="TableParagraph"/>
            </w:pPr>
            <w:r w:rsidRPr="003C5ABC">
              <w:t>2.3</w:t>
            </w:r>
          </w:p>
        </w:tc>
        <w:tc>
          <w:tcPr>
            <w:tcW w:w="2338" w:type="dxa"/>
            <w:vAlign w:val="center"/>
          </w:tcPr>
          <w:p w14:paraId="6D7A17B8" w14:textId="77777777" w:rsidR="00457FD3" w:rsidRPr="003C5ABC" w:rsidRDefault="00457FD3" w:rsidP="004A7997">
            <w:pPr>
              <w:pStyle w:val="TableParagraph"/>
            </w:pPr>
            <w:r w:rsidRPr="003C5ABC">
              <w:t>капитальный ремонт/реконструкция котельного оборудования</w:t>
            </w:r>
          </w:p>
        </w:tc>
        <w:tc>
          <w:tcPr>
            <w:tcW w:w="2502" w:type="dxa"/>
            <w:vAlign w:val="center"/>
          </w:tcPr>
          <w:p w14:paraId="7FECF0BD" w14:textId="77777777" w:rsidR="00457FD3" w:rsidRPr="003C5ABC" w:rsidRDefault="00457FD3" w:rsidP="004A7997">
            <w:pPr>
              <w:pStyle w:val="TableParagraph"/>
            </w:pPr>
            <w:r w:rsidRPr="003C5ABC">
              <w:t>Котельная ППШ ООО</w:t>
            </w:r>
          </w:p>
          <w:p w14:paraId="3FDC8F73" w14:textId="77777777" w:rsidR="00457FD3" w:rsidRPr="003C5ABC" w:rsidRDefault="00457FD3" w:rsidP="004A7997">
            <w:pPr>
              <w:pStyle w:val="TableParagraph"/>
            </w:pPr>
            <w:r w:rsidRPr="003C5ABC">
              <w:t>«Кузбасская Энергокомпания»</w:t>
            </w:r>
          </w:p>
        </w:tc>
        <w:tc>
          <w:tcPr>
            <w:tcW w:w="2034" w:type="dxa"/>
            <w:vAlign w:val="center"/>
          </w:tcPr>
          <w:p w14:paraId="0B78144F" w14:textId="77777777" w:rsidR="00457FD3" w:rsidRPr="003C5ABC" w:rsidRDefault="00457FD3" w:rsidP="004A7997">
            <w:pPr>
              <w:pStyle w:val="TableParagraph"/>
            </w:pPr>
            <w:r w:rsidRPr="003C5ABC">
              <w:t>Котельная ППШ ООО «Кузбасская</w:t>
            </w:r>
          </w:p>
          <w:p w14:paraId="18AFD2E6" w14:textId="77777777" w:rsidR="00457FD3" w:rsidRPr="003C5ABC" w:rsidRDefault="00457FD3" w:rsidP="004A7997">
            <w:pPr>
              <w:pStyle w:val="TableParagraph"/>
            </w:pPr>
            <w:r w:rsidRPr="003C5ABC">
              <w:t>Энергокомпания»</w:t>
            </w:r>
          </w:p>
        </w:tc>
        <w:tc>
          <w:tcPr>
            <w:tcW w:w="1984" w:type="dxa"/>
            <w:vAlign w:val="center"/>
          </w:tcPr>
          <w:p w14:paraId="2C3A7DE0" w14:textId="77777777" w:rsidR="00457FD3" w:rsidRPr="003C5ABC" w:rsidRDefault="00457FD3" w:rsidP="004A7997">
            <w:pPr>
              <w:pStyle w:val="TableParagraph"/>
              <w:rPr>
                <w:highlight w:val="yellow"/>
              </w:rPr>
            </w:pPr>
          </w:p>
        </w:tc>
      </w:tr>
      <w:tr w:rsidR="00457FD3" w:rsidRPr="003C5ABC" w14:paraId="74270A99" w14:textId="77777777" w:rsidTr="00CA5C03">
        <w:trPr>
          <w:trHeight w:val="275"/>
        </w:trPr>
        <w:tc>
          <w:tcPr>
            <w:tcW w:w="648" w:type="dxa"/>
            <w:vAlign w:val="center"/>
          </w:tcPr>
          <w:p w14:paraId="058E2742" w14:textId="77777777" w:rsidR="00457FD3" w:rsidRPr="003C5ABC" w:rsidRDefault="00457FD3" w:rsidP="004A7997">
            <w:pPr>
              <w:pStyle w:val="TableParagraph"/>
            </w:pPr>
            <w:r w:rsidRPr="003C5ABC">
              <w:t>2.4</w:t>
            </w:r>
          </w:p>
        </w:tc>
        <w:tc>
          <w:tcPr>
            <w:tcW w:w="2338" w:type="dxa"/>
            <w:vAlign w:val="center"/>
          </w:tcPr>
          <w:p w14:paraId="3984BCAF" w14:textId="77777777" w:rsidR="00457FD3" w:rsidRPr="003C5ABC" w:rsidRDefault="00457FD3" w:rsidP="004A7997">
            <w:pPr>
              <w:pStyle w:val="TableParagraph"/>
            </w:pPr>
            <w:r w:rsidRPr="003C5ABC">
              <w:t>замена сетевых</w:t>
            </w:r>
          </w:p>
          <w:p w14:paraId="344757C6" w14:textId="77777777" w:rsidR="00457FD3" w:rsidRPr="003C5ABC" w:rsidRDefault="00457FD3" w:rsidP="004A7997">
            <w:pPr>
              <w:pStyle w:val="TableParagraph"/>
            </w:pPr>
            <w:r w:rsidRPr="003C5ABC">
              <w:t>насосов на котельной</w:t>
            </w:r>
          </w:p>
        </w:tc>
        <w:tc>
          <w:tcPr>
            <w:tcW w:w="2502" w:type="dxa"/>
            <w:vAlign w:val="center"/>
          </w:tcPr>
          <w:p w14:paraId="2FFF045F" w14:textId="77777777" w:rsidR="00457FD3" w:rsidRPr="003C5ABC" w:rsidRDefault="00457FD3" w:rsidP="004A7997">
            <w:pPr>
              <w:pStyle w:val="TableParagraph"/>
            </w:pPr>
          </w:p>
        </w:tc>
        <w:tc>
          <w:tcPr>
            <w:tcW w:w="2034" w:type="dxa"/>
            <w:vAlign w:val="center"/>
          </w:tcPr>
          <w:p w14:paraId="65578840" w14:textId="77777777" w:rsidR="00457FD3" w:rsidRPr="003C5ABC" w:rsidRDefault="00457FD3" w:rsidP="004A7997">
            <w:pPr>
              <w:pStyle w:val="TableParagraph"/>
            </w:pPr>
          </w:p>
        </w:tc>
        <w:tc>
          <w:tcPr>
            <w:tcW w:w="1984" w:type="dxa"/>
            <w:vAlign w:val="center"/>
          </w:tcPr>
          <w:p w14:paraId="6A12F3FC" w14:textId="77777777" w:rsidR="00457FD3" w:rsidRPr="003C5ABC" w:rsidRDefault="00457FD3" w:rsidP="004A7997">
            <w:pPr>
              <w:pStyle w:val="TableParagraph"/>
            </w:pPr>
          </w:p>
        </w:tc>
      </w:tr>
      <w:tr w:rsidR="00457FD3" w:rsidRPr="003C5ABC" w14:paraId="5BF8748E" w14:textId="77777777" w:rsidTr="00CA5C03">
        <w:trPr>
          <w:trHeight w:val="609"/>
        </w:trPr>
        <w:tc>
          <w:tcPr>
            <w:tcW w:w="648" w:type="dxa"/>
            <w:vAlign w:val="center"/>
          </w:tcPr>
          <w:p w14:paraId="18CE79AF" w14:textId="77777777" w:rsidR="00457FD3" w:rsidRPr="003C5ABC" w:rsidRDefault="00457FD3" w:rsidP="004A7997">
            <w:pPr>
              <w:pStyle w:val="TableParagraph"/>
            </w:pPr>
            <w:r w:rsidRPr="003C5ABC">
              <w:t>2.5</w:t>
            </w:r>
          </w:p>
        </w:tc>
        <w:tc>
          <w:tcPr>
            <w:tcW w:w="2338" w:type="dxa"/>
            <w:vAlign w:val="center"/>
          </w:tcPr>
          <w:p w14:paraId="441EE9D8" w14:textId="77777777" w:rsidR="00457FD3" w:rsidRPr="003C5ABC" w:rsidRDefault="00457FD3" w:rsidP="004A7997">
            <w:pPr>
              <w:pStyle w:val="TableParagraph"/>
            </w:pPr>
            <w:r w:rsidRPr="003C5ABC">
              <w:t>установка ВПУ на котельных</w:t>
            </w:r>
          </w:p>
        </w:tc>
        <w:tc>
          <w:tcPr>
            <w:tcW w:w="2502" w:type="dxa"/>
            <w:vAlign w:val="center"/>
          </w:tcPr>
          <w:p w14:paraId="70FDD0F1" w14:textId="77777777" w:rsidR="00457FD3" w:rsidRPr="003C5ABC" w:rsidRDefault="00457FD3" w:rsidP="004A7997">
            <w:pPr>
              <w:pStyle w:val="TableParagraph"/>
            </w:pPr>
            <w:r w:rsidRPr="003C5ABC">
              <w:t>Котельные №28 ООО «Кузбасская Энергокомпания»</w:t>
            </w:r>
          </w:p>
        </w:tc>
        <w:tc>
          <w:tcPr>
            <w:tcW w:w="2034" w:type="dxa"/>
            <w:vAlign w:val="center"/>
          </w:tcPr>
          <w:p w14:paraId="5445A6B5" w14:textId="77777777" w:rsidR="00457FD3" w:rsidRPr="003C5ABC" w:rsidRDefault="00457FD3" w:rsidP="004A7997">
            <w:pPr>
              <w:pStyle w:val="TableParagraph"/>
            </w:pPr>
            <w:r w:rsidRPr="003C5ABC">
              <w:rPr>
                <w:w w:val="99"/>
              </w:rPr>
              <w:t>-</w:t>
            </w:r>
          </w:p>
        </w:tc>
        <w:tc>
          <w:tcPr>
            <w:tcW w:w="1984" w:type="dxa"/>
            <w:vAlign w:val="center"/>
          </w:tcPr>
          <w:p w14:paraId="0F196305" w14:textId="77777777" w:rsidR="00457FD3" w:rsidRPr="003C5ABC" w:rsidRDefault="00457FD3" w:rsidP="004A7997">
            <w:pPr>
              <w:pStyle w:val="TableParagraph"/>
            </w:pPr>
            <w:r w:rsidRPr="003C5ABC">
              <w:rPr>
                <w:w w:val="99"/>
              </w:rPr>
              <w:t>-</w:t>
            </w:r>
          </w:p>
        </w:tc>
      </w:tr>
      <w:tr w:rsidR="00457FD3" w:rsidRPr="003C5ABC" w14:paraId="6201952C" w14:textId="77777777" w:rsidTr="00CA5C03">
        <w:trPr>
          <w:trHeight w:val="407"/>
        </w:trPr>
        <w:tc>
          <w:tcPr>
            <w:tcW w:w="648" w:type="dxa"/>
            <w:vAlign w:val="center"/>
          </w:tcPr>
          <w:p w14:paraId="659C5F33" w14:textId="77777777" w:rsidR="00457FD3" w:rsidRPr="003C5ABC" w:rsidRDefault="00457FD3" w:rsidP="004A7997">
            <w:pPr>
              <w:pStyle w:val="TableParagraph"/>
            </w:pPr>
            <w:r w:rsidRPr="003C5ABC">
              <w:t>2.6</w:t>
            </w:r>
          </w:p>
        </w:tc>
        <w:tc>
          <w:tcPr>
            <w:tcW w:w="2338" w:type="dxa"/>
            <w:vAlign w:val="center"/>
          </w:tcPr>
          <w:p w14:paraId="3AFD0BC8" w14:textId="77777777" w:rsidR="00457FD3" w:rsidRPr="003C5ABC" w:rsidRDefault="00457FD3" w:rsidP="004A7997">
            <w:pPr>
              <w:pStyle w:val="TableParagraph"/>
            </w:pPr>
            <w:r w:rsidRPr="003C5ABC">
              <w:t xml:space="preserve">модернизация котельной (реконструкция основного и </w:t>
            </w:r>
            <w:r w:rsidRPr="003C5ABC">
              <w:lastRenderedPageBreak/>
              <w:t>вспомогательного оборудования)</w:t>
            </w:r>
          </w:p>
        </w:tc>
        <w:tc>
          <w:tcPr>
            <w:tcW w:w="2502" w:type="dxa"/>
            <w:vAlign w:val="center"/>
          </w:tcPr>
          <w:p w14:paraId="18B9D2D9" w14:textId="77777777" w:rsidR="00457FD3" w:rsidRPr="003C5ABC" w:rsidRDefault="00457FD3" w:rsidP="004A7997">
            <w:pPr>
              <w:pStyle w:val="TableParagraph"/>
            </w:pPr>
            <w:r w:rsidRPr="003C5ABC">
              <w:lastRenderedPageBreak/>
              <w:t>Котельная ППШ ООО</w:t>
            </w:r>
          </w:p>
          <w:p w14:paraId="2BDA847B" w14:textId="77777777" w:rsidR="00457FD3" w:rsidRPr="003C5ABC" w:rsidRDefault="00457FD3" w:rsidP="004A7997">
            <w:pPr>
              <w:pStyle w:val="TableParagraph"/>
            </w:pPr>
            <w:r w:rsidRPr="003C5ABC">
              <w:t>«Кузбасская Энергокомпания»</w:t>
            </w:r>
          </w:p>
        </w:tc>
        <w:tc>
          <w:tcPr>
            <w:tcW w:w="2034" w:type="dxa"/>
            <w:vAlign w:val="center"/>
          </w:tcPr>
          <w:p w14:paraId="79193E9E" w14:textId="77777777" w:rsidR="00457FD3" w:rsidRPr="003C5ABC" w:rsidRDefault="00457FD3" w:rsidP="004A7997">
            <w:pPr>
              <w:pStyle w:val="TableParagraph"/>
            </w:pPr>
          </w:p>
        </w:tc>
        <w:tc>
          <w:tcPr>
            <w:tcW w:w="1984" w:type="dxa"/>
            <w:vAlign w:val="center"/>
          </w:tcPr>
          <w:p w14:paraId="58842EBB" w14:textId="77777777" w:rsidR="00457FD3" w:rsidRPr="003C5ABC" w:rsidRDefault="00457FD3" w:rsidP="004A7997">
            <w:pPr>
              <w:pStyle w:val="TableParagraph"/>
            </w:pPr>
          </w:p>
        </w:tc>
      </w:tr>
      <w:tr w:rsidR="00457FD3" w:rsidRPr="003C5ABC" w14:paraId="286D00A3" w14:textId="77777777" w:rsidTr="00CA5C03">
        <w:trPr>
          <w:trHeight w:val="553"/>
        </w:trPr>
        <w:tc>
          <w:tcPr>
            <w:tcW w:w="648" w:type="dxa"/>
            <w:vAlign w:val="center"/>
          </w:tcPr>
          <w:p w14:paraId="71C49FA2" w14:textId="77777777" w:rsidR="00457FD3" w:rsidRPr="003C5ABC" w:rsidRDefault="00457FD3" w:rsidP="004A7997">
            <w:pPr>
              <w:pStyle w:val="TableParagraph"/>
            </w:pPr>
            <w:r w:rsidRPr="003C5ABC">
              <w:lastRenderedPageBreak/>
              <w:t>3</w:t>
            </w:r>
          </w:p>
        </w:tc>
        <w:tc>
          <w:tcPr>
            <w:tcW w:w="2338" w:type="dxa"/>
            <w:vAlign w:val="center"/>
          </w:tcPr>
          <w:p w14:paraId="1F2D0436" w14:textId="77777777" w:rsidR="00457FD3" w:rsidRPr="003C5ABC" w:rsidRDefault="00457FD3" w:rsidP="004A7997">
            <w:pPr>
              <w:pStyle w:val="TableParagraph"/>
            </w:pPr>
            <w:r w:rsidRPr="003C5ABC">
              <w:t>Строительство новых источников тепловой энергии</w:t>
            </w:r>
          </w:p>
        </w:tc>
        <w:tc>
          <w:tcPr>
            <w:tcW w:w="2502" w:type="dxa"/>
            <w:vAlign w:val="center"/>
          </w:tcPr>
          <w:p w14:paraId="1D0756EC" w14:textId="77777777" w:rsidR="00457FD3" w:rsidRPr="003C5ABC" w:rsidRDefault="00457FD3" w:rsidP="004A7997">
            <w:pPr>
              <w:pStyle w:val="TableParagraph"/>
            </w:pPr>
          </w:p>
        </w:tc>
        <w:tc>
          <w:tcPr>
            <w:tcW w:w="2034" w:type="dxa"/>
            <w:vAlign w:val="center"/>
          </w:tcPr>
          <w:p w14:paraId="007957F4" w14:textId="40CC63E1" w:rsidR="00457FD3" w:rsidRPr="003C5ABC" w:rsidRDefault="00457FD3" w:rsidP="004A7997">
            <w:pPr>
              <w:pStyle w:val="TableParagraph"/>
            </w:pPr>
            <w:r w:rsidRPr="003C5ABC">
              <w:t xml:space="preserve">Блочно-модульная котельная </w:t>
            </w:r>
            <w:r w:rsidR="00CA5C03">
              <w:t>3</w:t>
            </w:r>
            <w:r w:rsidRPr="003C5ABC">
              <w:t xml:space="preserve"> МВт в мкр. Поповка</w:t>
            </w:r>
          </w:p>
        </w:tc>
        <w:tc>
          <w:tcPr>
            <w:tcW w:w="1984" w:type="dxa"/>
            <w:vAlign w:val="center"/>
          </w:tcPr>
          <w:p w14:paraId="4A2FD78C" w14:textId="77777777" w:rsidR="00457FD3" w:rsidRPr="003C5ABC" w:rsidRDefault="00457FD3" w:rsidP="004A7997">
            <w:pPr>
              <w:pStyle w:val="TableParagraph"/>
            </w:pPr>
          </w:p>
        </w:tc>
      </w:tr>
    </w:tbl>
    <w:p w14:paraId="78BE25EF" w14:textId="77777777" w:rsidR="00457FD3" w:rsidRPr="00730333" w:rsidRDefault="00457FD3" w:rsidP="00457FD3">
      <w:pPr>
        <w:pStyle w:val="a3"/>
        <w:spacing w:line="360" w:lineRule="auto"/>
        <w:ind w:left="372" w:right="367" w:firstLine="566"/>
        <w:jc w:val="both"/>
        <w:rPr>
          <w:sz w:val="22"/>
          <w:szCs w:val="22"/>
        </w:rPr>
      </w:pPr>
    </w:p>
    <w:p w14:paraId="31C22EEC" w14:textId="77777777" w:rsidR="0061452A" w:rsidRPr="00730333" w:rsidRDefault="0061452A" w:rsidP="0061452A">
      <w:pPr>
        <w:pStyle w:val="1"/>
        <w:numPr>
          <w:ilvl w:val="0"/>
          <w:numId w:val="7"/>
        </w:numPr>
        <w:tabs>
          <w:tab w:val="left" w:pos="1223"/>
        </w:tabs>
        <w:ind w:left="0" w:firstLine="709"/>
        <w:jc w:val="both"/>
      </w:pPr>
      <w:bookmarkStart w:id="33" w:name="_Toc37689157"/>
      <w:r w:rsidRPr="00730333">
        <w:t>Раздел 5 "Предложения по строительству, реконструкции, техническому перевооружению и (или) модернизации источников тепловой энергии"</w:t>
      </w:r>
      <w:bookmarkEnd w:id="33"/>
    </w:p>
    <w:p w14:paraId="018ED932" w14:textId="77777777" w:rsidR="00484935" w:rsidRPr="00730333" w:rsidRDefault="002C51E8" w:rsidP="00484935">
      <w:pPr>
        <w:pStyle w:val="1"/>
        <w:numPr>
          <w:ilvl w:val="1"/>
          <w:numId w:val="7"/>
        </w:numPr>
        <w:tabs>
          <w:tab w:val="left" w:pos="1406"/>
        </w:tabs>
        <w:ind w:left="0" w:firstLine="709"/>
        <w:jc w:val="both"/>
      </w:pPr>
      <w:bookmarkStart w:id="34" w:name="_Toc37689158"/>
      <w:r w:rsidRPr="00730333">
        <w:t>П</w:t>
      </w:r>
      <w:r w:rsidR="00484935" w:rsidRPr="00730333">
        <w:t>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p>
    <w:p w14:paraId="602F1540" w14:textId="46C60D3C" w:rsidR="006E249D" w:rsidRPr="003C5ABC" w:rsidRDefault="006E249D" w:rsidP="006E249D">
      <w:pPr>
        <w:pStyle w:val="a3"/>
        <w:spacing w:line="360" w:lineRule="auto"/>
        <w:ind w:firstLine="709"/>
        <w:jc w:val="both"/>
      </w:pPr>
      <w:r w:rsidRPr="003C5ABC">
        <w:t>В 202</w:t>
      </w:r>
      <w:r w:rsidR="008309A9">
        <w:t>1</w:t>
      </w:r>
      <w:r w:rsidRPr="003C5ABC">
        <w:t xml:space="preserve"> году планируется строительство новой блочно-модульной</w:t>
      </w:r>
      <w:r w:rsidRPr="003C5ABC">
        <w:rPr>
          <w:spacing w:val="42"/>
        </w:rPr>
        <w:t xml:space="preserve"> </w:t>
      </w:r>
      <w:r w:rsidRPr="003C5ABC">
        <w:t xml:space="preserve">котельной </w:t>
      </w:r>
      <w:r w:rsidR="008309A9">
        <w:t>3</w:t>
      </w:r>
      <w:r w:rsidR="008309A9" w:rsidRPr="003C5ABC">
        <w:t xml:space="preserve"> МВт в мкр. Поповка</w:t>
      </w:r>
      <w:r w:rsidRPr="003C5ABC">
        <w:t>.</w:t>
      </w:r>
    </w:p>
    <w:p w14:paraId="094F1A09" w14:textId="77777777" w:rsidR="006E249D" w:rsidRPr="003C5ABC" w:rsidRDefault="006E249D" w:rsidP="006E249D">
      <w:pPr>
        <w:pStyle w:val="a3"/>
        <w:spacing w:line="360" w:lineRule="auto"/>
        <w:ind w:firstLine="709"/>
        <w:jc w:val="both"/>
      </w:pPr>
      <w:r w:rsidRPr="003C5ABC">
        <w:t>Строительство других источников на территории городского округа не предполагается.</w:t>
      </w:r>
    </w:p>
    <w:p w14:paraId="3AA68BC9" w14:textId="77777777" w:rsidR="006E249D" w:rsidRPr="003C5ABC" w:rsidRDefault="006E249D" w:rsidP="006E249D">
      <w:pPr>
        <w:pStyle w:val="a3"/>
        <w:spacing w:line="360" w:lineRule="auto"/>
        <w:ind w:firstLine="709"/>
        <w:jc w:val="both"/>
      </w:pPr>
    </w:p>
    <w:p w14:paraId="224D608F" w14:textId="77777777" w:rsidR="006E249D" w:rsidRPr="003C5ABC" w:rsidRDefault="006E249D" w:rsidP="006E249D">
      <w:pPr>
        <w:spacing w:after="4"/>
        <w:rPr>
          <w:b/>
          <w:sz w:val="24"/>
        </w:rPr>
      </w:pPr>
      <w:r w:rsidRPr="003C5ABC">
        <w:rPr>
          <w:b/>
          <w:sz w:val="24"/>
        </w:rPr>
        <w:t xml:space="preserve">Таблица </w:t>
      </w:r>
      <w:r w:rsidR="00457FD3">
        <w:rPr>
          <w:b/>
          <w:sz w:val="24"/>
        </w:rPr>
        <w:t>5</w:t>
      </w:r>
      <w:r w:rsidRPr="003C5ABC">
        <w:rPr>
          <w:b/>
          <w:sz w:val="24"/>
        </w:rPr>
        <w:t>.</w:t>
      </w:r>
      <w:r w:rsidR="00457FD3">
        <w:rPr>
          <w:b/>
          <w:sz w:val="24"/>
        </w:rPr>
        <w:t>1</w:t>
      </w:r>
      <w:r w:rsidRPr="003C5ABC">
        <w:rPr>
          <w:b/>
          <w:sz w:val="24"/>
        </w:rPr>
        <w:t>. Перечень мероприятий по строительству источников тепловой энергии</w:t>
      </w:r>
    </w:p>
    <w:p w14:paraId="0D7E0CD1" w14:textId="77777777" w:rsidR="006E249D" w:rsidRPr="003C5ABC" w:rsidRDefault="006E249D" w:rsidP="006E249D">
      <w:pPr>
        <w:spacing w:after="4"/>
        <w:rPr>
          <w:b/>
          <w:sz w:val="24"/>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
        <w:gridCol w:w="1946"/>
        <w:gridCol w:w="1418"/>
        <w:gridCol w:w="1701"/>
        <w:gridCol w:w="1984"/>
        <w:gridCol w:w="1559"/>
      </w:tblGrid>
      <w:tr w:rsidR="006E249D" w:rsidRPr="003C5ABC" w14:paraId="0AE1307B" w14:textId="77777777" w:rsidTr="006E249D">
        <w:trPr>
          <w:trHeight w:val="273"/>
        </w:trPr>
        <w:tc>
          <w:tcPr>
            <w:tcW w:w="606" w:type="dxa"/>
            <w:vAlign w:val="center"/>
          </w:tcPr>
          <w:p w14:paraId="37BE709D" w14:textId="77777777" w:rsidR="006E249D" w:rsidRPr="003C5ABC" w:rsidRDefault="006E249D" w:rsidP="006E249D">
            <w:pPr>
              <w:pStyle w:val="TableParagraph"/>
              <w:spacing w:before="174"/>
              <w:rPr>
                <w:b/>
                <w:sz w:val="20"/>
                <w:szCs w:val="20"/>
              </w:rPr>
            </w:pPr>
            <w:r w:rsidRPr="003C5ABC">
              <w:rPr>
                <w:b/>
                <w:sz w:val="20"/>
                <w:szCs w:val="20"/>
              </w:rPr>
              <w:t>№</w:t>
            </w:r>
          </w:p>
        </w:tc>
        <w:tc>
          <w:tcPr>
            <w:tcW w:w="1946" w:type="dxa"/>
            <w:vAlign w:val="center"/>
          </w:tcPr>
          <w:p w14:paraId="1FF303D7" w14:textId="77777777" w:rsidR="006E249D" w:rsidRPr="003C5ABC" w:rsidRDefault="006E249D" w:rsidP="006E249D">
            <w:pPr>
              <w:pStyle w:val="TableParagraph"/>
              <w:spacing w:before="1" w:line="276" w:lineRule="auto"/>
              <w:ind w:right="252"/>
              <w:rPr>
                <w:b/>
                <w:sz w:val="20"/>
                <w:szCs w:val="20"/>
              </w:rPr>
            </w:pPr>
            <w:r w:rsidRPr="003C5ABC">
              <w:rPr>
                <w:b/>
                <w:sz w:val="20"/>
                <w:szCs w:val="20"/>
              </w:rPr>
              <w:t>Наименование котельной</w:t>
            </w:r>
          </w:p>
        </w:tc>
        <w:tc>
          <w:tcPr>
            <w:tcW w:w="1418" w:type="dxa"/>
            <w:vAlign w:val="center"/>
          </w:tcPr>
          <w:p w14:paraId="48E7098D" w14:textId="77777777" w:rsidR="006E249D" w:rsidRPr="003C5ABC" w:rsidRDefault="006E249D" w:rsidP="006E249D">
            <w:pPr>
              <w:pStyle w:val="TableParagraph"/>
              <w:spacing w:line="276" w:lineRule="auto"/>
              <w:ind w:right="48"/>
              <w:rPr>
                <w:b/>
                <w:sz w:val="20"/>
                <w:szCs w:val="20"/>
              </w:rPr>
            </w:pPr>
            <w:r w:rsidRPr="003C5ABC">
              <w:rPr>
                <w:b/>
                <w:sz w:val="20"/>
                <w:szCs w:val="20"/>
              </w:rPr>
              <w:t>Год проведения мероприятия</w:t>
            </w:r>
          </w:p>
        </w:tc>
        <w:tc>
          <w:tcPr>
            <w:tcW w:w="1701" w:type="dxa"/>
            <w:vAlign w:val="center"/>
          </w:tcPr>
          <w:p w14:paraId="626633C6" w14:textId="77777777" w:rsidR="006E249D" w:rsidRPr="003C5ABC" w:rsidRDefault="006E249D" w:rsidP="006E249D">
            <w:pPr>
              <w:pStyle w:val="TableParagraph"/>
              <w:spacing w:before="1" w:line="276" w:lineRule="auto"/>
              <w:ind w:right="279"/>
              <w:rPr>
                <w:b/>
                <w:sz w:val="20"/>
                <w:szCs w:val="20"/>
              </w:rPr>
            </w:pPr>
            <w:r w:rsidRPr="003C5ABC">
              <w:rPr>
                <w:b/>
                <w:sz w:val="20"/>
                <w:szCs w:val="20"/>
              </w:rPr>
              <w:t>Наименование мероприятия</w:t>
            </w:r>
          </w:p>
        </w:tc>
        <w:tc>
          <w:tcPr>
            <w:tcW w:w="1984" w:type="dxa"/>
            <w:vAlign w:val="center"/>
          </w:tcPr>
          <w:p w14:paraId="05DD0CB3" w14:textId="77777777" w:rsidR="006E249D" w:rsidRPr="003C5ABC" w:rsidRDefault="006E249D" w:rsidP="006E249D">
            <w:pPr>
              <w:pStyle w:val="TableParagraph"/>
              <w:spacing w:line="276" w:lineRule="auto"/>
              <w:ind w:right="81" w:firstLine="184"/>
              <w:rPr>
                <w:b/>
                <w:sz w:val="20"/>
                <w:szCs w:val="20"/>
              </w:rPr>
            </w:pPr>
            <w:r w:rsidRPr="003C5ABC">
              <w:rPr>
                <w:b/>
                <w:sz w:val="20"/>
                <w:szCs w:val="20"/>
              </w:rPr>
              <w:t>Установленная мощность котельной</w:t>
            </w:r>
          </w:p>
          <w:p w14:paraId="0C3CD35F" w14:textId="77777777" w:rsidR="006E249D" w:rsidRPr="003C5ABC" w:rsidRDefault="006E249D" w:rsidP="006E249D">
            <w:pPr>
              <w:pStyle w:val="TableParagraph"/>
              <w:spacing w:line="276" w:lineRule="auto"/>
              <w:ind w:right="81" w:firstLine="184"/>
              <w:rPr>
                <w:b/>
                <w:sz w:val="20"/>
                <w:szCs w:val="20"/>
              </w:rPr>
            </w:pPr>
            <w:r w:rsidRPr="003C5ABC">
              <w:rPr>
                <w:b/>
                <w:sz w:val="20"/>
                <w:szCs w:val="20"/>
              </w:rPr>
              <w:t xml:space="preserve"> на 2030 год,</w:t>
            </w:r>
          </w:p>
          <w:p w14:paraId="14859AA9" w14:textId="77777777" w:rsidR="006E249D" w:rsidRPr="003C5ABC" w:rsidRDefault="006E249D" w:rsidP="006E249D">
            <w:pPr>
              <w:pStyle w:val="TableParagraph"/>
              <w:ind w:right="375"/>
              <w:rPr>
                <w:b/>
                <w:sz w:val="20"/>
                <w:szCs w:val="20"/>
              </w:rPr>
            </w:pPr>
            <w:r w:rsidRPr="003C5ABC">
              <w:rPr>
                <w:b/>
                <w:sz w:val="20"/>
                <w:szCs w:val="20"/>
              </w:rPr>
              <w:t>Гкал/ч</w:t>
            </w:r>
          </w:p>
        </w:tc>
        <w:tc>
          <w:tcPr>
            <w:tcW w:w="1559" w:type="dxa"/>
            <w:vAlign w:val="center"/>
          </w:tcPr>
          <w:p w14:paraId="648B133E" w14:textId="77777777" w:rsidR="006E249D" w:rsidRPr="003C5ABC" w:rsidRDefault="006E249D" w:rsidP="006E249D">
            <w:pPr>
              <w:pStyle w:val="TableParagraph"/>
              <w:spacing w:line="276" w:lineRule="auto"/>
              <w:ind w:right="221" w:hanging="29"/>
              <w:rPr>
                <w:b/>
                <w:sz w:val="20"/>
                <w:szCs w:val="20"/>
              </w:rPr>
            </w:pPr>
            <w:r w:rsidRPr="003C5ABC">
              <w:rPr>
                <w:b/>
                <w:sz w:val="20"/>
                <w:szCs w:val="20"/>
              </w:rPr>
              <w:t>Тепловая нагрузка потребителей на 2030 год,</w:t>
            </w:r>
          </w:p>
          <w:p w14:paraId="466E2729" w14:textId="77777777" w:rsidR="006E249D" w:rsidRPr="003C5ABC" w:rsidRDefault="006E249D" w:rsidP="006E249D">
            <w:pPr>
              <w:pStyle w:val="TableParagraph"/>
              <w:rPr>
                <w:b/>
                <w:sz w:val="20"/>
                <w:szCs w:val="20"/>
              </w:rPr>
            </w:pPr>
            <w:r w:rsidRPr="003C5ABC">
              <w:rPr>
                <w:b/>
                <w:sz w:val="20"/>
                <w:szCs w:val="20"/>
              </w:rPr>
              <w:t>Гкал/ч</w:t>
            </w:r>
          </w:p>
        </w:tc>
      </w:tr>
      <w:tr w:rsidR="006E249D" w:rsidRPr="003C5ABC" w14:paraId="5BCE11E1" w14:textId="77777777" w:rsidTr="006E249D">
        <w:trPr>
          <w:trHeight w:val="575"/>
        </w:trPr>
        <w:tc>
          <w:tcPr>
            <w:tcW w:w="606" w:type="dxa"/>
            <w:vAlign w:val="center"/>
          </w:tcPr>
          <w:p w14:paraId="6047B071" w14:textId="0819795F" w:rsidR="006E249D" w:rsidRPr="003C5ABC" w:rsidRDefault="008309A9" w:rsidP="006E249D">
            <w:pPr>
              <w:pStyle w:val="TableParagraph"/>
            </w:pPr>
            <w:r>
              <w:t>1</w:t>
            </w:r>
          </w:p>
        </w:tc>
        <w:tc>
          <w:tcPr>
            <w:tcW w:w="1946" w:type="dxa"/>
            <w:vAlign w:val="center"/>
          </w:tcPr>
          <w:p w14:paraId="3948D849" w14:textId="577D028F" w:rsidR="006E249D" w:rsidRPr="003C5ABC" w:rsidRDefault="006E249D" w:rsidP="006E249D">
            <w:pPr>
              <w:pStyle w:val="TableParagraph"/>
              <w:spacing w:line="270" w:lineRule="exact"/>
              <w:ind w:left="110"/>
            </w:pPr>
            <w:r w:rsidRPr="003C5ABC">
              <w:t xml:space="preserve">Блочно-модульная котельная </w:t>
            </w:r>
            <w:r w:rsidR="00CA5C03">
              <w:t>3</w:t>
            </w:r>
            <w:r w:rsidRPr="003C5ABC">
              <w:t xml:space="preserve"> МВт в мкр. Поповка</w:t>
            </w:r>
          </w:p>
        </w:tc>
        <w:tc>
          <w:tcPr>
            <w:tcW w:w="1418" w:type="dxa"/>
            <w:vAlign w:val="center"/>
          </w:tcPr>
          <w:p w14:paraId="3A9E3E50" w14:textId="77777777" w:rsidR="006E249D" w:rsidRPr="003C5ABC" w:rsidRDefault="006E249D" w:rsidP="006E249D">
            <w:pPr>
              <w:pStyle w:val="TableParagraph"/>
            </w:pPr>
            <w:r w:rsidRPr="003C5ABC">
              <w:t>2020</w:t>
            </w:r>
          </w:p>
        </w:tc>
        <w:tc>
          <w:tcPr>
            <w:tcW w:w="1701" w:type="dxa"/>
            <w:vAlign w:val="center"/>
          </w:tcPr>
          <w:p w14:paraId="63C95C13" w14:textId="77777777" w:rsidR="006E249D" w:rsidRPr="003C5ABC" w:rsidRDefault="006E249D" w:rsidP="006E249D">
            <w:pPr>
              <w:pStyle w:val="TableParagraph"/>
              <w:spacing w:before="152" w:line="278" w:lineRule="auto"/>
              <w:ind w:left="208" w:right="179"/>
            </w:pPr>
            <w:r w:rsidRPr="003C5ABC">
              <w:t>Строительство нового источника</w:t>
            </w:r>
          </w:p>
        </w:tc>
        <w:tc>
          <w:tcPr>
            <w:tcW w:w="1984" w:type="dxa"/>
            <w:vAlign w:val="center"/>
          </w:tcPr>
          <w:p w14:paraId="3EDE3D03" w14:textId="3EFF27C5" w:rsidR="006E249D" w:rsidRPr="003C5ABC" w:rsidRDefault="00CA5C03" w:rsidP="006E249D">
            <w:pPr>
              <w:pStyle w:val="TableParagraph"/>
            </w:pPr>
            <w:r>
              <w:t>2,58</w:t>
            </w:r>
          </w:p>
        </w:tc>
        <w:tc>
          <w:tcPr>
            <w:tcW w:w="1559" w:type="dxa"/>
            <w:vAlign w:val="center"/>
          </w:tcPr>
          <w:p w14:paraId="6ED77C72" w14:textId="691882E8" w:rsidR="006E249D" w:rsidRPr="003C5ABC" w:rsidRDefault="00CA5C03" w:rsidP="006E249D">
            <w:pPr>
              <w:pStyle w:val="TableParagraph"/>
            </w:pPr>
            <w:r>
              <w:t>1,02</w:t>
            </w:r>
          </w:p>
        </w:tc>
      </w:tr>
    </w:tbl>
    <w:p w14:paraId="0B90D74F" w14:textId="77777777" w:rsidR="006E249D" w:rsidRPr="003C5ABC" w:rsidRDefault="006E249D" w:rsidP="006E249D">
      <w:pPr>
        <w:rPr>
          <w:sz w:val="24"/>
        </w:rPr>
      </w:pPr>
    </w:p>
    <w:p w14:paraId="4EA09AC2" w14:textId="77777777" w:rsidR="00484935" w:rsidRPr="00730333" w:rsidRDefault="002C51E8" w:rsidP="00484935">
      <w:pPr>
        <w:pStyle w:val="1"/>
        <w:numPr>
          <w:ilvl w:val="1"/>
          <w:numId w:val="7"/>
        </w:numPr>
        <w:tabs>
          <w:tab w:val="left" w:pos="1406"/>
        </w:tabs>
        <w:ind w:left="0" w:firstLine="709"/>
        <w:jc w:val="both"/>
      </w:pPr>
      <w:bookmarkStart w:id="35" w:name="_Toc37689159"/>
      <w:r w:rsidRPr="00730333">
        <w:t>П</w:t>
      </w:r>
      <w:r w:rsidR="00484935" w:rsidRPr="00730333">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14:paraId="76D4DE5C" w14:textId="77777777" w:rsidR="00CA5C03" w:rsidRPr="005A651C" w:rsidRDefault="00CA5C03" w:rsidP="00CA5C03">
      <w:pPr>
        <w:pStyle w:val="a3"/>
        <w:spacing w:before="240" w:line="360" w:lineRule="auto"/>
        <w:ind w:firstLine="709"/>
        <w:jc w:val="both"/>
      </w:pPr>
      <w:r w:rsidRPr="005A651C">
        <w:t>Согласно заданию к концессионному соглашению от 08.06.2016 №1 предусмотрено мероприятие по реконструкции котельной №29 с увеличением тепловой мощности до 12 Гкал/ч</w:t>
      </w:r>
      <w:r>
        <w:t>,</w:t>
      </w:r>
      <w:r w:rsidRPr="005A651C">
        <w:t xml:space="preserve"> срок выполнения данного мероприятия 2023-2032 гг.</w:t>
      </w:r>
    </w:p>
    <w:p w14:paraId="025DF300" w14:textId="1969612D" w:rsidR="006E249D" w:rsidRPr="003C5ABC" w:rsidRDefault="006E249D" w:rsidP="006E249D">
      <w:pPr>
        <w:pStyle w:val="a3"/>
        <w:spacing w:before="240" w:line="360" w:lineRule="auto"/>
        <w:ind w:firstLine="709"/>
        <w:jc w:val="both"/>
      </w:pPr>
      <w:r w:rsidRPr="003C5ABC">
        <w:lastRenderedPageBreak/>
        <w:t xml:space="preserve">Подключение перспективных тепловых нагрузок потребителей планируется в зонах обслуживания следующих источников: ППШ, ППШ-2, №28, №29 ООО «Кузбасская Энергокомпания» и котельной шахты «Полысаевская» ОАО «СУЭККузбасс» ПЕ «Спецналадка». </w:t>
      </w:r>
    </w:p>
    <w:p w14:paraId="693FF767" w14:textId="77777777" w:rsidR="006E249D" w:rsidRPr="003C5ABC" w:rsidRDefault="006E249D" w:rsidP="006E249D">
      <w:pPr>
        <w:pStyle w:val="a3"/>
        <w:spacing w:line="360" w:lineRule="auto"/>
        <w:ind w:firstLine="709"/>
        <w:jc w:val="both"/>
      </w:pPr>
      <w:r w:rsidRPr="003C5ABC">
        <w:t>В 2020-2023 гг. на котельной ППШ ООО «Кузбасская Энергокомпания» планируется реконструкция котлоагрегатов с заменой «китайской» топки на топку ТЧЗМ2,7/6,5. В 20</w:t>
      </w:r>
      <w:r w:rsidR="00457FD3">
        <w:t>20</w:t>
      </w:r>
      <w:r w:rsidRPr="003C5ABC">
        <w:t xml:space="preserve"> г. планируется замена циклонов, с увеличением мощности.</w:t>
      </w:r>
    </w:p>
    <w:p w14:paraId="5603114C" w14:textId="77777777" w:rsidR="006E249D" w:rsidRPr="003C5ABC" w:rsidRDefault="006E249D" w:rsidP="006E249D">
      <w:pPr>
        <w:pStyle w:val="a3"/>
        <w:spacing w:line="360" w:lineRule="auto"/>
        <w:ind w:firstLine="709"/>
        <w:jc w:val="both"/>
      </w:pPr>
      <w:r w:rsidRPr="003C5ABC">
        <w:t>В 2020 г. на котельной ППШ-2 планируется замена котлоагрегата №6 типа КВТС-6,5 на КВР 7.58-95 с теплопроизводительностью 6,5 Гкал/ч или аналогичное оборудование.</w:t>
      </w:r>
    </w:p>
    <w:p w14:paraId="7645609A" w14:textId="2DBE1BE1" w:rsidR="006E249D" w:rsidRPr="003C5ABC" w:rsidRDefault="006E249D" w:rsidP="006E249D">
      <w:pPr>
        <w:pStyle w:val="a3"/>
        <w:spacing w:line="360" w:lineRule="auto"/>
        <w:ind w:firstLine="709"/>
        <w:jc w:val="both"/>
      </w:pPr>
      <w:r w:rsidRPr="003C5ABC">
        <w:t>Резерв котельных достаточен для покрытия тепловых нагрузок подключенных потребителей, для повышения эффективности работы котельных.</w:t>
      </w:r>
    </w:p>
    <w:p w14:paraId="5E97E709" w14:textId="77777777" w:rsidR="006E249D" w:rsidRPr="003C5ABC" w:rsidRDefault="006E249D" w:rsidP="006E249D">
      <w:pPr>
        <w:pStyle w:val="a3"/>
        <w:spacing w:line="360" w:lineRule="auto"/>
        <w:ind w:firstLine="709"/>
        <w:jc w:val="both"/>
      </w:pPr>
      <w:r w:rsidRPr="003C5ABC">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технических условий на присоединение к тепловым сетям), упорядоченные по годам проведения мероприятий, представлены в таблицах </w:t>
      </w:r>
      <w:r w:rsidR="00457FD3">
        <w:t>5</w:t>
      </w:r>
      <w:r w:rsidRPr="003C5ABC">
        <w:t>.</w:t>
      </w:r>
      <w:r w:rsidR="00457FD3">
        <w:t>2</w:t>
      </w:r>
      <w:r w:rsidRPr="003C5ABC">
        <w:t>-</w:t>
      </w:r>
      <w:r w:rsidR="00457FD3">
        <w:t>5</w:t>
      </w:r>
      <w:r w:rsidRPr="003C5ABC">
        <w:t>.</w:t>
      </w:r>
      <w:r w:rsidR="00457FD3">
        <w:t>4</w:t>
      </w:r>
      <w:r w:rsidRPr="003C5ABC">
        <w:t>.</w:t>
      </w:r>
    </w:p>
    <w:p w14:paraId="04871E1D" w14:textId="77777777" w:rsidR="006E249D" w:rsidRPr="003C5ABC" w:rsidRDefault="006E249D" w:rsidP="006E249D">
      <w:pPr>
        <w:spacing w:line="360" w:lineRule="auto"/>
        <w:rPr>
          <w:b/>
          <w:sz w:val="24"/>
        </w:rPr>
      </w:pPr>
      <w:r w:rsidRPr="003C5ABC">
        <w:rPr>
          <w:b/>
          <w:sz w:val="24"/>
        </w:rPr>
        <w:t xml:space="preserve">Таблица </w:t>
      </w:r>
      <w:r w:rsidR="00457FD3">
        <w:rPr>
          <w:b/>
          <w:sz w:val="24"/>
        </w:rPr>
        <w:t>5</w:t>
      </w:r>
      <w:r w:rsidRPr="003C5ABC">
        <w:rPr>
          <w:b/>
          <w:sz w:val="24"/>
        </w:rPr>
        <w:t>.</w:t>
      </w:r>
      <w:r w:rsidR="00457FD3">
        <w:rPr>
          <w:b/>
          <w:sz w:val="24"/>
        </w:rPr>
        <w:t>2</w:t>
      </w:r>
      <w:r w:rsidRPr="003C5ABC">
        <w:rPr>
          <w:b/>
          <w:sz w:val="24"/>
        </w:rPr>
        <w:t>. Перечень мероприятий по реконструкции источников тепловой энергии</w:t>
      </w:r>
    </w:p>
    <w:tbl>
      <w:tblPr>
        <w:tblW w:w="966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63"/>
        <w:gridCol w:w="851"/>
        <w:gridCol w:w="2126"/>
        <w:gridCol w:w="850"/>
        <w:gridCol w:w="1134"/>
        <w:gridCol w:w="1276"/>
        <w:gridCol w:w="992"/>
      </w:tblGrid>
      <w:tr w:rsidR="006E249D" w:rsidRPr="003C5ABC" w14:paraId="3A2CA86C" w14:textId="77777777" w:rsidTr="006E249D">
        <w:trPr>
          <w:trHeight w:val="998"/>
          <w:tblHeader/>
        </w:trPr>
        <w:tc>
          <w:tcPr>
            <w:tcW w:w="468" w:type="dxa"/>
            <w:vAlign w:val="center"/>
          </w:tcPr>
          <w:p w14:paraId="4E9AE9D8" w14:textId="77777777" w:rsidR="006E249D" w:rsidRPr="003C5ABC" w:rsidRDefault="006E249D" w:rsidP="006E249D">
            <w:pPr>
              <w:pStyle w:val="TableParagraph"/>
              <w:rPr>
                <w:b/>
                <w:sz w:val="20"/>
                <w:szCs w:val="20"/>
              </w:rPr>
            </w:pPr>
            <w:r w:rsidRPr="003C5ABC">
              <w:rPr>
                <w:b/>
                <w:sz w:val="20"/>
                <w:szCs w:val="20"/>
              </w:rPr>
              <w:t>№</w:t>
            </w:r>
          </w:p>
        </w:tc>
        <w:tc>
          <w:tcPr>
            <w:tcW w:w="1963" w:type="dxa"/>
            <w:vAlign w:val="center"/>
          </w:tcPr>
          <w:p w14:paraId="2809DCDC" w14:textId="77777777" w:rsidR="006E249D" w:rsidRPr="003C5ABC" w:rsidRDefault="006E249D" w:rsidP="006E249D">
            <w:pPr>
              <w:pStyle w:val="TableParagraph"/>
              <w:ind w:left="120" w:right="141"/>
              <w:rPr>
                <w:b/>
                <w:sz w:val="20"/>
                <w:szCs w:val="20"/>
              </w:rPr>
            </w:pPr>
            <w:r w:rsidRPr="003C5ABC">
              <w:rPr>
                <w:b/>
                <w:sz w:val="20"/>
                <w:szCs w:val="20"/>
              </w:rPr>
              <w:t>Наименование котельной</w:t>
            </w:r>
          </w:p>
        </w:tc>
        <w:tc>
          <w:tcPr>
            <w:tcW w:w="851" w:type="dxa"/>
            <w:vAlign w:val="center"/>
          </w:tcPr>
          <w:p w14:paraId="1D6AB226" w14:textId="77777777" w:rsidR="006E249D" w:rsidRPr="003C5ABC" w:rsidRDefault="006E249D" w:rsidP="006E249D">
            <w:pPr>
              <w:pStyle w:val="TableParagraph"/>
              <w:rPr>
                <w:b/>
                <w:sz w:val="20"/>
                <w:szCs w:val="20"/>
              </w:rPr>
            </w:pPr>
            <w:r w:rsidRPr="003C5ABC">
              <w:rPr>
                <w:b/>
                <w:sz w:val="20"/>
                <w:szCs w:val="20"/>
              </w:rPr>
              <w:t>Год проведения мероприятия</w:t>
            </w:r>
          </w:p>
        </w:tc>
        <w:tc>
          <w:tcPr>
            <w:tcW w:w="2126" w:type="dxa"/>
            <w:vAlign w:val="center"/>
          </w:tcPr>
          <w:p w14:paraId="2141278F" w14:textId="77777777" w:rsidR="006E249D" w:rsidRPr="003C5ABC" w:rsidRDefault="006E249D" w:rsidP="006E249D">
            <w:pPr>
              <w:pStyle w:val="TableParagraph"/>
              <w:rPr>
                <w:b/>
                <w:sz w:val="20"/>
                <w:szCs w:val="20"/>
              </w:rPr>
            </w:pPr>
            <w:r w:rsidRPr="003C5ABC">
              <w:rPr>
                <w:b/>
                <w:sz w:val="20"/>
                <w:szCs w:val="20"/>
              </w:rPr>
              <w:t>Наименование мероприятия</w:t>
            </w:r>
          </w:p>
        </w:tc>
        <w:tc>
          <w:tcPr>
            <w:tcW w:w="850" w:type="dxa"/>
            <w:vAlign w:val="center"/>
          </w:tcPr>
          <w:p w14:paraId="5B9764ED" w14:textId="77777777" w:rsidR="006E249D" w:rsidRPr="003C5ABC" w:rsidRDefault="006E249D" w:rsidP="006E249D">
            <w:pPr>
              <w:pStyle w:val="TableParagraph"/>
              <w:rPr>
                <w:b/>
                <w:sz w:val="20"/>
                <w:szCs w:val="20"/>
              </w:rPr>
            </w:pPr>
            <w:r w:rsidRPr="003C5ABC">
              <w:rPr>
                <w:b/>
                <w:sz w:val="20"/>
                <w:szCs w:val="20"/>
              </w:rPr>
              <w:t>Количество котлов, шт.</w:t>
            </w:r>
          </w:p>
        </w:tc>
        <w:tc>
          <w:tcPr>
            <w:tcW w:w="1134" w:type="dxa"/>
            <w:vAlign w:val="center"/>
          </w:tcPr>
          <w:p w14:paraId="5A07B8FB" w14:textId="77777777" w:rsidR="006E249D" w:rsidRPr="003C5ABC" w:rsidRDefault="006E249D" w:rsidP="006E249D">
            <w:pPr>
              <w:pStyle w:val="TableParagraph"/>
              <w:ind w:left="142" w:right="142"/>
              <w:rPr>
                <w:b/>
                <w:sz w:val="20"/>
                <w:szCs w:val="20"/>
              </w:rPr>
            </w:pPr>
            <w:r w:rsidRPr="003C5ABC">
              <w:rPr>
                <w:b/>
                <w:sz w:val="20"/>
                <w:szCs w:val="20"/>
              </w:rPr>
              <w:t>Производительность котла, Гкал/ч</w:t>
            </w:r>
          </w:p>
        </w:tc>
        <w:tc>
          <w:tcPr>
            <w:tcW w:w="1276" w:type="dxa"/>
            <w:vAlign w:val="center"/>
          </w:tcPr>
          <w:p w14:paraId="755049B3" w14:textId="77777777" w:rsidR="006E249D" w:rsidRPr="003C5ABC" w:rsidRDefault="006E249D" w:rsidP="006E249D">
            <w:pPr>
              <w:pStyle w:val="TableParagraph"/>
              <w:ind w:left="142" w:right="142"/>
              <w:rPr>
                <w:b/>
                <w:sz w:val="20"/>
                <w:szCs w:val="20"/>
              </w:rPr>
            </w:pPr>
            <w:r w:rsidRPr="003C5ABC">
              <w:rPr>
                <w:b/>
                <w:sz w:val="20"/>
                <w:szCs w:val="20"/>
              </w:rPr>
              <w:t>Установленная мощность котельной на 2030 год, Гкал/ч</w:t>
            </w:r>
          </w:p>
        </w:tc>
        <w:tc>
          <w:tcPr>
            <w:tcW w:w="992" w:type="dxa"/>
            <w:vAlign w:val="center"/>
          </w:tcPr>
          <w:p w14:paraId="24285409" w14:textId="77777777" w:rsidR="006E249D" w:rsidRPr="003C5ABC" w:rsidRDefault="006E249D" w:rsidP="006E249D">
            <w:pPr>
              <w:pStyle w:val="TableParagraph"/>
              <w:rPr>
                <w:b/>
                <w:sz w:val="20"/>
                <w:szCs w:val="20"/>
              </w:rPr>
            </w:pPr>
            <w:r w:rsidRPr="003C5ABC">
              <w:rPr>
                <w:b/>
                <w:sz w:val="20"/>
                <w:szCs w:val="20"/>
              </w:rPr>
              <w:t>Тепловая нагрузка потребителей на 2030 год, Гкал/ч</w:t>
            </w:r>
          </w:p>
        </w:tc>
      </w:tr>
      <w:tr w:rsidR="006E249D" w:rsidRPr="003C5ABC" w14:paraId="3C31C61B" w14:textId="77777777" w:rsidTr="006E249D">
        <w:trPr>
          <w:trHeight w:val="794"/>
        </w:trPr>
        <w:tc>
          <w:tcPr>
            <w:tcW w:w="468" w:type="dxa"/>
            <w:vMerge w:val="restart"/>
            <w:vAlign w:val="center"/>
          </w:tcPr>
          <w:p w14:paraId="5E461831" w14:textId="77777777" w:rsidR="006E249D" w:rsidRPr="003C5ABC" w:rsidRDefault="006E249D" w:rsidP="006E249D">
            <w:pPr>
              <w:pStyle w:val="TableParagraph"/>
            </w:pPr>
            <w:r w:rsidRPr="003C5ABC">
              <w:t>1</w:t>
            </w:r>
          </w:p>
        </w:tc>
        <w:tc>
          <w:tcPr>
            <w:tcW w:w="1963" w:type="dxa"/>
            <w:vMerge w:val="restart"/>
            <w:vAlign w:val="center"/>
          </w:tcPr>
          <w:p w14:paraId="421AEB4A" w14:textId="77777777" w:rsidR="006E249D" w:rsidRPr="003C5ABC" w:rsidRDefault="006E249D" w:rsidP="006E249D">
            <w:pPr>
              <w:pStyle w:val="TableParagraph"/>
              <w:ind w:left="120" w:right="141"/>
            </w:pPr>
            <w:r w:rsidRPr="003C5ABC">
              <w:t>Котельная ППШ ООО</w:t>
            </w:r>
          </w:p>
          <w:p w14:paraId="1DC14768" w14:textId="77777777" w:rsidR="006E249D" w:rsidRPr="003C5ABC" w:rsidRDefault="006E249D" w:rsidP="006E249D">
            <w:pPr>
              <w:pStyle w:val="TableParagraph"/>
              <w:ind w:left="120" w:right="141"/>
            </w:pPr>
            <w:r w:rsidRPr="003C5ABC">
              <w:t>«Кузбасская Энергокомпания»</w:t>
            </w:r>
          </w:p>
        </w:tc>
        <w:tc>
          <w:tcPr>
            <w:tcW w:w="851" w:type="dxa"/>
            <w:vAlign w:val="center"/>
          </w:tcPr>
          <w:p w14:paraId="1ADD2C3D" w14:textId="77777777" w:rsidR="006E249D" w:rsidRPr="003C5ABC" w:rsidRDefault="006E249D" w:rsidP="006E249D">
            <w:pPr>
              <w:pStyle w:val="TableParagraph"/>
            </w:pPr>
            <w:r w:rsidRPr="003C5ABC">
              <w:t>2022</w:t>
            </w:r>
          </w:p>
        </w:tc>
        <w:tc>
          <w:tcPr>
            <w:tcW w:w="2126" w:type="dxa"/>
            <w:vAlign w:val="center"/>
          </w:tcPr>
          <w:p w14:paraId="31F6D044" w14:textId="77777777" w:rsidR="006E249D" w:rsidRPr="003C5ABC" w:rsidRDefault="006E249D" w:rsidP="006E249D">
            <w:pPr>
              <w:pStyle w:val="TableParagraph"/>
            </w:pPr>
            <w:r w:rsidRPr="003C5ABC">
              <w:t>Реконструкция котла</w:t>
            </w:r>
          </w:p>
          <w:p w14:paraId="64A08BB4" w14:textId="77777777" w:rsidR="006E249D" w:rsidRPr="003C5ABC" w:rsidRDefault="006E249D" w:rsidP="006E249D">
            <w:pPr>
              <w:pStyle w:val="TableParagraph"/>
            </w:pPr>
            <w:r w:rsidRPr="003C5ABC">
              <w:t>№1 КВ-ТС-20 с заменой «китайской»</w:t>
            </w:r>
            <w:r w:rsidRPr="003C5ABC">
              <w:rPr>
                <w:spacing w:val="-12"/>
              </w:rPr>
              <w:t xml:space="preserve"> </w:t>
            </w:r>
            <w:r w:rsidRPr="003C5ABC">
              <w:t>топки на топку ТЧЗМ-2-2,76,5</w:t>
            </w:r>
          </w:p>
        </w:tc>
        <w:tc>
          <w:tcPr>
            <w:tcW w:w="850" w:type="dxa"/>
            <w:vAlign w:val="center"/>
          </w:tcPr>
          <w:p w14:paraId="7E1C71C5" w14:textId="77777777" w:rsidR="006E249D" w:rsidRPr="003C5ABC" w:rsidRDefault="006E249D" w:rsidP="006E249D">
            <w:pPr>
              <w:pStyle w:val="TableParagraph"/>
            </w:pPr>
            <w:r w:rsidRPr="003C5ABC">
              <w:t>1</w:t>
            </w:r>
          </w:p>
        </w:tc>
        <w:tc>
          <w:tcPr>
            <w:tcW w:w="1134" w:type="dxa"/>
            <w:vAlign w:val="center"/>
          </w:tcPr>
          <w:p w14:paraId="24459CA9" w14:textId="77777777" w:rsidR="006E249D" w:rsidRPr="003C5ABC" w:rsidRDefault="006E249D" w:rsidP="006E249D">
            <w:pPr>
              <w:pStyle w:val="TableParagraph"/>
              <w:ind w:left="142" w:right="142"/>
            </w:pPr>
            <w:r w:rsidRPr="003C5ABC">
              <w:t>20,0</w:t>
            </w:r>
          </w:p>
        </w:tc>
        <w:tc>
          <w:tcPr>
            <w:tcW w:w="1276" w:type="dxa"/>
            <w:vMerge w:val="restart"/>
            <w:vAlign w:val="center"/>
          </w:tcPr>
          <w:p w14:paraId="1D97D03F" w14:textId="77777777" w:rsidR="006E249D" w:rsidRPr="003C5ABC" w:rsidRDefault="006E249D" w:rsidP="006E249D">
            <w:pPr>
              <w:pStyle w:val="TableParagraph"/>
              <w:ind w:left="142" w:right="142"/>
            </w:pPr>
            <w:r w:rsidRPr="003C5ABC">
              <w:t>60,0</w:t>
            </w:r>
          </w:p>
        </w:tc>
        <w:tc>
          <w:tcPr>
            <w:tcW w:w="992" w:type="dxa"/>
            <w:vMerge w:val="restart"/>
            <w:vAlign w:val="center"/>
          </w:tcPr>
          <w:p w14:paraId="641CB3FC" w14:textId="77777777" w:rsidR="006E249D" w:rsidRPr="003C5ABC" w:rsidRDefault="006E249D" w:rsidP="006E249D">
            <w:pPr>
              <w:pStyle w:val="TableParagraph"/>
            </w:pPr>
            <w:r w:rsidRPr="003C5ABC">
              <w:t>36,429</w:t>
            </w:r>
          </w:p>
        </w:tc>
      </w:tr>
      <w:tr w:rsidR="006E249D" w:rsidRPr="003C5ABC" w14:paraId="74142534" w14:textId="77777777" w:rsidTr="006E249D">
        <w:trPr>
          <w:trHeight w:val="799"/>
        </w:trPr>
        <w:tc>
          <w:tcPr>
            <w:tcW w:w="468" w:type="dxa"/>
            <w:vMerge/>
            <w:tcBorders>
              <w:top w:val="nil"/>
            </w:tcBorders>
            <w:vAlign w:val="center"/>
          </w:tcPr>
          <w:p w14:paraId="5C89C170" w14:textId="77777777" w:rsidR="006E249D" w:rsidRPr="003C5ABC" w:rsidRDefault="006E249D" w:rsidP="006E249D">
            <w:pPr>
              <w:jc w:val="center"/>
            </w:pPr>
          </w:p>
        </w:tc>
        <w:tc>
          <w:tcPr>
            <w:tcW w:w="1963" w:type="dxa"/>
            <w:vMerge/>
            <w:tcBorders>
              <w:top w:val="nil"/>
            </w:tcBorders>
            <w:vAlign w:val="center"/>
          </w:tcPr>
          <w:p w14:paraId="2BCED867" w14:textId="77777777" w:rsidR="006E249D" w:rsidRPr="003C5ABC" w:rsidRDefault="006E249D" w:rsidP="006E249D">
            <w:pPr>
              <w:ind w:left="120" w:right="141"/>
              <w:jc w:val="center"/>
            </w:pPr>
          </w:p>
        </w:tc>
        <w:tc>
          <w:tcPr>
            <w:tcW w:w="851" w:type="dxa"/>
            <w:vAlign w:val="center"/>
          </w:tcPr>
          <w:p w14:paraId="3950C4C8" w14:textId="77777777" w:rsidR="006E249D" w:rsidRPr="003C5ABC" w:rsidRDefault="006E249D" w:rsidP="006E249D">
            <w:pPr>
              <w:pStyle w:val="TableParagraph"/>
            </w:pPr>
            <w:r w:rsidRPr="003C5ABC">
              <w:t>2020</w:t>
            </w:r>
          </w:p>
        </w:tc>
        <w:tc>
          <w:tcPr>
            <w:tcW w:w="2126" w:type="dxa"/>
            <w:vAlign w:val="center"/>
          </w:tcPr>
          <w:p w14:paraId="6A99EC91" w14:textId="77777777" w:rsidR="006E249D" w:rsidRPr="003C5ABC" w:rsidRDefault="006E249D" w:rsidP="006E249D">
            <w:pPr>
              <w:pStyle w:val="TableParagraph"/>
            </w:pPr>
            <w:r w:rsidRPr="003C5ABC">
              <w:t>Реконструкция котла</w:t>
            </w:r>
          </w:p>
          <w:p w14:paraId="2E15748F" w14:textId="77777777" w:rsidR="006E249D" w:rsidRPr="003C5ABC" w:rsidRDefault="006E249D" w:rsidP="006E249D">
            <w:pPr>
              <w:pStyle w:val="TableParagraph"/>
            </w:pPr>
            <w:r w:rsidRPr="003C5ABC">
              <w:t xml:space="preserve">№2 КВ-ТС-20 с заменой </w:t>
            </w:r>
            <w:r w:rsidRPr="003C5ABC">
              <w:lastRenderedPageBreak/>
              <w:t>«китайской»</w:t>
            </w:r>
            <w:r w:rsidRPr="003C5ABC">
              <w:rPr>
                <w:spacing w:val="-12"/>
              </w:rPr>
              <w:t xml:space="preserve"> </w:t>
            </w:r>
            <w:r w:rsidRPr="003C5ABC">
              <w:t>топки на топку ТЧЗМ-2-2,76,5</w:t>
            </w:r>
          </w:p>
        </w:tc>
        <w:tc>
          <w:tcPr>
            <w:tcW w:w="850" w:type="dxa"/>
            <w:vAlign w:val="center"/>
          </w:tcPr>
          <w:p w14:paraId="08254B6C" w14:textId="77777777" w:rsidR="006E249D" w:rsidRPr="003C5ABC" w:rsidRDefault="006E249D" w:rsidP="006E249D">
            <w:pPr>
              <w:pStyle w:val="TableParagraph"/>
            </w:pPr>
            <w:r w:rsidRPr="003C5ABC">
              <w:lastRenderedPageBreak/>
              <w:t>1</w:t>
            </w:r>
          </w:p>
        </w:tc>
        <w:tc>
          <w:tcPr>
            <w:tcW w:w="1134" w:type="dxa"/>
            <w:vAlign w:val="center"/>
          </w:tcPr>
          <w:p w14:paraId="19CB2DED" w14:textId="77777777" w:rsidR="006E249D" w:rsidRPr="003C5ABC" w:rsidRDefault="006E249D" w:rsidP="006E249D">
            <w:pPr>
              <w:pStyle w:val="TableParagraph"/>
              <w:ind w:left="142" w:right="142"/>
            </w:pPr>
            <w:r w:rsidRPr="003C5ABC">
              <w:t>20,0</w:t>
            </w:r>
          </w:p>
        </w:tc>
        <w:tc>
          <w:tcPr>
            <w:tcW w:w="1276" w:type="dxa"/>
            <w:vMerge/>
            <w:tcBorders>
              <w:top w:val="nil"/>
            </w:tcBorders>
            <w:vAlign w:val="center"/>
          </w:tcPr>
          <w:p w14:paraId="22AD9FB6" w14:textId="77777777" w:rsidR="006E249D" w:rsidRPr="003C5ABC" w:rsidRDefault="006E249D" w:rsidP="006E249D">
            <w:pPr>
              <w:ind w:left="142" w:right="142"/>
              <w:jc w:val="center"/>
            </w:pPr>
          </w:p>
        </w:tc>
        <w:tc>
          <w:tcPr>
            <w:tcW w:w="992" w:type="dxa"/>
            <w:vMerge/>
            <w:tcBorders>
              <w:top w:val="nil"/>
            </w:tcBorders>
            <w:vAlign w:val="center"/>
          </w:tcPr>
          <w:p w14:paraId="79D4CEF2" w14:textId="77777777" w:rsidR="006E249D" w:rsidRPr="003C5ABC" w:rsidRDefault="006E249D" w:rsidP="006E249D">
            <w:pPr>
              <w:jc w:val="center"/>
            </w:pPr>
          </w:p>
        </w:tc>
      </w:tr>
      <w:tr w:rsidR="006E249D" w:rsidRPr="003C5ABC" w14:paraId="6764A252" w14:textId="77777777" w:rsidTr="006E249D">
        <w:trPr>
          <w:trHeight w:val="803"/>
        </w:trPr>
        <w:tc>
          <w:tcPr>
            <w:tcW w:w="468" w:type="dxa"/>
            <w:vMerge/>
            <w:tcBorders>
              <w:top w:val="nil"/>
            </w:tcBorders>
            <w:vAlign w:val="center"/>
          </w:tcPr>
          <w:p w14:paraId="43E42F81" w14:textId="77777777" w:rsidR="006E249D" w:rsidRPr="003C5ABC" w:rsidRDefault="006E249D" w:rsidP="006E249D">
            <w:pPr>
              <w:jc w:val="center"/>
            </w:pPr>
          </w:p>
        </w:tc>
        <w:tc>
          <w:tcPr>
            <w:tcW w:w="1963" w:type="dxa"/>
            <w:vMerge/>
            <w:tcBorders>
              <w:top w:val="nil"/>
            </w:tcBorders>
            <w:vAlign w:val="center"/>
          </w:tcPr>
          <w:p w14:paraId="23FF4C32" w14:textId="77777777" w:rsidR="006E249D" w:rsidRPr="003C5ABC" w:rsidRDefault="006E249D" w:rsidP="006E249D">
            <w:pPr>
              <w:ind w:left="120" w:right="141"/>
              <w:jc w:val="center"/>
            </w:pPr>
          </w:p>
        </w:tc>
        <w:tc>
          <w:tcPr>
            <w:tcW w:w="851" w:type="dxa"/>
            <w:vAlign w:val="center"/>
          </w:tcPr>
          <w:p w14:paraId="141AD5F6" w14:textId="77777777" w:rsidR="006E249D" w:rsidRPr="003C5ABC" w:rsidRDefault="006E249D" w:rsidP="006E249D">
            <w:pPr>
              <w:pStyle w:val="TableParagraph"/>
            </w:pPr>
            <w:r w:rsidRPr="003C5ABC">
              <w:t>2021</w:t>
            </w:r>
          </w:p>
        </w:tc>
        <w:tc>
          <w:tcPr>
            <w:tcW w:w="2126" w:type="dxa"/>
            <w:vAlign w:val="center"/>
          </w:tcPr>
          <w:p w14:paraId="648EEFE5" w14:textId="77777777" w:rsidR="006E249D" w:rsidRPr="003C5ABC" w:rsidRDefault="006E249D" w:rsidP="006E249D">
            <w:pPr>
              <w:pStyle w:val="TableParagraph"/>
            </w:pPr>
            <w:r w:rsidRPr="003C5ABC">
              <w:t>Реконструкция котла</w:t>
            </w:r>
          </w:p>
          <w:p w14:paraId="5A960080" w14:textId="77777777" w:rsidR="006E249D" w:rsidRPr="003C5ABC" w:rsidRDefault="006E249D" w:rsidP="006E249D">
            <w:pPr>
              <w:pStyle w:val="TableParagraph"/>
            </w:pPr>
            <w:r w:rsidRPr="003C5ABC">
              <w:t>№3 КВ-ТС-20 с заменой «китайской»</w:t>
            </w:r>
            <w:r w:rsidRPr="003C5ABC">
              <w:rPr>
                <w:spacing w:val="-12"/>
              </w:rPr>
              <w:t xml:space="preserve"> </w:t>
            </w:r>
            <w:r w:rsidRPr="003C5ABC">
              <w:t>топки на топку ТЧЗМ-2-2,76,5</w:t>
            </w:r>
          </w:p>
        </w:tc>
        <w:tc>
          <w:tcPr>
            <w:tcW w:w="850" w:type="dxa"/>
            <w:vAlign w:val="center"/>
          </w:tcPr>
          <w:p w14:paraId="479E264F" w14:textId="77777777" w:rsidR="006E249D" w:rsidRPr="003C5ABC" w:rsidRDefault="006E249D" w:rsidP="006E249D">
            <w:pPr>
              <w:pStyle w:val="TableParagraph"/>
            </w:pPr>
            <w:r w:rsidRPr="003C5ABC">
              <w:t>1</w:t>
            </w:r>
          </w:p>
        </w:tc>
        <w:tc>
          <w:tcPr>
            <w:tcW w:w="1134" w:type="dxa"/>
            <w:vAlign w:val="center"/>
          </w:tcPr>
          <w:p w14:paraId="19308F8D" w14:textId="77777777" w:rsidR="006E249D" w:rsidRPr="003C5ABC" w:rsidRDefault="006E249D" w:rsidP="006E249D">
            <w:pPr>
              <w:pStyle w:val="TableParagraph"/>
              <w:ind w:left="142" w:right="142"/>
            </w:pPr>
            <w:r w:rsidRPr="003C5ABC">
              <w:t>20,0</w:t>
            </w:r>
          </w:p>
        </w:tc>
        <w:tc>
          <w:tcPr>
            <w:tcW w:w="1276" w:type="dxa"/>
            <w:vMerge/>
            <w:tcBorders>
              <w:top w:val="nil"/>
            </w:tcBorders>
            <w:vAlign w:val="center"/>
          </w:tcPr>
          <w:p w14:paraId="76FFC872" w14:textId="77777777" w:rsidR="006E249D" w:rsidRPr="003C5ABC" w:rsidRDefault="006E249D" w:rsidP="006E249D">
            <w:pPr>
              <w:ind w:left="142" w:right="142"/>
              <w:jc w:val="center"/>
            </w:pPr>
          </w:p>
        </w:tc>
        <w:tc>
          <w:tcPr>
            <w:tcW w:w="992" w:type="dxa"/>
            <w:vMerge/>
            <w:tcBorders>
              <w:top w:val="nil"/>
            </w:tcBorders>
            <w:vAlign w:val="center"/>
          </w:tcPr>
          <w:p w14:paraId="4DB9AE68" w14:textId="77777777" w:rsidR="006E249D" w:rsidRPr="003C5ABC" w:rsidRDefault="006E249D" w:rsidP="006E249D">
            <w:pPr>
              <w:jc w:val="center"/>
            </w:pPr>
          </w:p>
        </w:tc>
      </w:tr>
      <w:tr w:rsidR="006E249D" w:rsidRPr="003C5ABC" w14:paraId="64176965" w14:textId="77777777" w:rsidTr="006E249D">
        <w:trPr>
          <w:trHeight w:val="948"/>
        </w:trPr>
        <w:tc>
          <w:tcPr>
            <w:tcW w:w="468" w:type="dxa"/>
            <w:vAlign w:val="center"/>
          </w:tcPr>
          <w:p w14:paraId="1AB41C20" w14:textId="77777777" w:rsidR="006E249D" w:rsidRPr="003C5ABC" w:rsidRDefault="006E249D" w:rsidP="006E249D">
            <w:pPr>
              <w:pStyle w:val="TableParagraph"/>
            </w:pPr>
            <w:r w:rsidRPr="003C5ABC">
              <w:t>2</w:t>
            </w:r>
          </w:p>
        </w:tc>
        <w:tc>
          <w:tcPr>
            <w:tcW w:w="1963" w:type="dxa"/>
            <w:vAlign w:val="center"/>
          </w:tcPr>
          <w:p w14:paraId="0AA7C687" w14:textId="77777777" w:rsidR="006E249D" w:rsidRPr="003C5ABC" w:rsidRDefault="006E249D" w:rsidP="006E249D">
            <w:pPr>
              <w:pStyle w:val="TableParagraph"/>
              <w:ind w:left="120" w:right="141"/>
            </w:pPr>
            <w:r w:rsidRPr="003C5ABC">
              <w:t>Котельная ППШ-2</w:t>
            </w:r>
            <w:r w:rsidRPr="003C5ABC">
              <w:rPr>
                <w:spacing w:val="-1"/>
              </w:rPr>
              <w:t xml:space="preserve"> </w:t>
            </w:r>
            <w:r w:rsidRPr="003C5ABC">
              <w:t>ООО</w:t>
            </w:r>
          </w:p>
          <w:p w14:paraId="6177E6C8" w14:textId="77777777" w:rsidR="006E249D" w:rsidRPr="003C5ABC" w:rsidRDefault="006E249D" w:rsidP="006E249D">
            <w:pPr>
              <w:pStyle w:val="TableParagraph"/>
              <w:ind w:left="120" w:right="141"/>
            </w:pPr>
            <w:r w:rsidRPr="003C5ABC">
              <w:t>«Кузбасская</w:t>
            </w:r>
          </w:p>
          <w:p w14:paraId="4FDD7A45" w14:textId="77777777" w:rsidR="006E249D" w:rsidRPr="003C5ABC" w:rsidRDefault="006E249D" w:rsidP="006E249D">
            <w:pPr>
              <w:pStyle w:val="TableParagraph"/>
              <w:ind w:left="120" w:right="141"/>
            </w:pPr>
            <w:r w:rsidRPr="003C5ABC">
              <w:t>Энергокомпания»</w:t>
            </w:r>
          </w:p>
        </w:tc>
        <w:tc>
          <w:tcPr>
            <w:tcW w:w="851" w:type="dxa"/>
            <w:vAlign w:val="center"/>
          </w:tcPr>
          <w:p w14:paraId="7EA88D51" w14:textId="77777777" w:rsidR="006E249D" w:rsidRPr="003C5ABC" w:rsidRDefault="006E249D" w:rsidP="006E249D">
            <w:pPr>
              <w:pStyle w:val="TableParagraph"/>
            </w:pPr>
            <w:r w:rsidRPr="003C5ABC">
              <w:t>2019</w:t>
            </w:r>
          </w:p>
        </w:tc>
        <w:tc>
          <w:tcPr>
            <w:tcW w:w="2126" w:type="dxa"/>
            <w:vAlign w:val="center"/>
          </w:tcPr>
          <w:p w14:paraId="23425DFB" w14:textId="77777777" w:rsidR="006E249D" w:rsidRPr="003C5ABC" w:rsidRDefault="006E249D" w:rsidP="006E249D">
            <w:pPr>
              <w:pStyle w:val="TableParagraph"/>
            </w:pPr>
            <w:r w:rsidRPr="003C5ABC">
              <w:t>Замена котла №6 КВТС-6,5 на КВР 7.58-95</w:t>
            </w:r>
          </w:p>
          <w:p w14:paraId="441C1BE8" w14:textId="77777777" w:rsidR="006E249D" w:rsidRPr="003C5ABC" w:rsidRDefault="006E249D" w:rsidP="006E249D">
            <w:pPr>
              <w:pStyle w:val="TableParagraph"/>
            </w:pPr>
            <w:r w:rsidRPr="003C5ABC">
              <w:t>или аналогичное оборудование</w:t>
            </w:r>
          </w:p>
        </w:tc>
        <w:tc>
          <w:tcPr>
            <w:tcW w:w="850" w:type="dxa"/>
            <w:vAlign w:val="center"/>
          </w:tcPr>
          <w:p w14:paraId="05677631" w14:textId="77777777" w:rsidR="006E249D" w:rsidRPr="003C5ABC" w:rsidRDefault="006E249D" w:rsidP="006E249D">
            <w:pPr>
              <w:pStyle w:val="TableParagraph"/>
            </w:pPr>
            <w:r w:rsidRPr="003C5ABC">
              <w:t>1</w:t>
            </w:r>
          </w:p>
        </w:tc>
        <w:tc>
          <w:tcPr>
            <w:tcW w:w="1134" w:type="dxa"/>
            <w:vAlign w:val="center"/>
          </w:tcPr>
          <w:p w14:paraId="6D2DE048" w14:textId="77777777" w:rsidR="006E249D" w:rsidRPr="003C5ABC" w:rsidRDefault="006E249D" w:rsidP="006E249D">
            <w:pPr>
              <w:pStyle w:val="TableParagraph"/>
              <w:ind w:left="142" w:right="142"/>
            </w:pPr>
            <w:r w:rsidRPr="003C5ABC">
              <w:t>6,5</w:t>
            </w:r>
          </w:p>
        </w:tc>
        <w:tc>
          <w:tcPr>
            <w:tcW w:w="1276" w:type="dxa"/>
            <w:vAlign w:val="center"/>
          </w:tcPr>
          <w:p w14:paraId="140229FD" w14:textId="77777777" w:rsidR="006E249D" w:rsidRPr="003C5ABC" w:rsidRDefault="006E249D" w:rsidP="006E249D">
            <w:pPr>
              <w:pStyle w:val="TableParagraph"/>
              <w:ind w:left="142" w:right="142"/>
            </w:pPr>
            <w:r w:rsidRPr="003C5ABC">
              <w:t>19,5</w:t>
            </w:r>
          </w:p>
        </w:tc>
        <w:tc>
          <w:tcPr>
            <w:tcW w:w="992" w:type="dxa"/>
            <w:vAlign w:val="center"/>
          </w:tcPr>
          <w:p w14:paraId="32117DE4" w14:textId="77777777" w:rsidR="006E249D" w:rsidRPr="003C5ABC" w:rsidRDefault="006E249D" w:rsidP="006E249D">
            <w:pPr>
              <w:pStyle w:val="TableParagraph"/>
            </w:pPr>
            <w:r w:rsidRPr="003C5ABC">
              <w:t>14,846</w:t>
            </w:r>
          </w:p>
        </w:tc>
      </w:tr>
    </w:tbl>
    <w:p w14:paraId="7DF74870" w14:textId="77777777" w:rsidR="006E249D" w:rsidRDefault="006E249D" w:rsidP="006E249D">
      <w:pPr>
        <w:spacing w:line="360" w:lineRule="auto"/>
        <w:rPr>
          <w:sz w:val="24"/>
        </w:rPr>
      </w:pPr>
    </w:p>
    <w:p w14:paraId="12A2E834" w14:textId="77777777" w:rsidR="006E249D" w:rsidRPr="003C5ABC" w:rsidRDefault="006E249D" w:rsidP="006E249D">
      <w:pPr>
        <w:spacing w:line="360" w:lineRule="auto"/>
        <w:ind w:left="426"/>
        <w:jc w:val="both"/>
        <w:rPr>
          <w:b/>
          <w:sz w:val="24"/>
        </w:rPr>
      </w:pPr>
      <w:r w:rsidRPr="003C5ABC">
        <w:rPr>
          <w:b/>
          <w:sz w:val="24"/>
        </w:rPr>
        <w:t xml:space="preserve">Таблица </w:t>
      </w:r>
      <w:r w:rsidR="00457FD3">
        <w:rPr>
          <w:b/>
          <w:sz w:val="24"/>
        </w:rPr>
        <w:t>5</w:t>
      </w:r>
      <w:r w:rsidRPr="003C5ABC">
        <w:rPr>
          <w:b/>
          <w:sz w:val="24"/>
        </w:rPr>
        <w:t>.</w:t>
      </w:r>
      <w:r w:rsidR="00457FD3">
        <w:rPr>
          <w:b/>
          <w:sz w:val="24"/>
        </w:rPr>
        <w:t>3</w:t>
      </w:r>
      <w:r w:rsidRPr="003C5ABC">
        <w:rPr>
          <w:b/>
          <w:sz w:val="24"/>
        </w:rPr>
        <w:t>. Перечень мероприятий по реконструкции источников тепловой энергии – установке баков-аккумуляторов</w:t>
      </w:r>
    </w:p>
    <w:tbl>
      <w:tblPr>
        <w:tblW w:w="9423"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866"/>
        <w:gridCol w:w="1418"/>
        <w:gridCol w:w="4678"/>
      </w:tblGrid>
      <w:tr w:rsidR="006E249D" w:rsidRPr="003C5ABC" w14:paraId="1E61CE2D" w14:textId="77777777" w:rsidTr="006E249D">
        <w:trPr>
          <w:trHeight w:val="264"/>
        </w:trPr>
        <w:tc>
          <w:tcPr>
            <w:tcW w:w="461" w:type="dxa"/>
            <w:vAlign w:val="center"/>
          </w:tcPr>
          <w:p w14:paraId="0EB2BB94" w14:textId="77777777" w:rsidR="006E249D" w:rsidRPr="003C5ABC" w:rsidRDefault="006E249D" w:rsidP="006E249D">
            <w:pPr>
              <w:pStyle w:val="TableParagraph"/>
              <w:rPr>
                <w:b/>
                <w:sz w:val="20"/>
                <w:szCs w:val="20"/>
              </w:rPr>
            </w:pPr>
            <w:r w:rsidRPr="003C5ABC">
              <w:rPr>
                <w:b/>
                <w:sz w:val="20"/>
                <w:szCs w:val="20"/>
              </w:rPr>
              <w:t>№</w:t>
            </w:r>
          </w:p>
        </w:tc>
        <w:tc>
          <w:tcPr>
            <w:tcW w:w="2866" w:type="dxa"/>
            <w:vAlign w:val="center"/>
          </w:tcPr>
          <w:p w14:paraId="79D2E871" w14:textId="77777777" w:rsidR="006E249D" w:rsidRPr="003C5ABC" w:rsidRDefault="006E249D" w:rsidP="006E249D">
            <w:pPr>
              <w:pStyle w:val="TableParagraph"/>
              <w:ind w:left="173" w:right="142"/>
              <w:rPr>
                <w:b/>
                <w:sz w:val="20"/>
                <w:szCs w:val="20"/>
              </w:rPr>
            </w:pPr>
            <w:r w:rsidRPr="003C5ABC">
              <w:rPr>
                <w:b/>
                <w:sz w:val="20"/>
                <w:szCs w:val="20"/>
              </w:rPr>
              <w:t>Наименование котельной</w:t>
            </w:r>
          </w:p>
        </w:tc>
        <w:tc>
          <w:tcPr>
            <w:tcW w:w="1418" w:type="dxa"/>
            <w:vAlign w:val="center"/>
          </w:tcPr>
          <w:p w14:paraId="2B2C226D" w14:textId="77777777" w:rsidR="006E249D" w:rsidRPr="003C5ABC" w:rsidRDefault="006E249D" w:rsidP="006E249D">
            <w:pPr>
              <w:pStyle w:val="TableParagraph"/>
              <w:rPr>
                <w:b/>
                <w:sz w:val="20"/>
                <w:szCs w:val="20"/>
              </w:rPr>
            </w:pPr>
            <w:r w:rsidRPr="003C5ABC">
              <w:rPr>
                <w:b/>
                <w:sz w:val="20"/>
                <w:szCs w:val="20"/>
              </w:rPr>
              <w:t>Год проведения мероприятия</w:t>
            </w:r>
          </w:p>
        </w:tc>
        <w:tc>
          <w:tcPr>
            <w:tcW w:w="4678" w:type="dxa"/>
            <w:vAlign w:val="center"/>
          </w:tcPr>
          <w:p w14:paraId="57316E50" w14:textId="77777777" w:rsidR="006E249D" w:rsidRPr="003C5ABC" w:rsidRDefault="006E249D" w:rsidP="006E249D">
            <w:pPr>
              <w:pStyle w:val="TableParagraph"/>
              <w:rPr>
                <w:b/>
                <w:sz w:val="20"/>
                <w:szCs w:val="20"/>
              </w:rPr>
            </w:pPr>
            <w:r w:rsidRPr="003C5ABC">
              <w:rPr>
                <w:b/>
                <w:sz w:val="20"/>
                <w:szCs w:val="20"/>
              </w:rPr>
              <w:t>Наименование мероприятия</w:t>
            </w:r>
          </w:p>
        </w:tc>
      </w:tr>
      <w:tr w:rsidR="006E249D" w:rsidRPr="003C5ABC" w14:paraId="0B2CBC46" w14:textId="77777777" w:rsidTr="006E249D">
        <w:trPr>
          <w:trHeight w:val="591"/>
        </w:trPr>
        <w:tc>
          <w:tcPr>
            <w:tcW w:w="461" w:type="dxa"/>
            <w:vAlign w:val="center"/>
          </w:tcPr>
          <w:p w14:paraId="292F6965" w14:textId="77777777" w:rsidR="006E249D" w:rsidRPr="003C5ABC" w:rsidRDefault="006E249D" w:rsidP="006E249D">
            <w:pPr>
              <w:pStyle w:val="TableParagraph"/>
            </w:pPr>
            <w:r w:rsidRPr="003C5ABC">
              <w:t>1</w:t>
            </w:r>
          </w:p>
        </w:tc>
        <w:tc>
          <w:tcPr>
            <w:tcW w:w="2866" w:type="dxa"/>
            <w:vAlign w:val="center"/>
          </w:tcPr>
          <w:p w14:paraId="1AEB0164" w14:textId="77777777" w:rsidR="006E249D" w:rsidRPr="003C5ABC" w:rsidRDefault="006E249D" w:rsidP="006E249D">
            <w:pPr>
              <w:pStyle w:val="TableParagraph"/>
              <w:ind w:left="173" w:right="142"/>
              <w:jc w:val="left"/>
            </w:pPr>
            <w:r w:rsidRPr="003C5ABC">
              <w:t>Котельная №28 ООО «Кузбасская Энергокомпания»</w:t>
            </w:r>
          </w:p>
        </w:tc>
        <w:tc>
          <w:tcPr>
            <w:tcW w:w="1418" w:type="dxa"/>
            <w:vAlign w:val="center"/>
          </w:tcPr>
          <w:p w14:paraId="44A1078F" w14:textId="77777777" w:rsidR="006E249D" w:rsidRPr="003C5ABC" w:rsidRDefault="006E249D" w:rsidP="006E249D">
            <w:pPr>
              <w:pStyle w:val="TableParagraph"/>
            </w:pPr>
            <w:r w:rsidRPr="003C5ABC">
              <w:t>2020 г.</w:t>
            </w:r>
          </w:p>
        </w:tc>
        <w:tc>
          <w:tcPr>
            <w:tcW w:w="4678" w:type="dxa"/>
            <w:vAlign w:val="center"/>
          </w:tcPr>
          <w:p w14:paraId="70ABD58F" w14:textId="77777777" w:rsidR="006E249D" w:rsidRPr="003C5ABC" w:rsidRDefault="006E249D" w:rsidP="006E249D">
            <w:pPr>
              <w:pStyle w:val="TableParagraph"/>
              <w:ind w:left="20" w:right="142"/>
            </w:pPr>
            <w:r w:rsidRPr="003C5ABC">
              <w:t>Установка бака-аккумулятора V=21,0 м³ 2 шт.</w:t>
            </w:r>
          </w:p>
        </w:tc>
      </w:tr>
      <w:tr w:rsidR="006E249D" w:rsidRPr="003C5ABC" w14:paraId="13743AEE" w14:textId="77777777" w:rsidTr="006E249D">
        <w:trPr>
          <w:trHeight w:val="518"/>
        </w:trPr>
        <w:tc>
          <w:tcPr>
            <w:tcW w:w="461" w:type="dxa"/>
            <w:vAlign w:val="center"/>
          </w:tcPr>
          <w:p w14:paraId="4E3F7D81" w14:textId="77777777" w:rsidR="006E249D" w:rsidRPr="003C5ABC" w:rsidRDefault="006E249D" w:rsidP="006E249D">
            <w:pPr>
              <w:pStyle w:val="TableParagraph"/>
            </w:pPr>
            <w:r w:rsidRPr="003C5ABC">
              <w:t>2</w:t>
            </w:r>
          </w:p>
        </w:tc>
        <w:tc>
          <w:tcPr>
            <w:tcW w:w="2866" w:type="dxa"/>
            <w:vAlign w:val="center"/>
          </w:tcPr>
          <w:p w14:paraId="74BEA0EA" w14:textId="77777777" w:rsidR="006E249D" w:rsidRPr="003C5ABC" w:rsidRDefault="006E249D" w:rsidP="006E249D">
            <w:pPr>
              <w:pStyle w:val="TableParagraph"/>
              <w:ind w:left="173" w:right="142"/>
              <w:jc w:val="left"/>
            </w:pPr>
            <w:r w:rsidRPr="003C5ABC">
              <w:t>Котельная №32 ООО «Кузбасская Энергокомпания»</w:t>
            </w:r>
          </w:p>
        </w:tc>
        <w:tc>
          <w:tcPr>
            <w:tcW w:w="1418" w:type="dxa"/>
            <w:vAlign w:val="center"/>
          </w:tcPr>
          <w:p w14:paraId="50303628" w14:textId="77777777" w:rsidR="006E249D" w:rsidRPr="003C5ABC" w:rsidRDefault="006E249D" w:rsidP="006E249D">
            <w:pPr>
              <w:pStyle w:val="TableParagraph"/>
            </w:pPr>
            <w:r w:rsidRPr="003C5ABC">
              <w:t>2021 г.</w:t>
            </w:r>
          </w:p>
        </w:tc>
        <w:tc>
          <w:tcPr>
            <w:tcW w:w="4678" w:type="dxa"/>
            <w:vAlign w:val="center"/>
          </w:tcPr>
          <w:p w14:paraId="649A6DD4" w14:textId="77777777" w:rsidR="006E249D" w:rsidRPr="003C5ABC" w:rsidRDefault="006E249D" w:rsidP="006E249D">
            <w:pPr>
              <w:pStyle w:val="TableParagraph"/>
              <w:ind w:left="20" w:right="142"/>
            </w:pPr>
            <w:r w:rsidRPr="003C5ABC">
              <w:t>Установка бака-аккумулятора V=0,5 м³ 1 шт.</w:t>
            </w:r>
          </w:p>
        </w:tc>
      </w:tr>
    </w:tbl>
    <w:p w14:paraId="4540D35F" w14:textId="77777777" w:rsidR="006E249D" w:rsidRDefault="006E249D" w:rsidP="006E249D">
      <w:pPr>
        <w:spacing w:line="360" w:lineRule="auto"/>
        <w:ind w:left="426"/>
        <w:jc w:val="both"/>
        <w:rPr>
          <w:b/>
        </w:rPr>
      </w:pPr>
    </w:p>
    <w:p w14:paraId="62F9B7F4" w14:textId="77777777" w:rsidR="006E249D" w:rsidRPr="003C5ABC" w:rsidRDefault="006E249D" w:rsidP="006E249D">
      <w:pPr>
        <w:spacing w:line="360" w:lineRule="auto"/>
        <w:ind w:left="426"/>
        <w:jc w:val="both"/>
        <w:rPr>
          <w:b/>
          <w:sz w:val="24"/>
        </w:rPr>
      </w:pPr>
      <w:r w:rsidRPr="003C5ABC">
        <w:rPr>
          <w:b/>
          <w:sz w:val="24"/>
        </w:rPr>
        <w:t xml:space="preserve">Таблица </w:t>
      </w:r>
      <w:r w:rsidR="00457FD3">
        <w:rPr>
          <w:b/>
          <w:sz w:val="24"/>
        </w:rPr>
        <w:t>5</w:t>
      </w:r>
      <w:r w:rsidRPr="003C5ABC">
        <w:rPr>
          <w:b/>
          <w:sz w:val="24"/>
        </w:rPr>
        <w:t>.</w:t>
      </w:r>
      <w:r w:rsidR="00457FD3">
        <w:rPr>
          <w:b/>
          <w:sz w:val="24"/>
        </w:rPr>
        <w:t>4</w:t>
      </w:r>
      <w:r w:rsidRPr="003C5ABC">
        <w:rPr>
          <w:b/>
          <w:sz w:val="24"/>
        </w:rPr>
        <w:t>. Перечень мероприятий по реконструкции источников тепловой энергии – установке/реконструкции ВПУ для подпитки тепловых сетей</w:t>
      </w:r>
    </w:p>
    <w:tbl>
      <w:tblPr>
        <w:tblW w:w="92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3211"/>
        <w:gridCol w:w="1288"/>
        <w:gridCol w:w="4334"/>
      </w:tblGrid>
      <w:tr w:rsidR="006E249D" w:rsidRPr="003C5ABC" w14:paraId="16078810" w14:textId="77777777" w:rsidTr="006E249D">
        <w:trPr>
          <w:trHeight w:val="229"/>
        </w:trPr>
        <w:tc>
          <w:tcPr>
            <w:tcW w:w="462" w:type="dxa"/>
            <w:vAlign w:val="center"/>
          </w:tcPr>
          <w:p w14:paraId="211300AE" w14:textId="77777777" w:rsidR="006E249D" w:rsidRPr="003C5ABC" w:rsidRDefault="006E249D" w:rsidP="006E249D">
            <w:pPr>
              <w:pStyle w:val="TableParagraph"/>
              <w:rPr>
                <w:b/>
              </w:rPr>
            </w:pPr>
            <w:r w:rsidRPr="003C5ABC">
              <w:rPr>
                <w:b/>
              </w:rPr>
              <w:t>№</w:t>
            </w:r>
          </w:p>
        </w:tc>
        <w:tc>
          <w:tcPr>
            <w:tcW w:w="3211" w:type="dxa"/>
            <w:vAlign w:val="center"/>
          </w:tcPr>
          <w:p w14:paraId="710DE268" w14:textId="77777777" w:rsidR="006E249D" w:rsidRPr="003C5ABC" w:rsidRDefault="006E249D" w:rsidP="006E249D">
            <w:pPr>
              <w:pStyle w:val="TableParagraph"/>
              <w:rPr>
                <w:b/>
                <w:sz w:val="20"/>
                <w:szCs w:val="20"/>
              </w:rPr>
            </w:pPr>
            <w:r w:rsidRPr="003C5ABC">
              <w:rPr>
                <w:b/>
                <w:sz w:val="20"/>
                <w:szCs w:val="20"/>
              </w:rPr>
              <w:t>Наименование котельной</w:t>
            </w:r>
          </w:p>
        </w:tc>
        <w:tc>
          <w:tcPr>
            <w:tcW w:w="1288" w:type="dxa"/>
            <w:vAlign w:val="center"/>
          </w:tcPr>
          <w:p w14:paraId="3CB3AFC2" w14:textId="77777777" w:rsidR="006E249D" w:rsidRPr="003C5ABC" w:rsidRDefault="006E249D" w:rsidP="006E249D">
            <w:pPr>
              <w:pStyle w:val="TableParagraph"/>
              <w:rPr>
                <w:b/>
                <w:sz w:val="20"/>
                <w:szCs w:val="20"/>
              </w:rPr>
            </w:pPr>
            <w:r w:rsidRPr="003C5ABC">
              <w:rPr>
                <w:b/>
                <w:sz w:val="20"/>
                <w:szCs w:val="20"/>
              </w:rPr>
              <w:t>Год проведения мероприятия</w:t>
            </w:r>
          </w:p>
        </w:tc>
        <w:tc>
          <w:tcPr>
            <w:tcW w:w="4334" w:type="dxa"/>
            <w:vAlign w:val="center"/>
          </w:tcPr>
          <w:p w14:paraId="546A889B" w14:textId="77777777" w:rsidR="006E249D" w:rsidRPr="003C5ABC" w:rsidRDefault="006E249D" w:rsidP="006E249D">
            <w:pPr>
              <w:pStyle w:val="TableParagraph"/>
              <w:rPr>
                <w:b/>
                <w:sz w:val="20"/>
                <w:szCs w:val="20"/>
              </w:rPr>
            </w:pPr>
            <w:r w:rsidRPr="003C5ABC">
              <w:rPr>
                <w:b/>
                <w:sz w:val="20"/>
                <w:szCs w:val="20"/>
              </w:rPr>
              <w:t>Наименование мероприятия</w:t>
            </w:r>
          </w:p>
        </w:tc>
      </w:tr>
      <w:tr w:rsidR="006E249D" w:rsidRPr="003C5ABC" w14:paraId="40CD5A4F" w14:textId="77777777" w:rsidTr="006E249D">
        <w:trPr>
          <w:trHeight w:val="449"/>
        </w:trPr>
        <w:tc>
          <w:tcPr>
            <w:tcW w:w="462" w:type="dxa"/>
            <w:vAlign w:val="center"/>
          </w:tcPr>
          <w:p w14:paraId="39FB9AEA" w14:textId="77777777" w:rsidR="006E249D" w:rsidRPr="003C5ABC" w:rsidRDefault="006E249D" w:rsidP="006E249D">
            <w:pPr>
              <w:pStyle w:val="TableParagraph"/>
            </w:pPr>
            <w:r w:rsidRPr="003C5ABC">
              <w:t>1</w:t>
            </w:r>
          </w:p>
        </w:tc>
        <w:tc>
          <w:tcPr>
            <w:tcW w:w="3211" w:type="dxa"/>
            <w:vAlign w:val="center"/>
          </w:tcPr>
          <w:p w14:paraId="0472D954" w14:textId="77777777" w:rsidR="006E249D" w:rsidRPr="003C5ABC" w:rsidRDefault="006E249D" w:rsidP="006E249D">
            <w:pPr>
              <w:pStyle w:val="TableParagraph"/>
              <w:jc w:val="left"/>
            </w:pPr>
            <w:r w:rsidRPr="003C5ABC">
              <w:t>Котельная №28 ООО «Кузбасская Энергокомпания»</w:t>
            </w:r>
          </w:p>
        </w:tc>
        <w:tc>
          <w:tcPr>
            <w:tcW w:w="1288" w:type="dxa"/>
            <w:vAlign w:val="center"/>
          </w:tcPr>
          <w:p w14:paraId="45082895" w14:textId="77777777" w:rsidR="006E249D" w:rsidRPr="003C5ABC" w:rsidRDefault="006E249D" w:rsidP="006E249D">
            <w:pPr>
              <w:pStyle w:val="TableParagraph"/>
            </w:pPr>
            <w:r w:rsidRPr="003C5ABC">
              <w:t>2020 г.</w:t>
            </w:r>
          </w:p>
        </w:tc>
        <w:tc>
          <w:tcPr>
            <w:tcW w:w="4334" w:type="dxa"/>
            <w:vAlign w:val="center"/>
          </w:tcPr>
          <w:p w14:paraId="6509B764" w14:textId="77777777" w:rsidR="006E249D" w:rsidRPr="003C5ABC" w:rsidRDefault="006E249D" w:rsidP="006E249D">
            <w:pPr>
              <w:pStyle w:val="TableParagraph"/>
            </w:pPr>
            <w:r w:rsidRPr="003C5ABC">
              <w:t>Установка ХВП TS 95-18M 1 шт. или аналогичного оборудования</w:t>
            </w:r>
          </w:p>
        </w:tc>
      </w:tr>
      <w:tr w:rsidR="006E249D" w:rsidRPr="003C5ABC" w14:paraId="3A01907A" w14:textId="77777777" w:rsidTr="006E249D">
        <w:trPr>
          <w:trHeight w:val="114"/>
        </w:trPr>
        <w:tc>
          <w:tcPr>
            <w:tcW w:w="462" w:type="dxa"/>
            <w:vAlign w:val="center"/>
          </w:tcPr>
          <w:p w14:paraId="210E6084" w14:textId="77777777" w:rsidR="006E249D" w:rsidRPr="003C5ABC" w:rsidRDefault="006E249D" w:rsidP="006E249D">
            <w:pPr>
              <w:pStyle w:val="TableParagraph"/>
            </w:pPr>
            <w:r w:rsidRPr="003C5ABC">
              <w:t>2</w:t>
            </w:r>
          </w:p>
        </w:tc>
        <w:tc>
          <w:tcPr>
            <w:tcW w:w="3211" w:type="dxa"/>
            <w:vAlign w:val="center"/>
          </w:tcPr>
          <w:p w14:paraId="3F997D4C" w14:textId="77777777" w:rsidR="006E249D" w:rsidRPr="003C5ABC" w:rsidRDefault="006E249D" w:rsidP="006E249D">
            <w:pPr>
              <w:pStyle w:val="TableParagraph"/>
              <w:jc w:val="left"/>
            </w:pPr>
            <w:r w:rsidRPr="003C5ABC">
              <w:t>Котельная №32 ООО «Кузбасская Энергокомпания»</w:t>
            </w:r>
          </w:p>
        </w:tc>
        <w:tc>
          <w:tcPr>
            <w:tcW w:w="1288" w:type="dxa"/>
            <w:vAlign w:val="center"/>
          </w:tcPr>
          <w:p w14:paraId="7E68A22D" w14:textId="77777777" w:rsidR="006E249D" w:rsidRPr="003C5ABC" w:rsidRDefault="006E249D" w:rsidP="006E249D">
            <w:pPr>
              <w:pStyle w:val="TableParagraph"/>
            </w:pPr>
            <w:r w:rsidRPr="003C5ABC">
              <w:t>2021 г.</w:t>
            </w:r>
          </w:p>
        </w:tc>
        <w:tc>
          <w:tcPr>
            <w:tcW w:w="4334" w:type="dxa"/>
            <w:vAlign w:val="center"/>
          </w:tcPr>
          <w:p w14:paraId="0F2282D3" w14:textId="77777777" w:rsidR="006E249D" w:rsidRPr="003C5ABC" w:rsidRDefault="006E249D" w:rsidP="006E249D">
            <w:pPr>
              <w:pStyle w:val="TableParagraph"/>
            </w:pPr>
            <w:r w:rsidRPr="003C5ABC">
              <w:t>Установка ХВП TS 91-08M 1 шт. или аналогичного оборудования</w:t>
            </w:r>
          </w:p>
        </w:tc>
      </w:tr>
    </w:tbl>
    <w:p w14:paraId="13AFF04D" w14:textId="77777777" w:rsidR="006E249D" w:rsidRPr="003C5ABC" w:rsidRDefault="006E249D" w:rsidP="006E249D">
      <w:pPr>
        <w:spacing w:line="360" w:lineRule="auto"/>
        <w:rPr>
          <w:sz w:val="24"/>
        </w:rPr>
      </w:pPr>
    </w:p>
    <w:p w14:paraId="5FA2728B" w14:textId="77777777" w:rsidR="00484935" w:rsidRPr="00730333" w:rsidRDefault="002C51E8" w:rsidP="00484935">
      <w:pPr>
        <w:pStyle w:val="1"/>
        <w:numPr>
          <w:ilvl w:val="1"/>
          <w:numId w:val="7"/>
        </w:numPr>
        <w:tabs>
          <w:tab w:val="left" w:pos="1406"/>
        </w:tabs>
        <w:ind w:left="0" w:firstLine="709"/>
        <w:jc w:val="both"/>
      </w:pPr>
      <w:bookmarkStart w:id="36" w:name="_Toc37689160"/>
      <w:r w:rsidRPr="00730333">
        <w:t>П</w:t>
      </w:r>
      <w:r w:rsidR="00484935" w:rsidRPr="00730333">
        <w:t>редложения по техническому перевооружению источников тепловой энергии с целью повышения эффективности работы систем теплоснабжения</w:t>
      </w:r>
      <w:bookmarkEnd w:id="36"/>
    </w:p>
    <w:p w14:paraId="76111DA7" w14:textId="77777777" w:rsidR="006E249D" w:rsidRPr="00730333" w:rsidRDefault="006E249D" w:rsidP="006E249D">
      <w:pPr>
        <w:pStyle w:val="a3"/>
        <w:spacing w:before="240" w:line="360" w:lineRule="auto"/>
        <w:ind w:firstLine="709"/>
        <w:jc w:val="both"/>
      </w:pPr>
      <w:r w:rsidRPr="00730333">
        <w:lastRenderedPageBreak/>
        <w:t>К техническому перевооружению источников тепловой энергии с целью повышения эффективности работы систем теплоснабжения относится реконструкция котельных, представленная в п. 5.2. Техническое перевооружение указанных источников тепловой энергии может привести к значительной экономии ТЭР вследствие повышения КПД котельных в целом.</w:t>
      </w:r>
    </w:p>
    <w:p w14:paraId="09AB83BC" w14:textId="77777777" w:rsidR="00484935" w:rsidRPr="00730333" w:rsidRDefault="002C51E8" w:rsidP="00484935">
      <w:pPr>
        <w:pStyle w:val="1"/>
        <w:numPr>
          <w:ilvl w:val="1"/>
          <w:numId w:val="7"/>
        </w:numPr>
        <w:tabs>
          <w:tab w:val="left" w:pos="1406"/>
        </w:tabs>
        <w:ind w:left="0" w:firstLine="709"/>
        <w:jc w:val="both"/>
      </w:pPr>
      <w:bookmarkStart w:id="37" w:name="_Toc37689161"/>
      <w:r w:rsidRPr="00730333">
        <w:t>Г</w:t>
      </w:r>
      <w:r w:rsidR="00484935" w:rsidRPr="00730333">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7"/>
    </w:p>
    <w:p w14:paraId="13E984B6" w14:textId="77777777" w:rsidR="0068291F" w:rsidRPr="00730333" w:rsidRDefault="0068291F" w:rsidP="0068291F">
      <w:pPr>
        <w:pStyle w:val="a3"/>
        <w:spacing w:before="240" w:line="360" w:lineRule="auto"/>
        <w:ind w:firstLine="709"/>
        <w:jc w:val="both"/>
      </w:pPr>
      <w:r w:rsidRPr="00730333">
        <w:t>Источники тепловой энергии с комбинированной выработкой тепловой и электрической энергии на территории городского округа отсутствуют.</w:t>
      </w:r>
    </w:p>
    <w:p w14:paraId="0095038D" w14:textId="77777777" w:rsidR="00484935" w:rsidRPr="00730333" w:rsidRDefault="002C51E8" w:rsidP="00484935">
      <w:pPr>
        <w:pStyle w:val="1"/>
        <w:numPr>
          <w:ilvl w:val="1"/>
          <w:numId w:val="7"/>
        </w:numPr>
        <w:tabs>
          <w:tab w:val="left" w:pos="1406"/>
        </w:tabs>
        <w:ind w:left="0" w:firstLine="709"/>
        <w:jc w:val="both"/>
      </w:pPr>
      <w:bookmarkStart w:id="38" w:name="P111"/>
      <w:bookmarkStart w:id="39" w:name="_Toc37689162"/>
      <w:bookmarkEnd w:id="38"/>
      <w:r w:rsidRPr="00730333">
        <w:t>М</w:t>
      </w:r>
      <w:r w:rsidR="00484935" w:rsidRPr="00730333">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9"/>
    </w:p>
    <w:p w14:paraId="6FB5EBFF" w14:textId="6B46CEA4" w:rsidR="0068291F" w:rsidRPr="003C5ABC" w:rsidRDefault="008309A9" w:rsidP="0068291F">
      <w:pPr>
        <w:pStyle w:val="a3"/>
        <w:spacing w:before="240" w:line="360" w:lineRule="auto"/>
        <w:ind w:firstLine="709"/>
        <w:jc w:val="both"/>
      </w:pPr>
      <w:r w:rsidRPr="00730333">
        <w:t>К</w:t>
      </w:r>
      <w:r w:rsidR="0068291F" w:rsidRPr="00730333">
        <w:t>отельны</w:t>
      </w:r>
      <w:r>
        <w:t>е</w:t>
      </w:r>
      <w:r w:rsidR="0068291F" w:rsidRPr="00730333">
        <w:t xml:space="preserve"> выведенны</w:t>
      </w:r>
      <w:r>
        <w:t>е</w:t>
      </w:r>
      <w:r w:rsidR="0068291F" w:rsidRPr="00730333">
        <w:t xml:space="preserve"> из эксплуатации с указанием </w:t>
      </w:r>
      <w:r w:rsidR="0068291F" w:rsidRPr="003C5ABC">
        <w:t xml:space="preserve">источников тепловой энергии, на которые планируется переключить тепловые нагрузки, </w:t>
      </w:r>
      <w:r>
        <w:t>отсутствуют</w:t>
      </w:r>
      <w:r w:rsidR="0068291F" w:rsidRPr="003C5ABC">
        <w:t>.</w:t>
      </w:r>
    </w:p>
    <w:p w14:paraId="2E4F927C" w14:textId="77777777" w:rsidR="0068291F" w:rsidRPr="00730333" w:rsidRDefault="0068291F" w:rsidP="0068291F">
      <w:pPr>
        <w:pStyle w:val="a3"/>
        <w:rPr>
          <w:b/>
          <w:sz w:val="26"/>
        </w:rPr>
      </w:pPr>
    </w:p>
    <w:p w14:paraId="3DB35EF6" w14:textId="77777777" w:rsidR="00484935" w:rsidRPr="00730333" w:rsidRDefault="002C51E8" w:rsidP="00484935">
      <w:pPr>
        <w:pStyle w:val="1"/>
        <w:numPr>
          <w:ilvl w:val="1"/>
          <w:numId w:val="7"/>
        </w:numPr>
        <w:tabs>
          <w:tab w:val="left" w:pos="1406"/>
        </w:tabs>
        <w:ind w:left="0" w:firstLine="709"/>
        <w:jc w:val="both"/>
      </w:pPr>
      <w:bookmarkStart w:id="40" w:name="_Toc37689163"/>
      <w:r w:rsidRPr="00730333">
        <w:t>М</w:t>
      </w:r>
      <w:r w:rsidR="00484935" w:rsidRPr="00730333">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0"/>
    </w:p>
    <w:p w14:paraId="254EDAE3" w14:textId="77777777" w:rsidR="0068291F" w:rsidRPr="00730333" w:rsidRDefault="0068291F" w:rsidP="0068291F">
      <w:pPr>
        <w:pStyle w:val="a3"/>
        <w:spacing w:before="240" w:line="360" w:lineRule="auto"/>
        <w:ind w:firstLine="709"/>
        <w:jc w:val="both"/>
      </w:pPr>
      <w:r w:rsidRPr="00730333">
        <w:t>На перспективу до 2030 г. принятым вариантом развития системы теплоснабжения не планируется переоборудование котельных в источники комбинированной выработки электрической и тепловой энергии.</w:t>
      </w:r>
    </w:p>
    <w:p w14:paraId="5D2FEFEF" w14:textId="77777777" w:rsidR="00484935" w:rsidRPr="00730333" w:rsidRDefault="002C51E8" w:rsidP="00484935">
      <w:pPr>
        <w:pStyle w:val="1"/>
        <w:numPr>
          <w:ilvl w:val="1"/>
          <w:numId w:val="7"/>
        </w:numPr>
        <w:tabs>
          <w:tab w:val="left" w:pos="1406"/>
        </w:tabs>
        <w:ind w:left="0" w:firstLine="709"/>
        <w:jc w:val="both"/>
      </w:pPr>
      <w:bookmarkStart w:id="41" w:name="_Toc37689164"/>
      <w:r w:rsidRPr="00730333">
        <w:t>М</w:t>
      </w:r>
      <w:r w:rsidR="00484935" w:rsidRPr="00730333">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1"/>
    </w:p>
    <w:p w14:paraId="131489E1" w14:textId="77777777" w:rsidR="003E483D" w:rsidRPr="00730333" w:rsidRDefault="003E483D" w:rsidP="003E483D">
      <w:pPr>
        <w:pStyle w:val="a3"/>
        <w:spacing w:before="240" w:line="360" w:lineRule="auto"/>
        <w:ind w:firstLine="709"/>
        <w:jc w:val="both"/>
      </w:pPr>
      <w:r w:rsidRPr="00730333">
        <w:t>Источники тепловой энергии с комбинированной выработкой тепловой и электрической энергии на территории городского округа отсутствуют.</w:t>
      </w:r>
    </w:p>
    <w:p w14:paraId="15FA3F5A" w14:textId="77777777" w:rsidR="00484935" w:rsidRPr="00730333" w:rsidRDefault="002C51E8" w:rsidP="00484935">
      <w:pPr>
        <w:pStyle w:val="1"/>
        <w:numPr>
          <w:ilvl w:val="1"/>
          <w:numId w:val="7"/>
        </w:numPr>
        <w:tabs>
          <w:tab w:val="left" w:pos="1406"/>
        </w:tabs>
        <w:ind w:left="0" w:firstLine="709"/>
        <w:jc w:val="both"/>
      </w:pPr>
      <w:bookmarkStart w:id="42" w:name="_Toc37689165"/>
      <w:r w:rsidRPr="00730333">
        <w:t>Т</w:t>
      </w:r>
      <w:r w:rsidR="00484935" w:rsidRPr="00730333">
        <w:t xml:space="preserve">емпературный график отпуска тепловой энергии для каждого источника тепловой энергии или группы источников тепловой </w:t>
      </w:r>
      <w:r w:rsidR="00484935" w:rsidRPr="00730333">
        <w:lastRenderedPageBreak/>
        <w:t>энергии в системе теплоснабжения, работающей на общую тепловую сеть, и оценку затрат при необходимости его изменения</w:t>
      </w:r>
      <w:bookmarkEnd w:id="42"/>
    </w:p>
    <w:p w14:paraId="3C5D2587" w14:textId="77777777" w:rsidR="001B5602" w:rsidRPr="003C5ABC" w:rsidRDefault="001B5602" w:rsidP="001B5602">
      <w:pPr>
        <w:pStyle w:val="a3"/>
        <w:spacing w:line="360" w:lineRule="auto"/>
        <w:ind w:firstLine="709"/>
        <w:jc w:val="both"/>
      </w:pPr>
      <w:r w:rsidRPr="003C5ABC">
        <w:t xml:space="preserve">Системы теплоснабжения городского округа эксплуатируются в соответствии с утвержденными температурными графиками: 120/80 ºС, 100/70 ºС, 95/70 ºС, 95/70 ºС с изломом на нужды ГВС на 65 ºС при расчетной температуре наружного воздуха -39 </w:t>
      </w:r>
      <w:r w:rsidRPr="003C5ABC">
        <w:rPr>
          <w:vertAlign w:val="superscript"/>
        </w:rPr>
        <w:t>о</w:t>
      </w:r>
      <w:r w:rsidRPr="003C5ABC">
        <w:t>С.</w:t>
      </w:r>
    </w:p>
    <w:p w14:paraId="5C7590F8" w14:textId="77777777" w:rsidR="001B5602" w:rsidRPr="003C5ABC" w:rsidRDefault="001B5602" w:rsidP="001B5602">
      <w:pPr>
        <w:pStyle w:val="a3"/>
        <w:spacing w:line="360" w:lineRule="auto"/>
        <w:ind w:firstLine="709"/>
        <w:jc w:val="both"/>
      </w:pPr>
      <w:r w:rsidRPr="003C5ABC">
        <w:t xml:space="preserve">Оптимальные (предлагаемые) графики отпуска тепла от источников теплоснабжения городского округа приведены в таблице </w:t>
      </w:r>
      <w:r w:rsidR="00457FD3">
        <w:t>5</w:t>
      </w:r>
      <w:r w:rsidRPr="003C5ABC">
        <w:t>.</w:t>
      </w:r>
      <w:r w:rsidR="00457FD3">
        <w:t>6</w:t>
      </w:r>
      <w:r w:rsidRPr="003C5ABC">
        <w:t>.</w:t>
      </w:r>
    </w:p>
    <w:p w14:paraId="25476DA3" w14:textId="77777777" w:rsidR="001B5602" w:rsidRPr="003C5ABC" w:rsidRDefault="001B5602" w:rsidP="001B5602">
      <w:pPr>
        <w:spacing w:before="4" w:after="3"/>
        <w:ind w:left="372" w:right="363" w:firstLine="540"/>
        <w:jc w:val="both"/>
        <w:rPr>
          <w:b/>
          <w:sz w:val="24"/>
        </w:rPr>
      </w:pPr>
      <w:r w:rsidRPr="003C5ABC">
        <w:rPr>
          <w:b/>
          <w:sz w:val="24"/>
        </w:rPr>
        <w:t xml:space="preserve">Таблица </w:t>
      </w:r>
      <w:r w:rsidR="00457FD3">
        <w:rPr>
          <w:b/>
          <w:sz w:val="24"/>
        </w:rPr>
        <w:t>5</w:t>
      </w:r>
      <w:r w:rsidRPr="003C5ABC">
        <w:rPr>
          <w:b/>
          <w:sz w:val="24"/>
        </w:rPr>
        <w:t>.</w:t>
      </w:r>
      <w:r w:rsidR="00457FD3">
        <w:rPr>
          <w:b/>
          <w:sz w:val="24"/>
        </w:rPr>
        <w:t>6</w:t>
      </w:r>
      <w:r w:rsidRPr="003C5ABC">
        <w:rPr>
          <w:b/>
          <w:sz w:val="24"/>
        </w:rPr>
        <w:t>. Оптимальные температурные графики отпуска тепла от источников теплоснабжения</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3801"/>
        <w:gridCol w:w="1417"/>
        <w:gridCol w:w="1266"/>
        <w:gridCol w:w="911"/>
        <w:gridCol w:w="1216"/>
      </w:tblGrid>
      <w:tr w:rsidR="001B5602" w:rsidRPr="003C5ABC" w14:paraId="0C2D1533" w14:textId="77777777" w:rsidTr="008309A9">
        <w:trPr>
          <w:trHeight w:val="280"/>
        </w:trPr>
        <w:tc>
          <w:tcPr>
            <w:tcW w:w="632" w:type="dxa"/>
            <w:vAlign w:val="center"/>
          </w:tcPr>
          <w:p w14:paraId="4045BD23" w14:textId="77777777" w:rsidR="001B5602" w:rsidRPr="003C5ABC" w:rsidRDefault="001B5602" w:rsidP="0084387F">
            <w:pPr>
              <w:pStyle w:val="TableParagraph"/>
              <w:rPr>
                <w:b/>
                <w:sz w:val="20"/>
                <w:szCs w:val="20"/>
              </w:rPr>
            </w:pPr>
            <w:r w:rsidRPr="003C5ABC">
              <w:rPr>
                <w:b/>
                <w:sz w:val="20"/>
                <w:szCs w:val="20"/>
              </w:rPr>
              <w:t>№ п/п</w:t>
            </w:r>
          </w:p>
        </w:tc>
        <w:tc>
          <w:tcPr>
            <w:tcW w:w="3801" w:type="dxa"/>
            <w:vAlign w:val="center"/>
          </w:tcPr>
          <w:p w14:paraId="4E75C706" w14:textId="77777777" w:rsidR="001B5602" w:rsidRPr="003C5ABC" w:rsidRDefault="001B5602" w:rsidP="0084387F">
            <w:pPr>
              <w:pStyle w:val="TableParagraph"/>
              <w:rPr>
                <w:b/>
                <w:sz w:val="20"/>
                <w:szCs w:val="20"/>
              </w:rPr>
            </w:pPr>
            <w:r w:rsidRPr="003C5ABC">
              <w:rPr>
                <w:b/>
                <w:sz w:val="20"/>
                <w:szCs w:val="20"/>
              </w:rPr>
              <w:t>Наименование источника тепловой энергии</w:t>
            </w:r>
          </w:p>
        </w:tc>
        <w:tc>
          <w:tcPr>
            <w:tcW w:w="1417" w:type="dxa"/>
            <w:vAlign w:val="center"/>
          </w:tcPr>
          <w:p w14:paraId="17610CD2" w14:textId="77777777" w:rsidR="001B5602" w:rsidRPr="003C5ABC" w:rsidRDefault="001B5602" w:rsidP="0084387F">
            <w:pPr>
              <w:pStyle w:val="TableParagraph"/>
              <w:rPr>
                <w:b/>
                <w:sz w:val="20"/>
                <w:szCs w:val="20"/>
              </w:rPr>
            </w:pPr>
            <w:r w:rsidRPr="003C5ABC">
              <w:rPr>
                <w:b/>
                <w:sz w:val="20"/>
                <w:szCs w:val="20"/>
              </w:rPr>
              <w:t>Температурный график,</w:t>
            </w:r>
          </w:p>
          <w:p w14:paraId="01358D63" w14:textId="77777777" w:rsidR="001B5602" w:rsidRPr="003C5ABC" w:rsidRDefault="001B5602" w:rsidP="0084387F">
            <w:pPr>
              <w:pStyle w:val="TableParagraph"/>
              <w:rPr>
                <w:b/>
                <w:sz w:val="20"/>
                <w:szCs w:val="20"/>
              </w:rPr>
            </w:pPr>
            <w:r w:rsidRPr="003C5ABC">
              <w:rPr>
                <w:b/>
                <w:sz w:val="20"/>
                <w:szCs w:val="20"/>
              </w:rPr>
              <w:t>ºС</w:t>
            </w:r>
          </w:p>
        </w:tc>
        <w:tc>
          <w:tcPr>
            <w:tcW w:w="1266" w:type="dxa"/>
            <w:vAlign w:val="center"/>
          </w:tcPr>
          <w:p w14:paraId="7E7DD22C" w14:textId="77777777" w:rsidR="001B5602" w:rsidRPr="003C5ABC" w:rsidRDefault="001B5602" w:rsidP="0084387F">
            <w:pPr>
              <w:pStyle w:val="TableParagraph"/>
              <w:rPr>
                <w:b/>
                <w:sz w:val="20"/>
                <w:szCs w:val="20"/>
              </w:rPr>
            </w:pPr>
            <w:r w:rsidRPr="003C5ABC">
              <w:rPr>
                <w:b/>
                <w:sz w:val="20"/>
                <w:szCs w:val="20"/>
              </w:rPr>
              <w:t>Верхняя срезка,</w:t>
            </w:r>
          </w:p>
          <w:p w14:paraId="3BF4DF91" w14:textId="77777777" w:rsidR="001B5602" w:rsidRPr="003C5ABC" w:rsidRDefault="001B5602" w:rsidP="0084387F">
            <w:pPr>
              <w:pStyle w:val="TableParagraph"/>
              <w:rPr>
                <w:b/>
                <w:sz w:val="20"/>
                <w:szCs w:val="20"/>
              </w:rPr>
            </w:pPr>
            <w:r w:rsidRPr="003C5ABC">
              <w:rPr>
                <w:b/>
                <w:sz w:val="20"/>
                <w:szCs w:val="20"/>
              </w:rPr>
              <w:t>ºС</w:t>
            </w:r>
          </w:p>
        </w:tc>
        <w:tc>
          <w:tcPr>
            <w:tcW w:w="911" w:type="dxa"/>
            <w:vAlign w:val="center"/>
          </w:tcPr>
          <w:p w14:paraId="3C318D2D" w14:textId="77777777" w:rsidR="001B5602" w:rsidRPr="003C5ABC" w:rsidRDefault="001B5602" w:rsidP="0084387F">
            <w:pPr>
              <w:pStyle w:val="TableParagraph"/>
              <w:rPr>
                <w:b/>
                <w:sz w:val="20"/>
                <w:szCs w:val="20"/>
              </w:rPr>
            </w:pPr>
            <w:r w:rsidRPr="003C5ABC">
              <w:rPr>
                <w:b/>
                <w:sz w:val="20"/>
                <w:szCs w:val="20"/>
              </w:rPr>
              <w:t>Излом,</w:t>
            </w:r>
          </w:p>
          <w:p w14:paraId="5401C679" w14:textId="77777777" w:rsidR="001B5602" w:rsidRPr="003C5ABC" w:rsidRDefault="001B5602" w:rsidP="0084387F">
            <w:pPr>
              <w:pStyle w:val="TableParagraph"/>
              <w:rPr>
                <w:b/>
                <w:sz w:val="20"/>
                <w:szCs w:val="20"/>
              </w:rPr>
            </w:pPr>
            <w:r w:rsidRPr="003C5ABC">
              <w:rPr>
                <w:b/>
                <w:sz w:val="20"/>
                <w:szCs w:val="20"/>
              </w:rPr>
              <w:t>ºС</w:t>
            </w:r>
          </w:p>
        </w:tc>
        <w:tc>
          <w:tcPr>
            <w:tcW w:w="1216" w:type="dxa"/>
            <w:vAlign w:val="center"/>
          </w:tcPr>
          <w:p w14:paraId="6327E29A" w14:textId="77777777" w:rsidR="001B5602" w:rsidRPr="003C5ABC" w:rsidRDefault="001B5602" w:rsidP="0084387F">
            <w:pPr>
              <w:pStyle w:val="TableParagraph"/>
              <w:rPr>
                <w:b/>
                <w:sz w:val="20"/>
                <w:szCs w:val="20"/>
              </w:rPr>
            </w:pPr>
            <w:r w:rsidRPr="003C5ABC">
              <w:rPr>
                <w:b/>
                <w:sz w:val="20"/>
                <w:szCs w:val="20"/>
              </w:rPr>
              <w:t>Схема присоединения ГВС</w:t>
            </w:r>
          </w:p>
        </w:tc>
      </w:tr>
      <w:tr w:rsidR="001B5602" w:rsidRPr="003C5ABC" w14:paraId="7B22191E" w14:textId="77777777" w:rsidTr="008309A9">
        <w:trPr>
          <w:trHeight w:val="318"/>
        </w:trPr>
        <w:tc>
          <w:tcPr>
            <w:tcW w:w="9243" w:type="dxa"/>
            <w:gridSpan w:val="6"/>
          </w:tcPr>
          <w:p w14:paraId="3893048B" w14:textId="77777777" w:rsidR="001B5602" w:rsidRPr="003C5ABC" w:rsidRDefault="001B5602" w:rsidP="0084387F">
            <w:pPr>
              <w:pStyle w:val="TableParagraph"/>
              <w:rPr>
                <w:b/>
                <w:sz w:val="24"/>
              </w:rPr>
            </w:pPr>
            <w:r w:rsidRPr="003C5ABC">
              <w:rPr>
                <w:b/>
                <w:sz w:val="24"/>
              </w:rPr>
              <w:t>ООО «Кузбасская Энергокомпания»</w:t>
            </w:r>
          </w:p>
        </w:tc>
      </w:tr>
      <w:tr w:rsidR="001B5602" w:rsidRPr="003C5ABC" w14:paraId="2533B5D4" w14:textId="77777777" w:rsidTr="008309A9">
        <w:trPr>
          <w:trHeight w:val="316"/>
        </w:trPr>
        <w:tc>
          <w:tcPr>
            <w:tcW w:w="632" w:type="dxa"/>
            <w:vAlign w:val="center"/>
          </w:tcPr>
          <w:p w14:paraId="662A7ED2" w14:textId="77777777" w:rsidR="001B5602" w:rsidRPr="003C5ABC" w:rsidRDefault="001B5602" w:rsidP="0084387F">
            <w:pPr>
              <w:pStyle w:val="TableParagraph"/>
              <w:rPr>
                <w:sz w:val="24"/>
              </w:rPr>
            </w:pPr>
            <w:r w:rsidRPr="003C5ABC">
              <w:rPr>
                <w:sz w:val="24"/>
              </w:rPr>
              <w:t>1</w:t>
            </w:r>
          </w:p>
        </w:tc>
        <w:tc>
          <w:tcPr>
            <w:tcW w:w="3801" w:type="dxa"/>
          </w:tcPr>
          <w:p w14:paraId="07501FED" w14:textId="77777777" w:rsidR="001B5602" w:rsidRPr="003C5ABC" w:rsidRDefault="001B5602" w:rsidP="0084387F">
            <w:pPr>
              <w:pStyle w:val="TableParagraph"/>
              <w:ind w:left="116"/>
              <w:jc w:val="left"/>
              <w:rPr>
                <w:sz w:val="24"/>
              </w:rPr>
            </w:pPr>
            <w:r w:rsidRPr="003C5ABC">
              <w:rPr>
                <w:sz w:val="24"/>
              </w:rPr>
              <w:t>Котельная ППШ</w:t>
            </w:r>
          </w:p>
        </w:tc>
        <w:tc>
          <w:tcPr>
            <w:tcW w:w="1417" w:type="dxa"/>
          </w:tcPr>
          <w:p w14:paraId="27E56E36" w14:textId="77777777" w:rsidR="001B5602" w:rsidRPr="003C5ABC" w:rsidRDefault="001B5602" w:rsidP="0084387F">
            <w:pPr>
              <w:pStyle w:val="TableParagraph"/>
              <w:rPr>
                <w:sz w:val="24"/>
              </w:rPr>
            </w:pPr>
            <w:r w:rsidRPr="003C5ABC">
              <w:rPr>
                <w:sz w:val="24"/>
              </w:rPr>
              <w:t>95/70</w:t>
            </w:r>
          </w:p>
        </w:tc>
        <w:tc>
          <w:tcPr>
            <w:tcW w:w="1266" w:type="dxa"/>
          </w:tcPr>
          <w:p w14:paraId="27C1E06A" w14:textId="77777777" w:rsidR="001B5602" w:rsidRPr="003C5ABC" w:rsidRDefault="001B5602" w:rsidP="0084387F">
            <w:pPr>
              <w:pStyle w:val="TableParagraph"/>
              <w:rPr>
                <w:sz w:val="24"/>
              </w:rPr>
            </w:pPr>
            <w:r w:rsidRPr="003C5ABC">
              <w:rPr>
                <w:w w:val="99"/>
                <w:sz w:val="24"/>
              </w:rPr>
              <w:t>-</w:t>
            </w:r>
          </w:p>
        </w:tc>
        <w:tc>
          <w:tcPr>
            <w:tcW w:w="911" w:type="dxa"/>
          </w:tcPr>
          <w:p w14:paraId="53CB1155" w14:textId="77777777" w:rsidR="001B5602" w:rsidRPr="003C5ABC" w:rsidRDefault="001B5602" w:rsidP="0084387F">
            <w:pPr>
              <w:pStyle w:val="TableParagraph"/>
              <w:rPr>
                <w:sz w:val="24"/>
              </w:rPr>
            </w:pPr>
            <w:r w:rsidRPr="003C5ABC">
              <w:rPr>
                <w:sz w:val="24"/>
              </w:rPr>
              <w:t>65</w:t>
            </w:r>
          </w:p>
        </w:tc>
        <w:tc>
          <w:tcPr>
            <w:tcW w:w="1216" w:type="dxa"/>
          </w:tcPr>
          <w:p w14:paraId="3064C704" w14:textId="77777777" w:rsidR="001B5602" w:rsidRPr="003C5ABC" w:rsidRDefault="001B5602" w:rsidP="0084387F">
            <w:pPr>
              <w:pStyle w:val="TableParagraph"/>
              <w:rPr>
                <w:sz w:val="24"/>
              </w:rPr>
            </w:pPr>
            <w:r w:rsidRPr="003C5ABC">
              <w:rPr>
                <w:sz w:val="24"/>
              </w:rPr>
              <w:t>Открытая</w:t>
            </w:r>
          </w:p>
        </w:tc>
      </w:tr>
      <w:tr w:rsidR="001B5602" w:rsidRPr="003C5ABC" w14:paraId="23ED96AF" w14:textId="77777777" w:rsidTr="008309A9">
        <w:trPr>
          <w:trHeight w:val="318"/>
        </w:trPr>
        <w:tc>
          <w:tcPr>
            <w:tcW w:w="632" w:type="dxa"/>
            <w:vAlign w:val="center"/>
          </w:tcPr>
          <w:p w14:paraId="4BD34388" w14:textId="77777777" w:rsidR="001B5602" w:rsidRPr="003C5ABC" w:rsidRDefault="001B5602" w:rsidP="0084387F">
            <w:pPr>
              <w:pStyle w:val="TableParagraph"/>
              <w:rPr>
                <w:sz w:val="24"/>
              </w:rPr>
            </w:pPr>
            <w:r w:rsidRPr="003C5ABC">
              <w:rPr>
                <w:sz w:val="24"/>
              </w:rPr>
              <w:t>2</w:t>
            </w:r>
          </w:p>
        </w:tc>
        <w:tc>
          <w:tcPr>
            <w:tcW w:w="3801" w:type="dxa"/>
          </w:tcPr>
          <w:p w14:paraId="02D2971F" w14:textId="77777777" w:rsidR="001B5602" w:rsidRPr="003C5ABC" w:rsidRDefault="001B5602" w:rsidP="0084387F">
            <w:pPr>
              <w:pStyle w:val="TableParagraph"/>
              <w:ind w:left="116"/>
              <w:jc w:val="left"/>
              <w:rPr>
                <w:sz w:val="24"/>
              </w:rPr>
            </w:pPr>
            <w:r w:rsidRPr="003C5ABC">
              <w:rPr>
                <w:sz w:val="24"/>
              </w:rPr>
              <w:t>Котельная ППШ-2</w:t>
            </w:r>
          </w:p>
        </w:tc>
        <w:tc>
          <w:tcPr>
            <w:tcW w:w="1417" w:type="dxa"/>
          </w:tcPr>
          <w:p w14:paraId="63FC2427" w14:textId="77777777" w:rsidR="001B5602" w:rsidRPr="003C5ABC" w:rsidRDefault="001B5602" w:rsidP="0084387F">
            <w:pPr>
              <w:pStyle w:val="TableParagraph"/>
              <w:rPr>
                <w:sz w:val="24"/>
              </w:rPr>
            </w:pPr>
            <w:r w:rsidRPr="003C5ABC">
              <w:rPr>
                <w:sz w:val="24"/>
              </w:rPr>
              <w:t>95/70</w:t>
            </w:r>
          </w:p>
        </w:tc>
        <w:tc>
          <w:tcPr>
            <w:tcW w:w="1266" w:type="dxa"/>
          </w:tcPr>
          <w:p w14:paraId="5B03C63C" w14:textId="77777777" w:rsidR="001B5602" w:rsidRPr="003C5ABC" w:rsidRDefault="001B5602" w:rsidP="0084387F">
            <w:pPr>
              <w:pStyle w:val="TableParagraph"/>
              <w:rPr>
                <w:sz w:val="24"/>
              </w:rPr>
            </w:pPr>
            <w:r w:rsidRPr="003C5ABC">
              <w:rPr>
                <w:w w:val="99"/>
                <w:sz w:val="24"/>
              </w:rPr>
              <w:t>-</w:t>
            </w:r>
          </w:p>
        </w:tc>
        <w:tc>
          <w:tcPr>
            <w:tcW w:w="911" w:type="dxa"/>
          </w:tcPr>
          <w:p w14:paraId="3AD8C304" w14:textId="77777777" w:rsidR="001B5602" w:rsidRPr="003C5ABC" w:rsidRDefault="001B5602" w:rsidP="0084387F">
            <w:pPr>
              <w:pStyle w:val="TableParagraph"/>
              <w:rPr>
                <w:sz w:val="24"/>
              </w:rPr>
            </w:pPr>
            <w:r w:rsidRPr="003C5ABC">
              <w:rPr>
                <w:sz w:val="24"/>
              </w:rPr>
              <w:t>65</w:t>
            </w:r>
          </w:p>
        </w:tc>
        <w:tc>
          <w:tcPr>
            <w:tcW w:w="1216" w:type="dxa"/>
          </w:tcPr>
          <w:p w14:paraId="28BE346A" w14:textId="77777777" w:rsidR="001B5602" w:rsidRPr="003C5ABC" w:rsidRDefault="001B5602" w:rsidP="0084387F">
            <w:pPr>
              <w:pStyle w:val="TableParagraph"/>
              <w:rPr>
                <w:sz w:val="24"/>
              </w:rPr>
            </w:pPr>
            <w:r w:rsidRPr="003C5ABC">
              <w:rPr>
                <w:sz w:val="24"/>
              </w:rPr>
              <w:t>Открытая</w:t>
            </w:r>
          </w:p>
        </w:tc>
      </w:tr>
      <w:tr w:rsidR="001B5602" w:rsidRPr="003C5ABC" w14:paraId="3B83A8A0" w14:textId="77777777" w:rsidTr="008309A9">
        <w:trPr>
          <w:trHeight w:val="316"/>
        </w:trPr>
        <w:tc>
          <w:tcPr>
            <w:tcW w:w="632" w:type="dxa"/>
            <w:vAlign w:val="center"/>
          </w:tcPr>
          <w:p w14:paraId="6CBA78AF" w14:textId="77777777" w:rsidR="001B5602" w:rsidRPr="003C5ABC" w:rsidRDefault="001B5602" w:rsidP="0084387F">
            <w:pPr>
              <w:pStyle w:val="TableParagraph"/>
              <w:rPr>
                <w:sz w:val="24"/>
              </w:rPr>
            </w:pPr>
            <w:r w:rsidRPr="003C5ABC">
              <w:rPr>
                <w:sz w:val="24"/>
              </w:rPr>
              <w:t>3</w:t>
            </w:r>
          </w:p>
        </w:tc>
        <w:tc>
          <w:tcPr>
            <w:tcW w:w="3801" w:type="dxa"/>
          </w:tcPr>
          <w:p w14:paraId="48B4CBDB" w14:textId="77777777" w:rsidR="001B5602" w:rsidRPr="003C5ABC" w:rsidRDefault="001B5602" w:rsidP="0084387F">
            <w:pPr>
              <w:pStyle w:val="TableParagraph"/>
              <w:ind w:left="116"/>
              <w:jc w:val="left"/>
              <w:rPr>
                <w:sz w:val="24"/>
              </w:rPr>
            </w:pPr>
            <w:r w:rsidRPr="003C5ABC">
              <w:rPr>
                <w:sz w:val="24"/>
              </w:rPr>
              <w:t>Котельная №28</w:t>
            </w:r>
          </w:p>
        </w:tc>
        <w:tc>
          <w:tcPr>
            <w:tcW w:w="1417" w:type="dxa"/>
          </w:tcPr>
          <w:p w14:paraId="5AFD7B2E" w14:textId="77777777" w:rsidR="001B5602" w:rsidRPr="003C5ABC" w:rsidRDefault="001B5602" w:rsidP="0084387F">
            <w:pPr>
              <w:pStyle w:val="TableParagraph"/>
              <w:rPr>
                <w:sz w:val="24"/>
              </w:rPr>
            </w:pPr>
            <w:r w:rsidRPr="003C5ABC">
              <w:rPr>
                <w:sz w:val="24"/>
              </w:rPr>
              <w:t>95/70</w:t>
            </w:r>
          </w:p>
        </w:tc>
        <w:tc>
          <w:tcPr>
            <w:tcW w:w="1266" w:type="dxa"/>
          </w:tcPr>
          <w:p w14:paraId="496B7FC2" w14:textId="77777777" w:rsidR="001B5602" w:rsidRPr="003C5ABC" w:rsidRDefault="001B5602" w:rsidP="0084387F">
            <w:pPr>
              <w:pStyle w:val="TableParagraph"/>
              <w:rPr>
                <w:sz w:val="24"/>
              </w:rPr>
            </w:pPr>
            <w:r w:rsidRPr="003C5ABC">
              <w:rPr>
                <w:w w:val="99"/>
                <w:sz w:val="24"/>
              </w:rPr>
              <w:t>-</w:t>
            </w:r>
          </w:p>
        </w:tc>
        <w:tc>
          <w:tcPr>
            <w:tcW w:w="911" w:type="dxa"/>
          </w:tcPr>
          <w:p w14:paraId="3C110C78" w14:textId="77777777" w:rsidR="001B5602" w:rsidRPr="003C5ABC" w:rsidRDefault="001B5602" w:rsidP="0084387F">
            <w:pPr>
              <w:pStyle w:val="TableParagraph"/>
              <w:rPr>
                <w:sz w:val="24"/>
              </w:rPr>
            </w:pPr>
            <w:r w:rsidRPr="003C5ABC">
              <w:rPr>
                <w:sz w:val="24"/>
              </w:rPr>
              <w:t>65</w:t>
            </w:r>
          </w:p>
        </w:tc>
        <w:tc>
          <w:tcPr>
            <w:tcW w:w="1216" w:type="dxa"/>
          </w:tcPr>
          <w:p w14:paraId="75182D02" w14:textId="77777777" w:rsidR="001B5602" w:rsidRPr="003C5ABC" w:rsidRDefault="001B5602" w:rsidP="0084387F">
            <w:pPr>
              <w:pStyle w:val="TableParagraph"/>
              <w:rPr>
                <w:sz w:val="24"/>
              </w:rPr>
            </w:pPr>
            <w:r w:rsidRPr="003C5ABC">
              <w:rPr>
                <w:sz w:val="24"/>
              </w:rPr>
              <w:t>Открытая</w:t>
            </w:r>
          </w:p>
        </w:tc>
      </w:tr>
      <w:tr w:rsidR="001B5602" w:rsidRPr="003C5ABC" w14:paraId="7A3A4D50" w14:textId="77777777" w:rsidTr="008309A9">
        <w:trPr>
          <w:trHeight w:val="318"/>
        </w:trPr>
        <w:tc>
          <w:tcPr>
            <w:tcW w:w="632" w:type="dxa"/>
            <w:vAlign w:val="center"/>
          </w:tcPr>
          <w:p w14:paraId="44E8E88D" w14:textId="77777777" w:rsidR="001B5602" w:rsidRPr="003C5ABC" w:rsidRDefault="001B5602" w:rsidP="0084387F">
            <w:pPr>
              <w:pStyle w:val="TableParagraph"/>
              <w:rPr>
                <w:sz w:val="24"/>
              </w:rPr>
            </w:pPr>
            <w:r w:rsidRPr="003C5ABC">
              <w:rPr>
                <w:sz w:val="24"/>
              </w:rPr>
              <w:t>4</w:t>
            </w:r>
          </w:p>
        </w:tc>
        <w:tc>
          <w:tcPr>
            <w:tcW w:w="3801" w:type="dxa"/>
          </w:tcPr>
          <w:p w14:paraId="362E4EAD" w14:textId="77777777" w:rsidR="001B5602" w:rsidRPr="003C5ABC" w:rsidRDefault="001B5602" w:rsidP="0084387F">
            <w:pPr>
              <w:pStyle w:val="TableParagraph"/>
              <w:ind w:left="116"/>
              <w:jc w:val="left"/>
              <w:rPr>
                <w:sz w:val="24"/>
              </w:rPr>
            </w:pPr>
            <w:r w:rsidRPr="003C5ABC">
              <w:rPr>
                <w:sz w:val="24"/>
              </w:rPr>
              <w:t>Котельная №29</w:t>
            </w:r>
          </w:p>
        </w:tc>
        <w:tc>
          <w:tcPr>
            <w:tcW w:w="1417" w:type="dxa"/>
          </w:tcPr>
          <w:p w14:paraId="298D1A71" w14:textId="77777777" w:rsidR="001B5602" w:rsidRPr="003C5ABC" w:rsidRDefault="001B5602" w:rsidP="0084387F">
            <w:pPr>
              <w:pStyle w:val="TableParagraph"/>
              <w:rPr>
                <w:sz w:val="24"/>
              </w:rPr>
            </w:pPr>
            <w:r w:rsidRPr="003C5ABC">
              <w:rPr>
                <w:sz w:val="24"/>
              </w:rPr>
              <w:t>95/70</w:t>
            </w:r>
          </w:p>
        </w:tc>
        <w:tc>
          <w:tcPr>
            <w:tcW w:w="1266" w:type="dxa"/>
          </w:tcPr>
          <w:p w14:paraId="253C217E" w14:textId="77777777" w:rsidR="001B5602" w:rsidRPr="003C5ABC" w:rsidRDefault="001B5602" w:rsidP="0084387F">
            <w:pPr>
              <w:pStyle w:val="TableParagraph"/>
              <w:rPr>
                <w:sz w:val="24"/>
              </w:rPr>
            </w:pPr>
            <w:r w:rsidRPr="003C5ABC">
              <w:rPr>
                <w:w w:val="99"/>
                <w:sz w:val="24"/>
              </w:rPr>
              <w:t>-</w:t>
            </w:r>
          </w:p>
        </w:tc>
        <w:tc>
          <w:tcPr>
            <w:tcW w:w="911" w:type="dxa"/>
          </w:tcPr>
          <w:p w14:paraId="0EDD9A58" w14:textId="77777777" w:rsidR="001B5602" w:rsidRPr="003C5ABC" w:rsidRDefault="001B5602" w:rsidP="0084387F">
            <w:pPr>
              <w:pStyle w:val="TableParagraph"/>
              <w:rPr>
                <w:sz w:val="24"/>
              </w:rPr>
            </w:pPr>
            <w:r w:rsidRPr="003C5ABC">
              <w:rPr>
                <w:sz w:val="24"/>
              </w:rPr>
              <w:t>65</w:t>
            </w:r>
          </w:p>
        </w:tc>
        <w:tc>
          <w:tcPr>
            <w:tcW w:w="1216" w:type="dxa"/>
          </w:tcPr>
          <w:p w14:paraId="6676E4F4" w14:textId="77777777" w:rsidR="001B5602" w:rsidRPr="003C5ABC" w:rsidRDefault="001B5602" w:rsidP="0084387F">
            <w:pPr>
              <w:pStyle w:val="TableParagraph"/>
              <w:rPr>
                <w:sz w:val="24"/>
              </w:rPr>
            </w:pPr>
            <w:r w:rsidRPr="003C5ABC">
              <w:rPr>
                <w:sz w:val="24"/>
              </w:rPr>
              <w:t>Открытая</w:t>
            </w:r>
          </w:p>
        </w:tc>
      </w:tr>
      <w:tr w:rsidR="001B5602" w:rsidRPr="003C5ABC" w14:paraId="589F0158" w14:textId="77777777" w:rsidTr="008309A9">
        <w:trPr>
          <w:trHeight w:val="316"/>
        </w:trPr>
        <w:tc>
          <w:tcPr>
            <w:tcW w:w="632" w:type="dxa"/>
            <w:vAlign w:val="center"/>
          </w:tcPr>
          <w:p w14:paraId="29B4ECC0" w14:textId="77777777" w:rsidR="001B5602" w:rsidRPr="003C5ABC" w:rsidRDefault="001B5602" w:rsidP="0084387F">
            <w:pPr>
              <w:pStyle w:val="TableParagraph"/>
              <w:rPr>
                <w:sz w:val="24"/>
              </w:rPr>
            </w:pPr>
            <w:r w:rsidRPr="003C5ABC">
              <w:rPr>
                <w:sz w:val="24"/>
              </w:rPr>
              <w:t>5</w:t>
            </w:r>
          </w:p>
        </w:tc>
        <w:tc>
          <w:tcPr>
            <w:tcW w:w="3801" w:type="dxa"/>
          </w:tcPr>
          <w:p w14:paraId="1CEB50CD" w14:textId="77777777" w:rsidR="001B5602" w:rsidRPr="003C5ABC" w:rsidRDefault="001B5602" w:rsidP="0084387F">
            <w:pPr>
              <w:pStyle w:val="TableParagraph"/>
              <w:ind w:left="116"/>
              <w:jc w:val="left"/>
              <w:rPr>
                <w:sz w:val="24"/>
              </w:rPr>
            </w:pPr>
            <w:r w:rsidRPr="003C5ABC">
              <w:rPr>
                <w:sz w:val="24"/>
              </w:rPr>
              <w:t>Котельная №32</w:t>
            </w:r>
          </w:p>
        </w:tc>
        <w:tc>
          <w:tcPr>
            <w:tcW w:w="1417" w:type="dxa"/>
          </w:tcPr>
          <w:p w14:paraId="0A879427" w14:textId="77777777" w:rsidR="001B5602" w:rsidRPr="003C5ABC" w:rsidRDefault="001B5602" w:rsidP="0084387F">
            <w:pPr>
              <w:pStyle w:val="TableParagraph"/>
              <w:rPr>
                <w:sz w:val="24"/>
              </w:rPr>
            </w:pPr>
            <w:r w:rsidRPr="003C5ABC">
              <w:rPr>
                <w:sz w:val="24"/>
              </w:rPr>
              <w:t>95/70</w:t>
            </w:r>
          </w:p>
        </w:tc>
        <w:tc>
          <w:tcPr>
            <w:tcW w:w="1266" w:type="dxa"/>
          </w:tcPr>
          <w:p w14:paraId="0E4B612E" w14:textId="77777777" w:rsidR="001B5602" w:rsidRPr="003C5ABC" w:rsidRDefault="001B5602" w:rsidP="0084387F">
            <w:pPr>
              <w:pStyle w:val="TableParagraph"/>
              <w:rPr>
                <w:sz w:val="24"/>
              </w:rPr>
            </w:pPr>
            <w:r w:rsidRPr="003C5ABC">
              <w:rPr>
                <w:w w:val="99"/>
                <w:sz w:val="24"/>
              </w:rPr>
              <w:t>-</w:t>
            </w:r>
          </w:p>
        </w:tc>
        <w:tc>
          <w:tcPr>
            <w:tcW w:w="911" w:type="dxa"/>
          </w:tcPr>
          <w:p w14:paraId="7CDBE059" w14:textId="77777777" w:rsidR="001B5602" w:rsidRPr="003C5ABC" w:rsidRDefault="001B5602" w:rsidP="0084387F">
            <w:pPr>
              <w:pStyle w:val="TableParagraph"/>
              <w:rPr>
                <w:sz w:val="24"/>
              </w:rPr>
            </w:pPr>
            <w:r w:rsidRPr="003C5ABC">
              <w:rPr>
                <w:sz w:val="24"/>
              </w:rPr>
              <w:t>60</w:t>
            </w:r>
          </w:p>
        </w:tc>
        <w:tc>
          <w:tcPr>
            <w:tcW w:w="1216" w:type="dxa"/>
          </w:tcPr>
          <w:p w14:paraId="1A3AB0D8" w14:textId="77777777" w:rsidR="001B5602" w:rsidRPr="003C5ABC" w:rsidRDefault="001B5602" w:rsidP="0084387F">
            <w:pPr>
              <w:pStyle w:val="TableParagraph"/>
              <w:rPr>
                <w:sz w:val="24"/>
              </w:rPr>
            </w:pPr>
            <w:r w:rsidRPr="003C5ABC">
              <w:rPr>
                <w:sz w:val="24"/>
              </w:rPr>
              <w:t>Открытая</w:t>
            </w:r>
          </w:p>
        </w:tc>
      </w:tr>
      <w:tr w:rsidR="001B5602" w:rsidRPr="003C5ABC" w14:paraId="0A776EC3" w14:textId="77777777" w:rsidTr="008309A9">
        <w:trPr>
          <w:trHeight w:val="318"/>
        </w:trPr>
        <w:tc>
          <w:tcPr>
            <w:tcW w:w="9243" w:type="dxa"/>
            <w:gridSpan w:val="6"/>
            <w:vAlign w:val="center"/>
          </w:tcPr>
          <w:p w14:paraId="6703739E" w14:textId="77777777" w:rsidR="001B5602" w:rsidRPr="003C5ABC" w:rsidRDefault="001B5602" w:rsidP="0084387F">
            <w:pPr>
              <w:pStyle w:val="TableParagraph"/>
              <w:rPr>
                <w:b/>
                <w:sz w:val="24"/>
              </w:rPr>
            </w:pPr>
            <w:r w:rsidRPr="003C5ABC">
              <w:rPr>
                <w:b/>
                <w:sz w:val="24"/>
              </w:rPr>
              <w:t>АО «СУЭК-Кузбасс» ПЕ «Спецналадка»</w:t>
            </w:r>
          </w:p>
        </w:tc>
      </w:tr>
      <w:tr w:rsidR="001B5602" w:rsidRPr="003C5ABC" w14:paraId="7D152D55" w14:textId="77777777" w:rsidTr="008309A9">
        <w:trPr>
          <w:trHeight w:val="884"/>
        </w:trPr>
        <w:tc>
          <w:tcPr>
            <w:tcW w:w="632" w:type="dxa"/>
            <w:vAlign w:val="center"/>
          </w:tcPr>
          <w:p w14:paraId="22E0D3B5" w14:textId="77777777" w:rsidR="001B5602" w:rsidRPr="003C5ABC" w:rsidRDefault="001B5602" w:rsidP="0084387F">
            <w:pPr>
              <w:pStyle w:val="TableParagraph"/>
              <w:rPr>
                <w:sz w:val="24"/>
              </w:rPr>
            </w:pPr>
            <w:r w:rsidRPr="003C5ABC">
              <w:rPr>
                <w:sz w:val="24"/>
              </w:rPr>
              <w:t>6</w:t>
            </w:r>
          </w:p>
        </w:tc>
        <w:tc>
          <w:tcPr>
            <w:tcW w:w="3801" w:type="dxa"/>
          </w:tcPr>
          <w:p w14:paraId="26268851" w14:textId="77777777" w:rsidR="001B5602" w:rsidRPr="003C5ABC" w:rsidRDefault="001B5602" w:rsidP="0084387F">
            <w:pPr>
              <w:pStyle w:val="TableParagraph"/>
              <w:ind w:left="116"/>
              <w:jc w:val="left"/>
              <w:rPr>
                <w:sz w:val="24"/>
              </w:rPr>
            </w:pPr>
            <w:r w:rsidRPr="003C5ABC">
              <w:rPr>
                <w:sz w:val="24"/>
              </w:rPr>
              <w:t>Котельная шахты «Полысаевская»</w:t>
            </w:r>
          </w:p>
          <w:p w14:paraId="2F4862CB" w14:textId="77777777" w:rsidR="001B5602" w:rsidRPr="003C5ABC" w:rsidRDefault="001B5602" w:rsidP="0084387F">
            <w:pPr>
              <w:pStyle w:val="TableParagraph"/>
              <w:numPr>
                <w:ilvl w:val="0"/>
                <w:numId w:val="3"/>
              </w:numPr>
              <w:tabs>
                <w:tab w:val="left" w:pos="626"/>
              </w:tabs>
              <w:ind w:left="116" w:firstLine="0"/>
              <w:jc w:val="left"/>
              <w:rPr>
                <w:sz w:val="24"/>
              </w:rPr>
            </w:pPr>
            <w:r w:rsidRPr="003C5ABC">
              <w:rPr>
                <w:sz w:val="24"/>
              </w:rPr>
              <w:t>калорифер</w:t>
            </w:r>
          </w:p>
          <w:p w14:paraId="0702D7A6" w14:textId="77777777" w:rsidR="001B5602" w:rsidRPr="003C5ABC" w:rsidRDefault="001B5602" w:rsidP="0084387F">
            <w:pPr>
              <w:pStyle w:val="TableParagraph"/>
              <w:numPr>
                <w:ilvl w:val="0"/>
                <w:numId w:val="3"/>
              </w:numPr>
              <w:tabs>
                <w:tab w:val="left" w:pos="626"/>
              </w:tabs>
              <w:ind w:left="116" w:firstLine="0"/>
              <w:jc w:val="left"/>
              <w:rPr>
                <w:sz w:val="24"/>
              </w:rPr>
            </w:pPr>
            <w:r w:rsidRPr="003C5ABC">
              <w:rPr>
                <w:sz w:val="24"/>
              </w:rPr>
              <w:t>промплощадка</w:t>
            </w:r>
          </w:p>
          <w:p w14:paraId="13179CE0" w14:textId="77777777" w:rsidR="001B5602" w:rsidRPr="003C5ABC" w:rsidRDefault="001B5602" w:rsidP="0084387F">
            <w:pPr>
              <w:pStyle w:val="TableParagraph"/>
              <w:numPr>
                <w:ilvl w:val="0"/>
                <w:numId w:val="3"/>
              </w:numPr>
              <w:tabs>
                <w:tab w:val="left" w:pos="626"/>
              </w:tabs>
              <w:ind w:left="116" w:firstLine="0"/>
              <w:jc w:val="left"/>
              <w:rPr>
                <w:sz w:val="24"/>
              </w:rPr>
            </w:pPr>
            <w:r w:rsidRPr="003C5ABC">
              <w:rPr>
                <w:sz w:val="24"/>
              </w:rPr>
              <w:t>жилой</w:t>
            </w:r>
            <w:r w:rsidRPr="003C5ABC">
              <w:rPr>
                <w:spacing w:val="-2"/>
                <w:sz w:val="24"/>
              </w:rPr>
              <w:t xml:space="preserve"> </w:t>
            </w:r>
            <w:r w:rsidRPr="003C5ABC">
              <w:rPr>
                <w:sz w:val="24"/>
              </w:rPr>
              <w:t>поселок</w:t>
            </w:r>
          </w:p>
        </w:tc>
        <w:tc>
          <w:tcPr>
            <w:tcW w:w="1417" w:type="dxa"/>
            <w:vAlign w:val="center"/>
          </w:tcPr>
          <w:p w14:paraId="0BE9FF3E" w14:textId="77777777" w:rsidR="001B5602" w:rsidRPr="003C5ABC" w:rsidRDefault="001B5602" w:rsidP="0084387F">
            <w:pPr>
              <w:pStyle w:val="TableParagraph"/>
              <w:rPr>
                <w:sz w:val="24"/>
                <w:szCs w:val="24"/>
              </w:rPr>
            </w:pPr>
          </w:p>
          <w:p w14:paraId="2AF1940A" w14:textId="77777777" w:rsidR="001B5602" w:rsidRPr="003C5ABC" w:rsidRDefault="001B5602" w:rsidP="0084387F">
            <w:pPr>
              <w:pStyle w:val="TableParagraph"/>
              <w:rPr>
                <w:sz w:val="24"/>
                <w:szCs w:val="24"/>
              </w:rPr>
            </w:pPr>
            <w:r w:rsidRPr="003C5ABC">
              <w:rPr>
                <w:sz w:val="24"/>
                <w:szCs w:val="24"/>
              </w:rPr>
              <w:t>150/70</w:t>
            </w:r>
          </w:p>
          <w:p w14:paraId="10C9050C" w14:textId="77777777" w:rsidR="001B5602" w:rsidRPr="003C5ABC" w:rsidRDefault="001B5602" w:rsidP="0084387F">
            <w:pPr>
              <w:pStyle w:val="TableParagraph"/>
              <w:rPr>
                <w:sz w:val="24"/>
                <w:szCs w:val="24"/>
              </w:rPr>
            </w:pPr>
            <w:r w:rsidRPr="003C5ABC">
              <w:rPr>
                <w:sz w:val="24"/>
                <w:szCs w:val="24"/>
              </w:rPr>
              <w:t>95/70</w:t>
            </w:r>
          </w:p>
          <w:p w14:paraId="0AD366CB" w14:textId="77777777" w:rsidR="001B5602" w:rsidRPr="003C5ABC" w:rsidRDefault="001B5602" w:rsidP="0084387F">
            <w:pPr>
              <w:pStyle w:val="TableParagraph"/>
              <w:rPr>
                <w:sz w:val="24"/>
                <w:szCs w:val="24"/>
              </w:rPr>
            </w:pPr>
            <w:r w:rsidRPr="003C5ABC">
              <w:rPr>
                <w:sz w:val="24"/>
                <w:szCs w:val="24"/>
              </w:rPr>
              <w:t>95/70</w:t>
            </w:r>
          </w:p>
        </w:tc>
        <w:tc>
          <w:tcPr>
            <w:tcW w:w="1266" w:type="dxa"/>
            <w:vAlign w:val="center"/>
          </w:tcPr>
          <w:p w14:paraId="6B1B2D85" w14:textId="77777777" w:rsidR="001B5602" w:rsidRPr="003C5ABC" w:rsidRDefault="001B5602" w:rsidP="0084387F">
            <w:pPr>
              <w:pStyle w:val="TableParagraph"/>
              <w:rPr>
                <w:sz w:val="24"/>
                <w:szCs w:val="24"/>
              </w:rPr>
            </w:pPr>
          </w:p>
          <w:p w14:paraId="0CAE34DD" w14:textId="77777777" w:rsidR="001B5602" w:rsidRPr="003C5ABC" w:rsidRDefault="001B5602" w:rsidP="0084387F">
            <w:pPr>
              <w:pStyle w:val="TableParagraph"/>
              <w:rPr>
                <w:sz w:val="24"/>
                <w:szCs w:val="24"/>
              </w:rPr>
            </w:pPr>
            <w:r w:rsidRPr="003C5ABC">
              <w:rPr>
                <w:sz w:val="24"/>
                <w:szCs w:val="24"/>
              </w:rPr>
              <w:t>-</w:t>
            </w:r>
          </w:p>
          <w:p w14:paraId="122ECB58" w14:textId="77777777" w:rsidR="001B5602" w:rsidRPr="003C5ABC" w:rsidRDefault="001B5602" w:rsidP="0084387F">
            <w:pPr>
              <w:pStyle w:val="TableParagraph"/>
              <w:rPr>
                <w:sz w:val="24"/>
                <w:szCs w:val="24"/>
              </w:rPr>
            </w:pPr>
            <w:r w:rsidRPr="003C5ABC">
              <w:rPr>
                <w:sz w:val="24"/>
                <w:szCs w:val="24"/>
              </w:rPr>
              <w:t>-</w:t>
            </w:r>
          </w:p>
          <w:p w14:paraId="283BA645" w14:textId="77777777" w:rsidR="001B5602" w:rsidRPr="003C5ABC" w:rsidRDefault="001B5602" w:rsidP="0084387F">
            <w:pPr>
              <w:pStyle w:val="TableParagraph"/>
              <w:rPr>
                <w:sz w:val="24"/>
                <w:szCs w:val="24"/>
              </w:rPr>
            </w:pPr>
            <w:r w:rsidRPr="003C5ABC">
              <w:rPr>
                <w:sz w:val="24"/>
                <w:szCs w:val="24"/>
              </w:rPr>
              <w:t>-</w:t>
            </w:r>
          </w:p>
        </w:tc>
        <w:tc>
          <w:tcPr>
            <w:tcW w:w="911" w:type="dxa"/>
            <w:vAlign w:val="center"/>
          </w:tcPr>
          <w:p w14:paraId="13665A7E" w14:textId="77777777" w:rsidR="001B5602" w:rsidRPr="003C5ABC" w:rsidRDefault="001B5602" w:rsidP="0084387F">
            <w:pPr>
              <w:pStyle w:val="TableParagraph"/>
              <w:rPr>
                <w:sz w:val="24"/>
                <w:szCs w:val="24"/>
              </w:rPr>
            </w:pPr>
          </w:p>
          <w:p w14:paraId="58AA5ACE" w14:textId="77777777" w:rsidR="001B5602" w:rsidRPr="003C5ABC" w:rsidRDefault="001B5602" w:rsidP="0084387F">
            <w:pPr>
              <w:pStyle w:val="TableParagraph"/>
              <w:rPr>
                <w:sz w:val="24"/>
                <w:szCs w:val="24"/>
              </w:rPr>
            </w:pPr>
            <w:r w:rsidRPr="003C5ABC">
              <w:rPr>
                <w:sz w:val="24"/>
                <w:szCs w:val="24"/>
              </w:rPr>
              <w:t>-</w:t>
            </w:r>
          </w:p>
          <w:p w14:paraId="1A6A722C" w14:textId="77777777" w:rsidR="001B5602" w:rsidRPr="003C5ABC" w:rsidRDefault="001B5602" w:rsidP="0084387F">
            <w:pPr>
              <w:pStyle w:val="TableParagraph"/>
              <w:rPr>
                <w:sz w:val="24"/>
                <w:szCs w:val="24"/>
              </w:rPr>
            </w:pPr>
            <w:r w:rsidRPr="003C5ABC">
              <w:rPr>
                <w:sz w:val="24"/>
                <w:szCs w:val="24"/>
              </w:rPr>
              <w:t>-</w:t>
            </w:r>
          </w:p>
          <w:p w14:paraId="00AAB397" w14:textId="77777777" w:rsidR="001B5602" w:rsidRPr="003C5ABC" w:rsidRDefault="001B5602" w:rsidP="0084387F">
            <w:pPr>
              <w:pStyle w:val="TableParagraph"/>
              <w:rPr>
                <w:sz w:val="24"/>
                <w:szCs w:val="24"/>
              </w:rPr>
            </w:pPr>
            <w:r w:rsidRPr="003C5ABC">
              <w:rPr>
                <w:sz w:val="24"/>
                <w:szCs w:val="24"/>
              </w:rPr>
              <w:t>65</w:t>
            </w:r>
          </w:p>
        </w:tc>
        <w:tc>
          <w:tcPr>
            <w:tcW w:w="1216" w:type="dxa"/>
            <w:vAlign w:val="center"/>
          </w:tcPr>
          <w:p w14:paraId="2FB864C6" w14:textId="77777777" w:rsidR="001B5602" w:rsidRPr="003C5ABC" w:rsidRDefault="001B5602" w:rsidP="0084387F">
            <w:pPr>
              <w:pStyle w:val="TableParagraph"/>
              <w:rPr>
                <w:sz w:val="24"/>
              </w:rPr>
            </w:pPr>
          </w:p>
          <w:p w14:paraId="4FFECD42" w14:textId="77777777" w:rsidR="001B5602" w:rsidRPr="003C5ABC" w:rsidRDefault="001B5602" w:rsidP="0084387F">
            <w:pPr>
              <w:pStyle w:val="TableParagraph"/>
              <w:rPr>
                <w:sz w:val="24"/>
              </w:rPr>
            </w:pPr>
            <w:r w:rsidRPr="003C5ABC">
              <w:rPr>
                <w:sz w:val="24"/>
              </w:rPr>
              <w:t>Закрытая Открытая Открытая</w:t>
            </w:r>
          </w:p>
        </w:tc>
      </w:tr>
    </w:tbl>
    <w:p w14:paraId="307921FF" w14:textId="77777777" w:rsidR="001B5602" w:rsidRPr="003C5ABC" w:rsidRDefault="001B5602" w:rsidP="001B5602">
      <w:pPr>
        <w:pStyle w:val="a3"/>
        <w:rPr>
          <w:b/>
          <w:sz w:val="24"/>
          <w:szCs w:val="24"/>
        </w:rPr>
      </w:pPr>
    </w:p>
    <w:p w14:paraId="321A00E4" w14:textId="77777777" w:rsidR="00484935" w:rsidRPr="00730333" w:rsidRDefault="002C51E8" w:rsidP="00484935">
      <w:pPr>
        <w:pStyle w:val="1"/>
        <w:numPr>
          <w:ilvl w:val="1"/>
          <w:numId w:val="7"/>
        </w:numPr>
        <w:tabs>
          <w:tab w:val="left" w:pos="1406"/>
        </w:tabs>
        <w:ind w:left="0" w:firstLine="709"/>
        <w:jc w:val="both"/>
      </w:pPr>
      <w:bookmarkStart w:id="43" w:name="_Toc37689166"/>
      <w:r w:rsidRPr="00730333">
        <w:t>П</w:t>
      </w:r>
      <w:r w:rsidR="00484935" w:rsidRPr="00730333">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3"/>
    </w:p>
    <w:p w14:paraId="2AA0E8B8" w14:textId="77777777" w:rsidR="001B5602" w:rsidRPr="00730333" w:rsidRDefault="001B5602" w:rsidP="001B5602">
      <w:pPr>
        <w:pStyle w:val="a3"/>
        <w:spacing w:before="240" w:line="360" w:lineRule="auto"/>
        <w:ind w:firstLine="709"/>
        <w:jc w:val="both"/>
      </w:pPr>
      <w:r w:rsidRPr="00730333">
        <w:t>Значения перспективной установленной тепловой мощности источников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таблицах</w:t>
      </w:r>
    </w:p>
    <w:p w14:paraId="7A0CB607" w14:textId="77777777" w:rsidR="00484935" w:rsidRPr="00730333" w:rsidRDefault="002C51E8" w:rsidP="00484935">
      <w:pPr>
        <w:pStyle w:val="1"/>
        <w:numPr>
          <w:ilvl w:val="1"/>
          <w:numId w:val="7"/>
        </w:numPr>
        <w:tabs>
          <w:tab w:val="left" w:pos="1406"/>
        </w:tabs>
        <w:ind w:left="0" w:firstLine="709"/>
        <w:jc w:val="both"/>
      </w:pPr>
      <w:bookmarkStart w:id="44" w:name="_Toc37689167"/>
      <w:r w:rsidRPr="00730333">
        <w:t>П</w:t>
      </w:r>
      <w:r w:rsidR="00484935" w:rsidRPr="00730333">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
    </w:p>
    <w:p w14:paraId="54B02CEB" w14:textId="77777777" w:rsidR="00484935" w:rsidRPr="001B5602" w:rsidRDefault="001B5602" w:rsidP="001B5602">
      <w:pPr>
        <w:pStyle w:val="a3"/>
        <w:spacing w:before="240" w:line="360" w:lineRule="auto"/>
        <w:ind w:firstLine="709"/>
        <w:jc w:val="both"/>
      </w:pPr>
      <w:r w:rsidRPr="00730333">
        <w:t xml:space="preserve">Ввод новых и реконструкции существующих источников тепловой </w:t>
      </w:r>
      <w:r w:rsidRPr="001B5602">
        <w:t>энергии с использованием возобновляемых источников энергии не предусмотрено.</w:t>
      </w:r>
    </w:p>
    <w:p w14:paraId="05B80F50" w14:textId="77777777" w:rsidR="0061452A" w:rsidRPr="002C51E8" w:rsidRDefault="0061452A" w:rsidP="0061452A">
      <w:pPr>
        <w:pStyle w:val="1"/>
        <w:numPr>
          <w:ilvl w:val="0"/>
          <w:numId w:val="7"/>
        </w:numPr>
        <w:tabs>
          <w:tab w:val="left" w:pos="1223"/>
        </w:tabs>
        <w:ind w:left="0" w:firstLine="709"/>
        <w:jc w:val="both"/>
      </w:pPr>
      <w:bookmarkStart w:id="45" w:name="_Toc37689168"/>
      <w:r w:rsidRPr="002C51E8">
        <w:lastRenderedPageBreak/>
        <w:t>Раздел 6 "Предложения по строительству, реконструкции и (или) модернизации тепловых сетей"</w:t>
      </w:r>
      <w:bookmarkEnd w:id="45"/>
    </w:p>
    <w:p w14:paraId="01301EAC" w14:textId="77777777" w:rsidR="00F9705D" w:rsidRPr="002C51E8" w:rsidRDefault="00F9705D" w:rsidP="00F9705D">
      <w:pPr>
        <w:pStyle w:val="a3"/>
        <w:spacing w:before="240" w:line="360" w:lineRule="auto"/>
        <w:ind w:firstLine="709"/>
        <w:jc w:val="both"/>
      </w:pPr>
      <w:r w:rsidRPr="002C51E8">
        <w:t>Принятым вариантом развития схемы теплоснабжения предусматривается реконструкция существующих и строительство новых тепловых сетей следующих источников:</w:t>
      </w:r>
    </w:p>
    <w:p w14:paraId="2E155F36" w14:textId="77777777" w:rsidR="00F9705D" w:rsidRPr="002C51E8" w:rsidRDefault="00F9705D" w:rsidP="00F9705D">
      <w:pPr>
        <w:pStyle w:val="a4"/>
        <w:numPr>
          <w:ilvl w:val="0"/>
          <w:numId w:val="2"/>
        </w:numPr>
        <w:tabs>
          <w:tab w:val="left" w:pos="1091"/>
        </w:tabs>
        <w:spacing w:line="360" w:lineRule="auto"/>
        <w:ind w:left="0" w:firstLine="709"/>
        <w:rPr>
          <w:sz w:val="28"/>
        </w:rPr>
      </w:pPr>
      <w:r w:rsidRPr="002C51E8">
        <w:rPr>
          <w:sz w:val="28"/>
        </w:rPr>
        <w:t>котельных ППШ, ППШ-2 ООО «Кузбасская Энергокомпания» (строительство новых сетей для подключения перспективной нагрузки, реконструкция существующих</w:t>
      </w:r>
      <w:r w:rsidRPr="002C51E8">
        <w:rPr>
          <w:spacing w:val="1"/>
          <w:sz w:val="28"/>
        </w:rPr>
        <w:t xml:space="preserve"> </w:t>
      </w:r>
      <w:r w:rsidRPr="002C51E8">
        <w:rPr>
          <w:sz w:val="28"/>
        </w:rPr>
        <w:t>сетей);</w:t>
      </w:r>
    </w:p>
    <w:p w14:paraId="04F27356" w14:textId="77777777" w:rsidR="00F9705D" w:rsidRPr="002C51E8" w:rsidRDefault="00F9705D" w:rsidP="00F9705D">
      <w:pPr>
        <w:pStyle w:val="a4"/>
        <w:numPr>
          <w:ilvl w:val="0"/>
          <w:numId w:val="2"/>
        </w:numPr>
        <w:tabs>
          <w:tab w:val="left" w:pos="1091"/>
        </w:tabs>
        <w:spacing w:line="360" w:lineRule="auto"/>
        <w:ind w:left="0" w:firstLine="709"/>
        <w:rPr>
          <w:sz w:val="28"/>
        </w:rPr>
      </w:pPr>
      <w:r w:rsidRPr="002C51E8">
        <w:rPr>
          <w:sz w:val="28"/>
        </w:rPr>
        <w:t xml:space="preserve">котельной №28 </w:t>
      </w:r>
      <w:r w:rsidRPr="002C51E8">
        <w:rPr>
          <w:spacing w:val="-2"/>
          <w:sz w:val="28"/>
        </w:rPr>
        <w:t>ООО «Кузбасская Энергокомпания»</w:t>
      </w:r>
      <w:r w:rsidRPr="002C51E8">
        <w:rPr>
          <w:sz w:val="28"/>
        </w:rPr>
        <w:t xml:space="preserve"> (строительство новых сетей для подключения перспективной</w:t>
      </w:r>
      <w:r w:rsidRPr="002C51E8">
        <w:rPr>
          <w:spacing w:val="-7"/>
          <w:sz w:val="28"/>
        </w:rPr>
        <w:t xml:space="preserve"> </w:t>
      </w:r>
      <w:r w:rsidRPr="002C51E8">
        <w:rPr>
          <w:sz w:val="28"/>
        </w:rPr>
        <w:t>нагрузки);</w:t>
      </w:r>
    </w:p>
    <w:p w14:paraId="643F6B9E" w14:textId="77777777" w:rsidR="00F9705D" w:rsidRPr="002C51E8" w:rsidRDefault="00F9705D" w:rsidP="00F9705D">
      <w:pPr>
        <w:pStyle w:val="a4"/>
        <w:numPr>
          <w:ilvl w:val="0"/>
          <w:numId w:val="2"/>
        </w:numPr>
        <w:tabs>
          <w:tab w:val="left" w:pos="1091"/>
        </w:tabs>
        <w:spacing w:line="360" w:lineRule="auto"/>
        <w:ind w:left="0" w:firstLine="709"/>
        <w:rPr>
          <w:sz w:val="28"/>
        </w:rPr>
      </w:pPr>
      <w:r w:rsidRPr="002C51E8">
        <w:rPr>
          <w:sz w:val="28"/>
        </w:rPr>
        <w:t xml:space="preserve">котельной №29 </w:t>
      </w:r>
      <w:r w:rsidRPr="002C51E8">
        <w:rPr>
          <w:spacing w:val="-2"/>
          <w:sz w:val="28"/>
        </w:rPr>
        <w:t>ООО «Кузбасская Энергокомпания»</w:t>
      </w:r>
      <w:r w:rsidRPr="002C51E8">
        <w:rPr>
          <w:sz w:val="28"/>
        </w:rPr>
        <w:t xml:space="preserve"> (строительство новых сетей для подключения перспективной</w:t>
      </w:r>
      <w:r w:rsidRPr="002C51E8">
        <w:rPr>
          <w:spacing w:val="-7"/>
          <w:sz w:val="28"/>
        </w:rPr>
        <w:t xml:space="preserve"> </w:t>
      </w:r>
      <w:r w:rsidRPr="002C51E8">
        <w:rPr>
          <w:sz w:val="28"/>
        </w:rPr>
        <w:t>нагрузки);</w:t>
      </w:r>
    </w:p>
    <w:p w14:paraId="70106586" w14:textId="77777777" w:rsidR="00F9705D" w:rsidRPr="002C51E8" w:rsidRDefault="00F9705D" w:rsidP="00F9705D">
      <w:pPr>
        <w:pStyle w:val="a4"/>
        <w:numPr>
          <w:ilvl w:val="0"/>
          <w:numId w:val="2"/>
        </w:numPr>
        <w:tabs>
          <w:tab w:val="left" w:pos="1127"/>
        </w:tabs>
        <w:spacing w:line="360" w:lineRule="auto"/>
        <w:ind w:left="0" w:firstLine="709"/>
        <w:rPr>
          <w:sz w:val="28"/>
        </w:rPr>
      </w:pPr>
      <w:r w:rsidRPr="002C51E8">
        <w:rPr>
          <w:sz w:val="28"/>
        </w:rPr>
        <w:t>котельной ш. «Полысаевская» ОАО «СУЭК-Кузбасс» (строительство новых сетей для подключения перспективной</w:t>
      </w:r>
      <w:r w:rsidRPr="002C51E8">
        <w:rPr>
          <w:spacing w:val="-9"/>
          <w:sz w:val="28"/>
        </w:rPr>
        <w:t xml:space="preserve"> </w:t>
      </w:r>
      <w:r w:rsidRPr="002C51E8">
        <w:rPr>
          <w:sz w:val="28"/>
        </w:rPr>
        <w:t>нагрузки).</w:t>
      </w:r>
    </w:p>
    <w:p w14:paraId="4013B506" w14:textId="77777777" w:rsidR="00484935" w:rsidRPr="002C51E8" w:rsidRDefault="00F9705D" w:rsidP="00484935">
      <w:pPr>
        <w:pStyle w:val="1"/>
        <w:numPr>
          <w:ilvl w:val="1"/>
          <w:numId w:val="7"/>
        </w:numPr>
        <w:tabs>
          <w:tab w:val="left" w:pos="1406"/>
        </w:tabs>
        <w:ind w:left="0" w:firstLine="709"/>
        <w:jc w:val="both"/>
      </w:pPr>
      <w:bookmarkStart w:id="46" w:name="_Toc37689169"/>
      <w:r w:rsidRPr="002C51E8">
        <w:t>П</w:t>
      </w:r>
      <w:r w:rsidR="00484935" w:rsidRPr="002C51E8">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6"/>
    </w:p>
    <w:p w14:paraId="4F147E05" w14:textId="77777777" w:rsidR="00F9705D" w:rsidRPr="002C51E8" w:rsidRDefault="00F9705D" w:rsidP="00F9705D">
      <w:pPr>
        <w:pStyle w:val="a3"/>
        <w:spacing w:before="240" w:line="360" w:lineRule="auto"/>
        <w:ind w:firstLine="709"/>
        <w:jc w:val="both"/>
      </w:pPr>
      <w:r w:rsidRPr="002C51E8">
        <w:t>По состоянию на 2020 г. на территории городского округа отсутствуют источники тепловой энергии с дефицитом тепловой мощности.</w:t>
      </w:r>
    </w:p>
    <w:p w14:paraId="603373A9" w14:textId="77777777" w:rsidR="00484935" w:rsidRPr="002C51E8" w:rsidRDefault="00F9705D" w:rsidP="00484935">
      <w:pPr>
        <w:pStyle w:val="1"/>
        <w:numPr>
          <w:ilvl w:val="1"/>
          <w:numId w:val="7"/>
        </w:numPr>
        <w:tabs>
          <w:tab w:val="left" w:pos="1406"/>
        </w:tabs>
        <w:ind w:left="0" w:firstLine="709"/>
        <w:jc w:val="both"/>
      </w:pPr>
      <w:bookmarkStart w:id="47" w:name="_Toc37689170"/>
      <w:r w:rsidRPr="002C51E8">
        <w:t>П</w:t>
      </w:r>
      <w:r w:rsidR="00484935" w:rsidRPr="002C51E8">
        <w:t>редложения по строительству и реконструкции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bookmarkEnd w:id="47"/>
    </w:p>
    <w:p w14:paraId="30E8FF2D" w14:textId="77777777" w:rsidR="00F9705D" w:rsidRPr="002C51E8" w:rsidRDefault="00F9705D" w:rsidP="00F9705D">
      <w:pPr>
        <w:pStyle w:val="a3"/>
        <w:spacing w:before="240" w:line="360" w:lineRule="auto"/>
        <w:ind w:firstLine="709"/>
        <w:jc w:val="both"/>
      </w:pPr>
      <w:r w:rsidRPr="002C51E8">
        <w:t xml:space="preserve">Планом развития г. Полысаево предусматривается комплексное многоэтажное и малоэтажное строительство в микрорайонах №1, 2, 4, </w:t>
      </w:r>
      <w:r w:rsidR="00457FD3" w:rsidRPr="002C51E8">
        <w:t>кроме</w:t>
      </w:r>
      <w:r w:rsidR="00457FD3">
        <w:t xml:space="preserve"> </w:t>
      </w:r>
      <w:r w:rsidR="00457FD3" w:rsidRPr="002C51E8">
        <w:t>того,</w:t>
      </w:r>
      <w:r w:rsidRPr="002C51E8">
        <w:t xml:space="preserve"> в указанных районах предусматривается точечное строительство.</w:t>
      </w:r>
    </w:p>
    <w:p w14:paraId="75922096" w14:textId="77777777" w:rsidR="00F9705D" w:rsidRPr="002C51E8" w:rsidRDefault="00F9705D" w:rsidP="00F9705D">
      <w:pPr>
        <w:pStyle w:val="a3"/>
        <w:spacing w:line="360" w:lineRule="auto"/>
        <w:ind w:firstLine="709"/>
        <w:jc w:val="both"/>
      </w:pPr>
      <w:r w:rsidRPr="002C51E8">
        <w:t>Для обеспечения перспективных приростов тепловой нагрузки в указанных районах предлагается реконструкция существующих и строительство новых сетей от котельных ППШ, ППШ-2, №28, №29 и котельной ш. «Полысаевская».</w:t>
      </w:r>
    </w:p>
    <w:p w14:paraId="01F90006" w14:textId="77777777" w:rsidR="00F9705D" w:rsidRPr="002C51E8" w:rsidRDefault="00F9705D" w:rsidP="00F9705D">
      <w:pPr>
        <w:pStyle w:val="a3"/>
        <w:spacing w:line="360" w:lineRule="auto"/>
        <w:ind w:firstLine="709"/>
        <w:jc w:val="both"/>
      </w:pPr>
      <w:r w:rsidRPr="002C51E8">
        <w:lastRenderedPageBreak/>
        <w:t xml:space="preserve">Мероприятия по реконструкции существующих и строительству новых тепловых сетей, обеспечивающих требуемые гидравлические параметры у потребителей жилищной и комплексной застройки, приведены в таблице </w:t>
      </w:r>
      <w:r w:rsidR="00457FD3">
        <w:t>6</w:t>
      </w:r>
      <w:r w:rsidRPr="002C51E8">
        <w:t>.1.</w:t>
      </w:r>
    </w:p>
    <w:p w14:paraId="48829E73" w14:textId="77777777" w:rsidR="00F9705D" w:rsidRPr="002C51E8" w:rsidRDefault="00F9705D" w:rsidP="00F9705D">
      <w:pPr>
        <w:spacing w:before="1" w:line="360" w:lineRule="auto"/>
        <w:ind w:left="372" w:right="373"/>
        <w:jc w:val="both"/>
        <w:rPr>
          <w:b/>
          <w:sz w:val="24"/>
        </w:rPr>
      </w:pPr>
    </w:p>
    <w:p w14:paraId="56058B6D" w14:textId="77777777" w:rsidR="00F9705D" w:rsidRPr="002C51E8" w:rsidRDefault="00F9705D" w:rsidP="00F9705D">
      <w:pPr>
        <w:spacing w:before="1" w:line="360" w:lineRule="auto"/>
        <w:ind w:left="372" w:right="373"/>
        <w:jc w:val="both"/>
        <w:rPr>
          <w:b/>
          <w:sz w:val="24"/>
        </w:rPr>
      </w:pPr>
      <w:r w:rsidRPr="002C51E8">
        <w:rPr>
          <w:b/>
          <w:sz w:val="24"/>
        </w:rPr>
        <w:t xml:space="preserve">Таблица </w:t>
      </w:r>
      <w:r w:rsidR="00457FD3">
        <w:rPr>
          <w:b/>
          <w:sz w:val="24"/>
        </w:rPr>
        <w:t>6</w:t>
      </w:r>
      <w:r w:rsidRPr="002C51E8">
        <w:rPr>
          <w:b/>
          <w:sz w:val="24"/>
        </w:rPr>
        <w:t>.1.</w:t>
      </w:r>
      <w:r w:rsidR="00457FD3">
        <w:rPr>
          <w:b/>
          <w:sz w:val="24"/>
        </w:rPr>
        <w:t xml:space="preserve"> </w:t>
      </w:r>
      <w:r w:rsidRPr="002C51E8">
        <w:rPr>
          <w:b/>
          <w:sz w:val="24"/>
        </w:rPr>
        <w:t>Мероприятия по строительству/реконструкции сетей для подключения перспективной нагрузки жилищной и комплексной застройки</w:t>
      </w:r>
    </w:p>
    <w:tbl>
      <w:tblPr>
        <w:tblW w:w="909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1105"/>
        <w:gridCol w:w="1560"/>
        <w:gridCol w:w="992"/>
        <w:gridCol w:w="1418"/>
        <w:gridCol w:w="992"/>
        <w:gridCol w:w="1418"/>
        <w:gridCol w:w="992"/>
      </w:tblGrid>
      <w:tr w:rsidR="002C51E8" w:rsidRPr="002C51E8" w14:paraId="6A125CCF" w14:textId="77777777" w:rsidTr="002C51E8">
        <w:trPr>
          <w:trHeight w:val="1610"/>
          <w:tblHeader/>
        </w:trPr>
        <w:tc>
          <w:tcPr>
            <w:tcW w:w="614" w:type="dxa"/>
            <w:vAlign w:val="center"/>
          </w:tcPr>
          <w:p w14:paraId="2DC2C9C9" w14:textId="77777777" w:rsidR="00F9705D" w:rsidRPr="002C51E8" w:rsidRDefault="00F9705D" w:rsidP="006E249D">
            <w:pPr>
              <w:pStyle w:val="TableParagraph"/>
              <w:rPr>
                <w:b/>
                <w:sz w:val="20"/>
                <w:szCs w:val="20"/>
              </w:rPr>
            </w:pPr>
            <w:r w:rsidRPr="002C51E8">
              <w:rPr>
                <w:b/>
                <w:sz w:val="20"/>
                <w:szCs w:val="20"/>
              </w:rPr>
              <w:t xml:space="preserve">№ </w:t>
            </w:r>
            <w:r w:rsidRPr="002C51E8">
              <w:rPr>
                <w:b/>
                <w:w w:val="95"/>
                <w:sz w:val="20"/>
                <w:szCs w:val="20"/>
              </w:rPr>
              <w:t>п/п</w:t>
            </w:r>
          </w:p>
        </w:tc>
        <w:tc>
          <w:tcPr>
            <w:tcW w:w="1105" w:type="dxa"/>
            <w:vAlign w:val="center"/>
          </w:tcPr>
          <w:p w14:paraId="24C40128" w14:textId="77777777" w:rsidR="00F9705D" w:rsidRPr="002C51E8" w:rsidRDefault="00F9705D" w:rsidP="006E249D">
            <w:pPr>
              <w:pStyle w:val="TableParagraph"/>
              <w:rPr>
                <w:b/>
                <w:sz w:val="20"/>
                <w:szCs w:val="20"/>
              </w:rPr>
            </w:pPr>
            <w:r w:rsidRPr="002C51E8">
              <w:rPr>
                <w:b/>
                <w:sz w:val="20"/>
                <w:szCs w:val="20"/>
              </w:rPr>
              <w:t>Наименование начала участка</w:t>
            </w:r>
          </w:p>
        </w:tc>
        <w:tc>
          <w:tcPr>
            <w:tcW w:w="1560" w:type="dxa"/>
            <w:vAlign w:val="center"/>
          </w:tcPr>
          <w:p w14:paraId="0E6D2CE8" w14:textId="77777777" w:rsidR="00F9705D" w:rsidRPr="002C51E8" w:rsidRDefault="00F9705D" w:rsidP="006E249D">
            <w:pPr>
              <w:pStyle w:val="TableParagraph"/>
              <w:rPr>
                <w:b/>
                <w:sz w:val="20"/>
                <w:szCs w:val="20"/>
              </w:rPr>
            </w:pPr>
            <w:r w:rsidRPr="002C51E8">
              <w:rPr>
                <w:b/>
                <w:sz w:val="20"/>
                <w:szCs w:val="20"/>
              </w:rPr>
              <w:t>Наименование конца участка</w:t>
            </w:r>
          </w:p>
        </w:tc>
        <w:tc>
          <w:tcPr>
            <w:tcW w:w="992" w:type="dxa"/>
            <w:vAlign w:val="center"/>
          </w:tcPr>
          <w:p w14:paraId="0D607DCD" w14:textId="77777777" w:rsidR="00F9705D" w:rsidRPr="002C51E8" w:rsidRDefault="00F9705D" w:rsidP="006E249D">
            <w:pPr>
              <w:pStyle w:val="TableParagraph"/>
              <w:rPr>
                <w:b/>
                <w:sz w:val="20"/>
                <w:szCs w:val="20"/>
              </w:rPr>
            </w:pPr>
            <w:r w:rsidRPr="002C51E8">
              <w:rPr>
                <w:b/>
                <w:sz w:val="20"/>
                <w:szCs w:val="20"/>
              </w:rPr>
              <w:t>Длина участка, м</w:t>
            </w:r>
          </w:p>
        </w:tc>
        <w:tc>
          <w:tcPr>
            <w:tcW w:w="1418" w:type="dxa"/>
            <w:vAlign w:val="center"/>
          </w:tcPr>
          <w:p w14:paraId="49C6D9D2" w14:textId="77777777" w:rsidR="00F9705D" w:rsidRPr="002C51E8" w:rsidRDefault="00F9705D" w:rsidP="006E249D">
            <w:pPr>
              <w:pStyle w:val="TableParagraph"/>
              <w:spacing w:before="113"/>
              <w:rPr>
                <w:b/>
                <w:sz w:val="20"/>
                <w:szCs w:val="20"/>
              </w:rPr>
            </w:pPr>
            <w:r w:rsidRPr="002C51E8">
              <w:rPr>
                <w:b/>
                <w:w w:val="95"/>
                <w:sz w:val="20"/>
                <w:szCs w:val="20"/>
              </w:rPr>
              <w:t>Предлагае</w:t>
            </w:r>
            <w:r w:rsidRPr="002C51E8">
              <w:rPr>
                <w:b/>
                <w:sz w:val="20"/>
                <w:szCs w:val="20"/>
              </w:rPr>
              <w:t>мый диаметр подающего трубопровода, мм</w:t>
            </w:r>
          </w:p>
        </w:tc>
        <w:tc>
          <w:tcPr>
            <w:tcW w:w="992" w:type="dxa"/>
            <w:vAlign w:val="center"/>
          </w:tcPr>
          <w:p w14:paraId="6C9F178A" w14:textId="77777777" w:rsidR="00F9705D" w:rsidRPr="002C51E8" w:rsidRDefault="00F9705D" w:rsidP="006E249D">
            <w:pPr>
              <w:pStyle w:val="TableParagraph"/>
              <w:rPr>
                <w:b/>
                <w:sz w:val="20"/>
                <w:szCs w:val="20"/>
              </w:rPr>
            </w:pPr>
            <w:r w:rsidRPr="002C51E8">
              <w:rPr>
                <w:b/>
                <w:w w:val="95"/>
                <w:sz w:val="20"/>
                <w:szCs w:val="20"/>
              </w:rPr>
              <w:t>Предлагае</w:t>
            </w:r>
            <w:r w:rsidRPr="002C51E8">
              <w:rPr>
                <w:b/>
                <w:sz w:val="20"/>
                <w:szCs w:val="20"/>
              </w:rPr>
              <w:t>мый диаметр обратного трубопровода, мм</w:t>
            </w:r>
          </w:p>
        </w:tc>
        <w:tc>
          <w:tcPr>
            <w:tcW w:w="1418" w:type="dxa"/>
            <w:vAlign w:val="center"/>
          </w:tcPr>
          <w:p w14:paraId="2E570990" w14:textId="77777777" w:rsidR="00F9705D" w:rsidRPr="002C51E8" w:rsidRDefault="00F9705D" w:rsidP="006E249D">
            <w:pPr>
              <w:pStyle w:val="TableParagraph"/>
              <w:rPr>
                <w:b/>
                <w:sz w:val="20"/>
                <w:szCs w:val="20"/>
              </w:rPr>
            </w:pPr>
            <w:r w:rsidRPr="002C51E8">
              <w:rPr>
                <w:b/>
                <w:sz w:val="20"/>
                <w:szCs w:val="20"/>
              </w:rPr>
              <w:t>Вид прокладки тепловой</w:t>
            </w:r>
            <w:r w:rsidRPr="002C51E8">
              <w:rPr>
                <w:b/>
                <w:w w:val="99"/>
                <w:sz w:val="20"/>
                <w:szCs w:val="20"/>
              </w:rPr>
              <w:t xml:space="preserve"> </w:t>
            </w:r>
            <w:r w:rsidRPr="002C51E8">
              <w:rPr>
                <w:b/>
                <w:sz w:val="20"/>
                <w:szCs w:val="20"/>
              </w:rPr>
              <w:t>сети</w:t>
            </w:r>
          </w:p>
        </w:tc>
        <w:tc>
          <w:tcPr>
            <w:tcW w:w="992" w:type="dxa"/>
            <w:vAlign w:val="center"/>
          </w:tcPr>
          <w:p w14:paraId="5C1699AD" w14:textId="77777777" w:rsidR="00F9705D" w:rsidRPr="002C51E8" w:rsidRDefault="00F9705D" w:rsidP="006E249D">
            <w:pPr>
              <w:pStyle w:val="TableParagraph"/>
              <w:rPr>
                <w:b/>
                <w:sz w:val="20"/>
                <w:szCs w:val="20"/>
              </w:rPr>
            </w:pPr>
            <w:r w:rsidRPr="002C51E8">
              <w:rPr>
                <w:b/>
                <w:sz w:val="20"/>
                <w:szCs w:val="20"/>
              </w:rPr>
              <w:t>Год реализации мероприятия</w:t>
            </w:r>
          </w:p>
        </w:tc>
      </w:tr>
      <w:tr w:rsidR="00F9705D" w:rsidRPr="002C51E8" w14:paraId="43B33914" w14:textId="77777777" w:rsidTr="006E249D">
        <w:trPr>
          <w:trHeight w:val="230"/>
        </w:trPr>
        <w:tc>
          <w:tcPr>
            <w:tcW w:w="9091" w:type="dxa"/>
            <w:gridSpan w:val="8"/>
          </w:tcPr>
          <w:p w14:paraId="5D7F5EAB" w14:textId="77777777" w:rsidR="00F9705D" w:rsidRPr="002C51E8" w:rsidRDefault="00F9705D" w:rsidP="006E249D">
            <w:pPr>
              <w:pStyle w:val="TableParagraph"/>
              <w:spacing w:line="210" w:lineRule="exact"/>
              <w:rPr>
                <w:b/>
              </w:rPr>
            </w:pPr>
            <w:r w:rsidRPr="002C51E8">
              <w:rPr>
                <w:b/>
              </w:rPr>
              <w:t xml:space="preserve">комплексная застройка ул. Конституции в микрорайоне №1 </w:t>
            </w:r>
          </w:p>
          <w:p w14:paraId="7A5FAE6B" w14:textId="77777777" w:rsidR="00F9705D" w:rsidRPr="002C51E8" w:rsidRDefault="00F9705D" w:rsidP="006E249D">
            <w:pPr>
              <w:pStyle w:val="TableParagraph"/>
              <w:spacing w:line="210" w:lineRule="exact"/>
              <w:rPr>
                <w:b/>
              </w:rPr>
            </w:pPr>
            <w:r w:rsidRPr="002C51E8">
              <w:rPr>
                <w:b/>
              </w:rPr>
              <w:t>от котельной ш. «Полысаевская»</w:t>
            </w:r>
          </w:p>
        </w:tc>
      </w:tr>
      <w:tr w:rsidR="00F9705D" w:rsidRPr="002C51E8" w14:paraId="4B50E269" w14:textId="77777777" w:rsidTr="006E249D">
        <w:trPr>
          <w:trHeight w:val="230"/>
        </w:trPr>
        <w:tc>
          <w:tcPr>
            <w:tcW w:w="9091" w:type="dxa"/>
            <w:gridSpan w:val="8"/>
          </w:tcPr>
          <w:p w14:paraId="4DA197FF" w14:textId="77777777" w:rsidR="00F9705D" w:rsidRPr="002C51E8" w:rsidRDefault="00F9705D" w:rsidP="006E249D">
            <w:pPr>
              <w:pStyle w:val="TableParagraph"/>
              <w:tabs>
                <w:tab w:val="left" w:pos="9091"/>
              </w:tabs>
              <w:spacing w:line="210" w:lineRule="exact"/>
              <w:rPr>
                <w:b/>
              </w:rPr>
            </w:pPr>
            <w:r w:rsidRPr="002C51E8">
              <w:rPr>
                <w:b/>
              </w:rPr>
              <w:t>строительство сетей</w:t>
            </w:r>
          </w:p>
        </w:tc>
      </w:tr>
      <w:tr w:rsidR="002C51E8" w:rsidRPr="002C51E8" w14:paraId="0F839C23" w14:textId="77777777" w:rsidTr="002C51E8">
        <w:trPr>
          <w:trHeight w:val="465"/>
        </w:trPr>
        <w:tc>
          <w:tcPr>
            <w:tcW w:w="614" w:type="dxa"/>
            <w:vAlign w:val="center"/>
          </w:tcPr>
          <w:p w14:paraId="790AA8A3" w14:textId="77777777" w:rsidR="00F9705D" w:rsidRPr="002C51E8" w:rsidRDefault="00F9705D" w:rsidP="006E249D">
            <w:pPr>
              <w:pStyle w:val="TableParagraph"/>
              <w:spacing w:line="217" w:lineRule="exact"/>
            </w:pPr>
            <w:r w:rsidRPr="002C51E8">
              <w:t>1</w:t>
            </w:r>
          </w:p>
        </w:tc>
        <w:tc>
          <w:tcPr>
            <w:tcW w:w="1105" w:type="dxa"/>
            <w:vAlign w:val="center"/>
          </w:tcPr>
          <w:p w14:paraId="28F474E5" w14:textId="77777777" w:rsidR="00F9705D" w:rsidRPr="002C51E8" w:rsidRDefault="00F9705D" w:rsidP="006E249D">
            <w:pPr>
              <w:pStyle w:val="TableParagraph"/>
              <w:spacing w:line="215" w:lineRule="exact"/>
            </w:pPr>
            <w:r w:rsidRPr="002C51E8">
              <w:t>ТК-6 (проект)</w:t>
            </w:r>
          </w:p>
        </w:tc>
        <w:tc>
          <w:tcPr>
            <w:tcW w:w="1560" w:type="dxa"/>
            <w:vAlign w:val="center"/>
          </w:tcPr>
          <w:p w14:paraId="45353C73" w14:textId="77777777" w:rsidR="00F9705D" w:rsidRPr="002C51E8" w:rsidRDefault="00F9705D" w:rsidP="006E249D">
            <w:pPr>
              <w:pStyle w:val="TableParagraph"/>
              <w:spacing w:line="215" w:lineRule="exact"/>
            </w:pPr>
            <w:r w:rsidRPr="002C51E8">
              <w:t>ТК-7 (проект)</w:t>
            </w:r>
          </w:p>
        </w:tc>
        <w:tc>
          <w:tcPr>
            <w:tcW w:w="992" w:type="dxa"/>
            <w:vAlign w:val="center"/>
          </w:tcPr>
          <w:p w14:paraId="265CD7A7" w14:textId="77777777" w:rsidR="00F9705D" w:rsidRPr="002C51E8" w:rsidRDefault="00F9705D" w:rsidP="006E249D">
            <w:pPr>
              <w:pStyle w:val="TableParagraph"/>
              <w:spacing w:line="215" w:lineRule="exact"/>
            </w:pPr>
            <w:r w:rsidRPr="002C51E8">
              <w:t>50</w:t>
            </w:r>
          </w:p>
        </w:tc>
        <w:tc>
          <w:tcPr>
            <w:tcW w:w="1418" w:type="dxa"/>
            <w:vAlign w:val="center"/>
          </w:tcPr>
          <w:p w14:paraId="52C9ED45" w14:textId="77777777" w:rsidR="00F9705D" w:rsidRPr="002C51E8" w:rsidRDefault="00F9705D" w:rsidP="006E249D">
            <w:pPr>
              <w:pStyle w:val="TableParagraph"/>
              <w:spacing w:line="215" w:lineRule="exact"/>
            </w:pPr>
            <w:r w:rsidRPr="002C51E8">
              <w:t>80</w:t>
            </w:r>
          </w:p>
        </w:tc>
        <w:tc>
          <w:tcPr>
            <w:tcW w:w="992" w:type="dxa"/>
            <w:vAlign w:val="center"/>
          </w:tcPr>
          <w:p w14:paraId="27A05479" w14:textId="77777777" w:rsidR="00F9705D" w:rsidRPr="002C51E8" w:rsidRDefault="00F9705D" w:rsidP="006E249D">
            <w:pPr>
              <w:pStyle w:val="TableParagraph"/>
              <w:spacing w:line="215" w:lineRule="exact"/>
            </w:pPr>
            <w:r w:rsidRPr="002C51E8">
              <w:t>80</w:t>
            </w:r>
          </w:p>
        </w:tc>
        <w:tc>
          <w:tcPr>
            <w:tcW w:w="1418" w:type="dxa"/>
            <w:vAlign w:val="center"/>
          </w:tcPr>
          <w:p w14:paraId="4CD568B8" w14:textId="77777777" w:rsidR="00F9705D" w:rsidRPr="002C51E8" w:rsidRDefault="00F9705D" w:rsidP="006E249D">
            <w:pPr>
              <w:pStyle w:val="TableParagraph"/>
              <w:spacing w:line="215" w:lineRule="exact"/>
            </w:pPr>
            <w:r w:rsidRPr="002C51E8">
              <w:t>Подзем.</w:t>
            </w:r>
          </w:p>
          <w:p w14:paraId="321F2E9D" w14:textId="77777777" w:rsidR="00F9705D" w:rsidRPr="002C51E8" w:rsidRDefault="00F9705D" w:rsidP="006E249D">
            <w:pPr>
              <w:pStyle w:val="TableParagraph"/>
              <w:spacing w:line="230" w:lineRule="exact"/>
            </w:pPr>
            <w:r w:rsidRPr="002C51E8">
              <w:t>кан.</w:t>
            </w:r>
          </w:p>
        </w:tc>
        <w:tc>
          <w:tcPr>
            <w:tcW w:w="992" w:type="dxa"/>
            <w:vAlign w:val="center"/>
          </w:tcPr>
          <w:p w14:paraId="714C19B8" w14:textId="77777777" w:rsidR="00F9705D" w:rsidRPr="002C51E8" w:rsidRDefault="00F9705D" w:rsidP="006E249D">
            <w:pPr>
              <w:pStyle w:val="TableParagraph"/>
              <w:spacing w:line="215" w:lineRule="exact"/>
            </w:pPr>
            <w:r w:rsidRPr="002C51E8">
              <w:t>20</w:t>
            </w:r>
            <w:r w:rsidR="00457FD3">
              <w:t>20</w:t>
            </w:r>
          </w:p>
        </w:tc>
      </w:tr>
      <w:tr w:rsidR="002C51E8" w:rsidRPr="002C51E8" w14:paraId="3B34FFA4" w14:textId="77777777" w:rsidTr="002C51E8">
        <w:trPr>
          <w:trHeight w:val="463"/>
        </w:trPr>
        <w:tc>
          <w:tcPr>
            <w:tcW w:w="614" w:type="dxa"/>
            <w:vAlign w:val="center"/>
          </w:tcPr>
          <w:p w14:paraId="47099A98" w14:textId="77777777" w:rsidR="00F9705D" w:rsidRPr="002C51E8" w:rsidRDefault="00F9705D" w:rsidP="006E249D">
            <w:pPr>
              <w:pStyle w:val="TableParagraph"/>
              <w:spacing w:line="217" w:lineRule="exact"/>
            </w:pPr>
            <w:r w:rsidRPr="002C51E8">
              <w:t>2</w:t>
            </w:r>
          </w:p>
        </w:tc>
        <w:tc>
          <w:tcPr>
            <w:tcW w:w="1105" w:type="dxa"/>
            <w:vAlign w:val="center"/>
          </w:tcPr>
          <w:p w14:paraId="567C95AE" w14:textId="77777777" w:rsidR="00F9705D" w:rsidRPr="002C51E8" w:rsidRDefault="00F9705D" w:rsidP="006E249D">
            <w:pPr>
              <w:pStyle w:val="TableParagraph"/>
              <w:spacing w:line="216" w:lineRule="exact"/>
            </w:pPr>
            <w:r w:rsidRPr="002C51E8">
              <w:t>ТК-7 (проект)</w:t>
            </w:r>
          </w:p>
        </w:tc>
        <w:tc>
          <w:tcPr>
            <w:tcW w:w="1560" w:type="dxa"/>
            <w:vAlign w:val="center"/>
          </w:tcPr>
          <w:p w14:paraId="04871399" w14:textId="77777777" w:rsidR="00F9705D" w:rsidRPr="002C51E8" w:rsidRDefault="00F9705D" w:rsidP="006E249D">
            <w:pPr>
              <w:pStyle w:val="TableParagraph"/>
              <w:spacing w:line="216" w:lineRule="exact"/>
            </w:pPr>
            <w:r w:rsidRPr="002C51E8">
              <w:t>3-х эт. ж/д на ул.</w:t>
            </w:r>
          </w:p>
          <w:p w14:paraId="4D0790D3" w14:textId="77777777" w:rsidR="00F9705D" w:rsidRPr="002C51E8" w:rsidRDefault="00F9705D" w:rsidP="006E249D">
            <w:pPr>
              <w:pStyle w:val="TableParagraph"/>
              <w:spacing w:line="227" w:lineRule="exact"/>
            </w:pPr>
            <w:r w:rsidRPr="002C51E8">
              <w:t>Конституции</w:t>
            </w:r>
          </w:p>
        </w:tc>
        <w:tc>
          <w:tcPr>
            <w:tcW w:w="992" w:type="dxa"/>
            <w:vAlign w:val="center"/>
          </w:tcPr>
          <w:p w14:paraId="364BC9FE" w14:textId="77777777" w:rsidR="00F9705D" w:rsidRPr="002C51E8" w:rsidRDefault="00F9705D" w:rsidP="006E249D">
            <w:pPr>
              <w:pStyle w:val="TableParagraph"/>
              <w:spacing w:line="216" w:lineRule="exact"/>
            </w:pPr>
            <w:r w:rsidRPr="002C51E8">
              <w:t>20</w:t>
            </w:r>
          </w:p>
        </w:tc>
        <w:tc>
          <w:tcPr>
            <w:tcW w:w="1418" w:type="dxa"/>
            <w:vAlign w:val="center"/>
          </w:tcPr>
          <w:p w14:paraId="1490D8DD" w14:textId="77777777" w:rsidR="00F9705D" w:rsidRPr="002C51E8" w:rsidRDefault="00F9705D" w:rsidP="006E249D">
            <w:pPr>
              <w:pStyle w:val="TableParagraph"/>
              <w:spacing w:line="216" w:lineRule="exact"/>
            </w:pPr>
            <w:r w:rsidRPr="002C51E8">
              <w:t>50</w:t>
            </w:r>
          </w:p>
        </w:tc>
        <w:tc>
          <w:tcPr>
            <w:tcW w:w="992" w:type="dxa"/>
            <w:vAlign w:val="center"/>
          </w:tcPr>
          <w:p w14:paraId="13DC439F" w14:textId="77777777" w:rsidR="00F9705D" w:rsidRPr="002C51E8" w:rsidRDefault="00F9705D" w:rsidP="006E249D">
            <w:pPr>
              <w:pStyle w:val="TableParagraph"/>
              <w:spacing w:line="216" w:lineRule="exact"/>
            </w:pPr>
            <w:r w:rsidRPr="002C51E8">
              <w:t>50</w:t>
            </w:r>
          </w:p>
        </w:tc>
        <w:tc>
          <w:tcPr>
            <w:tcW w:w="1418" w:type="dxa"/>
            <w:vAlign w:val="center"/>
          </w:tcPr>
          <w:p w14:paraId="041ADA1F" w14:textId="77777777" w:rsidR="00F9705D" w:rsidRPr="002C51E8" w:rsidRDefault="00F9705D" w:rsidP="006E249D">
            <w:pPr>
              <w:pStyle w:val="TableParagraph"/>
              <w:spacing w:line="216" w:lineRule="exact"/>
            </w:pPr>
            <w:r w:rsidRPr="002C51E8">
              <w:t>Подзем.</w:t>
            </w:r>
          </w:p>
          <w:p w14:paraId="152E82F3" w14:textId="77777777" w:rsidR="00F9705D" w:rsidRPr="002C51E8" w:rsidRDefault="00F9705D" w:rsidP="006E249D">
            <w:pPr>
              <w:pStyle w:val="TableParagraph"/>
              <w:spacing w:line="227" w:lineRule="exact"/>
            </w:pPr>
            <w:r w:rsidRPr="002C51E8">
              <w:t>кан.</w:t>
            </w:r>
          </w:p>
        </w:tc>
        <w:tc>
          <w:tcPr>
            <w:tcW w:w="992" w:type="dxa"/>
            <w:vAlign w:val="center"/>
          </w:tcPr>
          <w:p w14:paraId="346253C8" w14:textId="77777777" w:rsidR="00F9705D" w:rsidRPr="002C51E8" w:rsidRDefault="00F9705D" w:rsidP="006E249D">
            <w:pPr>
              <w:pStyle w:val="TableParagraph"/>
              <w:spacing w:line="216" w:lineRule="exact"/>
            </w:pPr>
            <w:r w:rsidRPr="002C51E8">
              <w:t>20</w:t>
            </w:r>
            <w:r w:rsidR="00457FD3">
              <w:t>20</w:t>
            </w:r>
          </w:p>
        </w:tc>
      </w:tr>
      <w:tr w:rsidR="002C51E8" w:rsidRPr="002C51E8" w14:paraId="2150CED4" w14:textId="77777777" w:rsidTr="002C51E8">
        <w:trPr>
          <w:trHeight w:val="465"/>
        </w:trPr>
        <w:tc>
          <w:tcPr>
            <w:tcW w:w="614" w:type="dxa"/>
            <w:vAlign w:val="center"/>
          </w:tcPr>
          <w:p w14:paraId="7B400433" w14:textId="77777777" w:rsidR="00F9705D" w:rsidRPr="002C51E8" w:rsidRDefault="00F9705D" w:rsidP="006E249D">
            <w:pPr>
              <w:pStyle w:val="TableParagraph"/>
              <w:spacing w:line="217" w:lineRule="exact"/>
            </w:pPr>
            <w:r w:rsidRPr="002C51E8">
              <w:t>3</w:t>
            </w:r>
          </w:p>
        </w:tc>
        <w:tc>
          <w:tcPr>
            <w:tcW w:w="1105" w:type="dxa"/>
            <w:vAlign w:val="center"/>
          </w:tcPr>
          <w:p w14:paraId="61EE1F9F" w14:textId="77777777" w:rsidR="00F9705D" w:rsidRPr="002C51E8" w:rsidRDefault="00F9705D" w:rsidP="006E249D">
            <w:pPr>
              <w:pStyle w:val="TableParagraph"/>
              <w:spacing w:line="217" w:lineRule="exact"/>
            </w:pPr>
            <w:r w:rsidRPr="002C51E8">
              <w:t>ТК-7 (проект)</w:t>
            </w:r>
          </w:p>
        </w:tc>
        <w:tc>
          <w:tcPr>
            <w:tcW w:w="1560" w:type="dxa"/>
            <w:vAlign w:val="center"/>
          </w:tcPr>
          <w:p w14:paraId="074003C9" w14:textId="77777777" w:rsidR="00F9705D" w:rsidRPr="002C51E8" w:rsidRDefault="00F9705D" w:rsidP="006E249D">
            <w:pPr>
              <w:pStyle w:val="TableParagraph"/>
              <w:spacing w:line="217" w:lineRule="exact"/>
            </w:pPr>
            <w:r w:rsidRPr="002C51E8">
              <w:t>ТК-8 (проект)</w:t>
            </w:r>
          </w:p>
        </w:tc>
        <w:tc>
          <w:tcPr>
            <w:tcW w:w="992" w:type="dxa"/>
            <w:vAlign w:val="center"/>
          </w:tcPr>
          <w:p w14:paraId="3DDDF483" w14:textId="77777777" w:rsidR="00F9705D" w:rsidRPr="002C51E8" w:rsidRDefault="00F9705D" w:rsidP="006E249D">
            <w:pPr>
              <w:pStyle w:val="TableParagraph"/>
              <w:spacing w:line="217" w:lineRule="exact"/>
            </w:pPr>
            <w:r w:rsidRPr="002C51E8">
              <w:t>50</w:t>
            </w:r>
          </w:p>
        </w:tc>
        <w:tc>
          <w:tcPr>
            <w:tcW w:w="1418" w:type="dxa"/>
            <w:vAlign w:val="center"/>
          </w:tcPr>
          <w:p w14:paraId="06FA0BCD" w14:textId="77777777" w:rsidR="00F9705D" w:rsidRPr="002C51E8" w:rsidRDefault="00F9705D" w:rsidP="006E249D">
            <w:pPr>
              <w:pStyle w:val="TableParagraph"/>
              <w:spacing w:line="217" w:lineRule="exact"/>
            </w:pPr>
            <w:r w:rsidRPr="002C51E8">
              <w:t>80</w:t>
            </w:r>
          </w:p>
        </w:tc>
        <w:tc>
          <w:tcPr>
            <w:tcW w:w="992" w:type="dxa"/>
            <w:vAlign w:val="center"/>
          </w:tcPr>
          <w:p w14:paraId="41A37284" w14:textId="77777777" w:rsidR="00F9705D" w:rsidRPr="002C51E8" w:rsidRDefault="00F9705D" w:rsidP="006E249D">
            <w:pPr>
              <w:pStyle w:val="TableParagraph"/>
              <w:spacing w:line="217" w:lineRule="exact"/>
            </w:pPr>
            <w:r w:rsidRPr="002C51E8">
              <w:t>80</w:t>
            </w:r>
          </w:p>
        </w:tc>
        <w:tc>
          <w:tcPr>
            <w:tcW w:w="1418" w:type="dxa"/>
            <w:vAlign w:val="center"/>
          </w:tcPr>
          <w:p w14:paraId="366D10E3" w14:textId="77777777" w:rsidR="00F9705D" w:rsidRPr="002C51E8" w:rsidRDefault="00F9705D" w:rsidP="006E249D">
            <w:pPr>
              <w:pStyle w:val="TableParagraph"/>
              <w:spacing w:line="237" w:lineRule="auto"/>
            </w:pPr>
            <w:r w:rsidRPr="002C51E8">
              <w:t>Подзем. кан.</w:t>
            </w:r>
          </w:p>
        </w:tc>
        <w:tc>
          <w:tcPr>
            <w:tcW w:w="992" w:type="dxa"/>
            <w:vAlign w:val="center"/>
          </w:tcPr>
          <w:p w14:paraId="112DB3A1" w14:textId="77777777" w:rsidR="00F9705D" w:rsidRPr="002C51E8" w:rsidRDefault="00F9705D" w:rsidP="006E249D">
            <w:pPr>
              <w:pStyle w:val="TableParagraph"/>
              <w:spacing w:line="217" w:lineRule="exact"/>
            </w:pPr>
            <w:r w:rsidRPr="002C51E8">
              <w:t>20</w:t>
            </w:r>
            <w:r w:rsidR="00457FD3">
              <w:t>20</w:t>
            </w:r>
          </w:p>
        </w:tc>
      </w:tr>
      <w:tr w:rsidR="002C51E8" w:rsidRPr="002C51E8" w14:paraId="284368A7" w14:textId="77777777" w:rsidTr="002C51E8">
        <w:trPr>
          <w:trHeight w:val="465"/>
        </w:trPr>
        <w:tc>
          <w:tcPr>
            <w:tcW w:w="614" w:type="dxa"/>
            <w:vAlign w:val="center"/>
          </w:tcPr>
          <w:p w14:paraId="341B5C5B" w14:textId="77777777" w:rsidR="00F9705D" w:rsidRPr="002C51E8" w:rsidRDefault="00F9705D" w:rsidP="006E249D">
            <w:pPr>
              <w:pStyle w:val="TableParagraph"/>
              <w:spacing w:line="217" w:lineRule="exact"/>
            </w:pPr>
            <w:r w:rsidRPr="002C51E8">
              <w:t>4</w:t>
            </w:r>
          </w:p>
        </w:tc>
        <w:tc>
          <w:tcPr>
            <w:tcW w:w="1105" w:type="dxa"/>
            <w:vAlign w:val="center"/>
          </w:tcPr>
          <w:p w14:paraId="18B2D186" w14:textId="77777777" w:rsidR="00F9705D" w:rsidRPr="002C51E8" w:rsidRDefault="00F9705D" w:rsidP="006E249D">
            <w:pPr>
              <w:pStyle w:val="TableParagraph"/>
              <w:spacing w:line="215" w:lineRule="exact"/>
            </w:pPr>
            <w:r w:rsidRPr="002C51E8">
              <w:t>ТК-8 (проект)</w:t>
            </w:r>
          </w:p>
        </w:tc>
        <w:tc>
          <w:tcPr>
            <w:tcW w:w="1560" w:type="dxa"/>
            <w:vAlign w:val="center"/>
          </w:tcPr>
          <w:p w14:paraId="1F1CB994" w14:textId="77777777" w:rsidR="00F9705D" w:rsidRPr="002C51E8" w:rsidRDefault="00F9705D" w:rsidP="006E249D">
            <w:pPr>
              <w:pStyle w:val="TableParagraph"/>
              <w:spacing w:line="215" w:lineRule="exact"/>
            </w:pPr>
            <w:r w:rsidRPr="002C51E8">
              <w:t>3-х эт. ж/д на ул.</w:t>
            </w:r>
          </w:p>
          <w:p w14:paraId="2C082993" w14:textId="77777777" w:rsidR="00F9705D" w:rsidRPr="002C51E8" w:rsidRDefault="00F9705D" w:rsidP="006E249D">
            <w:pPr>
              <w:pStyle w:val="TableParagraph"/>
              <w:spacing w:line="230" w:lineRule="exact"/>
            </w:pPr>
            <w:r w:rsidRPr="002C51E8">
              <w:t>Конституции</w:t>
            </w:r>
          </w:p>
        </w:tc>
        <w:tc>
          <w:tcPr>
            <w:tcW w:w="992" w:type="dxa"/>
            <w:vAlign w:val="center"/>
          </w:tcPr>
          <w:p w14:paraId="502FB8D4" w14:textId="77777777" w:rsidR="00F9705D" w:rsidRPr="002C51E8" w:rsidRDefault="00F9705D" w:rsidP="006E249D">
            <w:pPr>
              <w:pStyle w:val="TableParagraph"/>
              <w:spacing w:line="215" w:lineRule="exact"/>
            </w:pPr>
            <w:r w:rsidRPr="002C51E8">
              <w:t>20</w:t>
            </w:r>
          </w:p>
        </w:tc>
        <w:tc>
          <w:tcPr>
            <w:tcW w:w="1418" w:type="dxa"/>
            <w:vAlign w:val="center"/>
          </w:tcPr>
          <w:p w14:paraId="51D28158" w14:textId="77777777" w:rsidR="00F9705D" w:rsidRPr="002C51E8" w:rsidRDefault="00F9705D" w:rsidP="006E249D">
            <w:pPr>
              <w:pStyle w:val="TableParagraph"/>
              <w:spacing w:line="215" w:lineRule="exact"/>
            </w:pPr>
            <w:r w:rsidRPr="002C51E8">
              <w:t>50</w:t>
            </w:r>
          </w:p>
        </w:tc>
        <w:tc>
          <w:tcPr>
            <w:tcW w:w="992" w:type="dxa"/>
            <w:vAlign w:val="center"/>
          </w:tcPr>
          <w:p w14:paraId="13B8EF21" w14:textId="77777777" w:rsidR="00F9705D" w:rsidRPr="002C51E8" w:rsidRDefault="00F9705D" w:rsidP="006E249D">
            <w:pPr>
              <w:pStyle w:val="TableParagraph"/>
              <w:spacing w:line="215" w:lineRule="exact"/>
            </w:pPr>
            <w:r w:rsidRPr="002C51E8">
              <w:t>50</w:t>
            </w:r>
          </w:p>
        </w:tc>
        <w:tc>
          <w:tcPr>
            <w:tcW w:w="1418" w:type="dxa"/>
            <w:vAlign w:val="center"/>
          </w:tcPr>
          <w:p w14:paraId="38BA7684" w14:textId="77777777" w:rsidR="00F9705D" w:rsidRPr="002C51E8" w:rsidRDefault="00F9705D" w:rsidP="006E249D">
            <w:pPr>
              <w:pStyle w:val="TableParagraph"/>
              <w:spacing w:line="215" w:lineRule="exact"/>
            </w:pPr>
            <w:r w:rsidRPr="002C51E8">
              <w:t>Подзем.</w:t>
            </w:r>
          </w:p>
          <w:p w14:paraId="64618243" w14:textId="77777777" w:rsidR="00F9705D" w:rsidRPr="002C51E8" w:rsidRDefault="00F9705D" w:rsidP="006E249D">
            <w:pPr>
              <w:pStyle w:val="TableParagraph"/>
              <w:spacing w:line="230" w:lineRule="exact"/>
            </w:pPr>
            <w:r w:rsidRPr="002C51E8">
              <w:t>кан.</w:t>
            </w:r>
          </w:p>
        </w:tc>
        <w:tc>
          <w:tcPr>
            <w:tcW w:w="992" w:type="dxa"/>
            <w:vAlign w:val="center"/>
          </w:tcPr>
          <w:p w14:paraId="0BCF3C27" w14:textId="77777777" w:rsidR="00F9705D" w:rsidRPr="002C51E8" w:rsidRDefault="00F9705D" w:rsidP="006E249D">
            <w:pPr>
              <w:pStyle w:val="TableParagraph"/>
              <w:spacing w:line="215" w:lineRule="exact"/>
            </w:pPr>
            <w:r w:rsidRPr="002C51E8">
              <w:t>20</w:t>
            </w:r>
            <w:r w:rsidR="00457FD3">
              <w:t>0</w:t>
            </w:r>
          </w:p>
        </w:tc>
      </w:tr>
      <w:tr w:rsidR="002C51E8" w:rsidRPr="002C51E8" w14:paraId="7A3A32CB" w14:textId="77777777" w:rsidTr="002C51E8">
        <w:trPr>
          <w:trHeight w:val="462"/>
        </w:trPr>
        <w:tc>
          <w:tcPr>
            <w:tcW w:w="614" w:type="dxa"/>
            <w:vAlign w:val="center"/>
          </w:tcPr>
          <w:p w14:paraId="3D12A942" w14:textId="77777777" w:rsidR="00F9705D" w:rsidRPr="002C51E8" w:rsidRDefault="00F9705D" w:rsidP="006E249D">
            <w:pPr>
              <w:pStyle w:val="TableParagraph"/>
              <w:spacing w:line="217" w:lineRule="exact"/>
            </w:pPr>
            <w:r w:rsidRPr="002C51E8">
              <w:t>5</w:t>
            </w:r>
          </w:p>
        </w:tc>
        <w:tc>
          <w:tcPr>
            <w:tcW w:w="1105" w:type="dxa"/>
            <w:vAlign w:val="center"/>
          </w:tcPr>
          <w:p w14:paraId="0FF4139C" w14:textId="77777777" w:rsidR="00F9705D" w:rsidRPr="002C51E8" w:rsidRDefault="00F9705D" w:rsidP="006E249D">
            <w:pPr>
              <w:pStyle w:val="TableParagraph"/>
              <w:spacing w:line="215" w:lineRule="exact"/>
            </w:pPr>
            <w:r w:rsidRPr="002C51E8">
              <w:t>ТК-8 (проект)</w:t>
            </w:r>
          </w:p>
        </w:tc>
        <w:tc>
          <w:tcPr>
            <w:tcW w:w="1560" w:type="dxa"/>
            <w:vAlign w:val="center"/>
          </w:tcPr>
          <w:p w14:paraId="21A0F7DA" w14:textId="77777777" w:rsidR="00F9705D" w:rsidRPr="002C51E8" w:rsidRDefault="00F9705D" w:rsidP="006E249D">
            <w:pPr>
              <w:pStyle w:val="TableParagraph"/>
              <w:spacing w:line="215" w:lineRule="exact"/>
            </w:pPr>
            <w:r w:rsidRPr="002C51E8">
              <w:t>ТК-9 (проект)</w:t>
            </w:r>
          </w:p>
        </w:tc>
        <w:tc>
          <w:tcPr>
            <w:tcW w:w="992" w:type="dxa"/>
            <w:vAlign w:val="center"/>
          </w:tcPr>
          <w:p w14:paraId="3751382B" w14:textId="77777777" w:rsidR="00F9705D" w:rsidRPr="002C51E8" w:rsidRDefault="00F9705D" w:rsidP="006E249D">
            <w:pPr>
              <w:pStyle w:val="TableParagraph"/>
              <w:spacing w:line="215" w:lineRule="exact"/>
            </w:pPr>
            <w:r w:rsidRPr="002C51E8">
              <w:t>50</w:t>
            </w:r>
          </w:p>
        </w:tc>
        <w:tc>
          <w:tcPr>
            <w:tcW w:w="1418" w:type="dxa"/>
            <w:vAlign w:val="center"/>
          </w:tcPr>
          <w:p w14:paraId="41E49885" w14:textId="77777777" w:rsidR="00F9705D" w:rsidRPr="002C51E8" w:rsidRDefault="00F9705D" w:rsidP="006E249D">
            <w:pPr>
              <w:pStyle w:val="TableParagraph"/>
              <w:spacing w:line="215" w:lineRule="exact"/>
            </w:pPr>
            <w:r w:rsidRPr="002C51E8">
              <w:t>70</w:t>
            </w:r>
          </w:p>
        </w:tc>
        <w:tc>
          <w:tcPr>
            <w:tcW w:w="992" w:type="dxa"/>
            <w:vAlign w:val="center"/>
          </w:tcPr>
          <w:p w14:paraId="79BC0A6B" w14:textId="77777777" w:rsidR="00F9705D" w:rsidRPr="002C51E8" w:rsidRDefault="00F9705D" w:rsidP="006E249D">
            <w:pPr>
              <w:pStyle w:val="TableParagraph"/>
              <w:spacing w:line="215" w:lineRule="exact"/>
            </w:pPr>
            <w:r w:rsidRPr="002C51E8">
              <w:t>70</w:t>
            </w:r>
          </w:p>
        </w:tc>
        <w:tc>
          <w:tcPr>
            <w:tcW w:w="1418" w:type="dxa"/>
            <w:vAlign w:val="center"/>
          </w:tcPr>
          <w:p w14:paraId="3DE89E7C" w14:textId="77777777" w:rsidR="00F9705D" w:rsidRPr="002C51E8" w:rsidRDefault="00F9705D" w:rsidP="006E249D">
            <w:pPr>
              <w:pStyle w:val="TableParagraph"/>
              <w:spacing w:line="215" w:lineRule="exact"/>
            </w:pPr>
            <w:r w:rsidRPr="002C51E8">
              <w:t>Подзем.</w:t>
            </w:r>
          </w:p>
          <w:p w14:paraId="2014DF61" w14:textId="77777777" w:rsidR="00F9705D" w:rsidRPr="002C51E8" w:rsidRDefault="00F9705D" w:rsidP="006E249D">
            <w:pPr>
              <w:pStyle w:val="TableParagraph"/>
              <w:spacing w:line="227" w:lineRule="exact"/>
            </w:pPr>
            <w:r w:rsidRPr="002C51E8">
              <w:t>кан.</w:t>
            </w:r>
          </w:p>
        </w:tc>
        <w:tc>
          <w:tcPr>
            <w:tcW w:w="992" w:type="dxa"/>
            <w:vAlign w:val="center"/>
          </w:tcPr>
          <w:p w14:paraId="5BCA4808" w14:textId="77777777" w:rsidR="00F9705D" w:rsidRPr="002C51E8" w:rsidRDefault="00F9705D" w:rsidP="006E249D">
            <w:pPr>
              <w:pStyle w:val="TableParagraph"/>
              <w:spacing w:line="215" w:lineRule="exact"/>
            </w:pPr>
            <w:r w:rsidRPr="002C51E8">
              <w:t>2020</w:t>
            </w:r>
          </w:p>
        </w:tc>
      </w:tr>
      <w:tr w:rsidR="002C51E8" w:rsidRPr="002C51E8" w14:paraId="21FDC515" w14:textId="77777777" w:rsidTr="002C51E8">
        <w:trPr>
          <w:trHeight w:val="465"/>
        </w:trPr>
        <w:tc>
          <w:tcPr>
            <w:tcW w:w="614" w:type="dxa"/>
            <w:vAlign w:val="center"/>
          </w:tcPr>
          <w:p w14:paraId="25BB986C" w14:textId="77777777" w:rsidR="00F9705D" w:rsidRPr="002C51E8" w:rsidRDefault="00F9705D" w:rsidP="006E249D">
            <w:pPr>
              <w:pStyle w:val="TableParagraph"/>
              <w:spacing w:line="217" w:lineRule="exact"/>
            </w:pPr>
            <w:r w:rsidRPr="002C51E8">
              <w:t>6</w:t>
            </w:r>
          </w:p>
        </w:tc>
        <w:tc>
          <w:tcPr>
            <w:tcW w:w="1105" w:type="dxa"/>
            <w:vAlign w:val="center"/>
          </w:tcPr>
          <w:p w14:paraId="28D338AF" w14:textId="77777777" w:rsidR="00F9705D" w:rsidRPr="002C51E8" w:rsidRDefault="00F9705D" w:rsidP="006E249D">
            <w:pPr>
              <w:pStyle w:val="TableParagraph"/>
              <w:spacing w:line="217" w:lineRule="exact"/>
            </w:pPr>
            <w:r w:rsidRPr="002C51E8">
              <w:t>ТК-9 (проект)</w:t>
            </w:r>
          </w:p>
        </w:tc>
        <w:tc>
          <w:tcPr>
            <w:tcW w:w="1560" w:type="dxa"/>
            <w:vAlign w:val="center"/>
          </w:tcPr>
          <w:p w14:paraId="4A32560F" w14:textId="77777777" w:rsidR="00F9705D" w:rsidRPr="002C51E8" w:rsidRDefault="00F9705D" w:rsidP="006E249D">
            <w:pPr>
              <w:pStyle w:val="TableParagraph"/>
              <w:spacing w:line="237" w:lineRule="auto"/>
            </w:pPr>
            <w:r w:rsidRPr="002C51E8">
              <w:t>3-х эт. ж/д на ул. Конституции</w:t>
            </w:r>
          </w:p>
        </w:tc>
        <w:tc>
          <w:tcPr>
            <w:tcW w:w="992" w:type="dxa"/>
            <w:vAlign w:val="center"/>
          </w:tcPr>
          <w:p w14:paraId="081C580B" w14:textId="77777777" w:rsidR="00F9705D" w:rsidRPr="002C51E8" w:rsidRDefault="00F9705D" w:rsidP="006E249D">
            <w:pPr>
              <w:pStyle w:val="TableParagraph"/>
              <w:spacing w:line="217" w:lineRule="exact"/>
            </w:pPr>
            <w:r w:rsidRPr="002C51E8">
              <w:t>20</w:t>
            </w:r>
          </w:p>
        </w:tc>
        <w:tc>
          <w:tcPr>
            <w:tcW w:w="1418" w:type="dxa"/>
            <w:vAlign w:val="center"/>
          </w:tcPr>
          <w:p w14:paraId="426A4243" w14:textId="77777777" w:rsidR="00F9705D" w:rsidRPr="002C51E8" w:rsidRDefault="00F9705D" w:rsidP="006E249D">
            <w:pPr>
              <w:pStyle w:val="TableParagraph"/>
              <w:spacing w:line="217" w:lineRule="exact"/>
            </w:pPr>
            <w:r w:rsidRPr="002C51E8">
              <w:t>50</w:t>
            </w:r>
          </w:p>
        </w:tc>
        <w:tc>
          <w:tcPr>
            <w:tcW w:w="992" w:type="dxa"/>
            <w:vAlign w:val="center"/>
          </w:tcPr>
          <w:p w14:paraId="017CDAE3" w14:textId="77777777" w:rsidR="00F9705D" w:rsidRPr="002C51E8" w:rsidRDefault="00F9705D" w:rsidP="006E249D">
            <w:pPr>
              <w:pStyle w:val="TableParagraph"/>
              <w:spacing w:line="217" w:lineRule="exact"/>
            </w:pPr>
            <w:r w:rsidRPr="002C51E8">
              <w:t>50</w:t>
            </w:r>
          </w:p>
        </w:tc>
        <w:tc>
          <w:tcPr>
            <w:tcW w:w="1418" w:type="dxa"/>
            <w:vAlign w:val="center"/>
          </w:tcPr>
          <w:p w14:paraId="2DE5E213" w14:textId="77777777" w:rsidR="00F9705D" w:rsidRPr="002C51E8" w:rsidRDefault="00F9705D" w:rsidP="006E249D">
            <w:pPr>
              <w:pStyle w:val="TableParagraph"/>
              <w:spacing w:line="237" w:lineRule="auto"/>
            </w:pPr>
            <w:r w:rsidRPr="002C51E8">
              <w:t>Подзем. кан.</w:t>
            </w:r>
          </w:p>
        </w:tc>
        <w:tc>
          <w:tcPr>
            <w:tcW w:w="992" w:type="dxa"/>
            <w:vAlign w:val="center"/>
          </w:tcPr>
          <w:p w14:paraId="671EC1CD" w14:textId="77777777" w:rsidR="00F9705D" w:rsidRPr="002C51E8" w:rsidRDefault="00F9705D" w:rsidP="006E249D">
            <w:pPr>
              <w:pStyle w:val="TableParagraph"/>
              <w:spacing w:line="217" w:lineRule="exact"/>
            </w:pPr>
            <w:r w:rsidRPr="002C51E8">
              <w:t>2020</w:t>
            </w:r>
          </w:p>
        </w:tc>
      </w:tr>
      <w:tr w:rsidR="002C51E8" w:rsidRPr="002C51E8" w14:paraId="0C6FBCB3" w14:textId="77777777" w:rsidTr="002C51E8">
        <w:trPr>
          <w:trHeight w:val="465"/>
        </w:trPr>
        <w:tc>
          <w:tcPr>
            <w:tcW w:w="614" w:type="dxa"/>
            <w:vAlign w:val="center"/>
          </w:tcPr>
          <w:p w14:paraId="1F7E6C21" w14:textId="77777777" w:rsidR="00F9705D" w:rsidRPr="002C51E8" w:rsidRDefault="00F9705D" w:rsidP="006E249D">
            <w:pPr>
              <w:pStyle w:val="TableParagraph"/>
              <w:spacing w:line="217" w:lineRule="exact"/>
            </w:pPr>
            <w:r w:rsidRPr="002C51E8">
              <w:t>7</w:t>
            </w:r>
          </w:p>
        </w:tc>
        <w:tc>
          <w:tcPr>
            <w:tcW w:w="1105" w:type="dxa"/>
            <w:vAlign w:val="center"/>
          </w:tcPr>
          <w:p w14:paraId="5006FBFD" w14:textId="77777777" w:rsidR="00F9705D" w:rsidRPr="002C51E8" w:rsidRDefault="00F9705D" w:rsidP="006E249D">
            <w:pPr>
              <w:pStyle w:val="TableParagraph"/>
              <w:spacing w:line="215" w:lineRule="exact"/>
            </w:pPr>
            <w:r w:rsidRPr="002C51E8">
              <w:t>ТК-9 (проект)</w:t>
            </w:r>
          </w:p>
        </w:tc>
        <w:tc>
          <w:tcPr>
            <w:tcW w:w="1560" w:type="dxa"/>
            <w:vAlign w:val="center"/>
          </w:tcPr>
          <w:p w14:paraId="36FDF61F" w14:textId="77777777" w:rsidR="00F9705D" w:rsidRPr="002C51E8" w:rsidRDefault="00F9705D" w:rsidP="006E249D">
            <w:pPr>
              <w:pStyle w:val="TableParagraph"/>
              <w:spacing w:line="215" w:lineRule="exact"/>
            </w:pPr>
            <w:r w:rsidRPr="002C51E8">
              <w:t>ТК-10 (проект)</w:t>
            </w:r>
          </w:p>
        </w:tc>
        <w:tc>
          <w:tcPr>
            <w:tcW w:w="992" w:type="dxa"/>
            <w:vAlign w:val="center"/>
          </w:tcPr>
          <w:p w14:paraId="47D7DB9A" w14:textId="77777777" w:rsidR="00F9705D" w:rsidRPr="002C51E8" w:rsidRDefault="00F9705D" w:rsidP="006E249D">
            <w:pPr>
              <w:pStyle w:val="TableParagraph"/>
              <w:spacing w:line="215" w:lineRule="exact"/>
            </w:pPr>
            <w:r w:rsidRPr="002C51E8">
              <w:t>50</w:t>
            </w:r>
          </w:p>
        </w:tc>
        <w:tc>
          <w:tcPr>
            <w:tcW w:w="1418" w:type="dxa"/>
            <w:vAlign w:val="center"/>
          </w:tcPr>
          <w:p w14:paraId="3F1082B4" w14:textId="77777777" w:rsidR="00F9705D" w:rsidRPr="002C51E8" w:rsidRDefault="00F9705D" w:rsidP="006E249D">
            <w:pPr>
              <w:pStyle w:val="TableParagraph"/>
              <w:spacing w:line="215" w:lineRule="exact"/>
            </w:pPr>
            <w:r w:rsidRPr="002C51E8">
              <w:t>70</w:t>
            </w:r>
          </w:p>
        </w:tc>
        <w:tc>
          <w:tcPr>
            <w:tcW w:w="992" w:type="dxa"/>
            <w:vAlign w:val="center"/>
          </w:tcPr>
          <w:p w14:paraId="77731279" w14:textId="77777777" w:rsidR="00F9705D" w:rsidRPr="002C51E8" w:rsidRDefault="00F9705D" w:rsidP="006E249D">
            <w:pPr>
              <w:pStyle w:val="TableParagraph"/>
              <w:spacing w:line="215" w:lineRule="exact"/>
            </w:pPr>
            <w:r w:rsidRPr="002C51E8">
              <w:t>70</w:t>
            </w:r>
          </w:p>
        </w:tc>
        <w:tc>
          <w:tcPr>
            <w:tcW w:w="1418" w:type="dxa"/>
            <w:vAlign w:val="center"/>
          </w:tcPr>
          <w:p w14:paraId="1498990E" w14:textId="77777777" w:rsidR="00F9705D" w:rsidRPr="002C51E8" w:rsidRDefault="00F9705D" w:rsidP="006E249D">
            <w:pPr>
              <w:pStyle w:val="TableParagraph"/>
              <w:spacing w:line="215" w:lineRule="exact"/>
            </w:pPr>
            <w:r w:rsidRPr="002C51E8">
              <w:t>Подзем.</w:t>
            </w:r>
          </w:p>
          <w:p w14:paraId="3D34738C" w14:textId="77777777" w:rsidR="00F9705D" w:rsidRPr="002C51E8" w:rsidRDefault="00F9705D" w:rsidP="006E249D">
            <w:pPr>
              <w:pStyle w:val="TableParagraph"/>
              <w:spacing w:line="230" w:lineRule="exact"/>
            </w:pPr>
            <w:r w:rsidRPr="002C51E8">
              <w:t>кан.</w:t>
            </w:r>
          </w:p>
        </w:tc>
        <w:tc>
          <w:tcPr>
            <w:tcW w:w="992" w:type="dxa"/>
            <w:vAlign w:val="center"/>
          </w:tcPr>
          <w:p w14:paraId="204183F3" w14:textId="77777777" w:rsidR="00F9705D" w:rsidRPr="002C51E8" w:rsidRDefault="00F9705D" w:rsidP="006E249D">
            <w:pPr>
              <w:pStyle w:val="TableParagraph"/>
              <w:spacing w:line="215" w:lineRule="exact"/>
            </w:pPr>
            <w:r w:rsidRPr="002C51E8">
              <w:t>2020</w:t>
            </w:r>
          </w:p>
        </w:tc>
      </w:tr>
      <w:tr w:rsidR="002C51E8" w:rsidRPr="002C51E8" w14:paraId="22AE61E1" w14:textId="77777777" w:rsidTr="002C51E8">
        <w:trPr>
          <w:trHeight w:val="465"/>
        </w:trPr>
        <w:tc>
          <w:tcPr>
            <w:tcW w:w="614" w:type="dxa"/>
            <w:vAlign w:val="center"/>
          </w:tcPr>
          <w:p w14:paraId="35A6D414" w14:textId="77777777" w:rsidR="00F9705D" w:rsidRPr="002C51E8" w:rsidRDefault="00F9705D" w:rsidP="006E249D">
            <w:pPr>
              <w:pStyle w:val="TableParagraph"/>
              <w:spacing w:line="217" w:lineRule="exact"/>
            </w:pPr>
            <w:r w:rsidRPr="002C51E8">
              <w:t>8</w:t>
            </w:r>
          </w:p>
        </w:tc>
        <w:tc>
          <w:tcPr>
            <w:tcW w:w="1105" w:type="dxa"/>
            <w:vAlign w:val="center"/>
          </w:tcPr>
          <w:p w14:paraId="5C22CDD1" w14:textId="77777777" w:rsidR="00F9705D" w:rsidRPr="002C51E8" w:rsidRDefault="00F9705D" w:rsidP="006E249D">
            <w:pPr>
              <w:pStyle w:val="TableParagraph"/>
              <w:spacing w:line="215" w:lineRule="exact"/>
            </w:pPr>
            <w:r w:rsidRPr="002C51E8">
              <w:t>ТК-10 (проект)</w:t>
            </w:r>
          </w:p>
        </w:tc>
        <w:tc>
          <w:tcPr>
            <w:tcW w:w="1560" w:type="dxa"/>
            <w:vAlign w:val="center"/>
          </w:tcPr>
          <w:p w14:paraId="3E3EC0DD" w14:textId="77777777" w:rsidR="00F9705D" w:rsidRPr="002C51E8" w:rsidRDefault="00F9705D" w:rsidP="006E249D">
            <w:pPr>
              <w:pStyle w:val="TableParagraph"/>
              <w:spacing w:line="215" w:lineRule="exact"/>
            </w:pPr>
            <w:r w:rsidRPr="002C51E8">
              <w:t>3-х эт. ж/д на ул.</w:t>
            </w:r>
          </w:p>
          <w:p w14:paraId="0879B462" w14:textId="77777777" w:rsidR="00F9705D" w:rsidRPr="002C51E8" w:rsidRDefault="00F9705D" w:rsidP="006E249D">
            <w:pPr>
              <w:pStyle w:val="TableParagraph"/>
              <w:spacing w:line="230" w:lineRule="exact"/>
            </w:pPr>
            <w:r w:rsidRPr="002C51E8">
              <w:t>Конституции</w:t>
            </w:r>
          </w:p>
        </w:tc>
        <w:tc>
          <w:tcPr>
            <w:tcW w:w="992" w:type="dxa"/>
            <w:vAlign w:val="center"/>
          </w:tcPr>
          <w:p w14:paraId="4009BBC3" w14:textId="77777777" w:rsidR="00F9705D" w:rsidRPr="002C51E8" w:rsidRDefault="00F9705D" w:rsidP="006E249D">
            <w:pPr>
              <w:pStyle w:val="TableParagraph"/>
              <w:spacing w:line="215" w:lineRule="exact"/>
            </w:pPr>
            <w:r w:rsidRPr="002C51E8">
              <w:t>20</w:t>
            </w:r>
          </w:p>
        </w:tc>
        <w:tc>
          <w:tcPr>
            <w:tcW w:w="1418" w:type="dxa"/>
            <w:vAlign w:val="center"/>
          </w:tcPr>
          <w:p w14:paraId="50750F77" w14:textId="77777777" w:rsidR="00F9705D" w:rsidRPr="002C51E8" w:rsidRDefault="00F9705D" w:rsidP="006E249D">
            <w:pPr>
              <w:pStyle w:val="TableParagraph"/>
              <w:spacing w:line="215" w:lineRule="exact"/>
            </w:pPr>
            <w:r w:rsidRPr="002C51E8">
              <w:t>50</w:t>
            </w:r>
          </w:p>
        </w:tc>
        <w:tc>
          <w:tcPr>
            <w:tcW w:w="992" w:type="dxa"/>
            <w:vAlign w:val="center"/>
          </w:tcPr>
          <w:p w14:paraId="35DF2A16" w14:textId="77777777" w:rsidR="00F9705D" w:rsidRPr="002C51E8" w:rsidRDefault="00F9705D" w:rsidP="006E249D">
            <w:pPr>
              <w:pStyle w:val="TableParagraph"/>
              <w:spacing w:line="215" w:lineRule="exact"/>
            </w:pPr>
            <w:r w:rsidRPr="002C51E8">
              <w:t>50</w:t>
            </w:r>
          </w:p>
        </w:tc>
        <w:tc>
          <w:tcPr>
            <w:tcW w:w="1418" w:type="dxa"/>
            <w:vAlign w:val="center"/>
          </w:tcPr>
          <w:p w14:paraId="4D5E705F" w14:textId="77777777" w:rsidR="00F9705D" w:rsidRPr="002C51E8" w:rsidRDefault="00F9705D" w:rsidP="006E249D">
            <w:pPr>
              <w:pStyle w:val="TableParagraph"/>
              <w:spacing w:line="215" w:lineRule="exact"/>
            </w:pPr>
            <w:r w:rsidRPr="002C51E8">
              <w:t>Подзем.</w:t>
            </w:r>
          </w:p>
          <w:p w14:paraId="3B09D94F" w14:textId="77777777" w:rsidR="00F9705D" w:rsidRPr="002C51E8" w:rsidRDefault="00F9705D" w:rsidP="006E249D">
            <w:pPr>
              <w:pStyle w:val="TableParagraph"/>
              <w:spacing w:line="230" w:lineRule="exact"/>
            </w:pPr>
            <w:r w:rsidRPr="002C51E8">
              <w:t>кан.</w:t>
            </w:r>
          </w:p>
        </w:tc>
        <w:tc>
          <w:tcPr>
            <w:tcW w:w="992" w:type="dxa"/>
            <w:vAlign w:val="center"/>
          </w:tcPr>
          <w:p w14:paraId="03E27BA7" w14:textId="77777777" w:rsidR="00F9705D" w:rsidRPr="002C51E8" w:rsidRDefault="00F9705D" w:rsidP="006E249D">
            <w:pPr>
              <w:pStyle w:val="TableParagraph"/>
              <w:spacing w:line="215" w:lineRule="exact"/>
            </w:pPr>
            <w:r w:rsidRPr="002C51E8">
              <w:t>2020</w:t>
            </w:r>
          </w:p>
        </w:tc>
      </w:tr>
      <w:tr w:rsidR="00F9705D" w:rsidRPr="002C51E8" w14:paraId="37524C88" w14:textId="77777777" w:rsidTr="006E249D">
        <w:trPr>
          <w:trHeight w:val="230"/>
        </w:trPr>
        <w:tc>
          <w:tcPr>
            <w:tcW w:w="9091" w:type="dxa"/>
            <w:gridSpan w:val="8"/>
          </w:tcPr>
          <w:p w14:paraId="16EDAEA9" w14:textId="77777777" w:rsidR="00F9705D" w:rsidRPr="002C51E8" w:rsidRDefault="00F9705D" w:rsidP="006E249D">
            <w:pPr>
              <w:pStyle w:val="TableParagraph"/>
              <w:spacing w:line="210" w:lineRule="exact"/>
              <w:rPr>
                <w:b/>
              </w:rPr>
            </w:pPr>
            <w:r w:rsidRPr="002C51E8">
              <w:rPr>
                <w:b/>
              </w:rPr>
              <w:t>комплексная застройка кв. «А1» в микрорайоне №2 от котельной ППШ-2</w:t>
            </w:r>
          </w:p>
        </w:tc>
      </w:tr>
      <w:tr w:rsidR="00F9705D" w:rsidRPr="002C51E8" w14:paraId="49346E1D" w14:textId="77777777" w:rsidTr="006E249D">
        <w:trPr>
          <w:trHeight w:val="230"/>
        </w:trPr>
        <w:tc>
          <w:tcPr>
            <w:tcW w:w="9091" w:type="dxa"/>
            <w:gridSpan w:val="8"/>
          </w:tcPr>
          <w:p w14:paraId="6B4ECDA7" w14:textId="77777777" w:rsidR="00F9705D" w:rsidRPr="002C51E8" w:rsidRDefault="00F9705D" w:rsidP="006E249D">
            <w:pPr>
              <w:pStyle w:val="TableParagraph"/>
              <w:spacing w:line="210" w:lineRule="exact"/>
              <w:rPr>
                <w:b/>
              </w:rPr>
            </w:pPr>
            <w:r w:rsidRPr="002C51E8">
              <w:rPr>
                <w:b/>
              </w:rPr>
              <w:t>строительство сетей</w:t>
            </w:r>
          </w:p>
        </w:tc>
      </w:tr>
      <w:tr w:rsidR="002C51E8" w:rsidRPr="002C51E8" w14:paraId="272ADA89" w14:textId="77777777" w:rsidTr="002C51E8">
        <w:trPr>
          <w:trHeight w:val="463"/>
        </w:trPr>
        <w:tc>
          <w:tcPr>
            <w:tcW w:w="614" w:type="dxa"/>
            <w:vAlign w:val="center"/>
          </w:tcPr>
          <w:p w14:paraId="7B711E7B" w14:textId="77777777" w:rsidR="00F9705D" w:rsidRPr="002C51E8" w:rsidRDefault="00F9705D" w:rsidP="006E249D">
            <w:pPr>
              <w:pStyle w:val="TableParagraph"/>
              <w:spacing w:line="218" w:lineRule="exact"/>
            </w:pPr>
            <w:r w:rsidRPr="002C51E8">
              <w:t>9</w:t>
            </w:r>
          </w:p>
        </w:tc>
        <w:tc>
          <w:tcPr>
            <w:tcW w:w="1105" w:type="dxa"/>
            <w:vAlign w:val="center"/>
          </w:tcPr>
          <w:p w14:paraId="3DAB4D9E" w14:textId="77777777" w:rsidR="00F9705D" w:rsidRPr="002C51E8" w:rsidRDefault="00F9705D" w:rsidP="006E249D">
            <w:pPr>
              <w:pStyle w:val="TableParagraph"/>
              <w:spacing w:line="225" w:lineRule="exact"/>
            </w:pPr>
            <w:r w:rsidRPr="002C51E8">
              <w:t>УТ-18/1</w:t>
            </w:r>
          </w:p>
        </w:tc>
        <w:tc>
          <w:tcPr>
            <w:tcW w:w="1560" w:type="dxa"/>
            <w:vAlign w:val="center"/>
          </w:tcPr>
          <w:p w14:paraId="6FCD86D4" w14:textId="77777777" w:rsidR="00F9705D" w:rsidRPr="002C51E8" w:rsidRDefault="00F9705D" w:rsidP="006E249D">
            <w:pPr>
              <w:pStyle w:val="TableParagraph"/>
              <w:spacing w:line="225" w:lineRule="exact"/>
            </w:pPr>
            <w:r w:rsidRPr="002C51E8">
              <w:t>кв. "А1"</w:t>
            </w:r>
          </w:p>
        </w:tc>
        <w:tc>
          <w:tcPr>
            <w:tcW w:w="992" w:type="dxa"/>
            <w:vAlign w:val="center"/>
          </w:tcPr>
          <w:p w14:paraId="3ABA6A74" w14:textId="77777777" w:rsidR="00F9705D" w:rsidRPr="002C51E8" w:rsidRDefault="00F9705D" w:rsidP="006E249D">
            <w:pPr>
              <w:pStyle w:val="TableParagraph"/>
              <w:spacing w:line="225" w:lineRule="exact"/>
            </w:pPr>
            <w:r w:rsidRPr="002C51E8">
              <w:t>175</w:t>
            </w:r>
          </w:p>
        </w:tc>
        <w:tc>
          <w:tcPr>
            <w:tcW w:w="1418" w:type="dxa"/>
            <w:vAlign w:val="center"/>
          </w:tcPr>
          <w:p w14:paraId="1C92AC4D" w14:textId="77777777" w:rsidR="00F9705D" w:rsidRPr="002C51E8" w:rsidRDefault="00F9705D" w:rsidP="006E249D">
            <w:pPr>
              <w:pStyle w:val="TableParagraph"/>
              <w:spacing w:line="225" w:lineRule="exact"/>
            </w:pPr>
            <w:r w:rsidRPr="002C51E8">
              <w:t>200</w:t>
            </w:r>
          </w:p>
        </w:tc>
        <w:tc>
          <w:tcPr>
            <w:tcW w:w="992" w:type="dxa"/>
            <w:vAlign w:val="center"/>
          </w:tcPr>
          <w:p w14:paraId="41E8B660" w14:textId="77777777" w:rsidR="00F9705D" w:rsidRPr="002C51E8" w:rsidRDefault="00F9705D" w:rsidP="006E249D">
            <w:pPr>
              <w:pStyle w:val="TableParagraph"/>
              <w:spacing w:line="225" w:lineRule="exact"/>
            </w:pPr>
            <w:r w:rsidRPr="002C51E8">
              <w:t>200</w:t>
            </w:r>
          </w:p>
        </w:tc>
        <w:tc>
          <w:tcPr>
            <w:tcW w:w="1418" w:type="dxa"/>
            <w:vAlign w:val="center"/>
          </w:tcPr>
          <w:p w14:paraId="17A967C1" w14:textId="77777777" w:rsidR="00F9705D" w:rsidRPr="002C51E8" w:rsidRDefault="00F9705D" w:rsidP="006E249D">
            <w:pPr>
              <w:pStyle w:val="TableParagraph"/>
              <w:spacing w:line="225" w:lineRule="exact"/>
            </w:pPr>
            <w:r w:rsidRPr="002C51E8">
              <w:t>Надземная</w:t>
            </w:r>
          </w:p>
        </w:tc>
        <w:tc>
          <w:tcPr>
            <w:tcW w:w="992" w:type="dxa"/>
            <w:vAlign w:val="center"/>
          </w:tcPr>
          <w:p w14:paraId="58FE19A6" w14:textId="77777777" w:rsidR="00F9705D" w:rsidRPr="002C51E8" w:rsidRDefault="00F9705D" w:rsidP="006E249D">
            <w:pPr>
              <w:pStyle w:val="TableParagraph"/>
              <w:spacing w:line="225" w:lineRule="exact"/>
            </w:pPr>
            <w:r w:rsidRPr="002C51E8">
              <w:t>2021</w:t>
            </w:r>
          </w:p>
        </w:tc>
      </w:tr>
      <w:tr w:rsidR="00F9705D" w:rsidRPr="002C51E8" w14:paraId="70C9614E" w14:textId="77777777" w:rsidTr="006E249D">
        <w:trPr>
          <w:trHeight w:val="230"/>
        </w:trPr>
        <w:tc>
          <w:tcPr>
            <w:tcW w:w="9091" w:type="dxa"/>
            <w:gridSpan w:val="8"/>
          </w:tcPr>
          <w:p w14:paraId="320E7C75" w14:textId="03B81EC6" w:rsidR="00F9705D" w:rsidRPr="002C51E8" w:rsidRDefault="00F9705D" w:rsidP="006E249D">
            <w:pPr>
              <w:pStyle w:val="TableParagraph"/>
              <w:spacing w:line="210" w:lineRule="exact"/>
              <w:rPr>
                <w:b/>
              </w:rPr>
            </w:pPr>
            <w:r w:rsidRPr="002C51E8">
              <w:rPr>
                <w:b/>
              </w:rPr>
              <w:t xml:space="preserve">комплексная застройка ул. Попова в микрорайоне №4 </w:t>
            </w:r>
            <w:r w:rsidR="008309A9" w:rsidRPr="008309A9">
              <w:rPr>
                <w:b/>
              </w:rPr>
              <w:t xml:space="preserve">от новой блочно-модульной котельной </w:t>
            </w:r>
            <w:r w:rsidR="008309A9">
              <w:rPr>
                <w:b/>
              </w:rPr>
              <w:t>3</w:t>
            </w:r>
            <w:r w:rsidR="008309A9" w:rsidRPr="008309A9">
              <w:rPr>
                <w:b/>
              </w:rPr>
              <w:t xml:space="preserve"> МВт в мкр. Поповка</w:t>
            </w:r>
          </w:p>
        </w:tc>
      </w:tr>
      <w:tr w:rsidR="00F9705D" w:rsidRPr="002C51E8" w14:paraId="323F2EFE" w14:textId="77777777" w:rsidTr="006E249D">
        <w:trPr>
          <w:trHeight w:val="230"/>
        </w:trPr>
        <w:tc>
          <w:tcPr>
            <w:tcW w:w="9091" w:type="dxa"/>
            <w:gridSpan w:val="8"/>
          </w:tcPr>
          <w:p w14:paraId="78A6CE24" w14:textId="77777777" w:rsidR="00F9705D" w:rsidRPr="002C51E8" w:rsidRDefault="00F9705D" w:rsidP="006E249D">
            <w:pPr>
              <w:pStyle w:val="TableParagraph"/>
              <w:tabs>
                <w:tab w:val="left" w:pos="9374"/>
              </w:tabs>
              <w:spacing w:line="211" w:lineRule="exact"/>
              <w:rPr>
                <w:b/>
              </w:rPr>
            </w:pPr>
            <w:r w:rsidRPr="002C51E8">
              <w:rPr>
                <w:b/>
              </w:rPr>
              <w:t>строительство сетей</w:t>
            </w:r>
          </w:p>
        </w:tc>
      </w:tr>
      <w:tr w:rsidR="002C51E8" w:rsidRPr="002C51E8" w14:paraId="07304EED" w14:textId="77777777" w:rsidTr="002C51E8">
        <w:trPr>
          <w:trHeight w:val="465"/>
        </w:trPr>
        <w:tc>
          <w:tcPr>
            <w:tcW w:w="614" w:type="dxa"/>
            <w:vAlign w:val="center"/>
          </w:tcPr>
          <w:p w14:paraId="3CFAA01D" w14:textId="77777777" w:rsidR="00F9705D" w:rsidRPr="002C51E8" w:rsidRDefault="00F9705D" w:rsidP="006E249D">
            <w:pPr>
              <w:pStyle w:val="TableParagraph"/>
              <w:spacing w:line="217" w:lineRule="exact"/>
            </w:pPr>
            <w:r w:rsidRPr="002C51E8">
              <w:t>10.</w:t>
            </w:r>
          </w:p>
        </w:tc>
        <w:tc>
          <w:tcPr>
            <w:tcW w:w="1105" w:type="dxa"/>
            <w:vAlign w:val="center"/>
          </w:tcPr>
          <w:p w14:paraId="75DD4A34" w14:textId="77777777" w:rsidR="00F9705D" w:rsidRPr="002C51E8" w:rsidRDefault="00F9705D" w:rsidP="006E249D">
            <w:pPr>
              <w:pStyle w:val="TableParagraph"/>
              <w:spacing w:line="215" w:lineRule="exact"/>
            </w:pPr>
            <w:r w:rsidRPr="002C51E8">
              <w:t>ТК 34 (проект)</w:t>
            </w:r>
          </w:p>
        </w:tc>
        <w:tc>
          <w:tcPr>
            <w:tcW w:w="1560" w:type="dxa"/>
            <w:vAlign w:val="center"/>
          </w:tcPr>
          <w:p w14:paraId="4574ACA5" w14:textId="77777777" w:rsidR="00F9705D" w:rsidRPr="002C51E8" w:rsidRDefault="00F9705D" w:rsidP="006E249D">
            <w:pPr>
              <w:pStyle w:val="TableParagraph"/>
              <w:spacing w:line="215" w:lineRule="exact"/>
            </w:pPr>
            <w:r w:rsidRPr="002C51E8">
              <w:t>ТК 35 (проект)</w:t>
            </w:r>
          </w:p>
        </w:tc>
        <w:tc>
          <w:tcPr>
            <w:tcW w:w="992" w:type="dxa"/>
            <w:vAlign w:val="center"/>
          </w:tcPr>
          <w:p w14:paraId="2810043E" w14:textId="77777777" w:rsidR="00F9705D" w:rsidRPr="002C51E8" w:rsidRDefault="00F9705D" w:rsidP="006E249D">
            <w:pPr>
              <w:pStyle w:val="TableParagraph"/>
            </w:pPr>
            <w:r w:rsidRPr="002C51E8">
              <w:t>70</w:t>
            </w:r>
          </w:p>
        </w:tc>
        <w:tc>
          <w:tcPr>
            <w:tcW w:w="1418" w:type="dxa"/>
            <w:vAlign w:val="center"/>
          </w:tcPr>
          <w:p w14:paraId="097F913F" w14:textId="77777777" w:rsidR="00F9705D" w:rsidRPr="002C51E8" w:rsidRDefault="00F9705D" w:rsidP="006E249D">
            <w:pPr>
              <w:pStyle w:val="TableParagraph"/>
              <w:spacing w:line="215" w:lineRule="exact"/>
            </w:pPr>
            <w:r w:rsidRPr="002C51E8">
              <w:t>100</w:t>
            </w:r>
          </w:p>
        </w:tc>
        <w:tc>
          <w:tcPr>
            <w:tcW w:w="992" w:type="dxa"/>
            <w:vAlign w:val="center"/>
          </w:tcPr>
          <w:p w14:paraId="7DF3E5BD" w14:textId="77777777" w:rsidR="00F9705D" w:rsidRPr="002C51E8" w:rsidRDefault="00F9705D" w:rsidP="006E249D">
            <w:pPr>
              <w:pStyle w:val="TableParagraph"/>
              <w:spacing w:line="215" w:lineRule="exact"/>
            </w:pPr>
            <w:r w:rsidRPr="002C51E8">
              <w:t>100</w:t>
            </w:r>
          </w:p>
        </w:tc>
        <w:tc>
          <w:tcPr>
            <w:tcW w:w="1418" w:type="dxa"/>
            <w:vAlign w:val="center"/>
          </w:tcPr>
          <w:p w14:paraId="10C18B49" w14:textId="77777777" w:rsidR="00F9705D" w:rsidRPr="002C51E8" w:rsidRDefault="00F9705D" w:rsidP="006E249D">
            <w:pPr>
              <w:pStyle w:val="TableParagraph"/>
              <w:spacing w:line="215" w:lineRule="exact"/>
            </w:pPr>
            <w:r w:rsidRPr="002C51E8">
              <w:t>Подзем.</w:t>
            </w:r>
          </w:p>
          <w:p w14:paraId="6C091A4D" w14:textId="77777777" w:rsidR="00F9705D" w:rsidRPr="002C51E8" w:rsidRDefault="00F9705D" w:rsidP="006E249D">
            <w:pPr>
              <w:pStyle w:val="TableParagraph"/>
              <w:spacing w:line="230" w:lineRule="exact"/>
            </w:pPr>
            <w:r w:rsidRPr="002C51E8">
              <w:t>кан.</w:t>
            </w:r>
          </w:p>
        </w:tc>
        <w:tc>
          <w:tcPr>
            <w:tcW w:w="992" w:type="dxa"/>
            <w:vAlign w:val="center"/>
          </w:tcPr>
          <w:p w14:paraId="3442F150" w14:textId="77777777" w:rsidR="00F9705D" w:rsidRPr="002C51E8" w:rsidRDefault="00F9705D" w:rsidP="006E249D">
            <w:pPr>
              <w:pStyle w:val="TableParagraph"/>
              <w:spacing w:line="215" w:lineRule="exact"/>
            </w:pPr>
            <w:r w:rsidRPr="002C51E8">
              <w:t>20</w:t>
            </w:r>
            <w:r w:rsidR="00457FD3">
              <w:t>20</w:t>
            </w:r>
          </w:p>
        </w:tc>
      </w:tr>
      <w:tr w:rsidR="002C51E8" w:rsidRPr="002C51E8" w14:paraId="0F8CDF46" w14:textId="77777777" w:rsidTr="002C51E8">
        <w:trPr>
          <w:trHeight w:val="465"/>
        </w:trPr>
        <w:tc>
          <w:tcPr>
            <w:tcW w:w="614" w:type="dxa"/>
            <w:vAlign w:val="center"/>
          </w:tcPr>
          <w:p w14:paraId="63508ACD" w14:textId="77777777" w:rsidR="00F9705D" w:rsidRPr="002C51E8" w:rsidRDefault="00F9705D" w:rsidP="006E249D">
            <w:pPr>
              <w:pStyle w:val="TableParagraph"/>
              <w:spacing w:line="217" w:lineRule="exact"/>
            </w:pPr>
            <w:r w:rsidRPr="002C51E8">
              <w:t>11.</w:t>
            </w:r>
          </w:p>
        </w:tc>
        <w:tc>
          <w:tcPr>
            <w:tcW w:w="1105" w:type="dxa"/>
            <w:vAlign w:val="center"/>
          </w:tcPr>
          <w:p w14:paraId="23E9B6DC" w14:textId="77777777" w:rsidR="00F9705D" w:rsidRPr="002C51E8" w:rsidRDefault="00F9705D" w:rsidP="006E249D">
            <w:pPr>
              <w:pStyle w:val="TableParagraph"/>
              <w:spacing w:line="215" w:lineRule="exact"/>
            </w:pPr>
            <w:r w:rsidRPr="002C51E8">
              <w:t>ТК 35 (проект)</w:t>
            </w:r>
          </w:p>
        </w:tc>
        <w:tc>
          <w:tcPr>
            <w:tcW w:w="1560" w:type="dxa"/>
            <w:vAlign w:val="center"/>
          </w:tcPr>
          <w:p w14:paraId="5818EE56" w14:textId="77777777" w:rsidR="00F9705D" w:rsidRPr="002C51E8" w:rsidRDefault="00F9705D" w:rsidP="006E249D">
            <w:pPr>
              <w:pStyle w:val="TableParagraph"/>
              <w:spacing w:line="215" w:lineRule="exact"/>
            </w:pPr>
            <w:r w:rsidRPr="002C51E8">
              <w:t>3-х эт. ж/д на ул.</w:t>
            </w:r>
          </w:p>
          <w:p w14:paraId="4F7C3FF8" w14:textId="77777777" w:rsidR="00F9705D" w:rsidRPr="002C51E8" w:rsidRDefault="00F9705D" w:rsidP="006E249D">
            <w:pPr>
              <w:pStyle w:val="TableParagraph"/>
              <w:spacing w:line="230" w:lineRule="exact"/>
            </w:pPr>
            <w:r w:rsidRPr="002C51E8">
              <w:t>Попова</w:t>
            </w:r>
          </w:p>
        </w:tc>
        <w:tc>
          <w:tcPr>
            <w:tcW w:w="992" w:type="dxa"/>
            <w:vAlign w:val="center"/>
          </w:tcPr>
          <w:p w14:paraId="6CAEE80E" w14:textId="77777777" w:rsidR="00F9705D" w:rsidRPr="002C51E8" w:rsidRDefault="00F9705D" w:rsidP="006E249D">
            <w:pPr>
              <w:pStyle w:val="TableParagraph"/>
            </w:pPr>
            <w:r w:rsidRPr="002C51E8">
              <w:t>10</w:t>
            </w:r>
          </w:p>
        </w:tc>
        <w:tc>
          <w:tcPr>
            <w:tcW w:w="1418" w:type="dxa"/>
            <w:vAlign w:val="center"/>
          </w:tcPr>
          <w:p w14:paraId="0D094E8F" w14:textId="77777777" w:rsidR="00F9705D" w:rsidRPr="002C51E8" w:rsidRDefault="00F9705D" w:rsidP="006E249D">
            <w:pPr>
              <w:pStyle w:val="TableParagraph"/>
              <w:spacing w:line="215" w:lineRule="exact"/>
            </w:pPr>
            <w:r w:rsidRPr="002C51E8">
              <w:t>50</w:t>
            </w:r>
          </w:p>
        </w:tc>
        <w:tc>
          <w:tcPr>
            <w:tcW w:w="992" w:type="dxa"/>
            <w:vAlign w:val="center"/>
          </w:tcPr>
          <w:p w14:paraId="391785F6" w14:textId="77777777" w:rsidR="00F9705D" w:rsidRPr="002C51E8" w:rsidRDefault="00F9705D" w:rsidP="006E249D">
            <w:pPr>
              <w:pStyle w:val="TableParagraph"/>
              <w:spacing w:line="215" w:lineRule="exact"/>
            </w:pPr>
            <w:r w:rsidRPr="002C51E8">
              <w:t>50</w:t>
            </w:r>
          </w:p>
        </w:tc>
        <w:tc>
          <w:tcPr>
            <w:tcW w:w="1418" w:type="dxa"/>
            <w:vAlign w:val="center"/>
          </w:tcPr>
          <w:p w14:paraId="567B092E" w14:textId="77777777" w:rsidR="00F9705D" w:rsidRPr="002C51E8" w:rsidRDefault="00F9705D" w:rsidP="006E249D">
            <w:pPr>
              <w:pStyle w:val="TableParagraph"/>
              <w:spacing w:line="215" w:lineRule="exact"/>
            </w:pPr>
            <w:r w:rsidRPr="002C51E8">
              <w:t>Подзем.</w:t>
            </w:r>
          </w:p>
          <w:p w14:paraId="491C093F" w14:textId="77777777" w:rsidR="00F9705D" w:rsidRPr="002C51E8" w:rsidRDefault="00F9705D" w:rsidP="006E249D">
            <w:pPr>
              <w:pStyle w:val="TableParagraph"/>
              <w:spacing w:line="230" w:lineRule="exact"/>
            </w:pPr>
            <w:r w:rsidRPr="002C51E8">
              <w:t>кан.</w:t>
            </w:r>
          </w:p>
        </w:tc>
        <w:tc>
          <w:tcPr>
            <w:tcW w:w="992" w:type="dxa"/>
            <w:vAlign w:val="center"/>
          </w:tcPr>
          <w:p w14:paraId="539B8011" w14:textId="77777777" w:rsidR="00F9705D" w:rsidRPr="002C51E8" w:rsidRDefault="00F9705D" w:rsidP="006E249D">
            <w:pPr>
              <w:pStyle w:val="TableParagraph"/>
              <w:spacing w:line="215" w:lineRule="exact"/>
            </w:pPr>
            <w:r w:rsidRPr="002C51E8">
              <w:t>20</w:t>
            </w:r>
            <w:r w:rsidR="00457FD3">
              <w:t>20</w:t>
            </w:r>
          </w:p>
        </w:tc>
      </w:tr>
      <w:tr w:rsidR="002C51E8" w:rsidRPr="002C51E8" w14:paraId="183FA43C" w14:textId="77777777" w:rsidTr="002C51E8">
        <w:trPr>
          <w:trHeight w:val="465"/>
        </w:trPr>
        <w:tc>
          <w:tcPr>
            <w:tcW w:w="614" w:type="dxa"/>
            <w:vAlign w:val="center"/>
          </w:tcPr>
          <w:p w14:paraId="2A5E44C4" w14:textId="77777777" w:rsidR="00F9705D" w:rsidRPr="002C51E8" w:rsidRDefault="00F9705D" w:rsidP="006E249D">
            <w:pPr>
              <w:pStyle w:val="TableParagraph"/>
              <w:spacing w:line="217" w:lineRule="exact"/>
            </w:pPr>
            <w:r w:rsidRPr="002C51E8">
              <w:t>12.</w:t>
            </w:r>
          </w:p>
        </w:tc>
        <w:tc>
          <w:tcPr>
            <w:tcW w:w="1105" w:type="dxa"/>
            <w:vAlign w:val="center"/>
          </w:tcPr>
          <w:p w14:paraId="7D80DFDA" w14:textId="77777777" w:rsidR="00F9705D" w:rsidRPr="002C51E8" w:rsidRDefault="00F9705D" w:rsidP="006E249D">
            <w:pPr>
              <w:pStyle w:val="TableParagraph"/>
              <w:spacing w:line="215" w:lineRule="exact"/>
            </w:pPr>
            <w:r w:rsidRPr="002C51E8">
              <w:t>ТК 35 (проект)</w:t>
            </w:r>
          </w:p>
        </w:tc>
        <w:tc>
          <w:tcPr>
            <w:tcW w:w="1560" w:type="dxa"/>
            <w:vAlign w:val="center"/>
          </w:tcPr>
          <w:p w14:paraId="5418A76E" w14:textId="77777777" w:rsidR="00F9705D" w:rsidRPr="002C51E8" w:rsidRDefault="00F9705D" w:rsidP="006E249D">
            <w:pPr>
              <w:pStyle w:val="TableParagraph"/>
              <w:spacing w:line="215" w:lineRule="exact"/>
            </w:pPr>
            <w:r w:rsidRPr="002C51E8">
              <w:t>ТК 36 (проект)</w:t>
            </w:r>
          </w:p>
        </w:tc>
        <w:tc>
          <w:tcPr>
            <w:tcW w:w="992" w:type="dxa"/>
            <w:vAlign w:val="center"/>
          </w:tcPr>
          <w:p w14:paraId="50DBFCE7" w14:textId="77777777" w:rsidR="00F9705D" w:rsidRPr="002C51E8" w:rsidRDefault="00F9705D" w:rsidP="006E249D">
            <w:pPr>
              <w:pStyle w:val="TableParagraph"/>
            </w:pPr>
            <w:r w:rsidRPr="002C51E8">
              <w:t>70</w:t>
            </w:r>
          </w:p>
        </w:tc>
        <w:tc>
          <w:tcPr>
            <w:tcW w:w="1418" w:type="dxa"/>
            <w:vAlign w:val="center"/>
          </w:tcPr>
          <w:p w14:paraId="228210DF" w14:textId="77777777" w:rsidR="00F9705D" w:rsidRPr="002C51E8" w:rsidRDefault="00F9705D" w:rsidP="006E249D">
            <w:pPr>
              <w:pStyle w:val="TableParagraph"/>
              <w:spacing w:line="215" w:lineRule="exact"/>
            </w:pPr>
            <w:r w:rsidRPr="002C51E8">
              <w:t>100</w:t>
            </w:r>
          </w:p>
        </w:tc>
        <w:tc>
          <w:tcPr>
            <w:tcW w:w="992" w:type="dxa"/>
            <w:vAlign w:val="center"/>
          </w:tcPr>
          <w:p w14:paraId="72CE0483" w14:textId="77777777" w:rsidR="00F9705D" w:rsidRPr="002C51E8" w:rsidRDefault="00F9705D" w:rsidP="006E249D">
            <w:pPr>
              <w:pStyle w:val="TableParagraph"/>
              <w:spacing w:line="215" w:lineRule="exact"/>
            </w:pPr>
            <w:r w:rsidRPr="002C51E8">
              <w:t>100</w:t>
            </w:r>
          </w:p>
        </w:tc>
        <w:tc>
          <w:tcPr>
            <w:tcW w:w="1418" w:type="dxa"/>
            <w:vAlign w:val="center"/>
          </w:tcPr>
          <w:p w14:paraId="64901D0F" w14:textId="77777777" w:rsidR="00F9705D" w:rsidRPr="002C51E8" w:rsidRDefault="00F9705D" w:rsidP="006E249D">
            <w:pPr>
              <w:pStyle w:val="TableParagraph"/>
              <w:spacing w:line="215" w:lineRule="exact"/>
            </w:pPr>
            <w:r w:rsidRPr="002C51E8">
              <w:t>Подзем.</w:t>
            </w:r>
          </w:p>
          <w:p w14:paraId="07B7B1E1" w14:textId="77777777" w:rsidR="00F9705D" w:rsidRPr="002C51E8" w:rsidRDefault="00F9705D" w:rsidP="006E249D">
            <w:pPr>
              <w:pStyle w:val="TableParagraph"/>
              <w:spacing w:line="230" w:lineRule="exact"/>
            </w:pPr>
            <w:r w:rsidRPr="002C51E8">
              <w:t>кан.</w:t>
            </w:r>
          </w:p>
        </w:tc>
        <w:tc>
          <w:tcPr>
            <w:tcW w:w="992" w:type="dxa"/>
            <w:vAlign w:val="center"/>
          </w:tcPr>
          <w:p w14:paraId="2D2FA7A8" w14:textId="77777777" w:rsidR="00F9705D" w:rsidRPr="002C51E8" w:rsidRDefault="00F9705D" w:rsidP="006E249D">
            <w:pPr>
              <w:pStyle w:val="TableParagraph"/>
              <w:spacing w:line="215" w:lineRule="exact"/>
            </w:pPr>
            <w:r w:rsidRPr="002C51E8">
              <w:t>20</w:t>
            </w:r>
            <w:r w:rsidR="00457FD3">
              <w:t>20</w:t>
            </w:r>
          </w:p>
        </w:tc>
      </w:tr>
      <w:tr w:rsidR="002C51E8" w:rsidRPr="002C51E8" w14:paraId="414DD5D7" w14:textId="77777777" w:rsidTr="002C51E8">
        <w:trPr>
          <w:trHeight w:val="465"/>
        </w:trPr>
        <w:tc>
          <w:tcPr>
            <w:tcW w:w="614" w:type="dxa"/>
            <w:vAlign w:val="center"/>
          </w:tcPr>
          <w:p w14:paraId="5C8C6138" w14:textId="77777777" w:rsidR="00F9705D" w:rsidRPr="002C51E8" w:rsidRDefault="00F9705D" w:rsidP="006E249D">
            <w:pPr>
              <w:pStyle w:val="TableParagraph"/>
              <w:spacing w:line="217" w:lineRule="exact"/>
            </w:pPr>
            <w:r w:rsidRPr="002C51E8">
              <w:t>13.</w:t>
            </w:r>
          </w:p>
        </w:tc>
        <w:tc>
          <w:tcPr>
            <w:tcW w:w="1105" w:type="dxa"/>
            <w:vAlign w:val="center"/>
          </w:tcPr>
          <w:p w14:paraId="107A8FDE" w14:textId="77777777" w:rsidR="00F9705D" w:rsidRPr="002C51E8" w:rsidRDefault="00F9705D" w:rsidP="006E249D">
            <w:pPr>
              <w:pStyle w:val="TableParagraph"/>
              <w:spacing w:line="215" w:lineRule="exact"/>
            </w:pPr>
            <w:r w:rsidRPr="002C51E8">
              <w:t>ТК 36 (проект)</w:t>
            </w:r>
          </w:p>
        </w:tc>
        <w:tc>
          <w:tcPr>
            <w:tcW w:w="1560" w:type="dxa"/>
            <w:vAlign w:val="center"/>
          </w:tcPr>
          <w:p w14:paraId="48EDE80D" w14:textId="77777777" w:rsidR="00F9705D" w:rsidRPr="002C51E8" w:rsidRDefault="00F9705D" w:rsidP="006E249D">
            <w:pPr>
              <w:pStyle w:val="TableParagraph"/>
              <w:spacing w:line="215" w:lineRule="exact"/>
            </w:pPr>
            <w:r w:rsidRPr="002C51E8">
              <w:t>3-х эт. ж/д на ул.</w:t>
            </w:r>
          </w:p>
          <w:p w14:paraId="69EC2199" w14:textId="77777777" w:rsidR="00F9705D" w:rsidRPr="002C51E8" w:rsidRDefault="00F9705D" w:rsidP="006E249D">
            <w:pPr>
              <w:pStyle w:val="TableParagraph"/>
              <w:spacing w:line="227" w:lineRule="exact"/>
            </w:pPr>
            <w:r w:rsidRPr="002C51E8">
              <w:t>Попова</w:t>
            </w:r>
          </w:p>
        </w:tc>
        <w:tc>
          <w:tcPr>
            <w:tcW w:w="992" w:type="dxa"/>
            <w:vAlign w:val="center"/>
          </w:tcPr>
          <w:p w14:paraId="22D1D37C" w14:textId="77777777" w:rsidR="00F9705D" w:rsidRPr="002C51E8" w:rsidRDefault="00F9705D" w:rsidP="006E249D">
            <w:pPr>
              <w:pStyle w:val="TableParagraph"/>
              <w:tabs>
                <w:tab w:val="left" w:pos="259"/>
              </w:tabs>
            </w:pPr>
            <w:r w:rsidRPr="002C51E8">
              <w:t>10</w:t>
            </w:r>
          </w:p>
        </w:tc>
        <w:tc>
          <w:tcPr>
            <w:tcW w:w="1418" w:type="dxa"/>
            <w:vAlign w:val="center"/>
          </w:tcPr>
          <w:p w14:paraId="66AAFAE9" w14:textId="77777777" w:rsidR="00F9705D" w:rsidRPr="002C51E8" w:rsidRDefault="00F9705D" w:rsidP="006E249D">
            <w:pPr>
              <w:pStyle w:val="TableParagraph"/>
              <w:spacing w:line="215" w:lineRule="exact"/>
            </w:pPr>
            <w:r w:rsidRPr="002C51E8">
              <w:t>50</w:t>
            </w:r>
          </w:p>
        </w:tc>
        <w:tc>
          <w:tcPr>
            <w:tcW w:w="992" w:type="dxa"/>
            <w:vAlign w:val="center"/>
          </w:tcPr>
          <w:p w14:paraId="4868A5B2" w14:textId="77777777" w:rsidR="00F9705D" w:rsidRPr="002C51E8" w:rsidRDefault="00F9705D" w:rsidP="006E249D">
            <w:pPr>
              <w:pStyle w:val="TableParagraph"/>
              <w:spacing w:line="215" w:lineRule="exact"/>
            </w:pPr>
            <w:r w:rsidRPr="002C51E8">
              <w:t>50</w:t>
            </w:r>
          </w:p>
        </w:tc>
        <w:tc>
          <w:tcPr>
            <w:tcW w:w="1418" w:type="dxa"/>
            <w:vAlign w:val="center"/>
          </w:tcPr>
          <w:p w14:paraId="71A96A76" w14:textId="77777777" w:rsidR="00F9705D" w:rsidRPr="002C51E8" w:rsidRDefault="00F9705D" w:rsidP="006E249D">
            <w:pPr>
              <w:pStyle w:val="TableParagraph"/>
              <w:spacing w:line="215" w:lineRule="exact"/>
            </w:pPr>
            <w:r w:rsidRPr="002C51E8">
              <w:t>Подзем.</w:t>
            </w:r>
          </w:p>
          <w:p w14:paraId="0B66380B" w14:textId="77777777" w:rsidR="00F9705D" w:rsidRPr="002C51E8" w:rsidRDefault="00F9705D" w:rsidP="006E249D">
            <w:pPr>
              <w:pStyle w:val="TableParagraph"/>
              <w:spacing w:line="227" w:lineRule="exact"/>
            </w:pPr>
            <w:r w:rsidRPr="002C51E8">
              <w:t>кан.</w:t>
            </w:r>
          </w:p>
        </w:tc>
        <w:tc>
          <w:tcPr>
            <w:tcW w:w="992" w:type="dxa"/>
            <w:vAlign w:val="center"/>
          </w:tcPr>
          <w:p w14:paraId="6B80A52E" w14:textId="77777777" w:rsidR="00F9705D" w:rsidRPr="002C51E8" w:rsidRDefault="00F9705D" w:rsidP="006E249D">
            <w:pPr>
              <w:pStyle w:val="TableParagraph"/>
              <w:spacing w:line="215" w:lineRule="exact"/>
            </w:pPr>
            <w:r w:rsidRPr="002C51E8">
              <w:t>20</w:t>
            </w:r>
            <w:r w:rsidR="00457FD3">
              <w:t>2</w:t>
            </w:r>
          </w:p>
        </w:tc>
      </w:tr>
      <w:tr w:rsidR="002C51E8" w:rsidRPr="002C51E8" w14:paraId="46C5ED12" w14:textId="77777777" w:rsidTr="002C51E8">
        <w:trPr>
          <w:trHeight w:val="465"/>
        </w:trPr>
        <w:tc>
          <w:tcPr>
            <w:tcW w:w="614" w:type="dxa"/>
            <w:vAlign w:val="center"/>
          </w:tcPr>
          <w:p w14:paraId="621163F5" w14:textId="77777777" w:rsidR="00F9705D" w:rsidRPr="002C51E8" w:rsidRDefault="00F9705D" w:rsidP="006E249D">
            <w:pPr>
              <w:pStyle w:val="TableParagraph"/>
              <w:spacing w:line="220" w:lineRule="exact"/>
            </w:pPr>
            <w:r w:rsidRPr="002C51E8">
              <w:t>14.</w:t>
            </w:r>
          </w:p>
        </w:tc>
        <w:tc>
          <w:tcPr>
            <w:tcW w:w="1105" w:type="dxa"/>
            <w:vAlign w:val="center"/>
          </w:tcPr>
          <w:p w14:paraId="50349973" w14:textId="77777777" w:rsidR="00F9705D" w:rsidRPr="002C51E8" w:rsidRDefault="00F9705D" w:rsidP="006E249D">
            <w:pPr>
              <w:pStyle w:val="TableParagraph"/>
              <w:spacing w:line="215" w:lineRule="exact"/>
            </w:pPr>
            <w:r w:rsidRPr="002C51E8">
              <w:t>ТК 36 (проект)</w:t>
            </w:r>
          </w:p>
        </w:tc>
        <w:tc>
          <w:tcPr>
            <w:tcW w:w="1560" w:type="dxa"/>
            <w:vAlign w:val="center"/>
          </w:tcPr>
          <w:p w14:paraId="0CEFBCC1" w14:textId="77777777" w:rsidR="00F9705D" w:rsidRPr="002C51E8" w:rsidRDefault="00F9705D" w:rsidP="006E249D">
            <w:pPr>
              <w:pStyle w:val="TableParagraph"/>
              <w:spacing w:line="215" w:lineRule="exact"/>
            </w:pPr>
            <w:r w:rsidRPr="002C51E8">
              <w:t>3-х эт. ж/д на ул.</w:t>
            </w:r>
          </w:p>
          <w:p w14:paraId="6428E1C6" w14:textId="77777777" w:rsidR="00F9705D" w:rsidRPr="002C51E8" w:rsidRDefault="00F9705D" w:rsidP="006E249D">
            <w:pPr>
              <w:pStyle w:val="TableParagraph"/>
              <w:spacing w:line="227" w:lineRule="exact"/>
            </w:pPr>
            <w:r w:rsidRPr="002C51E8">
              <w:t>Попова</w:t>
            </w:r>
          </w:p>
        </w:tc>
        <w:tc>
          <w:tcPr>
            <w:tcW w:w="992" w:type="dxa"/>
            <w:vAlign w:val="center"/>
          </w:tcPr>
          <w:p w14:paraId="0F6A4279" w14:textId="77777777" w:rsidR="00F9705D" w:rsidRPr="002C51E8" w:rsidRDefault="00F9705D" w:rsidP="006E249D">
            <w:pPr>
              <w:pStyle w:val="TableParagraph"/>
              <w:tabs>
                <w:tab w:val="left" w:pos="259"/>
              </w:tabs>
            </w:pPr>
            <w:r w:rsidRPr="002C51E8">
              <w:t>10</w:t>
            </w:r>
          </w:p>
        </w:tc>
        <w:tc>
          <w:tcPr>
            <w:tcW w:w="1418" w:type="dxa"/>
            <w:vAlign w:val="center"/>
          </w:tcPr>
          <w:p w14:paraId="7A84D1C1" w14:textId="77777777" w:rsidR="00F9705D" w:rsidRPr="002C51E8" w:rsidRDefault="00F9705D" w:rsidP="006E249D">
            <w:pPr>
              <w:pStyle w:val="TableParagraph"/>
              <w:spacing w:line="215" w:lineRule="exact"/>
            </w:pPr>
            <w:r w:rsidRPr="002C51E8">
              <w:t>50</w:t>
            </w:r>
          </w:p>
        </w:tc>
        <w:tc>
          <w:tcPr>
            <w:tcW w:w="992" w:type="dxa"/>
            <w:vAlign w:val="center"/>
          </w:tcPr>
          <w:p w14:paraId="546FC2FC" w14:textId="77777777" w:rsidR="00F9705D" w:rsidRPr="002C51E8" w:rsidRDefault="00F9705D" w:rsidP="006E249D">
            <w:pPr>
              <w:pStyle w:val="TableParagraph"/>
              <w:spacing w:line="215" w:lineRule="exact"/>
            </w:pPr>
            <w:r w:rsidRPr="002C51E8">
              <w:t>50</w:t>
            </w:r>
          </w:p>
        </w:tc>
        <w:tc>
          <w:tcPr>
            <w:tcW w:w="1418" w:type="dxa"/>
            <w:vAlign w:val="center"/>
          </w:tcPr>
          <w:p w14:paraId="5E9830B6" w14:textId="77777777" w:rsidR="00F9705D" w:rsidRPr="002C51E8" w:rsidRDefault="00F9705D" w:rsidP="006E249D">
            <w:pPr>
              <w:pStyle w:val="TableParagraph"/>
              <w:spacing w:line="215" w:lineRule="exact"/>
            </w:pPr>
            <w:r w:rsidRPr="002C51E8">
              <w:t>Подзем.</w:t>
            </w:r>
          </w:p>
          <w:p w14:paraId="0F9196EE" w14:textId="77777777" w:rsidR="00F9705D" w:rsidRPr="002C51E8" w:rsidRDefault="00F9705D" w:rsidP="006E249D">
            <w:pPr>
              <w:pStyle w:val="TableParagraph"/>
              <w:spacing w:line="227" w:lineRule="exact"/>
            </w:pPr>
            <w:r w:rsidRPr="002C51E8">
              <w:t>кан.</w:t>
            </w:r>
          </w:p>
        </w:tc>
        <w:tc>
          <w:tcPr>
            <w:tcW w:w="992" w:type="dxa"/>
            <w:vAlign w:val="center"/>
          </w:tcPr>
          <w:p w14:paraId="5F57CFA6" w14:textId="77777777" w:rsidR="00F9705D" w:rsidRPr="002C51E8" w:rsidRDefault="00F9705D" w:rsidP="006E249D">
            <w:pPr>
              <w:pStyle w:val="TableParagraph"/>
              <w:spacing w:line="215" w:lineRule="exact"/>
            </w:pPr>
            <w:r w:rsidRPr="002C51E8">
              <w:t>20</w:t>
            </w:r>
            <w:r w:rsidR="00457FD3">
              <w:t>20</w:t>
            </w:r>
          </w:p>
        </w:tc>
      </w:tr>
      <w:tr w:rsidR="002C51E8" w:rsidRPr="002C51E8" w14:paraId="670C4B6A" w14:textId="77777777" w:rsidTr="002C51E8">
        <w:trPr>
          <w:trHeight w:val="465"/>
        </w:trPr>
        <w:tc>
          <w:tcPr>
            <w:tcW w:w="614" w:type="dxa"/>
            <w:vAlign w:val="center"/>
          </w:tcPr>
          <w:p w14:paraId="3224963E" w14:textId="77777777" w:rsidR="00F9705D" w:rsidRPr="002C51E8" w:rsidRDefault="00F9705D" w:rsidP="006E249D">
            <w:pPr>
              <w:pStyle w:val="TableParagraph"/>
              <w:spacing w:line="217" w:lineRule="exact"/>
            </w:pPr>
            <w:r w:rsidRPr="002C51E8">
              <w:lastRenderedPageBreak/>
              <w:t>15.</w:t>
            </w:r>
          </w:p>
        </w:tc>
        <w:tc>
          <w:tcPr>
            <w:tcW w:w="1105" w:type="dxa"/>
            <w:vAlign w:val="center"/>
          </w:tcPr>
          <w:p w14:paraId="40A4A609" w14:textId="77777777" w:rsidR="00F9705D" w:rsidRPr="002C51E8" w:rsidRDefault="00F9705D" w:rsidP="006E249D">
            <w:pPr>
              <w:pStyle w:val="TableParagraph"/>
              <w:spacing w:line="217" w:lineRule="exact"/>
            </w:pPr>
            <w:r w:rsidRPr="002C51E8">
              <w:t>ТК 36 (проект)</w:t>
            </w:r>
          </w:p>
        </w:tc>
        <w:tc>
          <w:tcPr>
            <w:tcW w:w="1560" w:type="dxa"/>
            <w:vAlign w:val="center"/>
          </w:tcPr>
          <w:p w14:paraId="07827520" w14:textId="77777777" w:rsidR="00F9705D" w:rsidRPr="002C51E8" w:rsidRDefault="00F9705D" w:rsidP="006E249D">
            <w:pPr>
              <w:pStyle w:val="TableParagraph"/>
              <w:spacing w:line="217" w:lineRule="exact"/>
            </w:pPr>
            <w:r w:rsidRPr="002C51E8">
              <w:t>ТК 37 (проект)</w:t>
            </w:r>
          </w:p>
        </w:tc>
        <w:tc>
          <w:tcPr>
            <w:tcW w:w="992" w:type="dxa"/>
            <w:vAlign w:val="center"/>
          </w:tcPr>
          <w:p w14:paraId="32D3F589" w14:textId="77777777" w:rsidR="00F9705D" w:rsidRPr="002C51E8" w:rsidRDefault="00F9705D" w:rsidP="006E249D">
            <w:pPr>
              <w:pStyle w:val="TableParagraph"/>
              <w:tabs>
                <w:tab w:val="left" w:pos="259"/>
              </w:tabs>
            </w:pPr>
            <w:r w:rsidRPr="002C51E8">
              <w:t>70</w:t>
            </w:r>
          </w:p>
        </w:tc>
        <w:tc>
          <w:tcPr>
            <w:tcW w:w="1418" w:type="dxa"/>
            <w:vAlign w:val="center"/>
          </w:tcPr>
          <w:p w14:paraId="087F695B" w14:textId="77777777" w:rsidR="00F9705D" w:rsidRPr="002C51E8" w:rsidRDefault="00F9705D" w:rsidP="006E249D">
            <w:pPr>
              <w:pStyle w:val="TableParagraph"/>
              <w:spacing w:line="217" w:lineRule="exact"/>
            </w:pPr>
            <w:r w:rsidRPr="002C51E8">
              <w:t>80</w:t>
            </w:r>
          </w:p>
        </w:tc>
        <w:tc>
          <w:tcPr>
            <w:tcW w:w="992" w:type="dxa"/>
            <w:vAlign w:val="center"/>
          </w:tcPr>
          <w:p w14:paraId="1AF980B5" w14:textId="77777777" w:rsidR="00F9705D" w:rsidRPr="002C51E8" w:rsidRDefault="00F9705D" w:rsidP="006E249D">
            <w:pPr>
              <w:pStyle w:val="TableParagraph"/>
              <w:spacing w:line="217" w:lineRule="exact"/>
            </w:pPr>
            <w:r w:rsidRPr="002C51E8">
              <w:t>80</w:t>
            </w:r>
          </w:p>
        </w:tc>
        <w:tc>
          <w:tcPr>
            <w:tcW w:w="1418" w:type="dxa"/>
            <w:vAlign w:val="center"/>
          </w:tcPr>
          <w:p w14:paraId="70CB5F84" w14:textId="77777777" w:rsidR="00F9705D" w:rsidRPr="002C51E8" w:rsidRDefault="00F9705D" w:rsidP="006E249D">
            <w:pPr>
              <w:pStyle w:val="TableParagraph"/>
              <w:spacing w:line="237" w:lineRule="auto"/>
            </w:pPr>
            <w:r w:rsidRPr="002C51E8">
              <w:t>Подзем. кан.</w:t>
            </w:r>
          </w:p>
        </w:tc>
        <w:tc>
          <w:tcPr>
            <w:tcW w:w="992" w:type="dxa"/>
            <w:vAlign w:val="center"/>
          </w:tcPr>
          <w:p w14:paraId="451C3AE5" w14:textId="77777777" w:rsidR="00F9705D" w:rsidRPr="002C51E8" w:rsidRDefault="00F9705D" w:rsidP="006E249D">
            <w:pPr>
              <w:pStyle w:val="TableParagraph"/>
              <w:spacing w:line="217" w:lineRule="exact"/>
            </w:pPr>
            <w:r w:rsidRPr="002C51E8">
              <w:t>2020</w:t>
            </w:r>
          </w:p>
        </w:tc>
      </w:tr>
      <w:tr w:rsidR="002C51E8" w:rsidRPr="002C51E8" w14:paraId="4EB3BA6C" w14:textId="77777777" w:rsidTr="002C51E8">
        <w:trPr>
          <w:trHeight w:val="465"/>
        </w:trPr>
        <w:tc>
          <w:tcPr>
            <w:tcW w:w="614" w:type="dxa"/>
            <w:vAlign w:val="center"/>
          </w:tcPr>
          <w:p w14:paraId="5DB614BF" w14:textId="77777777" w:rsidR="00F9705D" w:rsidRPr="002C51E8" w:rsidRDefault="00F9705D" w:rsidP="006E249D">
            <w:pPr>
              <w:pStyle w:val="TableParagraph"/>
              <w:spacing w:line="217" w:lineRule="exact"/>
            </w:pPr>
            <w:r w:rsidRPr="002C51E8">
              <w:t>16.</w:t>
            </w:r>
          </w:p>
        </w:tc>
        <w:tc>
          <w:tcPr>
            <w:tcW w:w="1105" w:type="dxa"/>
            <w:vAlign w:val="center"/>
          </w:tcPr>
          <w:p w14:paraId="2D46CB2A" w14:textId="77777777" w:rsidR="00F9705D" w:rsidRPr="002C51E8" w:rsidRDefault="00F9705D" w:rsidP="006E249D">
            <w:pPr>
              <w:pStyle w:val="TableParagraph"/>
              <w:spacing w:line="215" w:lineRule="exact"/>
            </w:pPr>
            <w:r w:rsidRPr="002C51E8">
              <w:t>ТК 37 (проект)</w:t>
            </w:r>
          </w:p>
        </w:tc>
        <w:tc>
          <w:tcPr>
            <w:tcW w:w="1560" w:type="dxa"/>
            <w:vAlign w:val="center"/>
          </w:tcPr>
          <w:p w14:paraId="0FECD3B1" w14:textId="77777777" w:rsidR="00F9705D" w:rsidRPr="002C51E8" w:rsidRDefault="00F9705D" w:rsidP="006E249D">
            <w:pPr>
              <w:pStyle w:val="TableParagraph"/>
              <w:spacing w:line="215" w:lineRule="exact"/>
            </w:pPr>
            <w:r w:rsidRPr="002C51E8">
              <w:t>3-х эт. ж/д на ул.</w:t>
            </w:r>
          </w:p>
          <w:p w14:paraId="0B81E114" w14:textId="77777777" w:rsidR="00F9705D" w:rsidRPr="002C51E8" w:rsidRDefault="00F9705D" w:rsidP="006E249D">
            <w:pPr>
              <w:pStyle w:val="TableParagraph"/>
              <w:spacing w:line="230" w:lineRule="exact"/>
            </w:pPr>
            <w:r w:rsidRPr="002C51E8">
              <w:t>Попова</w:t>
            </w:r>
          </w:p>
        </w:tc>
        <w:tc>
          <w:tcPr>
            <w:tcW w:w="992" w:type="dxa"/>
            <w:vAlign w:val="center"/>
          </w:tcPr>
          <w:p w14:paraId="10A48373" w14:textId="77777777" w:rsidR="00F9705D" w:rsidRPr="002C51E8" w:rsidRDefault="00F9705D" w:rsidP="006E249D">
            <w:pPr>
              <w:pStyle w:val="TableParagraph"/>
              <w:tabs>
                <w:tab w:val="left" w:pos="259"/>
              </w:tabs>
            </w:pPr>
            <w:r w:rsidRPr="002C51E8">
              <w:t>10</w:t>
            </w:r>
          </w:p>
        </w:tc>
        <w:tc>
          <w:tcPr>
            <w:tcW w:w="1418" w:type="dxa"/>
            <w:vAlign w:val="center"/>
          </w:tcPr>
          <w:p w14:paraId="12539BB0" w14:textId="77777777" w:rsidR="00F9705D" w:rsidRPr="002C51E8" w:rsidRDefault="00F9705D" w:rsidP="006E249D">
            <w:pPr>
              <w:pStyle w:val="TableParagraph"/>
              <w:spacing w:line="215" w:lineRule="exact"/>
            </w:pPr>
            <w:r w:rsidRPr="002C51E8">
              <w:t>50</w:t>
            </w:r>
          </w:p>
        </w:tc>
        <w:tc>
          <w:tcPr>
            <w:tcW w:w="992" w:type="dxa"/>
            <w:vAlign w:val="center"/>
          </w:tcPr>
          <w:p w14:paraId="2C88584D" w14:textId="77777777" w:rsidR="00F9705D" w:rsidRPr="002C51E8" w:rsidRDefault="00F9705D" w:rsidP="006E249D">
            <w:pPr>
              <w:pStyle w:val="TableParagraph"/>
              <w:spacing w:line="215" w:lineRule="exact"/>
            </w:pPr>
            <w:r w:rsidRPr="002C51E8">
              <w:t>50</w:t>
            </w:r>
          </w:p>
        </w:tc>
        <w:tc>
          <w:tcPr>
            <w:tcW w:w="1418" w:type="dxa"/>
            <w:vAlign w:val="center"/>
          </w:tcPr>
          <w:p w14:paraId="05B03FA4" w14:textId="77777777" w:rsidR="00F9705D" w:rsidRPr="002C51E8" w:rsidRDefault="00F9705D" w:rsidP="006E249D">
            <w:pPr>
              <w:pStyle w:val="TableParagraph"/>
              <w:spacing w:line="215" w:lineRule="exact"/>
            </w:pPr>
            <w:r w:rsidRPr="002C51E8">
              <w:t>Подзем.</w:t>
            </w:r>
          </w:p>
          <w:p w14:paraId="55863CDC" w14:textId="77777777" w:rsidR="00F9705D" w:rsidRPr="002C51E8" w:rsidRDefault="00F9705D" w:rsidP="006E249D">
            <w:pPr>
              <w:pStyle w:val="TableParagraph"/>
              <w:spacing w:line="230" w:lineRule="exact"/>
            </w:pPr>
            <w:r w:rsidRPr="002C51E8">
              <w:t>кан.</w:t>
            </w:r>
          </w:p>
        </w:tc>
        <w:tc>
          <w:tcPr>
            <w:tcW w:w="992" w:type="dxa"/>
            <w:vAlign w:val="center"/>
          </w:tcPr>
          <w:p w14:paraId="19D9AC4D" w14:textId="77777777" w:rsidR="00F9705D" w:rsidRPr="002C51E8" w:rsidRDefault="00F9705D" w:rsidP="006E249D">
            <w:pPr>
              <w:pStyle w:val="TableParagraph"/>
              <w:spacing w:line="215" w:lineRule="exact"/>
            </w:pPr>
            <w:r w:rsidRPr="002C51E8">
              <w:t>2020</w:t>
            </w:r>
          </w:p>
        </w:tc>
      </w:tr>
      <w:tr w:rsidR="002C51E8" w:rsidRPr="002C51E8" w14:paraId="75D75B18" w14:textId="77777777" w:rsidTr="002C51E8">
        <w:trPr>
          <w:trHeight w:val="465"/>
        </w:trPr>
        <w:tc>
          <w:tcPr>
            <w:tcW w:w="614" w:type="dxa"/>
            <w:vAlign w:val="center"/>
          </w:tcPr>
          <w:p w14:paraId="6003A0C4" w14:textId="77777777" w:rsidR="00F9705D" w:rsidRPr="002C51E8" w:rsidRDefault="00F9705D" w:rsidP="006E249D">
            <w:pPr>
              <w:pStyle w:val="TableParagraph"/>
              <w:spacing w:line="217" w:lineRule="exact"/>
            </w:pPr>
            <w:r w:rsidRPr="002C51E8">
              <w:t>17.</w:t>
            </w:r>
          </w:p>
        </w:tc>
        <w:tc>
          <w:tcPr>
            <w:tcW w:w="1105" w:type="dxa"/>
            <w:vAlign w:val="center"/>
          </w:tcPr>
          <w:p w14:paraId="063B6FC0" w14:textId="77777777" w:rsidR="00F9705D" w:rsidRPr="002C51E8" w:rsidRDefault="00F9705D" w:rsidP="006E249D">
            <w:pPr>
              <w:pStyle w:val="TableParagraph"/>
              <w:spacing w:line="215" w:lineRule="exact"/>
            </w:pPr>
            <w:r w:rsidRPr="002C51E8">
              <w:t>ТК 37 (проект)</w:t>
            </w:r>
          </w:p>
        </w:tc>
        <w:tc>
          <w:tcPr>
            <w:tcW w:w="1560" w:type="dxa"/>
            <w:vAlign w:val="center"/>
          </w:tcPr>
          <w:p w14:paraId="313AC57C" w14:textId="77777777" w:rsidR="00F9705D" w:rsidRPr="002C51E8" w:rsidRDefault="00F9705D" w:rsidP="006E249D">
            <w:pPr>
              <w:pStyle w:val="TableParagraph"/>
              <w:spacing w:line="215" w:lineRule="exact"/>
            </w:pPr>
            <w:r w:rsidRPr="002C51E8">
              <w:t>3-х эт. ж/д на ул.</w:t>
            </w:r>
          </w:p>
          <w:p w14:paraId="36B6EA62" w14:textId="77777777" w:rsidR="00F9705D" w:rsidRPr="002C51E8" w:rsidRDefault="00F9705D" w:rsidP="006E249D">
            <w:pPr>
              <w:pStyle w:val="TableParagraph"/>
              <w:spacing w:line="230" w:lineRule="exact"/>
            </w:pPr>
            <w:r w:rsidRPr="002C51E8">
              <w:t>Попова</w:t>
            </w:r>
          </w:p>
        </w:tc>
        <w:tc>
          <w:tcPr>
            <w:tcW w:w="992" w:type="dxa"/>
            <w:vAlign w:val="center"/>
          </w:tcPr>
          <w:p w14:paraId="224A7E41" w14:textId="77777777" w:rsidR="00F9705D" w:rsidRPr="002C51E8" w:rsidRDefault="00F9705D" w:rsidP="006E249D">
            <w:pPr>
              <w:pStyle w:val="TableParagraph"/>
              <w:tabs>
                <w:tab w:val="left" w:pos="259"/>
              </w:tabs>
            </w:pPr>
            <w:r w:rsidRPr="002C51E8">
              <w:t>10</w:t>
            </w:r>
          </w:p>
        </w:tc>
        <w:tc>
          <w:tcPr>
            <w:tcW w:w="1418" w:type="dxa"/>
            <w:vAlign w:val="center"/>
          </w:tcPr>
          <w:p w14:paraId="1EDA567C" w14:textId="77777777" w:rsidR="00F9705D" w:rsidRPr="002C51E8" w:rsidRDefault="00F9705D" w:rsidP="006E249D">
            <w:pPr>
              <w:pStyle w:val="TableParagraph"/>
              <w:spacing w:line="215" w:lineRule="exact"/>
            </w:pPr>
            <w:r w:rsidRPr="002C51E8">
              <w:t>50</w:t>
            </w:r>
          </w:p>
        </w:tc>
        <w:tc>
          <w:tcPr>
            <w:tcW w:w="992" w:type="dxa"/>
            <w:vAlign w:val="center"/>
          </w:tcPr>
          <w:p w14:paraId="3934A8D7" w14:textId="77777777" w:rsidR="00F9705D" w:rsidRPr="002C51E8" w:rsidRDefault="00F9705D" w:rsidP="006E249D">
            <w:pPr>
              <w:pStyle w:val="TableParagraph"/>
              <w:spacing w:line="215" w:lineRule="exact"/>
            </w:pPr>
            <w:r w:rsidRPr="002C51E8">
              <w:t>50</w:t>
            </w:r>
          </w:p>
        </w:tc>
        <w:tc>
          <w:tcPr>
            <w:tcW w:w="1418" w:type="dxa"/>
            <w:vAlign w:val="center"/>
          </w:tcPr>
          <w:p w14:paraId="343E191F" w14:textId="77777777" w:rsidR="00F9705D" w:rsidRPr="002C51E8" w:rsidRDefault="00F9705D" w:rsidP="006E249D">
            <w:pPr>
              <w:pStyle w:val="TableParagraph"/>
              <w:spacing w:line="215" w:lineRule="exact"/>
            </w:pPr>
            <w:r w:rsidRPr="002C51E8">
              <w:t>Подзем.</w:t>
            </w:r>
          </w:p>
          <w:p w14:paraId="4D568C02" w14:textId="77777777" w:rsidR="00F9705D" w:rsidRPr="002C51E8" w:rsidRDefault="00F9705D" w:rsidP="006E249D">
            <w:pPr>
              <w:pStyle w:val="TableParagraph"/>
              <w:spacing w:line="230" w:lineRule="exact"/>
            </w:pPr>
            <w:r w:rsidRPr="002C51E8">
              <w:t>кан.</w:t>
            </w:r>
          </w:p>
        </w:tc>
        <w:tc>
          <w:tcPr>
            <w:tcW w:w="992" w:type="dxa"/>
            <w:vAlign w:val="center"/>
          </w:tcPr>
          <w:p w14:paraId="0C460916" w14:textId="77777777" w:rsidR="00F9705D" w:rsidRPr="002C51E8" w:rsidRDefault="00F9705D" w:rsidP="006E249D">
            <w:pPr>
              <w:pStyle w:val="TableParagraph"/>
              <w:spacing w:line="215" w:lineRule="exact"/>
            </w:pPr>
            <w:r w:rsidRPr="002C51E8">
              <w:t>2020</w:t>
            </w:r>
          </w:p>
        </w:tc>
      </w:tr>
      <w:tr w:rsidR="002C51E8" w:rsidRPr="002C51E8" w14:paraId="7E6A1FF8" w14:textId="77777777" w:rsidTr="002C51E8">
        <w:trPr>
          <w:trHeight w:val="465"/>
        </w:trPr>
        <w:tc>
          <w:tcPr>
            <w:tcW w:w="614" w:type="dxa"/>
            <w:vAlign w:val="center"/>
          </w:tcPr>
          <w:p w14:paraId="61CE9A35" w14:textId="77777777" w:rsidR="00F9705D" w:rsidRPr="002C51E8" w:rsidRDefault="00F9705D" w:rsidP="006E249D">
            <w:pPr>
              <w:pStyle w:val="TableParagraph"/>
              <w:spacing w:line="217" w:lineRule="exact"/>
            </w:pPr>
            <w:r w:rsidRPr="002C51E8">
              <w:t>18.</w:t>
            </w:r>
          </w:p>
        </w:tc>
        <w:tc>
          <w:tcPr>
            <w:tcW w:w="1105" w:type="dxa"/>
            <w:vAlign w:val="center"/>
          </w:tcPr>
          <w:p w14:paraId="4DFED213" w14:textId="77777777" w:rsidR="00F9705D" w:rsidRPr="002C51E8" w:rsidRDefault="00F9705D" w:rsidP="006E249D">
            <w:pPr>
              <w:pStyle w:val="TableParagraph"/>
              <w:spacing w:line="215" w:lineRule="exact"/>
            </w:pPr>
            <w:r w:rsidRPr="002C51E8">
              <w:t>ТК 35 (проект)</w:t>
            </w:r>
          </w:p>
        </w:tc>
        <w:tc>
          <w:tcPr>
            <w:tcW w:w="1560" w:type="dxa"/>
            <w:vAlign w:val="center"/>
          </w:tcPr>
          <w:p w14:paraId="43CDEF2E" w14:textId="77777777" w:rsidR="00F9705D" w:rsidRPr="002C51E8" w:rsidRDefault="00F9705D" w:rsidP="006E249D">
            <w:pPr>
              <w:pStyle w:val="TableParagraph"/>
              <w:spacing w:line="215" w:lineRule="exact"/>
            </w:pPr>
            <w:r w:rsidRPr="002C51E8">
              <w:t>3-х эт. ж/д на ул.</w:t>
            </w:r>
          </w:p>
          <w:p w14:paraId="4E5D8E1A" w14:textId="77777777" w:rsidR="00F9705D" w:rsidRPr="002C51E8" w:rsidRDefault="00F9705D" w:rsidP="006E249D">
            <w:pPr>
              <w:pStyle w:val="TableParagraph"/>
              <w:spacing w:line="230" w:lineRule="exact"/>
            </w:pPr>
            <w:r w:rsidRPr="002C51E8">
              <w:t>Попова</w:t>
            </w:r>
          </w:p>
        </w:tc>
        <w:tc>
          <w:tcPr>
            <w:tcW w:w="992" w:type="dxa"/>
            <w:vAlign w:val="center"/>
          </w:tcPr>
          <w:p w14:paraId="762165D7" w14:textId="77777777" w:rsidR="00F9705D" w:rsidRPr="002C51E8" w:rsidRDefault="00F9705D" w:rsidP="006E249D">
            <w:pPr>
              <w:pStyle w:val="TableParagraph"/>
              <w:tabs>
                <w:tab w:val="left" w:pos="259"/>
              </w:tabs>
            </w:pPr>
            <w:r w:rsidRPr="002C51E8">
              <w:t>15</w:t>
            </w:r>
          </w:p>
        </w:tc>
        <w:tc>
          <w:tcPr>
            <w:tcW w:w="1418" w:type="dxa"/>
            <w:vAlign w:val="center"/>
          </w:tcPr>
          <w:p w14:paraId="7A4CE69B" w14:textId="77777777" w:rsidR="00F9705D" w:rsidRPr="002C51E8" w:rsidRDefault="00F9705D" w:rsidP="006E249D">
            <w:pPr>
              <w:pStyle w:val="TableParagraph"/>
              <w:spacing w:line="215" w:lineRule="exact"/>
            </w:pPr>
            <w:r w:rsidRPr="002C51E8">
              <w:t>50</w:t>
            </w:r>
          </w:p>
        </w:tc>
        <w:tc>
          <w:tcPr>
            <w:tcW w:w="992" w:type="dxa"/>
            <w:vAlign w:val="center"/>
          </w:tcPr>
          <w:p w14:paraId="7337D219" w14:textId="77777777" w:rsidR="00F9705D" w:rsidRPr="002C51E8" w:rsidRDefault="00F9705D" w:rsidP="006E249D">
            <w:pPr>
              <w:pStyle w:val="TableParagraph"/>
              <w:spacing w:line="215" w:lineRule="exact"/>
            </w:pPr>
            <w:r w:rsidRPr="002C51E8">
              <w:t>50</w:t>
            </w:r>
          </w:p>
        </w:tc>
        <w:tc>
          <w:tcPr>
            <w:tcW w:w="1418" w:type="dxa"/>
            <w:vAlign w:val="center"/>
          </w:tcPr>
          <w:p w14:paraId="3F840AC9" w14:textId="77777777" w:rsidR="00F9705D" w:rsidRPr="002C51E8" w:rsidRDefault="00F9705D" w:rsidP="006E249D">
            <w:pPr>
              <w:pStyle w:val="TableParagraph"/>
              <w:spacing w:line="215" w:lineRule="exact"/>
            </w:pPr>
            <w:r w:rsidRPr="002C51E8">
              <w:t>Подзем.</w:t>
            </w:r>
          </w:p>
          <w:p w14:paraId="479E84AE" w14:textId="77777777" w:rsidR="00F9705D" w:rsidRPr="002C51E8" w:rsidRDefault="00F9705D" w:rsidP="006E249D">
            <w:pPr>
              <w:pStyle w:val="TableParagraph"/>
              <w:spacing w:line="230" w:lineRule="exact"/>
            </w:pPr>
            <w:r w:rsidRPr="002C51E8">
              <w:t>кан.</w:t>
            </w:r>
          </w:p>
        </w:tc>
        <w:tc>
          <w:tcPr>
            <w:tcW w:w="992" w:type="dxa"/>
            <w:vAlign w:val="center"/>
          </w:tcPr>
          <w:p w14:paraId="2754E1E0" w14:textId="77777777" w:rsidR="00F9705D" w:rsidRPr="002C51E8" w:rsidRDefault="00F9705D" w:rsidP="006E249D">
            <w:pPr>
              <w:pStyle w:val="TableParagraph"/>
              <w:spacing w:line="215" w:lineRule="exact"/>
            </w:pPr>
            <w:r w:rsidRPr="002C51E8">
              <w:t>2022</w:t>
            </w:r>
          </w:p>
        </w:tc>
      </w:tr>
      <w:tr w:rsidR="002C51E8" w:rsidRPr="002C51E8" w14:paraId="7C54D766" w14:textId="77777777" w:rsidTr="002C51E8">
        <w:trPr>
          <w:trHeight w:val="465"/>
        </w:trPr>
        <w:tc>
          <w:tcPr>
            <w:tcW w:w="614" w:type="dxa"/>
            <w:vAlign w:val="center"/>
          </w:tcPr>
          <w:p w14:paraId="485965E1" w14:textId="77777777" w:rsidR="00F9705D" w:rsidRPr="002C51E8" w:rsidRDefault="00F9705D" w:rsidP="006E249D">
            <w:pPr>
              <w:pStyle w:val="TableParagraph"/>
              <w:spacing w:line="217" w:lineRule="exact"/>
            </w:pPr>
            <w:r w:rsidRPr="002C51E8">
              <w:t>19.</w:t>
            </w:r>
          </w:p>
        </w:tc>
        <w:tc>
          <w:tcPr>
            <w:tcW w:w="1105" w:type="dxa"/>
            <w:vAlign w:val="center"/>
          </w:tcPr>
          <w:p w14:paraId="28A63B16" w14:textId="77777777" w:rsidR="00F9705D" w:rsidRPr="002C51E8" w:rsidRDefault="00F9705D" w:rsidP="006E249D">
            <w:pPr>
              <w:pStyle w:val="TableParagraph"/>
              <w:spacing w:line="215" w:lineRule="exact"/>
            </w:pPr>
            <w:r w:rsidRPr="002C51E8">
              <w:t>ТК 36 (проект)</w:t>
            </w:r>
          </w:p>
        </w:tc>
        <w:tc>
          <w:tcPr>
            <w:tcW w:w="1560" w:type="dxa"/>
            <w:vAlign w:val="center"/>
          </w:tcPr>
          <w:p w14:paraId="0C358660" w14:textId="77777777" w:rsidR="00F9705D" w:rsidRPr="002C51E8" w:rsidRDefault="00F9705D" w:rsidP="006E249D">
            <w:pPr>
              <w:pStyle w:val="TableParagraph"/>
              <w:spacing w:line="215" w:lineRule="exact"/>
            </w:pPr>
            <w:r w:rsidRPr="002C51E8">
              <w:t>3-х эт. ж/д на ул.</w:t>
            </w:r>
          </w:p>
          <w:p w14:paraId="7C70BA02" w14:textId="77777777" w:rsidR="00F9705D" w:rsidRPr="002C51E8" w:rsidRDefault="00F9705D" w:rsidP="006E249D">
            <w:pPr>
              <w:pStyle w:val="TableParagraph"/>
              <w:spacing w:line="227" w:lineRule="exact"/>
            </w:pPr>
            <w:r w:rsidRPr="002C51E8">
              <w:t>Попова</w:t>
            </w:r>
          </w:p>
        </w:tc>
        <w:tc>
          <w:tcPr>
            <w:tcW w:w="992" w:type="dxa"/>
            <w:vAlign w:val="center"/>
          </w:tcPr>
          <w:p w14:paraId="0B9CD438" w14:textId="77777777" w:rsidR="00F9705D" w:rsidRPr="002C51E8" w:rsidRDefault="00F9705D" w:rsidP="006E249D">
            <w:pPr>
              <w:pStyle w:val="TableParagraph"/>
              <w:tabs>
                <w:tab w:val="left" w:pos="259"/>
              </w:tabs>
            </w:pPr>
            <w:r w:rsidRPr="002C51E8">
              <w:t>15</w:t>
            </w:r>
          </w:p>
        </w:tc>
        <w:tc>
          <w:tcPr>
            <w:tcW w:w="1418" w:type="dxa"/>
            <w:vAlign w:val="center"/>
          </w:tcPr>
          <w:p w14:paraId="1A8614A1" w14:textId="77777777" w:rsidR="00F9705D" w:rsidRPr="002C51E8" w:rsidRDefault="00F9705D" w:rsidP="006E249D">
            <w:pPr>
              <w:pStyle w:val="TableParagraph"/>
              <w:spacing w:line="215" w:lineRule="exact"/>
            </w:pPr>
            <w:r w:rsidRPr="002C51E8">
              <w:t>50</w:t>
            </w:r>
          </w:p>
        </w:tc>
        <w:tc>
          <w:tcPr>
            <w:tcW w:w="992" w:type="dxa"/>
            <w:vAlign w:val="center"/>
          </w:tcPr>
          <w:p w14:paraId="24D22561" w14:textId="77777777" w:rsidR="00F9705D" w:rsidRPr="002C51E8" w:rsidRDefault="00F9705D" w:rsidP="006E249D">
            <w:pPr>
              <w:pStyle w:val="TableParagraph"/>
              <w:spacing w:line="215" w:lineRule="exact"/>
            </w:pPr>
            <w:r w:rsidRPr="002C51E8">
              <w:t>50</w:t>
            </w:r>
          </w:p>
        </w:tc>
        <w:tc>
          <w:tcPr>
            <w:tcW w:w="1418" w:type="dxa"/>
            <w:vAlign w:val="center"/>
          </w:tcPr>
          <w:p w14:paraId="2CF0B941" w14:textId="77777777" w:rsidR="00F9705D" w:rsidRPr="002C51E8" w:rsidRDefault="00F9705D" w:rsidP="006E249D">
            <w:pPr>
              <w:pStyle w:val="TableParagraph"/>
              <w:spacing w:line="215" w:lineRule="exact"/>
            </w:pPr>
            <w:r w:rsidRPr="002C51E8">
              <w:t>Подзем.</w:t>
            </w:r>
          </w:p>
          <w:p w14:paraId="29FFC33D" w14:textId="77777777" w:rsidR="00F9705D" w:rsidRPr="002C51E8" w:rsidRDefault="00F9705D" w:rsidP="006E249D">
            <w:pPr>
              <w:pStyle w:val="TableParagraph"/>
              <w:spacing w:line="227" w:lineRule="exact"/>
            </w:pPr>
            <w:r w:rsidRPr="002C51E8">
              <w:t>кан.</w:t>
            </w:r>
          </w:p>
        </w:tc>
        <w:tc>
          <w:tcPr>
            <w:tcW w:w="992" w:type="dxa"/>
            <w:vAlign w:val="center"/>
          </w:tcPr>
          <w:p w14:paraId="53F1BFB8" w14:textId="77777777" w:rsidR="00F9705D" w:rsidRPr="002C51E8" w:rsidRDefault="00F9705D" w:rsidP="006E249D">
            <w:pPr>
              <w:pStyle w:val="TableParagraph"/>
              <w:spacing w:line="215" w:lineRule="exact"/>
            </w:pPr>
            <w:r w:rsidRPr="002C51E8">
              <w:t>2023</w:t>
            </w:r>
          </w:p>
        </w:tc>
      </w:tr>
      <w:tr w:rsidR="002C51E8" w:rsidRPr="002C51E8" w14:paraId="1F7C002B" w14:textId="77777777" w:rsidTr="002C51E8">
        <w:trPr>
          <w:trHeight w:val="465"/>
        </w:trPr>
        <w:tc>
          <w:tcPr>
            <w:tcW w:w="614" w:type="dxa"/>
            <w:vAlign w:val="center"/>
          </w:tcPr>
          <w:p w14:paraId="5DD850ED" w14:textId="77777777" w:rsidR="00F9705D" w:rsidRPr="002C51E8" w:rsidRDefault="00F9705D" w:rsidP="006E249D">
            <w:pPr>
              <w:pStyle w:val="TableParagraph"/>
              <w:spacing w:line="217" w:lineRule="exact"/>
            </w:pPr>
            <w:r w:rsidRPr="002C51E8">
              <w:t>20.</w:t>
            </w:r>
          </w:p>
        </w:tc>
        <w:tc>
          <w:tcPr>
            <w:tcW w:w="1105" w:type="dxa"/>
            <w:vAlign w:val="center"/>
          </w:tcPr>
          <w:p w14:paraId="4EA56B17" w14:textId="77777777" w:rsidR="00F9705D" w:rsidRPr="002C51E8" w:rsidRDefault="00F9705D" w:rsidP="006E249D">
            <w:pPr>
              <w:pStyle w:val="TableParagraph"/>
              <w:spacing w:line="215" w:lineRule="exact"/>
            </w:pPr>
            <w:r w:rsidRPr="002C51E8">
              <w:t>ТК 37 (проект)</w:t>
            </w:r>
          </w:p>
        </w:tc>
        <w:tc>
          <w:tcPr>
            <w:tcW w:w="1560" w:type="dxa"/>
            <w:vAlign w:val="center"/>
          </w:tcPr>
          <w:p w14:paraId="3B0A26C6" w14:textId="77777777" w:rsidR="00F9705D" w:rsidRPr="002C51E8" w:rsidRDefault="00F9705D" w:rsidP="006E249D">
            <w:pPr>
              <w:pStyle w:val="TableParagraph"/>
              <w:spacing w:line="215" w:lineRule="exact"/>
            </w:pPr>
            <w:r w:rsidRPr="002C51E8">
              <w:t>3-х эт. ж/д на ул.</w:t>
            </w:r>
          </w:p>
          <w:p w14:paraId="0F7E5678" w14:textId="77777777" w:rsidR="00F9705D" w:rsidRPr="002C51E8" w:rsidRDefault="00F9705D" w:rsidP="006E249D">
            <w:pPr>
              <w:pStyle w:val="TableParagraph"/>
              <w:spacing w:line="230" w:lineRule="exact"/>
            </w:pPr>
            <w:r w:rsidRPr="002C51E8">
              <w:t>Попова</w:t>
            </w:r>
          </w:p>
        </w:tc>
        <w:tc>
          <w:tcPr>
            <w:tcW w:w="992" w:type="dxa"/>
            <w:vAlign w:val="center"/>
          </w:tcPr>
          <w:p w14:paraId="7CC7F994" w14:textId="77777777" w:rsidR="00F9705D" w:rsidRPr="002C51E8" w:rsidRDefault="00F9705D" w:rsidP="006E249D">
            <w:pPr>
              <w:pStyle w:val="TableParagraph"/>
              <w:tabs>
                <w:tab w:val="left" w:pos="259"/>
              </w:tabs>
            </w:pPr>
            <w:r w:rsidRPr="002C51E8">
              <w:t>15</w:t>
            </w:r>
          </w:p>
        </w:tc>
        <w:tc>
          <w:tcPr>
            <w:tcW w:w="1418" w:type="dxa"/>
            <w:vAlign w:val="center"/>
          </w:tcPr>
          <w:p w14:paraId="1EBEA79E" w14:textId="77777777" w:rsidR="00F9705D" w:rsidRPr="002C51E8" w:rsidRDefault="00F9705D" w:rsidP="006E249D">
            <w:pPr>
              <w:pStyle w:val="TableParagraph"/>
              <w:spacing w:line="215" w:lineRule="exact"/>
            </w:pPr>
            <w:r w:rsidRPr="002C51E8">
              <w:t>50</w:t>
            </w:r>
          </w:p>
        </w:tc>
        <w:tc>
          <w:tcPr>
            <w:tcW w:w="992" w:type="dxa"/>
            <w:vAlign w:val="center"/>
          </w:tcPr>
          <w:p w14:paraId="13310DD3" w14:textId="77777777" w:rsidR="00F9705D" w:rsidRPr="002C51E8" w:rsidRDefault="00F9705D" w:rsidP="006E249D">
            <w:pPr>
              <w:pStyle w:val="TableParagraph"/>
              <w:spacing w:line="215" w:lineRule="exact"/>
            </w:pPr>
            <w:r w:rsidRPr="002C51E8">
              <w:t>50</w:t>
            </w:r>
          </w:p>
        </w:tc>
        <w:tc>
          <w:tcPr>
            <w:tcW w:w="1418" w:type="dxa"/>
            <w:vAlign w:val="center"/>
          </w:tcPr>
          <w:p w14:paraId="5BEC1EAF" w14:textId="77777777" w:rsidR="00F9705D" w:rsidRPr="002C51E8" w:rsidRDefault="00F9705D" w:rsidP="006E249D">
            <w:pPr>
              <w:pStyle w:val="TableParagraph"/>
              <w:spacing w:line="215" w:lineRule="exact"/>
            </w:pPr>
            <w:r w:rsidRPr="002C51E8">
              <w:t>Подзем.</w:t>
            </w:r>
          </w:p>
          <w:p w14:paraId="0C6200E9" w14:textId="77777777" w:rsidR="00F9705D" w:rsidRPr="002C51E8" w:rsidRDefault="00F9705D" w:rsidP="006E249D">
            <w:pPr>
              <w:pStyle w:val="TableParagraph"/>
              <w:spacing w:line="230" w:lineRule="exact"/>
            </w:pPr>
            <w:r w:rsidRPr="002C51E8">
              <w:t>кан.</w:t>
            </w:r>
          </w:p>
        </w:tc>
        <w:tc>
          <w:tcPr>
            <w:tcW w:w="992" w:type="dxa"/>
            <w:vAlign w:val="center"/>
          </w:tcPr>
          <w:p w14:paraId="26C99C40" w14:textId="77777777" w:rsidR="00F9705D" w:rsidRPr="002C51E8" w:rsidRDefault="00F9705D" w:rsidP="006E249D">
            <w:pPr>
              <w:pStyle w:val="TableParagraph"/>
              <w:spacing w:line="215" w:lineRule="exact"/>
            </w:pPr>
            <w:r w:rsidRPr="002C51E8">
              <w:t>2024</w:t>
            </w:r>
          </w:p>
        </w:tc>
      </w:tr>
    </w:tbl>
    <w:p w14:paraId="731F3EF2" w14:textId="77777777" w:rsidR="002C51E8" w:rsidRPr="002C51E8" w:rsidRDefault="002C51E8" w:rsidP="002C51E8">
      <w:pPr>
        <w:pStyle w:val="a3"/>
        <w:spacing w:line="360" w:lineRule="auto"/>
        <w:ind w:firstLine="709"/>
        <w:jc w:val="both"/>
      </w:pPr>
      <w:r w:rsidRPr="002C51E8">
        <w:t xml:space="preserve">Частично мероприятия по строительству и реконструкции тепловых сетей с увеличением диаметра трубопроводов для обеспечения перспективных приростов тепловой нагрузки приведены в таблице </w:t>
      </w:r>
      <w:r w:rsidR="00457FD3">
        <w:t>6</w:t>
      </w:r>
      <w:r w:rsidRPr="002C51E8">
        <w:t>.1.</w:t>
      </w:r>
    </w:p>
    <w:p w14:paraId="10BEB524" w14:textId="77777777" w:rsidR="002C51E8" w:rsidRPr="002C51E8" w:rsidRDefault="002C51E8" w:rsidP="002C51E8">
      <w:pPr>
        <w:pStyle w:val="a3"/>
        <w:spacing w:line="360" w:lineRule="auto"/>
        <w:ind w:firstLine="709"/>
        <w:jc w:val="both"/>
      </w:pPr>
      <w:r w:rsidRPr="002C51E8">
        <w:t xml:space="preserve">Мероприятия по строительству тепловых сетей для обеспечения перспективных приростов тепловой нагрузки приведены в таблице </w:t>
      </w:r>
      <w:r w:rsidR="004A7997">
        <w:t>6</w:t>
      </w:r>
      <w:r w:rsidRPr="002C51E8">
        <w:t>.</w:t>
      </w:r>
      <w:r w:rsidR="004A7997">
        <w:t>2</w:t>
      </w:r>
      <w:r w:rsidRPr="002C51E8">
        <w:t>.</w:t>
      </w:r>
    </w:p>
    <w:p w14:paraId="7F37D6DA" w14:textId="77777777" w:rsidR="002C51E8" w:rsidRPr="002C51E8" w:rsidRDefault="002C51E8" w:rsidP="002C51E8">
      <w:pPr>
        <w:spacing w:line="362" w:lineRule="auto"/>
        <w:ind w:left="372" w:firstLine="540"/>
        <w:rPr>
          <w:b/>
          <w:sz w:val="24"/>
        </w:rPr>
      </w:pPr>
      <w:r w:rsidRPr="002C51E8">
        <w:rPr>
          <w:b/>
          <w:sz w:val="24"/>
        </w:rPr>
        <w:t xml:space="preserve">Таблица </w:t>
      </w:r>
      <w:r w:rsidR="004A7997">
        <w:rPr>
          <w:b/>
          <w:sz w:val="24"/>
        </w:rPr>
        <w:t>6</w:t>
      </w:r>
      <w:r w:rsidRPr="002C51E8">
        <w:rPr>
          <w:b/>
          <w:sz w:val="24"/>
        </w:rPr>
        <w:t>.</w:t>
      </w:r>
      <w:r w:rsidR="004A7997">
        <w:rPr>
          <w:b/>
          <w:sz w:val="24"/>
        </w:rPr>
        <w:t>2</w:t>
      </w:r>
      <w:r w:rsidRPr="002C51E8">
        <w:rPr>
          <w:b/>
          <w:sz w:val="24"/>
        </w:rPr>
        <w:t>. Мероприятия по строительству сетей для обеспечения перспективных приростов тепловой нагрузки</w:t>
      </w:r>
    </w:p>
    <w:tbl>
      <w:tblPr>
        <w:tblW w:w="8666"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328"/>
        <w:gridCol w:w="1550"/>
        <w:gridCol w:w="9"/>
        <w:gridCol w:w="142"/>
        <w:gridCol w:w="699"/>
        <w:gridCol w:w="10"/>
        <w:gridCol w:w="1266"/>
        <w:gridCol w:w="9"/>
        <w:gridCol w:w="142"/>
        <w:gridCol w:w="20"/>
        <w:gridCol w:w="821"/>
        <w:gridCol w:w="10"/>
        <w:gridCol w:w="1124"/>
        <w:gridCol w:w="10"/>
        <w:gridCol w:w="841"/>
        <w:gridCol w:w="10"/>
      </w:tblGrid>
      <w:tr w:rsidR="002C51E8" w:rsidRPr="002C51E8" w14:paraId="324A9A2D" w14:textId="77777777" w:rsidTr="006E249D">
        <w:trPr>
          <w:trHeight w:val="1299"/>
          <w:tblHeader/>
        </w:trPr>
        <w:tc>
          <w:tcPr>
            <w:tcW w:w="675" w:type="dxa"/>
            <w:vAlign w:val="center"/>
          </w:tcPr>
          <w:p w14:paraId="1C3A72EB" w14:textId="77777777" w:rsidR="002C51E8" w:rsidRPr="002C51E8" w:rsidRDefault="002C51E8" w:rsidP="006E249D">
            <w:pPr>
              <w:pStyle w:val="TableParagraph"/>
              <w:rPr>
                <w:b/>
                <w:sz w:val="20"/>
                <w:szCs w:val="20"/>
              </w:rPr>
            </w:pPr>
            <w:r w:rsidRPr="002C51E8">
              <w:rPr>
                <w:b/>
                <w:sz w:val="20"/>
                <w:szCs w:val="20"/>
              </w:rPr>
              <w:t xml:space="preserve">№ </w:t>
            </w:r>
            <w:r w:rsidRPr="002C51E8">
              <w:rPr>
                <w:b/>
                <w:w w:val="95"/>
                <w:sz w:val="20"/>
                <w:szCs w:val="20"/>
              </w:rPr>
              <w:t>п/п</w:t>
            </w:r>
          </w:p>
        </w:tc>
        <w:tc>
          <w:tcPr>
            <w:tcW w:w="1328" w:type="dxa"/>
            <w:vAlign w:val="center"/>
          </w:tcPr>
          <w:p w14:paraId="09574F75" w14:textId="77777777" w:rsidR="002C51E8" w:rsidRPr="002C51E8" w:rsidRDefault="002C51E8" w:rsidP="006E249D">
            <w:pPr>
              <w:pStyle w:val="TableParagraph"/>
              <w:rPr>
                <w:b/>
                <w:sz w:val="20"/>
                <w:szCs w:val="20"/>
              </w:rPr>
            </w:pPr>
            <w:r w:rsidRPr="002C51E8">
              <w:rPr>
                <w:b/>
                <w:sz w:val="20"/>
                <w:szCs w:val="20"/>
              </w:rPr>
              <w:t>Наименование начала участка</w:t>
            </w:r>
          </w:p>
        </w:tc>
        <w:tc>
          <w:tcPr>
            <w:tcW w:w="1559" w:type="dxa"/>
            <w:gridSpan w:val="2"/>
            <w:vAlign w:val="center"/>
          </w:tcPr>
          <w:p w14:paraId="758FE3D0" w14:textId="77777777" w:rsidR="002C51E8" w:rsidRPr="002C51E8" w:rsidRDefault="002C51E8" w:rsidP="006E249D">
            <w:pPr>
              <w:pStyle w:val="TableParagraph"/>
              <w:rPr>
                <w:b/>
                <w:sz w:val="20"/>
                <w:szCs w:val="20"/>
              </w:rPr>
            </w:pPr>
            <w:r w:rsidRPr="002C51E8">
              <w:rPr>
                <w:b/>
                <w:sz w:val="20"/>
                <w:szCs w:val="20"/>
              </w:rPr>
              <w:t>Наименование конца участка</w:t>
            </w:r>
          </w:p>
        </w:tc>
        <w:tc>
          <w:tcPr>
            <w:tcW w:w="851" w:type="dxa"/>
            <w:gridSpan w:val="3"/>
            <w:vAlign w:val="center"/>
          </w:tcPr>
          <w:p w14:paraId="2C239820" w14:textId="77777777" w:rsidR="002C51E8" w:rsidRPr="002C51E8" w:rsidRDefault="002C51E8" w:rsidP="006E249D">
            <w:pPr>
              <w:pStyle w:val="TableParagraph"/>
              <w:rPr>
                <w:b/>
                <w:sz w:val="20"/>
                <w:szCs w:val="20"/>
              </w:rPr>
            </w:pPr>
            <w:r w:rsidRPr="002C51E8">
              <w:rPr>
                <w:b/>
                <w:sz w:val="20"/>
                <w:szCs w:val="20"/>
              </w:rPr>
              <w:t>Длина участка,</w:t>
            </w:r>
            <w:r w:rsidRPr="002C51E8">
              <w:rPr>
                <w:b/>
                <w:w w:val="99"/>
                <w:sz w:val="20"/>
                <w:szCs w:val="20"/>
              </w:rPr>
              <w:t xml:space="preserve"> </w:t>
            </w:r>
            <w:r w:rsidRPr="002C51E8">
              <w:rPr>
                <w:b/>
                <w:sz w:val="20"/>
                <w:szCs w:val="20"/>
              </w:rPr>
              <w:t>м</w:t>
            </w:r>
          </w:p>
        </w:tc>
        <w:tc>
          <w:tcPr>
            <w:tcW w:w="1275" w:type="dxa"/>
            <w:gridSpan w:val="2"/>
            <w:vAlign w:val="center"/>
          </w:tcPr>
          <w:p w14:paraId="6C8FDD50" w14:textId="77777777" w:rsidR="002C51E8" w:rsidRPr="002C51E8" w:rsidRDefault="002C51E8" w:rsidP="006E249D">
            <w:pPr>
              <w:pStyle w:val="TableParagraph"/>
              <w:rPr>
                <w:b/>
                <w:sz w:val="20"/>
                <w:szCs w:val="20"/>
              </w:rPr>
            </w:pPr>
            <w:r w:rsidRPr="002C51E8">
              <w:rPr>
                <w:b/>
                <w:w w:val="95"/>
                <w:sz w:val="20"/>
                <w:szCs w:val="20"/>
              </w:rPr>
              <w:t>Предлагае</w:t>
            </w:r>
            <w:r w:rsidRPr="002C51E8">
              <w:rPr>
                <w:b/>
                <w:sz w:val="20"/>
                <w:szCs w:val="20"/>
              </w:rPr>
              <w:t>мый диаметр подающего трубопровода, мм</w:t>
            </w:r>
          </w:p>
        </w:tc>
        <w:tc>
          <w:tcPr>
            <w:tcW w:w="993" w:type="dxa"/>
            <w:gridSpan w:val="4"/>
            <w:vAlign w:val="center"/>
          </w:tcPr>
          <w:p w14:paraId="662A3029" w14:textId="77777777" w:rsidR="002C51E8" w:rsidRPr="002C51E8" w:rsidRDefault="002C51E8" w:rsidP="006E249D">
            <w:pPr>
              <w:pStyle w:val="TableParagraph"/>
              <w:rPr>
                <w:b/>
                <w:sz w:val="20"/>
                <w:szCs w:val="20"/>
              </w:rPr>
            </w:pPr>
            <w:r w:rsidRPr="002C51E8">
              <w:rPr>
                <w:b/>
                <w:sz w:val="20"/>
                <w:szCs w:val="20"/>
              </w:rPr>
              <w:t>Предлагаемый диаметр</w:t>
            </w:r>
          </w:p>
          <w:p w14:paraId="7B867686" w14:textId="77777777" w:rsidR="002C51E8" w:rsidRPr="002C51E8" w:rsidRDefault="002C51E8" w:rsidP="006E249D">
            <w:pPr>
              <w:pStyle w:val="TableParagraph"/>
              <w:rPr>
                <w:b/>
                <w:sz w:val="20"/>
                <w:szCs w:val="20"/>
              </w:rPr>
            </w:pPr>
            <w:r w:rsidRPr="002C51E8">
              <w:rPr>
                <w:b/>
                <w:sz w:val="20"/>
                <w:szCs w:val="20"/>
              </w:rPr>
              <w:t>обратного трубопровода, мм</w:t>
            </w:r>
          </w:p>
        </w:tc>
        <w:tc>
          <w:tcPr>
            <w:tcW w:w="1134" w:type="dxa"/>
            <w:gridSpan w:val="2"/>
            <w:vAlign w:val="center"/>
          </w:tcPr>
          <w:p w14:paraId="707DE684" w14:textId="77777777" w:rsidR="002C51E8" w:rsidRPr="002C51E8" w:rsidRDefault="002C51E8" w:rsidP="006E249D">
            <w:pPr>
              <w:pStyle w:val="TableParagraph"/>
              <w:rPr>
                <w:b/>
                <w:sz w:val="20"/>
                <w:szCs w:val="20"/>
              </w:rPr>
            </w:pPr>
            <w:r w:rsidRPr="002C51E8">
              <w:rPr>
                <w:b/>
                <w:sz w:val="20"/>
                <w:szCs w:val="20"/>
              </w:rPr>
              <w:t>Вид прокладки тепловой сети</w:t>
            </w:r>
          </w:p>
        </w:tc>
        <w:tc>
          <w:tcPr>
            <w:tcW w:w="851" w:type="dxa"/>
            <w:gridSpan w:val="2"/>
            <w:vAlign w:val="center"/>
          </w:tcPr>
          <w:p w14:paraId="29014F44" w14:textId="77777777" w:rsidR="002C51E8" w:rsidRPr="002C51E8" w:rsidRDefault="002C51E8" w:rsidP="006E249D">
            <w:pPr>
              <w:pStyle w:val="TableParagraph"/>
              <w:rPr>
                <w:b/>
                <w:sz w:val="20"/>
                <w:szCs w:val="20"/>
              </w:rPr>
            </w:pPr>
            <w:r w:rsidRPr="002C51E8">
              <w:rPr>
                <w:b/>
                <w:sz w:val="20"/>
                <w:szCs w:val="20"/>
              </w:rPr>
              <w:t>Год реализации мероприятия</w:t>
            </w:r>
          </w:p>
        </w:tc>
      </w:tr>
      <w:tr w:rsidR="002C51E8" w:rsidRPr="002C51E8" w14:paraId="5054C19E" w14:textId="77777777" w:rsidTr="006E249D">
        <w:trPr>
          <w:trHeight w:val="217"/>
        </w:trPr>
        <w:tc>
          <w:tcPr>
            <w:tcW w:w="8666" w:type="dxa"/>
            <w:gridSpan w:val="17"/>
          </w:tcPr>
          <w:p w14:paraId="73098C35" w14:textId="77777777" w:rsidR="002C51E8" w:rsidRPr="002C51E8" w:rsidRDefault="002C51E8" w:rsidP="006E249D">
            <w:pPr>
              <w:pStyle w:val="TableParagraph"/>
              <w:rPr>
                <w:b/>
                <w:sz w:val="20"/>
              </w:rPr>
            </w:pPr>
            <w:r w:rsidRPr="002C51E8">
              <w:rPr>
                <w:b/>
                <w:sz w:val="20"/>
              </w:rPr>
              <w:t>сети от котельной ППШ</w:t>
            </w:r>
          </w:p>
        </w:tc>
      </w:tr>
      <w:tr w:rsidR="002C51E8" w:rsidRPr="002C51E8" w14:paraId="61147C54" w14:textId="77777777" w:rsidTr="006E249D">
        <w:trPr>
          <w:trHeight w:val="438"/>
        </w:trPr>
        <w:tc>
          <w:tcPr>
            <w:tcW w:w="675" w:type="dxa"/>
            <w:vAlign w:val="center"/>
          </w:tcPr>
          <w:p w14:paraId="5E94A7AF" w14:textId="77777777" w:rsidR="002C51E8" w:rsidRPr="002C51E8" w:rsidRDefault="002C51E8" w:rsidP="006E249D">
            <w:pPr>
              <w:pStyle w:val="TableParagraph"/>
              <w:rPr>
                <w:sz w:val="20"/>
              </w:rPr>
            </w:pPr>
            <w:r w:rsidRPr="002C51E8">
              <w:rPr>
                <w:sz w:val="20"/>
              </w:rPr>
              <w:t>1</w:t>
            </w:r>
          </w:p>
        </w:tc>
        <w:tc>
          <w:tcPr>
            <w:tcW w:w="1328" w:type="dxa"/>
            <w:vAlign w:val="center"/>
          </w:tcPr>
          <w:p w14:paraId="07F1C3E3" w14:textId="77777777" w:rsidR="002C51E8" w:rsidRPr="002C51E8" w:rsidRDefault="002C51E8" w:rsidP="006E249D">
            <w:pPr>
              <w:pStyle w:val="TableParagraph"/>
              <w:rPr>
                <w:sz w:val="20"/>
              </w:rPr>
            </w:pPr>
            <w:r w:rsidRPr="002C51E8">
              <w:rPr>
                <w:sz w:val="20"/>
              </w:rPr>
              <w:t>ТК70</w:t>
            </w:r>
          </w:p>
        </w:tc>
        <w:tc>
          <w:tcPr>
            <w:tcW w:w="1701" w:type="dxa"/>
            <w:gridSpan w:val="3"/>
            <w:vAlign w:val="center"/>
          </w:tcPr>
          <w:p w14:paraId="60F490BD" w14:textId="77777777" w:rsidR="002C51E8" w:rsidRPr="002C51E8" w:rsidRDefault="002C51E8" w:rsidP="006E249D">
            <w:pPr>
              <w:pStyle w:val="TableParagraph"/>
              <w:rPr>
                <w:sz w:val="20"/>
              </w:rPr>
            </w:pPr>
            <w:r w:rsidRPr="002C51E8">
              <w:rPr>
                <w:sz w:val="20"/>
              </w:rPr>
              <w:t>Бакинская 22,</w:t>
            </w:r>
            <w:r w:rsidRPr="002C51E8">
              <w:rPr>
                <w:spacing w:val="-10"/>
                <w:sz w:val="20"/>
              </w:rPr>
              <w:t xml:space="preserve"> </w:t>
            </w:r>
            <w:r w:rsidRPr="002C51E8">
              <w:rPr>
                <w:sz w:val="20"/>
              </w:rPr>
              <w:t>ООО</w:t>
            </w:r>
          </w:p>
          <w:p w14:paraId="2161821F" w14:textId="77777777" w:rsidR="002C51E8" w:rsidRPr="002C51E8" w:rsidRDefault="002C51E8" w:rsidP="006E249D">
            <w:pPr>
              <w:pStyle w:val="TableParagraph"/>
              <w:rPr>
                <w:sz w:val="20"/>
              </w:rPr>
            </w:pPr>
            <w:r w:rsidRPr="002C51E8">
              <w:rPr>
                <w:sz w:val="20"/>
              </w:rPr>
              <w:t>"КЭК"</w:t>
            </w:r>
          </w:p>
        </w:tc>
        <w:tc>
          <w:tcPr>
            <w:tcW w:w="709" w:type="dxa"/>
            <w:gridSpan w:val="2"/>
            <w:vAlign w:val="center"/>
          </w:tcPr>
          <w:p w14:paraId="34C9A279" w14:textId="77777777" w:rsidR="002C51E8" w:rsidRPr="002C51E8" w:rsidRDefault="002C51E8" w:rsidP="006E249D">
            <w:pPr>
              <w:pStyle w:val="TableParagraph"/>
              <w:rPr>
                <w:sz w:val="20"/>
              </w:rPr>
            </w:pPr>
            <w:r w:rsidRPr="002C51E8">
              <w:rPr>
                <w:sz w:val="20"/>
              </w:rPr>
              <w:t>130</w:t>
            </w:r>
          </w:p>
        </w:tc>
        <w:tc>
          <w:tcPr>
            <w:tcW w:w="1275" w:type="dxa"/>
            <w:gridSpan w:val="2"/>
            <w:vAlign w:val="center"/>
          </w:tcPr>
          <w:p w14:paraId="366AD32D" w14:textId="77777777" w:rsidR="002C51E8" w:rsidRPr="002C51E8" w:rsidRDefault="002C51E8" w:rsidP="006E249D">
            <w:pPr>
              <w:pStyle w:val="TableParagraph"/>
              <w:rPr>
                <w:sz w:val="20"/>
              </w:rPr>
            </w:pPr>
            <w:r w:rsidRPr="002C51E8">
              <w:rPr>
                <w:sz w:val="20"/>
              </w:rPr>
              <w:t>50</w:t>
            </w:r>
          </w:p>
        </w:tc>
        <w:tc>
          <w:tcPr>
            <w:tcW w:w="993" w:type="dxa"/>
            <w:gridSpan w:val="4"/>
            <w:vAlign w:val="center"/>
          </w:tcPr>
          <w:p w14:paraId="3B34294F" w14:textId="77777777" w:rsidR="002C51E8" w:rsidRPr="002C51E8" w:rsidRDefault="002C51E8" w:rsidP="006E249D">
            <w:pPr>
              <w:pStyle w:val="TableParagraph"/>
              <w:rPr>
                <w:sz w:val="20"/>
              </w:rPr>
            </w:pPr>
            <w:r w:rsidRPr="002C51E8">
              <w:rPr>
                <w:sz w:val="20"/>
              </w:rPr>
              <w:t>50</w:t>
            </w:r>
          </w:p>
        </w:tc>
        <w:tc>
          <w:tcPr>
            <w:tcW w:w="1134" w:type="dxa"/>
            <w:gridSpan w:val="2"/>
            <w:vAlign w:val="center"/>
          </w:tcPr>
          <w:p w14:paraId="5B218BDF"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30FFD17D" w14:textId="77777777" w:rsidR="002C51E8" w:rsidRPr="002C51E8" w:rsidRDefault="002C51E8" w:rsidP="006E249D">
            <w:pPr>
              <w:pStyle w:val="TableParagraph"/>
              <w:rPr>
                <w:sz w:val="20"/>
              </w:rPr>
            </w:pPr>
            <w:r w:rsidRPr="002C51E8">
              <w:rPr>
                <w:sz w:val="20"/>
              </w:rPr>
              <w:t>2020</w:t>
            </w:r>
          </w:p>
        </w:tc>
      </w:tr>
      <w:tr w:rsidR="002C51E8" w:rsidRPr="002C51E8" w14:paraId="191D63C4" w14:textId="77777777" w:rsidTr="006E249D">
        <w:trPr>
          <w:trHeight w:val="216"/>
        </w:trPr>
        <w:tc>
          <w:tcPr>
            <w:tcW w:w="8666" w:type="dxa"/>
            <w:gridSpan w:val="17"/>
          </w:tcPr>
          <w:p w14:paraId="69F28D23" w14:textId="77777777" w:rsidR="002C51E8" w:rsidRPr="002C51E8" w:rsidRDefault="002C51E8" w:rsidP="006E249D">
            <w:pPr>
              <w:pStyle w:val="TableParagraph"/>
              <w:rPr>
                <w:b/>
                <w:sz w:val="20"/>
              </w:rPr>
            </w:pPr>
            <w:r w:rsidRPr="002C51E8">
              <w:rPr>
                <w:b/>
                <w:sz w:val="20"/>
              </w:rPr>
              <w:t>сети от котельной ППШ-2</w:t>
            </w:r>
          </w:p>
        </w:tc>
      </w:tr>
      <w:tr w:rsidR="002C51E8" w:rsidRPr="002C51E8" w14:paraId="5D941AB7" w14:textId="77777777" w:rsidTr="006E249D">
        <w:trPr>
          <w:trHeight w:val="435"/>
        </w:trPr>
        <w:tc>
          <w:tcPr>
            <w:tcW w:w="675" w:type="dxa"/>
            <w:vAlign w:val="center"/>
          </w:tcPr>
          <w:p w14:paraId="178906D6" w14:textId="77777777" w:rsidR="002C51E8" w:rsidRPr="002C51E8" w:rsidRDefault="002C51E8" w:rsidP="006E249D">
            <w:pPr>
              <w:pStyle w:val="TableParagraph"/>
              <w:rPr>
                <w:sz w:val="20"/>
              </w:rPr>
            </w:pPr>
            <w:r w:rsidRPr="002C51E8">
              <w:rPr>
                <w:sz w:val="20"/>
              </w:rPr>
              <w:t>2</w:t>
            </w:r>
          </w:p>
        </w:tc>
        <w:tc>
          <w:tcPr>
            <w:tcW w:w="1328" w:type="dxa"/>
            <w:vAlign w:val="center"/>
          </w:tcPr>
          <w:p w14:paraId="7ED7EECB" w14:textId="77777777" w:rsidR="002C51E8" w:rsidRPr="002C51E8" w:rsidRDefault="002C51E8" w:rsidP="006E249D">
            <w:pPr>
              <w:pStyle w:val="TableParagraph"/>
              <w:rPr>
                <w:sz w:val="20"/>
              </w:rPr>
            </w:pPr>
            <w:r w:rsidRPr="002C51E8">
              <w:rPr>
                <w:sz w:val="20"/>
              </w:rPr>
              <w:t>УТ-18/2</w:t>
            </w:r>
          </w:p>
        </w:tc>
        <w:tc>
          <w:tcPr>
            <w:tcW w:w="1701" w:type="dxa"/>
            <w:gridSpan w:val="3"/>
            <w:vAlign w:val="center"/>
          </w:tcPr>
          <w:p w14:paraId="3CF0E4A5" w14:textId="77777777" w:rsidR="002C51E8" w:rsidRPr="002C51E8" w:rsidRDefault="002C51E8" w:rsidP="006E249D">
            <w:pPr>
              <w:pStyle w:val="TableParagraph"/>
              <w:rPr>
                <w:sz w:val="20"/>
              </w:rPr>
            </w:pPr>
            <w:r w:rsidRPr="002C51E8">
              <w:rPr>
                <w:sz w:val="20"/>
              </w:rPr>
              <w:t>УТ-18/3 (проект)</w:t>
            </w:r>
          </w:p>
        </w:tc>
        <w:tc>
          <w:tcPr>
            <w:tcW w:w="709" w:type="dxa"/>
            <w:gridSpan w:val="2"/>
            <w:vAlign w:val="center"/>
          </w:tcPr>
          <w:p w14:paraId="0080745F" w14:textId="77777777" w:rsidR="002C51E8" w:rsidRPr="002C51E8" w:rsidRDefault="002C51E8" w:rsidP="006E249D">
            <w:pPr>
              <w:pStyle w:val="TableParagraph"/>
              <w:rPr>
                <w:sz w:val="20"/>
              </w:rPr>
            </w:pPr>
            <w:r w:rsidRPr="002C51E8">
              <w:rPr>
                <w:sz w:val="20"/>
              </w:rPr>
              <w:t>500</w:t>
            </w:r>
          </w:p>
        </w:tc>
        <w:tc>
          <w:tcPr>
            <w:tcW w:w="1437" w:type="dxa"/>
            <w:gridSpan w:val="4"/>
            <w:vAlign w:val="center"/>
          </w:tcPr>
          <w:p w14:paraId="5AFD1F9A" w14:textId="77777777" w:rsidR="002C51E8" w:rsidRPr="002C51E8" w:rsidRDefault="002C51E8" w:rsidP="006E249D">
            <w:pPr>
              <w:pStyle w:val="TableParagraph"/>
              <w:rPr>
                <w:sz w:val="20"/>
              </w:rPr>
            </w:pPr>
            <w:r w:rsidRPr="002C51E8">
              <w:rPr>
                <w:sz w:val="20"/>
              </w:rPr>
              <w:t>150</w:t>
            </w:r>
          </w:p>
        </w:tc>
        <w:tc>
          <w:tcPr>
            <w:tcW w:w="831" w:type="dxa"/>
            <w:gridSpan w:val="2"/>
            <w:vAlign w:val="center"/>
          </w:tcPr>
          <w:p w14:paraId="3BB22E8A" w14:textId="77777777" w:rsidR="002C51E8" w:rsidRPr="002C51E8" w:rsidRDefault="002C51E8" w:rsidP="006E249D">
            <w:pPr>
              <w:pStyle w:val="TableParagraph"/>
              <w:rPr>
                <w:sz w:val="20"/>
              </w:rPr>
            </w:pPr>
            <w:r w:rsidRPr="002C51E8">
              <w:rPr>
                <w:sz w:val="20"/>
              </w:rPr>
              <w:t>150</w:t>
            </w:r>
          </w:p>
        </w:tc>
        <w:tc>
          <w:tcPr>
            <w:tcW w:w="1134" w:type="dxa"/>
            <w:gridSpan w:val="2"/>
            <w:vAlign w:val="center"/>
          </w:tcPr>
          <w:p w14:paraId="3DB03009"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2B2FA32F"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3A9F2B96" w14:textId="77777777" w:rsidTr="006E249D">
        <w:trPr>
          <w:trHeight w:val="651"/>
        </w:trPr>
        <w:tc>
          <w:tcPr>
            <w:tcW w:w="675" w:type="dxa"/>
            <w:vAlign w:val="center"/>
          </w:tcPr>
          <w:p w14:paraId="15D1B3C0" w14:textId="77777777" w:rsidR="002C51E8" w:rsidRPr="002C51E8" w:rsidRDefault="002C51E8" w:rsidP="006E249D">
            <w:pPr>
              <w:pStyle w:val="TableParagraph"/>
              <w:rPr>
                <w:sz w:val="20"/>
              </w:rPr>
            </w:pPr>
            <w:r w:rsidRPr="002C51E8">
              <w:rPr>
                <w:sz w:val="20"/>
              </w:rPr>
              <w:t>3</w:t>
            </w:r>
          </w:p>
        </w:tc>
        <w:tc>
          <w:tcPr>
            <w:tcW w:w="1328" w:type="dxa"/>
            <w:vAlign w:val="center"/>
          </w:tcPr>
          <w:p w14:paraId="28E99B5A" w14:textId="77777777" w:rsidR="002C51E8" w:rsidRPr="002C51E8" w:rsidRDefault="002C51E8" w:rsidP="006E249D">
            <w:pPr>
              <w:pStyle w:val="TableParagraph"/>
              <w:rPr>
                <w:sz w:val="20"/>
              </w:rPr>
            </w:pPr>
            <w:r w:rsidRPr="002C51E8">
              <w:rPr>
                <w:sz w:val="20"/>
              </w:rPr>
              <w:t>УТ-18/3 (проект)</w:t>
            </w:r>
          </w:p>
        </w:tc>
        <w:tc>
          <w:tcPr>
            <w:tcW w:w="1701" w:type="dxa"/>
            <w:gridSpan w:val="3"/>
            <w:vAlign w:val="center"/>
          </w:tcPr>
          <w:p w14:paraId="24F993EE" w14:textId="77777777" w:rsidR="002C51E8" w:rsidRPr="002C51E8" w:rsidRDefault="002C51E8" w:rsidP="006E249D">
            <w:pPr>
              <w:pStyle w:val="TableParagraph"/>
              <w:rPr>
                <w:sz w:val="20"/>
              </w:rPr>
            </w:pPr>
            <w:r w:rsidRPr="002C51E8">
              <w:rPr>
                <w:sz w:val="20"/>
              </w:rPr>
              <w:t>автодорожный комплекс зданий и</w:t>
            </w:r>
          </w:p>
          <w:p w14:paraId="15ACC8D6" w14:textId="77777777" w:rsidR="002C51E8" w:rsidRPr="002C51E8" w:rsidRDefault="002C51E8" w:rsidP="006E249D">
            <w:pPr>
              <w:pStyle w:val="TableParagraph"/>
              <w:rPr>
                <w:sz w:val="20"/>
              </w:rPr>
            </w:pPr>
            <w:r w:rsidRPr="002C51E8">
              <w:rPr>
                <w:sz w:val="20"/>
              </w:rPr>
              <w:t>сооружений</w:t>
            </w:r>
          </w:p>
        </w:tc>
        <w:tc>
          <w:tcPr>
            <w:tcW w:w="709" w:type="dxa"/>
            <w:gridSpan w:val="2"/>
            <w:vAlign w:val="center"/>
          </w:tcPr>
          <w:p w14:paraId="20A17623" w14:textId="77777777" w:rsidR="002C51E8" w:rsidRPr="002C51E8" w:rsidRDefault="002C51E8" w:rsidP="006E249D">
            <w:pPr>
              <w:pStyle w:val="TableParagraph"/>
              <w:rPr>
                <w:sz w:val="20"/>
              </w:rPr>
            </w:pPr>
            <w:r w:rsidRPr="002C51E8">
              <w:rPr>
                <w:sz w:val="20"/>
              </w:rPr>
              <w:t>50</w:t>
            </w:r>
          </w:p>
        </w:tc>
        <w:tc>
          <w:tcPr>
            <w:tcW w:w="1437" w:type="dxa"/>
            <w:gridSpan w:val="4"/>
            <w:vAlign w:val="center"/>
          </w:tcPr>
          <w:p w14:paraId="6D3DDFA0" w14:textId="77777777" w:rsidR="002C51E8" w:rsidRPr="002C51E8" w:rsidRDefault="002C51E8" w:rsidP="006E249D">
            <w:pPr>
              <w:pStyle w:val="TableParagraph"/>
              <w:rPr>
                <w:sz w:val="20"/>
              </w:rPr>
            </w:pPr>
            <w:r w:rsidRPr="002C51E8">
              <w:rPr>
                <w:sz w:val="20"/>
              </w:rPr>
              <w:t>80</w:t>
            </w:r>
          </w:p>
        </w:tc>
        <w:tc>
          <w:tcPr>
            <w:tcW w:w="831" w:type="dxa"/>
            <w:gridSpan w:val="2"/>
            <w:vAlign w:val="center"/>
          </w:tcPr>
          <w:p w14:paraId="79B8DED4" w14:textId="77777777" w:rsidR="002C51E8" w:rsidRPr="002C51E8" w:rsidRDefault="002C51E8" w:rsidP="006E249D">
            <w:pPr>
              <w:pStyle w:val="TableParagraph"/>
              <w:rPr>
                <w:sz w:val="20"/>
              </w:rPr>
            </w:pPr>
            <w:r w:rsidRPr="002C51E8">
              <w:rPr>
                <w:sz w:val="20"/>
              </w:rPr>
              <w:t>80</w:t>
            </w:r>
          </w:p>
        </w:tc>
        <w:tc>
          <w:tcPr>
            <w:tcW w:w="1134" w:type="dxa"/>
            <w:gridSpan w:val="2"/>
            <w:vAlign w:val="center"/>
          </w:tcPr>
          <w:p w14:paraId="444965D3"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4ED41E67"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2377C4D0" w14:textId="77777777" w:rsidTr="006E249D">
        <w:trPr>
          <w:trHeight w:val="438"/>
        </w:trPr>
        <w:tc>
          <w:tcPr>
            <w:tcW w:w="675" w:type="dxa"/>
            <w:vAlign w:val="center"/>
          </w:tcPr>
          <w:p w14:paraId="0757EEFD" w14:textId="77777777" w:rsidR="002C51E8" w:rsidRPr="002C51E8" w:rsidRDefault="002C51E8" w:rsidP="006E249D">
            <w:pPr>
              <w:pStyle w:val="TableParagraph"/>
              <w:rPr>
                <w:sz w:val="20"/>
              </w:rPr>
            </w:pPr>
            <w:r w:rsidRPr="002C51E8">
              <w:rPr>
                <w:sz w:val="20"/>
              </w:rPr>
              <w:t>4</w:t>
            </w:r>
          </w:p>
        </w:tc>
        <w:tc>
          <w:tcPr>
            <w:tcW w:w="1328" w:type="dxa"/>
            <w:vAlign w:val="center"/>
          </w:tcPr>
          <w:p w14:paraId="53781D0D" w14:textId="77777777" w:rsidR="002C51E8" w:rsidRPr="002C51E8" w:rsidRDefault="002C51E8" w:rsidP="006E249D">
            <w:pPr>
              <w:pStyle w:val="TableParagraph"/>
              <w:rPr>
                <w:sz w:val="20"/>
              </w:rPr>
            </w:pPr>
            <w:r w:rsidRPr="002C51E8">
              <w:rPr>
                <w:sz w:val="20"/>
              </w:rPr>
              <w:t>УТ-18/3 (проект)</w:t>
            </w:r>
          </w:p>
        </w:tc>
        <w:tc>
          <w:tcPr>
            <w:tcW w:w="1701" w:type="dxa"/>
            <w:gridSpan w:val="3"/>
            <w:vAlign w:val="center"/>
          </w:tcPr>
          <w:p w14:paraId="41FF5DF4" w14:textId="77777777" w:rsidR="002C51E8" w:rsidRPr="002C51E8" w:rsidRDefault="002C51E8" w:rsidP="006E249D">
            <w:pPr>
              <w:pStyle w:val="TableParagraph"/>
              <w:rPr>
                <w:sz w:val="20"/>
              </w:rPr>
            </w:pPr>
            <w:r w:rsidRPr="002C51E8">
              <w:rPr>
                <w:sz w:val="20"/>
              </w:rPr>
              <w:t>кафе на 149 км</w:t>
            </w:r>
          </w:p>
        </w:tc>
        <w:tc>
          <w:tcPr>
            <w:tcW w:w="709" w:type="dxa"/>
            <w:gridSpan w:val="2"/>
            <w:vAlign w:val="center"/>
          </w:tcPr>
          <w:p w14:paraId="7CC4387F" w14:textId="77777777" w:rsidR="002C51E8" w:rsidRPr="002C51E8" w:rsidRDefault="002C51E8" w:rsidP="006E249D">
            <w:pPr>
              <w:pStyle w:val="TableParagraph"/>
              <w:rPr>
                <w:sz w:val="20"/>
              </w:rPr>
            </w:pPr>
            <w:r w:rsidRPr="002C51E8">
              <w:rPr>
                <w:sz w:val="20"/>
              </w:rPr>
              <w:t>50</w:t>
            </w:r>
          </w:p>
        </w:tc>
        <w:tc>
          <w:tcPr>
            <w:tcW w:w="1437" w:type="dxa"/>
            <w:gridSpan w:val="4"/>
            <w:vAlign w:val="center"/>
          </w:tcPr>
          <w:p w14:paraId="0EB85EB2" w14:textId="77777777" w:rsidR="002C51E8" w:rsidRPr="002C51E8" w:rsidRDefault="002C51E8" w:rsidP="006E249D">
            <w:pPr>
              <w:pStyle w:val="TableParagraph"/>
              <w:rPr>
                <w:sz w:val="20"/>
              </w:rPr>
            </w:pPr>
            <w:r w:rsidRPr="002C51E8">
              <w:rPr>
                <w:sz w:val="20"/>
              </w:rPr>
              <w:t>32</w:t>
            </w:r>
          </w:p>
        </w:tc>
        <w:tc>
          <w:tcPr>
            <w:tcW w:w="831" w:type="dxa"/>
            <w:gridSpan w:val="2"/>
            <w:vAlign w:val="center"/>
          </w:tcPr>
          <w:p w14:paraId="52157E32"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1D973276"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4C779ABB"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25A51E6D" w14:textId="77777777" w:rsidTr="006E249D">
        <w:trPr>
          <w:trHeight w:val="435"/>
        </w:trPr>
        <w:tc>
          <w:tcPr>
            <w:tcW w:w="675" w:type="dxa"/>
            <w:vAlign w:val="center"/>
          </w:tcPr>
          <w:p w14:paraId="44C620FA" w14:textId="77777777" w:rsidR="002C51E8" w:rsidRPr="002C51E8" w:rsidRDefault="002C51E8" w:rsidP="006E249D">
            <w:pPr>
              <w:pStyle w:val="TableParagraph"/>
              <w:rPr>
                <w:sz w:val="20"/>
              </w:rPr>
            </w:pPr>
            <w:r w:rsidRPr="002C51E8">
              <w:rPr>
                <w:sz w:val="20"/>
              </w:rPr>
              <w:t>5</w:t>
            </w:r>
          </w:p>
        </w:tc>
        <w:tc>
          <w:tcPr>
            <w:tcW w:w="1328" w:type="dxa"/>
            <w:vAlign w:val="center"/>
          </w:tcPr>
          <w:p w14:paraId="7FEBE03F" w14:textId="77777777" w:rsidR="002C51E8" w:rsidRPr="002C51E8" w:rsidRDefault="002C51E8" w:rsidP="006E249D">
            <w:pPr>
              <w:pStyle w:val="TableParagraph"/>
              <w:rPr>
                <w:sz w:val="20"/>
              </w:rPr>
            </w:pPr>
            <w:r w:rsidRPr="002C51E8">
              <w:rPr>
                <w:sz w:val="20"/>
              </w:rPr>
              <w:t>УТ-18/3 (проект)</w:t>
            </w:r>
          </w:p>
        </w:tc>
        <w:tc>
          <w:tcPr>
            <w:tcW w:w="1701" w:type="dxa"/>
            <w:gridSpan w:val="3"/>
            <w:vAlign w:val="center"/>
          </w:tcPr>
          <w:p w14:paraId="1706D164" w14:textId="77777777" w:rsidR="002C51E8" w:rsidRPr="002C51E8" w:rsidRDefault="002C51E8" w:rsidP="006E249D">
            <w:pPr>
              <w:pStyle w:val="TableParagraph"/>
              <w:rPr>
                <w:sz w:val="20"/>
              </w:rPr>
            </w:pPr>
            <w:r w:rsidRPr="002C51E8">
              <w:rPr>
                <w:sz w:val="20"/>
              </w:rPr>
              <w:t>ООО "Мельница"</w:t>
            </w:r>
          </w:p>
        </w:tc>
        <w:tc>
          <w:tcPr>
            <w:tcW w:w="709" w:type="dxa"/>
            <w:gridSpan w:val="2"/>
            <w:vAlign w:val="center"/>
          </w:tcPr>
          <w:p w14:paraId="7B9BB095" w14:textId="77777777" w:rsidR="002C51E8" w:rsidRPr="002C51E8" w:rsidRDefault="002C51E8" w:rsidP="006E249D">
            <w:pPr>
              <w:pStyle w:val="TableParagraph"/>
              <w:rPr>
                <w:sz w:val="20"/>
              </w:rPr>
            </w:pPr>
            <w:r w:rsidRPr="002C51E8">
              <w:rPr>
                <w:sz w:val="20"/>
              </w:rPr>
              <w:t>50</w:t>
            </w:r>
          </w:p>
        </w:tc>
        <w:tc>
          <w:tcPr>
            <w:tcW w:w="1437" w:type="dxa"/>
            <w:gridSpan w:val="4"/>
            <w:vAlign w:val="center"/>
          </w:tcPr>
          <w:p w14:paraId="1ED23A5E" w14:textId="77777777" w:rsidR="002C51E8" w:rsidRPr="002C51E8" w:rsidRDefault="002C51E8" w:rsidP="006E249D">
            <w:pPr>
              <w:pStyle w:val="TableParagraph"/>
              <w:rPr>
                <w:sz w:val="20"/>
              </w:rPr>
            </w:pPr>
            <w:r w:rsidRPr="002C51E8">
              <w:rPr>
                <w:sz w:val="20"/>
              </w:rPr>
              <w:t>40</w:t>
            </w:r>
          </w:p>
        </w:tc>
        <w:tc>
          <w:tcPr>
            <w:tcW w:w="831" w:type="dxa"/>
            <w:gridSpan w:val="2"/>
            <w:vAlign w:val="center"/>
          </w:tcPr>
          <w:p w14:paraId="0215F3E8" w14:textId="77777777" w:rsidR="002C51E8" w:rsidRPr="002C51E8" w:rsidRDefault="002C51E8" w:rsidP="006E249D">
            <w:pPr>
              <w:pStyle w:val="TableParagraph"/>
              <w:rPr>
                <w:sz w:val="20"/>
              </w:rPr>
            </w:pPr>
            <w:r w:rsidRPr="002C51E8">
              <w:rPr>
                <w:sz w:val="20"/>
              </w:rPr>
              <w:t>40</w:t>
            </w:r>
          </w:p>
        </w:tc>
        <w:tc>
          <w:tcPr>
            <w:tcW w:w="1134" w:type="dxa"/>
            <w:gridSpan w:val="2"/>
            <w:vAlign w:val="center"/>
          </w:tcPr>
          <w:p w14:paraId="1F3AB0E6"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29A12214" w14:textId="77777777" w:rsidR="002C51E8" w:rsidRPr="002C51E8" w:rsidRDefault="002C51E8" w:rsidP="006E249D">
            <w:pPr>
              <w:pStyle w:val="TableParagraph"/>
              <w:rPr>
                <w:sz w:val="20"/>
              </w:rPr>
            </w:pPr>
            <w:r w:rsidRPr="002C51E8">
              <w:rPr>
                <w:sz w:val="20"/>
              </w:rPr>
              <w:t>20</w:t>
            </w:r>
            <w:r w:rsidR="004A7997">
              <w:rPr>
                <w:sz w:val="20"/>
              </w:rPr>
              <w:t>20</w:t>
            </w:r>
          </w:p>
        </w:tc>
      </w:tr>
      <w:tr w:rsidR="002C51E8" w:rsidRPr="002C51E8" w14:paraId="0D3494E4" w14:textId="77777777" w:rsidTr="008309A9">
        <w:trPr>
          <w:gridAfter w:val="1"/>
          <w:wAfter w:w="10" w:type="dxa"/>
          <w:trHeight w:val="496"/>
        </w:trPr>
        <w:tc>
          <w:tcPr>
            <w:tcW w:w="675" w:type="dxa"/>
            <w:vAlign w:val="center"/>
          </w:tcPr>
          <w:p w14:paraId="4A8D082D" w14:textId="77777777" w:rsidR="002C51E8" w:rsidRPr="002C51E8" w:rsidRDefault="002C51E8" w:rsidP="006E249D">
            <w:pPr>
              <w:pStyle w:val="TableParagraph"/>
              <w:rPr>
                <w:sz w:val="20"/>
              </w:rPr>
            </w:pPr>
            <w:r w:rsidRPr="002C51E8">
              <w:rPr>
                <w:sz w:val="20"/>
              </w:rPr>
              <w:lastRenderedPageBreak/>
              <w:t>6</w:t>
            </w:r>
          </w:p>
        </w:tc>
        <w:tc>
          <w:tcPr>
            <w:tcW w:w="1328" w:type="dxa"/>
            <w:vAlign w:val="center"/>
          </w:tcPr>
          <w:p w14:paraId="1F7F7241" w14:textId="77777777" w:rsidR="002C51E8" w:rsidRPr="002C51E8" w:rsidRDefault="002C51E8" w:rsidP="006E249D">
            <w:pPr>
              <w:pStyle w:val="TableParagraph"/>
              <w:rPr>
                <w:sz w:val="20"/>
              </w:rPr>
            </w:pPr>
            <w:r w:rsidRPr="002C51E8">
              <w:rPr>
                <w:sz w:val="20"/>
              </w:rPr>
              <w:t>УТ 150 (проект)</w:t>
            </w:r>
          </w:p>
        </w:tc>
        <w:tc>
          <w:tcPr>
            <w:tcW w:w="1550" w:type="dxa"/>
            <w:vAlign w:val="center"/>
          </w:tcPr>
          <w:p w14:paraId="774EDB29" w14:textId="77777777" w:rsidR="002C51E8" w:rsidRPr="002C51E8" w:rsidRDefault="002C51E8" w:rsidP="006E249D">
            <w:pPr>
              <w:pStyle w:val="TableParagraph"/>
              <w:rPr>
                <w:sz w:val="20"/>
              </w:rPr>
            </w:pPr>
            <w:r w:rsidRPr="002C51E8">
              <w:rPr>
                <w:sz w:val="20"/>
              </w:rPr>
              <w:t>магазин в 36 м. на северо-восток от Бажова, 10</w:t>
            </w:r>
          </w:p>
        </w:tc>
        <w:tc>
          <w:tcPr>
            <w:tcW w:w="850" w:type="dxa"/>
            <w:gridSpan w:val="3"/>
            <w:vAlign w:val="center"/>
          </w:tcPr>
          <w:p w14:paraId="273AB2E6" w14:textId="77777777" w:rsidR="002C51E8" w:rsidRPr="002C51E8" w:rsidRDefault="002C51E8" w:rsidP="006E249D">
            <w:pPr>
              <w:pStyle w:val="TableParagraph"/>
              <w:rPr>
                <w:sz w:val="20"/>
              </w:rPr>
            </w:pPr>
            <w:r w:rsidRPr="002C51E8">
              <w:rPr>
                <w:sz w:val="20"/>
              </w:rPr>
              <w:t>20</w:t>
            </w:r>
          </w:p>
        </w:tc>
        <w:tc>
          <w:tcPr>
            <w:tcW w:w="1276" w:type="dxa"/>
            <w:gridSpan w:val="2"/>
            <w:vAlign w:val="center"/>
          </w:tcPr>
          <w:p w14:paraId="11EDF6E7"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7125AB1F"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4D22AEBC"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4696407B" w14:textId="77777777" w:rsidR="002C51E8" w:rsidRPr="002C51E8" w:rsidRDefault="002C51E8" w:rsidP="006E249D">
            <w:pPr>
              <w:pStyle w:val="TableParagraph"/>
              <w:rPr>
                <w:sz w:val="20"/>
              </w:rPr>
            </w:pPr>
            <w:r w:rsidRPr="002C51E8">
              <w:rPr>
                <w:sz w:val="20"/>
              </w:rPr>
              <w:t>2020</w:t>
            </w:r>
          </w:p>
        </w:tc>
      </w:tr>
      <w:tr w:rsidR="002C51E8" w:rsidRPr="002C51E8" w14:paraId="06C1588D" w14:textId="77777777" w:rsidTr="008309A9">
        <w:trPr>
          <w:gridAfter w:val="1"/>
          <w:wAfter w:w="10" w:type="dxa"/>
          <w:trHeight w:val="496"/>
        </w:trPr>
        <w:tc>
          <w:tcPr>
            <w:tcW w:w="675" w:type="dxa"/>
            <w:vAlign w:val="center"/>
          </w:tcPr>
          <w:p w14:paraId="35409904" w14:textId="77777777" w:rsidR="002C51E8" w:rsidRPr="002C51E8" w:rsidRDefault="002C51E8" w:rsidP="006E249D">
            <w:pPr>
              <w:pStyle w:val="TableParagraph"/>
              <w:rPr>
                <w:sz w:val="20"/>
              </w:rPr>
            </w:pPr>
            <w:r w:rsidRPr="002C51E8">
              <w:rPr>
                <w:sz w:val="20"/>
              </w:rPr>
              <w:t>7</w:t>
            </w:r>
          </w:p>
        </w:tc>
        <w:tc>
          <w:tcPr>
            <w:tcW w:w="1328" w:type="dxa"/>
            <w:vAlign w:val="center"/>
          </w:tcPr>
          <w:p w14:paraId="0A3AEC0C" w14:textId="77777777" w:rsidR="002C51E8" w:rsidRPr="002C51E8" w:rsidRDefault="002C51E8" w:rsidP="006E249D">
            <w:pPr>
              <w:pStyle w:val="TableParagraph"/>
              <w:rPr>
                <w:sz w:val="20"/>
              </w:rPr>
            </w:pPr>
            <w:r w:rsidRPr="002C51E8">
              <w:rPr>
                <w:sz w:val="20"/>
              </w:rPr>
              <w:t>ТК 151 (проект)</w:t>
            </w:r>
          </w:p>
        </w:tc>
        <w:tc>
          <w:tcPr>
            <w:tcW w:w="1550" w:type="dxa"/>
            <w:vAlign w:val="center"/>
          </w:tcPr>
          <w:p w14:paraId="117E47AD" w14:textId="77777777" w:rsidR="002C51E8" w:rsidRPr="002C51E8" w:rsidRDefault="002C51E8" w:rsidP="006E249D">
            <w:pPr>
              <w:pStyle w:val="TableParagraph"/>
              <w:rPr>
                <w:sz w:val="20"/>
              </w:rPr>
            </w:pPr>
            <w:r w:rsidRPr="002C51E8">
              <w:rPr>
                <w:sz w:val="20"/>
              </w:rPr>
              <w:t>Индивидуальный ж/д Бажова, 20</w:t>
            </w:r>
          </w:p>
        </w:tc>
        <w:tc>
          <w:tcPr>
            <w:tcW w:w="850" w:type="dxa"/>
            <w:gridSpan w:val="3"/>
            <w:vAlign w:val="center"/>
          </w:tcPr>
          <w:p w14:paraId="34907DFB" w14:textId="77777777" w:rsidR="002C51E8" w:rsidRPr="002C51E8" w:rsidRDefault="002C51E8" w:rsidP="006E249D">
            <w:pPr>
              <w:pStyle w:val="TableParagraph"/>
              <w:rPr>
                <w:sz w:val="20"/>
              </w:rPr>
            </w:pPr>
            <w:r w:rsidRPr="002C51E8">
              <w:rPr>
                <w:sz w:val="20"/>
              </w:rPr>
              <w:t>20</w:t>
            </w:r>
          </w:p>
        </w:tc>
        <w:tc>
          <w:tcPr>
            <w:tcW w:w="1276" w:type="dxa"/>
            <w:gridSpan w:val="2"/>
            <w:vAlign w:val="center"/>
          </w:tcPr>
          <w:p w14:paraId="263DE0A0"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2EDF16D1"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3F7B2EB6"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73BBCD56" w14:textId="77777777" w:rsidR="002C51E8" w:rsidRPr="002C51E8" w:rsidRDefault="002C51E8" w:rsidP="006E249D">
            <w:pPr>
              <w:pStyle w:val="TableParagraph"/>
              <w:rPr>
                <w:sz w:val="20"/>
              </w:rPr>
            </w:pPr>
            <w:r w:rsidRPr="002C51E8">
              <w:rPr>
                <w:sz w:val="20"/>
              </w:rPr>
              <w:t>2020</w:t>
            </w:r>
          </w:p>
        </w:tc>
      </w:tr>
      <w:tr w:rsidR="002C51E8" w:rsidRPr="002C51E8" w14:paraId="4989856B" w14:textId="77777777" w:rsidTr="008309A9">
        <w:trPr>
          <w:gridAfter w:val="1"/>
          <w:wAfter w:w="10" w:type="dxa"/>
          <w:trHeight w:val="496"/>
        </w:trPr>
        <w:tc>
          <w:tcPr>
            <w:tcW w:w="675" w:type="dxa"/>
            <w:vAlign w:val="center"/>
          </w:tcPr>
          <w:p w14:paraId="426ED9E3" w14:textId="77777777" w:rsidR="002C51E8" w:rsidRPr="002C51E8" w:rsidRDefault="002C51E8" w:rsidP="006E249D">
            <w:pPr>
              <w:pStyle w:val="TableParagraph"/>
              <w:rPr>
                <w:sz w:val="20"/>
              </w:rPr>
            </w:pPr>
            <w:r w:rsidRPr="002C51E8">
              <w:rPr>
                <w:sz w:val="20"/>
              </w:rPr>
              <w:t>8</w:t>
            </w:r>
          </w:p>
        </w:tc>
        <w:tc>
          <w:tcPr>
            <w:tcW w:w="1328" w:type="dxa"/>
            <w:vAlign w:val="center"/>
          </w:tcPr>
          <w:p w14:paraId="31A9A9F0" w14:textId="77777777" w:rsidR="002C51E8" w:rsidRPr="002C51E8" w:rsidRDefault="002C51E8" w:rsidP="006E249D">
            <w:pPr>
              <w:pStyle w:val="TableParagraph"/>
              <w:rPr>
                <w:sz w:val="20"/>
                <w:lang w:val="en-US"/>
              </w:rPr>
            </w:pPr>
            <w:r w:rsidRPr="002C51E8">
              <w:rPr>
                <w:sz w:val="20"/>
              </w:rPr>
              <w:t>УТ</w:t>
            </w:r>
            <w:r w:rsidRPr="002C51E8">
              <w:rPr>
                <w:sz w:val="20"/>
                <w:lang w:val="en-US"/>
              </w:rPr>
              <w:t>-29</w:t>
            </w:r>
          </w:p>
        </w:tc>
        <w:tc>
          <w:tcPr>
            <w:tcW w:w="1550" w:type="dxa"/>
            <w:vAlign w:val="center"/>
          </w:tcPr>
          <w:p w14:paraId="54E9392C" w14:textId="77777777" w:rsidR="002C51E8" w:rsidRPr="002C51E8" w:rsidRDefault="002C51E8" w:rsidP="006E249D">
            <w:pPr>
              <w:pStyle w:val="TableParagraph"/>
              <w:rPr>
                <w:sz w:val="20"/>
              </w:rPr>
            </w:pPr>
            <w:r w:rsidRPr="002C51E8">
              <w:rPr>
                <w:sz w:val="20"/>
              </w:rPr>
              <w:t>Индивидуальный ж/д Весенняя, 10</w:t>
            </w:r>
          </w:p>
        </w:tc>
        <w:tc>
          <w:tcPr>
            <w:tcW w:w="850" w:type="dxa"/>
            <w:gridSpan w:val="3"/>
            <w:vAlign w:val="center"/>
          </w:tcPr>
          <w:p w14:paraId="124336C9" w14:textId="77777777" w:rsidR="002C51E8" w:rsidRPr="002C51E8" w:rsidRDefault="002C51E8" w:rsidP="006E249D">
            <w:pPr>
              <w:pStyle w:val="TableParagraph"/>
              <w:rPr>
                <w:sz w:val="20"/>
              </w:rPr>
            </w:pPr>
            <w:r w:rsidRPr="002C51E8">
              <w:rPr>
                <w:sz w:val="20"/>
              </w:rPr>
              <w:t>-</w:t>
            </w:r>
          </w:p>
        </w:tc>
        <w:tc>
          <w:tcPr>
            <w:tcW w:w="1276" w:type="dxa"/>
            <w:gridSpan w:val="2"/>
            <w:vAlign w:val="center"/>
          </w:tcPr>
          <w:p w14:paraId="379982C7"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173AEA42"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4A3990E9"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1D79178F" w14:textId="77777777" w:rsidR="002C51E8" w:rsidRPr="002C51E8" w:rsidRDefault="002C51E8" w:rsidP="006E249D">
            <w:pPr>
              <w:pStyle w:val="TableParagraph"/>
              <w:rPr>
                <w:sz w:val="20"/>
              </w:rPr>
            </w:pPr>
            <w:r w:rsidRPr="002C51E8">
              <w:rPr>
                <w:sz w:val="20"/>
              </w:rPr>
              <w:t>2020</w:t>
            </w:r>
          </w:p>
        </w:tc>
      </w:tr>
      <w:tr w:rsidR="002C51E8" w:rsidRPr="002C51E8" w14:paraId="7697A6F2" w14:textId="77777777" w:rsidTr="004A7997">
        <w:trPr>
          <w:gridAfter w:val="1"/>
          <w:wAfter w:w="10" w:type="dxa"/>
          <w:trHeight w:val="496"/>
        </w:trPr>
        <w:tc>
          <w:tcPr>
            <w:tcW w:w="675" w:type="dxa"/>
            <w:vAlign w:val="center"/>
          </w:tcPr>
          <w:p w14:paraId="3BD023C0" w14:textId="77777777" w:rsidR="002C51E8" w:rsidRPr="002C51E8" w:rsidRDefault="002C51E8" w:rsidP="006E249D">
            <w:pPr>
              <w:pStyle w:val="TableParagraph"/>
              <w:rPr>
                <w:sz w:val="20"/>
              </w:rPr>
            </w:pPr>
            <w:r w:rsidRPr="002C51E8">
              <w:rPr>
                <w:sz w:val="20"/>
              </w:rPr>
              <w:t>9</w:t>
            </w:r>
          </w:p>
        </w:tc>
        <w:tc>
          <w:tcPr>
            <w:tcW w:w="1328" w:type="dxa"/>
            <w:vAlign w:val="center"/>
          </w:tcPr>
          <w:p w14:paraId="3AF85A56" w14:textId="77777777" w:rsidR="002C51E8" w:rsidRPr="002C51E8" w:rsidRDefault="002C51E8" w:rsidP="006E249D">
            <w:pPr>
              <w:pStyle w:val="TableParagraph"/>
              <w:rPr>
                <w:sz w:val="20"/>
              </w:rPr>
            </w:pPr>
            <w:r w:rsidRPr="002C51E8">
              <w:rPr>
                <w:sz w:val="20"/>
              </w:rPr>
              <w:t>ТК 152 (проект)</w:t>
            </w:r>
          </w:p>
        </w:tc>
        <w:tc>
          <w:tcPr>
            <w:tcW w:w="1550" w:type="dxa"/>
            <w:vAlign w:val="center"/>
          </w:tcPr>
          <w:p w14:paraId="64AE6A0F" w14:textId="77777777" w:rsidR="002C51E8" w:rsidRPr="002C51E8" w:rsidRDefault="002C51E8" w:rsidP="006E249D">
            <w:pPr>
              <w:pStyle w:val="TableParagraph"/>
              <w:rPr>
                <w:sz w:val="20"/>
              </w:rPr>
            </w:pPr>
            <w:r w:rsidRPr="002C51E8">
              <w:rPr>
                <w:sz w:val="20"/>
              </w:rPr>
              <w:t>Индивидуальный ж/д Космонавтов 51-53</w:t>
            </w:r>
          </w:p>
        </w:tc>
        <w:tc>
          <w:tcPr>
            <w:tcW w:w="850" w:type="dxa"/>
            <w:gridSpan w:val="3"/>
            <w:vAlign w:val="center"/>
          </w:tcPr>
          <w:p w14:paraId="1227B2F8" w14:textId="77777777" w:rsidR="002C51E8" w:rsidRPr="002C51E8" w:rsidRDefault="002C51E8" w:rsidP="006E249D">
            <w:pPr>
              <w:pStyle w:val="TableParagraph"/>
              <w:rPr>
                <w:sz w:val="20"/>
              </w:rPr>
            </w:pPr>
            <w:r w:rsidRPr="002C51E8">
              <w:rPr>
                <w:sz w:val="20"/>
              </w:rPr>
              <w:t>15</w:t>
            </w:r>
          </w:p>
        </w:tc>
        <w:tc>
          <w:tcPr>
            <w:tcW w:w="1276" w:type="dxa"/>
            <w:gridSpan w:val="2"/>
            <w:vAlign w:val="center"/>
          </w:tcPr>
          <w:p w14:paraId="18098EB1" w14:textId="77777777" w:rsidR="002C51E8" w:rsidRPr="002C51E8" w:rsidRDefault="002C51E8" w:rsidP="006E249D">
            <w:pPr>
              <w:pStyle w:val="TableParagraph"/>
              <w:rPr>
                <w:sz w:val="20"/>
              </w:rPr>
            </w:pPr>
            <w:r w:rsidRPr="002C51E8">
              <w:rPr>
                <w:sz w:val="20"/>
              </w:rPr>
              <w:t>32</w:t>
            </w:r>
          </w:p>
        </w:tc>
        <w:tc>
          <w:tcPr>
            <w:tcW w:w="992" w:type="dxa"/>
            <w:gridSpan w:val="4"/>
            <w:vAlign w:val="center"/>
          </w:tcPr>
          <w:p w14:paraId="41B3D16D"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2A76141F"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0EEEB4B8" w14:textId="77777777" w:rsidR="002C51E8" w:rsidRPr="002C51E8" w:rsidRDefault="002C51E8" w:rsidP="006E249D">
            <w:pPr>
              <w:pStyle w:val="TableParagraph"/>
              <w:rPr>
                <w:sz w:val="20"/>
              </w:rPr>
            </w:pPr>
            <w:r w:rsidRPr="002C51E8">
              <w:rPr>
                <w:sz w:val="20"/>
              </w:rPr>
              <w:t>2020</w:t>
            </w:r>
          </w:p>
        </w:tc>
      </w:tr>
      <w:tr w:rsidR="002C51E8" w:rsidRPr="002C51E8" w14:paraId="71BFEA3E" w14:textId="77777777" w:rsidTr="004A7997">
        <w:trPr>
          <w:gridAfter w:val="1"/>
          <w:wAfter w:w="10" w:type="dxa"/>
          <w:trHeight w:val="496"/>
        </w:trPr>
        <w:tc>
          <w:tcPr>
            <w:tcW w:w="675" w:type="dxa"/>
            <w:vAlign w:val="center"/>
          </w:tcPr>
          <w:p w14:paraId="32EC8348" w14:textId="77777777" w:rsidR="002C51E8" w:rsidRPr="002C51E8" w:rsidRDefault="002C51E8" w:rsidP="006E249D">
            <w:pPr>
              <w:pStyle w:val="TableParagraph"/>
              <w:rPr>
                <w:sz w:val="20"/>
              </w:rPr>
            </w:pPr>
            <w:r w:rsidRPr="002C51E8">
              <w:rPr>
                <w:sz w:val="20"/>
              </w:rPr>
              <w:t>10</w:t>
            </w:r>
          </w:p>
        </w:tc>
        <w:tc>
          <w:tcPr>
            <w:tcW w:w="1328" w:type="dxa"/>
            <w:vAlign w:val="center"/>
          </w:tcPr>
          <w:p w14:paraId="36753441" w14:textId="77777777" w:rsidR="002C51E8" w:rsidRPr="002C51E8" w:rsidRDefault="002C51E8" w:rsidP="006E249D">
            <w:pPr>
              <w:pStyle w:val="TableParagraph"/>
              <w:rPr>
                <w:sz w:val="20"/>
                <w:lang w:val="en-US"/>
              </w:rPr>
            </w:pPr>
            <w:r w:rsidRPr="002C51E8">
              <w:rPr>
                <w:sz w:val="20"/>
              </w:rPr>
              <w:t>УТ</w:t>
            </w:r>
            <w:r w:rsidRPr="002C51E8">
              <w:rPr>
                <w:sz w:val="20"/>
                <w:lang w:val="en-US"/>
              </w:rPr>
              <w:t>-32/1</w:t>
            </w:r>
          </w:p>
        </w:tc>
        <w:tc>
          <w:tcPr>
            <w:tcW w:w="1550" w:type="dxa"/>
            <w:vAlign w:val="center"/>
          </w:tcPr>
          <w:p w14:paraId="496265F3" w14:textId="77777777" w:rsidR="002C51E8" w:rsidRPr="002C51E8" w:rsidRDefault="002C51E8" w:rsidP="006E249D">
            <w:pPr>
              <w:pStyle w:val="TableParagraph"/>
              <w:rPr>
                <w:sz w:val="20"/>
              </w:rPr>
            </w:pPr>
            <w:r w:rsidRPr="002C51E8">
              <w:rPr>
                <w:sz w:val="20"/>
              </w:rPr>
              <w:t>Производственное здание проезд Межквартальный 12</w:t>
            </w:r>
          </w:p>
        </w:tc>
        <w:tc>
          <w:tcPr>
            <w:tcW w:w="850" w:type="dxa"/>
            <w:gridSpan w:val="3"/>
            <w:vAlign w:val="center"/>
          </w:tcPr>
          <w:p w14:paraId="5EEDE7ED" w14:textId="77777777" w:rsidR="002C51E8" w:rsidRPr="002C51E8" w:rsidRDefault="002C51E8" w:rsidP="006E249D">
            <w:pPr>
              <w:pStyle w:val="TableParagraph"/>
              <w:rPr>
                <w:sz w:val="20"/>
              </w:rPr>
            </w:pPr>
            <w:r w:rsidRPr="002C51E8">
              <w:rPr>
                <w:sz w:val="20"/>
              </w:rPr>
              <w:t>-</w:t>
            </w:r>
          </w:p>
        </w:tc>
        <w:tc>
          <w:tcPr>
            <w:tcW w:w="1276" w:type="dxa"/>
            <w:gridSpan w:val="2"/>
            <w:vAlign w:val="center"/>
          </w:tcPr>
          <w:p w14:paraId="67E76854" w14:textId="77777777" w:rsidR="002C51E8" w:rsidRPr="002C51E8" w:rsidRDefault="002C51E8" w:rsidP="006E249D">
            <w:pPr>
              <w:pStyle w:val="TableParagraph"/>
              <w:rPr>
                <w:sz w:val="20"/>
              </w:rPr>
            </w:pPr>
            <w:r w:rsidRPr="002C51E8">
              <w:rPr>
                <w:sz w:val="20"/>
              </w:rPr>
              <w:t>100</w:t>
            </w:r>
          </w:p>
        </w:tc>
        <w:tc>
          <w:tcPr>
            <w:tcW w:w="992" w:type="dxa"/>
            <w:gridSpan w:val="4"/>
            <w:vAlign w:val="center"/>
          </w:tcPr>
          <w:p w14:paraId="339A5AAC" w14:textId="77777777" w:rsidR="002C51E8" w:rsidRPr="002C51E8" w:rsidRDefault="002C51E8" w:rsidP="006E249D">
            <w:pPr>
              <w:pStyle w:val="TableParagraph"/>
              <w:rPr>
                <w:sz w:val="20"/>
              </w:rPr>
            </w:pPr>
            <w:r w:rsidRPr="002C51E8">
              <w:rPr>
                <w:sz w:val="20"/>
              </w:rPr>
              <w:t>100</w:t>
            </w:r>
          </w:p>
        </w:tc>
        <w:tc>
          <w:tcPr>
            <w:tcW w:w="1134" w:type="dxa"/>
            <w:gridSpan w:val="2"/>
            <w:vAlign w:val="center"/>
          </w:tcPr>
          <w:p w14:paraId="43955180" w14:textId="77777777" w:rsidR="002C51E8" w:rsidRPr="002C51E8" w:rsidRDefault="002C51E8" w:rsidP="006E249D">
            <w:pPr>
              <w:pStyle w:val="TableParagraph"/>
              <w:rPr>
                <w:sz w:val="20"/>
              </w:rPr>
            </w:pPr>
            <w:r w:rsidRPr="002C51E8">
              <w:rPr>
                <w:sz w:val="20"/>
              </w:rPr>
              <w:t>Надземная</w:t>
            </w:r>
          </w:p>
        </w:tc>
        <w:tc>
          <w:tcPr>
            <w:tcW w:w="851" w:type="dxa"/>
            <w:gridSpan w:val="2"/>
            <w:vAlign w:val="center"/>
          </w:tcPr>
          <w:p w14:paraId="52646D3F" w14:textId="77777777" w:rsidR="002C51E8" w:rsidRPr="002C51E8" w:rsidRDefault="002C51E8" w:rsidP="006E249D">
            <w:pPr>
              <w:pStyle w:val="TableParagraph"/>
              <w:rPr>
                <w:sz w:val="20"/>
              </w:rPr>
            </w:pPr>
            <w:r w:rsidRPr="002C51E8">
              <w:rPr>
                <w:sz w:val="20"/>
              </w:rPr>
              <w:t>2020</w:t>
            </w:r>
          </w:p>
        </w:tc>
      </w:tr>
      <w:tr w:rsidR="002C51E8" w:rsidRPr="002C51E8" w14:paraId="15CB4F08" w14:textId="77777777" w:rsidTr="004A7997">
        <w:trPr>
          <w:gridAfter w:val="1"/>
          <w:wAfter w:w="10" w:type="dxa"/>
          <w:trHeight w:val="496"/>
        </w:trPr>
        <w:tc>
          <w:tcPr>
            <w:tcW w:w="675" w:type="dxa"/>
            <w:vAlign w:val="center"/>
          </w:tcPr>
          <w:p w14:paraId="6A8A3CFD" w14:textId="77777777" w:rsidR="002C51E8" w:rsidRPr="002C51E8" w:rsidRDefault="002C51E8" w:rsidP="006E249D">
            <w:pPr>
              <w:pStyle w:val="TableParagraph"/>
              <w:rPr>
                <w:sz w:val="20"/>
              </w:rPr>
            </w:pPr>
            <w:r w:rsidRPr="002C51E8">
              <w:rPr>
                <w:sz w:val="20"/>
              </w:rPr>
              <w:t>11</w:t>
            </w:r>
          </w:p>
        </w:tc>
        <w:tc>
          <w:tcPr>
            <w:tcW w:w="1328" w:type="dxa"/>
            <w:vAlign w:val="center"/>
          </w:tcPr>
          <w:p w14:paraId="5452A879" w14:textId="77777777" w:rsidR="002C51E8" w:rsidRPr="002C51E8" w:rsidRDefault="002C51E8" w:rsidP="006E249D">
            <w:pPr>
              <w:pStyle w:val="TableParagraph"/>
              <w:rPr>
                <w:sz w:val="20"/>
                <w:lang w:val="en-US"/>
              </w:rPr>
            </w:pPr>
            <w:r w:rsidRPr="002C51E8">
              <w:rPr>
                <w:sz w:val="20"/>
              </w:rPr>
              <w:t>УТ</w:t>
            </w:r>
            <w:r w:rsidRPr="002C51E8">
              <w:rPr>
                <w:sz w:val="20"/>
                <w:lang w:val="en-US"/>
              </w:rPr>
              <w:t>-29</w:t>
            </w:r>
          </w:p>
        </w:tc>
        <w:tc>
          <w:tcPr>
            <w:tcW w:w="1550" w:type="dxa"/>
            <w:vAlign w:val="center"/>
          </w:tcPr>
          <w:p w14:paraId="02161FC0" w14:textId="77777777" w:rsidR="002C51E8" w:rsidRPr="002C51E8" w:rsidRDefault="002C51E8" w:rsidP="006E249D">
            <w:pPr>
              <w:pStyle w:val="TableParagraph"/>
              <w:rPr>
                <w:sz w:val="20"/>
              </w:rPr>
            </w:pPr>
            <w:r w:rsidRPr="002C51E8">
              <w:rPr>
                <w:sz w:val="20"/>
              </w:rPr>
              <w:t>Малоэтажный 24-х квартирный ж/д ул. Луначарского</w:t>
            </w:r>
          </w:p>
        </w:tc>
        <w:tc>
          <w:tcPr>
            <w:tcW w:w="850" w:type="dxa"/>
            <w:gridSpan w:val="3"/>
            <w:vAlign w:val="center"/>
          </w:tcPr>
          <w:p w14:paraId="25CCAA8B" w14:textId="77777777" w:rsidR="002C51E8" w:rsidRPr="002C51E8" w:rsidRDefault="002C51E8" w:rsidP="006E249D">
            <w:pPr>
              <w:pStyle w:val="TableParagraph"/>
              <w:rPr>
                <w:sz w:val="20"/>
              </w:rPr>
            </w:pPr>
            <w:r w:rsidRPr="002C51E8">
              <w:rPr>
                <w:sz w:val="20"/>
              </w:rPr>
              <w:t>-</w:t>
            </w:r>
          </w:p>
        </w:tc>
        <w:tc>
          <w:tcPr>
            <w:tcW w:w="1276" w:type="dxa"/>
            <w:gridSpan w:val="2"/>
            <w:vAlign w:val="center"/>
          </w:tcPr>
          <w:p w14:paraId="37B76D44" w14:textId="77777777" w:rsidR="002C51E8" w:rsidRPr="002C51E8" w:rsidRDefault="002C51E8" w:rsidP="006E249D">
            <w:pPr>
              <w:pStyle w:val="TableParagraph"/>
              <w:rPr>
                <w:sz w:val="20"/>
              </w:rPr>
            </w:pPr>
            <w:r w:rsidRPr="002C51E8">
              <w:rPr>
                <w:sz w:val="20"/>
              </w:rPr>
              <w:t>100</w:t>
            </w:r>
          </w:p>
        </w:tc>
        <w:tc>
          <w:tcPr>
            <w:tcW w:w="992" w:type="dxa"/>
            <w:gridSpan w:val="4"/>
            <w:vAlign w:val="center"/>
          </w:tcPr>
          <w:p w14:paraId="12E7A139" w14:textId="77777777" w:rsidR="002C51E8" w:rsidRPr="002C51E8" w:rsidRDefault="002C51E8" w:rsidP="006E249D">
            <w:pPr>
              <w:pStyle w:val="TableParagraph"/>
              <w:rPr>
                <w:sz w:val="20"/>
              </w:rPr>
            </w:pPr>
            <w:r w:rsidRPr="002C51E8">
              <w:rPr>
                <w:sz w:val="20"/>
              </w:rPr>
              <w:t>100</w:t>
            </w:r>
          </w:p>
        </w:tc>
        <w:tc>
          <w:tcPr>
            <w:tcW w:w="1134" w:type="dxa"/>
            <w:gridSpan w:val="2"/>
            <w:vAlign w:val="center"/>
          </w:tcPr>
          <w:p w14:paraId="5B20C12D"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129FC167" w14:textId="77777777" w:rsidR="002C51E8" w:rsidRPr="002C51E8" w:rsidRDefault="002C51E8" w:rsidP="006E249D">
            <w:pPr>
              <w:pStyle w:val="TableParagraph"/>
              <w:rPr>
                <w:sz w:val="20"/>
              </w:rPr>
            </w:pPr>
            <w:r w:rsidRPr="002C51E8">
              <w:rPr>
                <w:sz w:val="20"/>
              </w:rPr>
              <w:t>2020</w:t>
            </w:r>
          </w:p>
        </w:tc>
      </w:tr>
      <w:tr w:rsidR="002C51E8" w:rsidRPr="002C51E8" w14:paraId="29005697" w14:textId="77777777" w:rsidTr="006E249D">
        <w:trPr>
          <w:trHeight w:val="216"/>
        </w:trPr>
        <w:tc>
          <w:tcPr>
            <w:tcW w:w="8666" w:type="dxa"/>
            <w:gridSpan w:val="17"/>
          </w:tcPr>
          <w:p w14:paraId="33A3ABBE" w14:textId="77777777" w:rsidR="002C51E8" w:rsidRPr="002C51E8" w:rsidRDefault="002C51E8" w:rsidP="006E249D">
            <w:pPr>
              <w:pStyle w:val="TableParagraph"/>
              <w:rPr>
                <w:b/>
                <w:sz w:val="20"/>
              </w:rPr>
            </w:pPr>
            <w:r w:rsidRPr="002C51E8">
              <w:rPr>
                <w:b/>
                <w:sz w:val="20"/>
              </w:rPr>
              <w:t>сети от котельной №28</w:t>
            </w:r>
          </w:p>
        </w:tc>
      </w:tr>
      <w:tr w:rsidR="002C51E8" w:rsidRPr="002C51E8" w14:paraId="7245578F" w14:textId="77777777" w:rsidTr="006E249D">
        <w:trPr>
          <w:trHeight w:val="438"/>
        </w:trPr>
        <w:tc>
          <w:tcPr>
            <w:tcW w:w="675" w:type="dxa"/>
            <w:vAlign w:val="center"/>
          </w:tcPr>
          <w:p w14:paraId="0D06AC09" w14:textId="77777777" w:rsidR="002C51E8" w:rsidRPr="002C51E8" w:rsidRDefault="002C51E8" w:rsidP="006E249D">
            <w:pPr>
              <w:pStyle w:val="TableParagraph"/>
              <w:rPr>
                <w:sz w:val="20"/>
              </w:rPr>
            </w:pPr>
            <w:r w:rsidRPr="002C51E8">
              <w:rPr>
                <w:sz w:val="20"/>
              </w:rPr>
              <w:t>12</w:t>
            </w:r>
          </w:p>
        </w:tc>
        <w:tc>
          <w:tcPr>
            <w:tcW w:w="1328" w:type="dxa"/>
            <w:vAlign w:val="center"/>
          </w:tcPr>
          <w:p w14:paraId="54028C31" w14:textId="77777777" w:rsidR="002C51E8" w:rsidRPr="002C51E8" w:rsidRDefault="002C51E8" w:rsidP="006E249D">
            <w:pPr>
              <w:pStyle w:val="TableParagraph"/>
              <w:rPr>
                <w:sz w:val="20"/>
              </w:rPr>
            </w:pPr>
            <w:r w:rsidRPr="002C51E8">
              <w:rPr>
                <w:sz w:val="20"/>
              </w:rPr>
              <w:t>ТК 154 (проект)</w:t>
            </w:r>
          </w:p>
        </w:tc>
        <w:tc>
          <w:tcPr>
            <w:tcW w:w="1701" w:type="dxa"/>
            <w:gridSpan w:val="3"/>
            <w:vAlign w:val="center"/>
          </w:tcPr>
          <w:p w14:paraId="00C9131D" w14:textId="77777777" w:rsidR="002C51E8" w:rsidRPr="002C51E8" w:rsidRDefault="002C51E8" w:rsidP="006E249D">
            <w:pPr>
              <w:pStyle w:val="TableParagraph"/>
              <w:rPr>
                <w:sz w:val="20"/>
              </w:rPr>
            </w:pPr>
            <w:r w:rsidRPr="002C51E8">
              <w:rPr>
                <w:sz w:val="20"/>
              </w:rPr>
              <w:t>магазин Космонавтов, 52</w:t>
            </w:r>
          </w:p>
        </w:tc>
        <w:tc>
          <w:tcPr>
            <w:tcW w:w="709" w:type="dxa"/>
            <w:gridSpan w:val="2"/>
            <w:vAlign w:val="center"/>
          </w:tcPr>
          <w:p w14:paraId="3CEEF4CF" w14:textId="77777777" w:rsidR="002C51E8" w:rsidRPr="002C51E8" w:rsidRDefault="002C51E8" w:rsidP="006E249D">
            <w:pPr>
              <w:pStyle w:val="TableParagraph"/>
              <w:rPr>
                <w:sz w:val="20"/>
              </w:rPr>
            </w:pPr>
            <w:r w:rsidRPr="002C51E8">
              <w:rPr>
                <w:sz w:val="20"/>
              </w:rPr>
              <w:t>-</w:t>
            </w:r>
          </w:p>
        </w:tc>
        <w:tc>
          <w:tcPr>
            <w:tcW w:w="1417" w:type="dxa"/>
            <w:gridSpan w:val="3"/>
            <w:vAlign w:val="center"/>
          </w:tcPr>
          <w:p w14:paraId="363288A9" w14:textId="77777777" w:rsidR="002C51E8" w:rsidRPr="002C51E8" w:rsidRDefault="002C51E8" w:rsidP="006E249D">
            <w:pPr>
              <w:pStyle w:val="TableParagraph"/>
              <w:rPr>
                <w:sz w:val="20"/>
              </w:rPr>
            </w:pPr>
            <w:r w:rsidRPr="002C51E8">
              <w:rPr>
                <w:sz w:val="20"/>
              </w:rPr>
              <w:t>32</w:t>
            </w:r>
          </w:p>
        </w:tc>
        <w:tc>
          <w:tcPr>
            <w:tcW w:w="851" w:type="dxa"/>
            <w:gridSpan w:val="3"/>
            <w:vAlign w:val="center"/>
          </w:tcPr>
          <w:p w14:paraId="4BB18A12" w14:textId="77777777" w:rsidR="002C51E8" w:rsidRPr="002C51E8" w:rsidRDefault="002C51E8" w:rsidP="006E249D">
            <w:pPr>
              <w:pStyle w:val="TableParagraph"/>
              <w:rPr>
                <w:sz w:val="20"/>
              </w:rPr>
            </w:pPr>
            <w:r w:rsidRPr="002C51E8">
              <w:rPr>
                <w:sz w:val="20"/>
              </w:rPr>
              <w:t>32</w:t>
            </w:r>
          </w:p>
        </w:tc>
        <w:tc>
          <w:tcPr>
            <w:tcW w:w="1134" w:type="dxa"/>
            <w:gridSpan w:val="2"/>
            <w:vAlign w:val="center"/>
          </w:tcPr>
          <w:p w14:paraId="750AA3BC" w14:textId="77777777" w:rsidR="002C51E8" w:rsidRPr="002C51E8" w:rsidRDefault="002C51E8" w:rsidP="006E249D">
            <w:pPr>
              <w:pStyle w:val="TableParagraph"/>
              <w:rPr>
                <w:sz w:val="20"/>
              </w:rPr>
            </w:pPr>
            <w:r w:rsidRPr="002C51E8">
              <w:rPr>
                <w:sz w:val="20"/>
              </w:rPr>
              <w:t>Подзем. кан.</w:t>
            </w:r>
          </w:p>
        </w:tc>
        <w:tc>
          <w:tcPr>
            <w:tcW w:w="851" w:type="dxa"/>
            <w:gridSpan w:val="2"/>
            <w:vAlign w:val="center"/>
          </w:tcPr>
          <w:p w14:paraId="34386347" w14:textId="77777777" w:rsidR="002C51E8" w:rsidRPr="002C51E8" w:rsidRDefault="002C51E8" w:rsidP="006E249D">
            <w:pPr>
              <w:pStyle w:val="TableParagraph"/>
              <w:rPr>
                <w:sz w:val="20"/>
              </w:rPr>
            </w:pPr>
            <w:r w:rsidRPr="002C51E8">
              <w:rPr>
                <w:sz w:val="20"/>
              </w:rPr>
              <w:t>2020</w:t>
            </w:r>
          </w:p>
        </w:tc>
      </w:tr>
    </w:tbl>
    <w:p w14:paraId="693CEEB3" w14:textId="77777777" w:rsidR="002C51E8" w:rsidRPr="002C51E8" w:rsidRDefault="002C51E8" w:rsidP="002C51E8">
      <w:pPr>
        <w:pStyle w:val="a3"/>
        <w:spacing w:before="3"/>
        <w:rPr>
          <w:b/>
          <w:sz w:val="27"/>
        </w:rPr>
      </w:pPr>
    </w:p>
    <w:p w14:paraId="619E3CA4" w14:textId="77777777" w:rsidR="00484935" w:rsidRPr="002C51E8" w:rsidRDefault="00F9705D" w:rsidP="00484935">
      <w:pPr>
        <w:pStyle w:val="1"/>
        <w:numPr>
          <w:ilvl w:val="1"/>
          <w:numId w:val="7"/>
        </w:numPr>
        <w:tabs>
          <w:tab w:val="left" w:pos="1406"/>
        </w:tabs>
        <w:ind w:left="0" w:firstLine="709"/>
        <w:jc w:val="both"/>
      </w:pPr>
      <w:bookmarkStart w:id="48" w:name="_Toc37689171"/>
      <w:r w:rsidRPr="002C51E8">
        <w:t>П</w:t>
      </w:r>
      <w:r w:rsidR="00484935" w:rsidRPr="002C51E8">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
    </w:p>
    <w:p w14:paraId="0E8943D6" w14:textId="77777777" w:rsidR="00140F72" w:rsidRPr="002C51E8" w:rsidRDefault="00140F72" w:rsidP="00140F72">
      <w:pPr>
        <w:pStyle w:val="a3"/>
        <w:spacing w:before="240" w:line="360" w:lineRule="auto"/>
        <w:ind w:firstLine="709"/>
        <w:jc w:val="both"/>
      </w:pPr>
      <w:r w:rsidRPr="002C51E8">
        <w:t>В настоящий момент в системе теплоснабжения городского округа существуют перемычки позволяющие осуществлять поставку тепловой энергии от котельной ППШ потребителям котельной ППШ-2 (перемычка 2Ду400 мм в ТК-2) и поставку горячей воды в летний период потребителям котельной №28 (перемычка 2Ду250мм от ТК-88 до котельной №28).</w:t>
      </w:r>
    </w:p>
    <w:p w14:paraId="42FC1D91" w14:textId="77777777" w:rsidR="00140F72" w:rsidRPr="002C51E8" w:rsidRDefault="00140F72" w:rsidP="00140F72">
      <w:pPr>
        <w:pStyle w:val="a3"/>
        <w:spacing w:line="360" w:lineRule="auto"/>
        <w:ind w:firstLine="709"/>
        <w:jc w:val="both"/>
      </w:pPr>
      <w:r w:rsidRPr="002C51E8">
        <w:t xml:space="preserve">Часть источников теплоснабжения расположена в поселках, входящих в городской округ. Указанные поселки расположены обособленно, на значительном расстоянии от г. Полысаево. Строительство тепловых сетей от котельной ППШ до поселков городского округа экономически не </w:t>
      </w:r>
      <w:r w:rsidRPr="002C51E8">
        <w:lastRenderedPageBreak/>
        <w:t>целесообразно и не рассматривается данной схемой теплоснабжения.</w:t>
      </w:r>
    </w:p>
    <w:p w14:paraId="5D071FB0" w14:textId="77777777" w:rsidR="00484935" w:rsidRPr="002C51E8" w:rsidRDefault="00140F72" w:rsidP="00484935">
      <w:pPr>
        <w:pStyle w:val="1"/>
        <w:numPr>
          <w:ilvl w:val="1"/>
          <w:numId w:val="7"/>
        </w:numPr>
        <w:tabs>
          <w:tab w:val="left" w:pos="1406"/>
        </w:tabs>
        <w:ind w:left="0" w:firstLine="709"/>
        <w:jc w:val="both"/>
      </w:pPr>
      <w:bookmarkStart w:id="49" w:name="_Toc37689172"/>
      <w:r w:rsidRPr="002C51E8">
        <w:t>П</w:t>
      </w:r>
      <w:r w:rsidR="00484935" w:rsidRPr="002C51E8">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
    </w:p>
    <w:p w14:paraId="75577EDF" w14:textId="77777777" w:rsidR="002C51E8" w:rsidRPr="002C51E8" w:rsidRDefault="002C51E8" w:rsidP="002C51E8">
      <w:pPr>
        <w:pStyle w:val="a3"/>
        <w:spacing w:before="240" w:line="360" w:lineRule="auto"/>
        <w:ind w:firstLine="709"/>
        <w:jc w:val="both"/>
      </w:pPr>
      <w:r w:rsidRPr="002C51E8">
        <w:t>Принятым вариантом развития системы теплоснабжения городского округа не предусматривается закрытие существующих котельных и перевод их в пиковый режим.</w:t>
      </w:r>
    </w:p>
    <w:p w14:paraId="38AB2C58" w14:textId="77777777" w:rsidR="00484935" w:rsidRPr="002C51E8" w:rsidRDefault="00140F72" w:rsidP="00484935">
      <w:pPr>
        <w:pStyle w:val="1"/>
        <w:numPr>
          <w:ilvl w:val="1"/>
          <w:numId w:val="7"/>
        </w:numPr>
        <w:tabs>
          <w:tab w:val="left" w:pos="1406"/>
        </w:tabs>
        <w:ind w:left="0" w:firstLine="709"/>
        <w:jc w:val="both"/>
      </w:pPr>
      <w:bookmarkStart w:id="50" w:name="_Toc37689173"/>
      <w:r w:rsidRPr="002C51E8">
        <w:t>П</w:t>
      </w:r>
      <w:r w:rsidR="00484935" w:rsidRPr="002C51E8">
        <w:t>редложения по строительству и реконструкции тепловых сетей для обеспечения нормативной надежности теплоснабжения потребителей</w:t>
      </w:r>
      <w:bookmarkEnd w:id="50"/>
    </w:p>
    <w:p w14:paraId="19D10536" w14:textId="77777777" w:rsidR="00BF28AD" w:rsidRPr="002C51E8" w:rsidRDefault="00BF28AD" w:rsidP="00BF28AD">
      <w:pPr>
        <w:pStyle w:val="a3"/>
        <w:spacing w:before="240" w:line="360" w:lineRule="auto"/>
        <w:ind w:left="372" w:right="366" w:firstLine="540"/>
        <w:jc w:val="both"/>
      </w:pPr>
      <w:r w:rsidRPr="002C51E8">
        <w:t>По данным анализа аварийности на тепловых сетях и теплоисточниках городского округа за 2007-2019 гг. не выявлены элементы, не отвечающие требованиям надежности</w:t>
      </w:r>
      <w:r w:rsidRPr="002C51E8">
        <w:rPr>
          <w:spacing w:val="-1"/>
        </w:rPr>
        <w:t xml:space="preserve"> </w:t>
      </w:r>
      <w:r w:rsidRPr="002C51E8">
        <w:t>теплоснабжения.</w:t>
      </w:r>
    </w:p>
    <w:p w14:paraId="02C1A8E9" w14:textId="77777777" w:rsidR="00BF28AD" w:rsidRPr="002C51E8" w:rsidRDefault="00BF28AD" w:rsidP="00BF28AD">
      <w:pPr>
        <w:pStyle w:val="a3"/>
        <w:spacing w:line="360" w:lineRule="auto"/>
        <w:ind w:left="372" w:right="358" w:firstLine="540"/>
        <w:jc w:val="both"/>
      </w:pPr>
      <w:r w:rsidRPr="002C51E8">
        <w:t xml:space="preserve">В данной ситуации строительство дополнительных тепловых сетей (помимо описанных выше) для обеспечения нормативной надежности теплоснабжения (резервирующие перемычки между магистралями, резервные и кольцевые линии) </w:t>
      </w:r>
      <w:r w:rsidRPr="002C51E8">
        <w:rPr>
          <w:spacing w:val="2"/>
        </w:rPr>
        <w:t>эко</w:t>
      </w:r>
      <w:r w:rsidRPr="002C51E8">
        <w:t>номически не</w:t>
      </w:r>
      <w:r w:rsidRPr="002C51E8">
        <w:rPr>
          <w:spacing w:val="-4"/>
        </w:rPr>
        <w:t xml:space="preserve"> </w:t>
      </w:r>
      <w:r w:rsidRPr="002C51E8">
        <w:t>целесообразно.</w:t>
      </w:r>
    </w:p>
    <w:p w14:paraId="5A79A046" w14:textId="77777777" w:rsidR="00BF28AD" w:rsidRPr="002C51E8" w:rsidRDefault="00BF28AD" w:rsidP="00BF28AD">
      <w:pPr>
        <w:pStyle w:val="a3"/>
        <w:spacing w:line="360" w:lineRule="auto"/>
        <w:ind w:left="372" w:right="360" w:firstLine="540"/>
        <w:jc w:val="both"/>
        <w:rPr>
          <w:sz w:val="41"/>
        </w:rPr>
      </w:pPr>
      <w:r w:rsidRPr="002C51E8">
        <w:t xml:space="preserve">Участки тепловых сетей, подлежащие замене в связи с исчерпанием эксплуатационного ресурса (сроком эксплуатации 25 лет и более), приведены в таблицах </w:t>
      </w:r>
      <w:r w:rsidR="004A7997">
        <w:t>6</w:t>
      </w:r>
      <w:r w:rsidRPr="002C51E8">
        <w:t>.</w:t>
      </w:r>
      <w:r w:rsidR="004A7997">
        <w:t>3</w:t>
      </w:r>
      <w:r w:rsidRPr="002C51E8">
        <w:t xml:space="preserve">, </w:t>
      </w:r>
      <w:r w:rsidR="004A7997">
        <w:t>6</w:t>
      </w:r>
      <w:r w:rsidRPr="002C51E8">
        <w:t>.</w:t>
      </w:r>
      <w:r w:rsidR="004A7997">
        <w:t>4</w:t>
      </w:r>
      <w:r w:rsidRPr="002C51E8">
        <w:t>.</w:t>
      </w:r>
    </w:p>
    <w:p w14:paraId="07068F07" w14:textId="77777777" w:rsidR="00BF28AD" w:rsidRPr="002C51E8" w:rsidRDefault="00BF28AD" w:rsidP="00BF28AD">
      <w:pPr>
        <w:spacing w:after="4"/>
        <w:ind w:left="372" w:right="364" w:firstLine="540"/>
        <w:jc w:val="right"/>
        <w:rPr>
          <w:b/>
          <w:sz w:val="24"/>
        </w:rPr>
      </w:pPr>
      <w:r w:rsidRPr="002C51E8">
        <w:rPr>
          <w:b/>
          <w:sz w:val="24"/>
        </w:rPr>
        <w:t xml:space="preserve">Таблица </w:t>
      </w:r>
      <w:r w:rsidR="004A7997">
        <w:rPr>
          <w:b/>
          <w:sz w:val="24"/>
        </w:rPr>
        <w:t>6</w:t>
      </w:r>
      <w:r w:rsidRPr="002C51E8">
        <w:rPr>
          <w:b/>
          <w:sz w:val="24"/>
        </w:rPr>
        <w:t>.</w:t>
      </w:r>
      <w:r w:rsidR="004A7997">
        <w:rPr>
          <w:b/>
          <w:sz w:val="24"/>
        </w:rPr>
        <w:t>3</w:t>
      </w:r>
      <w:r w:rsidRPr="002C51E8">
        <w:rPr>
          <w:b/>
          <w:sz w:val="24"/>
        </w:rPr>
        <w:t>. Сети, исчерпавшие эксплуатационный ресурс, со сроком эксплуатации боле 25 лет по состоянию на 2018 г.</w:t>
      </w:r>
    </w:p>
    <w:tbl>
      <w:tblPr>
        <w:tblW w:w="937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1437"/>
        <w:gridCol w:w="1701"/>
        <w:gridCol w:w="1114"/>
        <w:gridCol w:w="993"/>
        <w:gridCol w:w="1275"/>
        <w:gridCol w:w="1134"/>
      </w:tblGrid>
      <w:tr w:rsidR="00BF28AD" w:rsidRPr="002C51E8" w14:paraId="4E8FEC1F" w14:textId="77777777" w:rsidTr="006E249D">
        <w:trPr>
          <w:trHeight w:val="921"/>
          <w:tblHeader/>
        </w:trPr>
        <w:tc>
          <w:tcPr>
            <w:tcW w:w="1720" w:type="dxa"/>
            <w:vAlign w:val="center"/>
          </w:tcPr>
          <w:p w14:paraId="21A9B1BF" w14:textId="77777777" w:rsidR="00BF28AD" w:rsidRPr="002C51E8" w:rsidRDefault="00BF28AD" w:rsidP="006E249D">
            <w:pPr>
              <w:pStyle w:val="TableParagraph"/>
              <w:rPr>
                <w:b/>
                <w:sz w:val="20"/>
                <w:szCs w:val="20"/>
              </w:rPr>
            </w:pPr>
            <w:r w:rsidRPr="002C51E8">
              <w:rPr>
                <w:b/>
                <w:sz w:val="20"/>
                <w:szCs w:val="20"/>
              </w:rPr>
              <w:t>Наименование источника (зона действия)</w:t>
            </w:r>
          </w:p>
        </w:tc>
        <w:tc>
          <w:tcPr>
            <w:tcW w:w="1437" w:type="dxa"/>
            <w:vAlign w:val="center"/>
          </w:tcPr>
          <w:p w14:paraId="0614BAB1" w14:textId="77777777" w:rsidR="00BF28AD" w:rsidRPr="002C51E8" w:rsidRDefault="00BF28AD" w:rsidP="006E249D">
            <w:pPr>
              <w:pStyle w:val="TableParagraph"/>
              <w:rPr>
                <w:b/>
                <w:sz w:val="20"/>
                <w:szCs w:val="20"/>
              </w:rPr>
            </w:pPr>
            <w:r w:rsidRPr="002C51E8">
              <w:rPr>
                <w:b/>
                <w:sz w:val="20"/>
                <w:szCs w:val="20"/>
              </w:rPr>
              <w:t>Наименование начала участка</w:t>
            </w:r>
          </w:p>
        </w:tc>
        <w:tc>
          <w:tcPr>
            <w:tcW w:w="1701" w:type="dxa"/>
            <w:vAlign w:val="center"/>
          </w:tcPr>
          <w:p w14:paraId="644AC4A8" w14:textId="77777777" w:rsidR="00BF28AD" w:rsidRPr="002C51E8" w:rsidRDefault="00BF28AD" w:rsidP="006E249D">
            <w:pPr>
              <w:pStyle w:val="TableParagraph"/>
              <w:rPr>
                <w:b/>
                <w:sz w:val="20"/>
                <w:szCs w:val="20"/>
              </w:rPr>
            </w:pPr>
            <w:r w:rsidRPr="002C51E8">
              <w:rPr>
                <w:b/>
                <w:sz w:val="20"/>
                <w:szCs w:val="20"/>
              </w:rPr>
              <w:t>Наименование конца участка</w:t>
            </w:r>
          </w:p>
        </w:tc>
        <w:tc>
          <w:tcPr>
            <w:tcW w:w="1114" w:type="dxa"/>
            <w:vAlign w:val="center"/>
          </w:tcPr>
          <w:p w14:paraId="23674F41" w14:textId="77777777" w:rsidR="00BF28AD" w:rsidRPr="002C51E8" w:rsidRDefault="00BF28AD" w:rsidP="006E249D">
            <w:pPr>
              <w:pStyle w:val="TableParagraph"/>
              <w:rPr>
                <w:b/>
                <w:sz w:val="20"/>
                <w:szCs w:val="20"/>
              </w:rPr>
            </w:pPr>
            <w:r w:rsidRPr="002C51E8">
              <w:rPr>
                <w:b/>
                <w:sz w:val="20"/>
                <w:szCs w:val="20"/>
              </w:rPr>
              <w:t>Длина участка,</w:t>
            </w:r>
            <w:r w:rsidRPr="002C51E8">
              <w:rPr>
                <w:b/>
                <w:w w:val="99"/>
                <w:sz w:val="20"/>
                <w:szCs w:val="20"/>
              </w:rPr>
              <w:t xml:space="preserve"> </w:t>
            </w:r>
            <w:r w:rsidRPr="002C51E8">
              <w:rPr>
                <w:b/>
                <w:sz w:val="20"/>
                <w:szCs w:val="20"/>
              </w:rPr>
              <w:t>м</w:t>
            </w:r>
          </w:p>
        </w:tc>
        <w:tc>
          <w:tcPr>
            <w:tcW w:w="993" w:type="dxa"/>
            <w:vAlign w:val="center"/>
          </w:tcPr>
          <w:p w14:paraId="4D582B82" w14:textId="77777777" w:rsidR="00BF28AD" w:rsidRPr="002C51E8" w:rsidRDefault="00BF28AD" w:rsidP="006E249D">
            <w:pPr>
              <w:pStyle w:val="TableParagraph"/>
              <w:rPr>
                <w:b/>
                <w:sz w:val="20"/>
                <w:szCs w:val="20"/>
              </w:rPr>
            </w:pPr>
            <w:r w:rsidRPr="002C51E8">
              <w:rPr>
                <w:b/>
                <w:sz w:val="20"/>
                <w:szCs w:val="20"/>
              </w:rPr>
              <w:t xml:space="preserve">Диаметр </w:t>
            </w:r>
            <w:r w:rsidRPr="002C51E8">
              <w:rPr>
                <w:b/>
                <w:w w:val="95"/>
                <w:sz w:val="20"/>
                <w:szCs w:val="20"/>
              </w:rPr>
              <w:t>трубопро-</w:t>
            </w:r>
            <w:r w:rsidRPr="002C51E8">
              <w:rPr>
                <w:b/>
                <w:sz w:val="20"/>
                <w:szCs w:val="20"/>
              </w:rPr>
              <w:t>вода, мм</w:t>
            </w:r>
          </w:p>
        </w:tc>
        <w:tc>
          <w:tcPr>
            <w:tcW w:w="1275" w:type="dxa"/>
            <w:vAlign w:val="center"/>
          </w:tcPr>
          <w:p w14:paraId="4A89EB39" w14:textId="77777777" w:rsidR="00BF28AD" w:rsidRPr="002C51E8" w:rsidRDefault="00BF28AD" w:rsidP="006E249D">
            <w:pPr>
              <w:pStyle w:val="TableParagraph"/>
              <w:rPr>
                <w:b/>
                <w:sz w:val="20"/>
                <w:szCs w:val="20"/>
              </w:rPr>
            </w:pPr>
            <w:r w:rsidRPr="002C51E8">
              <w:rPr>
                <w:b/>
                <w:sz w:val="20"/>
                <w:szCs w:val="20"/>
              </w:rPr>
              <w:t>Вид прокладки тепловой сети</w:t>
            </w:r>
          </w:p>
        </w:tc>
        <w:tc>
          <w:tcPr>
            <w:tcW w:w="1134" w:type="dxa"/>
            <w:vAlign w:val="center"/>
          </w:tcPr>
          <w:p w14:paraId="2811D11C" w14:textId="77777777" w:rsidR="00BF28AD" w:rsidRPr="002C51E8" w:rsidRDefault="00BF28AD" w:rsidP="006E249D">
            <w:pPr>
              <w:pStyle w:val="TableParagraph"/>
              <w:rPr>
                <w:b/>
                <w:sz w:val="20"/>
                <w:szCs w:val="20"/>
              </w:rPr>
            </w:pPr>
            <w:r w:rsidRPr="002C51E8">
              <w:rPr>
                <w:b/>
                <w:sz w:val="20"/>
                <w:szCs w:val="20"/>
              </w:rPr>
              <w:t>Год прокладки</w:t>
            </w:r>
          </w:p>
        </w:tc>
      </w:tr>
      <w:tr w:rsidR="00BF28AD" w:rsidRPr="002C51E8" w14:paraId="5433C85E" w14:textId="77777777" w:rsidTr="006E249D">
        <w:trPr>
          <w:trHeight w:val="184"/>
        </w:trPr>
        <w:tc>
          <w:tcPr>
            <w:tcW w:w="1720" w:type="dxa"/>
            <w:vAlign w:val="center"/>
          </w:tcPr>
          <w:p w14:paraId="02625003" w14:textId="77777777" w:rsidR="00BF28AD" w:rsidRPr="002C51E8" w:rsidRDefault="00BF28AD" w:rsidP="006E249D">
            <w:pPr>
              <w:pStyle w:val="TableParagraph"/>
            </w:pPr>
            <w:r w:rsidRPr="002C51E8">
              <w:t>Котельная ППШ</w:t>
            </w:r>
          </w:p>
        </w:tc>
        <w:tc>
          <w:tcPr>
            <w:tcW w:w="1437" w:type="dxa"/>
            <w:vAlign w:val="center"/>
          </w:tcPr>
          <w:p w14:paraId="10A4220A" w14:textId="77777777" w:rsidR="00BF28AD" w:rsidRPr="002C51E8" w:rsidRDefault="00BF28AD" w:rsidP="006E249D">
            <w:pPr>
              <w:pStyle w:val="TableParagraph"/>
            </w:pPr>
            <w:r w:rsidRPr="002C51E8">
              <w:t>ТК 12</w:t>
            </w:r>
          </w:p>
        </w:tc>
        <w:tc>
          <w:tcPr>
            <w:tcW w:w="1701" w:type="dxa"/>
            <w:vAlign w:val="center"/>
          </w:tcPr>
          <w:p w14:paraId="03BA8DCA" w14:textId="77777777" w:rsidR="00BF28AD" w:rsidRPr="002C51E8" w:rsidRDefault="00BF28AD" w:rsidP="006E249D">
            <w:pPr>
              <w:pStyle w:val="TableParagraph"/>
            </w:pPr>
            <w:r w:rsidRPr="002C51E8">
              <w:t>ТК 86</w:t>
            </w:r>
          </w:p>
        </w:tc>
        <w:tc>
          <w:tcPr>
            <w:tcW w:w="1114" w:type="dxa"/>
            <w:vAlign w:val="center"/>
          </w:tcPr>
          <w:p w14:paraId="26DE32AF" w14:textId="77777777" w:rsidR="00BF28AD" w:rsidRPr="002C51E8" w:rsidRDefault="00BF28AD" w:rsidP="006E249D">
            <w:pPr>
              <w:pStyle w:val="TableParagraph"/>
            </w:pPr>
            <w:r w:rsidRPr="002C51E8">
              <w:t>28</w:t>
            </w:r>
          </w:p>
        </w:tc>
        <w:tc>
          <w:tcPr>
            <w:tcW w:w="993" w:type="dxa"/>
            <w:vAlign w:val="center"/>
          </w:tcPr>
          <w:p w14:paraId="354B352C" w14:textId="77777777" w:rsidR="00BF28AD" w:rsidRPr="002C51E8" w:rsidRDefault="00BF28AD" w:rsidP="006E249D">
            <w:pPr>
              <w:pStyle w:val="TableParagraph"/>
            </w:pPr>
            <w:r w:rsidRPr="002C51E8">
              <w:t>80</w:t>
            </w:r>
          </w:p>
        </w:tc>
        <w:tc>
          <w:tcPr>
            <w:tcW w:w="1275" w:type="dxa"/>
            <w:vAlign w:val="center"/>
          </w:tcPr>
          <w:p w14:paraId="2143AB68" w14:textId="77777777" w:rsidR="00BF28AD" w:rsidRPr="002C51E8" w:rsidRDefault="00BF28AD" w:rsidP="006E249D">
            <w:pPr>
              <w:pStyle w:val="TableParagraph"/>
            </w:pPr>
            <w:r w:rsidRPr="002C51E8">
              <w:t>Подзем. кан.</w:t>
            </w:r>
          </w:p>
        </w:tc>
        <w:tc>
          <w:tcPr>
            <w:tcW w:w="1134" w:type="dxa"/>
            <w:vAlign w:val="center"/>
          </w:tcPr>
          <w:p w14:paraId="3C138721" w14:textId="77777777" w:rsidR="00BF28AD" w:rsidRPr="002C51E8" w:rsidRDefault="00BF28AD" w:rsidP="006E249D">
            <w:pPr>
              <w:pStyle w:val="TableParagraph"/>
            </w:pPr>
            <w:r w:rsidRPr="002C51E8">
              <w:t>до 1993</w:t>
            </w:r>
          </w:p>
        </w:tc>
      </w:tr>
      <w:tr w:rsidR="00BF28AD" w:rsidRPr="002C51E8" w14:paraId="197AC000" w14:textId="77777777" w:rsidTr="006E249D">
        <w:trPr>
          <w:trHeight w:val="366"/>
        </w:trPr>
        <w:tc>
          <w:tcPr>
            <w:tcW w:w="1720" w:type="dxa"/>
            <w:vAlign w:val="center"/>
          </w:tcPr>
          <w:p w14:paraId="619A8DA5" w14:textId="77777777" w:rsidR="00BF28AD" w:rsidRPr="002C51E8" w:rsidRDefault="00BF28AD" w:rsidP="006E249D">
            <w:pPr>
              <w:pStyle w:val="TableParagraph"/>
            </w:pPr>
            <w:r w:rsidRPr="002C51E8">
              <w:t>Котельная ш. "Полысаевская"</w:t>
            </w:r>
          </w:p>
        </w:tc>
        <w:tc>
          <w:tcPr>
            <w:tcW w:w="1437" w:type="dxa"/>
            <w:vAlign w:val="center"/>
          </w:tcPr>
          <w:p w14:paraId="0138E86F" w14:textId="77777777" w:rsidR="00BF28AD" w:rsidRPr="002C51E8" w:rsidRDefault="00BF28AD" w:rsidP="006E249D">
            <w:pPr>
              <w:pStyle w:val="TableParagraph"/>
            </w:pPr>
            <w:r w:rsidRPr="002C51E8">
              <w:t>УТ-5</w:t>
            </w:r>
          </w:p>
        </w:tc>
        <w:tc>
          <w:tcPr>
            <w:tcW w:w="1701" w:type="dxa"/>
            <w:vAlign w:val="center"/>
          </w:tcPr>
          <w:p w14:paraId="7F39969A" w14:textId="77777777" w:rsidR="00BF28AD" w:rsidRPr="002C51E8" w:rsidRDefault="00BF28AD" w:rsidP="006E249D">
            <w:pPr>
              <w:pStyle w:val="TableParagraph"/>
            </w:pPr>
            <w:r w:rsidRPr="002C51E8">
              <w:t>Клуб</w:t>
            </w:r>
          </w:p>
        </w:tc>
        <w:tc>
          <w:tcPr>
            <w:tcW w:w="1114" w:type="dxa"/>
            <w:vAlign w:val="center"/>
          </w:tcPr>
          <w:p w14:paraId="5F539F8F" w14:textId="77777777" w:rsidR="00BF28AD" w:rsidRPr="002C51E8" w:rsidRDefault="00BF28AD" w:rsidP="006E249D">
            <w:pPr>
              <w:pStyle w:val="TableParagraph"/>
            </w:pPr>
            <w:r w:rsidRPr="002C51E8">
              <w:t>41</w:t>
            </w:r>
          </w:p>
        </w:tc>
        <w:tc>
          <w:tcPr>
            <w:tcW w:w="993" w:type="dxa"/>
            <w:vAlign w:val="center"/>
          </w:tcPr>
          <w:p w14:paraId="261D21DE" w14:textId="77777777" w:rsidR="00BF28AD" w:rsidRPr="002C51E8" w:rsidRDefault="00BF28AD" w:rsidP="006E249D">
            <w:pPr>
              <w:pStyle w:val="TableParagraph"/>
            </w:pPr>
            <w:r w:rsidRPr="002C51E8">
              <w:t>70</w:t>
            </w:r>
          </w:p>
        </w:tc>
        <w:tc>
          <w:tcPr>
            <w:tcW w:w="1275" w:type="dxa"/>
            <w:vAlign w:val="center"/>
          </w:tcPr>
          <w:p w14:paraId="46A91139" w14:textId="77777777" w:rsidR="00BF28AD" w:rsidRPr="002C51E8" w:rsidRDefault="00BF28AD" w:rsidP="006E249D">
            <w:pPr>
              <w:pStyle w:val="TableParagraph"/>
            </w:pPr>
            <w:r w:rsidRPr="002C51E8">
              <w:t>Подзем. кан.</w:t>
            </w:r>
          </w:p>
        </w:tc>
        <w:tc>
          <w:tcPr>
            <w:tcW w:w="1134" w:type="dxa"/>
            <w:vAlign w:val="center"/>
          </w:tcPr>
          <w:p w14:paraId="5F068DCC" w14:textId="77777777" w:rsidR="00BF28AD" w:rsidRPr="002C51E8" w:rsidRDefault="00BF28AD" w:rsidP="006E249D">
            <w:pPr>
              <w:jc w:val="center"/>
            </w:pPr>
            <w:r w:rsidRPr="002C51E8">
              <w:t>до 1993</w:t>
            </w:r>
          </w:p>
        </w:tc>
      </w:tr>
      <w:tr w:rsidR="00BF28AD" w:rsidRPr="002C51E8" w14:paraId="7E1DE006" w14:textId="77777777" w:rsidTr="006E249D">
        <w:trPr>
          <w:trHeight w:val="369"/>
        </w:trPr>
        <w:tc>
          <w:tcPr>
            <w:tcW w:w="1720" w:type="dxa"/>
            <w:vAlign w:val="center"/>
          </w:tcPr>
          <w:p w14:paraId="15248144" w14:textId="77777777" w:rsidR="00BF28AD" w:rsidRPr="002C51E8" w:rsidRDefault="00BF28AD" w:rsidP="006E249D">
            <w:pPr>
              <w:pStyle w:val="TableParagraph"/>
            </w:pPr>
            <w:r w:rsidRPr="002C51E8">
              <w:t>Котельная ш. "Полысаевская"</w:t>
            </w:r>
          </w:p>
        </w:tc>
        <w:tc>
          <w:tcPr>
            <w:tcW w:w="1437" w:type="dxa"/>
            <w:vAlign w:val="center"/>
          </w:tcPr>
          <w:p w14:paraId="347FC932" w14:textId="77777777" w:rsidR="00BF28AD" w:rsidRPr="002C51E8" w:rsidRDefault="00BF28AD" w:rsidP="006E249D">
            <w:pPr>
              <w:pStyle w:val="TableParagraph"/>
            </w:pPr>
            <w:r w:rsidRPr="002C51E8">
              <w:t>УТ-2</w:t>
            </w:r>
          </w:p>
        </w:tc>
        <w:tc>
          <w:tcPr>
            <w:tcW w:w="1701" w:type="dxa"/>
            <w:vAlign w:val="center"/>
          </w:tcPr>
          <w:p w14:paraId="2556658C" w14:textId="77777777" w:rsidR="00BF28AD" w:rsidRPr="002C51E8" w:rsidRDefault="00BF28AD" w:rsidP="006E249D">
            <w:pPr>
              <w:pStyle w:val="TableParagraph"/>
            </w:pPr>
            <w:r w:rsidRPr="002C51E8">
              <w:t>УТ-3</w:t>
            </w:r>
          </w:p>
        </w:tc>
        <w:tc>
          <w:tcPr>
            <w:tcW w:w="1114" w:type="dxa"/>
            <w:vAlign w:val="center"/>
          </w:tcPr>
          <w:p w14:paraId="7E82724A" w14:textId="77777777" w:rsidR="00BF28AD" w:rsidRPr="002C51E8" w:rsidRDefault="00BF28AD" w:rsidP="006E249D">
            <w:pPr>
              <w:pStyle w:val="TableParagraph"/>
            </w:pPr>
            <w:r w:rsidRPr="002C51E8">
              <w:t>104</w:t>
            </w:r>
          </w:p>
        </w:tc>
        <w:tc>
          <w:tcPr>
            <w:tcW w:w="993" w:type="dxa"/>
            <w:vAlign w:val="center"/>
          </w:tcPr>
          <w:p w14:paraId="6D677731" w14:textId="77777777" w:rsidR="00BF28AD" w:rsidRPr="002C51E8" w:rsidRDefault="00BF28AD" w:rsidP="006E249D">
            <w:pPr>
              <w:pStyle w:val="TableParagraph"/>
            </w:pPr>
            <w:r w:rsidRPr="002C51E8">
              <w:t>250</w:t>
            </w:r>
          </w:p>
        </w:tc>
        <w:tc>
          <w:tcPr>
            <w:tcW w:w="1275" w:type="dxa"/>
            <w:vAlign w:val="center"/>
          </w:tcPr>
          <w:p w14:paraId="35548BD0" w14:textId="77777777" w:rsidR="00BF28AD" w:rsidRPr="002C51E8" w:rsidRDefault="00BF28AD" w:rsidP="006E249D">
            <w:pPr>
              <w:pStyle w:val="TableParagraph"/>
            </w:pPr>
            <w:r w:rsidRPr="002C51E8">
              <w:t>Надзем.</w:t>
            </w:r>
          </w:p>
        </w:tc>
        <w:tc>
          <w:tcPr>
            <w:tcW w:w="1134" w:type="dxa"/>
            <w:vAlign w:val="center"/>
          </w:tcPr>
          <w:p w14:paraId="07846B87" w14:textId="77777777" w:rsidR="00BF28AD" w:rsidRPr="002C51E8" w:rsidRDefault="00BF28AD" w:rsidP="006E249D">
            <w:pPr>
              <w:jc w:val="center"/>
            </w:pPr>
            <w:r w:rsidRPr="002C51E8">
              <w:t>до 1993</w:t>
            </w:r>
          </w:p>
        </w:tc>
      </w:tr>
      <w:tr w:rsidR="00BF28AD" w:rsidRPr="002C51E8" w14:paraId="6F24B549" w14:textId="77777777" w:rsidTr="006E249D">
        <w:trPr>
          <w:trHeight w:val="366"/>
        </w:trPr>
        <w:tc>
          <w:tcPr>
            <w:tcW w:w="1720" w:type="dxa"/>
            <w:vAlign w:val="center"/>
          </w:tcPr>
          <w:p w14:paraId="5B28390B" w14:textId="77777777" w:rsidR="00BF28AD" w:rsidRPr="002C51E8" w:rsidRDefault="00BF28AD" w:rsidP="006E249D">
            <w:pPr>
              <w:pStyle w:val="TableParagraph"/>
            </w:pPr>
            <w:r w:rsidRPr="002C51E8">
              <w:t>Котельная ш. "Полысаевская"</w:t>
            </w:r>
          </w:p>
        </w:tc>
        <w:tc>
          <w:tcPr>
            <w:tcW w:w="1437" w:type="dxa"/>
            <w:vAlign w:val="center"/>
          </w:tcPr>
          <w:p w14:paraId="3121465F" w14:textId="77777777" w:rsidR="00BF28AD" w:rsidRPr="002C51E8" w:rsidRDefault="00BF28AD" w:rsidP="006E249D">
            <w:pPr>
              <w:pStyle w:val="TableParagraph"/>
            </w:pPr>
            <w:r w:rsidRPr="002C51E8">
              <w:t>УТ-4</w:t>
            </w:r>
          </w:p>
        </w:tc>
        <w:tc>
          <w:tcPr>
            <w:tcW w:w="1701" w:type="dxa"/>
            <w:vAlign w:val="center"/>
          </w:tcPr>
          <w:p w14:paraId="64956926" w14:textId="77777777" w:rsidR="00BF28AD" w:rsidRPr="002C51E8" w:rsidRDefault="00BF28AD" w:rsidP="006E249D">
            <w:pPr>
              <w:pStyle w:val="TableParagraph"/>
            </w:pPr>
            <w:r w:rsidRPr="002C51E8">
              <w:t>УТ-15</w:t>
            </w:r>
          </w:p>
        </w:tc>
        <w:tc>
          <w:tcPr>
            <w:tcW w:w="1114" w:type="dxa"/>
            <w:vAlign w:val="center"/>
          </w:tcPr>
          <w:p w14:paraId="52EFD150" w14:textId="77777777" w:rsidR="00BF28AD" w:rsidRPr="002C51E8" w:rsidRDefault="00BF28AD" w:rsidP="006E249D">
            <w:pPr>
              <w:pStyle w:val="TableParagraph"/>
            </w:pPr>
            <w:r w:rsidRPr="002C51E8">
              <w:t>26</w:t>
            </w:r>
          </w:p>
        </w:tc>
        <w:tc>
          <w:tcPr>
            <w:tcW w:w="993" w:type="dxa"/>
            <w:vAlign w:val="center"/>
          </w:tcPr>
          <w:p w14:paraId="553DC33A" w14:textId="77777777" w:rsidR="00BF28AD" w:rsidRPr="002C51E8" w:rsidRDefault="00BF28AD" w:rsidP="006E249D">
            <w:pPr>
              <w:pStyle w:val="TableParagraph"/>
            </w:pPr>
            <w:r w:rsidRPr="002C51E8">
              <w:t>70</w:t>
            </w:r>
          </w:p>
        </w:tc>
        <w:tc>
          <w:tcPr>
            <w:tcW w:w="1275" w:type="dxa"/>
            <w:vAlign w:val="center"/>
          </w:tcPr>
          <w:p w14:paraId="3D7767C1" w14:textId="77777777" w:rsidR="00BF28AD" w:rsidRPr="002C51E8" w:rsidRDefault="00BF28AD" w:rsidP="006E249D">
            <w:pPr>
              <w:pStyle w:val="TableParagraph"/>
            </w:pPr>
            <w:r w:rsidRPr="002C51E8">
              <w:t>Подзем. кан.</w:t>
            </w:r>
          </w:p>
        </w:tc>
        <w:tc>
          <w:tcPr>
            <w:tcW w:w="1134" w:type="dxa"/>
            <w:vAlign w:val="center"/>
          </w:tcPr>
          <w:p w14:paraId="28D42F3B" w14:textId="77777777" w:rsidR="00BF28AD" w:rsidRPr="002C51E8" w:rsidRDefault="00BF28AD" w:rsidP="006E249D">
            <w:pPr>
              <w:jc w:val="center"/>
            </w:pPr>
            <w:r w:rsidRPr="002C51E8">
              <w:t>до 1993</w:t>
            </w:r>
          </w:p>
        </w:tc>
      </w:tr>
      <w:tr w:rsidR="00BF28AD" w:rsidRPr="002C51E8" w14:paraId="46178019" w14:textId="77777777" w:rsidTr="006E249D">
        <w:trPr>
          <w:trHeight w:val="366"/>
        </w:trPr>
        <w:tc>
          <w:tcPr>
            <w:tcW w:w="1720" w:type="dxa"/>
            <w:vAlign w:val="center"/>
          </w:tcPr>
          <w:p w14:paraId="6E4B9CF7" w14:textId="77777777" w:rsidR="00BF28AD" w:rsidRPr="002C51E8" w:rsidRDefault="00BF28AD" w:rsidP="006E249D">
            <w:pPr>
              <w:pStyle w:val="TableParagraph"/>
            </w:pPr>
            <w:r w:rsidRPr="002C51E8">
              <w:t>Котельная ш. "Полысаевская</w:t>
            </w:r>
            <w:r w:rsidRPr="002C51E8">
              <w:lastRenderedPageBreak/>
              <w:t>"</w:t>
            </w:r>
          </w:p>
        </w:tc>
        <w:tc>
          <w:tcPr>
            <w:tcW w:w="1437" w:type="dxa"/>
            <w:vAlign w:val="center"/>
          </w:tcPr>
          <w:p w14:paraId="65D19BDA" w14:textId="77777777" w:rsidR="00BF28AD" w:rsidRPr="002C51E8" w:rsidRDefault="00BF28AD" w:rsidP="006E249D">
            <w:pPr>
              <w:pStyle w:val="TableParagraph"/>
            </w:pPr>
            <w:r w:rsidRPr="002C51E8">
              <w:lastRenderedPageBreak/>
              <w:t>УТ-17</w:t>
            </w:r>
          </w:p>
        </w:tc>
        <w:tc>
          <w:tcPr>
            <w:tcW w:w="1701" w:type="dxa"/>
            <w:vAlign w:val="center"/>
          </w:tcPr>
          <w:p w14:paraId="3554D83B" w14:textId="77777777" w:rsidR="00BF28AD" w:rsidRPr="002C51E8" w:rsidRDefault="00BF28AD" w:rsidP="006E249D">
            <w:pPr>
              <w:pStyle w:val="TableParagraph"/>
            </w:pPr>
            <w:r w:rsidRPr="002C51E8">
              <w:t>УТ-17"</w:t>
            </w:r>
          </w:p>
        </w:tc>
        <w:tc>
          <w:tcPr>
            <w:tcW w:w="1114" w:type="dxa"/>
            <w:vAlign w:val="center"/>
          </w:tcPr>
          <w:p w14:paraId="12F827B4" w14:textId="77777777" w:rsidR="00BF28AD" w:rsidRPr="002C51E8" w:rsidRDefault="00BF28AD" w:rsidP="006E249D">
            <w:pPr>
              <w:pStyle w:val="TableParagraph"/>
            </w:pPr>
            <w:r w:rsidRPr="002C51E8">
              <w:t>63</w:t>
            </w:r>
          </w:p>
        </w:tc>
        <w:tc>
          <w:tcPr>
            <w:tcW w:w="993" w:type="dxa"/>
            <w:vAlign w:val="center"/>
          </w:tcPr>
          <w:p w14:paraId="5517D6D1" w14:textId="77777777" w:rsidR="00BF28AD" w:rsidRPr="002C51E8" w:rsidRDefault="00BF28AD" w:rsidP="006E249D">
            <w:pPr>
              <w:pStyle w:val="TableParagraph"/>
            </w:pPr>
            <w:r w:rsidRPr="002C51E8">
              <w:t>100</w:t>
            </w:r>
          </w:p>
        </w:tc>
        <w:tc>
          <w:tcPr>
            <w:tcW w:w="1275" w:type="dxa"/>
            <w:vAlign w:val="center"/>
          </w:tcPr>
          <w:p w14:paraId="0E98F322" w14:textId="77777777" w:rsidR="00BF28AD" w:rsidRPr="002C51E8" w:rsidRDefault="00BF28AD" w:rsidP="006E249D">
            <w:pPr>
              <w:pStyle w:val="TableParagraph"/>
            </w:pPr>
            <w:r w:rsidRPr="002C51E8">
              <w:t>Надзем.</w:t>
            </w:r>
          </w:p>
        </w:tc>
        <w:tc>
          <w:tcPr>
            <w:tcW w:w="1134" w:type="dxa"/>
            <w:vAlign w:val="center"/>
          </w:tcPr>
          <w:p w14:paraId="1CB425B6" w14:textId="77777777" w:rsidR="00BF28AD" w:rsidRPr="002C51E8" w:rsidRDefault="00BF28AD" w:rsidP="006E249D">
            <w:pPr>
              <w:jc w:val="center"/>
            </w:pPr>
            <w:r w:rsidRPr="002C51E8">
              <w:t>до 1993</w:t>
            </w:r>
          </w:p>
        </w:tc>
      </w:tr>
      <w:tr w:rsidR="00BF28AD" w:rsidRPr="002C51E8" w14:paraId="0BB2AE00" w14:textId="77777777" w:rsidTr="006E249D">
        <w:trPr>
          <w:trHeight w:val="366"/>
        </w:trPr>
        <w:tc>
          <w:tcPr>
            <w:tcW w:w="1720" w:type="dxa"/>
            <w:vAlign w:val="center"/>
          </w:tcPr>
          <w:p w14:paraId="0E9A15C7" w14:textId="77777777" w:rsidR="00BF28AD" w:rsidRPr="002C51E8" w:rsidRDefault="00BF28AD" w:rsidP="006E249D">
            <w:pPr>
              <w:pStyle w:val="TableParagraph"/>
            </w:pPr>
            <w:r w:rsidRPr="002C51E8">
              <w:lastRenderedPageBreak/>
              <w:t>Котельная ш. "Полысаевская"</w:t>
            </w:r>
          </w:p>
        </w:tc>
        <w:tc>
          <w:tcPr>
            <w:tcW w:w="1437" w:type="dxa"/>
            <w:vAlign w:val="center"/>
          </w:tcPr>
          <w:p w14:paraId="48422CD6" w14:textId="77777777" w:rsidR="00BF28AD" w:rsidRPr="002C51E8" w:rsidRDefault="00BF28AD" w:rsidP="006E249D">
            <w:pPr>
              <w:pStyle w:val="TableParagraph"/>
            </w:pPr>
            <w:r w:rsidRPr="002C51E8">
              <w:t>УТ-6</w:t>
            </w:r>
          </w:p>
        </w:tc>
        <w:tc>
          <w:tcPr>
            <w:tcW w:w="1701" w:type="dxa"/>
            <w:vAlign w:val="center"/>
          </w:tcPr>
          <w:p w14:paraId="2DBEFAC4" w14:textId="77777777" w:rsidR="00BF28AD" w:rsidRPr="002C51E8" w:rsidRDefault="00BF28AD" w:rsidP="006E249D">
            <w:pPr>
              <w:pStyle w:val="TableParagraph"/>
            </w:pPr>
            <w:r w:rsidRPr="002C51E8">
              <w:t>УТ-17</w:t>
            </w:r>
          </w:p>
        </w:tc>
        <w:tc>
          <w:tcPr>
            <w:tcW w:w="1114" w:type="dxa"/>
            <w:vAlign w:val="center"/>
          </w:tcPr>
          <w:p w14:paraId="12A6EFB2" w14:textId="77777777" w:rsidR="00BF28AD" w:rsidRPr="002C51E8" w:rsidRDefault="00BF28AD" w:rsidP="006E249D">
            <w:pPr>
              <w:pStyle w:val="TableParagraph"/>
            </w:pPr>
            <w:r w:rsidRPr="002C51E8">
              <w:t>23</w:t>
            </w:r>
          </w:p>
        </w:tc>
        <w:tc>
          <w:tcPr>
            <w:tcW w:w="993" w:type="dxa"/>
            <w:vAlign w:val="center"/>
          </w:tcPr>
          <w:p w14:paraId="294645E0" w14:textId="77777777" w:rsidR="00BF28AD" w:rsidRPr="002C51E8" w:rsidRDefault="00BF28AD" w:rsidP="006E249D">
            <w:pPr>
              <w:pStyle w:val="TableParagraph"/>
            </w:pPr>
            <w:r w:rsidRPr="002C51E8">
              <w:t>100</w:t>
            </w:r>
          </w:p>
        </w:tc>
        <w:tc>
          <w:tcPr>
            <w:tcW w:w="1275" w:type="dxa"/>
            <w:vAlign w:val="center"/>
          </w:tcPr>
          <w:p w14:paraId="07F35D6C" w14:textId="77777777" w:rsidR="00BF28AD" w:rsidRPr="002C51E8" w:rsidRDefault="00BF28AD" w:rsidP="006E249D">
            <w:pPr>
              <w:pStyle w:val="TableParagraph"/>
            </w:pPr>
            <w:r w:rsidRPr="002C51E8">
              <w:t>Надзем.</w:t>
            </w:r>
          </w:p>
        </w:tc>
        <w:tc>
          <w:tcPr>
            <w:tcW w:w="1134" w:type="dxa"/>
            <w:vAlign w:val="center"/>
          </w:tcPr>
          <w:p w14:paraId="1E53B0CF" w14:textId="77777777" w:rsidR="00BF28AD" w:rsidRPr="002C51E8" w:rsidRDefault="00BF28AD" w:rsidP="006E249D">
            <w:pPr>
              <w:jc w:val="center"/>
            </w:pPr>
            <w:r w:rsidRPr="002C51E8">
              <w:t>до 1993</w:t>
            </w:r>
          </w:p>
        </w:tc>
      </w:tr>
      <w:tr w:rsidR="00BF28AD" w:rsidRPr="002C51E8" w14:paraId="60A18CDF" w14:textId="77777777" w:rsidTr="006E249D">
        <w:trPr>
          <w:trHeight w:val="366"/>
        </w:trPr>
        <w:tc>
          <w:tcPr>
            <w:tcW w:w="1720" w:type="dxa"/>
            <w:vAlign w:val="center"/>
          </w:tcPr>
          <w:p w14:paraId="60C9DD56" w14:textId="77777777" w:rsidR="00BF28AD" w:rsidRPr="002C51E8" w:rsidRDefault="00BF28AD" w:rsidP="006E249D">
            <w:pPr>
              <w:pStyle w:val="TableParagraph"/>
            </w:pPr>
            <w:r w:rsidRPr="002C51E8">
              <w:t>Котельная ш. "Полысаевская"</w:t>
            </w:r>
          </w:p>
        </w:tc>
        <w:tc>
          <w:tcPr>
            <w:tcW w:w="1437" w:type="dxa"/>
            <w:vAlign w:val="center"/>
          </w:tcPr>
          <w:p w14:paraId="3B3D13F2" w14:textId="77777777" w:rsidR="00BF28AD" w:rsidRPr="002C51E8" w:rsidRDefault="00BF28AD" w:rsidP="006E249D">
            <w:pPr>
              <w:pStyle w:val="TableParagraph"/>
            </w:pPr>
            <w:r w:rsidRPr="002C51E8">
              <w:t>УТ-9</w:t>
            </w:r>
          </w:p>
        </w:tc>
        <w:tc>
          <w:tcPr>
            <w:tcW w:w="1701" w:type="dxa"/>
            <w:vAlign w:val="center"/>
          </w:tcPr>
          <w:p w14:paraId="3132ED60" w14:textId="77777777" w:rsidR="00BF28AD" w:rsidRPr="002C51E8" w:rsidRDefault="00BF28AD" w:rsidP="006E249D">
            <w:pPr>
              <w:pStyle w:val="TableParagraph"/>
            </w:pPr>
            <w:r w:rsidRPr="002C51E8">
              <w:t>УТ-18</w:t>
            </w:r>
          </w:p>
        </w:tc>
        <w:tc>
          <w:tcPr>
            <w:tcW w:w="1114" w:type="dxa"/>
            <w:vAlign w:val="center"/>
          </w:tcPr>
          <w:p w14:paraId="09C95A23" w14:textId="77777777" w:rsidR="00BF28AD" w:rsidRPr="002C51E8" w:rsidRDefault="00BF28AD" w:rsidP="006E249D">
            <w:pPr>
              <w:pStyle w:val="TableParagraph"/>
            </w:pPr>
            <w:r w:rsidRPr="002C51E8">
              <w:t>23</w:t>
            </w:r>
          </w:p>
        </w:tc>
        <w:tc>
          <w:tcPr>
            <w:tcW w:w="993" w:type="dxa"/>
            <w:vAlign w:val="center"/>
          </w:tcPr>
          <w:p w14:paraId="0C93B787" w14:textId="77777777" w:rsidR="00BF28AD" w:rsidRPr="002C51E8" w:rsidRDefault="00BF28AD" w:rsidP="006E249D">
            <w:pPr>
              <w:pStyle w:val="TableParagraph"/>
            </w:pPr>
            <w:r w:rsidRPr="002C51E8">
              <w:t>70</w:t>
            </w:r>
          </w:p>
        </w:tc>
        <w:tc>
          <w:tcPr>
            <w:tcW w:w="1275" w:type="dxa"/>
            <w:vAlign w:val="center"/>
          </w:tcPr>
          <w:p w14:paraId="19F45C1C" w14:textId="77777777" w:rsidR="00BF28AD" w:rsidRPr="002C51E8" w:rsidRDefault="00BF28AD" w:rsidP="006E249D">
            <w:pPr>
              <w:pStyle w:val="TableParagraph"/>
            </w:pPr>
            <w:r w:rsidRPr="002C51E8">
              <w:t>Надзем.</w:t>
            </w:r>
          </w:p>
        </w:tc>
        <w:tc>
          <w:tcPr>
            <w:tcW w:w="1134" w:type="dxa"/>
            <w:vAlign w:val="center"/>
          </w:tcPr>
          <w:p w14:paraId="4E7E5C23" w14:textId="77777777" w:rsidR="00BF28AD" w:rsidRPr="002C51E8" w:rsidRDefault="00BF28AD" w:rsidP="006E249D">
            <w:pPr>
              <w:jc w:val="center"/>
            </w:pPr>
            <w:r w:rsidRPr="002C51E8">
              <w:t>до 1993</w:t>
            </w:r>
          </w:p>
        </w:tc>
      </w:tr>
      <w:tr w:rsidR="00BF28AD" w:rsidRPr="002C51E8" w14:paraId="59C04C87" w14:textId="77777777" w:rsidTr="006E249D">
        <w:trPr>
          <w:trHeight w:val="366"/>
        </w:trPr>
        <w:tc>
          <w:tcPr>
            <w:tcW w:w="1720" w:type="dxa"/>
            <w:vAlign w:val="center"/>
          </w:tcPr>
          <w:p w14:paraId="30A61EE7" w14:textId="77777777" w:rsidR="00BF28AD" w:rsidRPr="002C51E8" w:rsidRDefault="00BF28AD" w:rsidP="006E249D">
            <w:pPr>
              <w:pStyle w:val="TableParagraph"/>
            </w:pPr>
            <w:r w:rsidRPr="002C51E8">
              <w:t>Котельная ш. "Полысаевская"</w:t>
            </w:r>
          </w:p>
        </w:tc>
        <w:tc>
          <w:tcPr>
            <w:tcW w:w="1437" w:type="dxa"/>
            <w:vAlign w:val="center"/>
          </w:tcPr>
          <w:p w14:paraId="6FFC603A" w14:textId="77777777" w:rsidR="00BF28AD" w:rsidRPr="002C51E8" w:rsidRDefault="00BF28AD" w:rsidP="006E249D">
            <w:pPr>
              <w:pStyle w:val="TableParagraph"/>
            </w:pPr>
            <w:r w:rsidRPr="002C51E8">
              <w:t>УТ-15</w:t>
            </w:r>
          </w:p>
        </w:tc>
        <w:tc>
          <w:tcPr>
            <w:tcW w:w="1701" w:type="dxa"/>
            <w:vAlign w:val="center"/>
          </w:tcPr>
          <w:p w14:paraId="400488E2" w14:textId="77777777" w:rsidR="00BF28AD" w:rsidRPr="002C51E8" w:rsidRDefault="00BF28AD" w:rsidP="006E249D">
            <w:pPr>
              <w:pStyle w:val="TableParagraph"/>
            </w:pPr>
            <w:r w:rsidRPr="002C51E8">
              <w:t>УТ-16</w:t>
            </w:r>
          </w:p>
        </w:tc>
        <w:tc>
          <w:tcPr>
            <w:tcW w:w="1114" w:type="dxa"/>
            <w:vAlign w:val="center"/>
          </w:tcPr>
          <w:p w14:paraId="09040AAA" w14:textId="77777777" w:rsidR="00BF28AD" w:rsidRPr="002C51E8" w:rsidRDefault="00BF28AD" w:rsidP="006E249D">
            <w:pPr>
              <w:pStyle w:val="TableParagraph"/>
            </w:pPr>
            <w:r w:rsidRPr="002C51E8">
              <w:t>32</w:t>
            </w:r>
          </w:p>
        </w:tc>
        <w:tc>
          <w:tcPr>
            <w:tcW w:w="993" w:type="dxa"/>
            <w:vAlign w:val="center"/>
          </w:tcPr>
          <w:p w14:paraId="7B19D6F3" w14:textId="77777777" w:rsidR="00BF28AD" w:rsidRPr="002C51E8" w:rsidRDefault="00BF28AD" w:rsidP="006E249D">
            <w:pPr>
              <w:pStyle w:val="TableParagraph"/>
            </w:pPr>
            <w:r w:rsidRPr="002C51E8">
              <w:t>50</w:t>
            </w:r>
          </w:p>
        </w:tc>
        <w:tc>
          <w:tcPr>
            <w:tcW w:w="1275" w:type="dxa"/>
            <w:vAlign w:val="center"/>
          </w:tcPr>
          <w:p w14:paraId="29581526" w14:textId="77777777" w:rsidR="00BF28AD" w:rsidRPr="002C51E8" w:rsidRDefault="00BF28AD" w:rsidP="006E249D">
            <w:pPr>
              <w:pStyle w:val="TableParagraph"/>
            </w:pPr>
            <w:r w:rsidRPr="002C51E8">
              <w:t>Подзем. кан.</w:t>
            </w:r>
          </w:p>
        </w:tc>
        <w:tc>
          <w:tcPr>
            <w:tcW w:w="1134" w:type="dxa"/>
            <w:vAlign w:val="center"/>
          </w:tcPr>
          <w:p w14:paraId="333029CC" w14:textId="77777777" w:rsidR="00BF28AD" w:rsidRPr="002C51E8" w:rsidRDefault="00BF28AD" w:rsidP="006E249D">
            <w:pPr>
              <w:jc w:val="center"/>
            </w:pPr>
            <w:r w:rsidRPr="002C51E8">
              <w:t>до 1993</w:t>
            </w:r>
          </w:p>
        </w:tc>
      </w:tr>
      <w:tr w:rsidR="00BF28AD" w:rsidRPr="002C51E8" w14:paraId="185CBF2E" w14:textId="77777777" w:rsidTr="006E249D">
        <w:trPr>
          <w:trHeight w:val="366"/>
        </w:trPr>
        <w:tc>
          <w:tcPr>
            <w:tcW w:w="1720" w:type="dxa"/>
            <w:vAlign w:val="center"/>
          </w:tcPr>
          <w:p w14:paraId="4144B394" w14:textId="77777777" w:rsidR="00BF28AD" w:rsidRPr="002C51E8" w:rsidRDefault="00BF28AD" w:rsidP="006E249D">
            <w:pPr>
              <w:pStyle w:val="TableParagraph"/>
            </w:pPr>
            <w:r w:rsidRPr="002C51E8">
              <w:t>Котельная ш. "Полысаевская"</w:t>
            </w:r>
          </w:p>
        </w:tc>
        <w:tc>
          <w:tcPr>
            <w:tcW w:w="1437" w:type="dxa"/>
            <w:vAlign w:val="center"/>
          </w:tcPr>
          <w:p w14:paraId="03AA1B1F" w14:textId="77777777" w:rsidR="00BF28AD" w:rsidRPr="002C51E8" w:rsidRDefault="00BF28AD" w:rsidP="006E249D">
            <w:pPr>
              <w:pStyle w:val="TableParagraph"/>
            </w:pPr>
            <w:r w:rsidRPr="002C51E8">
              <w:t>УТ-3</w:t>
            </w:r>
          </w:p>
        </w:tc>
        <w:tc>
          <w:tcPr>
            <w:tcW w:w="1701" w:type="dxa"/>
            <w:vAlign w:val="center"/>
          </w:tcPr>
          <w:p w14:paraId="2FDF2C62" w14:textId="77777777" w:rsidR="00BF28AD" w:rsidRPr="002C51E8" w:rsidRDefault="00BF28AD" w:rsidP="006E249D">
            <w:pPr>
              <w:pStyle w:val="TableParagraph"/>
            </w:pPr>
            <w:r w:rsidRPr="002C51E8">
              <w:t>Мет. площ. Токарева 1</w:t>
            </w:r>
          </w:p>
        </w:tc>
        <w:tc>
          <w:tcPr>
            <w:tcW w:w="1114" w:type="dxa"/>
            <w:vAlign w:val="center"/>
          </w:tcPr>
          <w:p w14:paraId="1FB68751" w14:textId="77777777" w:rsidR="00BF28AD" w:rsidRPr="002C51E8" w:rsidRDefault="00BF28AD" w:rsidP="006E249D">
            <w:pPr>
              <w:pStyle w:val="TableParagraph"/>
            </w:pPr>
            <w:r w:rsidRPr="002C51E8">
              <w:t>129</w:t>
            </w:r>
          </w:p>
        </w:tc>
        <w:tc>
          <w:tcPr>
            <w:tcW w:w="993" w:type="dxa"/>
            <w:vAlign w:val="center"/>
          </w:tcPr>
          <w:p w14:paraId="3871EE7E" w14:textId="77777777" w:rsidR="00BF28AD" w:rsidRPr="002C51E8" w:rsidRDefault="00BF28AD" w:rsidP="006E249D">
            <w:pPr>
              <w:pStyle w:val="TableParagraph"/>
            </w:pPr>
            <w:r w:rsidRPr="002C51E8">
              <w:t>80</w:t>
            </w:r>
          </w:p>
        </w:tc>
        <w:tc>
          <w:tcPr>
            <w:tcW w:w="1275" w:type="dxa"/>
            <w:vAlign w:val="center"/>
          </w:tcPr>
          <w:p w14:paraId="05D716DE" w14:textId="77777777" w:rsidR="00BF28AD" w:rsidRPr="002C51E8" w:rsidRDefault="00BF28AD" w:rsidP="006E249D">
            <w:pPr>
              <w:pStyle w:val="TableParagraph"/>
            </w:pPr>
            <w:r w:rsidRPr="002C51E8">
              <w:t>Надзем.</w:t>
            </w:r>
          </w:p>
        </w:tc>
        <w:tc>
          <w:tcPr>
            <w:tcW w:w="1134" w:type="dxa"/>
            <w:vAlign w:val="center"/>
          </w:tcPr>
          <w:p w14:paraId="2794F3E1" w14:textId="77777777" w:rsidR="00BF28AD" w:rsidRPr="002C51E8" w:rsidRDefault="00BF28AD" w:rsidP="006E249D">
            <w:pPr>
              <w:jc w:val="center"/>
            </w:pPr>
            <w:r w:rsidRPr="002C51E8">
              <w:t>до 1993</w:t>
            </w:r>
          </w:p>
        </w:tc>
      </w:tr>
      <w:tr w:rsidR="00BF28AD" w:rsidRPr="002C51E8" w14:paraId="1588B39D" w14:textId="77777777" w:rsidTr="006E249D">
        <w:trPr>
          <w:trHeight w:val="366"/>
        </w:trPr>
        <w:tc>
          <w:tcPr>
            <w:tcW w:w="1720" w:type="dxa"/>
            <w:vAlign w:val="center"/>
          </w:tcPr>
          <w:p w14:paraId="391F0348" w14:textId="77777777" w:rsidR="00BF28AD" w:rsidRPr="002C51E8" w:rsidRDefault="00BF28AD" w:rsidP="006E249D">
            <w:pPr>
              <w:pStyle w:val="TableParagraph"/>
            </w:pPr>
            <w:r w:rsidRPr="002C51E8">
              <w:t>Котельная ш. "Полысаевская"</w:t>
            </w:r>
          </w:p>
        </w:tc>
        <w:tc>
          <w:tcPr>
            <w:tcW w:w="1437" w:type="dxa"/>
            <w:vAlign w:val="center"/>
          </w:tcPr>
          <w:p w14:paraId="75CDA424" w14:textId="77777777" w:rsidR="00BF28AD" w:rsidRPr="002C51E8" w:rsidRDefault="00BF28AD" w:rsidP="006E249D">
            <w:pPr>
              <w:pStyle w:val="TableParagraph"/>
            </w:pPr>
            <w:r w:rsidRPr="002C51E8">
              <w:t>УТ-А</w:t>
            </w:r>
          </w:p>
        </w:tc>
        <w:tc>
          <w:tcPr>
            <w:tcW w:w="1701" w:type="dxa"/>
            <w:vAlign w:val="center"/>
          </w:tcPr>
          <w:p w14:paraId="6D1EE1C0" w14:textId="77777777" w:rsidR="00BF28AD" w:rsidRPr="002C51E8" w:rsidRDefault="00BF28AD" w:rsidP="006E249D">
            <w:pPr>
              <w:pStyle w:val="TableParagraph"/>
            </w:pPr>
            <w:r w:rsidRPr="002C51E8">
              <w:t>УТ-1</w:t>
            </w:r>
          </w:p>
        </w:tc>
        <w:tc>
          <w:tcPr>
            <w:tcW w:w="1114" w:type="dxa"/>
            <w:vAlign w:val="center"/>
          </w:tcPr>
          <w:p w14:paraId="54C77983" w14:textId="77777777" w:rsidR="00BF28AD" w:rsidRPr="002C51E8" w:rsidRDefault="00BF28AD" w:rsidP="006E249D">
            <w:pPr>
              <w:pStyle w:val="TableParagraph"/>
            </w:pPr>
            <w:r w:rsidRPr="002C51E8">
              <w:t>220</w:t>
            </w:r>
          </w:p>
        </w:tc>
        <w:tc>
          <w:tcPr>
            <w:tcW w:w="993" w:type="dxa"/>
            <w:vAlign w:val="center"/>
          </w:tcPr>
          <w:p w14:paraId="038D6CB0" w14:textId="77777777" w:rsidR="00BF28AD" w:rsidRPr="002C51E8" w:rsidRDefault="00BF28AD" w:rsidP="006E249D">
            <w:pPr>
              <w:pStyle w:val="TableParagraph"/>
            </w:pPr>
            <w:r w:rsidRPr="002C51E8">
              <w:t>250</w:t>
            </w:r>
          </w:p>
        </w:tc>
        <w:tc>
          <w:tcPr>
            <w:tcW w:w="1275" w:type="dxa"/>
            <w:vAlign w:val="center"/>
          </w:tcPr>
          <w:p w14:paraId="638F4419" w14:textId="77777777" w:rsidR="00BF28AD" w:rsidRPr="002C51E8" w:rsidRDefault="00BF28AD" w:rsidP="006E249D">
            <w:pPr>
              <w:pStyle w:val="TableParagraph"/>
            </w:pPr>
            <w:r w:rsidRPr="002C51E8">
              <w:t>Надзем.</w:t>
            </w:r>
          </w:p>
        </w:tc>
        <w:tc>
          <w:tcPr>
            <w:tcW w:w="1134" w:type="dxa"/>
            <w:vAlign w:val="center"/>
          </w:tcPr>
          <w:p w14:paraId="0A345AB6" w14:textId="77777777" w:rsidR="00BF28AD" w:rsidRPr="002C51E8" w:rsidRDefault="00BF28AD" w:rsidP="006E249D">
            <w:pPr>
              <w:jc w:val="center"/>
            </w:pPr>
            <w:r w:rsidRPr="002C51E8">
              <w:t>до 1993</w:t>
            </w:r>
          </w:p>
        </w:tc>
      </w:tr>
      <w:tr w:rsidR="00BF28AD" w:rsidRPr="002C51E8" w14:paraId="7D5205AE" w14:textId="77777777" w:rsidTr="006E249D">
        <w:trPr>
          <w:trHeight w:val="366"/>
        </w:trPr>
        <w:tc>
          <w:tcPr>
            <w:tcW w:w="1720" w:type="dxa"/>
            <w:vAlign w:val="center"/>
          </w:tcPr>
          <w:p w14:paraId="385F4A0E" w14:textId="77777777" w:rsidR="00BF28AD" w:rsidRPr="002C51E8" w:rsidRDefault="00BF28AD" w:rsidP="006E249D">
            <w:pPr>
              <w:pStyle w:val="TableParagraph"/>
            </w:pPr>
            <w:r w:rsidRPr="002C51E8">
              <w:t>Котельная ш. "Полысаевская"</w:t>
            </w:r>
          </w:p>
        </w:tc>
        <w:tc>
          <w:tcPr>
            <w:tcW w:w="1437" w:type="dxa"/>
            <w:vAlign w:val="center"/>
          </w:tcPr>
          <w:p w14:paraId="3AA8C185" w14:textId="77777777" w:rsidR="00BF28AD" w:rsidRPr="002C51E8" w:rsidRDefault="00BF28AD" w:rsidP="006E249D">
            <w:pPr>
              <w:pStyle w:val="TableParagraph"/>
            </w:pPr>
            <w:r w:rsidRPr="002C51E8">
              <w:t>т.А</w:t>
            </w:r>
          </w:p>
        </w:tc>
        <w:tc>
          <w:tcPr>
            <w:tcW w:w="1701" w:type="dxa"/>
            <w:vAlign w:val="center"/>
          </w:tcPr>
          <w:p w14:paraId="7714DB43" w14:textId="77777777" w:rsidR="00BF28AD" w:rsidRPr="002C51E8" w:rsidRDefault="00BF28AD" w:rsidP="006E249D">
            <w:pPr>
              <w:pStyle w:val="TableParagraph"/>
            </w:pPr>
            <w:r w:rsidRPr="002C51E8">
              <w:t>УТ-А</w:t>
            </w:r>
          </w:p>
        </w:tc>
        <w:tc>
          <w:tcPr>
            <w:tcW w:w="1114" w:type="dxa"/>
            <w:vAlign w:val="center"/>
          </w:tcPr>
          <w:p w14:paraId="762C9245" w14:textId="77777777" w:rsidR="00BF28AD" w:rsidRPr="002C51E8" w:rsidRDefault="00BF28AD" w:rsidP="006E249D">
            <w:pPr>
              <w:pStyle w:val="TableParagraph"/>
            </w:pPr>
            <w:r w:rsidRPr="002C51E8">
              <w:t>1</w:t>
            </w:r>
          </w:p>
        </w:tc>
        <w:tc>
          <w:tcPr>
            <w:tcW w:w="993" w:type="dxa"/>
            <w:vAlign w:val="center"/>
          </w:tcPr>
          <w:p w14:paraId="26F467DD" w14:textId="77777777" w:rsidR="00BF28AD" w:rsidRPr="002C51E8" w:rsidRDefault="00BF28AD" w:rsidP="006E249D">
            <w:pPr>
              <w:pStyle w:val="TableParagraph"/>
            </w:pPr>
            <w:r w:rsidRPr="002C51E8">
              <w:t>250</w:t>
            </w:r>
          </w:p>
        </w:tc>
        <w:tc>
          <w:tcPr>
            <w:tcW w:w="1275" w:type="dxa"/>
            <w:vAlign w:val="center"/>
          </w:tcPr>
          <w:p w14:paraId="09415A70" w14:textId="77777777" w:rsidR="00BF28AD" w:rsidRPr="002C51E8" w:rsidRDefault="00BF28AD" w:rsidP="006E249D">
            <w:pPr>
              <w:pStyle w:val="TableParagraph"/>
            </w:pPr>
            <w:r w:rsidRPr="002C51E8">
              <w:t>Надзем.</w:t>
            </w:r>
          </w:p>
        </w:tc>
        <w:tc>
          <w:tcPr>
            <w:tcW w:w="1134" w:type="dxa"/>
            <w:vAlign w:val="center"/>
          </w:tcPr>
          <w:p w14:paraId="2B37234D" w14:textId="77777777" w:rsidR="00BF28AD" w:rsidRPr="002C51E8" w:rsidRDefault="00BF28AD" w:rsidP="006E249D">
            <w:pPr>
              <w:jc w:val="center"/>
            </w:pPr>
            <w:r w:rsidRPr="002C51E8">
              <w:t>до 1993</w:t>
            </w:r>
          </w:p>
        </w:tc>
      </w:tr>
      <w:tr w:rsidR="00BF28AD" w:rsidRPr="002C51E8" w14:paraId="379D3E48" w14:textId="77777777" w:rsidTr="006E249D">
        <w:trPr>
          <w:trHeight w:val="366"/>
        </w:trPr>
        <w:tc>
          <w:tcPr>
            <w:tcW w:w="1720" w:type="dxa"/>
            <w:vAlign w:val="center"/>
          </w:tcPr>
          <w:p w14:paraId="4EB0D3B4" w14:textId="77777777" w:rsidR="00BF28AD" w:rsidRPr="002C51E8" w:rsidRDefault="00BF28AD" w:rsidP="006E249D">
            <w:pPr>
              <w:pStyle w:val="TableParagraph"/>
            </w:pPr>
            <w:r w:rsidRPr="002C51E8">
              <w:t>Котельная ш. "Полысаевская"</w:t>
            </w:r>
          </w:p>
        </w:tc>
        <w:tc>
          <w:tcPr>
            <w:tcW w:w="1437" w:type="dxa"/>
            <w:vAlign w:val="center"/>
          </w:tcPr>
          <w:p w14:paraId="70B68504" w14:textId="77777777" w:rsidR="00BF28AD" w:rsidRPr="002C51E8" w:rsidRDefault="00BF28AD" w:rsidP="006E249D">
            <w:pPr>
              <w:pStyle w:val="TableParagraph"/>
            </w:pPr>
            <w:r w:rsidRPr="002C51E8">
              <w:t>УТ-30</w:t>
            </w:r>
          </w:p>
        </w:tc>
        <w:tc>
          <w:tcPr>
            <w:tcW w:w="1701" w:type="dxa"/>
            <w:vAlign w:val="center"/>
          </w:tcPr>
          <w:p w14:paraId="2519E87C" w14:textId="77777777" w:rsidR="00BF28AD" w:rsidRPr="002C51E8" w:rsidRDefault="00BF28AD" w:rsidP="006E249D">
            <w:pPr>
              <w:pStyle w:val="TableParagraph"/>
            </w:pPr>
            <w:r w:rsidRPr="002C51E8">
              <w:t>Санаторий-</w:t>
            </w:r>
          </w:p>
          <w:p w14:paraId="6DF8A49A" w14:textId="77777777" w:rsidR="00BF28AD" w:rsidRPr="002C51E8" w:rsidRDefault="00BF28AD" w:rsidP="006E249D">
            <w:pPr>
              <w:pStyle w:val="TableParagraph"/>
            </w:pPr>
            <w:r w:rsidRPr="002C51E8">
              <w:t>профилакторий Токарева 1</w:t>
            </w:r>
          </w:p>
        </w:tc>
        <w:tc>
          <w:tcPr>
            <w:tcW w:w="1114" w:type="dxa"/>
            <w:vAlign w:val="center"/>
          </w:tcPr>
          <w:p w14:paraId="76CF93B0" w14:textId="77777777" w:rsidR="00BF28AD" w:rsidRPr="002C51E8" w:rsidRDefault="00BF28AD" w:rsidP="006E249D">
            <w:pPr>
              <w:pStyle w:val="TableParagraph"/>
            </w:pPr>
            <w:r w:rsidRPr="002C51E8">
              <w:t>74</w:t>
            </w:r>
          </w:p>
        </w:tc>
        <w:tc>
          <w:tcPr>
            <w:tcW w:w="993" w:type="dxa"/>
            <w:vAlign w:val="center"/>
          </w:tcPr>
          <w:p w14:paraId="1461CEEF" w14:textId="77777777" w:rsidR="00BF28AD" w:rsidRPr="002C51E8" w:rsidRDefault="00BF28AD" w:rsidP="006E249D">
            <w:pPr>
              <w:pStyle w:val="TableParagraph"/>
            </w:pPr>
            <w:r w:rsidRPr="002C51E8">
              <w:t>80</w:t>
            </w:r>
          </w:p>
        </w:tc>
        <w:tc>
          <w:tcPr>
            <w:tcW w:w="1275" w:type="dxa"/>
            <w:vAlign w:val="center"/>
          </w:tcPr>
          <w:p w14:paraId="074C7461" w14:textId="77777777" w:rsidR="00BF28AD" w:rsidRPr="002C51E8" w:rsidRDefault="00BF28AD" w:rsidP="006E249D">
            <w:pPr>
              <w:pStyle w:val="TableParagraph"/>
            </w:pPr>
            <w:r w:rsidRPr="002C51E8">
              <w:t>Подзем. кан.</w:t>
            </w:r>
          </w:p>
        </w:tc>
        <w:tc>
          <w:tcPr>
            <w:tcW w:w="1134" w:type="dxa"/>
            <w:vAlign w:val="center"/>
          </w:tcPr>
          <w:p w14:paraId="1B1960A4" w14:textId="77777777" w:rsidR="00BF28AD" w:rsidRPr="002C51E8" w:rsidRDefault="00BF28AD" w:rsidP="006E249D">
            <w:pPr>
              <w:jc w:val="center"/>
            </w:pPr>
            <w:r w:rsidRPr="002C51E8">
              <w:t>до 1993</w:t>
            </w:r>
          </w:p>
        </w:tc>
      </w:tr>
      <w:tr w:rsidR="00BF28AD" w:rsidRPr="002C51E8" w14:paraId="57E4349D" w14:textId="77777777" w:rsidTr="006E249D">
        <w:trPr>
          <w:trHeight w:val="366"/>
        </w:trPr>
        <w:tc>
          <w:tcPr>
            <w:tcW w:w="1720" w:type="dxa"/>
            <w:vAlign w:val="center"/>
          </w:tcPr>
          <w:p w14:paraId="266B2DAB" w14:textId="77777777" w:rsidR="00BF28AD" w:rsidRPr="002C51E8" w:rsidRDefault="00BF28AD" w:rsidP="006E249D">
            <w:pPr>
              <w:pStyle w:val="TableParagraph"/>
            </w:pPr>
            <w:r w:rsidRPr="002C51E8">
              <w:t>Котельная ш. "Полысаевская"</w:t>
            </w:r>
          </w:p>
        </w:tc>
        <w:tc>
          <w:tcPr>
            <w:tcW w:w="1437" w:type="dxa"/>
            <w:vAlign w:val="center"/>
          </w:tcPr>
          <w:p w14:paraId="78C3C6F8" w14:textId="77777777" w:rsidR="00BF28AD" w:rsidRPr="002C51E8" w:rsidRDefault="00BF28AD" w:rsidP="006E249D">
            <w:pPr>
              <w:pStyle w:val="TableParagraph"/>
            </w:pPr>
            <w:r w:rsidRPr="002C51E8">
              <w:t>УТ-1</w:t>
            </w:r>
          </w:p>
        </w:tc>
        <w:tc>
          <w:tcPr>
            <w:tcW w:w="1701" w:type="dxa"/>
            <w:vAlign w:val="center"/>
          </w:tcPr>
          <w:p w14:paraId="09B50DBC" w14:textId="77777777" w:rsidR="00BF28AD" w:rsidRPr="002C51E8" w:rsidRDefault="00BF28AD" w:rsidP="006E249D">
            <w:pPr>
              <w:pStyle w:val="TableParagraph"/>
            </w:pPr>
            <w:r w:rsidRPr="002C51E8">
              <w:t>УТ-30</w:t>
            </w:r>
          </w:p>
        </w:tc>
        <w:tc>
          <w:tcPr>
            <w:tcW w:w="1114" w:type="dxa"/>
            <w:vAlign w:val="center"/>
          </w:tcPr>
          <w:p w14:paraId="01DC9FAC" w14:textId="77777777" w:rsidR="00BF28AD" w:rsidRPr="002C51E8" w:rsidRDefault="00BF28AD" w:rsidP="006E249D">
            <w:pPr>
              <w:pStyle w:val="TableParagraph"/>
            </w:pPr>
            <w:r w:rsidRPr="002C51E8">
              <w:t>175</w:t>
            </w:r>
          </w:p>
        </w:tc>
        <w:tc>
          <w:tcPr>
            <w:tcW w:w="993" w:type="dxa"/>
            <w:vAlign w:val="center"/>
          </w:tcPr>
          <w:p w14:paraId="07E629B5" w14:textId="77777777" w:rsidR="00BF28AD" w:rsidRPr="002C51E8" w:rsidRDefault="00BF28AD" w:rsidP="006E249D">
            <w:pPr>
              <w:pStyle w:val="TableParagraph"/>
            </w:pPr>
            <w:r w:rsidRPr="002C51E8">
              <w:t>80</w:t>
            </w:r>
          </w:p>
        </w:tc>
        <w:tc>
          <w:tcPr>
            <w:tcW w:w="1275" w:type="dxa"/>
            <w:vAlign w:val="center"/>
          </w:tcPr>
          <w:p w14:paraId="23DABC48" w14:textId="77777777" w:rsidR="00BF28AD" w:rsidRPr="002C51E8" w:rsidRDefault="00BF28AD" w:rsidP="006E249D">
            <w:pPr>
              <w:pStyle w:val="TableParagraph"/>
            </w:pPr>
            <w:r w:rsidRPr="002C51E8">
              <w:t>Подзем. кан.</w:t>
            </w:r>
          </w:p>
        </w:tc>
        <w:tc>
          <w:tcPr>
            <w:tcW w:w="1134" w:type="dxa"/>
            <w:vAlign w:val="center"/>
          </w:tcPr>
          <w:p w14:paraId="1975D11E" w14:textId="77777777" w:rsidR="00BF28AD" w:rsidRPr="002C51E8" w:rsidRDefault="00BF28AD" w:rsidP="006E249D">
            <w:pPr>
              <w:jc w:val="center"/>
            </w:pPr>
            <w:r w:rsidRPr="002C51E8">
              <w:t>до 1993</w:t>
            </w:r>
          </w:p>
        </w:tc>
      </w:tr>
      <w:tr w:rsidR="00BF28AD" w:rsidRPr="002C51E8" w14:paraId="74B19B67" w14:textId="77777777" w:rsidTr="006E249D">
        <w:trPr>
          <w:trHeight w:val="366"/>
        </w:trPr>
        <w:tc>
          <w:tcPr>
            <w:tcW w:w="1720" w:type="dxa"/>
            <w:vAlign w:val="center"/>
          </w:tcPr>
          <w:p w14:paraId="68C362E1" w14:textId="77777777" w:rsidR="00BF28AD" w:rsidRPr="002C51E8" w:rsidRDefault="00BF28AD" w:rsidP="006E249D">
            <w:pPr>
              <w:pStyle w:val="TableParagraph"/>
            </w:pPr>
            <w:r w:rsidRPr="002C51E8">
              <w:t>Котельная ш. "Полысаевская"</w:t>
            </w:r>
          </w:p>
        </w:tc>
        <w:tc>
          <w:tcPr>
            <w:tcW w:w="1437" w:type="dxa"/>
            <w:vAlign w:val="center"/>
          </w:tcPr>
          <w:p w14:paraId="2AB55337" w14:textId="77777777" w:rsidR="00BF28AD" w:rsidRPr="002C51E8" w:rsidRDefault="00BF28AD" w:rsidP="006E249D">
            <w:pPr>
              <w:pStyle w:val="TableParagraph"/>
            </w:pPr>
            <w:r w:rsidRPr="002C51E8">
              <w:t>УТ-30</w:t>
            </w:r>
          </w:p>
        </w:tc>
        <w:tc>
          <w:tcPr>
            <w:tcW w:w="1701" w:type="dxa"/>
            <w:vAlign w:val="center"/>
          </w:tcPr>
          <w:p w14:paraId="09463A07" w14:textId="77777777" w:rsidR="00BF28AD" w:rsidRPr="002C51E8" w:rsidRDefault="00BF28AD" w:rsidP="006E249D">
            <w:pPr>
              <w:pStyle w:val="TableParagraph"/>
            </w:pPr>
            <w:r w:rsidRPr="002C51E8">
              <w:t>Столовая Токарева 1</w:t>
            </w:r>
          </w:p>
        </w:tc>
        <w:tc>
          <w:tcPr>
            <w:tcW w:w="1114" w:type="dxa"/>
            <w:vAlign w:val="center"/>
          </w:tcPr>
          <w:p w14:paraId="662CD83C" w14:textId="77777777" w:rsidR="00BF28AD" w:rsidRPr="002C51E8" w:rsidRDefault="00BF28AD" w:rsidP="006E249D">
            <w:pPr>
              <w:pStyle w:val="TableParagraph"/>
            </w:pPr>
            <w:r w:rsidRPr="002C51E8">
              <w:t>72</w:t>
            </w:r>
          </w:p>
        </w:tc>
        <w:tc>
          <w:tcPr>
            <w:tcW w:w="993" w:type="dxa"/>
            <w:vAlign w:val="center"/>
          </w:tcPr>
          <w:p w14:paraId="617070C1" w14:textId="77777777" w:rsidR="00BF28AD" w:rsidRPr="002C51E8" w:rsidRDefault="00BF28AD" w:rsidP="006E249D">
            <w:pPr>
              <w:pStyle w:val="TableParagraph"/>
            </w:pPr>
            <w:r w:rsidRPr="002C51E8">
              <w:t>50</w:t>
            </w:r>
          </w:p>
        </w:tc>
        <w:tc>
          <w:tcPr>
            <w:tcW w:w="1275" w:type="dxa"/>
            <w:vAlign w:val="center"/>
          </w:tcPr>
          <w:p w14:paraId="31A278BA" w14:textId="77777777" w:rsidR="00BF28AD" w:rsidRPr="002C51E8" w:rsidRDefault="00BF28AD" w:rsidP="006E249D">
            <w:pPr>
              <w:pStyle w:val="TableParagraph"/>
            </w:pPr>
            <w:r w:rsidRPr="002C51E8">
              <w:t>Подзем. кан.</w:t>
            </w:r>
          </w:p>
        </w:tc>
        <w:tc>
          <w:tcPr>
            <w:tcW w:w="1134" w:type="dxa"/>
            <w:vAlign w:val="center"/>
          </w:tcPr>
          <w:p w14:paraId="40FE3E87" w14:textId="77777777" w:rsidR="00BF28AD" w:rsidRPr="002C51E8" w:rsidRDefault="00BF28AD" w:rsidP="006E249D">
            <w:pPr>
              <w:jc w:val="center"/>
            </w:pPr>
            <w:r w:rsidRPr="002C51E8">
              <w:t>до 1993</w:t>
            </w:r>
          </w:p>
        </w:tc>
      </w:tr>
      <w:tr w:rsidR="00BF28AD" w:rsidRPr="002C51E8" w14:paraId="652C98F2" w14:textId="77777777" w:rsidTr="006E249D">
        <w:trPr>
          <w:trHeight w:val="366"/>
        </w:trPr>
        <w:tc>
          <w:tcPr>
            <w:tcW w:w="1720" w:type="dxa"/>
            <w:vAlign w:val="center"/>
          </w:tcPr>
          <w:p w14:paraId="5CA3C0DE" w14:textId="77777777" w:rsidR="00BF28AD" w:rsidRPr="002C51E8" w:rsidRDefault="00BF28AD" w:rsidP="006E249D">
            <w:pPr>
              <w:pStyle w:val="TableParagraph"/>
            </w:pPr>
            <w:r w:rsidRPr="002C51E8">
              <w:t>Котельная ш. "Полысаевская"</w:t>
            </w:r>
          </w:p>
        </w:tc>
        <w:tc>
          <w:tcPr>
            <w:tcW w:w="1437" w:type="dxa"/>
            <w:vAlign w:val="center"/>
          </w:tcPr>
          <w:p w14:paraId="112AE7A2" w14:textId="77777777" w:rsidR="00BF28AD" w:rsidRPr="002C51E8" w:rsidRDefault="00BF28AD" w:rsidP="006E249D">
            <w:pPr>
              <w:pStyle w:val="TableParagraph"/>
            </w:pPr>
            <w:r w:rsidRPr="002C51E8">
              <w:t>Котельная шахты "Полысаевская" (Жилье)</w:t>
            </w:r>
          </w:p>
        </w:tc>
        <w:tc>
          <w:tcPr>
            <w:tcW w:w="1701" w:type="dxa"/>
            <w:vAlign w:val="center"/>
          </w:tcPr>
          <w:p w14:paraId="3604E34E" w14:textId="77777777" w:rsidR="00BF28AD" w:rsidRPr="002C51E8" w:rsidRDefault="00BF28AD" w:rsidP="006E249D">
            <w:pPr>
              <w:pStyle w:val="TableParagraph"/>
            </w:pPr>
            <w:r w:rsidRPr="002C51E8">
              <w:t>УТ-1</w:t>
            </w:r>
          </w:p>
        </w:tc>
        <w:tc>
          <w:tcPr>
            <w:tcW w:w="1114" w:type="dxa"/>
            <w:vAlign w:val="center"/>
          </w:tcPr>
          <w:p w14:paraId="7490FCAD" w14:textId="77777777" w:rsidR="00BF28AD" w:rsidRPr="002C51E8" w:rsidRDefault="00BF28AD" w:rsidP="006E249D">
            <w:pPr>
              <w:pStyle w:val="TableParagraph"/>
            </w:pPr>
            <w:r w:rsidRPr="002C51E8">
              <w:t>525</w:t>
            </w:r>
          </w:p>
        </w:tc>
        <w:tc>
          <w:tcPr>
            <w:tcW w:w="993" w:type="dxa"/>
            <w:vAlign w:val="center"/>
          </w:tcPr>
          <w:p w14:paraId="793A74C7" w14:textId="77777777" w:rsidR="00BF28AD" w:rsidRPr="002C51E8" w:rsidRDefault="00BF28AD" w:rsidP="006E249D">
            <w:pPr>
              <w:pStyle w:val="TableParagraph"/>
            </w:pPr>
            <w:r w:rsidRPr="002C51E8">
              <w:t>250</w:t>
            </w:r>
          </w:p>
        </w:tc>
        <w:tc>
          <w:tcPr>
            <w:tcW w:w="1275" w:type="dxa"/>
            <w:vAlign w:val="center"/>
          </w:tcPr>
          <w:p w14:paraId="529EE0EA" w14:textId="77777777" w:rsidR="00BF28AD" w:rsidRPr="002C51E8" w:rsidRDefault="00BF28AD" w:rsidP="006E249D">
            <w:pPr>
              <w:pStyle w:val="TableParagraph"/>
            </w:pPr>
            <w:r w:rsidRPr="002C51E8">
              <w:t>Надзем.</w:t>
            </w:r>
          </w:p>
        </w:tc>
        <w:tc>
          <w:tcPr>
            <w:tcW w:w="1134" w:type="dxa"/>
            <w:vAlign w:val="center"/>
          </w:tcPr>
          <w:p w14:paraId="34275D21" w14:textId="77777777" w:rsidR="00BF28AD" w:rsidRPr="002C51E8" w:rsidRDefault="00BF28AD" w:rsidP="006E249D">
            <w:pPr>
              <w:jc w:val="center"/>
            </w:pPr>
            <w:r w:rsidRPr="002C51E8">
              <w:t>до 1993</w:t>
            </w:r>
          </w:p>
        </w:tc>
      </w:tr>
      <w:tr w:rsidR="00BF28AD" w:rsidRPr="002C51E8" w14:paraId="472FA714" w14:textId="77777777" w:rsidTr="006E249D">
        <w:trPr>
          <w:trHeight w:val="366"/>
        </w:trPr>
        <w:tc>
          <w:tcPr>
            <w:tcW w:w="1720" w:type="dxa"/>
            <w:vAlign w:val="center"/>
          </w:tcPr>
          <w:p w14:paraId="7AF47392" w14:textId="77777777" w:rsidR="00BF28AD" w:rsidRPr="002C51E8" w:rsidRDefault="00BF28AD" w:rsidP="006E249D">
            <w:pPr>
              <w:pStyle w:val="TableParagraph"/>
            </w:pPr>
            <w:r w:rsidRPr="002C51E8">
              <w:t>Котельная ш. "Полысаевская"</w:t>
            </w:r>
          </w:p>
        </w:tc>
        <w:tc>
          <w:tcPr>
            <w:tcW w:w="1437" w:type="dxa"/>
            <w:vAlign w:val="center"/>
          </w:tcPr>
          <w:p w14:paraId="0F02AB51" w14:textId="77777777" w:rsidR="00BF28AD" w:rsidRPr="002C51E8" w:rsidRDefault="00BF28AD" w:rsidP="006E249D">
            <w:pPr>
              <w:pStyle w:val="TableParagraph"/>
            </w:pPr>
            <w:r w:rsidRPr="002C51E8">
              <w:t>УТ-1</w:t>
            </w:r>
          </w:p>
        </w:tc>
        <w:tc>
          <w:tcPr>
            <w:tcW w:w="1701" w:type="dxa"/>
            <w:vAlign w:val="center"/>
          </w:tcPr>
          <w:p w14:paraId="7472FEE4" w14:textId="77777777" w:rsidR="00BF28AD" w:rsidRPr="002C51E8" w:rsidRDefault="00BF28AD" w:rsidP="006E249D">
            <w:pPr>
              <w:pStyle w:val="TableParagraph"/>
            </w:pPr>
            <w:r w:rsidRPr="002C51E8">
              <w:t>УТ-2</w:t>
            </w:r>
          </w:p>
        </w:tc>
        <w:tc>
          <w:tcPr>
            <w:tcW w:w="1114" w:type="dxa"/>
            <w:vAlign w:val="center"/>
          </w:tcPr>
          <w:p w14:paraId="7AA96111" w14:textId="77777777" w:rsidR="00BF28AD" w:rsidRPr="002C51E8" w:rsidRDefault="00BF28AD" w:rsidP="006E249D">
            <w:pPr>
              <w:pStyle w:val="TableParagraph"/>
            </w:pPr>
            <w:r w:rsidRPr="002C51E8">
              <w:t>128</w:t>
            </w:r>
          </w:p>
        </w:tc>
        <w:tc>
          <w:tcPr>
            <w:tcW w:w="993" w:type="dxa"/>
            <w:vAlign w:val="center"/>
          </w:tcPr>
          <w:p w14:paraId="4EFDCD46" w14:textId="77777777" w:rsidR="00BF28AD" w:rsidRPr="002C51E8" w:rsidRDefault="00BF28AD" w:rsidP="006E249D">
            <w:pPr>
              <w:pStyle w:val="TableParagraph"/>
            </w:pPr>
            <w:r w:rsidRPr="002C51E8">
              <w:t>250</w:t>
            </w:r>
          </w:p>
        </w:tc>
        <w:tc>
          <w:tcPr>
            <w:tcW w:w="1275" w:type="dxa"/>
            <w:vAlign w:val="center"/>
          </w:tcPr>
          <w:p w14:paraId="79B8D942" w14:textId="77777777" w:rsidR="00BF28AD" w:rsidRPr="002C51E8" w:rsidRDefault="00BF28AD" w:rsidP="006E249D">
            <w:pPr>
              <w:pStyle w:val="TableParagraph"/>
            </w:pPr>
            <w:r w:rsidRPr="002C51E8">
              <w:t>Надзем.</w:t>
            </w:r>
          </w:p>
        </w:tc>
        <w:tc>
          <w:tcPr>
            <w:tcW w:w="1134" w:type="dxa"/>
            <w:vAlign w:val="center"/>
          </w:tcPr>
          <w:p w14:paraId="4373A938" w14:textId="77777777" w:rsidR="00BF28AD" w:rsidRPr="002C51E8" w:rsidRDefault="00BF28AD" w:rsidP="006E249D">
            <w:pPr>
              <w:jc w:val="center"/>
            </w:pPr>
            <w:r w:rsidRPr="002C51E8">
              <w:t>до 1993</w:t>
            </w:r>
          </w:p>
        </w:tc>
      </w:tr>
    </w:tbl>
    <w:p w14:paraId="0A298D06" w14:textId="77777777" w:rsidR="00BF28AD" w:rsidRPr="002C51E8" w:rsidRDefault="00BF28AD" w:rsidP="00BF28AD">
      <w:pPr>
        <w:spacing w:line="178" w:lineRule="exact"/>
        <w:rPr>
          <w:sz w:val="16"/>
        </w:rPr>
      </w:pPr>
    </w:p>
    <w:p w14:paraId="7713E216" w14:textId="77777777" w:rsidR="00BF28AD" w:rsidRPr="002C51E8" w:rsidRDefault="00BF28AD" w:rsidP="00BF28AD">
      <w:pPr>
        <w:ind w:left="284"/>
        <w:jc w:val="center"/>
        <w:rPr>
          <w:b/>
          <w:sz w:val="24"/>
        </w:rPr>
      </w:pPr>
      <w:r w:rsidRPr="002C51E8">
        <w:rPr>
          <w:b/>
          <w:sz w:val="24"/>
        </w:rPr>
        <w:t xml:space="preserve">Таблица </w:t>
      </w:r>
      <w:r w:rsidR="004A7997">
        <w:rPr>
          <w:b/>
          <w:sz w:val="24"/>
        </w:rPr>
        <w:t>6</w:t>
      </w:r>
      <w:r w:rsidRPr="002C51E8">
        <w:rPr>
          <w:b/>
          <w:sz w:val="24"/>
        </w:rPr>
        <w:t>.</w:t>
      </w:r>
      <w:r w:rsidR="004A7997">
        <w:rPr>
          <w:b/>
          <w:sz w:val="24"/>
        </w:rPr>
        <w:t>4</w:t>
      </w:r>
      <w:r w:rsidRPr="002C51E8">
        <w:rPr>
          <w:b/>
          <w:sz w:val="24"/>
        </w:rPr>
        <w:t>. Сети, исчерпавшие эксплуатационный ресурс, со сроком эксплуатации боле 25 лет по состоянию на 2022 г.</w:t>
      </w:r>
    </w:p>
    <w:tbl>
      <w:tblPr>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559"/>
        <w:gridCol w:w="1559"/>
        <w:gridCol w:w="1134"/>
        <w:gridCol w:w="992"/>
        <w:gridCol w:w="1276"/>
        <w:gridCol w:w="1134"/>
      </w:tblGrid>
      <w:tr w:rsidR="00BF28AD" w:rsidRPr="002C51E8" w14:paraId="3A68EA6F" w14:textId="77777777" w:rsidTr="006E249D">
        <w:trPr>
          <w:trHeight w:val="715"/>
          <w:tblHeader/>
        </w:trPr>
        <w:tc>
          <w:tcPr>
            <w:tcW w:w="1701" w:type="dxa"/>
            <w:vAlign w:val="center"/>
          </w:tcPr>
          <w:p w14:paraId="50D56E10" w14:textId="77777777" w:rsidR="00BF28AD" w:rsidRPr="002C51E8" w:rsidRDefault="00BF28AD" w:rsidP="006E249D">
            <w:pPr>
              <w:pStyle w:val="TableParagraph"/>
              <w:rPr>
                <w:b/>
                <w:sz w:val="20"/>
                <w:szCs w:val="20"/>
              </w:rPr>
            </w:pPr>
            <w:r w:rsidRPr="002C51E8">
              <w:rPr>
                <w:b/>
                <w:sz w:val="20"/>
                <w:szCs w:val="20"/>
              </w:rPr>
              <w:t>Наименование источника (зона действия)</w:t>
            </w:r>
          </w:p>
        </w:tc>
        <w:tc>
          <w:tcPr>
            <w:tcW w:w="1559" w:type="dxa"/>
            <w:vAlign w:val="center"/>
          </w:tcPr>
          <w:p w14:paraId="26EC3042" w14:textId="77777777" w:rsidR="00BF28AD" w:rsidRPr="002C51E8" w:rsidRDefault="00BF28AD" w:rsidP="006E249D">
            <w:pPr>
              <w:pStyle w:val="TableParagraph"/>
              <w:rPr>
                <w:b/>
                <w:sz w:val="20"/>
                <w:szCs w:val="20"/>
              </w:rPr>
            </w:pPr>
            <w:r w:rsidRPr="002C51E8">
              <w:rPr>
                <w:b/>
                <w:sz w:val="20"/>
                <w:szCs w:val="20"/>
              </w:rPr>
              <w:t>Наименование начала участка</w:t>
            </w:r>
          </w:p>
        </w:tc>
        <w:tc>
          <w:tcPr>
            <w:tcW w:w="1559" w:type="dxa"/>
            <w:vAlign w:val="center"/>
          </w:tcPr>
          <w:p w14:paraId="4E0422A7" w14:textId="77777777" w:rsidR="00BF28AD" w:rsidRPr="002C51E8" w:rsidRDefault="00BF28AD" w:rsidP="006E249D">
            <w:pPr>
              <w:pStyle w:val="TableParagraph"/>
              <w:rPr>
                <w:b/>
                <w:sz w:val="20"/>
                <w:szCs w:val="20"/>
              </w:rPr>
            </w:pPr>
            <w:r w:rsidRPr="002C51E8">
              <w:rPr>
                <w:b/>
                <w:sz w:val="20"/>
                <w:szCs w:val="20"/>
              </w:rPr>
              <w:t>Наименование конца участка</w:t>
            </w:r>
          </w:p>
        </w:tc>
        <w:tc>
          <w:tcPr>
            <w:tcW w:w="1134" w:type="dxa"/>
            <w:vAlign w:val="center"/>
          </w:tcPr>
          <w:p w14:paraId="0FB22FDF" w14:textId="77777777" w:rsidR="00BF28AD" w:rsidRPr="002C51E8" w:rsidRDefault="00BF28AD" w:rsidP="006E249D">
            <w:pPr>
              <w:pStyle w:val="TableParagraph"/>
              <w:rPr>
                <w:b/>
                <w:sz w:val="20"/>
                <w:szCs w:val="20"/>
              </w:rPr>
            </w:pPr>
            <w:r w:rsidRPr="002C51E8">
              <w:rPr>
                <w:b/>
                <w:sz w:val="20"/>
                <w:szCs w:val="20"/>
              </w:rPr>
              <w:t>Длина участка,</w:t>
            </w:r>
            <w:r w:rsidRPr="002C51E8">
              <w:rPr>
                <w:b/>
                <w:w w:val="99"/>
                <w:sz w:val="20"/>
                <w:szCs w:val="20"/>
              </w:rPr>
              <w:t xml:space="preserve"> </w:t>
            </w:r>
            <w:r w:rsidRPr="002C51E8">
              <w:rPr>
                <w:b/>
                <w:sz w:val="20"/>
                <w:szCs w:val="20"/>
              </w:rPr>
              <w:t>м</w:t>
            </w:r>
          </w:p>
        </w:tc>
        <w:tc>
          <w:tcPr>
            <w:tcW w:w="992" w:type="dxa"/>
            <w:vAlign w:val="center"/>
          </w:tcPr>
          <w:p w14:paraId="41E33143" w14:textId="77777777" w:rsidR="00BF28AD" w:rsidRPr="002C51E8" w:rsidRDefault="00BF28AD" w:rsidP="006E249D">
            <w:pPr>
              <w:pStyle w:val="TableParagraph"/>
              <w:rPr>
                <w:b/>
                <w:sz w:val="20"/>
                <w:szCs w:val="20"/>
              </w:rPr>
            </w:pPr>
            <w:r w:rsidRPr="002C51E8">
              <w:rPr>
                <w:b/>
                <w:sz w:val="20"/>
                <w:szCs w:val="20"/>
              </w:rPr>
              <w:t xml:space="preserve">Диаметр </w:t>
            </w:r>
            <w:r w:rsidRPr="002C51E8">
              <w:rPr>
                <w:b/>
                <w:w w:val="95"/>
                <w:sz w:val="20"/>
                <w:szCs w:val="20"/>
              </w:rPr>
              <w:t xml:space="preserve">трубопро-вода, </w:t>
            </w:r>
            <w:r w:rsidRPr="002C51E8">
              <w:rPr>
                <w:b/>
                <w:sz w:val="20"/>
                <w:szCs w:val="20"/>
              </w:rPr>
              <w:t>мм</w:t>
            </w:r>
          </w:p>
        </w:tc>
        <w:tc>
          <w:tcPr>
            <w:tcW w:w="1276" w:type="dxa"/>
            <w:vAlign w:val="center"/>
          </w:tcPr>
          <w:p w14:paraId="43E5BA78" w14:textId="77777777" w:rsidR="00BF28AD" w:rsidRPr="002C51E8" w:rsidRDefault="00BF28AD" w:rsidP="006E249D">
            <w:pPr>
              <w:pStyle w:val="TableParagraph"/>
              <w:rPr>
                <w:b/>
                <w:sz w:val="20"/>
                <w:szCs w:val="20"/>
              </w:rPr>
            </w:pPr>
            <w:r w:rsidRPr="002C51E8">
              <w:rPr>
                <w:b/>
                <w:sz w:val="20"/>
                <w:szCs w:val="20"/>
              </w:rPr>
              <w:t>Вид прокладки тепловой</w:t>
            </w:r>
            <w:r w:rsidRPr="002C51E8">
              <w:rPr>
                <w:b/>
                <w:w w:val="99"/>
                <w:sz w:val="20"/>
                <w:szCs w:val="20"/>
              </w:rPr>
              <w:t xml:space="preserve"> </w:t>
            </w:r>
            <w:r w:rsidRPr="002C51E8">
              <w:rPr>
                <w:b/>
                <w:sz w:val="20"/>
                <w:szCs w:val="20"/>
              </w:rPr>
              <w:t>сети</w:t>
            </w:r>
          </w:p>
        </w:tc>
        <w:tc>
          <w:tcPr>
            <w:tcW w:w="1134" w:type="dxa"/>
            <w:vAlign w:val="center"/>
          </w:tcPr>
          <w:p w14:paraId="5F2F7358" w14:textId="77777777" w:rsidR="00BF28AD" w:rsidRPr="002C51E8" w:rsidRDefault="00BF28AD" w:rsidP="006E249D">
            <w:pPr>
              <w:pStyle w:val="TableParagraph"/>
              <w:rPr>
                <w:b/>
                <w:sz w:val="20"/>
                <w:szCs w:val="20"/>
              </w:rPr>
            </w:pPr>
            <w:r w:rsidRPr="002C51E8">
              <w:rPr>
                <w:b/>
                <w:sz w:val="20"/>
                <w:szCs w:val="20"/>
              </w:rPr>
              <w:t>Год прокладки</w:t>
            </w:r>
          </w:p>
        </w:tc>
      </w:tr>
      <w:tr w:rsidR="00BF28AD" w:rsidRPr="002C51E8" w14:paraId="4F36BD77" w14:textId="77777777" w:rsidTr="006E249D">
        <w:trPr>
          <w:trHeight w:val="184"/>
        </w:trPr>
        <w:tc>
          <w:tcPr>
            <w:tcW w:w="1701" w:type="dxa"/>
            <w:vAlign w:val="center"/>
          </w:tcPr>
          <w:p w14:paraId="65F67AA4" w14:textId="77777777" w:rsidR="00BF28AD" w:rsidRPr="002C51E8" w:rsidRDefault="00BF28AD" w:rsidP="006E249D">
            <w:pPr>
              <w:pStyle w:val="TableParagraph"/>
            </w:pPr>
            <w:r w:rsidRPr="002C51E8">
              <w:t>Котельная ППШ</w:t>
            </w:r>
          </w:p>
        </w:tc>
        <w:tc>
          <w:tcPr>
            <w:tcW w:w="1559" w:type="dxa"/>
            <w:vAlign w:val="center"/>
          </w:tcPr>
          <w:p w14:paraId="3BCBC902" w14:textId="77777777" w:rsidR="00BF28AD" w:rsidRPr="002C51E8" w:rsidRDefault="00BF28AD" w:rsidP="006E249D">
            <w:pPr>
              <w:pStyle w:val="TableParagraph"/>
            </w:pPr>
            <w:r w:rsidRPr="002C51E8">
              <w:t>Подъем</w:t>
            </w:r>
          </w:p>
        </w:tc>
        <w:tc>
          <w:tcPr>
            <w:tcW w:w="1559" w:type="dxa"/>
            <w:vAlign w:val="center"/>
          </w:tcPr>
          <w:p w14:paraId="13EB2CFE" w14:textId="77777777" w:rsidR="00BF28AD" w:rsidRPr="002C51E8" w:rsidRDefault="00BF28AD" w:rsidP="006E249D">
            <w:pPr>
              <w:pStyle w:val="TableParagraph"/>
            </w:pPr>
            <w:r w:rsidRPr="002C51E8">
              <w:t>УТ10</w:t>
            </w:r>
          </w:p>
        </w:tc>
        <w:tc>
          <w:tcPr>
            <w:tcW w:w="1134" w:type="dxa"/>
            <w:vAlign w:val="center"/>
          </w:tcPr>
          <w:p w14:paraId="4029C8E4" w14:textId="77777777" w:rsidR="00BF28AD" w:rsidRPr="002C51E8" w:rsidRDefault="00BF28AD" w:rsidP="006E249D">
            <w:pPr>
              <w:pStyle w:val="TableParagraph"/>
            </w:pPr>
            <w:r w:rsidRPr="002C51E8">
              <w:t>123</w:t>
            </w:r>
          </w:p>
        </w:tc>
        <w:tc>
          <w:tcPr>
            <w:tcW w:w="992" w:type="dxa"/>
            <w:vAlign w:val="center"/>
          </w:tcPr>
          <w:p w14:paraId="1E0CAAA5" w14:textId="77777777" w:rsidR="00BF28AD" w:rsidRPr="002C51E8" w:rsidRDefault="00BF28AD" w:rsidP="006E249D">
            <w:pPr>
              <w:pStyle w:val="TableParagraph"/>
            </w:pPr>
            <w:r w:rsidRPr="002C51E8">
              <w:t>250</w:t>
            </w:r>
          </w:p>
        </w:tc>
        <w:tc>
          <w:tcPr>
            <w:tcW w:w="1276" w:type="dxa"/>
            <w:vAlign w:val="center"/>
          </w:tcPr>
          <w:p w14:paraId="66FB5148" w14:textId="77777777" w:rsidR="00BF28AD" w:rsidRPr="002C51E8" w:rsidRDefault="00BF28AD" w:rsidP="006E249D">
            <w:pPr>
              <w:pStyle w:val="TableParagraph"/>
            </w:pPr>
            <w:r w:rsidRPr="002C51E8">
              <w:t>Надзем.</w:t>
            </w:r>
          </w:p>
        </w:tc>
        <w:tc>
          <w:tcPr>
            <w:tcW w:w="1134" w:type="dxa"/>
            <w:vAlign w:val="center"/>
          </w:tcPr>
          <w:p w14:paraId="526A3316" w14:textId="77777777" w:rsidR="00BF28AD" w:rsidRPr="002C51E8" w:rsidRDefault="00BF28AD" w:rsidP="006E249D">
            <w:pPr>
              <w:pStyle w:val="TableParagraph"/>
            </w:pPr>
            <w:r w:rsidRPr="002C51E8">
              <w:t>до 1997</w:t>
            </w:r>
          </w:p>
        </w:tc>
      </w:tr>
      <w:tr w:rsidR="00BF28AD" w:rsidRPr="002C51E8" w14:paraId="55BFBBC8" w14:textId="77777777" w:rsidTr="006E249D">
        <w:trPr>
          <w:trHeight w:val="184"/>
        </w:trPr>
        <w:tc>
          <w:tcPr>
            <w:tcW w:w="1701" w:type="dxa"/>
            <w:vAlign w:val="center"/>
          </w:tcPr>
          <w:p w14:paraId="020F5C58" w14:textId="77777777" w:rsidR="00BF28AD" w:rsidRPr="002C51E8" w:rsidRDefault="00BF28AD" w:rsidP="006E249D">
            <w:pPr>
              <w:pStyle w:val="TableParagraph"/>
            </w:pPr>
            <w:r w:rsidRPr="002C51E8">
              <w:t>Котельная ППШ</w:t>
            </w:r>
          </w:p>
        </w:tc>
        <w:tc>
          <w:tcPr>
            <w:tcW w:w="1559" w:type="dxa"/>
            <w:vAlign w:val="center"/>
          </w:tcPr>
          <w:p w14:paraId="225654D7" w14:textId="77777777" w:rsidR="00BF28AD" w:rsidRPr="002C51E8" w:rsidRDefault="00BF28AD" w:rsidP="006E249D">
            <w:pPr>
              <w:pStyle w:val="TableParagraph"/>
            </w:pPr>
            <w:r w:rsidRPr="002C51E8">
              <w:t>УТ11</w:t>
            </w:r>
          </w:p>
        </w:tc>
        <w:tc>
          <w:tcPr>
            <w:tcW w:w="1559" w:type="dxa"/>
            <w:vAlign w:val="center"/>
          </w:tcPr>
          <w:p w14:paraId="650190C6" w14:textId="77777777" w:rsidR="00BF28AD" w:rsidRPr="002C51E8" w:rsidRDefault="00BF28AD" w:rsidP="006E249D">
            <w:pPr>
              <w:pStyle w:val="TableParagraph"/>
            </w:pPr>
            <w:r w:rsidRPr="002C51E8">
              <w:t>УТ 12</w:t>
            </w:r>
          </w:p>
        </w:tc>
        <w:tc>
          <w:tcPr>
            <w:tcW w:w="1134" w:type="dxa"/>
            <w:vAlign w:val="center"/>
          </w:tcPr>
          <w:p w14:paraId="081BF684" w14:textId="77777777" w:rsidR="00BF28AD" w:rsidRPr="002C51E8" w:rsidRDefault="00BF28AD" w:rsidP="006E249D">
            <w:pPr>
              <w:pStyle w:val="TableParagraph"/>
            </w:pPr>
            <w:r w:rsidRPr="002C51E8">
              <w:t>55</w:t>
            </w:r>
          </w:p>
        </w:tc>
        <w:tc>
          <w:tcPr>
            <w:tcW w:w="992" w:type="dxa"/>
            <w:vAlign w:val="center"/>
          </w:tcPr>
          <w:p w14:paraId="33CCDFB9" w14:textId="77777777" w:rsidR="00BF28AD" w:rsidRPr="002C51E8" w:rsidRDefault="00BF28AD" w:rsidP="006E249D">
            <w:pPr>
              <w:pStyle w:val="TableParagraph"/>
            </w:pPr>
            <w:r w:rsidRPr="002C51E8">
              <w:t>150</w:t>
            </w:r>
          </w:p>
        </w:tc>
        <w:tc>
          <w:tcPr>
            <w:tcW w:w="1276" w:type="dxa"/>
            <w:vAlign w:val="center"/>
          </w:tcPr>
          <w:p w14:paraId="55AF97C5" w14:textId="77777777" w:rsidR="00BF28AD" w:rsidRPr="002C51E8" w:rsidRDefault="00BF28AD" w:rsidP="006E249D">
            <w:pPr>
              <w:pStyle w:val="TableParagraph"/>
            </w:pPr>
            <w:r w:rsidRPr="002C51E8">
              <w:t>Надзем.</w:t>
            </w:r>
          </w:p>
        </w:tc>
        <w:tc>
          <w:tcPr>
            <w:tcW w:w="1134" w:type="dxa"/>
            <w:vAlign w:val="center"/>
          </w:tcPr>
          <w:p w14:paraId="4C5E390E" w14:textId="77777777" w:rsidR="00BF28AD" w:rsidRPr="002C51E8" w:rsidRDefault="00BF28AD" w:rsidP="006E249D">
            <w:pPr>
              <w:pStyle w:val="TableParagraph"/>
            </w:pPr>
            <w:r w:rsidRPr="002C51E8">
              <w:t>до 1997</w:t>
            </w:r>
          </w:p>
        </w:tc>
      </w:tr>
      <w:tr w:rsidR="00BF28AD" w:rsidRPr="002C51E8" w14:paraId="5DD238E6" w14:textId="77777777" w:rsidTr="006E249D">
        <w:trPr>
          <w:trHeight w:val="184"/>
        </w:trPr>
        <w:tc>
          <w:tcPr>
            <w:tcW w:w="1701" w:type="dxa"/>
            <w:vAlign w:val="center"/>
          </w:tcPr>
          <w:p w14:paraId="3793BE80" w14:textId="77777777" w:rsidR="00BF28AD" w:rsidRPr="002C51E8" w:rsidRDefault="00BF28AD" w:rsidP="006E249D">
            <w:pPr>
              <w:pStyle w:val="TableParagraph"/>
            </w:pPr>
            <w:r w:rsidRPr="002C51E8">
              <w:t>Котельная ППШ</w:t>
            </w:r>
          </w:p>
        </w:tc>
        <w:tc>
          <w:tcPr>
            <w:tcW w:w="1559" w:type="dxa"/>
            <w:vAlign w:val="center"/>
          </w:tcPr>
          <w:p w14:paraId="39FFFBFB" w14:textId="77777777" w:rsidR="00BF28AD" w:rsidRPr="002C51E8" w:rsidRDefault="00BF28AD" w:rsidP="006E249D">
            <w:pPr>
              <w:pStyle w:val="TableParagraph"/>
            </w:pPr>
            <w:r w:rsidRPr="002C51E8">
              <w:t>УТ 12</w:t>
            </w:r>
          </w:p>
        </w:tc>
        <w:tc>
          <w:tcPr>
            <w:tcW w:w="1559" w:type="dxa"/>
            <w:vAlign w:val="center"/>
          </w:tcPr>
          <w:p w14:paraId="2C72B0F7" w14:textId="77777777" w:rsidR="00BF28AD" w:rsidRPr="002C51E8" w:rsidRDefault="00BF28AD" w:rsidP="006E249D">
            <w:pPr>
              <w:pStyle w:val="TableParagraph"/>
            </w:pPr>
            <w:r w:rsidRPr="002C51E8">
              <w:t>ТК 44</w:t>
            </w:r>
          </w:p>
        </w:tc>
        <w:tc>
          <w:tcPr>
            <w:tcW w:w="1134" w:type="dxa"/>
            <w:vAlign w:val="center"/>
          </w:tcPr>
          <w:p w14:paraId="46FBB2F8" w14:textId="77777777" w:rsidR="00BF28AD" w:rsidRPr="002C51E8" w:rsidRDefault="00BF28AD" w:rsidP="006E249D">
            <w:pPr>
              <w:pStyle w:val="TableParagraph"/>
            </w:pPr>
            <w:r w:rsidRPr="002C51E8">
              <w:t>50</w:t>
            </w:r>
          </w:p>
        </w:tc>
        <w:tc>
          <w:tcPr>
            <w:tcW w:w="992" w:type="dxa"/>
            <w:vAlign w:val="center"/>
          </w:tcPr>
          <w:p w14:paraId="410DB99F" w14:textId="77777777" w:rsidR="00BF28AD" w:rsidRPr="002C51E8" w:rsidRDefault="00BF28AD" w:rsidP="006E249D">
            <w:pPr>
              <w:pStyle w:val="TableParagraph"/>
            </w:pPr>
            <w:r w:rsidRPr="002C51E8">
              <w:t>150</w:t>
            </w:r>
          </w:p>
        </w:tc>
        <w:tc>
          <w:tcPr>
            <w:tcW w:w="1276" w:type="dxa"/>
            <w:vAlign w:val="center"/>
          </w:tcPr>
          <w:p w14:paraId="4696E752" w14:textId="77777777" w:rsidR="00BF28AD" w:rsidRPr="002C51E8" w:rsidRDefault="00BF28AD" w:rsidP="006E249D">
            <w:pPr>
              <w:pStyle w:val="TableParagraph"/>
            </w:pPr>
            <w:r w:rsidRPr="002C51E8">
              <w:t>Надзем.</w:t>
            </w:r>
          </w:p>
        </w:tc>
        <w:tc>
          <w:tcPr>
            <w:tcW w:w="1134" w:type="dxa"/>
            <w:vAlign w:val="center"/>
          </w:tcPr>
          <w:p w14:paraId="26351779" w14:textId="77777777" w:rsidR="00BF28AD" w:rsidRPr="002C51E8" w:rsidRDefault="00BF28AD" w:rsidP="006E249D">
            <w:pPr>
              <w:pStyle w:val="TableParagraph"/>
            </w:pPr>
            <w:r w:rsidRPr="002C51E8">
              <w:t>до 1997</w:t>
            </w:r>
          </w:p>
        </w:tc>
      </w:tr>
      <w:tr w:rsidR="00BF28AD" w:rsidRPr="002C51E8" w14:paraId="50B15163" w14:textId="77777777" w:rsidTr="006E249D">
        <w:trPr>
          <w:trHeight w:val="184"/>
        </w:trPr>
        <w:tc>
          <w:tcPr>
            <w:tcW w:w="1701" w:type="dxa"/>
            <w:vAlign w:val="center"/>
          </w:tcPr>
          <w:p w14:paraId="64DDB561" w14:textId="77777777" w:rsidR="00BF28AD" w:rsidRPr="002C51E8" w:rsidRDefault="00BF28AD" w:rsidP="006E249D">
            <w:pPr>
              <w:pStyle w:val="TableParagraph"/>
            </w:pPr>
            <w:r w:rsidRPr="002C51E8">
              <w:t>Котельная ППШ</w:t>
            </w:r>
          </w:p>
        </w:tc>
        <w:tc>
          <w:tcPr>
            <w:tcW w:w="1559" w:type="dxa"/>
            <w:vAlign w:val="center"/>
          </w:tcPr>
          <w:p w14:paraId="288444AC" w14:textId="77777777" w:rsidR="00BF28AD" w:rsidRPr="002C51E8" w:rsidRDefault="00BF28AD" w:rsidP="006E249D">
            <w:pPr>
              <w:pStyle w:val="TableParagraph"/>
            </w:pPr>
            <w:r w:rsidRPr="002C51E8">
              <w:t>ТК 44</w:t>
            </w:r>
          </w:p>
        </w:tc>
        <w:tc>
          <w:tcPr>
            <w:tcW w:w="1559" w:type="dxa"/>
            <w:vAlign w:val="center"/>
          </w:tcPr>
          <w:p w14:paraId="754B4CAE" w14:textId="77777777" w:rsidR="00BF28AD" w:rsidRPr="002C51E8" w:rsidRDefault="00BF28AD" w:rsidP="006E249D">
            <w:pPr>
              <w:pStyle w:val="TableParagraph"/>
            </w:pPr>
            <w:r w:rsidRPr="002C51E8">
              <w:t>ТК 45</w:t>
            </w:r>
          </w:p>
        </w:tc>
        <w:tc>
          <w:tcPr>
            <w:tcW w:w="1134" w:type="dxa"/>
            <w:vAlign w:val="center"/>
          </w:tcPr>
          <w:p w14:paraId="64C99303" w14:textId="77777777" w:rsidR="00BF28AD" w:rsidRPr="002C51E8" w:rsidRDefault="00BF28AD" w:rsidP="006E249D">
            <w:pPr>
              <w:pStyle w:val="TableParagraph"/>
            </w:pPr>
            <w:r w:rsidRPr="002C51E8">
              <w:t>60</w:t>
            </w:r>
          </w:p>
        </w:tc>
        <w:tc>
          <w:tcPr>
            <w:tcW w:w="992" w:type="dxa"/>
            <w:vAlign w:val="center"/>
          </w:tcPr>
          <w:p w14:paraId="2419D832" w14:textId="77777777" w:rsidR="00BF28AD" w:rsidRPr="002C51E8" w:rsidRDefault="00BF28AD" w:rsidP="006E249D">
            <w:pPr>
              <w:pStyle w:val="TableParagraph"/>
            </w:pPr>
            <w:r w:rsidRPr="002C51E8">
              <w:t>150</w:t>
            </w:r>
          </w:p>
        </w:tc>
        <w:tc>
          <w:tcPr>
            <w:tcW w:w="1276" w:type="dxa"/>
            <w:vAlign w:val="center"/>
          </w:tcPr>
          <w:p w14:paraId="0E87C48B" w14:textId="77777777" w:rsidR="00BF28AD" w:rsidRPr="002C51E8" w:rsidRDefault="00BF28AD" w:rsidP="006E249D">
            <w:pPr>
              <w:pStyle w:val="TableParagraph"/>
            </w:pPr>
            <w:r w:rsidRPr="002C51E8">
              <w:t>Надзем.</w:t>
            </w:r>
          </w:p>
        </w:tc>
        <w:tc>
          <w:tcPr>
            <w:tcW w:w="1134" w:type="dxa"/>
            <w:vAlign w:val="center"/>
          </w:tcPr>
          <w:p w14:paraId="098BBBD3" w14:textId="77777777" w:rsidR="00BF28AD" w:rsidRPr="002C51E8" w:rsidRDefault="00BF28AD" w:rsidP="006E249D">
            <w:pPr>
              <w:pStyle w:val="TableParagraph"/>
            </w:pPr>
            <w:r w:rsidRPr="002C51E8">
              <w:t>до 1997</w:t>
            </w:r>
          </w:p>
        </w:tc>
      </w:tr>
      <w:tr w:rsidR="00BF28AD" w:rsidRPr="002C51E8" w14:paraId="06B05C50" w14:textId="77777777" w:rsidTr="006E249D">
        <w:trPr>
          <w:trHeight w:val="184"/>
        </w:trPr>
        <w:tc>
          <w:tcPr>
            <w:tcW w:w="1701" w:type="dxa"/>
            <w:vAlign w:val="center"/>
          </w:tcPr>
          <w:p w14:paraId="3D8C2499" w14:textId="77777777" w:rsidR="00BF28AD" w:rsidRPr="002C51E8" w:rsidRDefault="00BF28AD" w:rsidP="006E249D">
            <w:pPr>
              <w:pStyle w:val="TableParagraph"/>
            </w:pPr>
            <w:r w:rsidRPr="002C51E8">
              <w:t xml:space="preserve">Котельная </w:t>
            </w:r>
            <w:r w:rsidRPr="002C51E8">
              <w:lastRenderedPageBreak/>
              <w:t>ППШ</w:t>
            </w:r>
          </w:p>
        </w:tc>
        <w:tc>
          <w:tcPr>
            <w:tcW w:w="1559" w:type="dxa"/>
            <w:vAlign w:val="center"/>
          </w:tcPr>
          <w:p w14:paraId="4464CF0F" w14:textId="77777777" w:rsidR="00BF28AD" w:rsidRPr="002C51E8" w:rsidRDefault="00BF28AD" w:rsidP="006E249D">
            <w:pPr>
              <w:pStyle w:val="TableParagraph"/>
            </w:pPr>
            <w:r w:rsidRPr="002C51E8">
              <w:lastRenderedPageBreak/>
              <w:t>Ю</w:t>
            </w:r>
          </w:p>
        </w:tc>
        <w:tc>
          <w:tcPr>
            <w:tcW w:w="1559" w:type="dxa"/>
            <w:vAlign w:val="center"/>
          </w:tcPr>
          <w:p w14:paraId="6A68453E" w14:textId="77777777" w:rsidR="00BF28AD" w:rsidRPr="002C51E8" w:rsidRDefault="00BF28AD" w:rsidP="006E249D">
            <w:pPr>
              <w:pStyle w:val="TableParagraph"/>
            </w:pPr>
            <w:r w:rsidRPr="002C51E8">
              <w:t xml:space="preserve">ж/д Крупской </w:t>
            </w:r>
            <w:r w:rsidRPr="002C51E8">
              <w:lastRenderedPageBreak/>
              <w:t>98</w:t>
            </w:r>
          </w:p>
        </w:tc>
        <w:tc>
          <w:tcPr>
            <w:tcW w:w="1134" w:type="dxa"/>
            <w:vAlign w:val="center"/>
          </w:tcPr>
          <w:p w14:paraId="3D3550B6" w14:textId="77777777" w:rsidR="00BF28AD" w:rsidRPr="002C51E8" w:rsidRDefault="00BF28AD" w:rsidP="006E249D">
            <w:pPr>
              <w:pStyle w:val="TableParagraph"/>
            </w:pPr>
            <w:r w:rsidRPr="002C51E8">
              <w:lastRenderedPageBreak/>
              <w:t>13</w:t>
            </w:r>
          </w:p>
        </w:tc>
        <w:tc>
          <w:tcPr>
            <w:tcW w:w="992" w:type="dxa"/>
            <w:vAlign w:val="center"/>
          </w:tcPr>
          <w:p w14:paraId="41663341" w14:textId="77777777" w:rsidR="00BF28AD" w:rsidRPr="002C51E8" w:rsidRDefault="00BF28AD" w:rsidP="006E249D">
            <w:pPr>
              <w:pStyle w:val="TableParagraph"/>
            </w:pPr>
            <w:r w:rsidRPr="002C51E8">
              <w:t>80</w:t>
            </w:r>
          </w:p>
        </w:tc>
        <w:tc>
          <w:tcPr>
            <w:tcW w:w="1276" w:type="dxa"/>
            <w:vAlign w:val="center"/>
          </w:tcPr>
          <w:p w14:paraId="08C915FD" w14:textId="77777777" w:rsidR="00BF28AD" w:rsidRPr="002C51E8" w:rsidRDefault="00BF28AD" w:rsidP="006E249D">
            <w:pPr>
              <w:pStyle w:val="TableParagraph"/>
            </w:pPr>
            <w:r w:rsidRPr="002C51E8">
              <w:t xml:space="preserve">Подзем. </w:t>
            </w:r>
            <w:r w:rsidRPr="002C51E8">
              <w:lastRenderedPageBreak/>
              <w:t>кан.</w:t>
            </w:r>
          </w:p>
        </w:tc>
        <w:tc>
          <w:tcPr>
            <w:tcW w:w="1134" w:type="dxa"/>
            <w:vAlign w:val="center"/>
          </w:tcPr>
          <w:p w14:paraId="255D486E" w14:textId="77777777" w:rsidR="00BF28AD" w:rsidRPr="002C51E8" w:rsidRDefault="00BF28AD" w:rsidP="006E249D">
            <w:pPr>
              <w:pStyle w:val="TableParagraph"/>
            </w:pPr>
            <w:r w:rsidRPr="002C51E8">
              <w:lastRenderedPageBreak/>
              <w:t>до 1997</w:t>
            </w:r>
          </w:p>
        </w:tc>
      </w:tr>
      <w:tr w:rsidR="00BF28AD" w:rsidRPr="002C51E8" w14:paraId="123E9AB9" w14:textId="77777777" w:rsidTr="006E249D">
        <w:trPr>
          <w:trHeight w:val="184"/>
        </w:trPr>
        <w:tc>
          <w:tcPr>
            <w:tcW w:w="1701" w:type="dxa"/>
            <w:vAlign w:val="center"/>
          </w:tcPr>
          <w:p w14:paraId="36D20CF4" w14:textId="77777777" w:rsidR="00BF28AD" w:rsidRPr="002C51E8" w:rsidRDefault="00BF28AD" w:rsidP="006E249D">
            <w:pPr>
              <w:pStyle w:val="TableParagraph"/>
            </w:pPr>
            <w:r w:rsidRPr="002C51E8">
              <w:lastRenderedPageBreak/>
              <w:t>Котельная ППШ</w:t>
            </w:r>
          </w:p>
        </w:tc>
        <w:tc>
          <w:tcPr>
            <w:tcW w:w="1559" w:type="dxa"/>
            <w:vAlign w:val="center"/>
          </w:tcPr>
          <w:p w14:paraId="3347C6B5" w14:textId="77777777" w:rsidR="00BF28AD" w:rsidRPr="002C51E8" w:rsidRDefault="00BF28AD" w:rsidP="006E249D">
            <w:pPr>
              <w:pStyle w:val="TableParagraph"/>
            </w:pPr>
            <w:r w:rsidRPr="002C51E8">
              <w:t>ТК 100</w:t>
            </w:r>
          </w:p>
        </w:tc>
        <w:tc>
          <w:tcPr>
            <w:tcW w:w="1559" w:type="dxa"/>
            <w:vAlign w:val="center"/>
          </w:tcPr>
          <w:p w14:paraId="639ECDF7" w14:textId="77777777" w:rsidR="00BF28AD" w:rsidRPr="002C51E8" w:rsidRDefault="00BF28AD" w:rsidP="006E249D">
            <w:pPr>
              <w:pStyle w:val="TableParagraph"/>
            </w:pPr>
            <w:r w:rsidRPr="002C51E8">
              <w:t>ТК100/1</w:t>
            </w:r>
          </w:p>
        </w:tc>
        <w:tc>
          <w:tcPr>
            <w:tcW w:w="1134" w:type="dxa"/>
            <w:vAlign w:val="center"/>
          </w:tcPr>
          <w:p w14:paraId="5E50701E" w14:textId="77777777" w:rsidR="00BF28AD" w:rsidRPr="002C51E8" w:rsidRDefault="00BF28AD" w:rsidP="006E249D">
            <w:pPr>
              <w:pStyle w:val="TableParagraph"/>
            </w:pPr>
            <w:r w:rsidRPr="002C51E8">
              <w:t>30</w:t>
            </w:r>
          </w:p>
        </w:tc>
        <w:tc>
          <w:tcPr>
            <w:tcW w:w="992" w:type="dxa"/>
            <w:vAlign w:val="center"/>
          </w:tcPr>
          <w:p w14:paraId="4EEA249C" w14:textId="77777777" w:rsidR="00BF28AD" w:rsidRPr="002C51E8" w:rsidRDefault="00BF28AD" w:rsidP="006E249D">
            <w:pPr>
              <w:pStyle w:val="TableParagraph"/>
            </w:pPr>
            <w:r w:rsidRPr="002C51E8">
              <w:t>80</w:t>
            </w:r>
          </w:p>
        </w:tc>
        <w:tc>
          <w:tcPr>
            <w:tcW w:w="1276" w:type="dxa"/>
            <w:vAlign w:val="center"/>
          </w:tcPr>
          <w:p w14:paraId="078B5C3A" w14:textId="77777777" w:rsidR="00BF28AD" w:rsidRPr="002C51E8" w:rsidRDefault="00BF28AD" w:rsidP="006E249D">
            <w:pPr>
              <w:pStyle w:val="TableParagraph"/>
            </w:pPr>
            <w:r w:rsidRPr="002C51E8">
              <w:t>Подзем. кан.</w:t>
            </w:r>
          </w:p>
        </w:tc>
        <w:tc>
          <w:tcPr>
            <w:tcW w:w="1134" w:type="dxa"/>
            <w:vAlign w:val="center"/>
          </w:tcPr>
          <w:p w14:paraId="085DD199" w14:textId="77777777" w:rsidR="00BF28AD" w:rsidRPr="002C51E8" w:rsidRDefault="00BF28AD" w:rsidP="006E249D">
            <w:pPr>
              <w:pStyle w:val="TableParagraph"/>
            </w:pPr>
            <w:r w:rsidRPr="002C51E8">
              <w:t>до 1997</w:t>
            </w:r>
          </w:p>
        </w:tc>
      </w:tr>
      <w:tr w:rsidR="00BF28AD" w:rsidRPr="002C51E8" w14:paraId="7F6A4F0E" w14:textId="77777777" w:rsidTr="006E249D">
        <w:trPr>
          <w:trHeight w:val="184"/>
        </w:trPr>
        <w:tc>
          <w:tcPr>
            <w:tcW w:w="1701" w:type="dxa"/>
            <w:vAlign w:val="center"/>
          </w:tcPr>
          <w:p w14:paraId="06C27145" w14:textId="77777777" w:rsidR="00BF28AD" w:rsidRPr="002C51E8" w:rsidRDefault="00BF28AD" w:rsidP="006E249D">
            <w:pPr>
              <w:pStyle w:val="TableParagraph"/>
            </w:pPr>
            <w:r w:rsidRPr="002C51E8">
              <w:t>Котельная ППШ</w:t>
            </w:r>
          </w:p>
        </w:tc>
        <w:tc>
          <w:tcPr>
            <w:tcW w:w="1559" w:type="dxa"/>
            <w:vAlign w:val="center"/>
          </w:tcPr>
          <w:p w14:paraId="6C80112C" w14:textId="77777777" w:rsidR="00BF28AD" w:rsidRPr="002C51E8" w:rsidRDefault="00BF28AD" w:rsidP="006E249D">
            <w:pPr>
              <w:pStyle w:val="TableParagraph"/>
            </w:pPr>
            <w:r w:rsidRPr="002C51E8">
              <w:t>ТК 90</w:t>
            </w:r>
          </w:p>
        </w:tc>
        <w:tc>
          <w:tcPr>
            <w:tcW w:w="1559" w:type="dxa"/>
            <w:vAlign w:val="center"/>
          </w:tcPr>
          <w:p w14:paraId="081FAC2A" w14:textId="77777777" w:rsidR="00BF28AD" w:rsidRPr="002C51E8" w:rsidRDefault="00BF28AD" w:rsidP="006E249D">
            <w:pPr>
              <w:pStyle w:val="TableParagraph"/>
            </w:pPr>
            <w:r w:rsidRPr="002C51E8">
              <w:t>Я</w:t>
            </w:r>
          </w:p>
        </w:tc>
        <w:tc>
          <w:tcPr>
            <w:tcW w:w="1134" w:type="dxa"/>
            <w:vAlign w:val="center"/>
          </w:tcPr>
          <w:p w14:paraId="421C7F61" w14:textId="77777777" w:rsidR="00BF28AD" w:rsidRPr="002C51E8" w:rsidRDefault="00BF28AD" w:rsidP="006E249D">
            <w:pPr>
              <w:pStyle w:val="TableParagraph"/>
            </w:pPr>
            <w:r w:rsidRPr="002C51E8">
              <w:t>40</w:t>
            </w:r>
          </w:p>
        </w:tc>
        <w:tc>
          <w:tcPr>
            <w:tcW w:w="992" w:type="dxa"/>
            <w:vAlign w:val="center"/>
          </w:tcPr>
          <w:p w14:paraId="5A4F87F3" w14:textId="77777777" w:rsidR="00BF28AD" w:rsidRPr="002C51E8" w:rsidRDefault="00BF28AD" w:rsidP="006E249D">
            <w:pPr>
              <w:pStyle w:val="TableParagraph"/>
            </w:pPr>
            <w:r w:rsidRPr="002C51E8">
              <w:t>100</w:t>
            </w:r>
          </w:p>
        </w:tc>
        <w:tc>
          <w:tcPr>
            <w:tcW w:w="1276" w:type="dxa"/>
            <w:vAlign w:val="center"/>
          </w:tcPr>
          <w:p w14:paraId="381F5BB5" w14:textId="77777777" w:rsidR="00BF28AD" w:rsidRPr="002C51E8" w:rsidRDefault="00BF28AD" w:rsidP="006E249D">
            <w:pPr>
              <w:pStyle w:val="TableParagraph"/>
            </w:pPr>
            <w:r w:rsidRPr="002C51E8">
              <w:t>Надзем.</w:t>
            </w:r>
          </w:p>
        </w:tc>
        <w:tc>
          <w:tcPr>
            <w:tcW w:w="1134" w:type="dxa"/>
            <w:vAlign w:val="center"/>
          </w:tcPr>
          <w:p w14:paraId="260DEDD8" w14:textId="77777777" w:rsidR="00BF28AD" w:rsidRPr="002C51E8" w:rsidRDefault="00BF28AD" w:rsidP="006E249D">
            <w:pPr>
              <w:pStyle w:val="TableParagraph"/>
            </w:pPr>
            <w:r w:rsidRPr="002C51E8">
              <w:t>до 1997</w:t>
            </w:r>
          </w:p>
        </w:tc>
      </w:tr>
      <w:tr w:rsidR="00BF28AD" w:rsidRPr="002C51E8" w14:paraId="3F16A12C" w14:textId="77777777" w:rsidTr="006E249D">
        <w:trPr>
          <w:trHeight w:val="551"/>
        </w:trPr>
        <w:tc>
          <w:tcPr>
            <w:tcW w:w="1701" w:type="dxa"/>
            <w:vAlign w:val="center"/>
          </w:tcPr>
          <w:p w14:paraId="2C67D941" w14:textId="77777777" w:rsidR="00BF28AD" w:rsidRPr="002C51E8" w:rsidRDefault="00BF28AD" w:rsidP="006E249D">
            <w:pPr>
              <w:pStyle w:val="TableParagraph"/>
            </w:pPr>
            <w:r w:rsidRPr="002C51E8">
              <w:t>Котельная ППШ</w:t>
            </w:r>
          </w:p>
        </w:tc>
        <w:tc>
          <w:tcPr>
            <w:tcW w:w="1559" w:type="dxa"/>
            <w:vAlign w:val="center"/>
          </w:tcPr>
          <w:p w14:paraId="27064E2F" w14:textId="77777777" w:rsidR="00BF28AD" w:rsidRPr="002C51E8" w:rsidRDefault="00BF28AD" w:rsidP="006E249D">
            <w:pPr>
              <w:pStyle w:val="TableParagraph"/>
            </w:pPr>
            <w:r w:rsidRPr="002C51E8">
              <w:t>УТ10</w:t>
            </w:r>
          </w:p>
        </w:tc>
        <w:tc>
          <w:tcPr>
            <w:tcW w:w="1559" w:type="dxa"/>
            <w:vAlign w:val="center"/>
          </w:tcPr>
          <w:p w14:paraId="37F22410" w14:textId="77777777" w:rsidR="00BF28AD" w:rsidRPr="002C51E8" w:rsidRDefault="00BF28AD" w:rsidP="006E249D">
            <w:pPr>
              <w:pStyle w:val="TableParagraph"/>
            </w:pPr>
            <w:r w:rsidRPr="002C51E8">
              <w:rPr>
                <w:sz w:val="20"/>
                <w:szCs w:val="20"/>
              </w:rPr>
              <w:t>ж/д Космонавтов 77А, ООО "ПКФ "ЦИМУС"и др.</w:t>
            </w:r>
          </w:p>
        </w:tc>
        <w:tc>
          <w:tcPr>
            <w:tcW w:w="1134" w:type="dxa"/>
            <w:vAlign w:val="center"/>
          </w:tcPr>
          <w:p w14:paraId="5F5E3C1F" w14:textId="77777777" w:rsidR="00BF28AD" w:rsidRPr="002C51E8" w:rsidRDefault="00BF28AD" w:rsidP="006E249D">
            <w:pPr>
              <w:pStyle w:val="TableParagraph"/>
            </w:pPr>
            <w:r w:rsidRPr="002C51E8">
              <w:t>6</w:t>
            </w:r>
          </w:p>
        </w:tc>
        <w:tc>
          <w:tcPr>
            <w:tcW w:w="992" w:type="dxa"/>
            <w:vAlign w:val="center"/>
          </w:tcPr>
          <w:p w14:paraId="3D3567F3" w14:textId="77777777" w:rsidR="00BF28AD" w:rsidRPr="002C51E8" w:rsidRDefault="00BF28AD" w:rsidP="006E249D">
            <w:pPr>
              <w:pStyle w:val="TableParagraph"/>
            </w:pPr>
            <w:r w:rsidRPr="002C51E8">
              <w:t>150</w:t>
            </w:r>
          </w:p>
        </w:tc>
        <w:tc>
          <w:tcPr>
            <w:tcW w:w="1276" w:type="dxa"/>
            <w:vAlign w:val="center"/>
          </w:tcPr>
          <w:p w14:paraId="44E1A454" w14:textId="77777777" w:rsidR="00BF28AD" w:rsidRPr="002C51E8" w:rsidRDefault="00BF28AD" w:rsidP="006E249D">
            <w:pPr>
              <w:pStyle w:val="TableParagraph"/>
            </w:pPr>
            <w:r w:rsidRPr="002C51E8">
              <w:t>Подзем. кан.</w:t>
            </w:r>
          </w:p>
        </w:tc>
        <w:tc>
          <w:tcPr>
            <w:tcW w:w="1134" w:type="dxa"/>
            <w:vAlign w:val="center"/>
          </w:tcPr>
          <w:p w14:paraId="1F69F632" w14:textId="77777777" w:rsidR="00BF28AD" w:rsidRPr="002C51E8" w:rsidRDefault="00BF28AD" w:rsidP="006E249D">
            <w:pPr>
              <w:pStyle w:val="TableParagraph"/>
            </w:pPr>
            <w:r w:rsidRPr="002C51E8">
              <w:t>до 1997</w:t>
            </w:r>
          </w:p>
        </w:tc>
      </w:tr>
      <w:tr w:rsidR="00BF28AD" w:rsidRPr="002C51E8" w14:paraId="355B8768" w14:textId="77777777" w:rsidTr="006E249D">
        <w:trPr>
          <w:trHeight w:val="369"/>
        </w:trPr>
        <w:tc>
          <w:tcPr>
            <w:tcW w:w="1701" w:type="dxa"/>
            <w:vAlign w:val="center"/>
          </w:tcPr>
          <w:p w14:paraId="6231F9FC" w14:textId="77777777" w:rsidR="00BF28AD" w:rsidRPr="002C51E8" w:rsidRDefault="00BF28AD" w:rsidP="006E249D">
            <w:pPr>
              <w:pStyle w:val="TableParagraph"/>
            </w:pPr>
            <w:r w:rsidRPr="002C51E8">
              <w:t>Котельная ППШ</w:t>
            </w:r>
          </w:p>
        </w:tc>
        <w:tc>
          <w:tcPr>
            <w:tcW w:w="1559" w:type="dxa"/>
            <w:vAlign w:val="center"/>
          </w:tcPr>
          <w:p w14:paraId="3250330E" w14:textId="77777777" w:rsidR="00BF28AD" w:rsidRPr="002C51E8" w:rsidRDefault="00BF28AD" w:rsidP="006E249D">
            <w:pPr>
              <w:pStyle w:val="TableParagraph"/>
            </w:pPr>
            <w:r w:rsidRPr="002C51E8">
              <w:t>ТК 41</w:t>
            </w:r>
          </w:p>
        </w:tc>
        <w:tc>
          <w:tcPr>
            <w:tcW w:w="1559" w:type="dxa"/>
            <w:vAlign w:val="center"/>
          </w:tcPr>
          <w:p w14:paraId="49C37940" w14:textId="77777777" w:rsidR="00BF28AD" w:rsidRPr="002C51E8" w:rsidRDefault="00BF28AD" w:rsidP="006E249D">
            <w:pPr>
              <w:pStyle w:val="TableParagraph"/>
              <w:rPr>
                <w:sz w:val="20"/>
                <w:szCs w:val="20"/>
              </w:rPr>
            </w:pPr>
            <w:r w:rsidRPr="002C51E8">
              <w:rPr>
                <w:sz w:val="20"/>
                <w:szCs w:val="20"/>
              </w:rPr>
              <w:t>ж/д Космонавтов 88А, скорая помощь</w:t>
            </w:r>
          </w:p>
        </w:tc>
        <w:tc>
          <w:tcPr>
            <w:tcW w:w="1134" w:type="dxa"/>
            <w:vAlign w:val="center"/>
          </w:tcPr>
          <w:p w14:paraId="6B0F6BEE" w14:textId="77777777" w:rsidR="00BF28AD" w:rsidRPr="002C51E8" w:rsidRDefault="00BF28AD" w:rsidP="006E249D">
            <w:pPr>
              <w:pStyle w:val="TableParagraph"/>
            </w:pPr>
            <w:r w:rsidRPr="002C51E8">
              <w:t>14</w:t>
            </w:r>
          </w:p>
        </w:tc>
        <w:tc>
          <w:tcPr>
            <w:tcW w:w="992" w:type="dxa"/>
            <w:vAlign w:val="center"/>
          </w:tcPr>
          <w:p w14:paraId="49AC87F1" w14:textId="77777777" w:rsidR="00BF28AD" w:rsidRPr="002C51E8" w:rsidRDefault="00BF28AD" w:rsidP="006E249D">
            <w:pPr>
              <w:pStyle w:val="TableParagraph"/>
            </w:pPr>
            <w:r w:rsidRPr="002C51E8">
              <w:t>80</w:t>
            </w:r>
          </w:p>
        </w:tc>
        <w:tc>
          <w:tcPr>
            <w:tcW w:w="1276" w:type="dxa"/>
            <w:vAlign w:val="center"/>
          </w:tcPr>
          <w:p w14:paraId="7AE7F367" w14:textId="77777777" w:rsidR="00BF28AD" w:rsidRPr="002C51E8" w:rsidRDefault="00BF28AD" w:rsidP="006E249D">
            <w:pPr>
              <w:pStyle w:val="TableParagraph"/>
            </w:pPr>
            <w:r w:rsidRPr="002C51E8">
              <w:t>Подзем. кан.</w:t>
            </w:r>
          </w:p>
        </w:tc>
        <w:tc>
          <w:tcPr>
            <w:tcW w:w="1134" w:type="dxa"/>
            <w:vAlign w:val="center"/>
          </w:tcPr>
          <w:p w14:paraId="2F71A1DE" w14:textId="77777777" w:rsidR="00BF28AD" w:rsidRPr="002C51E8" w:rsidRDefault="00BF28AD" w:rsidP="006E249D">
            <w:pPr>
              <w:pStyle w:val="TableParagraph"/>
            </w:pPr>
            <w:r w:rsidRPr="002C51E8">
              <w:t>до 1997</w:t>
            </w:r>
          </w:p>
        </w:tc>
      </w:tr>
      <w:tr w:rsidR="00BF28AD" w:rsidRPr="002C51E8" w14:paraId="2DE043E0" w14:textId="77777777" w:rsidTr="006E249D">
        <w:trPr>
          <w:trHeight w:val="184"/>
        </w:trPr>
        <w:tc>
          <w:tcPr>
            <w:tcW w:w="1701" w:type="dxa"/>
            <w:vAlign w:val="center"/>
          </w:tcPr>
          <w:p w14:paraId="13667EBF" w14:textId="77777777" w:rsidR="00BF28AD" w:rsidRPr="002C51E8" w:rsidRDefault="00BF28AD" w:rsidP="006E249D">
            <w:pPr>
              <w:pStyle w:val="TableParagraph"/>
            </w:pPr>
            <w:r w:rsidRPr="002C51E8">
              <w:t>Котельная ППШ</w:t>
            </w:r>
          </w:p>
        </w:tc>
        <w:tc>
          <w:tcPr>
            <w:tcW w:w="1559" w:type="dxa"/>
            <w:vAlign w:val="center"/>
          </w:tcPr>
          <w:p w14:paraId="5E191052" w14:textId="77777777" w:rsidR="00BF28AD" w:rsidRPr="002C51E8" w:rsidRDefault="00BF28AD" w:rsidP="006E249D">
            <w:pPr>
              <w:pStyle w:val="TableParagraph"/>
            </w:pPr>
            <w:r w:rsidRPr="002C51E8">
              <w:t>ТК 49</w:t>
            </w:r>
          </w:p>
        </w:tc>
        <w:tc>
          <w:tcPr>
            <w:tcW w:w="1559" w:type="dxa"/>
            <w:vAlign w:val="center"/>
          </w:tcPr>
          <w:p w14:paraId="0293F6B4" w14:textId="77777777" w:rsidR="00BF28AD" w:rsidRPr="002C51E8" w:rsidRDefault="00BF28AD" w:rsidP="006E249D">
            <w:pPr>
              <w:pStyle w:val="TableParagraph"/>
              <w:rPr>
                <w:sz w:val="20"/>
                <w:szCs w:val="20"/>
              </w:rPr>
            </w:pPr>
            <w:r w:rsidRPr="002C51E8">
              <w:rPr>
                <w:sz w:val="20"/>
                <w:szCs w:val="20"/>
              </w:rPr>
              <w:t>ж/д Республикан-ская 1</w:t>
            </w:r>
          </w:p>
        </w:tc>
        <w:tc>
          <w:tcPr>
            <w:tcW w:w="1134" w:type="dxa"/>
            <w:vAlign w:val="center"/>
          </w:tcPr>
          <w:p w14:paraId="016C13DD" w14:textId="77777777" w:rsidR="00BF28AD" w:rsidRPr="002C51E8" w:rsidRDefault="00BF28AD" w:rsidP="006E249D">
            <w:pPr>
              <w:pStyle w:val="TableParagraph"/>
            </w:pPr>
            <w:r w:rsidRPr="002C51E8">
              <w:t>10</w:t>
            </w:r>
          </w:p>
        </w:tc>
        <w:tc>
          <w:tcPr>
            <w:tcW w:w="992" w:type="dxa"/>
            <w:vAlign w:val="center"/>
          </w:tcPr>
          <w:p w14:paraId="2A42A8CE" w14:textId="77777777" w:rsidR="00BF28AD" w:rsidRPr="002C51E8" w:rsidRDefault="00BF28AD" w:rsidP="006E249D">
            <w:pPr>
              <w:pStyle w:val="TableParagraph"/>
            </w:pPr>
            <w:r w:rsidRPr="002C51E8">
              <w:t>100</w:t>
            </w:r>
          </w:p>
        </w:tc>
        <w:tc>
          <w:tcPr>
            <w:tcW w:w="1276" w:type="dxa"/>
            <w:vAlign w:val="center"/>
          </w:tcPr>
          <w:p w14:paraId="5A52B50E" w14:textId="77777777" w:rsidR="00BF28AD" w:rsidRPr="002C51E8" w:rsidRDefault="00BF28AD" w:rsidP="006E249D">
            <w:pPr>
              <w:pStyle w:val="TableParagraph"/>
            </w:pPr>
            <w:r w:rsidRPr="002C51E8">
              <w:t>Подзем. кан.</w:t>
            </w:r>
          </w:p>
        </w:tc>
        <w:tc>
          <w:tcPr>
            <w:tcW w:w="1134" w:type="dxa"/>
            <w:vAlign w:val="center"/>
          </w:tcPr>
          <w:p w14:paraId="31F8B90F" w14:textId="77777777" w:rsidR="00BF28AD" w:rsidRPr="002C51E8" w:rsidRDefault="00BF28AD" w:rsidP="006E249D">
            <w:pPr>
              <w:pStyle w:val="TableParagraph"/>
            </w:pPr>
            <w:r w:rsidRPr="002C51E8">
              <w:t>до 1997</w:t>
            </w:r>
          </w:p>
        </w:tc>
      </w:tr>
      <w:tr w:rsidR="00BF28AD" w:rsidRPr="002C51E8" w14:paraId="04148270" w14:textId="77777777" w:rsidTr="006E249D">
        <w:trPr>
          <w:trHeight w:val="366"/>
        </w:trPr>
        <w:tc>
          <w:tcPr>
            <w:tcW w:w="1701" w:type="dxa"/>
            <w:vAlign w:val="center"/>
          </w:tcPr>
          <w:p w14:paraId="0F98B089" w14:textId="77777777" w:rsidR="00BF28AD" w:rsidRPr="002C51E8" w:rsidRDefault="00BF28AD" w:rsidP="006E249D">
            <w:pPr>
              <w:pStyle w:val="TableParagraph"/>
            </w:pPr>
            <w:r w:rsidRPr="002C51E8">
              <w:t>Котельная ППШ</w:t>
            </w:r>
          </w:p>
        </w:tc>
        <w:tc>
          <w:tcPr>
            <w:tcW w:w="1559" w:type="dxa"/>
            <w:vAlign w:val="center"/>
          </w:tcPr>
          <w:p w14:paraId="6FB9282C" w14:textId="77777777" w:rsidR="00BF28AD" w:rsidRPr="002C51E8" w:rsidRDefault="00BF28AD" w:rsidP="006E249D">
            <w:pPr>
              <w:pStyle w:val="TableParagraph"/>
            </w:pPr>
            <w:r w:rsidRPr="002C51E8">
              <w:t>ТК 54</w:t>
            </w:r>
          </w:p>
        </w:tc>
        <w:tc>
          <w:tcPr>
            <w:tcW w:w="1559" w:type="dxa"/>
            <w:vAlign w:val="center"/>
          </w:tcPr>
          <w:p w14:paraId="2D4706DD" w14:textId="77777777" w:rsidR="00BF28AD" w:rsidRPr="002C51E8" w:rsidRDefault="00BF28AD" w:rsidP="006E249D">
            <w:pPr>
              <w:pStyle w:val="TableParagraph"/>
              <w:rPr>
                <w:sz w:val="20"/>
                <w:szCs w:val="20"/>
              </w:rPr>
            </w:pPr>
            <w:r w:rsidRPr="002C51E8">
              <w:rPr>
                <w:sz w:val="20"/>
                <w:szCs w:val="20"/>
              </w:rPr>
              <w:t>ж/д Республикан-ская 4, Банк "Уралсиб" и др.</w:t>
            </w:r>
          </w:p>
        </w:tc>
        <w:tc>
          <w:tcPr>
            <w:tcW w:w="1134" w:type="dxa"/>
            <w:vAlign w:val="center"/>
          </w:tcPr>
          <w:p w14:paraId="18DF0EE6" w14:textId="77777777" w:rsidR="00BF28AD" w:rsidRPr="002C51E8" w:rsidRDefault="00BF28AD" w:rsidP="006E249D">
            <w:pPr>
              <w:pStyle w:val="TableParagraph"/>
            </w:pPr>
            <w:r w:rsidRPr="002C51E8">
              <w:t>16</w:t>
            </w:r>
          </w:p>
        </w:tc>
        <w:tc>
          <w:tcPr>
            <w:tcW w:w="992" w:type="dxa"/>
            <w:vAlign w:val="center"/>
          </w:tcPr>
          <w:p w14:paraId="404B5363" w14:textId="77777777" w:rsidR="00BF28AD" w:rsidRPr="002C51E8" w:rsidRDefault="00BF28AD" w:rsidP="006E249D">
            <w:pPr>
              <w:pStyle w:val="TableParagraph"/>
            </w:pPr>
            <w:r w:rsidRPr="002C51E8">
              <w:t>100</w:t>
            </w:r>
          </w:p>
        </w:tc>
        <w:tc>
          <w:tcPr>
            <w:tcW w:w="1276" w:type="dxa"/>
            <w:vAlign w:val="center"/>
          </w:tcPr>
          <w:p w14:paraId="24CAE1E5" w14:textId="77777777" w:rsidR="00BF28AD" w:rsidRPr="002C51E8" w:rsidRDefault="00BF28AD" w:rsidP="006E249D">
            <w:pPr>
              <w:pStyle w:val="TableParagraph"/>
            </w:pPr>
            <w:r w:rsidRPr="002C51E8">
              <w:t>Подзем. кан.</w:t>
            </w:r>
          </w:p>
        </w:tc>
        <w:tc>
          <w:tcPr>
            <w:tcW w:w="1134" w:type="dxa"/>
            <w:vAlign w:val="center"/>
          </w:tcPr>
          <w:p w14:paraId="1648DB5F" w14:textId="77777777" w:rsidR="00BF28AD" w:rsidRPr="002C51E8" w:rsidRDefault="00BF28AD" w:rsidP="006E249D">
            <w:pPr>
              <w:pStyle w:val="TableParagraph"/>
            </w:pPr>
            <w:r w:rsidRPr="002C51E8">
              <w:t>до 1997</w:t>
            </w:r>
          </w:p>
        </w:tc>
      </w:tr>
      <w:tr w:rsidR="00BF28AD" w:rsidRPr="002C51E8" w14:paraId="73BA6462" w14:textId="77777777" w:rsidTr="006E249D">
        <w:trPr>
          <w:trHeight w:val="184"/>
        </w:trPr>
        <w:tc>
          <w:tcPr>
            <w:tcW w:w="1701" w:type="dxa"/>
            <w:vAlign w:val="center"/>
          </w:tcPr>
          <w:p w14:paraId="21DCBBA3" w14:textId="77777777" w:rsidR="00BF28AD" w:rsidRPr="002C51E8" w:rsidRDefault="00BF28AD" w:rsidP="006E249D">
            <w:pPr>
              <w:pStyle w:val="TableParagraph"/>
            </w:pPr>
            <w:r w:rsidRPr="002C51E8">
              <w:t>Котельная ППШ</w:t>
            </w:r>
          </w:p>
        </w:tc>
        <w:tc>
          <w:tcPr>
            <w:tcW w:w="1559" w:type="dxa"/>
            <w:vAlign w:val="center"/>
          </w:tcPr>
          <w:p w14:paraId="2C17117E" w14:textId="77777777" w:rsidR="00BF28AD" w:rsidRPr="002C51E8" w:rsidRDefault="00BF28AD" w:rsidP="006E249D">
            <w:pPr>
              <w:pStyle w:val="TableParagraph"/>
            </w:pPr>
            <w:r w:rsidRPr="002C51E8">
              <w:t>ТК 53</w:t>
            </w:r>
          </w:p>
        </w:tc>
        <w:tc>
          <w:tcPr>
            <w:tcW w:w="1559" w:type="dxa"/>
            <w:vAlign w:val="center"/>
          </w:tcPr>
          <w:p w14:paraId="0C06C7DF" w14:textId="77777777" w:rsidR="00BF28AD" w:rsidRPr="002C51E8" w:rsidRDefault="00BF28AD" w:rsidP="006E249D">
            <w:pPr>
              <w:pStyle w:val="TableParagraph"/>
            </w:pPr>
            <w:r w:rsidRPr="002C51E8">
              <w:t>ТК 54</w:t>
            </w:r>
          </w:p>
        </w:tc>
        <w:tc>
          <w:tcPr>
            <w:tcW w:w="1134" w:type="dxa"/>
            <w:vAlign w:val="center"/>
          </w:tcPr>
          <w:p w14:paraId="7B2E7938" w14:textId="77777777" w:rsidR="00BF28AD" w:rsidRPr="002C51E8" w:rsidRDefault="00BF28AD" w:rsidP="006E249D">
            <w:pPr>
              <w:pStyle w:val="TableParagraph"/>
            </w:pPr>
            <w:r w:rsidRPr="002C51E8">
              <w:t>15</w:t>
            </w:r>
          </w:p>
        </w:tc>
        <w:tc>
          <w:tcPr>
            <w:tcW w:w="992" w:type="dxa"/>
            <w:vAlign w:val="center"/>
          </w:tcPr>
          <w:p w14:paraId="40ED56ED" w14:textId="77777777" w:rsidR="00BF28AD" w:rsidRPr="002C51E8" w:rsidRDefault="00BF28AD" w:rsidP="006E249D">
            <w:pPr>
              <w:pStyle w:val="TableParagraph"/>
            </w:pPr>
            <w:r w:rsidRPr="002C51E8">
              <w:t>200</w:t>
            </w:r>
          </w:p>
        </w:tc>
        <w:tc>
          <w:tcPr>
            <w:tcW w:w="1276" w:type="dxa"/>
            <w:vAlign w:val="center"/>
          </w:tcPr>
          <w:p w14:paraId="6C2C860E" w14:textId="77777777" w:rsidR="00BF28AD" w:rsidRPr="002C51E8" w:rsidRDefault="00BF28AD" w:rsidP="006E249D">
            <w:pPr>
              <w:pStyle w:val="TableParagraph"/>
            </w:pPr>
            <w:r w:rsidRPr="002C51E8">
              <w:t>Надзем.</w:t>
            </w:r>
          </w:p>
        </w:tc>
        <w:tc>
          <w:tcPr>
            <w:tcW w:w="1134" w:type="dxa"/>
            <w:vAlign w:val="center"/>
          </w:tcPr>
          <w:p w14:paraId="031FBDA0" w14:textId="77777777" w:rsidR="00BF28AD" w:rsidRPr="002C51E8" w:rsidRDefault="00BF28AD" w:rsidP="006E249D">
            <w:pPr>
              <w:pStyle w:val="TableParagraph"/>
            </w:pPr>
            <w:r w:rsidRPr="002C51E8">
              <w:t>до 1997</w:t>
            </w:r>
          </w:p>
        </w:tc>
      </w:tr>
      <w:tr w:rsidR="00BF28AD" w:rsidRPr="002C51E8" w14:paraId="489385A6" w14:textId="77777777" w:rsidTr="006E249D">
        <w:trPr>
          <w:trHeight w:val="181"/>
        </w:trPr>
        <w:tc>
          <w:tcPr>
            <w:tcW w:w="1701" w:type="dxa"/>
            <w:vAlign w:val="center"/>
          </w:tcPr>
          <w:p w14:paraId="50AA0BD3" w14:textId="77777777" w:rsidR="00BF28AD" w:rsidRPr="002C51E8" w:rsidRDefault="00BF28AD" w:rsidP="006E249D">
            <w:pPr>
              <w:pStyle w:val="TableParagraph"/>
            </w:pPr>
            <w:r w:rsidRPr="002C51E8">
              <w:t>Котельная ППШ</w:t>
            </w:r>
          </w:p>
        </w:tc>
        <w:tc>
          <w:tcPr>
            <w:tcW w:w="1559" w:type="dxa"/>
            <w:vAlign w:val="center"/>
          </w:tcPr>
          <w:p w14:paraId="269470C0" w14:textId="77777777" w:rsidR="00BF28AD" w:rsidRPr="002C51E8" w:rsidRDefault="00BF28AD" w:rsidP="006E249D">
            <w:pPr>
              <w:pStyle w:val="TableParagraph"/>
            </w:pPr>
            <w:r w:rsidRPr="002C51E8">
              <w:t>ТК 52</w:t>
            </w:r>
          </w:p>
        </w:tc>
        <w:tc>
          <w:tcPr>
            <w:tcW w:w="1559" w:type="dxa"/>
            <w:vAlign w:val="center"/>
          </w:tcPr>
          <w:p w14:paraId="27B63A16" w14:textId="77777777" w:rsidR="00BF28AD" w:rsidRPr="002C51E8" w:rsidRDefault="00BF28AD" w:rsidP="006E249D">
            <w:pPr>
              <w:pStyle w:val="TableParagraph"/>
            </w:pPr>
            <w:r w:rsidRPr="002C51E8">
              <w:t>ТК 53</w:t>
            </w:r>
          </w:p>
        </w:tc>
        <w:tc>
          <w:tcPr>
            <w:tcW w:w="1134" w:type="dxa"/>
            <w:vAlign w:val="center"/>
          </w:tcPr>
          <w:p w14:paraId="14DF2AA6" w14:textId="77777777" w:rsidR="00BF28AD" w:rsidRPr="002C51E8" w:rsidRDefault="00BF28AD" w:rsidP="006E249D">
            <w:pPr>
              <w:pStyle w:val="TableParagraph"/>
            </w:pPr>
            <w:r w:rsidRPr="002C51E8">
              <w:t>100</w:t>
            </w:r>
          </w:p>
        </w:tc>
        <w:tc>
          <w:tcPr>
            <w:tcW w:w="992" w:type="dxa"/>
            <w:vAlign w:val="center"/>
          </w:tcPr>
          <w:p w14:paraId="5073CED0" w14:textId="77777777" w:rsidR="00BF28AD" w:rsidRPr="002C51E8" w:rsidRDefault="00BF28AD" w:rsidP="006E249D">
            <w:pPr>
              <w:pStyle w:val="TableParagraph"/>
            </w:pPr>
            <w:r w:rsidRPr="002C51E8">
              <w:t>200</w:t>
            </w:r>
          </w:p>
        </w:tc>
        <w:tc>
          <w:tcPr>
            <w:tcW w:w="1276" w:type="dxa"/>
            <w:vAlign w:val="center"/>
          </w:tcPr>
          <w:p w14:paraId="05D1D75C" w14:textId="77777777" w:rsidR="00BF28AD" w:rsidRPr="002C51E8" w:rsidRDefault="00BF28AD" w:rsidP="006E249D">
            <w:pPr>
              <w:pStyle w:val="TableParagraph"/>
            </w:pPr>
            <w:r w:rsidRPr="002C51E8">
              <w:t>Надзем.</w:t>
            </w:r>
          </w:p>
        </w:tc>
        <w:tc>
          <w:tcPr>
            <w:tcW w:w="1134" w:type="dxa"/>
            <w:vAlign w:val="center"/>
          </w:tcPr>
          <w:p w14:paraId="5E3F9712" w14:textId="77777777" w:rsidR="00BF28AD" w:rsidRPr="002C51E8" w:rsidRDefault="00BF28AD" w:rsidP="006E249D">
            <w:pPr>
              <w:pStyle w:val="TableParagraph"/>
            </w:pPr>
            <w:r w:rsidRPr="002C51E8">
              <w:t>до 1997</w:t>
            </w:r>
          </w:p>
        </w:tc>
      </w:tr>
      <w:tr w:rsidR="00BF28AD" w:rsidRPr="002C51E8" w14:paraId="144F26A0" w14:textId="77777777" w:rsidTr="006E249D">
        <w:trPr>
          <w:trHeight w:val="184"/>
        </w:trPr>
        <w:tc>
          <w:tcPr>
            <w:tcW w:w="1701" w:type="dxa"/>
            <w:vAlign w:val="center"/>
          </w:tcPr>
          <w:p w14:paraId="5E7B11A9" w14:textId="77777777" w:rsidR="00BF28AD" w:rsidRPr="002C51E8" w:rsidRDefault="00BF28AD" w:rsidP="006E249D">
            <w:pPr>
              <w:pStyle w:val="TableParagraph"/>
            </w:pPr>
            <w:r w:rsidRPr="002C51E8">
              <w:t>Котельная ППШ</w:t>
            </w:r>
          </w:p>
        </w:tc>
        <w:tc>
          <w:tcPr>
            <w:tcW w:w="1559" w:type="dxa"/>
            <w:vAlign w:val="center"/>
          </w:tcPr>
          <w:p w14:paraId="326170DD" w14:textId="77777777" w:rsidR="00BF28AD" w:rsidRPr="002C51E8" w:rsidRDefault="00BF28AD" w:rsidP="006E249D">
            <w:pPr>
              <w:pStyle w:val="TableParagraph"/>
            </w:pPr>
            <w:r w:rsidRPr="002C51E8">
              <w:t>ТК 51</w:t>
            </w:r>
          </w:p>
        </w:tc>
        <w:tc>
          <w:tcPr>
            <w:tcW w:w="1559" w:type="dxa"/>
            <w:vAlign w:val="center"/>
          </w:tcPr>
          <w:p w14:paraId="5F339A69" w14:textId="77777777" w:rsidR="00BF28AD" w:rsidRPr="002C51E8" w:rsidRDefault="00BF28AD" w:rsidP="006E249D">
            <w:pPr>
              <w:pStyle w:val="TableParagraph"/>
            </w:pPr>
            <w:r w:rsidRPr="002C51E8">
              <w:t>ТК 52</w:t>
            </w:r>
          </w:p>
        </w:tc>
        <w:tc>
          <w:tcPr>
            <w:tcW w:w="1134" w:type="dxa"/>
            <w:vAlign w:val="center"/>
          </w:tcPr>
          <w:p w14:paraId="59B79CF6" w14:textId="77777777" w:rsidR="00BF28AD" w:rsidRPr="002C51E8" w:rsidRDefault="00BF28AD" w:rsidP="006E249D">
            <w:pPr>
              <w:pStyle w:val="TableParagraph"/>
            </w:pPr>
            <w:r w:rsidRPr="002C51E8">
              <w:t>48</w:t>
            </w:r>
          </w:p>
        </w:tc>
        <w:tc>
          <w:tcPr>
            <w:tcW w:w="992" w:type="dxa"/>
            <w:vAlign w:val="center"/>
          </w:tcPr>
          <w:p w14:paraId="740D7C01" w14:textId="77777777" w:rsidR="00BF28AD" w:rsidRPr="002C51E8" w:rsidRDefault="00BF28AD" w:rsidP="006E249D">
            <w:pPr>
              <w:pStyle w:val="TableParagraph"/>
            </w:pPr>
            <w:r w:rsidRPr="002C51E8">
              <w:t>200</w:t>
            </w:r>
          </w:p>
        </w:tc>
        <w:tc>
          <w:tcPr>
            <w:tcW w:w="1276" w:type="dxa"/>
            <w:vAlign w:val="center"/>
          </w:tcPr>
          <w:p w14:paraId="445B2F1E" w14:textId="77777777" w:rsidR="00BF28AD" w:rsidRPr="002C51E8" w:rsidRDefault="00BF28AD" w:rsidP="006E249D">
            <w:pPr>
              <w:pStyle w:val="TableParagraph"/>
            </w:pPr>
            <w:r w:rsidRPr="002C51E8">
              <w:t>Надзем.</w:t>
            </w:r>
          </w:p>
        </w:tc>
        <w:tc>
          <w:tcPr>
            <w:tcW w:w="1134" w:type="dxa"/>
            <w:vAlign w:val="center"/>
          </w:tcPr>
          <w:p w14:paraId="792B7C5E" w14:textId="77777777" w:rsidR="00BF28AD" w:rsidRPr="002C51E8" w:rsidRDefault="00BF28AD" w:rsidP="006E249D">
            <w:pPr>
              <w:pStyle w:val="TableParagraph"/>
            </w:pPr>
            <w:r w:rsidRPr="002C51E8">
              <w:t>до 1997</w:t>
            </w:r>
          </w:p>
        </w:tc>
      </w:tr>
      <w:tr w:rsidR="00BF28AD" w:rsidRPr="002C51E8" w14:paraId="2B0AE38B" w14:textId="77777777" w:rsidTr="006E249D">
        <w:trPr>
          <w:trHeight w:val="184"/>
        </w:trPr>
        <w:tc>
          <w:tcPr>
            <w:tcW w:w="1701" w:type="dxa"/>
            <w:vAlign w:val="center"/>
          </w:tcPr>
          <w:p w14:paraId="3B8980FF" w14:textId="77777777" w:rsidR="00BF28AD" w:rsidRPr="002C51E8" w:rsidRDefault="00BF28AD" w:rsidP="006E249D">
            <w:pPr>
              <w:pStyle w:val="TableParagraph"/>
            </w:pPr>
            <w:r w:rsidRPr="002C51E8">
              <w:t>Котельная ППШ</w:t>
            </w:r>
          </w:p>
        </w:tc>
        <w:tc>
          <w:tcPr>
            <w:tcW w:w="1559" w:type="dxa"/>
            <w:vAlign w:val="center"/>
          </w:tcPr>
          <w:p w14:paraId="25268B4F" w14:textId="77777777" w:rsidR="00BF28AD" w:rsidRPr="002C51E8" w:rsidRDefault="00BF28AD" w:rsidP="006E249D">
            <w:pPr>
              <w:pStyle w:val="TableParagraph"/>
            </w:pPr>
            <w:r w:rsidRPr="002C51E8">
              <w:t>ТК 54</w:t>
            </w:r>
          </w:p>
        </w:tc>
        <w:tc>
          <w:tcPr>
            <w:tcW w:w="1559" w:type="dxa"/>
            <w:vAlign w:val="center"/>
          </w:tcPr>
          <w:p w14:paraId="52BB12EA" w14:textId="77777777" w:rsidR="00BF28AD" w:rsidRPr="002C51E8" w:rsidRDefault="00BF28AD" w:rsidP="006E249D">
            <w:pPr>
              <w:pStyle w:val="TableParagraph"/>
            </w:pPr>
            <w:r w:rsidRPr="002C51E8">
              <w:t>т.</w:t>
            </w:r>
          </w:p>
        </w:tc>
        <w:tc>
          <w:tcPr>
            <w:tcW w:w="1134" w:type="dxa"/>
            <w:vAlign w:val="center"/>
          </w:tcPr>
          <w:p w14:paraId="6DD18434" w14:textId="77777777" w:rsidR="00BF28AD" w:rsidRPr="002C51E8" w:rsidRDefault="00BF28AD" w:rsidP="006E249D">
            <w:pPr>
              <w:pStyle w:val="TableParagraph"/>
            </w:pPr>
            <w:r w:rsidRPr="002C51E8">
              <w:t>50</w:t>
            </w:r>
          </w:p>
        </w:tc>
        <w:tc>
          <w:tcPr>
            <w:tcW w:w="992" w:type="dxa"/>
            <w:vAlign w:val="center"/>
          </w:tcPr>
          <w:p w14:paraId="19C9BFFF" w14:textId="77777777" w:rsidR="00BF28AD" w:rsidRPr="002C51E8" w:rsidRDefault="00BF28AD" w:rsidP="006E249D">
            <w:pPr>
              <w:pStyle w:val="TableParagraph"/>
            </w:pPr>
            <w:r w:rsidRPr="002C51E8">
              <w:t>200</w:t>
            </w:r>
          </w:p>
        </w:tc>
        <w:tc>
          <w:tcPr>
            <w:tcW w:w="1276" w:type="dxa"/>
            <w:vAlign w:val="center"/>
          </w:tcPr>
          <w:p w14:paraId="6BD74BE9" w14:textId="77777777" w:rsidR="00BF28AD" w:rsidRPr="002C51E8" w:rsidRDefault="00BF28AD" w:rsidP="006E249D">
            <w:pPr>
              <w:pStyle w:val="TableParagraph"/>
            </w:pPr>
            <w:r w:rsidRPr="002C51E8">
              <w:t>Надзем.</w:t>
            </w:r>
          </w:p>
        </w:tc>
        <w:tc>
          <w:tcPr>
            <w:tcW w:w="1134" w:type="dxa"/>
            <w:vAlign w:val="center"/>
          </w:tcPr>
          <w:p w14:paraId="3D882547" w14:textId="77777777" w:rsidR="00BF28AD" w:rsidRPr="002C51E8" w:rsidRDefault="00BF28AD" w:rsidP="006E249D">
            <w:pPr>
              <w:pStyle w:val="TableParagraph"/>
            </w:pPr>
            <w:r w:rsidRPr="002C51E8">
              <w:t>до 1997</w:t>
            </w:r>
          </w:p>
        </w:tc>
      </w:tr>
      <w:tr w:rsidR="00BF28AD" w:rsidRPr="002C51E8" w14:paraId="37E0AE3B" w14:textId="77777777" w:rsidTr="006E249D">
        <w:trPr>
          <w:trHeight w:val="184"/>
        </w:trPr>
        <w:tc>
          <w:tcPr>
            <w:tcW w:w="1701" w:type="dxa"/>
            <w:vAlign w:val="center"/>
          </w:tcPr>
          <w:p w14:paraId="5BC821AA" w14:textId="77777777" w:rsidR="00BF28AD" w:rsidRPr="002C51E8" w:rsidRDefault="00BF28AD" w:rsidP="006E249D">
            <w:pPr>
              <w:pStyle w:val="TableParagraph"/>
            </w:pPr>
            <w:r w:rsidRPr="002C51E8">
              <w:t>Котельная ППШ</w:t>
            </w:r>
          </w:p>
        </w:tc>
        <w:tc>
          <w:tcPr>
            <w:tcW w:w="1559" w:type="dxa"/>
            <w:vAlign w:val="center"/>
          </w:tcPr>
          <w:p w14:paraId="27C04C41" w14:textId="77777777" w:rsidR="00BF28AD" w:rsidRPr="002C51E8" w:rsidRDefault="00BF28AD" w:rsidP="006E249D">
            <w:pPr>
              <w:pStyle w:val="TableParagraph"/>
            </w:pPr>
            <w:r w:rsidRPr="002C51E8">
              <w:t>т.</w:t>
            </w:r>
          </w:p>
        </w:tc>
        <w:tc>
          <w:tcPr>
            <w:tcW w:w="1559" w:type="dxa"/>
            <w:vAlign w:val="center"/>
          </w:tcPr>
          <w:p w14:paraId="173A16C2" w14:textId="77777777" w:rsidR="00BF28AD" w:rsidRPr="002C51E8" w:rsidRDefault="00BF28AD" w:rsidP="006E249D">
            <w:pPr>
              <w:pStyle w:val="TableParagraph"/>
            </w:pPr>
            <w:r w:rsidRPr="002C51E8">
              <w:t>опуск</w:t>
            </w:r>
          </w:p>
        </w:tc>
        <w:tc>
          <w:tcPr>
            <w:tcW w:w="1134" w:type="dxa"/>
            <w:vAlign w:val="center"/>
          </w:tcPr>
          <w:p w14:paraId="2A87CC59" w14:textId="77777777" w:rsidR="00BF28AD" w:rsidRPr="002C51E8" w:rsidRDefault="00BF28AD" w:rsidP="006E249D">
            <w:pPr>
              <w:pStyle w:val="TableParagraph"/>
            </w:pPr>
            <w:r w:rsidRPr="002C51E8">
              <w:t>10</w:t>
            </w:r>
          </w:p>
        </w:tc>
        <w:tc>
          <w:tcPr>
            <w:tcW w:w="992" w:type="dxa"/>
            <w:vAlign w:val="center"/>
          </w:tcPr>
          <w:p w14:paraId="36B72AD4" w14:textId="77777777" w:rsidR="00BF28AD" w:rsidRPr="002C51E8" w:rsidRDefault="00BF28AD" w:rsidP="006E249D">
            <w:pPr>
              <w:pStyle w:val="TableParagraph"/>
            </w:pPr>
            <w:r w:rsidRPr="002C51E8">
              <w:t>200</w:t>
            </w:r>
          </w:p>
        </w:tc>
        <w:tc>
          <w:tcPr>
            <w:tcW w:w="1276" w:type="dxa"/>
            <w:vAlign w:val="center"/>
          </w:tcPr>
          <w:p w14:paraId="2BF2DF35" w14:textId="77777777" w:rsidR="00BF28AD" w:rsidRPr="002C51E8" w:rsidRDefault="00BF28AD" w:rsidP="006E249D">
            <w:pPr>
              <w:pStyle w:val="TableParagraph"/>
            </w:pPr>
            <w:r w:rsidRPr="002C51E8">
              <w:t>Надзем.</w:t>
            </w:r>
          </w:p>
        </w:tc>
        <w:tc>
          <w:tcPr>
            <w:tcW w:w="1134" w:type="dxa"/>
            <w:vAlign w:val="center"/>
          </w:tcPr>
          <w:p w14:paraId="1F69C614" w14:textId="77777777" w:rsidR="00BF28AD" w:rsidRPr="002C51E8" w:rsidRDefault="00BF28AD" w:rsidP="006E249D">
            <w:pPr>
              <w:pStyle w:val="TableParagraph"/>
            </w:pPr>
            <w:r w:rsidRPr="002C51E8">
              <w:t>до 1997</w:t>
            </w:r>
          </w:p>
        </w:tc>
      </w:tr>
      <w:tr w:rsidR="00BF28AD" w:rsidRPr="002C51E8" w14:paraId="1F529F66" w14:textId="77777777" w:rsidTr="006E249D">
        <w:trPr>
          <w:trHeight w:val="184"/>
        </w:trPr>
        <w:tc>
          <w:tcPr>
            <w:tcW w:w="1701" w:type="dxa"/>
            <w:vAlign w:val="center"/>
          </w:tcPr>
          <w:p w14:paraId="4188D36B" w14:textId="77777777" w:rsidR="00BF28AD" w:rsidRPr="002C51E8" w:rsidRDefault="00BF28AD" w:rsidP="006E249D">
            <w:pPr>
              <w:pStyle w:val="TableParagraph"/>
            </w:pPr>
            <w:r w:rsidRPr="002C51E8">
              <w:t>Котельная ППШ</w:t>
            </w:r>
          </w:p>
        </w:tc>
        <w:tc>
          <w:tcPr>
            <w:tcW w:w="1559" w:type="dxa"/>
            <w:vAlign w:val="center"/>
          </w:tcPr>
          <w:p w14:paraId="39237C60" w14:textId="77777777" w:rsidR="00BF28AD" w:rsidRPr="002C51E8" w:rsidRDefault="00BF28AD" w:rsidP="006E249D">
            <w:pPr>
              <w:pStyle w:val="TableParagraph"/>
            </w:pPr>
            <w:r w:rsidRPr="002C51E8">
              <w:t>ТК Рынок</w:t>
            </w:r>
          </w:p>
        </w:tc>
        <w:tc>
          <w:tcPr>
            <w:tcW w:w="1559" w:type="dxa"/>
            <w:vAlign w:val="center"/>
          </w:tcPr>
          <w:p w14:paraId="216733D0" w14:textId="77777777" w:rsidR="00BF28AD" w:rsidRPr="002C51E8" w:rsidRDefault="00BF28AD" w:rsidP="006E249D">
            <w:pPr>
              <w:pStyle w:val="TableParagraph"/>
            </w:pPr>
            <w:r w:rsidRPr="002C51E8">
              <w:t>Городской рынок обобщ.</w:t>
            </w:r>
          </w:p>
        </w:tc>
        <w:tc>
          <w:tcPr>
            <w:tcW w:w="1134" w:type="dxa"/>
            <w:vAlign w:val="center"/>
          </w:tcPr>
          <w:p w14:paraId="0F3B6A3D" w14:textId="77777777" w:rsidR="00BF28AD" w:rsidRPr="002C51E8" w:rsidRDefault="00BF28AD" w:rsidP="006E249D">
            <w:pPr>
              <w:pStyle w:val="TableParagraph"/>
            </w:pPr>
            <w:r w:rsidRPr="002C51E8">
              <w:t>1</w:t>
            </w:r>
          </w:p>
        </w:tc>
        <w:tc>
          <w:tcPr>
            <w:tcW w:w="992" w:type="dxa"/>
            <w:vAlign w:val="center"/>
          </w:tcPr>
          <w:p w14:paraId="7567580F" w14:textId="77777777" w:rsidR="00BF28AD" w:rsidRPr="002C51E8" w:rsidRDefault="00BF28AD" w:rsidP="006E249D">
            <w:pPr>
              <w:pStyle w:val="TableParagraph"/>
            </w:pPr>
            <w:r w:rsidRPr="002C51E8">
              <w:t>1000</w:t>
            </w:r>
          </w:p>
        </w:tc>
        <w:tc>
          <w:tcPr>
            <w:tcW w:w="1276" w:type="dxa"/>
            <w:vAlign w:val="center"/>
          </w:tcPr>
          <w:p w14:paraId="18AA369B" w14:textId="77777777" w:rsidR="00BF28AD" w:rsidRPr="002C51E8" w:rsidRDefault="00BF28AD" w:rsidP="006E249D">
            <w:pPr>
              <w:pStyle w:val="TableParagraph"/>
            </w:pPr>
            <w:r w:rsidRPr="002C51E8">
              <w:t>Подзем. кан.</w:t>
            </w:r>
          </w:p>
        </w:tc>
        <w:tc>
          <w:tcPr>
            <w:tcW w:w="1134" w:type="dxa"/>
            <w:vAlign w:val="center"/>
          </w:tcPr>
          <w:p w14:paraId="54FD9539" w14:textId="77777777" w:rsidR="00BF28AD" w:rsidRPr="002C51E8" w:rsidRDefault="00BF28AD" w:rsidP="006E249D">
            <w:pPr>
              <w:pStyle w:val="TableParagraph"/>
            </w:pPr>
            <w:r w:rsidRPr="002C51E8">
              <w:t>до 1997</w:t>
            </w:r>
          </w:p>
        </w:tc>
      </w:tr>
      <w:tr w:rsidR="00BF28AD" w:rsidRPr="002C51E8" w14:paraId="66C2FB9C" w14:textId="77777777" w:rsidTr="006E249D">
        <w:trPr>
          <w:trHeight w:val="184"/>
        </w:trPr>
        <w:tc>
          <w:tcPr>
            <w:tcW w:w="1701" w:type="dxa"/>
            <w:vAlign w:val="center"/>
          </w:tcPr>
          <w:p w14:paraId="3FB9D0EA" w14:textId="77777777" w:rsidR="00BF28AD" w:rsidRPr="002C51E8" w:rsidRDefault="00BF28AD" w:rsidP="006E249D">
            <w:pPr>
              <w:pStyle w:val="TableParagraph"/>
            </w:pPr>
            <w:r w:rsidRPr="002C51E8">
              <w:t>Котельная ППШ</w:t>
            </w:r>
          </w:p>
        </w:tc>
        <w:tc>
          <w:tcPr>
            <w:tcW w:w="1559" w:type="dxa"/>
            <w:vAlign w:val="center"/>
          </w:tcPr>
          <w:p w14:paraId="56907813" w14:textId="77777777" w:rsidR="00BF28AD" w:rsidRPr="002C51E8" w:rsidRDefault="00BF28AD" w:rsidP="006E249D">
            <w:pPr>
              <w:pStyle w:val="TableParagraph"/>
            </w:pPr>
            <w:r w:rsidRPr="002C51E8">
              <w:t>ТК 99</w:t>
            </w:r>
          </w:p>
        </w:tc>
        <w:tc>
          <w:tcPr>
            <w:tcW w:w="1559" w:type="dxa"/>
            <w:vAlign w:val="center"/>
          </w:tcPr>
          <w:p w14:paraId="7F5B4D49" w14:textId="77777777" w:rsidR="00BF28AD" w:rsidRPr="002C51E8" w:rsidRDefault="00BF28AD" w:rsidP="006E249D">
            <w:pPr>
              <w:pStyle w:val="TableParagraph"/>
            </w:pPr>
            <w:r w:rsidRPr="002C51E8">
              <w:t>ТК 100</w:t>
            </w:r>
          </w:p>
        </w:tc>
        <w:tc>
          <w:tcPr>
            <w:tcW w:w="1134" w:type="dxa"/>
            <w:vAlign w:val="center"/>
          </w:tcPr>
          <w:p w14:paraId="6CB0E84C" w14:textId="77777777" w:rsidR="00BF28AD" w:rsidRPr="002C51E8" w:rsidRDefault="00BF28AD" w:rsidP="006E249D">
            <w:pPr>
              <w:pStyle w:val="TableParagraph"/>
            </w:pPr>
            <w:r w:rsidRPr="002C51E8">
              <w:t>55</w:t>
            </w:r>
          </w:p>
        </w:tc>
        <w:tc>
          <w:tcPr>
            <w:tcW w:w="992" w:type="dxa"/>
            <w:vAlign w:val="center"/>
          </w:tcPr>
          <w:p w14:paraId="59CC9256" w14:textId="77777777" w:rsidR="00BF28AD" w:rsidRPr="002C51E8" w:rsidRDefault="00BF28AD" w:rsidP="006E249D">
            <w:pPr>
              <w:pStyle w:val="TableParagraph"/>
            </w:pPr>
            <w:r w:rsidRPr="002C51E8">
              <w:t>100</w:t>
            </w:r>
          </w:p>
        </w:tc>
        <w:tc>
          <w:tcPr>
            <w:tcW w:w="1276" w:type="dxa"/>
            <w:vAlign w:val="center"/>
          </w:tcPr>
          <w:p w14:paraId="1816C848" w14:textId="77777777" w:rsidR="00BF28AD" w:rsidRPr="002C51E8" w:rsidRDefault="00BF28AD" w:rsidP="006E249D">
            <w:pPr>
              <w:pStyle w:val="TableParagraph"/>
            </w:pPr>
            <w:r w:rsidRPr="002C51E8">
              <w:t>Надзем.</w:t>
            </w:r>
          </w:p>
        </w:tc>
        <w:tc>
          <w:tcPr>
            <w:tcW w:w="1134" w:type="dxa"/>
            <w:vAlign w:val="center"/>
          </w:tcPr>
          <w:p w14:paraId="3D0E403B" w14:textId="77777777" w:rsidR="00BF28AD" w:rsidRPr="002C51E8" w:rsidRDefault="00BF28AD" w:rsidP="006E249D">
            <w:pPr>
              <w:pStyle w:val="TableParagraph"/>
            </w:pPr>
            <w:r w:rsidRPr="002C51E8">
              <w:t>до 1997</w:t>
            </w:r>
          </w:p>
        </w:tc>
      </w:tr>
      <w:tr w:rsidR="00BF28AD" w:rsidRPr="002C51E8" w14:paraId="07A4516C" w14:textId="77777777" w:rsidTr="006E249D">
        <w:trPr>
          <w:trHeight w:val="184"/>
        </w:trPr>
        <w:tc>
          <w:tcPr>
            <w:tcW w:w="1701" w:type="dxa"/>
            <w:vAlign w:val="center"/>
          </w:tcPr>
          <w:p w14:paraId="613B8A41" w14:textId="77777777" w:rsidR="00BF28AD" w:rsidRPr="002C51E8" w:rsidRDefault="00BF28AD" w:rsidP="006E249D">
            <w:pPr>
              <w:pStyle w:val="TableParagraph"/>
            </w:pPr>
            <w:r w:rsidRPr="002C51E8">
              <w:t>Котельная ППШ</w:t>
            </w:r>
          </w:p>
        </w:tc>
        <w:tc>
          <w:tcPr>
            <w:tcW w:w="1559" w:type="dxa"/>
            <w:vAlign w:val="center"/>
          </w:tcPr>
          <w:p w14:paraId="4433BFBF" w14:textId="77777777" w:rsidR="00BF28AD" w:rsidRPr="002C51E8" w:rsidRDefault="00BF28AD" w:rsidP="006E249D">
            <w:pPr>
              <w:pStyle w:val="TableParagraph"/>
            </w:pPr>
            <w:r w:rsidRPr="002C51E8">
              <w:t>ТК 99</w:t>
            </w:r>
          </w:p>
        </w:tc>
        <w:tc>
          <w:tcPr>
            <w:tcW w:w="1559" w:type="dxa"/>
            <w:vAlign w:val="center"/>
          </w:tcPr>
          <w:p w14:paraId="104FDDF4" w14:textId="77777777" w:rsidR="00BF28AD" w:rsidRPr="002C51E8" w:rsidRDefault="00BF28AD" w:rsidP="006E249D">
            <w:pPr>
              <w:pStyle w:val="TableParagraph"/>
              <w:rPr>
                <w:sz w:val="20"/>
                <w:szCs w:val="20"/>
              </w:rPr>
            </w:pPr>
            <w:r w:rsidRPr="002C51E8">
              <w:rPr>
                <w:sz w:val="20"/>
                <w:szCs w:val="20"/>
              </w:rPr>
              <w:t>ж/д Космонавтов 53, ЦБС</w:t>
            </w:r>
          </w:p>
        </w:tc>
        <w:tc>
          <w:tcPr>
            <w:tcW w:w="1134" w:type="dxa"/>
            <w:vAlign w:val="center"/>
          </w:tcPr>
          <w:p w14:paraId="63028BC4" w14:textId="77777777" w:rsidR="00BF28AD" w:rsidRPr="002C51E8" w:rsidRDefault="00BF28AD" w:rsidP="006E249D">
            <w:pPr>
              <w:pStyle w:val="TableParagraph"/>
            </w:pPr>
            <w:r w:rsidRPr="002C51E8">
              <w:t>10</w:t>
            </w:r>
          </w:p>
        </w:tc>
        <w:tc>
          <w:tcPr>
            <w:tcW w:w="992" w:type="dxa"/>
            <w:vAlign w:val="center"/>
          </w:tcPr>
          <w:p w14:paraId="73B8CBE5" w14:textId="77777777" w:rsidR="00BF28AD" w:rsidRPr="002C51E8" w:rsidRDefault="00BF28AD" w:rsidP="006E249D">
            <w:pPr>
              <w:pStyle w:val="TableParagraph"/>
            </w:pPr>
            <w:r w:rsidRPr="002C51E8">
              <w:t>80</w:t>
            </w:r>
          </w:p>
        </w:tc>
        <w:tc>
          <w:tcPr>
            <w:tcW w:w="1276" w:type="dxa"/>
            <w:vAlign w:val="center"/>
          </w:tcPr>
          <w:p w14:paraId="13730D66" w14:textId="77777777" w:rsidR="00BF28AD" w:rsidRPr="002C51E8" w:rsidRDefault="00BF28AD" w:rsidP="006E249D">
            <w:pPr>
              <w:pStyle w:val="TableParagraph"/>
            </w:pPr>
            <w:r w:rsidRPr="002C51E8">
              <w:t>Подзем. кан.</w:t>
            </w:r>
          </w:p>
        </w:tc>
        <w:tc>
          <w:tcPr>
            <w:tcW w:w="1134" w:type="dxa"/>
            <w:vAlign w:val="center"/>
          </w:tcPr>
          <w:p w14:paraId="3FD5C99D" w14:textId="77777777" w:rsidR="00BF28AD" w:rsidRPr="002C51E8" w:rsidRDefault="00BF28AD" w:rsidP="006E249D">
            <w:pPr>
              <w:pStyle w:val="TableParagraph"/>
            </w:pPr>
            <w:r w:rsidRPr="002C51E8">
              <w:t>до 1997</w:t>
            </w:r>
          </w:p>
        </w:tc>
      </w:tr>
      <w:tr w:rsidR="00BF28AD" w:rsidRPr="002C51E8" w14:paraId="08D39EDD" w14:textId="77777777" w:rsidTr="006E249D">
        <w:trPr>
          <w:trHeight w:val="184"/>
        </w:trPr>
        <w:tc>
          <w:tcPr>
            <w:tcW w:w="1701" w:type="dxa"/>
            <w:vAlign w:val="center"/>
          </w:tcPr>
          <w:p w14:paraId="45D4575A" w14:textId="77777777" w:rsidR="00BF28AD" w:rsidRPr="002C51E8" w:rsidRDefault="00BF28AD" w:rsidP="006E249D">
            <w:pPr>
              <w:pStyle w:val="TableParagraph"/>
            </w:pPr>
            <w:r w:rsidRPr="002C51E8">
              <w:t>Котельная ППШ</w:t>
            </w:r>
          </w:p>
        </w:tc>
        <w:tc>
          <w:tcPr>
            <w:tcW w:w="1559" w:type="dxa"/>
            <w:vAlign w:val="center"/>
          </w:tcPr>
          <w:p w14:paraId="7E27FD98" w14:textId="77777777" w:rsidR="00BF28AD" w:rsidRPr="002C51E8" w:rsidRDefault="00BF28AD" w:rsidP="006E249D">
            <w:pPr>
              <w:pStyle w:val="TableParagraph"/>
            </w:pPr>
            <w:r w:rsidRPr="002C51E8">
              <w:t>ТК 98</w:t>
            </w:r>
          </w:p>
        </w:tc>
        <w:tc>
          <w:tcPr>
            <w:tcW w:w="1559" w:type="dxa"/>
            <w:vAlign w:val="center"/>
          </w:tcPr>
          <w:p w14:paraId="5F38B19E" w14:textId="77777777" w:rsidR="00BF28AD" w:rsidRPr="002C51E8" w:rsidRDefault="00BF28AD" w:rsidP="006E249D">
            <w:pPr>
              <w:pStyle w:val="TableParagraph"/>
            </w:pPr>
            <w:r w:rsidRPr="002C51E8">
              <w:t>ТК 99</w:t>
            </w:r>
          </w:p>
        </w:tc>
        <w:tc>
          <w:tcPr>
            <w:tcW w:w="1134" w:type="dxa"/>
            <w:vAlign w:val="center"/>
          </w:tcPr>
          <w:p w14:paraId="1D02EEEA" w14:textId="77777777" w:rsidR="00BF28AD" w:rsidRPr="002C51E8" w:rsidRDefault="00BF28AD" w:rsidP="006E249D">
            <w:pPr>
              <w:pStyle w:val="TableParagraph"/>
            </w:pPr>
            <w:r w:rsidRPr="002C51E8">
              <w:t>37</w:t>
            </w:r>
          </w:p>
        </w:tc>
        <w:tc>
          <w:tcPr>
            <w:tcW w:w="992" w:type="dxa"/>
            <w:vAlign w:val="center"/>
          </w:tcPr>
          <w:p w14:paraId="14944BCC" w14:textId="77777777" w:rsidR="00BF28AD" w:rsidRPr="002C51E8" w:rsidRDefault="00BF28AD" w:rsidP="006E249D">
            <w:pPr>
              <w:pStyle w:val="TableParagraph"/>
            </w:pPr>
            <w:r w:rsidRPr="002C51E8">
              <w:t>100</w:t>
            </w:r>
          </w:p>
        </w:tc>
        <w:tc>
          <w:tcPr>
            <w:tcW w:w="1276" w:type="dxa"/>
            <w:vAlign w:val="center"/>
          </w:tcPr>
          <w:p w14:paraId="182C7AD9" w14:textId="77777777" w:rsidR="00BF28AD" w:rsidRPr="002C51E8" w:rsidRDefault="00BF28AD" w:rsidP="006E249D">
            <w:pPr>
              <w:pStyle w:val="TableParagraph"/>
            </w:pPr>
            <w:r w:rsidRPr="002C51E8">
              <w:t>Надзем.</w:t>
            </w:r>
          </w:p>
        </w:tc>
        <w:tc>
          <w:tcPr>
            <w:tcW w:w="1134" w:type="dxa"/>
            <w:vAlign w:val="center"/>
          </w:tcPr>
          <w:p w14:paraId="7D7190F9" w14:textId="77777777" w:rsidR="00BF28AD" w:rsidRPr="002C51E8" w:rsidRDefault="00BF28AD" w:rsidP="006E249D">
            <w:pPr>
              <w:pStyle w:val="TableParagraph"/>
            </w:pPr>
            <w:r w:rsidRPr="002C51E8">
              <w:t>до 1997</w:t>
            </w:r>
          </w:p>
        </w:tc>
      </w:tr>
      <w:tr w:rsidR="00BF28AD" w:rsidRPr="002C51E8" w14:paraId="5ECC887C" w14:textId="77777777" w:rsidTr="006E249D">
        <w:trPr>
          <w:trHeight w:val="184"/>
        </w:trPr>
        <w:tc>
          <w:tcPr>
            <w:tcW w:w="1701" w:type="dxa"/>
            <w:vAlign w:val="center"/>
          </w:tcPr>
          <w:p w14:paraId="3982483F" w14:textId="77777777" w:rsidR="00BF28AD" w:rsidRPr="002C51E8" w:rsidRDefault="00BF28AD" w:rsidP="006E249D">
            <w:pPr>
              <w:pStyle w:val="TableParagraph"/>
            </w:pPr>
            <w:r w:rsidRPr="002C51E8">
              <w:t>Котельная ППШ</w:t>
            </w:r>
          </w:p>
        </w:tc>
        <w:tc>
          <w:tcPr>
            <w:tcW w:w="1559" w:type="dxa"/>
            <w:vAlign w:val="center"/>
          </w:tcPr>
          <w:p w14:paraId="561A690F" w14:textId="77777777" w:rsidR="00BF28AD" w:rsidRPr="002C51E8" w:rsidRDefault="00BF28AD" w:rsidP="006E249D">
            <w:pPr>
              <w:pStyle w:val="TableParagraph"/>
            </w:pPr>
            <w:r w:rsidRPr="002C51E8">
              <w:t>(.) О</w:t>
            </w:r>
          </w:p>
        </w:tc>
        <w:tc>
          <w:tcPr>
            <w:tcW w:w="1559" w:type="dxa"/>
            <w:vAlign w:val="center"/>
          </w:tcPr>
          <w:p w14:paraId="4E3D4BED" w14:textId="77777777" w:rsidR="00BF28AD" w:rsidRPr="002C51E8" w:rsidRDefault="00BF28AD" w:rsidP="006E249D">
            <w:pPr>
              <w:pStyle w:val="TableParagraph"/>
            </w:pPr>
            <w:r w:rsidRPr="002C51E8">
              <w:t>ТК 70</w:t>
            </w:r>
          </w:p>
        </w:tc>
        <w:tc>
          <w:tcPr>
            <w:tcW w:w="1134" w:type="dxa"/>
            <w:vAlign w:val="center"/>
          </w:tcPr>
          <w:p w14:paraId="20969705" w14:textId="77777777" w:rsidR="00BF28AD" w:rsidRPr="002C51E8" w:rsidRDefault="00BF28AD" w:rsidP="006E249D">
            <w:pPr>
              <w:pStyle w:val="TableParagraph"/>
            </w:pPr>
            <w:r w:rsidRPr="002C51E8">
              <w:t>48</w:t>
            </w:r>
          </w:p>
        </w:tc>
        <w:tc>
          <w:tcPr>
            <w:tcW w:w="992" w:type="dxa"/>
            <w:vAlign w:val="center"/>
          </w:tcPr>
          <w:p w14:paraId="4C2C5F13" w14:textId="77777777" w:rsidR="00BF28AD" w:rsidRPr="002C51E8" w:rsidRDefault="00BF28AD" w:rsidP="006E249D">
            <w:pPr>
              <w:pStyle w:val="TableParagraph"/>
            </w:pPr>
            <w:r w:rsidRPr="002C51E8">
              <w:t>100</w:t>
            </w:r>
          </w:p>
        </w:tc>
        <w:tc>
          <w:tcPr>
            <w:tcW w:w="1276" w:type="dxa"/>
            <w:vAlign w:val="center"/>
          </w:tcPr>
          <w:p w14:paraId="5D4847F3" w14:textId="77777777" w:rsidR="00BF28AD" w:rsidRPr="002C51E8" w:rsidRDefault="00BF28AD" w:rsidP="006E249D">
            <w:pPr>
              <w:pStyle w:val="TableParagraph"/>
            </w:pPr>
            <w:r w:rsidRPr="002C51E8">
              <w:t>Подзем. кан.</w:t>
            </w:r>
          </w:p>
        </w:tc>
        <w:tc>
          <w:tcPr>
            <w:tcW w:w="1134" w:type="dxa"/>
            <w:vAlign w:val="center"/>
          </w:tcPr>
          <w:p w14:paraId="38FD0C45" w14:textId="77777777" w:rsidR="00BF28AD" w:rsidRPr="002C51E8" w:rsidRDefault="00BF28AD" w:rsidP="006E249D">
            <w:pPr>
              <w:pStyle w:val="TableParagraph"/>
            </w:pPr>
            <w:r w:rsidRPr="002C51E8">
              <w:t>до 1997</w:t>
            </w:r>
          </w:p>
        </w:tc>
      </w:tr>
      <w:tr w:rsidR="00BF28AD" w:rsidRPr="002C51E8" w14:paraId="1AD22C43" w14:textId="77777777" w:rsidTr="006E249D">
        <w:trPr>
          <w:trHeight w:val="184"/>
        </w:trPr>
        <w:tc>
          <w:tcPr>
            <w:tcW w:w="1701" w:type="dxa"/>
            <w:vAlign w:val="center"/>
          </w:tcPr>
          <w:p w14:paraId="679CD995" w14:textId="77777777" w:rsidR="00BF28AD" w:rsidRPr="002C51E8" w:rsidRDefault="00BF28AD" w:rsidP="006E249D">
            <w:pPr>
              <w:pStyle w:val="TableParagraph"/>
            </w:pPr>
            <w:r w:rsidRPr="002C51E8">
              <w:t>Котельная ППШ</w:t>
            </w:r>
          </w:p>
        </w:tc>
        <w:tc>
          <w:tcPr>
            <w:tcW w:w="1559" w:type="dxa"/>
            <w:vAlign w:val="center"/>
          </w:tcPr>
          <w:p w14:paraId="07540F7C" w14:textId="77777777" w:rsidR="00BF28AD" w:rsidRPr="002C51E8" w:rsidRDefault="00BF28AD" w:rsidP="006E249D">
            <w:pPr>
              <w:pStyle w:val="TableParagraph"/>
            </w:pPr>
            <w:r w:rsidRPr="002C51E8">
              <w:t>(.) Г</w:t>
            </w:r>
          </w:p>
        </w:tc>
        <w:tc>
          <w:tcPr>
            <w:tcW w:w="1559" w:type="dxa"/>
            <w:vAlign w:val="center"/>
          </w:tcPr>
          <w:p w14:paraId="3EE2C02B" w14:textId="77777777" w:rsidR="00BF28AD" w:rsidRPr="002C51E8" w:rsidRDefault="00BF28AD" w:rsidP="006E249D">
            <w:pPr>
              <w:pStyle w:val="TableParagraph"/>
            </w:pPr>
            <w:r w:rsidRPr="002C51E8">
              <w:t>ТК 77</w:t>
            </w:r>
          </w:p>
        </w:tc>
        <w:tc>
          <w:tcPr>
            <w:tcW w:w="1134" w:type="dxa"/>
            <w:vAlign w:val="center"/>
          </w:tcPr>
          <w:p w14:paraId="1BF30D56" w14:textId="77777777" w:rsidR="00BF28AD" w:rsidRPr="002C51E8" w:rsidRDefault="00BF28AD" w:rsidP="006E249D">
            <w:pPr>
              <w:pStyle w:val="TableParagraph"/>
            </w:pPr>
            <w:r w:rsidRPr="002C51E8">
              <w:t>50</w:t>
            </w:r>
          </w:p>
        </w:tc>
        <w:tc>
          <w:tcPr>
            <w:tcW w:w="992" w:type="dxa"/>
            <w:vAlign w:val="center"/>
          </w:tcPr>
          <w:p w14:paraId="56535C4E" w14:textId="77777777" w:rsidR="00BF28AD" w:rsidRPr="002C51E8" w:rsidRDefault="00BF28AD" w:rsidP="006E249D">
            <w:pPr>
              <w:pStyle w:val="TableParagraph"/>
            </w:pPr>
            <w:r w:rsidRPr="002C51E8">
              <w:t>100</w:t>
            </w:r>
          </w:p>
        </w:tc>
        <w:tc>
          <w:tcPr>
            <w:tcW w:w="1276" w:type="dxa"/>
            <w:vAlign w:val="center"/>
          </w:tcPr>
          <w:p w14:paraId="570901CA" w14:textId="77777777" w:rsidR="00BF28AD" w:rsidRPr="002C51E8" w:rsidRDefault="00BF28AD" w:rsidP="006E249D">
            <w:pPr>
              <w:pStyle w:val="TableParagraph"/>
            </w:pPr>
            <w:r w:rsidRPr="002C51E8">
              <w:t>Подзем. кан.</w:t>
            </w:r>
          </w:p>
        </w:tc>
        <w:tc>
          <w:tcPr>
            <w:tcW w:w="1134" w:type="dxa"/>
            <w:vAlign w:val="center"/>
          </w:tcPr>
          <w:p w14:paraId="0F9679FA" w14:textId="77777777" w:rsidR="00BF28AD" w:rsidRPr="002C51E8" w:rsidRDefault="00BF28AD" w:rsidP="006E249D">
            <w:pPr>
              <w:pStyle w:val="TableParagraph"/>
            </w:pPr>
            <w:r w:rsidRPr="002C51E8">
              <w:t>до 1997</w:t>
            </w:r>
          </w:p>
        </w:tc>
      </w:tr>
      <w:tr w:rsidR="00BF28AD" w:rsidRPr="002C51E8" w14:paraId="22D19DFE" w14:textId="77777777" w:rsidTr="006E249D">
        <w:trPr>
          <w:trHeight w:val="184"/>
        </w:trPr>
        <w:tc>
          <w:tcPr>
            <w:tcW w:w="1701" w:type="dxa"/>
            <w:vAlign w:val="center"/>
          </w:tcPr>
          <w:p w14:paraId="0BF8C1E9" w14:textId="77777777" w:rsidR="00BF28AD" w:rsidRPr="002C51E8" w:rsidRDefault="00BF28AD" w:rsidP="006E249D">
            <w:pPr>
              <w:pStyle w:val="TableParagraph"/>
            </w:pPr>
            <w:r w:rsidRPr="002C51E8">
              <w:t>Котельная ППШ</w:t>
            </w:r>
          </w:p>
        </w:tc>
        <w:tc>
          <w:tcPr>
            <w:tcW w:w="1559" w:type="dxa"/>
            <w:vAlign w:val="center"/>
          </w:tcPr>
          <w:p w14:paraId="6133CAA1" w14:textId="77777777" w:rsidR="00BF28AD" w:rsidRPr="002C51E8" w:rsidRDefault="00BF28AD" w:rsidP="006E249D">
            <w:pPr>
              <w:pStyle w:val="TableParagraph"/>
            </w:pPr>
            <w:r w:rsidRPr="002C51E8">
              <w:t>УТ2</w:t>
            </w:r>
          </w:p>
        </w:tc>
        <w:tc>
          <w:tcPr>
            <w:tcW w:w="1559" w:type="dxa"/>
            <w:vAlign w:val="center"/>
          </w:tcPr>
          <w:p w14:paraId="1AF16B2A" w14:textId="77777777" w:rsidR="00BF28AD" w:rsidRPr="002C51E8" w:rsidRDefault="00BF28AD" w:rsidP="006E249D">
            <w:pPr>
              <w:pStyle w:val="TableParagraph"/>
            </w:pPr>
            <w:r w:rsidRPr="002C51E8">
              <w:t>ТК 102</w:t>
            </w:r>
          </w:p>
        </w:tc>
        <w:tc>
          <w:tcPr>
            <w:tcW w:w="1134" w:type="dxa"/>
            <w:vAlign w:val="center"/>
          </w:tcPr>
          <w:p w14:paraId="3AA8FA95" w14:textId="77777777" w:rsidR="00BF28AD" w:rsidRPr="002C51E8" w:rsidRDefault="00BF28AD" w:rsidP="006E249D">
            <w:pPr>
              <w:pStyle w:val="TableParagraph"/>
            </w:pPr>
            <w:r w:rsidRPr="002C51E8">
              <w:t>160</w:t>
            </w:r>
          </w:p>
        </w:tc>
        <w:tc>
          <w:tcPr>
            <w:tcW w:w="992" w:type="dxa"/>
            <w:vAlign w:val="center"/>
          </w:tcPr>
          <w:p w14:paraId="7FA1F52D" w14:textId="77777777" w:rsidR="00BF28AD" w:rsidRPr="002C51E8" w:rsidRDefault="00BF28AD" w:rsidP="006E249D">
            <w:pPr>
              <w:pStyle w:val="TableParagraph"/>
            </w:pPr>
            <w:r w:rsidRPr="002C51E8">
              <w:t>150</w:t>
            </w:r>
          </w:p>
        </w:tc>
        <w:tc>
          <w:tcPr>
            <w:tcW w:w="1276" w:type="dxa"/>
            <w:vAlign w:val="center"/>
          </w:tcPr>
          <w:p w14:paraId="0347B164" w14:textId="77777777" w:rsidR="00BF28AD" w:rsidRPr="002C51E8" w:rsidRDefault="00BF28AD" w:rsidP="006E249D">
            <w:pPr>
              <w:pStyle w:val="TableParagraph"/>
            </w:pPr>
            <w:r w:rsidRPr="002C51E8">
              <w:t>Подзем. кан.</w:t>
            </w:r>
          </w:p>
        </w:tc>
        <w:tc>
          <w:tcPr>
            <w:tcW w:w="1134" w:type="dxa"/>
            <w:vAlign w:val="center"/>
          </w:tcPr>
          <w:p w14:paraId="706D0E7C" w14:textId="77777777" w:rsidR="00BF28AD" w:rsidRPr="002C51E8" w:rsidRDefault="00BF28AD" w:rsidP="006E249D">
            <w:pPr>
              <w:pStyle w:val="TableParagraph"/>
            </w:pPr>
            <w:r w:rsidRPr="002C51E8">
              <w:t>до 1997</w:t>
            </w:r>
          </w:p>
        </w:tc>
      </w:tr>
      <w:tr w:rsidR="00BF28AD" w:rsidRPr="002C51E8" w14:paraId="7C46A1C5" w14:textId="77777777" w:rsidTr="006E249D">
        <w:trPr>
          <w:trHeight w:val="184"/>
        </w:trPr>
        <w:tc>
          <w:tcPr>
            <w:tcW w:w="1701" w:type="dxa"/>
            <w:vAlign w:val="center"/>
          </w:tcPr>
          <w:p w14:paraId="5EA6D5E4" w14:textId="77777777" w:rsidR="00BF28AD" w:rsidRPr="002C51E8" w:rsidRDefault="00BF28AD" w:rsidP="006E249D">
            <w:pPr>
              <w:pStyle w:val="TableParagraph"/>
            </w:pPr>
            <w:r w:rsidRPr="002C51E8">
              <w:t>Котельная ППШ</w:t>
            </w:r>
          </w:p>
        </w:tc>
        <w:tc>
          <w:tcPr>
            <w:tcW w:w="1559" w:type="dxa"/>
            <w:vAlign w:val="center"/>
          </w:tcPr>
          <w:p w14:paraId="416863A5" w14:textId="77777777" w:rsidR="00BF28AD" w:rsidRPr="002C51E8" w:rsidRDefault="00BF28AD" w:rsidP="006E249D">
            <w:pPr>
              <w:pStyle w:val="TableParagraph"/>
            </w:pPr>
            <w:r w:rsidRPr="002C51E8">
              <w:t>ТК 15</w:t>
            </w:r>
          </w:p>
        </w:tc>
        <w:tc>
          <w:tcPr>
            <w:tcW w:w="1559" w:type="dxa"/>
            <w:vAlign w:val="center"/>
          </w:tcPr>
          <w:p w14:paraId="5CC38649" w14:textId="77777777" w:rsidR="00BF28AD" w:rsidRPr="002C51E8" w:rsidRDefault="00BF28AD" w:rsidP="006E249D">
            <w:pPr>
              <w:pStyle w:val="TableParagraph"/>
            </w:pPr>
            <w:r w:rsidRPr="002C51E8">
              <w:t>УТ1</w:t>
            </w:r>
          </w:p>
        </w:tc>
        <w:tc>
          <w:tcPr>
            <w:tcW w:w="1134" w:type="dxa"/>
            <w:vAlign w:val="center"/>
          </w:tcPr>
          <w:p w14:paraId="54037416" w14:textId="77777777" w:rsidR="00BF28AD" w:rsidRPr="002C51E8" w:rsidRDefault="00BF28AD" w:rsidP="006E249D">
            <w:pPr>
              <w:pStyle w:val="TableParagraph"/>
            </w:pPr>
            <w:r w:rsidRPr="002C51E8">
              <w:t>70</w:t>
            </w:r>
          </w:p>
        </w:tc>
        <w:tc>
          <w:tcPr>
            <w:tcW w:w="992" w:type="dxa"/>
            <w:vAlign w:val="center"/>
          </w:tcPr>
          <w:p w14:paraId="23895A78" w14:textId="77777777" w:rsidR="00BF28AD" w:rsidRPr="002C51E8" w:rsidRDefault="00BF28AD" w:rsidP="006E249D">
            <w:pPr>
              <w:pStyle w:val="TableParagraph"/>
            </w:pPr>
            <w:r w:rsidRPr="002C51E8">
              <w:t>250</w:t>
            </w:r>
          </w:p>
        </w:tc>
        <w:tc>
          <w:tcPr>
            <w:tcW w:w="1276" w:type="dxa"/>
            <w:vAlign w:val="center"/>
          </w:tcPr>
          <w:p w14:paraId="67606557" w14:textId="77777777" w:rsidR="00BF28AD" w:rsidRPr="002C51E8" w:rsidRDefault="00BF28AD" w:rsidP="006E249D">
            <w:pPr>
              <w:pStyle w:val="TableParagraph"/>
            </w:pPr>
            <w:r w:rsidRPr="002C51E8">
              <w:t>Подзем. кан.</w:t>
            </w:r>
          </w:p>
        </w:tc>
        <w:tc>
          <w:tcPr>
            <w:tcW w:w="1134" w:type="dxa"/>
            <w:vAlign w:val="center"/>
          </w:tcPr>
          <w:p w14:paraId="781C99D6" w14:textId="77777777" w:rsidR="00BF28AD" w:rsidRPr="002C51E8" w:rsidRDefault="00BF28AD" w:rsidP="006E249D">
            <w:pPr>
              <w:pStyle w:val="TableParagraph"/>
            </w:pPr>
            <w:r w:rsidRPr="002C51E8">
              <w:t>до 1997</w:t>
            </w:r>
          </w:p>
        </w:tc>
      </w:tr>
      <w:tr w:rsidR="00BF28AD" w:rsidRPr="002C51E8" w14:paraId="0BA21C93" w14:textId="77777777" w:rsidTr="006E249D">
        <w:trPr>
          <w:trHeight w:val="184"/>
        </w:trPr>
        <w:tc>
          <w:tcPr>
            <w:tcW w:w="1701" w:type="dxa"/>
            <w:vAlign w:val="center"/>
          </w:tcPr>
          <w:p w14:paraId="3CB90CA9" w14:textId="77777777" w:rsidR="00BF28AD" w:rsidRPr="002C51E8" w:rsidRDefault="00BF28AD" w:rsidP="006E249D">
            <w:pPr>
              <w:pStyle w:val="TableParagraph"/>
            </w:pPr>
            <w:r w:rsidRPr="002C51E8">
              <w:t>Котельная ППШ</w:t>
            </w:r>
          </w:p>
        </w:tc>
        <w:tc>
          <w:tcPr>
            <w:tcW w:w="1559" w:type="dxa"/>
            <w:vAlign w:val="center"/>
          </w:tcPr>
          <w:p w14:paraId="2227803F" w14:textId="77777777" w:rsidR="00BF28AD" w:rsidRPr="002C51E8" w:rsidRDefault="00BF28AD" w:rsidP="006E249D">
            <w:pPr>
              <w:pStyle w:val="TableParagraph"/>
            </w:pPr>
            <w:r w:rsidRPr="002C51E8">
              <w:t>ТК 16</w:t>
            </w:r>
          </w:p>
        </w:tc>
        <w:tc>
          <w:tcPr>
            <w:tcW w:w="1559" w:type="dxa"/>
            <w:vAlign w:val="center"/>
          </w:tcPr>
          <w:p w14:paraId="606FA3FC" w14:textId="77777777" w:rsidR="00BF28AD" w:rsidRPr="002C51E8" w:rsidRDefault="00BF28AD" w:rsidP="006E249D">
            <w:pPr>
              <w:pStyle w:val="TableParagraph"/>
            </w:pPr>
            <w:r w:rsidRPr="002C51E8">
              <w:rPr>
                <w:sz w:val="20"/>
                <w:szCs w:val="20"/>
              </w:rPr>
              <w:t>ж/д Космонавтов 68, Дет. поликлиника, ИП</w:t>
            </w:r>
          </w:p>
        </w:tc>
        <w:tc>
          <w:tcPr>
            <w:tcW w:w="1134" w:type="dxa"/>
            <w:vAlign w:val="center"/>
          </w:tcPr>
          <w:p w14:paraId="35F2F61B" w14:textId="77777777" w:rsidR="00BF28AD" w:rsidRPr="002C51E8" w:rsidRDefault="00BF28AD" w:rsidP="006E249D">
            <w:pPr>
              <w:pStyle w:val="TableParagraph"/>
            </w:pPr>
            <w:r w:rsidRPr="002C51E8">
              <w:t>13</w:t>
            </w:r>
          </w:p>
        </w:tc>
        <w:tc>
          <w:tcPr>
            <w:tcW w:w="992" w:type="dxa"/>
            <w:vAlign w:val="center"/>
          </w:tcPr>
          <w:p w14:paraId="44D83171" w14:textId="77777777" w:rsidR="00BF28AD" w:rsidRPr="002C51E8" w:rsidRDefault="00BF28AD" w:rsidP="006E249D">
            <w:pPr>
              <w:pStyle w:val="TableParagraph"/>
            </w:pPr>
            <w:r w:rsidRPr="002C51E8">
              <w:t>100</w:t>
            </w:r>
          </w:p>
        </w:tc>
        <w:tc>
          <w:tcPr>
            <w:tcW w:w="1276" w:type="dxa"/>
            <w:vAlign w:val="center"/>
          </w:tcPr>
          <w:p w14:paraId="34ED8867" w14:textId="77777777" w:rsidR="00BF28AD" w:rsidRPr="002C51E8" w:rsidRDefault="00BF28AD" w:rsidP="006E249D">
            <w:pPr>
              <w:pStyle w:val="TableParagraph"/>
            </w:pPr>
            <w:r w:rsidRPr="002C51E8">
              <w:t>Подзем. кан.</w:t>
            </w:r>
          </w:p>
        </w:tc>
        <w:tc>
          <w:tcPr>
            <w:tcW w:w="1134" w:type="dxa"/>
            <w:vAlign w:val="center"/>
          </w:tcPr>
          <w:p w14:paraId="1796B4C8" w14:textId="77777777" w:rsidR="00BF28AD" w:rsidRPr="002C51E8" w:rsidRDefault="00BF28AD" w:rsidP="006E249D">
            <w:pPr>
              <w:pStyle w:val="TableParagraph"/>
            </w:pPr>
            <w:r w:rsidRPr="002C51E8">
              <w:t>до 1997</w:t>
            </w:r>
          </w:p>
        </w:tc>
      </w:tr>
      <w:tr w:rsidR="00BF28AD" w:rsidRPr="002C51E8" w14:paraId="02A29C40" w14:textId="77777777" w:rsidTr="006E249D">
        <w:trPr>
          <w:trHeight w:val="184"/>
        </w:trPr>
        <w:tc>
          <w:tcPr>
            <w:tcW w:w="1701" w:type="dxa"/>
            <w:vAlign w:val="center"/>
          </w:tcPr>
          <w:p w14:paraId="652EE48E" w14:textId="77777777" w:rsidR="00BF28AD" w:rsidRPr="002C51E8" w:rsidRDefault="00BF28AD" w:rsidP="006E249D">
            <w:pPr>
              <w:pStyle w:val="TableParagraph"/>
            </w:pPr>
            <w:r w:rsidRPr="002C51E8">
              <w:lastRenderedPageBreak/>
              <w:t>Котельная ППШ-2</w:t>
            </w:r>
          </w:p>
        </w:tc>
        <w:tc>
          <w:tcPr>
            <w:tcW w:w="1559" w:type="dxa"/>
            <w:vAlign w:val="center"/>
          </w:tcPr>
          <w:p w14:paraId="5302FB6B" w14:textId="77777777" w:rsidR="00BF28AD" w:rsidRPr="002C51E8" w:rsidRDefault="00BF28AD" w:rsidP="006E249D">
            <w:pPr>
              <w:pStyle w:val="TableParagraph"/>
            </w:pPr>
            <w:r w:rsidRPr="002C51E8">
              <w:t>ТК 26</w:t>
            </w:r>
          </w:p>
        </w:tc>
        <w:tc>
          <w:tcPr>
            <w:tcW w:w="1559" w:type="dxa"/>
            <w:vAlign w:val="center"/>
          </w:tcPr>
          <w:p w14:paraId="34741DED" w14:textId="77777777" w:rsidR="00BF28AD" w:rsidRPr="002C51E8" w:rsidRDefault="00BF28AD" w:rsidP="006E249D">
            <w:pPr>
              <w:pStyle w:val="TableParagraph"/>
            </w:pPr>
            <w:r w:rsidRPr="002C51E8">
              <w:t>ж/д Шукшина, 27 (2)</w:t>
            </w:r>
          </w:p>
        </w:tc>
        <w:tc>
          <w:tcPr>
            <w:tcW w:w="1134" w:type="dxa"/>
            <w:vAlign w:val="center"/>
          </w:tcPr>
          <w:p w14:paraId="65ACCFB5" w14:textId="77777777" w:rsidR="00BF28AD" w:rsidRPr="002C51E8" w:rsidRDefault="00BF28AD" w:rsidP="006E249D">
            <w:pPr>
              <w:pStyle w:val="TableParagraph"/>
            </w:pPr>
            <w:r w:rsidRPr="002C51E8">
              <w:t>20</w:t>
            </w:r>
          </w:p>
        </w:tc>
        <w:tc>
          <w:tcPr>
            <w:tcW w:w="992" w:type="dxa"/>
            <w:vAlign w:val="center"/>
          </w:tcPr>
          <w:p w14:paraId="31A93EF4" w14:textId="77777777" w:rsidR="00BF28AD" w:rsidRPr="002C51E8" w:rsidRDefault="00BF28AD" w:rsidP="006E249D">
            <w:pPr>
              <w:pStyle w:val="TableParagraph"/>
            </w:pPr>
            <w:r w:rsidRPr="002C51E8">
              <w:t>80</w:t>
            </w:r>
          </w:p>
        </w:tc>
        <w:tc>
          <w:tcPr>
            <w:tcW w:w="1276" w:type="dxa"/>
            <w:vAlign w:val="center"/>
          </w:tcPr>
          <w:p w14:paraId="44E0D535" w14:textId="77777777" w:rsidR="00BF28AD" w:rsidRPr="002C51E8" w:rsidRDefault="00BF28AD" w:rsidP="006E249D">
            <w:pPr>
              <w:pStyle w:val="TableParagraph"/>
            </w:pPr>
            <w:r w:rsidRPr="002C51E8">
              <w:t>Подзем. кан.</w:t>
            </w:r>
          </w:p>
        </w:tc>
        <w:tc>
          <w:tcPr>
            <w:tcW w:w="1134" w:type="dxa"/>
            <w:vAlign w:val="center"/>
          </w:tcPr>
          <w:p w14:paraId="00601F6F" w14:textId="77777777" w:rsidR="00BF28AD" w:rsidRPr="002C51E8" w:rsidRDefault="00BF28AD" w:rsidP="006E249D">
            <w:pPr>
              <w:pStyle w:val="TableParagraph"/>
            </w:pPr>
            <w:r w:rsidRPr="002C51E8">
              <w:t>до 1997</w:t>
            </w:r>
          </w:p>
        </w:tc>
      </w:tr>
      <w:tr w:rsidR="00BF28AD" w:rsidRPr="002C51E8" w14:paraId="6D77C616" w14:textId="77777777" w:rsidTr="006E249D">
        <w:trPr>
          <w:trHeight w:val="184"/>
        </w:trPr>
        <w:tc>
          <w:tcPr>
            <w:tcW w:w="1701" w:type="dxa"/>
            <w:vAlign w:val="center"/>
          </w:tcPr>
          <w:p w14:paraId="3350FC33" w14:textId="77777777" w:rsidR="00BF28AD" w:rsidRPr="002C51E8" w:rsidRDefault="00BF28AD" w:rsidP="006E249D">
            <w:pPr>
              <w:pStyle w:val="TableParagraph"/>
            </w:pPr>
            <w:r w:rsidRPr="002C51E8">
              <w:t>Котельная №28</w:t>
            </w:r>
          </w:p>
        </w:tc>
        <w:tc>
          <w:tcPr>
            <w:tcW w:w="1559" w:type="dxa"/>
            <w:vAlign w:val="center"/>
          </w:tcPr>
          <w:p w14:paraId="44E7F42D" w14:textId="77777777" w:rsidR="00BF28AD" w:rsidRPr="002C51E8" w:rsidRDefault="00BF28AD" w:rsidP="006E249D">
            <w:pPr>
              <w:pStyle w:val="TableParagraph"/>
            </w:pPr>
            <w:r w:rsidRPr="002C51E8">
              <w:t>ТК 43</w:t>
            </w:r>
          </w:p>
        </w:tc>
        <w:tc>
          <w:tcPr>
            <w:tcW w:w="1559" w:type="dxa"/>
            <w:vAlign w:val="center"/>
          </w:tcPr>
          <w:p w14:paraId="118F3D20" w14:textId="77777777" w:rsidR="00BF28AD" w:rsidRPr="002C51E8" w:rsidRDefault="00BF28AD" w:rsidP="006E249D">
            <w:pPr>
              <w:pStyle w:val="TableParagraph"/>
            </w:pPr>
            <w:r w:rsidRPr="002C51E8">
              <w:t>ж/д Крупской, 84</w:t>
            </w:r>
          </w:p>
        </w:tc>
        <w:tc>
          <w:tcPr>
            <w:tcW w:w="1134" w:type="dxa"/>
            <w:vAlign w:val="center"/>
          </w:tcPr>
          <w:p w14:paraId="3F28BD75" w14:textId="77777777" w:rsidR="00BF28AD" w:rsidRPr="002C51E8" w:rsidRDefault="00BF28AD" w:rsidP="006E249D">
            <w:pPr>
              <w:pStyle w:val="TableParagraph"/>
            </w:pPr>
            <w:r w:rsidRPr="002C51E8">
              <w:t>11</w:t>
            </w:r>
          </w:p>
        </w:tc>
        <w:tc>
          <w:tcPr>
            <w:tcW w:w="992" w:type="dxa"/>
            <w:vAlign w:val="center"/>
          </w:tcPr>
          <w:p w14:paraId="18F8FA43" w14:textId="77777777" w:rsidR="00BF28AD" w:rsidRPr="002C51E8" w:rsidRDefault="00BF28AD" w:rsidP="006E249D">
            <w:pPr>
              <w:pStyle w:val="TableParagraph"/>
            </w:pPr>
            <w:r w:rsidRPr="002C51E8">
              <w:t>50</w:t>
            </w:r>
          </w:p>
        </w:tc>
        <w:tc>
          <w:tcPr>
            <w:tcW w:w="1276" w:type="dxa"/>
            <w:vAlign w:val="center"/>
          </w:tcPr>
          <w:p w14:paraId="22A59E21" w14:textId="77777777" w:rsidR="00BF28AD" w:rsidRPr="002C51E8" w:rsidRDefault="00BF28AD" w:rsidP="006E249D">
            <w:pPr>
              <w:pStyle w:val="TableParagraph"/>
            </w:pPr>
            <w:r w:rsidRPr="002C51E8">
              <w:t>Подзем. кан.</w:t>
            </w:r>
          </w:p>
        </w:tc>
        <w:tc>
          <w:tcPr>
            <w:tcW w:w="1134" w:type="dxa"/>
            <w:vAlign w:val="center"/>
          </w:tcPr>
          <w:p w14:paraId="46B01DE5" w14:textId="77777777" w:rsidR="00BF28AD" w:rsidRPr="002C51E8" w:rsidRDefault="00BF28AD" w:rsidP="006E249D">
            <w:pPr>
              <w:pStyle w:val="TableParagraph"/>
            </w:pPr>
            <w:r w:rsidRPr="002C51E8">
              <w:t>до 1997</w:t>
            </w:r>
          </w:p>
        </w:tc>
      </w:tr>
      <w:tr w:rsidR="00BF28AD" w:rsidRPr="002C51E8" w14:paraId="4CCC81A0" w14:textId="77777777" w:rsidTr="006E249D">
        <w:trPr>
          <w:trHeight w:val="184"/>
        </w:trPr>
        <w:tc>
          <w:tcPr>
            <w:tcW w:w="1701" w:type="dxa"/>
            <w:vAlign w:val="center"/>
          </w:tcPr>
          <w:p w14:paraId="26F7296A" w14:textId="77777777" w:rsidR="00BF28AD" w:rsidRPr="002C51E8" w:rsidRDefault="00BF28AD" w:rsidP="006E249D">
            <w:pPr>
              <w:pStyle w:val="TableParagraph"/>
            </w:pPr>
            <w:r w:rsidRPr="002C51E8">
              <w:t>Котельная №28</w:t>
            </w:r>
          </w:p>
        </w:tc>
        <w:tc>
          <w:tcPr>
            <w:tcW w:w="1559" w:type="dxa"/>
            <w:vAlign w:val="center"/>
          </w:tcPr>
          <w:p w14:paraId="72FC7EE1" w14:textId="77777777" w:rsidR="00BF28AD" w:rsidRPr="002C51E8" w:rsidRDefault="00BF28AD" w:rsidP="006E249D">
            <w:pPr>
              <w:pStyle w:val="TableParagraph"/>
            </w:pPr>
            <w:r w:rsidRPr="002C51E8">
              <w:t>ТК 41</w:t>
            </w:r>
          </w:p>
        </w:tc>
        <w:tc>
          <w:tcPr>
            <w:tcW w:w="1559" w:type="dxa"/>
            <w:vAlign w:val="center"/>
          </w:tcPr>
          <w:p w14:paraId="5B9C607E" w14:textId="77777777" w:rsidR="00BF28AD" w:rsidRPr="002C51E8" w:rsidRDefault="00BF28AD" w:rsidP="006E249D">
            <w:pPr>
              <w:pStyle w:val="TableParagraph"/>
            </w:pPr>
            <w:r w:rsidRPr="002C51E8">
              <w:t>ТК 42</w:t>
            </w:r>
          </w:p>
        </w:tc>
        <w:tc>
          <w:tcPr>
            <w:tcW w:w="1134" w:type="dxa"/>
            <w:vAlign w:val="center"/>
          </w:tcPr>
          <w:p w14:paraId="192EAB33" w14:textId="77777777" w:rsidR="00BF28AD" w:rsidRPr="002C51E8" w:rsidRDefault="00BF28AD" w:rsidP="006E249D">
            <w:pPr>
              <w:pStyle w:val="TableParagraph"/>
            </w:pPr>
            <w:r w:rsidRPr="002C51E8">
              <w:t>18</w:t>
            </w:r>
          </w:p>
        </w:tc>
        <w:tc>
          <w:tcPr>
            <w:tcW w:w="992" w:type="dxa"/>
            <w:vAlign w:val="center"/>
          </w:tcPr>
          <w:p w14:paraId="2E6A8CCF" w14:textId="77777777" w:rsidR="00BF28AD" w:rsidRPr="002C51E8" w:rsidRDefault="00BF28AD" w:rsidP="006E249D">
            <w:pPr>
              <w:pStyle w:val="TableParagraph"/>
            </w:pPr>
            <w:r w:rsidRPr="002C51E8">
              <w:t>150</w:t>
            </w:r>
          </w:p>
        </w:tc>
        <w:tc>
          <w:tcPr>
            <w:tcW w:w="1276" w:type="dxa"/>
            <w:vAlign w:val="center"/>
          </w:tcPr>
          <w:p w14:paraId="48A8AD67" w14:textId="77777777" w:rsidR="00BF28AD" w:rsidRPr="002C51E8" w:rsidRDefault="00BF28AD" w:rsidP="006E249D">
            <w:pPr>
              <w:pStyle w:val="TableParagraph"/>
            </w:pPr>
            <w:r w:rsidRPr="002C51E8">
              <w:t>Подзем. кан.</w:t>
            </w:r>
          </w:p>
        </w:tc>
        <w:tc>
          <w:tcPr>
            <w:tcW w:w="1134" w:type="dxa"/>
            <w:vAlign w:val="center"/>
          </w:tcPr>
          <w:p w14:paraId="0A1117D8" w14:textId="77777777" w:rsidR="00BF28AD" w:rsidRPr="002C51E8" w:rsidRDefault="00BF28AD" w:rsidP="006E249D">
            <w:pPr>
              <w:pStyle w:val="TableParagraph"/>
            </w:pPr>
            <w:r w:rsidRPr="002C51E8">
              <w:t>до 1997</w:t>
            </w:r>
          </w:p>
        </w:tc>
      </w:tr>
      <w:tr w:rsidR="00BF28AD" w:rsidRPr="002C51E8" w14:paraId="055E0C9B" w14:textId="77777777" w:rsidTr="006E249D">
        <w:trPr>
          <w:trHeight w:val="184"/>
        </w:trPr>
        <w:tc>
          <w:tcPr>
            <w:tcW w:w="1701" w:type="dxa"/>
            <w:vAlign w:val="center"/>
          </w:tcPr>
          <w:p w14:paraId="5C95ADE4" w14:textId="77777777" w:rsidR="00BF28AD" w:rsidRPr="002C51E8" w:rsidRDefault="00BF28AD" w:rsidP="006E249D">
            <w:pPr>
              <w:pStyle w:val="TableParagraph"/>
            </w:pPr>
            <w:r w:rsidRPr="002C51E8">
              <w:t>Котельная №28</w:t>
            </w:r>
          </w:p>
        </w:tc>
        <w:tc>
          <w:tcPr>
            <w:tcW w:w="1559" w:type="dxa"/>
            <w:vAlign w:val="center"/>
          </w:tcPr>
          <w:p w14:paraId="753CEAB4" w14:textId="77777777" w:rsidR="00BF28AD" w:rsidRPr="002C51E8" w:rsidRDefault="00BF28AD" w:rsidP="006E249D">
            <w:pPr>
              <w:pStyle w:val="TableParagraph"/>
            </w:pPr>
            <w:r w:rsidRPr="002C51E8">
              <w:t>ТК 41</w:t>
            </w:r>
          </w:p>
        </w:tc>
        <w:tc>
          <w:tcPr>
            <w:tcW w:w="1559" w:type="dxa"/>
            <w:vAlign w:val="center"/>
          </w:tcPr>
          <w:p w14:paraId="3D04E44A" w14:textId="77777777" w:rsidR="00BF28AD" w:rsidRPr="002C51E8" w:rsidRDefault="00BF28AD" w:rsidP="006E249D">
            <w:pPr>
              <w:pStyle w:val="TableParagraph"/>
            </w:pPr>
            <w:r w:rsidRPr="002C51E8">
              <w:t>ж/д Крупской, 86</w:t>
            </w:r>
          </w:p>
        </w:tc>
        <w:tc>
          <w:tcPr>
            <w:tcW w:w="1134" w:type="dxa"/>
            <w:vAlign w:val="center"/>
          </w:tcPr>
          <w:p w14:paraId="7FB6D01B" w14:textId="77777777" w:rsidR="00BF28AD" w:rsidRPr="002C51E8" w:rsidRDefault="00BF28AD" w:rsidP="006E249D">
            <w:pPr>
              <w:pStyle w:val="TableParagraph"/>
            </w:pPr>
            <w:r w:rsidRPr="002C51E8">
              <w:t>11</w:t>
            </w:r>
          </w:p>
        </w:tc>
        <w:tc>
          <w:tcPr>
            <w:tcW w:w="992" w:type="dxa"/>
            <w:vAlign w:val="center"/>
          </w:tcPr>
          <w:p w14:paraId="235AAB39" w14:textId="77777777" w:rsidR="00BF28AD" w:rsidRPr="002C51E8" w:rsidRDefault="00BF28AD" w:rsidP="006E249D">
            <w:pPr>
              <w:pStyle w:val="TableParagraph"/>
            </w:pPr>
            <w:r w:rsidRPr="002C51E8">
              <w:t>50</w:t>
            </w:r>
          </w:p>
        </w:tc>
        <w:tc>
          <w:tcPr>
            <w:tcW w:w="1276" w:type="dxa"/>
            <w:vAlign w:val="center"/>
          </w:tcPr>
          <w:p w14:paraId="686776A8" w14:textId="77777777" w:rsidR="00BF28AD" w:rsidRPr="002C51E8" w:rsidRDefault="00BF28AD" w:rsidP="006E249D">
            <w:pPr>
              <w:pStyle w:val="TableParagraph"/>
            </w:pPr>
            <w:r w:rsidRPr="002C51E8">
              <w:t>Подзем. кан.</w:t>
            </w:r>
          </w:p>
        </w:tc>
        <w:tc>
          <w:tcPr>
            <w:tcW w:w="1134" w:type="dxa"/>
            <w:vAlign w:val="center"/>
          </w:tcPr>
          <w:p w14:paraId="643FF9C6" w14:textId="77777777" w:rsidR="00BF28AD" w:rsidRPr="002C51E8" w:rsidRDefault="00BF28AD" w:rsidP="006E249D">
            <w:pPr>
              <w:pStyle w:val="TableParagraph"/>
            </w:pPr>
            <w:r w:rsidRPr="002C51E8">
              <w:t>до 1997</w:t>
            </w:r>
          </w:p>
        </w:tc>
      </w:tr>
      <w:tr w:rsidR="00BF28AD" w:rsidRPr="002C51E8" w14:paraId="49965634" w14:textId="77777777" w:rsidTr="006E249D">
        <w:trPr>
          <w:trHeight w:val="184"/>
        </w:trPr>
        <w:tc>
          <w:tcPr>
            <w:tcW w:w="1701" w:type="dxa"/>
            <w:vAlign w:val="center"/>
          </w:tcPr>
          <w:p w14:paraId="04164A76" w14:textId="77777777" w:rsidR="00BF28AD" w:rsidRPr="002C51E8" w:rsidRDefault="00BF28AD" w:rsidP="006E249D">
            <w:pPr>
              <w:pStyle w:val="TableParagraph"/>
            </w:pPr>
            <w:r w:rsidRPr="002C51E8">
              <w:t>Котельная №28</w:t>
            </w:r>
          </w:p>
        </w:tc>
        <w:tc>
          <w:tcPr>
            <w:tcW w:w="1559" w:type="dxa"/>
            <w:vAlign w:val="center"/>
          </w:tcPr>
          <w:p w14:paraId="66335487" w14:textId="77777777" w:rsidR="00BF28AD" w:rsidRPr="002C51E8" w:rsidRDefault="00BF28AD" w:rsidP="006E249D">
            <w:pPr>
              <w:pStyle w:val="TableParagraph"/>
            </w:pPr>
            <w:r w:rsidRPr="002C51E8">
              <w:t>ТК 40</w:t>
            </w:r>
          </w:p>
        </w:tc>
        <w:tc>
          <w:tcPr>
            <w:tcW w:w="1559" w:type="dxa"/>
            <w:vAlign w:val="center"/>
          </w:tcPr>
          <w:p w14:paraId="5A3E99B4" w14:textId="77777777" w:rsidR="00BF28AD" w:rsidRPr="002C51E8" w:rsidRDefault="00BF28AD" w:rsidP="006E249D">
            <w:pPr>
              <w:pStyle w:val="TableParagraph"/>
            </w:pPr>
            <w:r w:rsidRPr="002C51E8">
              <w:t>ТК 41</w:t>
            </w:r>
          </w:p>
        </w:tc>
        <w:tc>
          <w:tcPr>
            <w:tcW w:w="1134" w:type="dxa"/>
            <w:vAlign w:val="center"/>
          </w:tcPr>
          <w:p w14:paraId="2E9B865A" w14:textId="77777777" w:rsidR="00BF28AD" w:rsidRPr="002C51E8" w:rsidRDefault="00BF28AD" w:rsidP="006E249D">
            <w:pPr>
              <w:pStyle w:val="TableParagraph"/>
            </w:pPr>
            <w:r w:rsidRPr="002C51E8">
              <w:t>60</w:t>
            </w:r>
          </w:p>
        </w:tc>
        <w:tc>
          <w:tcPr>
            <w:tcW w:w="992" w:type="dxa"/>
            <w:vAlign w:val="center"/>
          </w:tcPr>
          <w:p w14:paraId="1F7DFD1E" w14:textId="77777777" w:rsidR="00BF28AD" w:rsidRPr="002C51E8" w:rsidRDefault="00BF28AD" w:rsidP="006E249D">
            <w:pPr>
              <w:pStyle w:val="TableParagraph"/>
            </w:pPr>
            <w:r w:rsidRPr="002C51E8">
              <w:t>150</w:t>
            </w:r>
          </w:p>
        </w:tc>
        <w:tc>
          <w:tcPr>
            <w:tcW w:w="1276" w:type="dxa"/>
            <w:vAlign w:val="center"/>
          </w:tcPr>
          <w:p w14:paraId="3F643A3F" w14:textId="77777777" w:rsidR="00BF28AD" w:rsidRPr="002C51E8" w:rsidRDefault="00BF28AD" w:rsidP="006E249D">
            <w:pPr>
              <w:pStyle w:val="TableParagraph"/>
            </w:pPr>
            <w:r w:rsidRPr="002C51E8">
              <w:t>Подзем. кан.</w:t>
            </w:r>
          </w:p>
        </w:tc>
        <w:tc>
          <w:tcPr>
            <w:tcW w:w="1134" w:type="dxa"/>
            <w:vAlign w:val="center"/>
          </w:tcPr>
          <w:p w14:paraId="031B4E45" w14:textId="77777777" w:rsidR="00BF28AD" w:rsidRPr="002C51E8" w:rsidRDefault="00BF28AD" w:rsidP="006E249D">
            <w:pPr>
              <w:pStyle w:val="TableParagraph"/>
            </w:pPr>
            <w:r w:rsidRPr="002C51E8">
              <w:t>до 1997</w:t>
            </w:r>
          </w:p>
        </w:tc>
      </w:tr>
      <w:tr w:rsidR="00BF28AD" w:rsidRPr="002C51E8" w14:paraId="7AD52AAD" w14:textId="77777777" w:rsidTr="006E249D">
        <w:trPr>
          <w:trHeight w:val="184"/>
        </w:trPr>
        <w:tc>
          <w:tcPr>
            <w:tcW w:w="1701" w:type="dxa"/>
            <w:vAlign w:val="center"/>
          </w:tcPr>
          <w:p w14:paraId="2775D805" w14:textId="77777777" w:rsidR="00BF28AD" w:rsidRPr="002C51E8" w:rsidRDefault="00BF28AD" w:rsidP="006E249D">
            <w:pPr>
              <w:pStyle w:val="TableParagraph"/>
            </w:pPr>
            <w:r w:rsidRPr="002C51E8">
              <w:t>Котельная №28</w:t>
            </w:r>
          </w:p>
        </w:tc>
        <w:tc>
          <w:tcPr>
            <w:tcW w:w="1559" w:type="dxa"/>
            <w:vAlign w:val="center"/>
          </w:tcPr>
          <w:p w14:paraId="6EECFB19" w14:textId="77777777" w:rsidR="00BF28AD" w:rsidRPr="002C51E8" w:rsidRDefault="00BF28AD" w:rsidP="006E249D">
            <w:pPr>
              <w:pStyle w:val="TableParagraph"/>
            </w:pPr>
            <w:r w:rsidRPr="002C51E8">
              <w:t>ТК 40</w:t>
            </w:r>
          </w:p>
        </w:tc>
        <w:tc>
          <w:tcPr>
            <w:tcW w:w="1559" w:type="dxa"/>
            <w:vAlign w:val="center"/>
          </w:tcPr>
          <w:p w14:paraId="1469F2A2" w14:textId="77777777" w:rsidR="00BF28AD" w:rsidRPr="002C51E8" w:rsidRDefault="00BF28AD" w:rsidP="006E249D">
            <w:pPr>
              <w:pStyle w:val="TableParagraph"/>
            </w:pPr>
            <w:r w:rsidRPr="002C51E8">
              <w:t>ж/д Ягодная, 2</w:t>
            </w:r>
          </w:p>
        </w:tc>
        <w:tc>
          <w:tcPr>
            <w:tcW w:w="1134" w:type="dxa"/>
            <w:vAlign w:val="center"/>
          </w:tcPr>
          <w:p w14:paraId="3F8DF0C4" w14:textId="77777777" w:rsidR="00BF28AD" w:rsidRPr="002C51E8" w:rsidRDefault="00BF28AD" w:rsidP="006E249D">
            <w:pPr>
              <w:pStyle w:val="TableParagraph"/>
            </w:pPr>
            <w:r w:rsidRPr="002C51E8">
              <w:t>6</w:t>
            </w:r>
          </w:p>
        </w:tc>
        <w:tc>
          <w:tcPr>
            <w:tcW w:w="992" w:type="dxa"/>
            <w:vAlign w:val="center"/>
          </w:tcPr>
          <w:p w14:paraId="435A66B8" w14:textId="77777777" w:rsidR="00BF28AD" w:rsidRPr="002C51E8" w:rsidRDefault="00BF28AD" w:rsidP="006E249D">
            <w:pPr>
              <w:pStyle w:val="TableParagraph"/>
            </w:pPr>
            <w:r w:rsidRPr="002C51E8">
              <w:t>50</w:t>
            </w:r>
          </w:p>
        </w:tc>
        <w:tc>
          <w:tcPr>
            <w:tcW w:w="1276" w:type="dxa"/>
            <w:vAlign w:val="center"/>
          </w:tcPr>
          <w:p w14:paraId="7E2380AC" w14:textId="77777777" w:rsidR="00BF28AD" w:rsidRPr="002C51E8" w:rsidRDefault="00BF28AD" w:rsidP="006E249D">
            <w:pPr>
              <w:pStyle w:val="TableParagraph"/>
            </w:pPr>
            <w:r w:rsidRPr="002C51E8">
              <w:t>Подзем. кан.</w:t>
            </w:r>
          </w:p>
        </w:tc>
        <w:tc>
          <w:tcPr>
            <w:tcW w:w="1134" w:type="dxa"/>
            <w:vAlign w:val="center"/>
          </w:tcPr>
          <w:p w14:paraId="330C52E7" w14:textId="77777777" w:rsidR="00BF28AD" w:rsidRPr="002C51E8" w:rsidRDefault="00BF28AD" w:rsidP="006E249D">
            <w:pPr>
              <w:pStyle w:val="TableParagraph"/>
            </w:pPr>
            <w:r w:rsidRPr="002C51E8">
              <w:t>до 1997</w:t>
            </w:r>
          </w:p>
        </w:tc>
      </w:tr>
      <w:tr w:rsidR="00BF28AD" w:rsidRPr="002C51E8" w14:paraId="1E7BD603" w14:textId="77777777" w:rsidTr="006E249D">
        <w:trPr>
          <w:trHeight w:val="184"/>
        </w:trPr>
        <w:tc>
          <w:tcPr>
            <w:tcW w:w="1701" w:type="dxa"/>
            <w:vAlign w:val="center"/>
          </w:tcPr>
          <w:p w14:paraId="5ED328FB" w14:textId="77777777" w:rsidR="00BF28AD" w:rsidRPr="002C51E8" w:rsidRDefault="00BF28AD" w:rsidP="006E249D">
            <w:pPr>
              <w:pStyle w:val="TableParagraph"/>
            </w:pPr>
            <w:r w:rsidRPr="002C51E8">
              <w:t>Котельная №28</w:t>
            </w:r>
          </w:p>
        </w:tc>
        <w:tc>
          <w:tcPr>
            <w:tcW w:w="1559" w:type="dxa"/>
            <w:vAlign w:val="center"/>
          </w:tcPr>
          <w:p w14:paraId="65D80205" w14:textId="77777777" w:rsidR="00BF28AD" w:rsidRPr="002C51E8" w:rsidRDefault="00BF28AD" w:rsidP="006E249D">
            <w:pPr>
              <w:pStyle w:val="TableParagraph"/>
            </w:pPr>
            <w:r w:rsidRPr="002C51E8">
              <w:t>ТК 44</w:t>
            </w:r>
          </w:p>
        </w:tc>
        <w:tc>
          <w:tcPr>
            <w:tcW w:w="1559" w:type="dxa"/>
            <w:vAlign w:val="center"/>
          </w:tcPr>
          <w:p w14:paraId="2AD255AE" w14:textId="77777777" w:rsidR="00BF28AD" w:rsidRPr="002C51E8" w:rsidRDefault="00BF28AD" w:rsidP="006E249D">
            <w:pPr>
              <w:pStyle w:val="TableParagraph"/>
            </w:pPr>
            <w:r w:rsidRPr="002C51E8">
              <w:t>ТК 45</w:t>
            </w:r>
          </w:p>
        </w:tc>
        <w:tc>
          <w:tcPr>
            <w:tcW w:w="1134" w:type="dxa"/>
            <w:vAlign w:val="center"/>
          </w:tcPr>
          <w:p w14:paraId="622DC236" w14:textId="77777777" w:rsidR="00BF28AD" w:rsidRPr="002C51E8" w:rsidRDefault="00BF28AD" w:rsidP="006E249D">
            <w:pPr>
              <w:pStyle w:val="TableParagraph"/>
            </w:pPr>
            <w:r w:rsidRPr="002C51E8">
              <w:t>45</w:t>
            </w:r>
          </w:p>
        </w:tc>
        <w:tc>
          <w:tcPr>
            <w:tcW w:w="992" w:type="dxa"/>
            <w:vAlign w:val="center"/>
          </w:tcPr>
          <w:p w14:paraId="10806ED5" w14:textId="77777777" w:rsidR="00BF28AD" w:rsidRPr="002C51E8" w:rsidRDefault="00BF28AD" w:rsidP="006E249D">
            <w:pPr>
              <w:pStyle w:val="TableParagraph"/>
            </w:pPr>
            <w:r w:rsidRPr="002C51E8">
              <w:t>100</w:t>
            </w:r>
          </w:p>
        </w:tc>
        <w:tc>
          <w:tcPr>
            <w:tcW w:w="1276" w:type="dxa"/>
            <w:vAlign w:val="center"/>
          </w:tcPr>
          <w:p w14:paraId="2A28935C" w14:textId="77777777" w:rsidR="00BF28AD" w:rsidRPr="002C51E8" w:rsidRDefault="00BF28AD" w:rsidP="006E249D">
            <w:pPr>
              <w:pStyle w:val="TableParagraph"/>
            </w:pPr>
            <w:r w:rsidRPr="002C51E8">
              <w:t>Подзем. кан.</w:t>
            </w:r>
          </w:p>
        </w:tc>
        <w:tc>
          <w:tcPr>
            <w:tcW w:w="1134" w:type="dxa"/>
            <w:vAlign w:val="center"/>
          </w:tcPr>
          <w:p w14:paraId="71A9E9D0" w14:textId="77777777" w:rsidR="00BF28AD" w:rsidRPr="002C51E8" w:rsidRDefault="00BF28AD" w:rsidP="006E249D">
            <w:pPr>
              <w:pStyle w:val="TableParagraph"/>
            </w:pPr>
            <w:r w:rsidRPr="002C51E8">
              <w:t>до 1997</w:t>
            </w:r>
          </w:p>
        </w:tc>
      </w:tr>
      <w:tr w:rsidR="00BF28AD" w:rsidRPr="002C51E8" w14:paraId="60BC4220" w14:textId="77777777" w:rsidTr="006E249D">
        <w:trPr>
          <w:trHeight w:val="184"/>
        </w:trPr>
        <w:tc>
          <w:tcPr>
            <w:tcW w:w="1701" w:type="dxa"/>
            <w:vAlign w:val="center"/>
          </w:tcPr>
          <w:p w14:paraId="0FCDF7E6" w14:textId="77777777" w:rsidR="00BF28AD" w:rsidRPr="002C51E8" w:rsidRDefault="00BF28AD" w:rsidP="006E249D">
            <w:pPr>
              <w:pStyle w:val="TableParagraph"/>
            </w:pPr>
            <w:r w:rsidRPr="002C51E8">
              <w:t>Котельная №28</w:t>
            </w:r>
          </w:p>
        </w:tc>
        <w:tc>
          <w:tcPr>
            <w:tcW w:w="1559" w:type="dxa"/>
            <w:vAlign w:val="center"/>
          </w:tcPr>
          <w:p w14:paraId="6BABFEFB" w14:textId="77777777" w:rsidR="00BF28AD" w:rsidRPr="002C51E8" w:rsidRDefault="00BF28AD" w:rsidP="006E249D">
            <w:pPr>
              <w:pStyle w:val="TableParagraph"/>
            </w:pPr>
            <w:r w:rsidRPr="002C51E8">
              <w:t>т.39/40</w:t>
            </w:r>
          </w:p>
        </w:tc>
        <w:tc>
          <w:tcPr>
            <w:tcW w:w="1559" w:type="dxa"/>
            <w:vAlign w:val="center"/>
          </w:tcPr>
          <w:p w14:paraId="4061C783" w14:textId="77777777" w:rsidR="00BF28AD" w:rsidRPr="002C51E8" w:rsidRDefault="00BF28AD" w:rsidP="006E249D">
            <w:pPr>
              <w:pStyle w:val="TableParagraph"/>
            </w:pPr>
            <w:r w:rsidRPr="002C51E8">
              <w:t>ТК 40</w:t>
            </w:r>
          </w:p>
        </w:tc>
        <w:tc>
          <w:tcPr>
            <w:tcW w:w="1134" w:type="dxa"/>
            <w:vAlign w:val="center"/>
          </w:tcPr>
          <w:p w14:paraId="022FCED3" w14:textId="77777777" w:rsidR="00BF28AD" w:rsidRPr="002C51E8" w:rsidRDefault="00BF28AD" w:rsidP="006E249D">
            <w:pPr>
              <w:pStyle w:val="TableParagraph"/>
            </w:pPr>
            <w:r w:rsidRPr="002C51E8">
              <w:t>16</w:t>
            </w:r>
          </w:p>
        </w:tc>
        <w:tc>
          <w:tcPr>
            <w:tcW w:w="992" w:type="dxa"/>
            <w:vAlign w:val="center"/>
          </w:tcPr>
          <w:p w14:paraId="7F1E2D25" w14:textId="77777777" w:rsidR="00BF28AD" w:rsidRPr="002C51E8" w:rsidRDefault="00BF28AD" w:rsidP="006E249D">
            <w:pPr>
              <w:pStyle w:val="TableParagraph"/>
            </w:pPr>
            <w:r w:rsidRPr="002C51E8">
              <w:t>150</w:t>
            </w:r>
          </w:p>
        </w:tc>
        <w:tc>
          <w:tcPr>
            <w:tcW w:w="1276" w:type="dxa"/>
            <w:vAlign w:val="center"/>
          </w:tcPr>
          <w:p w14:paraId="43B6E2FF" w14:textId="77777777" w:rsidR="00BF28AD" w:rsidRPr="002C51E8" w:rsidRDefault="00BF28AD" w:rsidP="006E249D">
            <w:pPr>
              <w:pStyle w:val="TableParagraph"/>
            </w:pPr>
            <w:r w:rsidRPr="002C51E8">
              <w:t>Подзем. кан.</w:t>
            </w:r>
          </w:p>
        </w:tc>
        <w:tc>
          <w:tcPr>
            <w:tcW w:w="1134" w:type="dxa"/>
            <w:vAlign w:val="center"/>
          </w:tcPr>
          <w:p w14:paraId="5A2F3976" w14:textId="77777777" w:rsidR="00BF28AD" w:rsidRPr="002C51E8" w:rsidRDefault="00BF28AD" w:rsidP="006E249D">
            <w:pPr>
              <w:pStyle w:val="TableParagraph"/>
            </w:pPr>
            <w:r w:rsidRPr="002C51E8">
              <w:t>до 1997</w:t>
            </w:r>
          </w:p>
        </w:tc>
      </w:tr>
      <w:tr w:rsidR="00BF28AD" w:rsidRPr="002C51E8" w14:paraId="14D44155" w14:textId="77777777" w:rsidTr="006E249D">
        <w:trPr>
          <w:trHeight w:val="184"/>
        </w:trPr>
        <w:tc>
          <w:tcPr>
            <w:tcW w:w="1701" w:type="dxa"/>
            <w:vAlign w:val="center"/>
          </w:tcPr>
          <w:p w14:paraId="3141B2CC" w14:textId="77777777" w:rsidR="00BF28AD" w:rsidRPr="002C51E8" w:rsidRDefault="00BF28AD" w:rsidP="006E249D">
            <w:pPr>
              <w:pStyle w:val="TableParagraph"/>
            </w:pPr>
            <w:r w:rsidRPr="002C51E8">
              <w:t>Котельная №28</w:t>
            </w:r>
          </w:p>
        </w:tc>
        <w:tc>
          <w:tcPr>
            <w:tcW w:w="1559" w:type="dxa"/>
            <w:vAlign w:val="center"/>
          </w:tcPr>
          <w:p w14:paraId="40750889" w14:textId="77777777" w:rsidR="00BF28AD" w:rsidRPr="002C51E8" w:rsidRDefault="00BF28AD" w:rsidP="006E249D">
            <w:pPr>
              <w:pStyle w:val="TableParagraph"/>
            </w:pPr>
            <w:r w:rsidRPr="002C51E8">
              <w:t>ТК 42</w:t>
            </w:r>
          </w:p>
        </w:tc>
        <w:tc>
          <w:tcPr>
            <w:tcW w:w="1559" w:type="dxa"/>
            <w:vAlign w:val="center"/>
          </w:tcPr>
          <w:p w14:paraId="64D55419" w14:textId="77777777" w:rsidR="00BF28AD" w:rsidRPr="002C51E8" w:rsidRDefault="00BF28AD" w:rsidP="006E249D">
            <w:pPr>
              <w:pStyle w:val="TableParagraph"/>
            </w:pPr>
            <w:r w:rsidRPr="002C51E8">
              <w:t>ТК 43</w:t>
            </w:r>
          </w:p>
        </w:tc>
        <w:tc>
          <w:tcPr>
            <w:tcW w:w="1134" w:type="dxa"/>
            <w:vAlign w:val="center"/>
          </w:tcPr>
          <w:p w14:paraId="6708253C" w14:textId="77777777" w:rsidR="00BF28AD" w:rsidRPr="002C51E8" w:rsidRDefault="00BF28AD" w:rsidP="006E249D">
            <w:pPr>
              <w:pStyle w:val="TableParagraph"/>
            </w:pPr>
            <w:r w:rsidRPr="002C51E8">
              <w:t>18</w:t>
            </w:r>
          </w:p>
        </w:tc>
        <w:tc>
          <w:tcPr>
            <w:tcW w:w="992" w:type="dxa"/>
            <w:vAlign w:val="center"/>
          </w:tcPr>
          <w:p w14:paraId="3E896D0D" w14:textId="77777777" w:rsidR="00BF28AD" w:rsidRPr="002C51E8" w:rsidRDefault="00BF28AD" w:rsidP="006E249D">
            <w:pPr>
              <w:pStyle w:val="TableParagraph"/>
            </w:pPr>
            <w:r w:rsidRPr="002C51E8">
              <w:t>150</w:t>
            </w:r>
          </w:p>
        </w:tc>
        <w:tc>
          <w:tcPr>
            <w:tcW w:w="1276" w:type="dxa"/>
            <w:vAlign w:val="center"/>
          </w:tcPr>
          <w:p w14:paraId="39296809" w14:textId="77777777" w:rsidR="00BF28AD" w:rsidRPr="002C51E8" w:rsidRDefault="00BF28AD" w:rsidP="006E249D">
            <w:pPr>
              <w:pStyle w:val="TableParagraph"/>
            </w:pPr>
            <w:r w:rsidRPr="002C51E8">
              <w:t>Подзем. кан.</w:t>
            </w:r>
          </w:p>
        </w:tc>
        <w:tc>
          <w:tcPr>
            <w:tcW w:w="1134" w:type="dxa"/>
            <w:vAlign w:val="center"/>
          </w:tcPr>
          <w:p w14:paraId="0488F2B8" w14:textId="77777777" w:rsidR="00BF28AD" w:rsidRPr="002C51E8" w:rsidRDefault="00BF28AD" w:rsidP="006E249D">
            <w:pPr>
              <w:pStyle w:val="TableParagraph"/>
            </w:pPr>
            <w:r w:rsidRPr="002C51E8">
              <w:t>до 1997</w:t>
            </w:r>
          </w:p>
        </w:tc>
      </w:tr>
      <w:tr w:rsidR="00BF28AD" w:rsidRPr="002C51E8" w14:paraId="65241C1A" w14:textId="77777777" w:rsidTr="006E249D">
        <w:trPr>
          <w:trHeight w:val="184"/>
        </w:trPr>
        <w:tc>
          <w:tcPr>
            <w:tcW w:w="1701" w:type="dxa"/>
            <w:vAlign w:val="center"/>
          </w:tcPr>
          <w:p w14:paraId="2DDB0E1B" w14:textId="77777777" w:rsidR="00BF28AD" w:rsidRPr="002C51E8" w:rsidRDefault="00BF28AD" w:rsidP="006E249D">
            <w:pPr>
              <w:pStyle w:val="TableParagraph"/>
            </w:pPr>
            <w:r w:rsidRPr="002C51E8">
              <w:t>Котельная ш. «Полысаевская»</w:t>
            </w:r>
          </w:p>
        </w:tc>
        <w:tc>
          <w:tcPr>
            <w:tcW w:w="1559" w:type="dxa"/>
            <w:vAlign w:val="center"/>
          </w:tcPr>
          <w:p w14:paraId="47B8EC70" w14:textId="77777777" w:rsidR="00BF28AD" w:rsidRPr="002C51E8" w:rsidRDefault="00BF28AD" w:rsidP="006E249D">
            <w:pPr>
              <w:pStyle w:val="TableParagraph"/>
            </w:pPr>
            <w:r w:rsidRPr="002C51E8">
              <w:t>УТ-7</w:t>
            </w:r>
          </w:p>
        </w:tc>
        <w:tc>
          <w:tcPr>
            <w:tcW w:w="1559" w:type="dxa"/>
            <w:vAlign w:val="center"/>
          </w:tcPr>
          <w:p w14:paraId="1C535B3B" w14:textId="77777777" w:rsidR="00BF28AD" w:rsidRPr="002C51E8" w:rsidRDefault="00BF28AD" w:rsidP="006E249D">
            <w:pPr>
              <w:pStyle w:val="TableParagraph"/>
              <w:rPr>
                <w:sz w:val="20"/>
                <w:szCs w:val="20"/>
              </w:rPr>
            </w:pPr>
            <w:r w:rsidRPr="002C51E8">
              <w:rPr>
                <w:sz w:val="20"/>
                <w:szCs w:val="20"/>
              </w:rPr>
              <w:t>ж/д Техническая, 15</w:t>
            </w:r>
          </w:p>
        </w:tc>
        <w:tc>
          <w:tcPr>
            <w:tcW w:w="1134" w:type="dxa"/>
            <w:vAlign w:val="center"/>
          </w:tcPr>
          <w:p w14:paraId="44DFB868" w14:textId="77777777" w:rsidR="00BF28AD" w:rsidRPr="002C51E8" w:rsidRDefault="00BF28AD" w:rsidP="006E249D">
            <w:pPr>
              <w:pStyle w:val="TableParagraph"/>
            </w:pPr>
            <w:r w:rsidRPr="002C51E8">
              <w:t>5</w:t>
            </w:r>
          </w:p>
        </w:tc>
        <w:tc>
          <w:tcPr>
            <w:tcW w:w="992" w:type="dxa"/>
            <w:vAlign w:val="center"/>
          </w:tcPr>
          <w:p w14:paraId="55B23CAE" w14:textId="77777777" w:rsidR="00BF28AD" w:rsidRPr="002C51E8" w:rsidRDefault="00BF28AD" w:rsidP="006E249D">
            <w:pPr>
              <w:pStyle w:val="TableParagraph"/>
            </w:pPr>
            <w:r w:rsidRPr="002C51E8">
              <w:t>100</w:t>
            </w:r>
          </w:p>
        </w:tc>
        <w:tc>
          <w:tcPr>
            <w:tcW w:w="1276" w:type="dxa"/>
            <w:vAlign w:val="center"/>
          </w:tcPr>
          <w:p w14:paraId="31CEC351" w14:textId="77777777" w:rsidR="00BF28AD" w:rsidRPr="002C51E8" w:rsidRDefault="00BF28AD" w:rsidP="006E249D">
            <w:pPr>
              <w:pStyle w:val="TableParagraph"/>
            </w:pPr>
            <w:r w:rsidRPr="002C51E8">
              <w:t>Надзем.</w:t>
            </w:r>
          </w:p>
        </w:tc>
        <w:tc>
          <w:tcPr>
            <w:tcW w:w="1134" w:type="dxa"/>
            <w:vAlign w:val="center"/>
          </w:tcPr>
          <w:p w14:paraId="6427C7AD" w14:textId="77777777" w:rsidR="00BF28AD" w:rsidRPr="002C51E8" w:rsidRDefault="00BF28AD" w:rsidP="006E249D">
            <w:pPr>
              <w:pStyle w:val="TableParagraph"/>
            </w:pPr>
            <w:r w:rsidRPr="002C51E8">
              <w:t>до 1997</w:t>
            </w:r>
          </w:p>
        </w:tc>
      </w:tr>
      <w:tr w:rsidR="00BF28AD" w:rsidRPr="002C51E8" w14:paraId="29474104" w14:textId="77777777" w:rsidTr="006E249D">
        <w:trPr>
          <w:trHeight w:val="184"/>
        </w:trPr>
        <w:tc>
          <w:tcPr>
            <w:tcW w:w="1701" w:type="dxa"/>
            <w:vAlign w:val="center"/>
          </w:tcPr>
          <w:p w14:paraId="3556ECA2" w14:textId="77777777" w:rsidR="00BF28AD" w:rsidRPr="002C51E8" w:rsidRDefault="00BF28AD" w:rsidP="006E249D">
            <w:pPr>
              <w:pStyle w:val="TableParagraph"/>
            </w:pPr>
            <w:r w:rsidRPr="002C51E8">
              <w:t>Котельная ш. «Полысаевская»</w:t>
            </w:r>
          </w:p>
        </w:tc>
        <w:tc>
          <w:tcPr>
            <w:tcW w:w="1559" w:type="dxa"/>
            <w:vAlign w:val="center"/>
          </w:tcPr>
          <w:p w14:paraId="62C0DEDD" w14:textId="77777777" w:rsidR="00BF28AD" w:rsidRPr="002C51E8" w:rsidRDefault="00BF28AD" w:rsidP="006E249D">
            <w:pPr>
              <w:pStyle w:val="TableParagraph"/>
            </w:pPr>
            <w:r w:rsidRPr="002C51E8">
              <w:t>УТ-7</w:t>
            </w:r>
          </w:p>
        </w:tc>
        <w:tc>
          <w:tcPr>
            <w:tcW w:w="1559" w:type="dxa"/>
            <w:vAlign w:val="center"/>
          </w:tcPr>
          <w:p w14:paraId="1C32A03A" w14:textId="77777777" w:rsidR="00BF28AD" w:rsidRPr="002C51E8" w:rsidRDefault="00BF28AD" w:rsidP="006E249D">
            <w:pPr>
              <w:pStyle w:val="TableParagraph"/>
              <w:rPr>
                <w:sz w:val="20"/>
                <w:szCs w:val="20"/>
              </w:rPr>
            </w:pPr>
            <w:r w:rsidRPr="002C51E8">
              <w:rPr>
                <w:sz w:val="20"/>
                <w:szCs w:val="20"/>
              </w:rPr>
              <w:t>УТ-8</w:t>
            </w:r>
          </w:p>
        </w:tc>
        <w:tc>
          <w:tcPr>
            <w:tcW w:w="1134" w:type="dxa"/>
            <w:vAlign w:val="center"/>
          </w:tcPr>
          <w:p w14:paraId="5D397FAD" w14:textId="77777777" w:rsidR="00BF28AD" w:rsidRPr="002C51E8" w:rsidRDefault="00BF28AD" w:rsidP="006E249D">
            <w:pPr>
              <w:pStyle w:val="TableParagraph"/>
            </w:pPr>
            <w:r w:rsidRPr="002C51E8">
              <w:t>29</w:t>
            </w:r>
          </w:p>
        </w:tc>
        <w:tc>
          <w:tcPr>
            <w:tcW w:w="992" w:type="dxa"/>
            <w:vAlign w:val="center"/>
          </w:tcPr>
          <w:p w14:paraId="01E3E8F1" w14:textId="77777777" w:rsidR="00BF28AD" w:rsidRPr="002C51E8" w:rsidRDefault="00BF28AD" w:rsidP="006E249D">
            <w:pPr>
              <w:pStyle w:val="TableParagraph"/>
            </w:pPr>
            <w:r w:rsidRPr="002C51E8">
              <w:t>200</w:t>
            </w:r>
          </w:p>
        </w:tc>
        <w:tc>
          <w:tcPr>
            <w:tcW w:w="1276" w:type="dxa"/>
            <w:vAlign w:val="center"/>
          </w:tcPr>
          <w:p w14:paraId="1F6C17E8" w14:textId="77777777" w:rsidR="00BF28AD" w:rsidRPr="002C51E8" w:rsidRDefault="00BF28AD" w:rsidP="006E249D">
            <w:pPr>
              <w:pStyle w:val="TableParagraph"/>
            </w:pPr>
            <w:r w:rsidRPr="002C51E8">
              <w:t>Надзем.</w:t>
            </w:r>
          </w:p>
        </w:tc>
        <w:tc>
          <w:tcPr>
            <w:tcW w:w="1134" w:type="dxa"/>
            <w:vAlign w:val="center"/>
          </w:tcPr>
          <w:p w14:paraId="10DDD529" w14:textId="77777777" w:rsidR="00BF28AD" w:rsidRPr="002C51E8" w:rsidRDefault="00BF28AD" w:rsidP="006E249D">
            <w:pPr>
              <w:pStyle w:val="TableParagraph"/>
            </w:pPr>
            <w:r w:rsidRPr="002C51E8">
              <w:t>до 1997</w:t>
            </w:r>
          </w:p>
        </w:tc>
      </w:tr>
      <w:tr w:rsidR="00BF28AD" w:rsidRPr="002C51E8" w14:paraId="318A3F4A" w14:textId="77777777" w:rsidTr="006E249D">
        <w:trPr>
          <w:trHeight w:val="184"/>
        </w:trPr>
        <w:tc>
          <w:tcPr>
            <w:tcW w:w="1701" w:type="dxa"/>
            <w:vAlign w:val="center"/>
          </w:tcPr>
          <w:p w14:paraId="2D95F5FE" w14:textId="77777777" w:rsidR="00BF28AD" w:rsidRPr="002C51E8" w:rsidRDefault="00BF28AD" w:rsidP="006E249D">
            <w:pPr>
              <w:pStyle w:val="TableParagraph"/>
            </w:pPr>
            <w:r w:rsidRPr="002C51E8">
              <w:t>Котельная ш. «Полысаевская»</w:t>
            </w:r>
          </w:p>
        </w:tc>
        <w:tc>
          <w:tcPr>
            <w:tcW w:w="1559" w:type="dxa"/>
            <w:vAlign w:val="center"/>
          </w:tcPr>
          <w:p w14:paraId="6D0AEC4F" w14:textId="77777777" w:rsidR="00BF28AD" w:rsidRPr="002C51E8" w:rsidRDefault="00BF28AD" w:rsidP="006E249D">
            <w:pPr>
              <w:pStyle w:val="TableParagraph"/>
            </w:pPr>
            <w:r w:rsidRPr="002C51E8">
              <w:t>УТ-8</w:t>
            </w:r>
          </w:p>
        </w:tc>
        <w:tc>
          <w:tcPr>
            <w:tcW w:w="1559" w:type="dxa"/>
            <w:vAlign w:val="center"/>
          </w:tcPr>
          <w:p w14:paraId="57188723" w14:textId="77777777" w:rsidR="00BF28AD" w:rsidRPr="002C51E8" w:rsidRDefault="00BF28AD" w:rsidP="006E249D">
            <w:pPr>
              <w:pStyle w:val="TableParagraph"/>
              <w:rPr>
                <w:sz w:val="20"/>
                <w:szCs w:val="20"/>
              </w:rPr>
            </w:pPr>
            <w:r w:rsidRPr="002C51E8">
              <w:rPr>
                <w:sz w:val="20"/>
                <w:szCs w:val="20"/>
              </w:rPr>
              <w:t>ж/д Техническая, 17</w:t>
            </w:r>
          </w:p>
        </w:tc>
        <w:tc>
          <w:tcPr>
            <w:tcW w:w="1134" w:type="dxa"/>
            <w:vAlign w:val="center"/>
          </w:tcPr>
          <w:p w14:paraId="63052E0B" w14:textId="77777777" w:rsidR="00BF28AD" w:rsidRPr="002C51E8" w:rsidRDefault="00BF28AD" w:rsidP="006E249D">
            <w:pPr>
              <w:pStyle w:val="TableParagraph"/>
            </w:pPr>
            <w:r w:rsidRPr="002C51E8">
              <w:t>6</w:t>
            </w:r>
          </w:p>
        </w:tc>
        <w:tc>
          <w:tcPr>
            <w:tcW w:w="992" w:type="dxa"/>
            <w:vAlign w:val="center"/>
          </w:tcPr>
          <w:p w14:paraId="58C43E27" w14:textId="77777777" w:rsidR="00BF28AD" w:rsidRPr="002C51E8" w:rsidRDefault="00BF28AD" w:rsidP="006E249D">
            <w:pPr>
              <w:pStyle w:val="TableParagraph"/>
            </w:pPr>
            <w:r w:rsidRPr="002C51E8">
              <w:t>100</w:t>
            </w:r>
          </w:p>
        </w:tc>
        <w:tc>
          <w:tcPr>
            <w:tcW w:w="1276" w:type="dxa"/>
            <w:vAlign w:val="center"/>
          </w:tcPr>
          <w:p w14:paraId="7B91360E" w14:textId="77777777" w:rsidR="00BF28AD" w:rsidRPr="002C51E8" w:rsidRDefault="00BF28AD" w:rsidP="006E249D">
            <w:pPr>
              <w:pStyle w:val="TableParagraph"/>
            </w:pPr>
            <w:r w:rsidRPr="002C51E8">
              <w:t>Надзем.</w:t>
            </w:r>
          </w:p>
        </w:tc>
        <w:tc>
          <w:tcPr>
            <w:tcW w:w="1134" w:type="dxa"/>
            <w:vAlign w:val="center"/>
          </w:tcPr>
          <w:p w14:paraId="0CD3B9C4" w14:textId="77777777" w:rsidR="00BF28AD" w:rsidRPr="002C51E8" w:rsidRDefault="00BF28AD" w:rsidP="006E249D">
            <w:pPr>
              <w:pStyle w:val="TableParagraph"/>
            </w:pPr>
            <w:r w:rsidRPr="002C51E8">
              <w:t>до 1997</w:t>
            </w:r>
          </w:p>
        </w:tc>
      </w:tr>
      <w:tr w:rsidR="00BF28AD" w:rsidRPr="002C51E8" w14:paraId="73E2FEBD" w14:textId="77777777" w:rsidTr="006E249D">
        <w:trPr>
          <w:trHeight w:val="184"/>
        </w:trPr>
        <w:tc>
          <w:tcPr>
            <w:tcW w:w="1701" w:type="dxa"/>
            <w:vAlign w:val="center"/>
          </w:tcPr>
          <w:p w14:paraId="1FAABE5F" w14:textId="77777777" w:rsidR="00BF28AD" w:rsidRPr="002C51E8" w:rsidRDefault="00BF28AD" w:rsidP="006E249D">
            <w:pPr>
              <w:pStyle w:val="TableParagraph"/>
            </w:pPr>
            <w:r w:rsidRPr="002C51E8">
              <w:t>Котельная ш. «Полысаевская»</w:t>
            </w:r>
          </w:p>
        </w:tc>
        <w:tc>
          <w:tcPr>
            <w:tcW w:w="1559" w:type="dxa"/>
            <w:vAlign w:val="center"/>
          </w:tcPr>
          <w:p w14:paraId="7455F6BC" w14:textId="77777777" w:rsidR="00BF28AD" w:rsidRPr="002C51E8" w:rsidRDefault="00BF28AD" w:rsidP="006E249D">
            <w:pPr>
              <w:pStyle w:val="TableParagraph"/>
            </w:pPr>
            <w:r w:rsidRPr="002C51E8">
              <w:t>УТ-6</w:t>
            </w:r>
          </w:p>
        </w:tc>
        <w:tc>
          <w:tcPr>
            <w:tcW w:w="1559" w:type="dxa"/>
            <w:vAlign w:val="center"/>
          </w:tcPr>
          <w:p w14:paraId="20E77B4A" w14:textId="77777777" w:rsidR="00BF28AD" w:rsidRPr="002C51E8" w:rsidRDefault="00BF28AD" w:rsidP="006E249D">
            <w:pPr>
              <w:pStyle w:val="TableParagraph"/>
            </w:pPr>
            <w:r w:rsidRPr="002C51E8">
              <w:t>УТ-7</w:t>
            </w:r>
          </w:p>
        </w:tc>
        <w:tc>
          <w:tcPr>
            <w:tcW w:w="1134" w:type="dxa"/>
            <w:vAlign w:val="center"/>
          </w:tcPr>
          <w:p w14:paraId="6B719C6C" w14:textId="77777777" w:rsidR="00BF28AD" w:rsidRPr="002C51E8" w:rsidRDefault="00BF28AD" w:rsidP="006E249D">
            <w:pPr>
              <w:pStyle w:val="TableParagraph"/>
            </w:pPr>
            <w:r w:rsidRPr="002C51E8">
              <w:t>24</w:t>
            </w:r>
          </w:p>
        </w:tc>
        <w:tc>
          <w:tcPr>
            <w:tcW w:w="992" w:type="dxa"/>
            <w:vAlign w:val="center"/>
          </w:tcPr>
          <w:p w14:paraId="008AD393" w14:textId="77777777" w:rsidR="00BF28AD" w:rsidRPr="002C51E8" w:rsidRDefault="00BF28AD" w:rsidP="006E249D">
            <w:pPr>
              <w:pStyle w:val="TableParagraph"/>
            </w:pPr>
            <w:r w:rsidRPr="002C51E8">
              <w:t>200</w:t>
            </w:r>
          </w:p>
        </w:tc>
        <w:tc>
          <w:tcPr>
            <w:tcW w:w="1276" w:type="dxa"/>
            <w:vAlign w:val="center"/>
          </w:tcPr>
          <w:p w14:paraId="68E35716" w14:textId="77777777" w:rsidR="00BF28AD" w:rsidRPr="002C51E8" w:rsidRDefault="00BF28AD" w:rsidP="006E249D">
            <w:pPr>
              <w:pStyle w:val="TableParagraph"/>
            </w:pPr>
            <w:r w:rsidRPr="002C51E8">
              <w:t>Надзем.</w:t>
            </w:r>
          </w:p>
        </w:tc>
        <w:tc>
          <w:tcPr>
            <w:tcW w:w="1134" w:type="dxa"/>
            <w:vAlign w:val="center"/>
          </w:tcPr>
          <w:p w14:paraId="7490D908" w14:textId="77777777" w:rsidR="00BF28AD" w:rsidRPr="002C51E8" w:rsidRDefault="00BF28AD" w:rsidP="006E249D">
            <w:pPr>
              <w:pStyle w:val="TableParagraph"/>
            </w:pPr>
            <w:r w:rsidRPr="002C51E8">
              <w:t>до 1997</w:t>
            </w:r>
          </w:p>
        </w:tc>
      </w:tr>
      <w:tr w:rsidR="00BF28AD" w:rsidRPr="002C51E8" w14:paraId="403E6375" w14:textId="77777777" w:rsidTr="006E249D">
        <w:trPr>
          <w:trHeight w:val="184"/>
        </w:trPr>
        <w:tc>
          <w:tcPr>
            <w:tcW w:w="1701" w:type="dxa"/>
            <w:vAlign w:val="center"/>
          </w:tcPr>
          <w:p w14:paraId="66539C28" w14:textId="77777777" w:rsidR="00BF28AD" w:rsidRPr="002C51E8" w:rsidRDefault="00BF28AD" w:rsidP="006E249D">
            <w:pPr>
              <w:pStyle w:val="TableParagraph"/>
            </w:pPr>
            <w:r w:rsidRPr="002C51E8">
              <w:t>Котельная ш. «Полысаевская»</w:t>
            </w:r>
          </w:p>
        </w:tc>
        <w:tc>
          <w:tcPr>
            <w:tcW w:w="1559" w:type="dxa"/>
            <w:vAlign w:val="center"/>
          </w:tcPr>
          <w:p w14:paraId="309AA258" w14:textId="77777777" w:rsidR="00BF28AD" w:rsidRPr="002C51E8" w:rsidRDefault="00BF28AD" w:rsidP="006E249D">
            <w:pPr>
              <w:pStyle w:val="TableParagraph"/>
            </w:pPr>
            <w:r w:rsidRPr="002C51E8">
              <w:t>УТ-17</w:t>
            </w:r>
          </w:p>
        </w:tc>
        <w:tc>
          <w:tcPr>
            <w:tcW w:w="1559" w:type="dxa"/>
            <w:vAlign w:val="center"/>
          </w:tcPr>
          <w:p w14:paraId="3752CE74" w14:textId="77777777" w:rsidR="00BF28AD" w:rsidRPr="002C51E8" w:rsidRDefault="00BF28AD" w:rsidP="006E249D">
            <w:pPr>
              <w:pStyle w:val="TableParagraph"/>
            </w:pPr>
            <w:r w:rsidRPr="002C51E8">
              <w:t>Спортзал</w:t>
            </w:r>
          </w:p>
        </w:tc>
        <w:tc>
          <w:tcPr>
            <w:tcW w:w="1134" w:type="dxa"/>
            <w:vAlign w:val="center"/>
          </w:tcPr>
          <w:p w14:paraId="7EC712BA" w14:textId="77777777" w:rsidR="00BF28AD" w:rsidRPr="002C51E8" w:rsidRDefault="00BF28AD" w:rsidP="006E249D">
            <w:pPr>
              <w:pStyle w:val="TableParagraph"/>
            </w:pPr>
            <w:r w:rsidRPr="002C51E8">
              <w:t>4</w:t>
            </w:r>
          </w:p>
        </w:tc>
        <w:tc>
          <w:tcPr>
            <w:tcW w:w="992" w:type="dxa"/>
            <w:vAlign w:val="center"/>
          </w:tcPr>
          <w:p w14:paraId="36265A90" w14:textId="77777777" w:rsidR="00BF28AD" w:rsidRPr="002C51E8" w:rsidRDefault="00BF28AD" w:rsidP="006E249D">
            <w:pPr>
              <w:pStyle w:val="TableParagraph"/>
            </w:pPr>
            <w:r w:rsidRPr="002C51E8">
              <w:t>70</w:t>
            </w:r>
          </w:p>
        </w:tc>
        <w:tc>
          <w:tcPr>
            <w:tcW w:w="1276" w:type="dxa"/>
            <w:vAlign w:val="center"/>
          </w:tcPr>
          <w:p w14:paraId="786D1CDA" w14:textId="77777777" w:rsidR="00BF28AD" w:rsidRPr="002C51E8" w:rsidRDefault="00BF28AD" w:rsidP="006E249D">
            <w:pPr>
              <w:pStyle w:val="TableParagraph"/>
            </w:pPr>
            <w:r w:rsidRPr="002C51E8">
              <w:t>Надзем.</w:t>
            </w:r>
          </w:p>
        </w:tc>
        <w:tc>
          <w:tcPr>
            <w:tcW w:w="1134" w:type="dxa"/>
            <w:vAlign w:val="center"/>
          </w:tcPr>
          <w:p w14:paraId="0CF8CF89" w14:textId="77777777" w:rsidR="00BF28AD" w:rsidRPr="002C51E8" w:rsidRDefault="00BF28AD" w:rsidP="006E249D">
            <w:pPr>
              <w:pStyle w:val="TableParagraph"/>
            </w:pPr>
            <w:r w:rsidRPr="002C51E8">
              <w:t>до 1997</w:t>
            </w:r>
          </w:p>
        </w:tc>
      </w:tr>
      <w:tr w:rsidR="00BF28AD" w:rsidRPr="002C51E8" w14:paraId="42F8FF28" w14:textId="77777777" w:rsidTr="006E249D">
        <w:trPr>
          <w:trHeight w:val="184"/>
        </w:trPr>
        <w:tc>
          <w:tcPr>
            <w:tcW w:w="1701" w:type="dxa"/>
            <w:vAlign w:val="center"/>
          </w:tcPr>
          <w:p w14:paraId="347A4B2F" w14:textId="77777777" w:rsidR="00BF28AD" w:rsidRPr="002C51E8" w:rsidRDefault="00BF28AD" w:rsidP="006E249D">
            <w:pPr>
              <w:pStyle w:val="TableParagraph"/>
            </w:pPr>
            <w:r w:rsidRPr="002C51E8">
              <w:t>Котельная ш. «Полысаевская»</w:t>
            </w:r>
          </w:p>
        </w:tc>
        <w:tc>
          <w:tcPr>
            <w:tcW w:w="1559" w:type="dxa"/>
            <w:vAlign w:val="center"/>
          </w:tcPr>
          <w:p w14:paraId="52A30F15" w14:textId="77777777" w:rsidR="00BF28AD" w:rsidRPr="002C51E8" w:rsidRDefault="00BF28AD" w:rsidP="006E249D">
            <w:pPr>
              <w:pStyle w:val="TableParagraph"/>
            </w:pPr>
            <w:r w:rsidRPr="002C51E8">
              <w:t>УТ-17"</w:t>
            </w:r>
          </w:p>
        </w:tc>
        <w:tc>
          <w:tcPr>
            <w:tcW w:w="1559" w:type="dxa"/>
            <w:vAlign w:val="center"/>
          </w:tcPr>
          <w:p w14:paraId="54867DA2" w14:textId="77777777" w:rsidR="00BF28AD" w:rsidRPr="002C51E8" w:rsidRDefault="00BF28AD" w:rsidP="006E249D">
            <w:pPr>
              <w:pStyle w:val="TableParagraph"/>
            </w:pPr>
            <w:r w:rsidRPr="002C51E8">
              <w:t>Магазин</w:t>
            </w:r>
          </w:p>
        </w:tc>
        <w:tc>
          <w:tcPr>
            <w:tcW w:w="1134" w:type="dxa"/>
            <w:vAlign w:val="center"/>
          </w:tcPr>
          <w:p w14:paraId="468E83FF" w14:textId="77777777" w:rsidR="00BF28AD" w:rsidRPr="002C51E8" w:rsidRDefault="00BF28AD" w:rsidP="006E249D">
            <w:pPr>
              <w:pStyle w:val="TableParagraph"/>
            </w:pPr>
            <w:r w:rsidRPr="002C51E8">
              <w:t>11</w:t>
            </w:r>
          </w:p>
        </w:tc>
        <w:tc>
          <w:tcPr>
            <w:tcW w:w="992" w:type="dxa"/>
            <w:vAlign w:val="center"/>
          </w:tcPr>
          <w:p w14:paraId="646AA6CD" w14:textId="77777777" w:rsidR="00BF28AD" w:rsidRPr="002C51E8" w:rsidRDefault="00BF28AD" w:rsidP="006E249D">
            <w:pPr>
              <w:pStyle w:val="TableParagraph"/>
            </w:pPr>
            <w:r w:rsidRPr="002C51E8">
              <w:t>50</w:t>
            </w:r>
          </w:p>
        </w:tc>
        <w:tc>
          <w:tcPr>
            <w:tcW w:w="1276" w:type="dxa"/>
            <w:vAlign w:val="center"/>
          </w:tcPr>
          <w:p w14:paraId="6A8DE627" w14:textId="77777777" w:rsidR="00BF28AD" w:rsidRPr="002C51E8" w:rsidRDefault="00BF28AD" w:rsidP="006E249D">
            <w:pPr>
              <w:pStyle w:val="TableParagraph"/>
            </w:pPr>
            <w:r w:rsidRPr="002C51E8">
              <w:t>Надзем.</w:t>
            </w:r>
          </w:p>
        </w:tc>
        <w:tc>
          <w:tcPr>
            <w:tcW w:w="1134" w:type="dxa"/>
            <w:vAlign w:val="center"/>
          </w:tcPr>
          <w:p w14:paraId="60C364A5" w14:textId="77777777" w:rsidR="00BF28AD" w:rsidRPr="002C51E8" w:rsidRDefault="00BF28AD" w:rsidP="006E249D">
            <w:pPr>
              <w:pStyle w:val="TableParagraph"/>
            </w:pPr>
            <w:r w:rsidRPr="002C51E8">
              <w:t>до 1997</w:t>
            </w:r>
          </w:p>
        </w:tc>
      </w:tr>
      <w:tr w:rsidR="00BF28AD" w:rsidRPr="002C51E8" w14:paraId="0DE55A22" w14:textId="77777777" w:rsidTr="006E249D">
        <w:trPr>
          <w:trHeight w:val="184"/>
        </w:trPr>
        <w:tc>
          <w:tcPr>
            <w:tcW w:w="1701" w:type="dxa"/>
            <w:vAlign w:val="center"/>
          </w:tcPr>
          <w:p w14:paraId="65618CFA" w14:textId="77777777" w:rsidR="00BF28AD" w:rsidRPr="002C51E8" w:rsidRDefault="00BF28AD" w:rsidP="006E249D">
            <w:pPr>
              <w:pStyle w:val="TableParagraph"/>
            </w:pPr>
            <w:r w:rsidRPr="002C51E8">
              <w:t>Котельная ш. «Полысаевская»</w:t>
            </w:r>
          </w:p>
        </w:tc>
        <w:tc>
          <w:tcPr>
            <w:tcW w:w="1559" w:type="dxa"/>
            <w:vAlign w:val="center"/>
          </w:tcPr>
          <w:p w14:paraId="6A6A3ECA" w14:textId="77777777" w:rsidR="00BF28AD" w:rsidRPr="002C51E8" w:rsidRDefault="00BF28AD" w:rsidP="006E249D">
            <w:pPr>
              <w:pStyle w:val="TableParagraph"/>
            </w:pPr>
            <w:r w:rsidRPr="002C51E8">
              <w:t>УТ-3</w:t>
            </w:r>
          </w:p>
        </w:tc>
        <w:tc>
          <w:tcPr>
            <w:tcW w:w="1559" w:type="dxa"/>
            <w:vAlign w:val="center"/>
          </w:tcPr>
          <w:p w14:paraId="08F7C1C6" w14:textId="77777777" w:rsidR="00BF28AD" w:rsidRPr="002C51E8" w:rsidRDefault="00BF28AD" w:rsidP="006E249D">
            <w:pPr>
              <w:pStyle w:val="TableParagraph"/>
            </w:pPr>
            <w:r w:rsidRPr="002C51E8">
              <w:t>УТ-4</w:t>
            </w:r>
          </w:p>
        </w:tc>
        <w:tc>
          <w:tcPr>
            <w:tcW w:w="1134" w:type="dxa"/>
            <w:vAlign w:val="center"/>
          </w:tcPr>
          <w:p w14:paraId="23D17C1C" w14:textId="77777777" w:rsidR="00BF28AD" w:rsidRPr="002C51E8" w:rsidRDefault="00BF28AD" w:rsidP="006E249D">
            <w:pPr>
              <w:pStyle w:val="TableParagraph"/>
            </w:pPr>
            <w:r w:rsidRPr="002C51E8">
              <w:t>45</w:t>
            </w:r>
          </w:p>
        </w:tc>
        <w:tc>
          <w:tcPr>
            <w:tcW w:w="992" w:type="dxa"/>
            <w:vAlign w:val="center"/>
          </w:tcPr>
          <w:p w14:paraId="3692F3F9" w14:textId="77777777" w:rsidR="00BF28AD" w:rsidRPr="002C51E8" w:rsidRDefault="00BF28AD" w:rsidP="006E249D">
            <w:pPr>
              <w:pStyle w:val="TableParagraph"/>
            </w:pPr>
            <w:r w:rsidRPr="002C51E8">
              <w:t>200</w:t>
            </w:r>
          </w:p>
        </w:tc>
        <w:tc>
          <w:tcPr>
            <w:tcW w:w="1276" w:type="dxa"/>
            <w:vAlign w:val="center"/>
          </w:tcPr>
          <w:p w14:paraId="3EA65AF8" w14:textId="77777777" w:rsidR="00BF28AD" w:rsidRPr="002C51E8" w:rsidRDefault="00BF28AD" w:rsidP="006E249D">
            <w:pPr>
              <w:pStyle w:val="TableParagraph"/>
            </w:pPr>
            <w:r w:rsidRPr="002C51E8">
              <w:t>Надзем.</w:t>
            </w:r>
          </w:p>
        </w:tc>
        <w:tc>
          <w:tcPr>
            <w:tcW w:w="1134" w:type="dxa"/>
            <w:vAlign w:val="center"/>
          </w:tcPr>
          <w:p w14:paraId="0EFCA8D3" w14:textId="77777777" w:rsidR="00BF28AD" w:rsidRPr="002C51E8" w:rsidRDefault="00BF28AD" w:rsidP="006E249D">
            <w:pPr>
              <w:pStyle w:val="TableParagraph"/>
            </w:pPr>
            <w:r w:rsidRPr="002C51E8">
              <w:t>до 1997</w:t>
            </w:r>
          </w:p>
        </w:tc>
      </w:tr>
      <w:tr w:rsidR="00BF28AD" w:rsidRPr="002C51E8" w14:paraId="03CD4B2F" w14:textId="77777777" w:rsidTr="006E249D">
        <w:trPr>
          <w:trHeight w:val="184"/>
        </w:trPr>
        <w:tc>
          <w:tcPr>
            <w:tcW w:w="1701" w:type="dxa"/>
            <w:vAlign w:val="center"/>
          </w:tcPr>
          <w:p w14:paraId="32BF75A9" w14:textId="77777777" w:rsidR="00BF28AD" w:rsidRPr="002C51E8" w:rsidRDefault="00BF28AD" w:rsidP="006E249D">
            <w:pPr>
              <w:pStyle w:val="TableParagraph"/>
            </w:pPr>
            <w:r w:rsidRPr="002C51E8">
              <w:t>Котельная ш. «Полысаевская»</w:t>
            </w:r>
          </w:p>
        </w:tc>
        <w:tc>
          <w:tcPr>
            <w:tcW w:w="1559" w:type="dxa"/>
            <w:vAlign w:val="center"/>
          </w:tcPr>
          <w:p w14:paraId="7611ADC8" w14:textId="77777777" w:rsidR="00BF28AD" w:rsidRPr="002C51E8" w:rsidRDefault="00BF28AD" w:rsidP="006E249D">
            <w:pPr>
              <w:pStyle w:val="TableParagraph"/>
            </w:pPr>
            <w:r w:rsidRPr="002C51E8">
              <w:t>УТ-4</w:t>
            </w:r>
          </w:p>
        </w:tc>
        <w:tc>
          <w:tcPr>
            <w:tcW w:w="1559" w:type="dxa"/>
            <w:vAlign w:val="center"/>
          </w:tcPr>
          <w:p w14:paraId="1F44C63F" w14:textId="77777777" w:rsidR="00BF28AD" w:rsidRPr="002C51E8" w:rsidRDefault="00BF28AD" w:rsidP="006E249D">
            <w:pPr>
              <w:pStyle w:val="TableParagraph"/>
            </w:pPr>
            <w:r w:rsidRPr="002C51E8">
              <w:t>УТ-5</w:t>
            </w:r>
          </w:p>
        </w:tc>
        <w:tc>
          <w:tcPr>
            <w:tcW w:w="1134" w:type="dxa"/>
            <w:vAlign w:val="center"/>
          </w:tcPr>
          <w:p w14:paraId="2C762AA4" w14:textId="77777777" w:rsidR="00BF28AD" w:rsidRPr="002C51E8" w:rsidRDefault="00BF28AD" w:rsidP="006E249D">
            <w:pPr>
              <w:pStyle w:val="TableParagraph"/>
            </w:pPr>
            <w:r w:rsidRPr="002C51E8">
              <w:t>2</w:t>
            </w:r>
          </w:p>
        </w:tc>
        <w:tc>
          <w:tcPr>
            <w:tcW w:w="992" w:type="dxa"/>
            <w:vAlign w:val="center"/>
          </w:tcPr>
          <w:p w14:paraId="4C4EA18E" w14:textId="77777777" w:rsidR="00BF28AD" w:rsidRPr="002C51E8" w:rsidRDefault="00BF28AD" w:rsidP="006E249D">
            <w:pPr>
              <w:pStyle w:val="TableParagraph"/>
            </w:pPr>
            <w:r w:rsidRPr="002C51E8">
              <w:t>200</w:t>
            </w:r>
          </w:p>
        </w:tc>
        <w:tc>
          <w:tcPr>
            <w:tcW w:w="1276" w:type="dxa"/>
            <w:vAlign w:val="center"/>
          </w:tcPr>
          <w:p w14:paraId="7F98A577" w14:textId="77777777" w:rsidR="00BF28AD" w:rsidRPr="002C51E8" w:rsidRDefault="00BF28AD" w:rsidP="006E249D">
            <w:pPr>
              <w:pStyle w:val="TableParagraph"/>
            </w:pPr>
            <w:r w:rsidRPr="002C51E8">
              <w:t>Надзем.</w:t>
            </w:r>
          </w:p>
        </w:tc>
        <w:tc>
          <w:tcPr>
            <w:tcW w:w="1134" w:type="dxa"/>
            <w:vAlign w:val="center"/>
          </w:tcPr>
          <w:p w14:paraId="1E10C11E" w14:textId="77777777" w:rsidR="00BF28AD" w:rsidRPr="002C51E8" w:rsidRDefault="00BF28AD" w:rsidP="006E249D">
            <w:pPr>
              <w:pStyle w:val="TableParagraph"/>
            </w:pPr>
            <w:r w:rsidRPr="002C51E8">
              <w:t>до 1997</w:t>
            </w:r>
          </w:p>
        </w:tc>
      </w:tr>
      <w:tr w:rsidR="00BF28AD" w:rsidRPr="002C51E8" w14:paraId="7807AA75" w14:textId="77777777" w:rsidTr="006E249D">
        <w:trPr>
          <w:trHeight w:val="184"/>
        </w:trPr>
        <w:tc>
          <w:tcPr>
            <w:tcW w:w="1701" w:type="dxa"/>
            <w:vAlign w:val="center"/>
          </w:tcPr>
          <w:p w14:paraId="75C9EEC9" w14:textId="77777777" w:rsidR="00BF28AD" w:rsidRPr="002C51E8" w:rsidRDefault="00BF28AD" w:rsidP="006E249D">
            <w:pPr>
              <w:pStyle w:val="TableParagraph"/>
            </w:pPr>
            <w:r w:rsidRPr="002C51E8">
              <w:t>Котельная ш. «Полысаевская»</w:t>
            </w:r>
          </w:p>
        </w:tc>
        <w:tc>
          <w:tcPr>
            <w:tcW w:w="1559" w:type="dxa"/>
            <w:vAlign w:val="center"/>
          </w:tcPr>
          <w:p w14:paraId="5EDA955F" w14:textId="77777777" w:rsidR="00BF28AD" w:rsidRPr="002C51E8" w:rsidRDefault="00BF28AD" w:rsidP="006E249D">
            <w:pPr>
              <w:pStyle w:val="TableParagraph"/>
            </w:pPr>
            <w:r w:rsidRPr="002C51E8">
              <w:t>УТ-5</w:t>
            </w:r>
          </w:p>
        </w:tc>
        <w:tc>
          <w:tcPr>
            <w:tcW w:w="1559" w:type="dxa"/>
            <w:vAlign w:val="center"/>
          </w:tcPr>
          <w:p w14:paraId="02A13D33" w14:textId="77777777" w:rsidR="00BF28AD" w:rsidRPr="002C51E8" w:rsidRDefault="00BF28AD" w:rsidP="006E249D">
            <w:pPr>
              <w:pStyle w:val="TableParagraph"/>
            </w:pPr>
            <w:r w:rsidRPr="002C51E8">
              <w:t>УТ-6</w:t>
            </w:r>
          </w:p>
        </w:tc>
        <w:tc>
          <w:tcPr>
            <w:tcW w:w="1134" w:type="dxa"/>
            <w:vAlign w:val="center"/>
          </w:tcPr>
          <w:p w14:paraId="7EB57F47" w14:textId="77777777" w:rsidR="00BF28AD" w:rsidRPr="002C51E8" w:rsidRDefault="00BF28AD" w:rsidP="006E249D">
            <w:pPr>
              <w:pStyle w:val="TableParagraph"/>
            </w:pPr>
            <w:r w:rsidRPr="002C51E8">
              <w:t>36</w:t>
            </w:r>
          </w:p>
        </w:tc>
        <w:tc>
          <w:tcPr>
            <w:tcW w:w="992" w:type="dxa"/>
            <w:vAlign w:val="center"/>
          </w:tcPr>
          <w:p w14:paraId="13E0B804" w14:textId="77777777" w:rsidR="00BF28AD" w:rsidRPr="002C51E8" w:rsidRDefault="00BF28AD" w:rsidP="006E249D">
            <w:pPr>
              <w:pStyle w:val="TableParagraph"/>
            </w:pPr>
            <w:r w:rsidRPr="002C51E8">
              <w:t>200</w:t>
            </w:r>
          </w:p>
        </w:tc>
        <w:tc>
          <w:tcPr>
            <w:tcW w:w="1276" w:type="dxa"/>
            <w:vAlign w:val="center"/>
          </w:tcPr>
          <w:p w14:paraId="2F00272E" w14:textId="77777777" w:rsidR="00BF28AD" w:rsidRPr="002C51E8" w:rsidRDefault="00BF28AD" w:rsidP="006E249D">
            <w:pPr>
              <w:pStyle w:val="TableParagraph"/>
            </w:pPr>
            <w:r w:rsidRPr="002C51E8">
              <w:t>Надзем.</w:t>
            </w:r>
          </w:p>
        </w:tc>
        <w:tc>
          <w:tcPr>
            <w:tcW w:w="1134" w:type="dxa"/>
            <w:vAlign w:val="center"/>
          </w:tcPr>
          <w:p w14:paraId="33EBCC41" w14:textId="77777777" w:rsidR="00BF28AD" w:rsidRPr="002C51E8" w:rsidRDefault="00BF28AD" w:rsidP="006E249D">
            <w:pPr>
              <w:pStyle w:val="TableParagraph"/>
            </w:pPr>
            <w:r w:rsidRPr="002C51E8">
              <w:t>до 1997</w:t>
            </w:r>
          </w:p>
        </w:tc>
      </w:tr>
      <w:tr w:rsidR="00BF28AD" w:rsidRPr="002C51E8" w14:paraId="6943D54C" w14:textId="77777777" w:rsidTr="006E249D">
        <w:trPr>
          <w:trHeight w:val="184"/>
        </w:trPr>
        <w:tc>
          <w:tcPr>
            <w:tcW w:w="1701" w:type="dxa"/>
            <w:vAlign w:val="center"/>
          </w:tcPr>
          <w:p w14:paraId="59234A55" w14:textId="77777777" w:rsidR="00BF28AD" w:rsidRPr="002C51E8" w:rsidRDefault="00BF28AD" w:rsidP="006E249D">
            <w:pPr>
              <w:pStyle w:val="TableParagraph"/>
            </w:pPr>
            <w:r w:rsidRPr="002C51E8">
              <w:t>Котельная ш. «Полысаевская»</w:t>
            </w:r>
          </w:p>
        </w:tc>
        <w:tc>
          <w:tcPr>
            <w:tcW w:w="1559" w:type="dxa"/>
            <w:vAlign w:val="center"/>
          </w:tcPr>
          <w:p w14:paraId="39E77439" w14:textId="77777777" w:rsidR="00BF28AD" w:rsidRPr="002C51E8" w:rsidRDefault="00BF28AD" w:rsidP="006E249D">
            <w:pPr>
              <w:pStyle w:val="TableParagraph"/>
            </w:pPr>
            <w:r w:rsidRPr="002C51E8">
              <w:t>УТ-8</w:t>
            </w:r>
          </w:p>
        </w:tc>
        <w:tc>
          <w:tcPr>
            <w:tcW w:w="1559" w:type="dxa"/>
            <w:vAlign w:val="center"/>
          </w:tcPr>
          <w:p w14:paraId="7F628446" w14:textId="77777777" w:rsidR="00BF28AD" w:rsidRPr="002C51E8" w:rsidRDefault="00BF28AD" w:rsidP="006E249D">
            <w:pPr>
              <w:pStyle w:val="TableParagraph"/>
            </w:pPr>
            <w:r w:rsidRPr="002C51E8">
              <w:t>УТ-9</w:t>
            </w:r>
          </w:p>
        </w:tc>
        <w:tc>
          <w:tcPr>
            <w:tcW w:w="1134" w:type="dxa"/>
            <w:vAlign w:val="center"/>
          </w:tcPr>
          <w:p w14:paraId="01795BE8" w14:textId="77777777" w:rsidR="00BF28AD" w:rsidRPr="002C51E8" w:rsidRDefault="00BF28AD" w:rsidP="006E249D">
            <w:pPr>
              <w:pStyle w:val="TableParagraph"/>
            </w:pPr>
            <w:r w:rsidRPr="002C51E8">
              <w:t>89</w:t>
            </w:r>
          </w:p>
        </w:tc>
        <w:tc>
          <w:tcPr>
            <w:tcW w:w="992" w:type="dxa"/>
            <w:vAlign w:val="center"/>
          </w:tcPr>
          <w:p w14:paraId="27C78B1B" w14:textId="77777777" w:rsidR="00BF28AD" w:rsidRPr="002C51E8" w:rsidRDefault="00BF28AD" w:rsidP="006E249D">
            <w:pPr>
              <w:pStyle w:val="TableParagraph"/>
            </w:pPr>
            <w:r w:rsidRPr="002C51E8">
              <w:t>150</w:t>
            </w:r>
          </w:p>
        </w:tc>
        <w:tc>
          <w:tcPr>
            <w:tcW w:w="1276" w:type="dxa"/>
            <w:vAlign w:val="center"/>
          </w:tcPr>
          <w:p w14:paraId="2D304AA6" w14:textId="77777777" w:rsidR="00BF28AD" w:rsidRPr="002C51E8" w:rsidRDefault="00BF28AD" w:rsidP="006E249D">
            <w:pPr>
              <w:pStyle w:val="TableParagraph"/>
            </w:pPr>
            <w:r w:rsidRPr="002C51E8">
              <w:t>Надзем.</w:t>
            </w:r>
          </w:p>
        </w:tc>
        <w:tc>
          <w:tcPr>
            <w:tcW w:w="1134" w:type="dxa"/>
            <w:vAlign w:val="center"/>
          </w:tcPr>
          <w:p w14:paraId="30AC9E5B" w14:textId="77777777" w:rsidR="00BF28AD" w:rsidRPr="002C51E8" w:rsidRDefault="00BF28AD" w:rsidP="006E249D">
            <w:pPr>
              <w:pStyle w:val="TableParagraph"/>
            </w:pPr>
            <w:r w:rsidRPr="002C51E8">
              <w:t>до 1997</w:t>
            </w:r>
          </w:p>
        </w:tc>
      </w:tr>
    </w:tbl>
    <w:p w14:paraId="6A5AAAB2" w14:textId="77777777" w:rsidR="00BF28AD" w:rsidRPr="002C51E8" w:rsidRDefault="00BF28AD" w:rsidP="00BF28AD">
      <w:bookmarkStart w:id="51" w:name="_bookmark42"/>
      <w:bookmarkEnd w:id="51"/>
    </w:p>
    <w:p w14:paraId="33536E58" w14:textId="77777777" w:rsidR="00BF28AD" w:rsidRPr="002C51E8" w:rsidRDefault="00BF28AD" w:rsidP="00BF28AD">
      <w:pPr>
        <w:pStyle w:val="a3"/>
        <w:spacing w:line="360" w:lineRule="auto"/>
        <w:ind w:left="372" w:right="366" w:firstLine="540"/>
        <w:jc w:val="both"/>
      </w:pPr>
      <w:r w:rsidRPr="002C51E8">
        <w:t xml:space="preserve">По завершению строительства и вводу в эксплуатацию жилых </w:t>
      </w:r>
      <w:r w:rsidRPr="002C51E8">
        <w:lastRenderedPageBreak/>
        <w:t>домов необходимо передать в концессионное соглашение тепловые сети.</w:t>
      </w:r>
    </w:p>
    <w:p w14:paraId="22BCED3A" w14:textId="77777777" w:rsidR="00BF28AD" w:rsidRPr="002C51E8" w:rsidRDefault="00BF28AD" w:rsidP="00BF28AD">
      <w:pPr>
        <w:ind w:firstLine="284"/>
        <w:rPr>
          <w:sz w:val="24"/>
          <w:szCs w:val="24"/>
        </w:rPr>
      </w:pPr>
    </w:p>
    <w:p w14:paraId="44E599F2" w14:textId="77777777" w:rsidR="00BF28AD" w:rsidRPr="002C51E8" w:rsidRDefault="00BF28AD" w:rsidP="00BF28AD">
      <w:pPr>
        <w:ind w:left="284"/>
        <w:jc w:val="center"/>
        <w:rPr>
          <w:b/>
          <w:sz w:val="24"/>
        </w:rPr>
      </w:pPr>
      <w:r w:rsidRPr="002C51E8">
        <w:rPr>
          <w:b/>
          <w:sz w:val="24"/>
        </w:rPr>
        <w:t xml:space="preserve">Таблица </w:t>
      </w:r>
      <w:r w:rsidR="004A7997">
        <w:rPr>
          <w:b/>
          <w:sz w:val="24"/>
        </w:rPr>
        <w:t>6</w:t>
      </w:r>
      <w:r w:rsidRPr="002C51E8">
        <w:rPr>
          <w:b/>
          <w:sz w:val="24"/>
        </w:rPr>
        <w:t>.</w:t>
      </w:r>
      <w:r w:rsidR="004A7997">
        <w:rPr>
          <w:b/>
          <w:sz w:val="24"/>
        </w:rPr>
        <w:t>5</w:t>
      </w:r>
      <w:r w:rsidRPr="002C51E8">
        <w:rPr>
          <w:b/>
          <w:sz w:val="24"/>
        </w:rPr>
        <w:t>. Тепловые сети для передачи в концессионное соглашение.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2724"/>
        <w:gridCol w:w="1275"/>
        <w:gridCol w:w="1418"/>
        <w:gridCol w:w="2977"/>
      </w:tblGrid>
      <w:tr w:rsidR="00BF28AD" w:rsidRPr="008309A9" w14:paraId="5DB28575" w14:textId="77777777" w:rsidTr="00495DE7">
        <w:trPr>
          <w:tblHeader/>
        </w:trPr>
        <w:tc>
          <w:tcPr>
            <w:tcW w:w="1495" w:type="dxa"/>
            <w:vAlign w:val="center"/>
          </w:tcPr>
          <w:p w14:paraId="374FA484" w14:textId="77777777" w:rsidR="00BF28AD" w:rsidRPr="008309A9" w:rsidRDefault="00BF28AD" w:rsidP="006E249D">
            <w:pPr>
              <w:jc w:val="center"/>
              <w:rPr>
                <w:b/>
                <w:sz w:val="20"/>
                <w:szCs w:val="20"/>
              </w:rPr>
            </w:pPr>
            <w:r w:rsidRPr="008309A9">
              <w:rPr>
                <w:b/>
                <w:sz w:val="20"/>
                <w:szCs w:val="20"/>
              </w:rPr>
              <w:t>Инвентарный номер</w:t>
            </w:r>
          </w:p>
        </w:tc>
        <w:tc>
          <w:tcPr>
            <w:tcW w:w="2724" w:type="dxa"/>
            <w:vAlign w:val="center"/>
          </w:tcPr>
          <w:p w14:paraId="0567405C" w14:textId="77777777" w:rsidR="00BF28AD" w:rsidRPr="008309A9" w:rsidRDefault="00BF28AD" w:rsidP="006E249D">
            <w:pPr>
              <w:jc w:val="center"/>
              <w:rPr>
                <w:b/>
                <w:sz w:val="20"/>
                <w:szCs w:val="20"/>
              </w:rPr>
            </w:pPr>
            <w:r w:rsidRPr="008309A9">
              <w:rPr>
                <w:b/>
                <w:sz w:val="20"/>
                <w:szCs w:val="20"/>
              </w:rPr>
              <w:t>Наименование</w:t>
            </w:r>
          </w:p>
        </w:tc>
        <w:tc>
          <w:tcPr>
            <w:tcW w:w="1275" w:type="dxa"/>
            <w:vAlign w:val="center"/>
          </w:tcPr>
          <w:p w14:paraId="651CCC2E" w14:textId="77777777" w:rsidR="00BF28AD" w:rsidRPr="008309A9" w:rsidRDefault="00BF28AD" w:rsidP="006E249D">
            <w:pPr>
              <w:jc w:val="center"/>
              <w:rPr>
                <w:b/>
                <w:sz w:val="20"/>
                <w:szCs w:val="20"/>
              </w:rPr>
            </w:pPr>
            <w:r w:rsidRPr="008309A9">
              <w:rPr>
                <w:b/>
                <w:sz w:val="20"/>
                <w:szCs w:val="20"/>
              </w:rPr>
              <w:t>Протяжён-ность</w:t>
            </w:r>
          </w:p>
        </w:tc>
        <w:tc>
          <w:tcPr>
            <w:tcW w:w="1418" w:type="dxa"/>
            <w:vAlign w:val="center"/>
          </w:tcPr>
          <w:p w14:paraId="1CD1FAD9" w14:textId="77777777" w:rsidR="00BF28AD" w:rsidRPr="008309A9" w:rsidRDefault="00BF28AD" w:rsidP="006E249D">
            <w:pPr>
              <w:jc w:val="center"/>
              <w:rPr>
                <w:b/>
                <w:sz w:val="20"/>
                <w:szCs w:val="20"/>
              </w:rPr>
            </w:pPr>
            <w:r w:rsidRPr="008309A9">
              <w:rPr>
                <w:b/>
                <w:sz w:val="20"/>
                <w:szCs w:val="20"/>
              </w:rPr>
              <w:t>Балансовая стоимость, руб</w:t>
            </w:r>
          </w:p>
        </w:tc>
        <w:tc>
          <w:tcPr>
            <w:tcW w:w="2977" w:type="dxa"/>
            <w:vAlign w:val="center"/>
          </w:tcPr>
          <w:p w14:paraId="3E910D28" w14:textId="77777777" w:rsidR="00BF28AD" w:rsidRPr="008309A9" w:rsidRDefault="00BF28AD" w:rsidP="006E249D">
            <w:pPr>
              <w:jc w:val="center"/>
              <w:rPr>
                <w:b/>
                <w:sz w:val="20"/>
                <w:szCs w:val="20"/>
              </w:rPr>
            </w:pPr>
            <w:r w:rsidRPr="008309A9">
              <w:rPr>
                <w:b/>
                <w:sz w:val="20"/>
                <w:szCs w:val="20"/>
              </w:rPr>
              <w:t>Регистрация права собственности</w:t>
            </w:r>
          </w:p>
        </w:tc>
      </w:tr>
      <w:tr w:rsidR="00BF28AD" w:rsidRPr="008309A9" w14:paraId="30D811F7" w14:textId="77777777" w:rsidTr="004A7997">
        <w:tc>
          <w:tcPr>
            <w:tcW w:w="1495" w:type="dxa"/>
          </w:tcPr>
          <w:p w14:paraId="24B6AFC0" w14:textId="77777777" w:rsidR="00BF28AD" w:rsidRPr="008309A9" w:rsidRDefault="00BF28AD" w:rsidP="006E249D">
            <w:pPr>
              <w:jc w:val="center"/>
              <w:rPr>
                <w:sz w:val="20"/>
                <w:szCs w:val="20"/>
              </w:rPr>
            </w:pPr>
            <w:r w:rsidRPr="008309A9">
              <w:rPr>
                <w:sz w:val="20"/>
                <w:szCs w:val="20"/>
              </w:rPr>
              <w:t>101031000766</w:t>
            </w:r>
          </w:p>
        </w:tc>
        <w:tc>
          <w:tcPr>
            <w:tcW w:w="2724" w:type="dxa"/>
          </w:tcPr>
          <w:p w14:paraId="0F810EDA" w14:textId="77777777" w:rsidR="00BF28AD" w:rsidRPr="008309A9" w:rsidRDefault="00BF28AD" w:rsidP="006E249D">
            <w:pPr>
              <w:ind w:right="-108" w:firstLine="34"/>
              <w:rPr>
                <w:sz w:val="20"/>
                <w:szCs w:val="20"/>
              </w:rPr>
            </w:pPr>
            <w:r w:rsidRPr="008309A9">
              <w:rPr>
                <w:sz w:val="20"/>
                <w:szCs w:val="20"/>
              </w:rPr>
              <w:t>Трубопровод тепловых сетей (ш. Полысаевская)</w:t>
            </w:r>
          </w:p>
        </w:tc>
        <w:tc>
          <w:tcPr>
            <w:tcW w:w="1275" w:type="dxa"/>
          </w:tcPr>
          <w:p w14:paraId="65237A37" w14:textId="77777777" w:rsidR="00BF28AD" w:rsidRPr="008309A9" w:rsidRDefault="00BF28AD" w:rsidP="006E249D">
            <w:pPr>
              <w:jc w:val="center"/>
              <w:rPr>
                <w:sz w:val="20"/>
                <w:szCs w:val="20"/>
              </w:rPr>
            </w:pPr>
            <w:r w:rsidRPr="008309A9">
              <w:rPr>
                <w:sz w:val="20"/>
                <w:szCs w:val="20"/>
              </w:rPr>
              <w:t>1725</w:t>
            </w:r>
          </w:p>
        </w:tc>
        <w:tc>
          <w:tcPr>
            <w:tcW w:w="1418" w:type="dxa"/>
          </w:tcPr>
          <w:p w14:paraId="1D147297" w14:textId="77777777" w:rsidR="00BF28AD" w:rsidRPr="008309A9" w:rsidRDefault="00BF28AD" w:rsidP="006E249D">
            <w:pPr>
              <w:jc w:val="center"/>
              <w:rPr>
                <w:sz w:val="20"/>
                <w:szCs w:val="20"/>
              </w:rPr>
            </w:pPr>
            <w:r w:rsidRPr="008309A9">
              <w:rPr>
                <w:sz w:val="20"/>
                <w:szCs w:val="20"/>
              </w:rPr>
              <w:t>404 319,00</w:t>
            </w:r>
          </w:p>
        </w:tc>
        <w:tc>
          <w:tcPr>
            <w:tcW w:w="2977" w:type="dxa"/>
          </w:tcPr>
          <w:p w14:paraId="347CBFD5" w14:textId="77777777" w:rsidR="00BF28AD" w:rsidRPr="008309A9" w:rsidRDefault="00BF28AD" w:rsidP="006E249D">
            <w:pPr>
              <w:rPr>
                <w:sz w:val="20"/>
                <w:szCs w:val="20"/>
              </w:rPr>
            </w:pPr>
            <w:r w:rsidRPr="008309A9">
              <w:rPr>
                <w:sz w:val="20"/>
                <w:szCs w:val="20"/>
              </w:rPr>
              <w:t>Собственность, №42:38:000000:69-42/003/2018-1 от 16.11.2018</w:t>
            </w:r>
          </w:p>
        </w:tc>
      </w:tr>
      <w:tr w:rsidR="00BF28AD" w:rsidRPr="008309A9" w14:paraId="39E7F1BB" w14:textId="77777777" w:rsidTr="004A7997">
        <w:tc>
          <w:tcPr>
            <w:tcW w:w="1495" w:type="dxa"/>
          </w:tcPr>
          <w:p w14:paraId="6C36046C" w14:textId="77777777" w:rsidR="00BF28AD" w:rsidRPr="008309A9" w:rsidRDefault="00BF28AD" w:rsidP="006E249D">
            <w:pPr>
              <w:jc w:val="center"/>
              <w:rPr>
                <w:sz w:val="20"/>
                <w:szCs w:val="20"/>
              </w:rPr>
            </w:pPr>
            <w:r w:rsidRPr="008309A9">
              <w:rPr>
                <w:sz w:val="20"/>
                <w:szCs w:val="20"/>
              </w:rPr>
              <w:t>101031000862</w:t>
            </w:r>
          </w:p>
        </w:tc>
        <w:tc>
          <w:tcPr>
            <w:tcW w:w="2724" w:type="dxa"/>
          </w:tcPr>
          <w:p w14:paraId="6F549F50" w14:textId="77777777" w:rsidR="00BF28AD" w:rsidRPr="008309A9" w:rsidRDefault="00BF28AD" w:rsidP="006E249D">
            <w:pPr>
              <w:ind w:firstLine="34"/>
              <w:rPr>
                <w:sz w:val="20"/>
                <w:szCs w:val="20"/>
              </w:rPr>
            </w:pPr>
            <w:r w:rsidRPr="008309A9">
              <w:rPr>
                <w:sz w:val="20"/>
                <w:szCs w:val="20"/>
              </w:rPr>
              <w:t>Внутриквартальные сети к жилому дому №40а по ул. Космонавтов г. Полысаево</w:t>
            </w:r>
          </w:p>
        </w:tc>
        <w:tc>
          <w:tcPr>
            <w:tcW w:w="1275" w:type="dxa"/>
          </w:tcPr>
          <w:p w14:paraId="1C70B87A" w14:textId="77777777" w:rsidR="00BF28AD" w:rsidRPr="008309A9" w:rsidRDefault="00BF28AD" w:rsidP="006E249D">
            <w:pPr>
              <w:jc w:val="center"/>
              <w:rPr>
                <w:sz w:val="20"/>
                <w:szCs w:val="20"/>
              </w:rPr>
            </w:pPr>
            <w:r w:rsidRPr="008309A9">
              <w:rPr>
                <w:sz w:val="20"/>
                <w:szCs w:val="20"/>
              </w:rPr>
              <w:t>62</w:t>
            </w:r>
          </w:p>
        </w:tc>
        <w:tc>
          <w:tcPr>
            <w:tcW w:w="1418" w:type="dxa"/>
          </w:tcPr>
          <w:p w14:paraId="2B61CFE7" w14:textId="77777777" w:rsidR="00BF28AD" w:rsidRPr="008309A9" w:rsidRDefault="00BF28AD" w:rsidP="006E249D">
            <w:pPr>
              <w:jc w:val="center"/>
              <w:rPr>
                <w:sz w:val="20"/>
                <w:szCs w:val="20"/>
              </w:rPr>
            </w:pPr>
            <w:r w:rsidRPr="008309A9">
              <w:rPr>
                <w:sz w:val="20"/>
                <w:szCs w:val="20"/>
              </w:rPr>
              <w:t>1 417 133,34</w:t>
            </w:r>
          </w:p>
        </w:tc>
        <w:tc>
          <w:tcPr>
            <w:tcW w:w="2977" w:type="dxa"/>
          </w:tcPr>
          <w:p w14:paraId="62719181" w14:textId="77777777" w:rsidR="00BF28AD" w:rsidRPr="008309A9" w:rsidRDefault="00BF28AD" w:rsidP="006E249D">
            <w:pPr>
              <w:rPr>
                <w:sz w:val="20"/>
                <w:szCs w:val="20"/>
              </w:rPr>
            </w:pPr>
            <w:r w:rsidRPr="008309A9">
              <w:rPr>
                <w:sz w:val="20"/>
                <w:szCs w:val="20"/>
              </w:rPr>
              <w:t>Собственность, №42:38:0101001:20296-42/003/2017 от 27.10.2017</w:t>
            </w:r>
          </w:p>
        </w:tc>
      </w:tr>
      <w:tr w:rsidR="00BF28AD" w:rsidRPr="008309A9" w14:paraId="24526A3C" w14:textId="77777777" w:rsidTr="004A7997">
        <w:tc>
          <w:tcPr>
            <w:tcW w:w="1495" w:type="dxa"/>
          </w:tcPr>
          <w:p w14:paraId="1231740B" w14:textId="77777777" w:rsidR="00BF28AD" w:rsidRPr="008309A9" w:rsidRDefault="00BF28AD" w:rsidP="006E249D">
            <w:pPr>
              <w:jc w:val="center"/>
              <w:rPr>
                <w:sz w:val="20"/>
                <w:szCs w:val="20"/>
              </w:rPr>
            </w:pPr>
            <w:r w:rsidRPr="008309A9">
              <w:rPr>
                <w:sz w:val="20"/>
                <w:szCs w:val="20"/>
              </w:rPr>
              <w:t>101031000863</w:t>
            </w:r>
          </w:p>
        </w:tc>
        <w:tc>
          <w:tcPr>
            <w:tcW w:w="2724" w:type="dxa"/>
          </w:tcPr>
          <w:p w14:paraId="0E3D8D0F" w14:textId="77777777" w:rsidR="00BF28AD" w:rsidRPr="008309A9" w:rsidRDefault="00BF28AD" w:rsidP="006E249D">
            <w:pPr>
              <w:ind w:firstLine="34"/>
              <w:rPr>
                <w:sz w:val="20"/>
                <w:szCs w:val="20"/>
              </w:rPr>
            </w:pPr>
            <w:r w:rsidRPr="008309A9">
              <w:rPr>
                <w:sz w:val="20"/>
                <w:szCs w:val="20"/>
              </w:rPr>
              <w:t>Внутриквартальные сети к жилому дому №4а по ул. Анжерской г. Полысаево</w:t>
            </w:r>
          </w:p>
        </w:tc>
        <w:tc>
          <w:tcPr>
            <w:tcW w:w="1275" w:type="dxa"/>
          </w:tcPr>
          <w:p w14:paraId="6A5941BA" w14:textId="77777777" w:rsidR="00BF28AD" w:rsidRPr="008309A9" w:rsidRDefault="00BF28AD" w:rsidP="006E249D">
            <w:pPr>
              <w:jc w:val="center"/>
              <w:rPr>
                <w:sz w:val="20"/>
                <w:szCs w:val="20"/>
              </w:rPr>
            </w:pPr>
            <w:r w:rsidRPr="008309A9">
              <w:rPr>
                <w:sz w:val="20"/>
                <w:szCs w:val="20"/>
              </w:rPr>
              <w:t>79</w:t>
            </w:r>
          </w:p>
        </w:tc>
        <w:tc>
          <w:tcPr>
            <w:tcW w:w="1418" w:type="dxa"/>
          </w:tcPr>
          <w:p w14:paraId="7D3B6F22" w14:textId="77777777" w:rsidR="00BF28AD" w:rsidRPr="008309A9" w:rsidRDefault="00BF28AD" w:rsidP="006E249D">
            <w:pPr>
              <w:jc w:val="center"/>
              <w:rPr>
                <w:sz w:val="20"/>
                <w:szCs w:val="20"/>
              </w:rPr>
            </w:pPr>
            <w:r w:rsidRPr="008309A9">
              <w:rPr>
                <w:sz w:val="20"/>
                <w:szCs w:val="20"/>
              </w:rPr>
              <w:t>764 788,33</w:t>
            </w:r>
          </w:p>
        </w:tc>
        <w:tc>
          <w:tcPr>
            <w:tcW w:w="2977" w:type="dxa"/>
          </w:tcPr>
          <w:p w14:paraId="6C236123" w14:textId="77777777" w:rsidR="00BF28AD" w:rsidRPr="008309A9" w:rsidRDefault="00BF28AD" w:rsidP="006E249D">
            <w:pPr>
              <w:rPr>
                <w:sz w:val="20"/>
                <w:szCs w:val="20"/>
              </w:rPr>
            </w:pPr>
            <w:r w:rsidRPr="008309A9">
              <w:rPr>
                <w:sz w:val="20"/>
                <w:szCs w:val="20"/>
              </w:rPr>
              <w:t>Собственность, №42:38:0101002:21966-42/003/2017-1 от 01.11.2017</w:t>
            </w:r>
          </w:p>
        </w:tc>
      </w:tr>
      <w:tr w:rsidR="00BF28AD" w:rsidRPr="008309A9" w14:paraId="32EC30A7" w14:textId="77777777" w:rsidTr="004A7997">
        <w:tc>
          <w:tcPr>
            <w:tcW w:w="1495" w:type="dxa"/>
          </w:tcPr>
          <w:p w14:paraId="08C256A4" w14:textId="77777777" w:rsidR="00BF28AD" w:rsidRPr="008309A9" w:rsidRDefault="00BF28AD" w:rsidP="006E249D">
            <w:pPr>
              <w:jc w:val="center"/>
              <w:rPr>
                <w:sz w:val="20"/>
                <w:szCs w:val="20"/>
              </w:rPr>
            </w:pPr>
            <w:r w:rsidRPr="008309A9">
              <w:rPr>
                <w:sz w:val="20"/>
                <w:szCs w:val="20"/>
              </w:rPr>
              <w:t>101031000877</w:t>
            </w:r>
          </w:p>
        </w:tc>
        <w:tc>
          <w:tcPr>
            <w:tcW w:w="2724" w:type="dxa"/>
          </w:tcPr>
          <w:p w14:paraId="22829910" w14:textId="77777777" w:rsidR="00BF28AD" w:rsidRPr="008309A9" w:rsidRDefault="00BF28AD" w:rsidP="006E249D">
            <w:pPr>
              <w:ind w:firstLine="34"/>
              <w:rPr>
                <w:sz w:val="20"/>
                <w:szCs w:val="20"/>
              </w:rPr>
            </w:pPr>
            <w:r w:rsidRPr="008309A9">
              <w:rPr>
                <w:sz w:val="20"/>
                <w:szCs w:val="20"/>
              </w:rPr>
              <w:t>Внутриквартальные сети. Теплотрасса ул. Шукшина, д.26</w:t>
            </w:r>
          </w:p>
        </w:tc>
        <w:tc>
          <w:tcPr>
            <w:tcW w:w="1275" w:type="dxa"/>
          </w:tcPr>
          <w:p w14:paraId="0736B93B" w14:textId="77777777" w:rsidR="00BF28AD" w:rsidRPr="008309A9" w:rsidRDefault="00BF28AD" w:rsidP="006E249D">
            <w:pPr>
              <w:jc w:val="center"/>
              <w:rPr>
                <w:sz w:val="20"/>
                <w:szCs w:val="20"/>
              </w:rPr>
            </w:pPr>
            <w:r w:rsidRPr="008309A9">
              <w:rPr>
                <w:sz w:val="20"/>
                <w:szCs w:val="20"/>
              </w:rPr>
              <w:t>62</w:t>
            </w:r>
          </w:p>
        </w:tc>
        <w:tc>
          <w:tcPr>
            <w:tcW w:w="1418" w:type="dxa"/>
          </w:tcPr>
          <w:p w14:paraId="596CCBAC" w14:textId="77777777" w:rsidR="00BF28AD" w:rsidRPr="008309A9" w:rsidRDefault="00BF28AD" w:rsidP="006E249D">
            <w:pPr>
              <w:jc w:val="center"/>
              <w:rPr>
                <w:sz w:val="20"/>
                <w:szCs w:val="20"/>
              </w:rPr>
            </w:pPr>
            <w:r w:rsidRPr="008309A9">
              <w:rPr>
                <w:sz w:val="20"/>
                <w:szCs w:val="20"/>
              </w:rPr>
              <w:t>1 024 365,74</w:t>
            </w:r>
          </w:p>
        </w:tc>
        <w:tc>
          <w:tcPr>
            <w:tcW w:w="2977" w:type="dxa"/>
          </w:tcPr>
          <w:p w14:paraId="3DCE6B03" w14:textId="77777777" w:rsidR="00BF28AD" w:rsidRPr="008309A9" w:rsidRDefault="00BF28AD" w:rsidP="006E249D">
            <w:pPr>
              <w:rPr>
                <w:sz w:val="20"/>
                <w:szCs w:val="20"/>
              </w:rPr>
            </w:pPr>
            <w:r w:rsidRPr="008309A9">
              <w:rPr>
                <w:sz w:val="20"/>
                <w:szCs w:val="20"/>
              </w:rPr>
              <w:t>Собственность, №42:38:0101001:20067-42/003/2018-1 от 17.09.2018</w:t>
            </w:r>
          </w:p>
        </w:tc>
      </w:tr>
      <w:tr w:rsidR="00BF28AD" w:rsidRPr="008309A9" w14:paraId="4D55FC38" w14:textId="77777777" w:rsidTr="004A7997">
        <w:tc>
          <w:tcPr>
            <w:tcW w:w="1495" w:type="dxa"/>
          </w:tcPr>
          <w:p w14:paraId="2A1332FD" w14:textId="77777777" w:rsidR="00BF28AD" w:rsidRPr="008309A9" w:rsidRDefault="00BF28AD" w:rsidP="006E249D">
            <w:pPr>
              <w:jc w:val="center"/>
              <w:rPr>
                <w:sz w:val="20"/>
                <w:szCs w:val="20"/>
              </w:rPr>
            </w:pPr>
            <w:r w:rsidRPr="008309A9">
              <w:rPr>
                <w:sz w:val="20"/>
                <w:szCs w:val="20"/>
              </w:rPr>
              <w:t>101031000878</w:t>
            </w:r>
          </w:p>
        </w:tc>
        <w:tc>
          <w:tcPr>
            <w:tcW w:w="2724" w:type="dxa"/>
          </w:tcPr>
          <w:p w14:paraId="3D97CFDA" w14:textId="77777777" w:rsidR="00BF28AD" w:rsidRPr="008309A9" w:rsidRDefault="00BF28AD" w:rsidP="006E249D">
            <w:pPr>
              <w:ind w:firstLine="34"/>
              <w:rPr>
                <w:sz w:val="20"/>
                <w:szCs w:val="20"/>
              </w:rPr>
            </w:pPr>
            <w:r w:rsidRPr="008309A9">
              <w:rPr>
                <w:sz w:val="20"/>
                <w:szCs w:val="20"/>
              </w:rPr>
              <w:t>Внутриквартальные сети. Теплотрасса 2х трубная, ул. Автодорожная, д.29</w:t>
            </w:r>
          </w:p>
        </w:tc>
        <w:tc>
          <w:tcPr>
            <w:tcW w:w="1275" w:type="dxa"/>
          </w:tcPr>
          <w:p w14:paraId="040DC407" w14:textId="77777777" w:rsidR="00BF28AD" w:rsidRPr="008309A9" w:rsidRDefault="00BF28AD" w:rsidP="006E249D">
            <w:pPr>
              <w:jc w:val="center"/>
              <w:rPr>
                <w:sz w:val="20"/>
                <w:szCs w:val="20"/>
              </w:rPr>
            </w:pPr>
            <w:r w:rsidRPr="008309A9">
              <w:rPr>
                <w:sz w:val="20"/>
                <w:szCs w:val="20"/>
              </w:rPr>
              <w:t>35</w:t>
            </w:r>
          </w:p>
        </w:tc>
        <w:tc>
          <w:tcPr>
            <w:tcW w:w="1418" w:type="dxa"/>
          </w:tcPr>
          <w:p w14:paraId="1F25EE40" w14:textId="77777777" w:rsidR="00BF28AD" w:rsidRPr="008309A9" w:rsidRDefault="00BF28AD" w:rsidP="006E249D">
            <w:pPr>
              <w:jc w:val="center"/>
              <w:rPr>
                <w:sz w:val="20"/>
                <w:szCs w:val="20"/>
              </w:rPr>
            </w:pPr>
            <w:r w:rsidRPr="008309A9">
              <w:rPr>
                <w:sz w:val="20"/>
                <w:szCs w:val="20"/>
              </w:rPr>
              <w:t>1 240 709,01</w:t>
            </w:r>
          </w:p>
        </w:tc>
        <w:tc>
          <w:tcPr>
            <w:tcW w:w="2977" w:type="dxa"/>
          </w:tcPr>
          <w:p w14:paraId="0D31DF73" w14:textId="77777777" w:rsidR="00BF28AD" w:rsidRPr="008309A9" w:rsidRDefault="00BF28AD" w:rsidP="006E249D">
            <w:pPr>
              <w:rPr>
                <w:sz w:val="20"/>
                <w:szCs w:val="20"/>
              </w:rPr>
            </w:pPr>
            <w:r w:rsidRPr="008309A9">
              <w:rPr>
                <w:sz w:val="20"/>
                <w:szCs w:val="20"/>
              </w:rPr>
              <w:t>Собственность, №42:38:0101001:19236-42/003/2018-1 от 04.10.2018</w:t>
            </w:r>
          </w:p>
        </w:tc>
      </w:tr>
      <w:tr w:rsidR="00BF28AD" w:rsidRPr="008309A9" w14:paraId="2E37B549" w14:textId="77777777" w:rsidTr="004A7997">
        <w:tc>
          <w:tcPr>
            <w:tcW w:w="1495" w:type="dxa"/>
          </w:tcPr>
          <w:p w14:paraId="76B9C815" w14:textId="77777777" w:rsidR="00BF28AD" w:rsidRPr="008309A9" w:rsidRDefault="00BF28AD" w:rsidP="006E249D">
            <w:pPr>
              <w:jc w:val="center"/>
              <w:rPr>
                <w:sz w:val="20"/>
                <w:szCs w:val="20"/>
              </w:rPr>
            </w:pPr>
            <w:r w:rsidRPr="008309A9">
              <w:rPr>
                <w:sz w:val="20"/>
                <w:szCs w:val="20"/>
              </w:rPr>
              <w:t>101031000886</w:t>
            </w:r>
          </w:p>
        </w:tc>
        <w:tc>
          <w:tcPr>
            <w:tcW w:w="2724" w:type="dxa"/>
          </w:tcPr>
          <w:p w14:paraId="503DC25E" w14:textId="77777777" w:rsidR="00BF28AD" w:rsidRPr="008309A9" w:rsidRDefault="00BF28AD" w:rsidP="006E249D">
            <w:pPr>
              <w:ind w:firstLine="34"/>
              <w:rPr>
                <w:sz w:val="20"/>
                <w:szCs w:val="20"/>
              </w:rPr>
            </w:pPr>
            <w:r w:rsidRPr="008309A9">
              <w:rPr>
                <w:sz w:val="20"/>
                <w:szCs w:val="20"/>
              </w:rPr>
              <w:t>Внутриквартальные сети. Теплотрасса, ул. Шукшина, д26</w:t>
            </w:r>
          </w:p>
        </w:tc>
        <w:tc>
          <w:tcPr>
            <w:tcW w:w="1275" w:type="dxa"/>
          </w:tcPr>
          <w:p w14:paraId="6C5669FC" w14:textId="77777777" w:rsidR="00BF28AD" w:rsidRPr="008309A9" w:rsidRDefault="00BF28AD" w:rsidP="006E249D">
            <w:pPr>
              <w:jc w:val="center"/>
              <w:rPr>
                <w:sz w:val="20"/>
                <w:szCs w:val="20"/>
              </w:rPr>
            </w:pPr>
            <w:r w:rsidRPr="008309A9">
              <w:rPr>
                <w:sz w:val="20"/>
                <w:szCs w:val="20"/>
              </w:rPr>
              <w:t>7</w:t>
            </w:r>
          </w:p>
        </w:tc>
        <w:tc>
          <w:tcPr>
            <w:tcW w:w="1418" w:type="dxa"/>
          </w:tcPr>
          <w:p w14:paraId="4A2CE095" w14:textId="77777777" w:rsidR="00BF28AD" w:rsidRPr="008309A9" w:rsidRDefault="00BF28AD" w:rsidP="006E249D">
            <w:pPr>
              <w:jc w:val="center"/>
              <w:rPr>
                <w:sz w:val="20"/>
                <w:szCs w:val="20"/>
              </w:rPr>
            </w:pPr>
            <w:r w:rsidRPr="008309A9">
              <w:rPr>
                <w:sz w:val="20"/>
                <w:szCs w:val="20"/>
              </w:rPr>
              <w:t>81 984,23</w:t>
            </w:r>
          </w:p>
        </w:tc>
        <w:tc>
          <w:tcPr>
            <w:tcW w:w="2977" w:type="dxa"/>
          </w:tcPr>
          <w:p w14:paraId="36B08DAB" w14:textId="77777777" w:rsidR="00BF28AD" w:rsidRPr="008309A9" w:rsidRDefault="00BF28AD" w:rsidP="006E249D">
            <w:pPr>
              <w:rPr>
                <w:sz w:val="20"/>
                <w:szCs w:val="20"/>
              </w:rPr>
            </w:pPr>
            <w:r w:rsidRPr="008309A9">
              <w:rPr>
                <w:sz w:val="20"/>
                <w:szCs w:val="20"/>
              </w:rPr>
              <w:t>Собственность, №42:38:0101001:19298-42/003/2018-1 от 08.10.2018</w:t>
            </w:r>
          </w:p>
        </w:tc>
      </w:tr>
      <w:tr w:rsidR="00BF28AD" w:rsidRPr="008309A9" w14:paraId="48431119" w14:textId="77777777" w:rsidTr="004A7997">
        <w:tc>
          <w:tcPr>
            <w:tcW w:w="1495" w:type="dxa"/>
          </w:tcPr>
          <w:p w14:paraId="2A327508" w14:textId="77777777" w:rsidR="00BF28AD" w:rsidRPr="008309A9" w:rsidRDefault="00BF28AD" w:rsidP="006E249D">
            <w:pPr>
              <w:jc w:val="center"/>
              <w:rPr>
                <w:sz w:val="20"/>
                <w:szCs w:val="20"/>
              </w:rPr>
            </w:pPr>
            <w:r w:rsidRPr="008309A9">
              <w:rPr>
                <w:sz w:val="20"/>
                <w:szCs w:val="20"/>
              </w:rPr>
              <w:t>101031000887</w:t>
            </w:r>
          </w:p>
        </w:tc>
        <w:tc>
          <w:tcPr>
            <w:tcW w:w="2724" w:type="dxa"/>
          </w:tcPr>
          <w:p w14:paraId="6CC080A1" w14:textId="77777777" w:rsidR="00BF28AD" w:rsidRPr="008309A9" w:rsidRDefault="00BF28AD" w:rsidP="006E249D">
            <w:pPr>
              <w:ind w:firstLine="34"/>
              <w:rPr>
                <w:sz w:val="20"/>
                <w:szCs w:val="20"/>
              </w:rPr>
            </w:pPr>
            <w:r w:rsidRPr="008309A9">
              <w:rPr>
                <w:sz w:val="20"/>
                <w:szCs w:val="20"/>
              </w:rPr>
              <w:t>Внутриквартальные сети. Теплотрасса, ул. Шукшина, д26</w:t>
            </w:r>
          </w:p>
        </w:tc>
        <w:tc>
          <w:tcPr>
            <w:tcW w:w="1275" w:type="dxa"/>
          </w:tcPr>
          <w:p w14:paraId="3013A0B1" w14:textId="77777777" w:rsidR="00BF28AD" w:rsidRPr="008309A9" w:rsidRDefault="00BF28AD" w:rsidP="006E249D">
            <w:pPr>
              <w:jc w:val="center"/>
              <w:rPr>
                <w:sz w:val="20"/>
                <w:szCs w:val="20"/>
              </w:rPr>
            </w:pPr>
            <w:r w:rsidRPr="008309A9">
              <w:rPr>
                <w:sz w:val="20"/>
                <w:szCs w:val="20"/>
              </w:rPr>
              <w:t>10</w:t>
            </w:r>
          </w:p>
        </w:tc>
        <w:tc>
          <w:tcPr>
            <w:tcW w:w="1418" w:type="dxa"/>
          </w:tcPr>
          <w:p w14:paraId="7C08780B" w14:textId="77777777" w:rsidR="00BF28AD" w:rsidRPr="008309A9" w:rsidRDefault="00BF28AD" w:rsidP="006E249D">
            <w:pPr>
              <w:jc w:val="center"/>
              <w:rPr>
                <w:sz w:val="20"/>
                <w:szCs w:val="20"/>
              </w:rPr>
            </w:pPr>
            <w:r w:rsidRPr="008309A9">
              <w:rPr>
                <w:sz w:val="20"/>
                <w:szCs w:val="20"/>
              </w:rPr>
              <w:t>117 120,34</w:t>
            </w:r>
          </w:p>
        </w:tc>
        <w:tc>
          <w:tcPr>
            <w:tcW w:w="2977" w:type="dxa"/>
          </w:tcPr>
          <w:p w14:paraId="6BF244B7" w14:textId="77777777" w:rsidR="00BF28AD" w:rsidRPr="008309A9" w:rsidRDefault="00BF28AD" w:rsidP="006E249D">
            <w:pPr>
              <w:rPr>
                <w:sz w:val="20"/>
                <w:szCs w:val="20"/>
              </w:rPr>
            </w:pPr>
            <w:r w:rsidRPr="008309A9">
              <w:rPr>
                <w:sz w:val="20"/>
                <w:szCs w:val="20"/>
              </w:rPr>
              <w:t>Собственность, №42:38:0101001:19323-42/003/2018 от 08.10.2018</w:t>
            </w:r>
          </w:p>
        </w:tc>
      </w:tr>
      <w:tr w:rsidR="00BF28AD" w:rsidRPr="008309A9" w14:paraId="7B648C1D" w14:textId="77777777" w:rsidTr="004A7997">
        <w:tc>
          <w:tcPr>
            <w:tcW w:w="1495" w:type="dxa"/>
          </w:tcPr>
          <w:p w14:paraId="4FF3C638" w14:textId="77777777" w:rsidR="00BF28AD" w:rsidRPr="008309A9" w:rsidRDefault="00BF28AD" w:rsidP="006E249D">
            <w:pPr>
              <w:jc w:val="center"/>
              <w:rPr>
                <w:sz w:val="20"/>
                <w:szCs w:val="20"/>
              </w:rPr>
            </w:pPr>
            <w:r w:rsidRPr="008309A9">
              <w:rPr>
                <w:sz w:val="20"/>
                <w:szCs w:val="20"/>
              </w:rPr>
              <w:t>101031000889</w:t>
            </w:r>
          </w:p>
        </w:tc>
        <w:tc>
          <w:tcPr>
            <w:tcW w:w="2724" w:type="dxa"/>
          </w:tcPr>
          <w:p w14:paraId="56083FE3" w14:textId="77777777" w:rsidR="00BF28AD" w:rsidRPr="008309A9" w:rsidRDefault="00BF28AD" w:rsidP="006E249D">
            <w:pPr>
              <w:ind w:firstLine="34"/>
              <w:rPr>
                <w:sz w:val="20"/>
                <w:szCs w:val="20"/>
              </w:rPr>
            </w:pPr>
            <w:r w:rsidRPr="008309A9">
              <w:rPr>
                <w:sz w:val="20"/>
                <w:szCs w:val="20"/>
              </w:rPr>
              <w:t>Сеть теплоснабжения, ул. Космонавтов, д.39а</w:t>
            </w:r>
          </w:p>
        </w:tc>
        <w:tc>
          <w:tcPr>
            <w:tcW w:w="1275" w:type="dxa"/>
          </w:tcPr>
          <w:p w14:paraId="1587D6BC" w14:textId="77777777" w:rsidR="00BF28AD" w:rsidRPr="008309A9" w:rsidRDefault="00BF28AD" w:rsidP="006E249D">
            <w:pPr>
              <w:jc w:val="center"/>
              <w:rPr>
                <w:sz w:val="20"/>
                <w:szCs w:val="20"/>
              </w:rPr>
            </w:pPr>
            <w:r w:rsidRPr="008309A9">
              <w:rPr>
                <w:sz w:val="20"/>
                <w:szCs w:val="20"/>
              </w:rPr>
              <w:t>14</w:t>
            </w:r>
          </w:p>
        </w:tc>
        <w:tc>
          <w:tcPr>
            <w:tcW w:w="1418" w:type="dxa"/>
          </w:tcPr>
          <w:p w14:paraId="1745BA06" w14:textId="77777777" w:rsidR="00BF28AD" w:rsidRPr="008309A9" w:rsidRDefault="00BF28AD" w:rsidP="006E249D">
            <w:pPr>
              <w:jc w:val="center"/>
              <w:rPr>
                <w:sz w:val="20"/>
                <w:szCs w:val="20"/>
              </w:rPr>
            </w:pPr>
            <w:r w:rsidRPr="008309A9">
              <w:rPr>
                <w:sz w:val="20"/>
                <w:szCs w:val="20"/>
              </w:rPr>
              <w:t>330 000,00</w:t>
            </w:r>
          </w:p>
        </w:tc>
        <w:tc>
          <w:tcPr>
            <w:tcW w:w="2977" w:type="dxa"/>
          </w:tcPr>
          <w:p w14:paraId="68FE35D8" w14:textId="77777777" w:rsidR="00BF28AD" w:rsidRPr="008309A9" w:rsidRDefault="00BF28AD" w:rsidP="006E249D">
            <w:pPr>
              <w:rPr>
                <w:sz w:val="20"/>
                <w:szCs w:val="20"/>
              </w:rPr>
            </w:pPr>
            <w:r w:rsidRPr="008309A9">
              <w:rPr>
                <w:sz w:val="20"/>
                <w:szCs w:val="20"/>
              </w:rPr>
              <w:t>Собственность, №42:38:0101001:19675-42/003/2018 от 15.11.2018</w:t>
            </w:r>
          </w:p>
        </w:tc>
      </w:tr>
      <w:tr w:rsidR="00BF28AD" w:rsidRPr="008309A9" w14:paraId="09374F40" w14:textId="77777777" w:rsidTr="004A7997">
        <w:tc>
          <w:tcPr>
            <w:tcW w:w="1495" w:type="dxa"/>
          </w:tcPr>
          <w:p w14:paraId="5B601CE9" w14:textId="77777777" w:rsidR="00BF28AD" w:rsidRPr="008309A9" w:rsidRDefault="00BF28AD" w:rsidP="006E249D">
            <w:pPr>
              <w:jc w:val="center"/>
              <w:rPr>
                <w:sz w:val="20"/>
                <w:szCs w:val="20"/>
              </w:rPr>
            </w:pPr>
            <w:r w:rsidRPr="008309A9">
              <w:rPr>
                <w:sz w:val="20"/>
                <w:szCs w:val="20"/>
              </w:rPr>
              <w:t>101031000890</w:t>
            </w:r>
          </w:p>
        </w:tc>
        <w:tc>
          <w:tcPr>
            <w:tcW w:w="2724" w:type="dxa"/>
          </w:tcPr>
          <w:p w14:paraId="1141F189" w14:textId="77777777" w:rsidR="00BF28AD" w:rsidRPr="008309A9" w:rsidRDefault="00BF28AD" w:rsidP="006E249D">
            <w:pPr>
              <w:ind w:firstLine="34"/>
              <w:rPr>
                <w:sz w:val="20"/>
                <w:szCs w:val="20"/>
              </w:rPr>
            </w:pPr>
            <w:r w:rsidRPr="008309A9">
              <w:rPr>
                <w:sz w:val="20"/>
                <w:szCs w:val="20"/>
              </w:rPr>
              <w:t>Теплотрасса с тепловой камерой к жилму дому по ул. Проковьевская. 19</w:t>
            </w:r>
          </w:p>
        </w:tc>
        <w:tc>
          <w:tcPr>
            <w:tcW w:w="1275" w:type="dxa"/>
          </w:tcPr>
          <w:p w14:paraId="29DBD4E9" w14:textId="77777777" w:rsidR="00BF28AD" w:rsidRPr="008309A9" w:rsidRDefault="00BF28AD" w:rsidP="006E249D">
            <w:pPr>
              <w:jc w:val="center"/>
              <w:rPr>
                <w:sz w:val="20"/>
                <w:szCs w:val="20"/>
              </w:rPr>
            </w:pPr>
            <w:r w:rsidRPr="008309A9">
              <w:rPr>
                <w:sz w:val="20"/>
                <w:szCs w:val="20"/>
              </w:rPr>
              <w:t>219</w:t>
            </w:r>
          </w:p>
        </w:tc>
        <w:tc>
          <w:tcPr>
            <w:tcW w:w="1418" w:type="dxa"/>
          </w:tcPr>
          <w:p w14:paraId="7183B4B3" w14:textId="77777777" w:rsidR="00BF28AD" w:rsidRPr="008309A9" w:rsidRDefault="00BF28AD" w:rsidP="006E249D">
            <w:pPr>
              <w:jc w:val="center"/>
              <w:rPr>
                <w:sz w:val="20"/>
                <w:szCs w:val="20"/>
              </w:rPr>
            </w:pPr>
            <w:r w:rsidRPr="008309A9">
              <w:rPr>
                <w:sz w:val="20"/>
                <w:szCs w:val="20"/>
              </w:rPr>
              <w:t>2 676 908,55</w:t>
            </w:r>
          </w:p>
        </w:tc>
        <w:tc>
          <w:tcPr>
            <w:tcW w:w="2977" w:type="dxa"/>
          </w:tcPr>
          <w:p w14:paraId="64B830DC" w14:textId="77777777" w:rsidR="00BF28AD" w:rsidRPr="008309A9" w:rsidRDefault="00BF28AD" w:rsidP="006E249D">
            <w:pPr>
              <w:rPr>
                <w:sz w:val="20"/>
                <w:szCs w:val="20"/>
              </w:rPr>
            </w:pPr>
            <w:r w:rsidRPr="008309A9">
              <w:rPr>
                <w:sz w:val="20"/>
                <w:szCs w:val="20"/>
              </w:rPr>
              <w:t>Собственность, №42:38:0101002:22127-42/003/2019-1 от 21.01.2019</w:t>
            </w:r>
          </w:p>
        </w:tc>
      </w:tr>
      <w:tr w:rsidR="00A225B6" w:rsidRPr="008309A9" w14:paraId="534332EB" w14:textId="77777777" w:rsidTr="004A7997">
        <w:tc>
          <w:tcPr>
            <w:tcW w:w="1495" w:type="dxa"/>
          </w:tcPr>
          <w:p w14:paraId="05439D00" w14:textId="389A89FF" w:rsidR="00A225B6" w:rsidRPr="008309A9" w:rsidRDefault="00A225B6" w:rsidP="006E249D">
            <w:pPr>
              <w:jc w:val="center"/>
              <w:rPr>
                <w:sz w:val="20"/>
                <w:szCs w:val="20"/>
              </w:rPr>
            </w:pPr>
            <w:r w:rsidRPr="00A225B6">
              <w:rPr>
                <w:sz w:val="20"/>
                <w:szCs w:val="20"/>
              </w:rPr>
              <w:t>101031000899</w:t>
            </w:r>
          </w:p>
        </w:tc>
        <w:tc>
          <w:tcPr>
            <w:tcW w:w="2724" w:type="dxa"/>
          </w:tcPr>
          <w:p w14:paraId="0DEAC146" w14:textId="1BACC106" w:rsidR="00A225B6" w:rsidRPr="008309A9" w:rsidRDefault="00A225B6" w:rsidP="006E249D">
            <w:pPr>
              <w:ind w:firstLine="34"/>
              <w:rPr>
                <w:sz w:val="20"/>
                <w:szCs w:val="20"/>
              </w:rPr>
            </w:pPr>
            <w:r w:rsidRPr="00A225B6">
              <w:rPr>
                <w:sz w:val="20"/>
                <w:szCs w:val="20"/>
              </w:rPr>
              <w:t>Теплотрасса, ул. Автодорожная, д.25</w:t>
            </w:r>
          </w:p>
        </w:tc>
        <w:tc>
          <w:tcPr>
            <w:tcW w:w="1275" w:type="dxa"/>
          </w:tcPr>
          <w:p w14:paraId="02055DB8" w14:textId="4D75BE4C" w:rsidR="00A225B6" w:rsidRPr="008309A9" w:rsidRDefault="00A225B6" w:rsidP="006E249D">
            <w:pPr>
              <w:jc w:val="center"/>
              <w:rPr>
                <w:sz w:val="20"/>
                <w:szCs w:val="20"/>
              </w:rPr>
            </w:pPr>
            <w:r w:rsidRPr="00A225B6">
              <w:rPr>
                <w:sz w:val="20"/>
                <w:szCs w:val="20"/>
              </w:rPr>
              <w:t>110</w:t>
            </w:r>
          </w:p>
        </w:tc>
        <w:tc>
          <w:tcPr>
            <w:tcW w:w="1418" w:type="dxa"/>
          </w:tcPr>
          <w:p w14:paraId="22E913AB" w14:textId="39124F83" w:rsidR="00A225B6" w:rsidRPr="008309A9" w:rsidRDefault="00A225B6" w:rsidP="006E249D">
            <w:pPr>
              <w:jc w:val="center"/>
              <w:rPr>
                <w:sz w:val="20"/>
                <w:szCs w:val="20"/>
              </w:rPr>
            </w:pPr>
            <w:r w:rsidRPr="00A225B6">
              <w:rPr>
                <w:sz w:val="20"/>
                <w:szCs w:val="20"/>
              </w:rPr>
              <w:t>2 750 981,54</w:t>
            </w:r>
          </w:p>
        </w:tc>
        <w:tc>
          <w:tcPr>
            <w:tcW w:w="2977" w:type="dxa"/>
          </w:tcPr>
          <w:p w14:paraId="62A446F6" w14:textId="0E812FA2" w:rsidR="00A225B6" w:rsidRPr="008309A9" w:rsidRDefault="00A225B6" w:rsidP="006E249D">
            <w:pPr>
              <w:rPr>
                <w:sz w:val="20"/>
                <w:szCs w:val="20"/>
              </w:rPr>
            </w:pPr>
            <w:r w:rsidRPr="00A225B6">
              <w:rPr>
                <w:sz w:val="20"/>
                <w:szCs w:val="20"/>
              </w:rPr>
              <w:t>Собственность, №42:38:0101001:20793-42/003/2020-1 от 14.04.2020</w:t>
            </w:r>
          </w:p>
        </w:tc>
      </w:tr>
      <w:tr w:rsidR="00A225B6" w:rsidRPr="008309A9" w14:paraId="30DBB412" w14:textId="77777777" w:rsidTr="004A7997">
        <w:tc>
          <w:tcPr>
            <w:tcW w:w="1495" w:type="dxa"/>
          </w:tcPr>
          <w:p w14:paraId="67FB16AF" w14:textId="0D0D0191" w:rsidR="00A225B6" w:rsidRPr="008309A9" w:rsidRDefault="00A225B6" w:rsidP="006E249D">
            <w:pPr>
              <w:jc w:val="center"/>
              <w:rPr>
                <w:sz w:val="20"/>
                <w:szCs w:val="20"/>
              </w:rPr>
            </w:pPr>
            <w:r w:rsidRPr="00A225B6">
              <w:rPr>
                <w:sz w:val="20"/>
                <w:szCs w:val="20"/>
              </w:rPr>
              <w:t>101031000902</w:t>
            </w:r>
          </w:p>
        </w:tc>
        <w:tc>
          <w:tcPr>
            <w:tcW w:w="2724" w:type="dxa"/>
          </w:tcPr>
          <w:p w14:paraId="26A232AF" w14:textId="4701D57E" w:rsidR="00A225B6" w:rsidRPr="008309A9" w:rsidRDefault="00A225B6" w:rsidP="006E249D">
            <w:pPr>
              <w:ind w:firstLine="34"/>
              <w:rPr>
                <w:sz w:val="20"/>
                <w:szCs w:val="20"/>
              </w:rPr>
            </w:pPr>
            <w:r w:rsidRPr="00A225B6">
              <w:rPr>
                <w:sz w:val="20"/>
                <w:szCs w:val="20"/>
              </w:rPr>
              <w:t>Тепловая сеть, ул.Читинская, д.39а</w:t>
            </w:r>
          </w:p>
        </w:tc>
        <w:tc>
          <w:tcPr>
            <w:tcW w:w="1275" w:type="dxa"/>
          </w:tcPr>
          <w:p w14:paraId="377F27C3" w14:textId="2C6816FF" w:rsidR="00A225B6" w:rsidRPr="008309A9" w:rsidRDefault="00A225B6" w:rsidP="006E249D">
            <w:pPr>
              <w:jc w:val="center"/>
              <w:rPr>
                <w:sz w:val="20"/>
                <w:szCs w:val="20"/>
              </w:rPr>
            </w:pPr>
            <w:r w:rsidRPr="00A225B6">
              <w:rPr>
                <w:sz w:val="20"/>
                <w:szCs w:val="20"/>
              </w:rPr>
              <w:t>34</w:t>
            </w:r>
          </w:p>
        </w:tc>
        <w:tc>
          <w:tcPr>
            <w:tcW w:w="1418" w:type="dxa"/>
          </w:tcPr>
          <w:p w14:paraId="2425228F" w14:textId="3046EE68" w:rsidR="00A225B6" w:rsidRPr="008309A9" w:rsidRDefault="00A225B6" w:rsidP="006E249D">
            <w:pPr>
              <w:jc w:val="center"/>
              <w:rPr>
                <w:sz w:val="20"/>
                <w:szCs w:val="20"/>
              </w:rPr>
            </w:pPr>
            <w:r w:rsidRPr="00A225B6">
              <w:rPr>
                <w:sz w:val="20"/>
                <w:szCs w:val="20"/>
              </w:rPr>
              <w:t>608 695,89</w:t>
            </w:r>
          </w:p>
        </w:tc>
        <w:tc>
          <w:tcPr>
            <w:tcW w:w="2977" w:type="dxa"/>
          </w:tcPr>
          <w:p w14:paraId="3FAB7CB3" w14:textId="2C34E758" w:rsidR="00A225B6" w:rsidRPr="008309A9" w:rsidRDefault="00A225B6" w:rsidP="006E249D">
            <w:pPr>
              <w:rPr>
                <w:sz w:val="20"/>
                <w:szCs w:val="20"/>
              </w:rPr>
            </w:pPr>
            <w:r w:rsidRPr="00A225B6">
              <w:rPr>
                <w:sz w:val="20"/>
                <w:szCs w:val="20"/>
              </w:rPr>
              <w:t>Собственность, №42:38:0101001:20826-42/003/2020-1 от 20.05.2020</w:t>
            </w:r>
          </w:p>
        </w:tc>
      </w:tr>
    </w:tbl>
    <w:p w14:paraId="29E8103C" w14:textId="77777777" w:rsidR="00BF28AD" w:rsidRPr="003C5ABC" w:rsidRDefault="00BF28AD" w:rsidP="00BF28AD">
      <w:pPr>
        <w:ind w:firstLine="284"/>
        <w:rPr>
          <w:sz w:val="24"/>
          <w:szCs w:val="24"/>
        </w:rPr>
      </w:pPr>
    </w:p>
    <w:p w14:paraId="46C39A4C" w14:textId="77777777" w:rsidR="0061452A" w:rsidRPr="004A7997" w:rsidRDefault="0061452A" w:rsidP="0061452A">
      <w:pPr>
        <w:pStyle w:val="1"/>
        <w:numPr>
          <w:ilvl w:val="0"/>
          <w:numId w:val="7"/>
        </w:numPr>
        <w:tabs>
          <w:tab w:val="left" w:pos="1223"/>
        </w:tabs>
        <w:ind w:left="0" w:firstLine="709"/>
        <w:jc w:val="both"/>
      </w:pPr>
      <w:bookmarkStart w:id="52" w:name="_Toc37689174"/>
      <w:r w:rsidRPr="004A7997">
        <w:t>Раздел 7 "Предложения по переводу открытых систем теплоснабжения (горячего водоснабжения) в закрытые системы горячего водоснабжения"</w:t>
      </w:r>
      <w:bookmarkEnd w:id="52"/>
    </w:p>
    <w:p w14:paraId="590340E8" w14:textId="77777777" w:rsidR="00D3346D" w:rsidRPr="004A7997" w:rsidRDefault="00BF28AD" w:rsidP="00D3346D">
      <w:pPr>
        <w:pStyle w:val="1"/>
        <w:numPr>
          <w:ilvl w:val="1"/>
          <w:numId w:val="7"/>
        </w:numPr>
        <w:tabs>
          <w:tab w:val="left" w:pos="1406"/>
        </w:tabs>
        <w:ind w:left="0" w:firstLine="709"/>
        <w:jc w:val="both"/>
      </w:pPr>
      <w:bookmarkStart w:id="53" w:name="_Toc37689175"/>
      <w:r w:rsidRPr="004A7997">
        <w:t>П</w:t>
      </w:r>
      <w:r w:rsidR="00D3346D" w:rsidRPr="004A7997">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3"/>
    </w:p>
    <w:p w14:paraId="6CDDE250" w14:textId="77777777" w:rsidR="004A7997" w:rsidRPr="004A7997" w:rsidRDefault="004A7997" w:rsidP="004A7997">
      <w:pPr>
        <w:pStyle w:val="a3"/>
        <w:spacing w:before="240" w:line="360" w:lineRule="auto"/>
        <w:ind w:firstLine="709"/>
        <w:jc w:val="both"/>
      </w:pPr>
      <w:r w:rsidRPr="004A7997">
        <w:t xml:space="preserve">Система теплоснабжения закрытого типа. Тепловая энергия используется исключительно для нужд отопления потребителей поселения. </w:t>
      </w:r>
      <w:r w:rsidRPr="004A7997">
        <w:lastRenderedPageBreak/>
        <w:t>Вода для нужд горячего водоснабжения готовится в жилых домах с помощью электронагревателей.</w:t>
      </w:r>
    </w:p>
    <w:p w14:paraId="174015B2" w14:textId="77777777" w:rsidR="00D3346D" w:rsidRPr="004A7997" w:rsidRDefault="00BF28AD" w:rsidP="00D3346D">
      <w:pPr>
        <w:pStyle w:val="1"/>
        <w:numPr>
          <w:ilvl w:val="1"/>
          <w:numId w:val="7"/>
        </w:numPr>
        <w:tabs>
          <w:tab w:val="left" w:pos="1406"/>
        </w:tabs>
        <w:ind w:left="0" w:firstLine="709"/>
        <w:jc w:val="both"/>
      </w:pPr>
      <w:bookmarkStart w:id="54" w:name="_Toc37689176"/>
      <w:r w:rsidRPr="004A7997">
        <w:t>П</w:t>
      </w:r>
      <w:r w:rsidR="00D3346D" w:rsidRPr="004A7997">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4"/>
    </w:p>
    <w:p w14:paraId="108D003E" w14:textId="77777777" w:rsidR="004A7997" w:rsidRPr="00EA7261" w:rsidRDefault="004A7997" w:rsidP="004A7997">
      <w:pPr>
        <w:pStyle w:val="a3"/>
        <w:spacing w:before="240" w:line="360" w:lineRule="auto"/>
        <w:ind w:firstLine="709"/>
        <w:jc w:val="both"/>
      </w:pPr>
      <w:r w:rsidRPr="004A7997">
        <w:t xml:space="preserve">Система теплоснабжения закрытого типа. Тепловая энергия </w:t>
      </w:r>
      <w:r w:rsidRPr="00EA7261">
        <w:t>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0C4F154E" w14:textId="77777777" w:rsidR="0061452A" w:rsidRPr="00730333" w:rsidRDefault="0061452A" w:rsidP="0061452A">
      <w:pPr>
        <w:pStyle w:val="1"/>
        <w:numPr>
          <w:ilvl w:val="0"/>
          <w:numId w:val="7"/>
        </w:numPr>
        <w:tabs>
          <w:tab w:val="left" w:pos="1223"/>
        </w:tabs>
        <w:ind w:left="0" w:firstLine="709"/>
        <w:jc w:val="both"/>
      </w:pPr>
      <w:bookmarkStart w:id="55" w:name="_Toc37689177"/>
      <w:r w:rsidRPr="00730333">
        <w:t>Раздел 8 "Перспективные топливные балансы"</w:t>
      </w:r>
      <w:bookmarkEnd w:id="55"/>
    </w:p>
    <w:p w14:paraId="50F10F73" w14:textId="77777777" w:rsidR="00D3346D" w:rsidRPr="00730333" w:rsidRDefault="00BF28AD" w:rsidP="00D3346D">
      <w:pPr>
        <w:pStyle w:val="1"/>
        <w:numPr>
          <w:ilvl w:val="1"/>
          <w:numId w:val="7"/>
        </w:numPr>
        <w:tabs>
          <w:tab w:val="left" w:pos="1406"/>
        </w:tabs>
        <w:ind w:left="0" w:firstLine="709"/>
        <w:jc w:val="both"/>
      </w:pPr>
      <w:bookmarkStart w:id="56" w:name="_Toc37689178"/>
      <w:r w:rsidRPr="00730333">
        <w:t>П</w:t>
      </w:r>
      <w:r w:rsidR="00D3346D" w:rsidRPr="00730333">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56"/>
    </w:p>
    <w:p w14:paraId="4AEA9EDF" w14:textId="77777777" w:rsidR="00BF28AD" w:rsidRPr="003C5ABC" w:rsidRDefault="00BF28AD" w:rsidP="00BF28AD">
      <w:pPr>
        <w:pStyle w:val="a3"/>
        <w:spacing w:before="240" w:line="360" w:lineRule="auto"/>
        <w:ind w:firstLine="709"/>
        <w:jc w:val="both"/>
      </w:pPr>
      <w:r w:rsidRPr="00730333">
        <w:t xml:space="preserve">В таблице </w:t>
      </w:r>
      <w:r w:rsidR="004A7997">
        <w:t>8</w:t>
      </w:r>
      <w:r w:rsidRPr="00730333">
        <w:t xml:space="preserve">.1. представлены сводные прогнозные значения отпуска тепловой энергии и потребления топлива котельными городского округа до </w:t>
      </w:r>
      <w:r w:rsidRPr="003C5ABC">
        <w:t>2030 года включительно.</w:t>
      </w:r>
    </w:p>
    <w:p w14:paraId="25DDA0AA" w14:textId="0163CA61" w:rsidR="008E2A26" w:rsidRDefault="00BF28AD" w:rsidP="00BF28AD">
      <w:pPr>
        <w:pStyle w:val="a3"/>
        <w:spacing w:line="360" w:lineRule="auto"/>
        <w:ind w:firstLine="709"/>
        <w:jc w:val="both"/>
      </w:pPr>
      <w:r w:rsidRPr="003C5ABC">
        <w:t xml:space="preserve">На рисунке </w:t>
      </w:r>
      <w:r w:rsidR="004A7997">
        <w:t>8</w:t>
      </w:r>
      <w:r w:rsidRPr="003C5ABC">
        <w:t>.1. представлены прогнозные значения потребления топлива котельными городского округа по периодам.</w:t>
      </w:r>
    </w:p>
    <w:p w14:paraId="02345543" w14:textId="33F6AF85" w:rsidR="008E2A26" w:rsidRPr="003C5ABC" w:rsidRDefault="008E2A26" w:rsidP="008E2A26">
      <w:pPr>
        <w:pStyle w:val="a3"/>
        <w:spacing w:before="9"/>
        <w:ind w:firstLine="426"/>
        <w:jc w:val="center"/>
        <w:rPr>
          <w:sz w:val="21"/>
        </w:rPr>
      </w:pPr>
      <w:r>
        <w:rPr>
          <w:noProof/>
          <w:lang w:bidi="ar-SA"/>
        </w:rPr>
        <w:drawing>
          <wp:inline distT="0" distB="0" distL="0" distR="0" wp14:anchorId="19B85E01" wp14:editId="5C8A497B">
            <wp:extent cx="3876675" cy="30003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4062E8" w14:textId="77777777" w:rsidR="00BF28AD" w:rsidRPr="003C5ABC" w:rsidRDefault="00BF28AD" w:rsidP="00BF28AD">
      <w:pPr>
        <w:spacing w:before="90"/>
        <w:ind w:left="1969"/>
        <w:rPr>
          <w:b/>
          <w:sz w:val="24"/>
        </w:rPr>
      </w:pPr>
      <w:r w:rsidRPr="003C5ABC">
        <w:rPr>
          <w:b/>
          <w:sz w:val="24"/>
        </w:rPr>
        <w:t xml:space="preserve">Рис. </w:t>
      </w:r>
      <w:r w:rsidR="004A7997">
        <w:rPr>
          <w:b/>
          <w:sz w:val="24"/>
        </w:rPr>
        <w:t>8</w:t>
      </w:r>
      <w:r w:rsidRPr="003C5ABC">
        <w:rPr>
          <w:b/>
          <w:sz w:val="24"/>
        </w:rPr>
        <w:t>.1. Перспективный расход условного топлива по периодам</w:t>
      </w:r>
    </w:p>
    <w:p w14:paraId="0A1F4649" w14:textId="77777777" w:rsidR="00BF28AD" w:rsidRPr="003C5ABC" w:rsidRDefault="00BF28AD" w:rsidP="00BF28AD">
      <w:pPr>
        <w:pStyle w:val="a3"/>
        <w:spacing w:line="360" w:lineRule="auto"/>
        <w:ind w:firstLine="709"/>
        <w:jc w:val="both"/>
      </w:pPr>
      <w:r w:rsidRPr="003C5ABC">
        <w:t xml:space="preserve">Согласно таблице </w:t>
      </w:r>
      <w:r w:rsidR="004A7997">
        <w:t>8</w:t>
      </w:r>
      <w:r w:rsidRPr="003C5ABC">
        <w:t xml:space="preserve">.1 и рисунку </w:t>
      </w:r>
      <w:r w:rsidR="004A7997">
        <w:t>8</w:t>
      </w:r>
      <w:r w:rsidRPr="003C5ABC">
        <w:t xml:space="preserve">.1 перспективный расход условного </w:t>
      </w:r>
      <w:r w:rsidRPr="003C5ABC">
        <w:lastRenderedPageBreak/>
        <w:t>топлива к 2020 году увеличится на 2,3 тыс. т.у.т. или 5,3%. Увеличение объясняется тем, что планируется подключение жилых и общественно-деловых объектов.</w:t>
      </w:r>
    </w:p>
    <w:p w14:paraId="6CD8167D" w14:textId="77777777" w:rsidR="00BF28AD" w:rsidRPr="003C5ABC" w:rsidRDefault="00BF28AD" w:rsidP="004A7997">
      <w:pPr>
        <w:pStyle w:val="a3"/>
        <w:spacing w:line="360" w:lineRule="auto"/>
        <w:ind w:firstLine="709"/>
        <w:jc w:val="both"/>
        <w:rPr>
          <w:b/>
          <w:sz w:val="24"/>
        </w:rPr>
      </w:pPr>
      <w:r w:rsidRPr="003C5ABC">
        <w:t>С 2021 г. по 2025 г. наблюдается увеличение расхода топлива на 1,8 тыс. т.у.т. или 4,0%. Это вызвано тем, что планируется подключение жилых и общественно-деловых объектов.</w:t>
      </w:r>
    </w:p>
    <w:p w14:paraId="38E3AD8D" w14:textId="77777777" w:rsidR="00BF28AD" w:rsidRPr="003C5ABC" w:rsidRDefault="00BF28AD" w:rsidP="00BF28AD">
      <w:pPr>
        <w:rPr>
          <w:sz w:val="24"/>
        </w:rPr>
        <w:sectPr w:rsidR="00BF28AD" w:rsidRPr="003C5ABC" w:rsidSect="002A5526">
          <w:pgSz w:w="11910" w:h="16840"/>
          <w:pgMar w:top="1134" w:right="850" w:bottom="1134" w:left="1701" w:header="0" w:footer="537" w:gutter="0"/>
          <w:cols w:space="720"/>
          <w:docGrid w:linePitch="299"/>
        </w:sectPr>
      </w:pPr>
    </w:p>
    <w:p w14:paraId="1185C2AE" w14:textId="77777777" w:rsidR="00BF28AD" w:rsidRPr="003C5ABC" w:rsidRDefault="00BF28AD" w:rsidP="00BF28AD">
      <w:pPr>
        <w:spacing w:before="68" w:after="4"/>
        <w:ind w:left="1539"/>
        <w:rPr>
          <w:b/>
          <w:sz w:val="24"/>
        </w:rPr>
      </w:pPr>
      <w:r w:rsidRPr="003C5ABC">
        <w:rPr>
          <w:b/>
          <w:sz w:val="24"/>
        </w:rPr>
        <w:lastRenderedPageBreak/>
        <w:t xml:space="preserve">Таблица </w:t>
      </w:r>
      <w:r w:rsidR="004A7997">
        <w:rPr>
          <w:b/>
          <w:sz w:val="24"/>
        </w:rPr>
        <w:t>8</w:t>
      </w:r>
      <w:r w:rsidRPr="003C5ABC">
        <w:rPr>
          <w:b/>
          <w:sz w:val="24"/>
        </w:rPr>
        <w:t>.</w:t>
      </w:r>
      <w:r w:rsidR="004A7997">
        <w:rPr>
          <w:b/>
          <w:sz w:val="24"/>
        </w:rPr>
        <w:t>2</w:t>
      </w:r>
      <w:r w:rsidRPr="003C5ABC">
        <w:rPr>
          <w:b/>
          <w:sz w:val="24"/>
        </w:rPr>
        <w:t>. Перспективный расход условного топлива на котельных городского округа по периодам</w:t>
      </w:r>
    </w:p>
    <w:p w14:paraId="538A597D" w14:textId="77777777" w:rsidR="00BF28AD" w:rsidRPr="003C5ABC" w:rsidRDefault="00BF28AD" w:rsidP="00BF28AD">
      <w:pPr>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836"/>
        <w:gridCol w:w="845"/>
        <w:gridCol w:w="845"/>
        <w:gridCol w:w="935"/>
        <w:gridCol w:w="717"/>
        <w:gridCol w:w="845"/>
        <w:gridCol w:w="845"/>
        <w:gridCol w:w="845"/>
        <w:gridCol w:w="737"/>
        <w:gridCol w:w="845"/>
        <w:gridCol w:w="1025"/>
        <w:gridCol w:w="1025"/>
        <w:gridCol w:w="655"/>
        <w:gridCol w:w="845"/>
        <w:gridCol w:w="935"/>
        <w:gridCol w:w="935"/>
        <w:gridCol w:w="769"/>
      </w:tblGrid>
      <w:tr w:rsidR="00BF28AD" w:rsidRPr="003C5ABC" w14:paraId="2826CCA3" w14:textId="77777777" w:rsidTr="00191066">
        <w:trPr>
          <w:jc w:val="center"/>
        </w:trPr>
        <w:tc>
          <w:tcPr>
            <w:tcW w:w="2836" w:type="dxa"/>
            <w:vMerge w:val="restart"/>
            <w:vAlign w:val="center"/>
          </w:tcPr>
          <w:p w14:paraId="7D97E6CD" w14:textId="77777777" w:rsidR="00BF28AD" w:rsidRPr="003C5ABC" w:rsidRDefault="00BF28AD" w:rsidP="006E249D">
            <w:pPr>
              <w:ind w:left="113" w:right="113"/>
              <w:jc w:val="center"/>
              <w:rPr>
                <w:sz w:val="20"/>
                <w:szCs w:val="20"/>
              </w:rPr>
            </w:pPr>
            <w:r w:rsidRPr="003C5ABC">
              <w:rPr>
                <w:sz w:val="20"/>
                <w:szCs w:val="20"/>
              </w:rPr>
              <w:t>Наименование энергоисточника</w:t>
            </w:r>
          </w:p>
        </w:tc>
        <w:tc>
          <w:tcPr>
            <w:tcW w:w="3342" w:type="dxa"/>
            <w:gridSpan w:val="4"/>
          </w:tcPr>
          <w:p w14:paraId="477E30DF" w14:textId="41EB251E" w:rsidR="00BF28AD" w:rsidRPr="003C5ABC" w:rsidRDefault="00BF28AD" w:rsidP="006270FC">
            <w:pPr>
              <w:jc w:val="center"/>
              <w:rPr>
                <w:sz w:val="20"/>
                <w:szCs w:val="20"/>
              </w:rPr>
            </w:pPr>
            <w:r w:rsidRPr="003C5ABC">
              <w:rPr>
                <w:sz w:val="20"/>
                <w:szCs w:val="20"/>
              </w:rPr>
              <w:t>20</w:t>
            </w:r>
            <w:r w:rsidR="006270FC">
              <w:rPr>
                <w:sz w:val="20"/>
                <w:szCs w:val="20"/>
              </w:rPr>
              <w:t>20</w:t>
            </w:r>
            <w:r w:rsidRPr="003C5ABC">
              <w:rPr>
                <w:sz w:val="20"/>
                <w:szCs w:val="20"/>
              </w:rPr>
              <w:t xml:space="preserve"> г.</w:t>
            </w:r>
          </w:p>
        </w:tc>
        <w:tc>
          <w:tcPr>
            <w:tcW w:w="3272" w:type="dxa"/>
            <w:gridSpan w:val="4"/>
          </w:tcPr>
          <w:p w14:paraId="4F25B227" w14:textId="7BE438E7" w:rsidR="00BF28AD" w:rsidRPr="003C5ABC" w:rsidRDefault="00BF28AD" w:rsidP="006270FC">
            <w:pPr>
              <w:jc w:val="center"/>
              <w:rPr>
                <w:sz w:val="20"/>
                <w:szCs w:val="20"/>
              </w:rPr>
            </w:pPr>
            <w:r w:rsidRPr="003C5ABC">
              <w:rPr>
                <w:sz w:val="20"/>
                <w:szCs w:val="20"/>
              </w:rPr>
              <w:t>202</w:t>
            </w:r>
            <w:r w:rsidR="006270FC">
              <w:rPr>
                <w:sz w:val="20"/>
                <w:szCs w:val="20"/>
              </w:rPr>
              <w:t>1</w:t>
            </w:r>
            <w:r w:rsidRPr="003C5ABC">
              <w:rPr>
                <w:sz w:val="20"/>
                <w:szCs w:val="20"/>
              </w:rPr>
              <w:t xml:space="preserve"> г.</w:t>
            </w:r>
          </w:p>
        </w:tc>
        <w:tc>
          <w:tcPr>
            <w:tcW w:w="3550" w:type="dxa"/>
            <w:gridSpan w:val="4"/>
          </w:tcPr>
          <w:p w14:paraId="74306585" w14:textId="77777777" w:rsidR="00BF28AD" w:rsidRPr="003C5ABC" w:rsidRDefault="00BF28AD" w:rsidP="006E249D">
            <w:pPr>
              <w:jc w:val="center"/>
              <w:rPr>
                <w:sz w:val="20"/>
                <w:szCs w:val="20"/>
              </w:rPr>
            </w:pPr>
            <w:r w:rsidRPr="003C5ABC">
              <w:rPr>
                <w:sz w:val="20"/>
                <w:szCs w:val="20"/>
              </w:rPr>
              <w:t>2025 г.</w:t>
            </w:r>
          </w:p>
        </w:tc>
        <w:tc>
          <w:tcPr>
            <w:tcW w:w="3484" w:type="dxa"/>
            <w:gridSpan w:val="4"/>
          </w:tcPr>
          <w:p w14:paraId="7FB399F8" w14:textId="77777777" w:rsidR="00BF28AD" w:rsidRPr="003C5ABC" w:rsidRDefault="00BF28AD" w:rsidP="006E249D">
            <w:pPr>
              <w:jc w:val="center"/>
              <w:rPr>
                <w:sz w:val="20"/>
                <w:szCs w:val="20"/>
              </w:rPr>
            </w:pPr>
            <w:r w:rsidRPr="003C5ABC">
              <w:rPr>
                <w:sz w:val="20"/>
                <w:szCs w:val="20"/>
              </w:rPr>
              <w:t>2030 г.</w:t>
            </w:r>
          </w:p>
        </w:tc>
      </w:tr>
      <w:tr w:rsidR="00BF28AD" w:rsidRPr="003C5ABC" w14:paraId="0EB6E017" w14:textId="77777777" w:rsidTr="004A7997">
        <w:trPr>
          <w:cantSplit/>
          <w:trHeight w:val="2315"/>
          <w:jc w:val="center"/>
        </w:trPr>
        <w:tc>
          <w:tcPr>
            <w:tcW w:w="2836" w:type="dxa"/>
            <w:vMerge/>
            <w:textDirection w:val="btLr"/>
            <w:vAlign w:val="center"/>
          </w:tcPr>
          <w:p w14:paraId="73854155" w14:textId="77777777" w:rsidR="00BF28AD" w:rsidRPr="003C5ABC" w:rsidRDefault="00BF28AD" w:rsidP="006E249D">
            <w:pPr>
              <w:ind w:left="113" w:right="113"/>
              <w:jc w:val="center"/>
              <w:rPr>
                <w:sz w:val="20"/>
                <w:szCs w:val="20"/>
              </w:rPr>
            </w:pPr>
          </w:p>
        </w:tc>
        <w:tc>
          <w:tcPr>
            <w:tcW w:w="0" w:type="auto"/>
            <w:textDirection w:val="btLr"/>
            <w:vAlign w:val="center"/>
          </w:tcPr>
          <w:p w14:paraId="5A285BF4"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595C8611"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4D901FA1"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717" w:type="dxa"/>
            <w:textDirection w:val="btLr"/>
            <w:vAlign w:val="center"/>
          </w:tcPr>
          <w:p w14:paraId="2D1A3B15"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c>
          <w:tcPr>
            <w:tcW w:w="0" w:type="auto"/>
            <w:textDirection w:val="btLr"/>
            <w:vAlign w:val="center"/>
          </w:tcPr>
          <w:p w14:paraId="62595511"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18214F1C"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50E4A828"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737" w:type="dxa"/>
            <w:textDirection w:val="btLr"/>
            <w:vAlign w:val="center"/>
          </w:tcPr>
          <w:p w14:paraId="6F13EF34"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c>
          <w:tcPr>
            <w:tcW w:w="0" w:type="auto"/>
            <w:textDirection w:val="btLr"/>
            <w:vAlign w:val="center"/>
          </w:tcPr>
          <w:p w14:paraId="6ACC9493"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456CC0D1"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782DDDAD"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655" w:type="dxa"/>
            <w:textDirection w:val="btLr"/>
            <w:vAlign w:val="center"/>
          </w:tcPr>
          <w:p w14:paraId="129E2831"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c>
          <w:tcPr>
            <w:tcW w:w="0" w:type="auto"/>
            <w:textDirection w:val="btLr"/>
            <w:vAlign w:val="center"/>
          </w:tcPr>
          <w:p w14:paraId="58789A78" w14:textId="77777777" w:rsidR="00BF28AD" w:rsidRPr="003C5ABC" w:rsidRDefault="00BF28AD" w:rsidP="006E249D">
            <w:pPr>
              <w:ind w:left="113" w:right="113"/>
              <w:jc w:val="center"/>
              <w:rPr>
                <w:sz w:val="20"/>
                <w:szCs w:val="20"/>
              </w:rPr>
            </w:pPr>
            <w:r w:rsidRPr="003C5ABC">
              <w:rPr>
                <w:sz w:val="20"/>
                <w:szCs w:val="20"/>
              </w:rPr>
              <w:t>Годовая реализация тепловой энергии, Гкал</w:t>
            </w:r>
          </w:p>
        </w:tc>
        <w:tc>
          <w:tcPr>
            <w:tcW w:w="0" w:type="auto"/>
            <w:textDirection w:val="btLr"/>
            <w:vAlign w:val="center"/>
          </w:tcPr>
          <w:p w14:paraId="25CAD00D" w14:textId="77777777" w:rsidR="00BF28AD" w:rsidRPr="003C5ABC" w:rsidRDefault="00BF28AD" w:rsidP="006E249D">
            <w:pPr>
              <w:ind w:left="113" w:right="113"/>
              <w:jc w:val="center"/>
              <w:rPr>
                <w:sz w:val="20"/>
                <w:szCs w:val="20"/>
              </w:rPr>
            </w:pPr>
            <w:r w:rsidRPr="003C5ABC">
              <w:rPr>
                <w:sz w:val="20"/>
                <w:szCs w:val="20"/>
              </w:rPr>
              <w:t>Годовой отпуск тепловой энергии, Гкал</w:t>
            </w:r>
          </w:p>
        </w:tc>
        <w:tc>
          <w:tcPr>
            <w:tcW w:w="0" w:type="auto"/>
            <w:textDirection w:val="btLr"/>
            <w:vAlign w:val="center"/>
          </w:tcPr>
          <w:p w14:paraId="709C501F" w14:textId="77777777" w:rsidR="00BF28AD" w:rsidRPr="003C5ABC" w:rsidRDefault="00BF28AD" w:rsidP="006E249D">
            <w:pPr>
              <w:ind w:left="113" w:right="113"/>
              <w:jc w:val="center"/>
              <w:rPr>
                <w:sz w:val="20"/>
                <w:szCs w:val="20"/>
              </w:rPr>
            </w:pPr>
            <w:r w:rsidRPr="003C5ABC">
              <w:rPr>
                <w:sz w:val="20"/>
                <w:szCs w:val="20"/>
              </w:rPr>
              <w:t>Годовая выработка тепловой энергии, Гкал</w:t>
            </w:r>
          </w:p>
        </w:tc>
        <w:tc>
          <w:tcPr>
            <w:tcW w:w="769" w:type="dxa"/>
            <w:textDirection w:val="btLr"/>
            <w:vAlign w:val="center"/>
          </w:tcPr>
          <w:p w14:paraId="37BAA774" w14:textId="77777777" w:rsidR="00BF28AD" w:rsidRPr="003C5ABC" w:rsidRDefault="00BF28AD" w:rsidP="006E249D">
            <w:pPr>
              <w:ind w:left="113" w:right="113"/>
              <w:jc w:val="center"/>
              <w:rPr>
                <w:sz w:val="20"/>
                <w:szCs w:val="20"/>
              </w:rPr>
            </w:pPr>
            <w:r w:rsidRPr="003C5ABC">
              <w:rPr>
                <w:sz w:val="20"/>
                <w:szCs w:val="20"/>
              </w:rPr>
              <w:t>Годовой расход условного топлива, тыс. т.у.т.</w:t>
            </w:r>
          </w:p>
        </w:tc>
      </w:tr>
      <w:tr w:rsidR="00191066" w:rsidRPr="003C5ABC" w14:paraId="70624097" w14:textId="77777777" w:rsidTr="004A7997">
        <w:trPr>
          <w:jc w:val="center"/>
        </w:trPr>
        <w:tc>
          <w:tcPr>
            <w:tcW w:w="2836" w:type="dxa"/>
            <w:vAlign w:val="center"/>
          </w:tcPr>
          <w:p w14:paraId="18BF88C2" w14:textId="77777777" w:rsidR="00191066" w:rsidRPr="003C5ABC" w:rsidRDefault="00191066" w:rsidP="006E249D">
            <w:pPr>
              <w:rPr>
                <w:sz w:val="20"/>
                <w:szCs w:val="20"/>
              </w:rPr>
            </w:pPr>
            <w:r w:rsidRPr="003C5ABC">
              <w:rPr>
                <w:sz w:val="20"/>
                <w:szCs w:val="20"/>
              </w:rPr>
              <w:t>Котельная ППШ ООО «Кузбасская Энергокомпания»</w:t>
            </w:r>
          </w:p>
        </w:tc>
        <w:tc>
          <w:tcPr>
            <w:tcW w:w="0" w:type="auto"/>
            <w:vAlign w:val="center"/>
          </w:tcPr>
          <w:p w14:paraId="06EE2903" w14:textId="1A597DFE" w:rsidR="00191066" w:rsidRPr="00D96731" w:rsidRDefault="00191066" w:rsidP="006E249D">
            <w:pPr>
              <w:jc w:val="center"/>
              <w:rPr>
                <w:sz w:val="18"/>
                <w:szCs w:val="18"/>
              </w:rPr>
            </w:pPr>
            <w:r w:rsidRPr="00D96731">
              <w:rPr>
                <w:sz w:val="18"/>
                <w:szCs w:val="18"/>
              </w:rPr>
              <w:t>91611,0</w:t>
            </w:r>
          </w:p>
        </w:tc>
        <w:tc>
          <w:tcPr>
            <w:tcW w:w="0" w:type="auto"/>
            <w:vAlign w:val="center"/>
          </w:tcPr>
          <w:p w14:paraId="79A803D8" w14:textId="0A635010" w:rsidR="00191066" w:rsidRPr="00D96731" w:rsidRDefault="00191066" w:rsidP="006E249D">
            <w:pPr>
              <w:jc w:val="center"/>
              <w:rPr>
                <w:sz w:val="18"/>
                <w:szCs w:val="18"/>
              </w:rPr>
            </w:pPr>
            <w:r w:rsidRPr="00D96731">
              <w:rPr>
                <w:sz w:val="18"/>
                <w:szCs w:val="18"/>
              </w:rPr>
              <w:t>100217,8</w:t>
            </w:r>
          </w:p>
        </w:tc>
        <w:tc>
          <w:tcPr>
            <w:tcW w:w="0" w:type="auto"/>
            <w:vAlign w:val="center"/>
          </w:tcPr>
          <w:p w14:paraId="3DA878AB" w14:textId="5873409F" w:rsidR="00191066" w:rsidRPr="00D96731" w:rsidRDefault="00191066" w:rsidP="006E249D">
            <w:pPr>
              <w:jc w:val="center"/>
              <w:rPr>
                <w:sz w:val="18"/>
                <w:szCs w:val="18"/>
              </w:rPr>
            </w:pPr>
            <w:r w:rsidRPr="00D96731">
              <w:rPr>
                <w:sz w:val="18"/>
                <w:szCs w:val="18"/>
              </w:rPr>
              <w:t>117920,97</w:t>
            </w:r>
          </w:p>
        </w:tc>
        <w:tc>
          <w:tcPr>
            <w:tcW w:w="717" w:type="dxa"/>
            <w:vAlign w:val="center"/>
          </w:tcPr>
          <w:p w14:paraId="032A1410" w14:textId="334C2E53" w:rsidR="00191066" w:rsidRPr="00D96731" w:rsidRDefault="00191066" w:rsidP="006E249D">
            <w:pPr>
              <w:jc w:val="center"/>
              <w:rPr>
                <w:sz w:val="18"/>
                <w:szCs w:val="18"/>
              </w:rPr>
            </w:pPr>
            <w:r w:rsidRPr="00D96731">
              <w:rPr>
                <w:sz w:val="18"/>
                <w:szCs w:val="18"/>
              </w:rPr>
              <w:t>23,7</w:t>
            </w:r>
          </w:p>
        </w:tc>
        <w:tc>
          <w:tcPr>
            <w:tcW w:w="0" w:type="auto"/>
            <w:vAlign w:val="center"/>
          </w:tcPr>
          <w:p w14:paraId="0050586C" w14:textId="6EE1EFBE" w:rsidR="00191066" w:rsidRPr="00D96731" w:rsidRDefault="00191066" w:rsidP="006E249D">
            <w:pPr>
              <w:jc w:val="center"/>
              <w:rPr>
                <w:sz w:val="18"/>
                <w:szCs w:val="18"/>
              </w:rPr>
            </w:pPr>
            <w:r w:rsidRPr="00D96731">
              <w:rPr>
                <w:sz w:val="18"/>
                <w:szCs w:val="18"/>
              </w:rPr>
              <w:t>91830,6</w:t>
            </w:r>
          </w:p>
        </w:tc>
        <w:tc>
          <w:tcPr>
            <w:tcW w:w="0" w:type="auto"/>
            <w:vAlign w:val="center"/>
          </w:tcPr>
          <w:p w14:paraId="255CD9F7" w14:textId="6CB74D59" w:rsidR="00191066" w:rsidRPr="00D96731" w:rsidRDefault="00191066" w:rsidP="006E249D">
            <w:pPr>
              <w:jc w:val="center"/>
              <w:rPr>
                <w:sz w:val="18"/>
                <w:szCs w:val="18"/>
              </w:rPr>
            </w:pPr>
            <w:r w:rsidRPr="00D96731">
              <w:rPr>
                <w:sz w:val="18"/>
                <w:szCs w:val="18"/>
              </w:rPr>
              <w:t>100446,4</w:t>
            </w:r>
          </w:p>
        </w:tc>
        <w:tc>
          <w:tcPr>
            <w:tcW w:w="0" w:type="auto"/>
            <w:vAlign w:val="center"/>
          </w:tcPr>
          <w:p w14:paraId="7622A214" w14:textId="2DF9C5CF" w:rsidR="00191066" w:rsidRPr="00AD5169" w:rsidRDefault="00191066" w:rsidP="00AD5169">
            <w:pPr>
              <w:jc w:val="center"/>
              <w:rPr>
                <w:sz w:val="18"/>
                <w:szCs w:val="18"/>
              </w:rPr>
            </w:pPr>
            <w:r w:rsidRPr="00AD5169">
              <w:rPr>
                <w:sz w:val="18"/>
                <w:szCs w:val="18"/>
              </w:rPr>
              <w:t>118153,6</w:t>
            </w:r>
          </w:p>
        </w:tc>
        <w:tc>
          <w:tcPr>
            <w:tcW w:w="737" w:type="dxa"/>
            <w:vAlign w:val="center"/>
          </w:tcPr>
          <w:p w14:paraId="29B0C28B" w14:textId="2BE7F535" w:rsidR="00191066" w:rsidRPr="00AD5169" w:rsidRDefault="00191066" w:rsidP="00AD5169">
            <w:pPr>
              <w:jc w:val="center"/>
              <w:rPr>
                <w:sz w:val="18"/>
                <w:szCs w:val="18"/>
              </w:rPr>
            </w:pPr>
            <w:r w:rsidRPr="00AD5169">
              <w:rPr>
                <w:sz w:val="18"/>
                <w:szCs w:val="18"/>
              </w:rPr>
              <w:t>23,747</w:t>
            </w:r>
          </w:p>
        </w:tc>
        <w:tc>
          <w:tcPr>
            <w:tcW w:w="0" w:type="auto"/>
            <w:vAlign w:val="center"/>
          </w:tcPr>
          <w:p w14:paraId="7D2409E9" w14:textId="32C7DA21" w:rsidR="00191066" w:rsidRPr="00191066" w:rsidRDefault="00191066" w:rsidP="006E249D">
            <w:pPr>
              <w:jc w:val="center"/>
              <w:rPr>
                <w:sz w:val="18"/>
                <w:szCs w:val="18"/>
              </w:rPr>
            </w:pPr>
            <w:r w:rsidRPr="00191066">
              <w:rPr>
                <w:sz w:val="18"/>
                <w:szCs w:val="18"/>
              </w:rPr>
              <w:t>100974,5</w:t>
            </w:r>
          </w:p>
        </w:tc>
        <w:tc>
          <w:tcPr>
            <w:tcW w:w="0" w:type="auto"/>
            <w:vAlign w:val="center"/>
          </w:tcPr>
          <w:p w14:paraId="6A9D316B" w14:textId="21D5EB67" w:rsidR="00191066" w:rsidRPr="00191066" w:rsidRDefault="00191066" w:rsidP="006E249D">
            <w:pPr>
              <w:jc w:val="center"/>
              <w:rPr>
                <w:sz w:val="18"/>
                <w:szCs w:val="18"/>
              </w:rPr>
            </w:pPr>
            <w:r w:rsidRPr="00191066">
              <w:rPr>
                <w:sz w:val="18"/>
                <w:szCs w:val="18"/>
              </w:rPr>
              <w:t>104925,796</w:t>
            </w:r>
          </w:p>
        </w:tc>
        <w:tc>
          <w:tcPr>
            <w:tcW w:w="0" w:type="auto"/>
            <w:vAlign w:val="center"/>
          </w:tcPr>
          <w:p w14:paraId="2B7DC6CA" w14:textId="779CEC34" w:rsidR="00191066" w:rsidRPr="00191066" w:rsidRDefault="00191066" w:rsidP="006E249D">
            <w:pPr>
              <w:jc w:val="center"/>
              <w:rPr>
                <w:sz w:val="18"/>
                <w:szCs w:val="18"/>
              </w:rPr>
            </w:pPr>
            <w:r w:rsidRPr="00191066">
              <w:rPr>
                <w:sz w:val="18"/>
                <w:szCs w:val="18"/>
              </w:rPr>
              <w:t>123422,646</w:t>
            </w:r>
          </w:p>
        </w:tc>
        <w:tc>
          <w:tcPr>
            <w:tcW w:w="655" w:type="dxa"/>
            <w:vAlign w:val="center"/>
          </w:tcPr>
          <w:p w14:paraId="134002F6" w14:textId="5E3D4BF7" w:rsidR="00191066" w:rsidRPr="00191066" w:rsidRDefault="00191066" w:rsidP="006E249D">
            <w:pPr>
              <w:jc w:val="center"/>
              <w:rPr>
                <w:sz w:val="18"/>
                <w:szCs w:val="18"/>
              </w:rPr>
            </w:pPr>
            <w:r w:rsidRPr="00191066">
              <w:rPr>
                <w:sz w:val="18"/>
                <w:szCs w:val="18"/>
              </w:rPr>
              <w:t>24,81</w:t>
            </w:r>
          </w:p>
        </w:tc>
        <w:tc>
          <w:tcPr>
            <w:tcW w:w="0" w:type="auto"/>
            <w:vAlign w:val="center"/>
          </w:tcPr>
          <w:p w14:paraId="19BE4719" w14:textId="05B70AE8" w:rsidR="00191066" w:rsidRPr="00191066" w:rsidRDefault="00191066" w:rsidP="006E249D">
            <w:pPr>
              <w:jc w:val="center"/>
              <w:rPr>
                <w:sz w:val="18"/>
                <w:szCs w:val="18"/>
              </w:rPr>
            </w:pPr>
            <w:r w:rsidRPr="00191066">
              <w:rPr>
                <w:sz w:val="18"/>
                <w:szCs w:val="18"/>
              </w:rPr>
              <w:t>105175,6</w:t>
            </w:r>
          </w:p>
        </w:tc>
        <w:tc>
          <w:tcPr>
            <w:tcW w:w="0" w:type="auto"/>
            <w:vAlign w:val="center"/>
          </w:tcPr>
          <w:p w14:paraId="33BA589C" w14:textId="1DF6E475" w:rsidR="00191066" w:rsidRPr="00191066" w:rsidRDefault="00191066" w:rsidP="006E249D">
            <w:pPr>
              <w:jc w:val="center"/>
              <w:rPr>
                <w:sz w:val="18"/>
                <w:szCs w:val="18"/>
              </w:rPr>
            </w:pPr>
            <w:r w:rsidRPr="00191066">
              <w:rPr>
                <w:sz w:val="18"/>
                <w:szCs w:val="18"/>
              </w:rPr>
              <w:t>109291,29</w:t>
            </w:r>
          </w:p>
        </w:tc>
        <w:tc>
          <w:tcPr>
            <w:tcW w:w="0" w:type="auto"/>
            <w:vAlign w:val="center"/>
          </w:tcPr>
          <w:p w14:paraId="0EE619F0" w14:textId="5FB76CD5" w:rsidR="00191066" w:rsidRPr="00191066" w:rsidRDefault="00191066" w:rsidP="006E249D">
            <w:pPr>
              <w:jc w:val="center"/>
              <w:rPr>
                <w:sz w:val="18"/>
                <w:szCs w:val="18"/>
              </w:rPr>
            </w:pPr>
            <w:r w:rsidRPr="00191066">
              <w:rPr>
                <w:sz w:val="18"/>
                <w:szCs w:val="18"/>
              </w:rPr>
              <w:t>128557,71</w:t>
            </w:r>
          </w:p>
        </w:tc>
        <w:tc>
          <w:tcPr>
            <w:tcW w:w="769" w:type="dxa"/>
            <w:vAlign w:val="center"/>
          </w:tcPr>
          <w:p w14:paraId="2C7DC7AF" w14:textId="450616A3" w:rsidR="00191066" w:rsidRPr="00191066" w:rsidRDefault="00191066" w:rsidP="006E249D">
            <w:pPr>
              <w:jc w:val="center"/>
              <w:rPr>
                <w:sz w:val="18"/>
                <w:szCs w:val="18"/>
              </w:rPr>
            </w:pPr>
            <w:r w:rsidRPr="00191066">
              <w:rPr>
                <w:sz w:val="18"/>
                <w:szCs w:val="18"/>
              </w:rPr>
              <w:t>25,84</w:t>
            </w:r>
          </w:p>
        </w:tc>
      </w:tr>
      <w:tr w:rsidR="006270FC" w:rsidRPr="006270FC" w14:paraId="56478D5B" w14:textId="77777777" w:rsidTr="004A7997">
        <w:trPr>
          <w:jc w:val="center"/>
        </w:trPr>
        <w:tc>
          <w:tcPr>
            <w:tcW w:w="2836" w:type="dxa"/>
            <w:vAlign w:val="center"/>
          </w:tcPr>
          <w:p w14:paraId="0454CDA8" w14:textId="77777777" w:rsidR="00BF28AD" w:rsidRPr="006270FC" w:rsidRDefault="00BF28AD" w:rsidP="006E249D">
            <w:pPr>
              <w:rPr>
                <w:sz w:val="20"/>
                <w:szCs w:val="20"/>
              </w:rPr>
            </w:pPr>
            <w:r w:rsidRPr="006270FC">
              <w:rPr>
                <w:sz w:val="20"/>
                <w:szCs w:val="20"/>
              </w:rPr>
              <w:t>Котельная ППШ-2 ООО «Кузбасская Энергокомпания»</w:t>
            </w:r>
          </w:p>
        </w:tc>
        <w:tc>
          <w:tcPr>
            <w:tcW w:w="0" w:type="auto"/>
            <w:vAlign w:val="center"/>
          </w:tcPr>
          <w:p w14:paraId="44624F9E" w14:textId="1A685BD6" w:rsidR="00BF28AD" w:rsidRPr="00D96731" w:rsidRDefault="006270FC" w:rsidP="006E249D">
            <w:pPr>
              <w:jc w:val="center"/>
              <w:rPr>
                <w:sz w:val="18"/>
                <w:szCs w:val="18"/>
              </w:rPr>
            </w:pPr>
            <w:r w:rsidRPr="00D96731">
              <w:rPr>
                <w:sz w:val="18"/>
                <w:szCs w:val="18"/>
              </w:rPr>
              <w:t>28576,4</w:t>
            </w:r>
          </w:p>
        </w:tc>
        <w:tc>
          <w:tcPr>
            <w:tcW w:w="0" w:type="auto"/>
            <w:vAlign w:val="center"/>
          </w:tcPr>
          <w:p w14:paraId="0A9532F9" w14:textId="3097D63E" w:rsidR="00BF28AD" w:rsidRPr="00D96731" w:rsidRDefault="006270FC" w:rsidP="006E249D">
            <w:pPr>
              <w:jc w:val="center"/>
              <w:rPr>
                <w:sz w:val="18"/>
                <w:szCs w:val="18"/>
              </w:rPr>
            </w:pPr>
            <w:r w:rsidRPr="00D96731">
              <w:rPr>
                <w:sz w:val="18"/>
                <w:szCs w:val="18"/>
              </w:rPr>
              <w:t>31261,2</w:t>
            </w:r>
          </w:p>
        </w:tc>
        <w:tc>
          <w:tcPr>
            <w:tcW w:w="0" w:type="auto"/>
            <w:vAlign w:val="center"/>
          </w:tcPr>
          <w:p w14:paraId="18D13461" w14:textId="4C02D686" w:rsidR="00BF28AD" w:rsidRPr="00D96731" w:rsidRDefault="006270FC" w:rsidP="006E249D">
            <w:pPr>
              <w:jc w:val="center"/>
              <w:rPr>
                <w:sz w:val="18"/>
                <w:szCs w:val="18"/>
              </w:rPr>
            </w:pPr>
            <w:r w:rsidRPr="00D96731">
              <w:rPr>
                <w:sz w:val="18"/>
                <w:szCs w:val="18"/>
              </w:rPr>
              <w:t>32516,4</w:t>
            </w:r>
          </w:p>
        </w:tc>
        <w:tc>
          <w:tcPr>
            <w:tcW w:w="717" w:type="dxa"/>
            <w:vAlign w:val="center"/>
          </w:tcPr>
          <w:p w14:paraId="2CD33060" w14:textId="23ECAFE4" w:rsidR="00BF28AD" w:rsidRPr="00D96731" w:rsidRDefault="006270FC" w:rsidP="006E249D">
            <w:pPr>
              <w:jc w:val="center"/>
              <w:rPr>
                <w:sz w:val="18"/>
                <w:szCs w:val="18"/>
              </w:rPr>
            </w:pPr>
            <w:r w:rsidRPr="00D96731">
              <w:rPr>
                <w:sz w:val="18"/>
                <w:szCs w:val="18"/>
              </w:rPr>
              <w:t>6,536</w:t>
            </w:r>
          </w:p>
        </w:tc>
        <w:tc>
          <w:tcPr>
            <w:tcW w:w="0" w:type="auto"/>
            <w:vAlign w:val="center"/>
          </w:tcPr>
          <w:p w14:paraId="3CF3A320" w14:textId="4A24962B" w:rsidR="00BF28AD" w:rsidRPr="00D96731" w:rsidRDefault="006270FC" w:rsidP="006E249D">
            <w:pPr>
              <w:jc w:val="center"/>
              <w:rPr>
                <w:sz w:val="18"/>
                <w:szCs w:val="18"/>
              </w:rPr>
            </w:pPr>
            <w:r w:rsidRPr="00D96731">
              <w:rPr>
                <w:sz w:val="18"/>
                <w:szCs w:val="18"/>
              </w:rPr>
              <w:t>28520,8</w:t>
            </w:r>
          </w:p>
        </w:tc>
        <w:tc>
          <w:tcPr>
            <w:tcW w:w="0" w:type="auto"/>
            <w:vAlign w:val="center"/>
          </w:tcPr>
          <w:p w14:paraId="69C5CAB4" w14:textId="78A1CF60" w:rsidR="00BF28AD" w:rsidRPr="00D96731" w:rsidRDefault="006270FC" w:rsidP="006E249D">
            <w:pPr>
              <w:jc w:val="center"/>
              <w:rPr>
                <w:sz w:val="18"/>
                <w:szCs w:val="18"/>
              </w:rPr>
            </w:pPr>
            <w:r w:rsidRPr="00D96731">
              <w:rPr>
                <w:sz w:val="18"/>
                <w:szCs w:val="18"/>
              </w:rPr>
              <w:t>31196,7</w:t>
            </w:r>
          </w:p>
        </w:tc>
        <w:tc>
          <w:tcPr>
            <w:tcW w:w="0" w:type="auto"/>
            <w:vAlign w:val="center"/>
          </w:tcPr>
          <w:p w14:paraId="63FE518D" w14:textId="729D9B52" w:rsidR="00BF28AD" w:rsidRPr="00AD5169" w:rsidRDefault="006270FC" w:rsidP="006E249D">
            <w:pPr>
              <w:jc w:val="center"/>
              <w:rPr>
                <w:sz w:val="18"/>
                <w:szCs w:val="18"/>
              </w:rPr>
            </w:pPr>
            <w:r w:rsidRPr="00AD5169">
              <w:rPr>
                <w:sz w:val="18"/>
                <w:szCs w:val="18"/>
              </w:rPr>
              <w:t>32447,8</w:t>
            </w:r>
          </w:p>
        </w:tc>
        <w:tc>
          <w:tcPr>
            <w:tcW w:w="737" w:type="dxa"/>
            <w:vAlign w:val="center"/>
          </w:tcPr>
          <w:p w14:paraId="2E8B7939" w14:textId="235C85F6" w:rsidR="00BF28AD" w:rsidRPr="00912251" w:rsidRDefault="006270FC" w:rsidP="006E249D">
            <w:pPr>
              <w:jc w:val="center"/>
              <w:rPr>
                <w:sz w:val="18"/>
                <w:szCs w:val="18"/>
              </w:rPr>
            </w:pPr>
            <w:r w:rsidRPr="00912251">
              <w:rPr>
                <w:sz w:val="18"/>
                <w:szCs w:val="18"/>
              </w:rPr>
              <w:t>6,52</w:t>
            </w:r>
          </w:p>
        </w:tc>
        <w:tc>
          <w:tcPr>
            <w:tcW w:w="0" w:type="auto"/>
            <w:vAlign w:val="center"/>
          </w:tcPr>
          <w:p w14:paraId="37B641DF" w14:textId="77777777" w:rsidR="00BF28AD" w:rsidRPr="00912251" w:rsidRDefault="00BF28AD" w:rsidP="006E249D">
            <w:pPr>
              <w:jc w:val="center"/>
              <w:rPr>
                <w:sz w:val="18"/>
                <w:szCs w:val="18"/>
              </w:rPr>
            </w:pPr>
            <w:r w:rsidRPr="00912251">
              <w:rPr>
                <w:sz w:val="18"/>
                <w:szCs w:val="18"/>
              </w:rPr>
              <w:t>35071,1</w:t>
            </w:r>
          </w:p>
        </w:tc>
        <w:tc>
          <w:tcPr>
            <w:tcW w:w="0" w:type="auto"/>
            <w:vAlign w:val="center"/>
          </w:tcPr>
          <w:p w14:paraId="6609CA65" w14:textId="77777777" w:rsidR="00BF28AD" w:rsidRPr="00912251" w:rsidRDefault="00BF28AD" w:rsidP="006E249D">
            <w:pPr>
              <w:jc w:val="center"/>
              <w:rPr>
                <w:sz w:val="18"/>
                <w:szCs w:val="18"/>
              </w:rPr>
            </w:pPr>
            <w:r w:rsidRPr="00912251">
              <w:rPr>
                <w:sz w:val="18"/>
                <w:szCs w:val="18"/>
              </w:rPr>
              <w:t>38227,5</w:t>
            </w:r>
          </w:p>
        </w:tc>
        <w:tc>
          <w:tcPr>
            <w:tcW w:w="0" w:type="auto"/>
            <w:vAlign w:val="center"/>
          </w:tcPr>
          <w:p w14:paraId="20A68259" w14:textId="77777777" w:rsidR="00BF28AD" w:rsidRPr="00912251" w:rsidRDefault="00BF28AD" w:rsidP="006E249D">
            <w:pPr>
              <w:jc w:val="center"/>
              <w:rPr>
                <w:sz w:val="18"/>
                <w:szCs w:val="18"/>
              </w:rPr>
            </w:pPr>
            <w:r w:rsidRPr="00912251">
              <w:rPr>
                <w:sz w:val="18"/>
                <w:szCs w:val="18"/>
              </w:rPr>
              <w:t>40331,7</w:t>
            </w:r>
          </w:p>
        </w:tc>
        <w:tc>
          <w:tcPr>
            <w:tcW w:w="655" w:type="dxa"/>
            <w:vAlign w:val="center"/>
          </w:tcPr>
          <w:p w14:paraId="2EE35B43" w14:textId="77777777" w:rsidR="00BF28AD" w:rsidRPr="00912251" w:rsidRDefault="00BF28AD" w:rsidP="006E249D">
            <w:pPr>
              <w:jc w:val="center"/>
              <w:rPr>
                <w:sz w:val="18"/>
                <w:szCs w:val="18"/>
              </w:rPr>
            </w:pPr>
            <w:r w:rsidRPr="00912251">
              <w:rPr>
                <w:sz w:val="18"/>
                <w:szCs w:val="18"/>
              </w:rPr>
              <w:t>7,6</w:t>
            </w:r>
          </w:p>
        </w:tc>
        <w:tc>
          <w:tcPr>
            <w:tcW w:w="0" w:type="auto"/>
            <w:vAlign w:val="center"/>
          </w:tcPr>
          <w:p w14:paraId="6330E564" w14:textId="77777777" w:rsidR="00BF28AD" w:rsidRPr="00912251" w:rsidRDefault="00BF28AD" w:rsidP="006E249D">
            <w:pPr>
              <w:jc w:val="center"/>
              <w:rPr>
                <w:sz w:val="18"/>
                <w:szCs w:val="18"/>
              </w:rPr>
            </w:pPr>
            <w:r w:rsidRPr="00912251">
              <w:rPr>
                <w:sz w:val="18"/>
                <w:szCs w:val="18"/>
              </w:rPr>
              <w:t>35071,1</w:t>
            </w:r>
          </w:p>
        </w:tc>
        <w:tc>
          <w:tcPr>
            <w:tcW w:w="0" w:type="auto"/>
            <w:vAlign w:val="center"/>
          </w:tcPr>
          <w:p w14:paraId="65DD152D" w14:textId="77777777" w:rsidR="00BF28AD" w:rsidRPr="00912251" w:rsidRDefault="00BF28AD" w:rsidP="006E249D">
            <w:pPr>
              <w:jc w:val="center"/>
              <w:rPr>
                <w:sz w:val="18"/>
                <w:szCs w:val="18"/>
              </w:rPr>
            </w:pPr>
            <w:r w:rsidRPr="00912251">
              <w:rPr>
                <w:sz w:val="18"/>
                <w:szCs w:val="18"/>
              </w:rPr>
              <w:t>38227,5</w:t>
            </w:r>
          </w:p>
        </w:tc>
        <w:tc>
          <w:tcPr>
            <w:tcW w:w="0" w:type="auto"/>
            <w:vAlign w:val="center"/>
          </w:tcPr>
          <w:p w14:paraId="6D82561B" w14:textId="77777777" w:rsidR="00BF28AD" w:rsidRPr="00912251" w:rsidRDefault="00BF28AD" w:rsidP="006E249D">
            <w:pPr>
              <w:jc w:val="center"/>
              <w:rPr>
                <w:sz w:val="18"/>
                <w:szCs w:val="18"/>
              </w:rPr>
            </w:pPr>
            <w:r w:rsidRPr="00912251">
              <w:rPr>
                <w:sz w:val="18"/>
                <w:szCs w:val="18"/>
              </w:rPr>
              <w:t>40331,7</w:t>
            </w:r>
          </w:p>
        </w:tc>
        <w:tc>
          <w:tcPr>
            <w:tcW w:w="769" w:type="dxa"/>
            <w:vAlign w:val="center"/>
          </w:tcPr>
          <w:p w14:paraId="3C2E4631" w14:textId="77777777" w:rsidR="00BF28AD" w:rsidRPr="00912251" w:rsidRDefault="00BF28AD" w:rsidP="006E249D">
            <w:pPr>
              <w:jc w:val="center"/>
              <w:rPr>
                <w:sz w:val="18"/>
                <w:szCs w:val="18"/>
              </w:rPr>
            </w:pPr>
            <w:r w:rsidRPr="00912251">
              <w:rPr>
                <w:sz w:val="18"/>
                <w:szCs w:val="18"/>
              </w:rPr>
              <w:t>7,6</w:t>
            </w:r>
          </w:p>
        </w:tc>
      </w:tr>
      <w:tr w:rsidR="00BF28AD" w:rsidRPr="003C5ABC" w14:paraId="06786351" w14:textId="77777777" w:rsidTr="004A7997">
        <w:trPr>
          <w:jc w:val="center"/>
        </w:trPr>
        <w:tc>
          <w:tcPr>
            <w:tcW w:w="2836" w:type="dxa"/>
            <w:vAlign w:val="center"/>
          </w:tcPr>
          <w:p w14:paraId="1206C7CF" w14:textId="77777777" w:rsidR="00BF28AD" w:rsidRPr="003C5ABC" w:rsidRDefault="00BF28AD" w:rsidP="006E249D">
            <w:pPr>
              <w:rPr>
                <w:sz w:val="20"/>
                <w:szCs w:val="20"/>
              </w:rPr>
            </w:pPr>
            <w:r w:rsidRPr="003C5ABC">
              <w:rPr>
                <w:sz w:val="20"/>
                <w:szCs w:val="20"/>
              </w:rPr>
              <w:t>Котельная № 28 ООО «Кузбасская Энергокомпания»</w:t>
            </w:r>
          </w:p>
        </w:tc>
        <w:tc>
          <w:tcPr>
            <w:tcW w:w="0" w:type="auto"/>
            <w:vAlign w:val="center"/>
          </w:tcPr>
          <w:p w14:paraId="292C0B52" w14:textId="1EF2088C" w:rsidR="00BF28AD" w:rsidRPr="00D96731" w:rsidRDefault="00BF28AD" w:rsidP="006270FC">
            <w:pPr>
              <w:jc w:val="center"/>
              <w:rPr>
                <w:sz w:val="18"/>
                <w:szCs w:val="18"/>
              </w:rPr>
            </w:pPr>
            <w:r w:rsidRPr="00D96731">
              <w:rPr>
                <w:sz w:val="18"/>
                <w:szCs w:val="18"/>
              </w:rPr>
              <w:t>10</w:t>
            </w:r>
            <w:r w:rsidR="006270FC" w:rsidRPr="00D96731">
              <w:rPr>
                <w:sz w:val="18"/>
                <w:szCs w:val="18"/>
              </w:rPr>
              <w:t>414</w:t>
            </w:r>
            <w:r w:rsidRPr="00D96731">
              <w:rPr>
                <w:sz w:val="18"/>
                <w:szCs w:val="18"/>
              </w:rPr>
              <w:t>,</w:t>
            </w:r>
            <w:r w:rsidR="006270FC" w:rsidRPr="00D96731">
              <w:rPr>
                <w:sz w:val="18"/>
                <w:szCs w:val="18"/>
              </w:rPr>
              <w:t>7</w:t>
            </w:r>
          </w:p>
        </w:tc>
        <w:tc>
          <w:tcPr>
            <w:tcW w:w="0" w:type="auto"/>
            <w:vAlign w:val="center"/>
          </w:tcPr>
          <w:p w14:paraId="19BB0855" w14:textId="38EE03FB" w:rsidR="00BF28AD" w:rsidRPr="00D96731" w:rsidRDefault="006270FC" w:rsidP="006E249D">
            <w:pPr>
              <w:jc w:val="center"/>
              <w:rPr>
                <w:sz w:val="18"/>
                <w:szCs w:val="18"/>
              </w:rPr>
            </w:pPr>
            <w:r w:rsidRPr="00D96731">
              <w:rPr>
                <w:sz w:val="18"/>
                <w:szCs w:val="18"/>
              </w:rPr>
              <w:t>11116,7</w:t>
            </w:r>
          </w:p>
        </w:tc>
        <w:tc>
          <w:tcPr>
            <w:tcW w:w="0" w:type="auto"/>
            <w:vAlign w:val="center"/>
          </w:tcPr>
          <w:p w14:paraId="373B598E" w14:textId="1E1B906C" w:rsidR="00BF28AD" w:rsidRPr="00D96731" w:rsidRDefault="006270FC" w:rsidP="006E249D">
            <w:pPr>
              <w:jc w:val="center"/>
              <w:rPr>
                <w:sz w:val="18"/>
                <w:szCs w:val="18"/>
              </w:rPr>
            </w:pPr>
            <w:r w:rsidRPr="00D96731">
              <w:rPr>
                <w:sz w:val="18"/>
                <w:szCs w:val="18"/>
              </w:rPr>
              <w:t>11493,0</w:t>
            </w:r>
          </w:p>
        </w:tc>
        <w:tc>
          <w:tcPr>
            <w:tcW w:w="717" w:type="dxa"/>
            <w:vAlign w:val="center"/>
          </w:tcPr>
          <w:p w14:paraId="7AE76AA8" w14:textId="228049B7" w:rsidR="00BF28AD" w:rsidRPr="00D96731" w:rsidRDefault="006270FC" w:rsidP="006E249D">
            <w:pPr>
              <w:jc w:val="center"/>
              <w:rPr>
                <w:sz w:val="18"/>
                <w:szCs w:val="18"/>
              </w:rPr>
            </w:pPr>
            <w:r w:rsidRPr="00D96731">
              <w:rPr>
                <w:sz w:val="18"/>
                <w:szCs w:val="18"/>
              </w:rPr>
              <w:t>2,31</w:t>
            </w:r>
          </w:p>
        </w:tc>
        <w:tc>
          <w:tcPr>
            <w:tcW w:w="0" w:type="auto"/>
            <w:vAlign w:val="center"/>
          </w:tcPr>
          <w:p w14:paraId="1AF3B994" w14:textId="2E98BA16" w:rsidR="00BF28AD" w:rsidRPr="00D96731" w:rsidRDefault="006270FC" w:rsidP="006E249D">
            <w:pPr>
              <w:jc w:val="center"/>
              <w:rPr>
                <w:sz w:val="18"/>
                <w:szCs w:val="18"/>
              </w:rPr>
            </w:pPr>
            <w:r w:rsidRPr="00D96731">
              <w:rPr>
                <w:sz w:val="18"/>
                <w:szCs w:val="18"/>
              </w:rPr>
              <w:t>10203,1</w:t>
            </w:r>
          </w:p>
        </w:tc>
        <w:tc>
          <w:tcPr>
            <w:tcW w:w="0" w:type="auto"/>
            <w:vAlign w:val="center"/>
          </w:tcPr>
          <w:p w14:paraId="132310B3" w14:textId="3427B835" w:rsidR="00BF28AD" w:rsidRPr="00D96731" w:rsidRDefault="006270FC" w:rsidP="006E249D">
            <w:pPr>
              <w:jc w:val="center"/>
              <w:rPr>
                <w:sz w:val="18"/>
                <w:szCs w:val="18"/>
              </w:rPr>
            </w:pPr>
            <w:r w:rsidRPr="00D96731">
              <w:rPr>
                <w:sz w:val="18"/>
                <w:szCs w:val="18"/>
              </w:rPr>
              <w:t>10905,1</w:t>
            </w:r>
          </w:p>
        </w:tc>
        <w:tc>
          <w:tcPr>
            <w:tcW w:w="0" w:type="auto"/>
            <w:vAlign w:val="center"/>
          </w:tcPr>
          <w:p w14:paraId="434463C4" w14:textId="72D29767" w:rsidR="00BF28AD" w:rsidRPr="00AD5169" w:rsidRDefault="006270FC" w:rsidP="006E249D">
            <w:pPr>
              <w:jc w:val="center"/>
              <w:rPr>
                <w:sz w:val="18"/>
                <w:szCs w:val="18"/>
              </w:rPr>
            </w:pPr>
            <w:r w:rsidRPr="00AD5169">
              <w:rPr>
                <w:sz w:val="18"/>
                <w:szCs w:val="18"/>
              </w:rPr>
              <w:t>11281,4</w:t>
            </w:r>
          </w:p>
        </w:tc>
        <w:tc>
          <w:tcPr>
            <w:tcW w:w="737" w:type="dxa"/>
            <w:vAlign w:val="center"/>
          </w:tcPr>
          <w:p w14:paraId="31B42DA5" w14:textId="14073592" w:rsidR="00BF28AD" w:rsidRPr="00912251" w:rsidRDefault="006270FC" w:rsidP="006E249D">
            <w:pPr>
              <w:jc w:val="center"/>
              <w:rPr>
                <w:sz w:val="18"/>
                <w:szCs w:val="18"/>
              </w:rPr>
            </w:pPr>
            <w:r w:rsidRPr="00912251">
              <w:rPr>
                <w:sz w:val="18"/>
                <w:szCs w:val="18"/>
              </w:rPr>
              <w:t>2,268</w:t>
            </w:r>
          </w:p>
        </w:tc>
        <w:tc>
          <w:tcPr>
            <w:tcW w:w="0" w:type="auto"/>
            <w:vAlign w:val="center"/>
          </w:tcPr>
          <w:p w14:paraId="6847EBCE" w14:textId="77777777" w:rsidR="00BF28AD" w:rsidRPr="00912251" w:rsidRDefault="00BF28AD" w:rsidP="006E249D">
            <w:pPr>
              <w:jc w:val="center"/>
              <w:rPr>
                <w:sz w:val="18"/>
                <w:szCs w:val="18"/>
              </w:rPr>
            </w:pPr>
            <w:r w:rsidRPr="00912251">
              <w:rPr>
                <w:sz w:val="18"/>
                <w:szCs w:val="18"/>
              </w:rPr>
              <w:t>11181,1</w:t>
            </w:r>
          </w:p>
        </w:tc>
        <w:tc>
          <w:tcPr>
            <w:tcW w:w="0" w:type="auto"/>
            <w:vAlign w:val="center"/>
          </w:tcPr>
          <w:p w14:paraId="2A2E2803" w14:textId="77777777" w:rsidR="00BF28AD" w:rsidRPr="00912251" w:rsidRDefault="00BF28AD" w:rsidP="006E249D">
            <w:pPr>
              <w:jc w:val="center"/>
              <w:rPr>
                <w:sz w:val="18"/>
                <w:szCs w:val="18"/>
              </w:rPr>
            </w:pPr>
            <w:r w:rsidRPr="00912251">
              <w:rPr>
                <w:sz w:val="18"/>
                <w:szCs w:val="18"/>
              </w:rPr>
              <w:t>12187,4</w:t>
            </w:r>
          </w:p>
        </w:tc>
        <w:tc>
          <w:tcPr>
            <w:tcW w:w="0" w:type="auto"/>
            <w:vAlign w:val="center"/>
          </w:tcPr>
          <w:p w14:paraId="47C1BD54" w14:textId="77777777" w:rsidR="00BF28AD" w:rsidRPr="00912251" w:rsidRDefault="00BF28AD" w:rsidP="006E249D">
            <w:pPr>
              <w:jc w:val="center"/>
              <w:rPr>
                <w:sz w:val="18"/>
                <w:szCs w:val="18"/>
              </w:rPr>
            </w:pPr>
            <w:r w:rsidRPr="00912251">
              <w:rPr>
                <w:sz w:val="18"/>
                <w:szCs w:val="18"/>
              </w:rPr>
              <w:t>12858,3</w:t>
            </w:r>
          </w:p>
        </w:tc>
        <w:tc>
          <w:tcPr>
            <w:tcW w:w="655" w:type="dxa"/>
            <w:vAlign w:val="center"/>
          </w:tcPr>
          <w:p w14:paraId="6E8908DE" w14:textId="77777777" w:rsidR="00BF28AD" w:rsidRPr="00912251" w:rsidRDefault="00BF28AD" w:rsidP="006E249D">
            <w:pPr>
              <w:jc w:val="center"/>
              <w:rPr>
                <w:sz w:val="18"/>
                <w:szCs w:val="18"/>
              </w:rPr>
            </w:pPr>
            <w:r w:rsidRPr="00912251">
              <w:rPr>
                <w:sz w:val="18"/>
                <w:szCs w:val="18"/>
              </w:rPr>
              <w:t>2,4</w:t>
            </w:r>
          </w:p>
        </w:tc>
        <w:tc>
          <w:tcPr>
            <w:tcW w:w="0" w:type="auto"/>
            <w:vAlign w:val="center"/>
          </w:tcPr>
          <w:p w14:paraId="1A26262F" w14:textId="77777777" w:rsidR="00BF28AD" w:rsidRPr="00912251" w:rsidRDefault="00BF28AD" w:rsidP="006E249D">
            <w:pPr>
              <w:jc w:val="center"/>
              <w:rPr>
                <w:sz w:val="18"/>
                <w:szCs w:val="18"/>
              </w:rPr>
            </w:pPr>
            <w:r w:rsidRPr="00912251">
              <w:rPr>
                <w:sz w:val="18"/>
                <w:szCs w:val="18"/>
              </w:rPr>
              <w:t>11181,1</w:t>
            </w:r>
          </w:p>
        </w:tc>
        <w:tc>
          <w:tcPr>
            <w:tcW w:w="0" w:type="auto"/>
            <w:vAlign w:val="center"/>
          </w:tcPr>
          <w:p w14:paraId="4493A487" w14:textId="77777777" w:rsidR="00BF28AD" w:rsidRPr="00912251" w:rsidRDefault="00BF28AD" w:rsidP="006E249D">
            <w:pPr>
              <w:jc w:val="center"/>
              <w:rPr>
                <w:sz w:val="18"/>
                <w:szCs w:val="18"/>
              </w:rPr>
            </w:pPr>
            <w:r w:rsidRPr="00912251">
              <w:rPr>
                <w:sz w:val="18"/>
                <w:szCs w:val="18"/>
              </w:rPr>
              <w:t>12187,4</w:t>
            </w:r>
          </w:p>
        </w:tc>
        <w:tc>
          <w:tcPr>
            <w:tcW w:w="0" w:type="auto"/>
            <w:vAlign w:val="center"/>
          </w:tcPr>
          <w:p w14:paraId="6F1BA582" w14:textId="77777777" w:rsidR="00BF28AD" w:rsidRPr="00912251" w:rsidRDefault="00BF28AD" w:rsidP="006E249D">
            <w:pPr>
              <w:jc w:val="center"/>
              <w:rPr>
                <w:sz w:val="18"/>
                <w:szCs w:val="18"/>
              </w:rPr>
            </w:pPr>
            <w:r w:rsidRPr="00912251">
              <w:rPr>
                <w:sz w:val="18"/>
                <w:szCs w:val="18"/>
              </w:rPr>
              <w:t>12858,3</w:t>
            </w:r>
          </w:p>
        </w:tc>
        <w:tc>
          <w:tcPr>
            <w:tcW w:w="769" w:type="dxa"/>
            <w:vAlign w:val="center"/>
          </w:tcPr>
          <w:p w14:paraId="12A95D99" w14:textId="77777777" w:rsidR="00BF28AD" w:rsidRPr="00912251" w:rsidRDefault="00BF28AD" w:rsidP="006E249D">
            <w:pPr>
              <w:jc w:val="center"/>
              <w:rPr>
                <w:sz w:val="18"/>
                <w:szCs w:val="18"/>
              </w:rPr>
            </w:pPr>
            <w:r w:rsidRPr="00912251">
              <w:rPr>
                <w:sz w:val="18"/>
                <w:szCs w:val="18"/>
              </w:rPr>
              <w:t>2,4</w:t>
            </w:r>
          </w:p>
        </w:tc>
      </w:tr>
      <w:tr w:rsidR="00BF28AD" w:rsidRPr="003C5ABC" w14:paraId="474E5F8B" w14:textId="77777777" w:rsidTr="004A7997">
        <w:trPr>
          <w:jc w:val="center"/>
        </w:trPr>
        <w:tc>
          <w:tcPr>
            <w:tcW w:w="2836" w:type="dxa"/>
            <w:vAlign w:val="center"/>
          </w:tcPr>
          <w:p w14:paraId="5386DEC2" w14:textId="77777777" w:rsidR="00BF28AD" w:rsidRPr="003C5ABC" w:rsidRDefault="00BF28AD" w:rsidP="006E249D">
            <w:pPr>
              <w:rPr>
                <w:sz w:val="20"/>
                <w:szCs w:val="20"/>
              </w:rPr>
            </w:pPr>
            <w:r w:rsidRPr="003C5ABC">
              <w:rPr>
                <w:sz w:val="20"/>
                <w:szCs w:val="20"/>
              </w:rPr>
              <w:t>Котельная № 29 ООО «Кузбасская Энергокомпания»</w:t>
            </w:r>
          </w:p>
        </w:tc>
        <w:tc>
          <w:tcPr>
            <w:tcW w:w="0" w:type="auto"/>
            <w:vAlign w:val="center"/>
          </w:tcPr>
          <w:p w14:paraId="781CAB7D" w14:textId="2E21CCD2" w:rsidR="00BF28AD" w:rsidRPr="00D96731" w:rsidRDefault="00BF28AD" w:rsidP="006270FC">
            <w:pPr>
              <w:jc w:val="center"/>
              <w:rPr>
                <w:sz w:val="18"/>
                <w:szCs w:val="18"/>
              </w:rPr>
            </w:pPr>
            <w:r w:rsidRPr="00D96731">
              <w:rPr>
                <w:sz w:val="18"/>
                <w:szCs w:val="18"/>
              </w:rPr>
              <w:t>10</w:t>
            </w:r>
            <w:r w:rsidR="006270FC" w:rsidRPr="00D96731">
              <w:rPr>
                <w:sz w:val="18"/>
                <w:szCs w:val="18"/>
              </w:rPr>
              <w:t>702,1</w:t>
            </w:r>
          </w:p>
        </w:tc>
        <w:tc>
          <w:tcPr>
            <w:tcW w:w="0" w:type="auto"/>
            <w:vAlign w:val="center"/>
          </w:tcPr>
          <w:p w14:paraId="7EEBD3A4" w14:textId="7DD55303" w:rsidR="00BF28AD" w:rsidRPr="00D96731" w:rsidRDefault="006270FC" w:rsidP="006E249D">
            <w:pPr>
              <w:jc w:val="center"/>
              <w:rPr>
                <w:sz w:val="18"/>
                <w:szCs w:val="18"/>
              </w:rPr>
            </w:pPr>
            <w:r w:rsidRPr="00D96731">
              <w:rPr>
                <w:sz w:val="18"/>
                <w:szCs w:val="18"/>
              </w:rPr>
              <w:t>11984,0</w:t>
            </w:r>
          </w:p>
        </w:tc>
        <w:tc>
          <w:tcPr>
            <w:tcW w:w="0" w:type="auto"/>
            <w:vAlign w:val="center"/>
          </w:tcPr>
          <w:p w14:paraId="382336E3" w14:textId="7BDEA72D" w:rsidR="00BF28AD" w:rsidRPr="00D96731" w:rsidRDefault="006270FC" w:rsidP="006E249D">
            <w:pPr>
              <w:jc w:val="center"/>
              <w:rPr>
                <w:sz w:val="18"/>
                <w:szCs w:val="18"/>
              </w:rPr>
            </w:pPr>
            <w:r w:rsidRPr="00D96731">
              <w:rPr>
                <w:sz w:val="18"/>
                <w:szCs w:val="18"/>
              </w:rPr>
              <w:t>12425,7</w:t>
            </w:r>
          </w:p>
        </w:tc>
        <w:tc>
          <w:tcPr>
            <w:tcW w:w="717" w:type="dxa"/>
            <w:vAlign w:val="center"/>
          </w:tcPr>
          <w:p w14:paraId="39FD6321" w14:textId="27C06AC0" w:rsidR="00BF28AD" w:rsidRPr="00D96731" w:rsidRDefault="006270FC" w:rsidP="006E249D">
            <w:pPr>
              <w:jc w:val="center"/>
              <w:rPr>
                <w:sz w:val="18"/>
                <w:szCs w:val="18"/>
              </w:rPr>
            </w:pPr>
            <w:r w:rsidRPr="00D96731">
              <w:rPr>
                <w:sz w:val="18"/>
                <w:szCs w:val="18"/>
              </w:rPr>
              <w:t>2,498</w:t>
            </w:r>
          </w:p>
        </w:tc>
        <w:tc>
          <w:tcPr>
            <w:tcW w:w="0" w:type="auto"/>
            <w:vAlign w:val="center"/>
          </w:tcPr>
          <w:p w14:paraId="48D0B976" w14:textId="1BCC15E7" w:rsidR="00BF28AD" w:rsidRPr="00D96731" w:rsidRDefault="006270FC" w:rsidP="006E249D">
            <w:pPr>
              <w:jc w:val="center"/>
              <w:rPr>
                <w:sz w:val="18"/>
                <w:szCs w:val="18"/>
              </w:rPr>
            </w:pPr>
            <w:r w:rsidRPr="00D96731">
              <w:rPr>
                <w:sz w:val="18"/>
                <w:szCs w:val="18"/>
              </w:rPr>
              <w:t>10714,9</w:t>
            </w:r>
          </w:p>
        </w:tc>
        <w:tc>
          <w:tcPr>
            <w:tcW w:w="0" w:type="auto"/>
            <w:vAlign w:val="center"/>
          </w:tcPr>
          <w:p w14:paraId="0A67C0DB" w14:textId="7F7103B3" w:rsidR="00BF28AD" w:rsidRPr="00D96731" w:rsidRDefault="006270FC" w:rsidP="006E249D">
            <w:pPr>
              <w:jc w:val="center"/>
              <w:rPr>
                <w:sz w:val="18"/>
                <w:szCs w:val="18"/>
              </w:rPr>
            </w:pPr>
            <w:r w:rsidRPr="00D96731">
              <w:rPr>
                <w:sz w:val="18"/>
                <w:szCs w:val="18"/>
              </w:rPr>
              <w:t>11996,8</w:t>
            </w:r>
          </w:p>
        </w:tc>
        <w:tc>
          <w:tcPr>
            <w:tcW w:w="0" w:type="auto"/>
            <w:vAlign w:val="center"/>
          </w:tcPr>
          <w:p w14:paraId="495E54FE" w14:textId="2DA7E07E" w:rsidR="00BF28AD" w:rsidRPr="00AD5169" w:rsidRDefault="006270FC" w:rsidP="006E249D">
            <w:pPr>
              <w:jc w:val="center"/>
              <w:rPr>
                <w:sz w:val="18"/>
                <w:szCs w:val="18"/>
              </w:rPr>
            </w:pPr>
            <w:r w:rsidRPr="00AD5169">
              <w:rPr>
                <w:sz w:val="18"/>
                <w:szCs w:val="18"/>
              </w:rPr>
              <w:t>12438,5</w:t>
            </w:r>
          </w:p>
        </w:tc>
        <w:tc>
          <w:tcPr>
            <w:tcW w:w="737" w:type="dxa"/>
            <w:vAlign w:val="center"/>
          </w:tcPr>
          <w:p w14:paraId="42EF8065" w14:textId="1C5BFBFF" w:rsidR="00BF28AD" w:rsidRPr="00912251" w:rsidRDefault="006270FC" w:rsidP="006E249D">
            <w:pPr>
              <w:jc w:val="center"/>
              <w:rPr>
                <w:sz w:val="18"/>
                <w:szCs w:val="18"/>
              </w:rPr>
            </w:pPr>
            <w:r w:rsidRPr="00912251">
              <w:rPr>
                <w:sz w:val="18"/>
                <w:szCs w:val="18"/>
              </w:rPr>
              <w:t>2,5</w:t>
            </w:r>
          </w:p>
        </w:tc>
        <w:tc>
          <w:tcPr>
            <w:tcW w:w="0" w:type="auto"/>
            <w:vAlign w:val="center"/>
          </w:tcPr>
          <w:p w14:paraId="791D80A6" w14:textId="77777777" w:rsidR="00BF28AD" w:rsidRPr="00912251" w:rsidRDefault="00BF28AD" w:rsidP="006E249D">
            <w:pPr>
              <w:jc w:val="center"/>
              <w:rPr>
                <w:sz w:val="18"/>
                <w:szCs w:val="18"/>
              </w:rPr>
            </w:pPr>
            <w:r w:rsidRPr="00912251">
              <w:rPr>
                <w:sz w:val="18"/>
                <w:szCs w:val="18"/>
              </w:rPr>
              <w:t>13093,0</w:t>
            </w:r>
          </w:p>
        </w:tc>
        <w:tc>
          <w:tcPr>
            <w:tcW w:w="0" w:type="auto"/>
            <w:vAlign w:val="center"/>
          </w:tcPr>
          <w:p w14:paraId="7BDD57F6" w14:textId="77777777" w:rsidR="00BF28AD" w:rsidRPr="00912251" w:rsidRDefault="00BF28AD" w:rsidP="006E249D">
            <w:pPr>
              <w:jc w:val="center"/>
              <w:rPr>
                <w:sz w:val="18"/>
                <w:szCs w:val="18"/>
              </w:rPr>
            </w:pPr>
            <w:r w:rsidRPr="00912251">
              <w:rPr>
                <w:sz w:val="18"/>
                <w:szCs w:val="18"/>
              </w:rPr>
              <w:t>14271,4</w:t>
            </w:r>
          </w:p>
        </w:tc>
        <w:tc>
          <w:tcPr>
            <w:tcW w:w="0" w:type="auto"/>
            <w:vAlign w:val="center"/>
          </w:tcPr>
          <w:p w14:paraId="75847BB7" w14:textId="77777777" w:rsidR="00BF28AD" w:rsidRPr="00912251" w:rsidRDefault="00BF28AD" w:rsidP="006E249D">
            <w:pPr>
              <w:jc w:val="center"/>
              <w:rPr>
                <w:sz w:val="18"/>
                <w:szCs w:val="18"/>
              </w:rPr>
            </w:pPr>
            <w:r w:rsidRPr="00912251">
              <w:rPr>
                <w:sz w:val="18"/>
                <w:szCs w:val="18"/>
              </w:rPr>
              <w:t>15057,0</w:t>
            </w:r>
          </w:p>
        </w:tc>
        <w:tc>
          <w:tcPr>
            <w:tcW w:w="655" w:type="dxa"/>
            <w:vAlign w:val="center"/>
          </w:tcPr>
          <w:p w14:paraId="768B055A" w14:textId="77777777" w:rsidR="00BF28AD" w:rsidRPr="00912251" w:rsidRDefault="00BF28AD" w:rsidP="006E249D">
            <w:pPr>
              <w:jc w:val="center"/>
              <w:rPr>
                <w:sz w:val="18"/>
                <w:szCs w:val="18"/>
              </w:rPr>
            </w:pPr>
            <w:r w:rsidRPr="00912251">
              <w:rPr>
                <w:sz w:val="18"/>
                <w:szCs w:val="18"/>
              </w:rPr>
              <w:t>2,8</w:t>
            </w:r>
          </w:p>
        </w:tc>
        <w:tc>
          <w:tcPr>
            <w:tcW w:w="0" w:type="auto"/>
            <w:vAlign w:val="center"/>
          </w:tcPr>
          <w:p w14:paraId="4E5940DC" w14:textId="77777777" w:rsidR="00BF28AD" w:rsidRPr="00912251" w:rsidRDefault="00BF28AD" w:rsidP="006E249D">
            <w:pPr>
              <w:jc w:val="center"/>
              <w:rPr>
                <w:sz w:val="18"/>
                <w:szCs w:val="18"/>
              </w:rPr>
            </w:pPr>
            <w:r w:rsidRPr="00912251">
              <w:rPr>
                <w:sz w:val="18"/>
                <w:szCs w:val="18"/>
              </w:rPr>
              <w:t>13093,0</w:t>
            </w:r>
          </w:p>
        </w:tc>
        <w:tc>
          <w:tcPr>
            <w:tcW w:w="0" w:type="auto"/>
            <w:vAlign w:val="center"/>
          </w:tcPr>
          <w:p w14:paraId="511A18CE" w14:textId="77777777" w:rsidR="00BF28AD" w:rsidRPr="00912251" w:rsidRDefault="00BF28AD" w:rsidP="006E249D">
            <w:pPr>
              <w:jc w:val="center"/>
              <w:rPr>
                <w:sz w:val="18"/>
                <w:szCs w:val="18"/>
              </w:rPr>
            </w:pPr>
            <w:r w:rsidRPr="00912251">
              <w:rPr>
                <w:sz w:val="18"/>
                <w:szCs w:val="18"/>
              </w:rPr>
              <w:t>14271,4</w:t>
            </w:r>
          </w:p>
        </w:tc>
        <w:tc>
          <w:tcPr>
            <w:tcW w:w="0" w:type="auto"/>
            <w:vAlign w:val="center"/>
          </w:tcPr>
          <w:p w14:paraId="71366B5A" w14:textId="77777777" w:rsidR="00BF28AD" w:rsidRPr="00912251" w:rsidRDefault="00BF28AD" w:rsidP="006E249D">
            <w:pPr>
              <w:jc w:val="center"/>
              <w:rPr>
                <w:sz w:val="18"/>
                <w:szCs w:val="18"/>
              </w:rPr>
            </w:pPr>
            <w:r w:rsidRPr="00912251">
              <w:rPr>
                <w:sz w:val="18"/>
                <w:szCs w:val="18"/>
              </w:rPr>
              <w:t>15057,0</w:t>
            </w:r>
          </w:p>
        </w:tc>
        <w:tc>
          <w:tcPr>
            <w:tcW w:w="769" w:type="dxa"/>
            <w:vAlign w:val="center"/>
          </w:tcPr>
          <w:p w14:paraId="4FC157B3" w14:textId="77777777" w:rsidR="00BF28AD" w:rsidRPr="00912251" w:rsidRDefault="00BF28AD" w:rsidP="006E249D">
            <w:pPr>
              <w:jc w:val="center"/>
              <w:rPr>
                <w:sz w:val="18"/>
                <w:szCs w:val="18"/>
              </w:rPr>
            </w:pPr>
            <w:r w:rsidRPr="00912251">
              <w:rPr>
                <w:sz w:val="18"/>
                <w:szCs w:val="18"/>
              </w:rPr>
              <w:t>2,8</w:t>
            </w:r>
          </w:p>
        </w:tc>
      </w:tr>
      <w:tr w:rsidR="00912251" w:rsidRPr="003C5ABC" w14:paraId="76EA55DA" w14:textId="77777777" w:rsidTr="004A7997">
        <w:trPr>
          <w:jc w:val="center"/>
        </w:trPr>
        <w:tc>
          <w:tcPr>
            <w:tcW w:w="2836" w:type="dxa"/>
            <w:vAlign w:val="center"/>
          </w:tcPr>
          <w:p w14:paraId="24B43875" w14:textId="77777777" w:rsidR="00912251" w:rsidRPr="003C5ABC" w:rsidRDefault="00912251" w:rsidP="006E249D">
            <w:pPr>
              <w:rPr>
                <w:sz w:val="20"/>
                <w:szCs w:val="20"/>
              </w:rPr>
            </w:pPr>
            <w:r w:rsidRPr="003C5ABC">
              <w:rPr>
                <w:sz w:val="20"/>
                <w:szCs w:val="20"/>
              </w:rPr>
              <w:t>Котельная № 32 ООО «Кузбасская Энергокомпания»</w:t>
            </w:r>
          </w:p>
        </w:tc>
        <w:tc>
          <w:tcPr>
            <w:tcW w:w="0" w:type="auto"/>
            <w:vAlign w:val="center"/>
          </w:tcPr>
          <w:p w14:paraId="30E695A1" w14:textId="639FFF28" w:rsidR="00912251" w:rsidRPr="00D96731" w:rsidRDefault="00912251" w:rsidP="006270FC">
            <w:pPr>
              <w:jc w:val="center"/>
              <w:rPr>
                <w:sz w:val="18"/>
                <w:szCs w:val="18"/>
              </w:rPr>
            </w:pPr>
            <w:r w:rsidRPr="00D96731">
              <w:rPr>
                <w:sz w:val="18"/>
                <w:szCs w:val="18"/>
              </w:rPr>
              <w:t>1415,2</w:t>
            </w:r>
          </w:p>
        </w:tc>
        <w:tc>
          <w:tcPr>
            <w:tcW w:w="0" w:type="auto"/>
            <w:vAlign w:val="center"/>
          </w:tcPr>
          <w:p w14:paraId="19071303" w14:textId="6EB6CB7A" w:rsidR="00912251" w:rsidRPr="00D96731" w:rsidRDefault="00912251" w:rsidP="006270FC">
            <w:pPr>
              <w:jc w:val="center"/>
              <w:rPr>
                <w:sz w:val="18"/>
                <w:szCs w:val="18"/>
              </w:rPr>
            </w:pPr>
            <w:r w:rsidRPr="00D96731">
              <w:rPr>
                <w:sz w:val="18"/>
                <w:szCs w:val="18"/>
              </w:rPr>
              <w:t>1548,0</w:t>
            </w:r>
          </w:p>
        </w:tc>
        <w:tc>
          <w:tcPr>
            <w:tcW w:w="0" w:type="auto"/>
            <w:vAlign w:val="center"/>
          </w:tcPr>
          <w:p w14:paraId="3F71258B" w14:textId="73E9D660" w:rsidR="00912251" w:rsidRPr="00D96731" w:rsidRDefault="00912251" w:rsidP="006270FC">
            <w:pPr>
              <w:jc w:val="center"/>
              <w:rPr>
                <w:sz w:val="18"/>
                <w:szCs w:val="18"/>
              </w:rPr>
            </w:pPr>
            <w:r w:rsidRPr="00D96731">
              <w:rPr>
                <w:sz w:val="18"/>
                <w:szCs w:val="18"/>
              </w:rPr>
              <w:t>1618,0</w:t>
            </w:r>
          </w:p>
        </w:tc>
        <w:tc>
          <w:tcPr>
            <w:tcW w:w="717" w:type="dxa"/>
            <w:vAlign w:val="center"/>
          </w:tcPr>
          <w:p w14:paraId="72BA1BF6" w14:textId="6CD223FF" w:rsidR="00912251" w:rsidRPr="00D96731" w:rsidRDefault="00912251" w:rsidP="006E249D">
            <w:pPr>
              <w:jc w:val="center"/>
              <w:rPr>
                <w:sz w:val="18"/>
                <w:szCs w:val="18"/>
              </w:rPr>
            </w:pPr>
            <w:r w:rsidRPr="00D96731">
              <w:rPr>
                <w:sz w:val="18"/>
                <w:szCs w:val="18"/>
              </w:rPr>
              <w:t>0,325</w:t>
            </w:r>
          </w:p>
        </w:tc>
        <w:tc>
          <w:tcPr>
            <w:tcW w:w="0" w:type="auto"/>
            <w:vAlign w:val="center"/>
          </w:tcPr>
          <w:p w14:paraId="68CF9DBB" w14:textId="7156E569" w:rsidR="00912251" w:rsidRPr="00D96731" w:rsidRDefault="00912251" w:rsidP="006E249D">
            <w:pPr>
              <w:jc w:val="center"/>
              <w:rPr>
                <w:sz w:val="18"/>
                <w:szCs w:val="18"/>
              </w:rPr>
            </w:pPr>
            <w:r w:rsidRPr="00D96731">
              <w:rPr>
                <w:sz w:val="18"/>
                <w:szCs w:val="18"/>
              </w:rPr>
              <w:t>1616,2</w:t>
            </w:r>
          </w:p>
        </w:tc>
        <w:tc>
          <w:tcPr>
            <w:tcW w:w="0" w:type="auto"/>
            <w:vAlign w:val="center"/>
          </w:tcPr>
          <w:p w14:paraId="7FE30864" w14:textId="2DABEE79" w:rsidR="00912251" w:rsidRPr="00D96731" w:rsidRDefault="00912251" w:rsidP="006E249D">
            <w:pPr>
              <w:jc w:val="center"/>
              <w:rPr>
                <w:sz w:val="18"/>
                <w:szCs w:val="18"/>
              </w:rPr>
            </w:pPr>
            <w:r w:rsidRPr="00D96731">
              <w:rPr>
                <w:sz w:val="18"/>
                <w:szCs w:val="18"/>
              </w:rPr>
              <w:t>1749,1</w:t>
            </w:r>
          </w:p>
        </w:tc>
        <w:tc>
          <w:tcPr>
            <w:tcW w:w="0" w:type="auto"/>
            <w:vAlign w:val="center"/>
          </w:tcPr>
          <w:p w14:paraId="43C5CF07" w14:textId="37E85F11" w:rsidR="00912251" w:rsidRPr="00AD5169" w:rsidRDefault="00912251" w:rsidP="006E249D">
            <w:pPr>
              <w:jc w:val="center"/>
              <w:rPr>
                <w:sz w:val="18"/>
                <w:szCs w:val="18"/>
              </w:rPr>
            </w:pPr>
            <w:r w:rsidRPr="00AD5169">
              <w:rPr>
                <w:sz w:val="18"/>
                <w:szCs w:val="18"/>
              </w:rPr>
              <w:t>1819,8</w:t>
            </w:r>
          </w:p>
        </w:tc>
        <w:tc>
          <w:tcPr>
            <w:tcW w:w="737" w:type="dxa"/>
            <w:vAlign w:val="center"/>
          </w:tcPr>
          <w:p w14:paraId="16A40C33" w14:textId="14CAEADC" w:rsidR="00912251" w:rsidRPr="00912251" w:rsidRDefault="00912251" w:rsidP="006E249D">
            <w:pPr>
              <w:jc w:val="center"/>
              <w:rPr>
                <w:sz w:val="18"/>
                <w:szCs w:val="18"/>
              </w:rPr>
            </w:pPr>
            <w:r w:rsidRPr="00912251">
              <w:rPr>
                <w:sz w:val="18"/>
                <w:szCs w:val="18"/>
              </w:rPr>
              <w:t>0,365</w:t>
            </w:r>
          </w:p>
        </w:tc>
        <w:tc>
          <w:tcPr>
            <w:tcW w:w="0" w:type="auto"/>
            <w:vAlign w:val="center"/>
          </w:tcPr>
          <w:p w14:paraId="2E74AD09" w14:textId="30C22E57" w:rsidR="00912251" w:rsidRPr="00912251" w:rsidRDefault="00912251" w:rsidP="006E249D">
            <w:pPr>
              <w:jc w:val="center"/>
              <w:rPr>
                <w:sz w:val="18"/>
                <w:szCs w:val="18"/>
              </w:rPr>
            </w:pPr>
            <w:r w:rsidRPr="00912251">
              <w:rPr>
                <w:sz w:val="18"/>
                <w:szCs w:val="18"/>
              </w:rPr>
              <w:t>1616,2</w:t>
            </w:r>
          </w:p>
        </w:tc>
        <w:tc>
          <w:tcPr>
            <w:tcW w:w="0" w:type="auto"/>
            <w:vAlign w:val="center"/>
          </w:tcPr>
          <w:p w14:paraId="4D1F0810" w14:textId="3FA992D9" w:rsidR="00912251" w:rsidRPr="00912251" w:rsidRDefault="00912251" w:rsidP="006E249D">
            <w:pPr>
              <w:jc w:val="center"/>
              <w:rPr>
                <w:sz w:val="18"/>
                <w:szCs w:val="18"/>
              </w:rPr>
            </w:pPr>
            <w:r w:rsidRPr="00912251">
              <w:rPr>
                <w:sz w:val="18"/>
                <w:szCs w:val="18"/>
              </w:rPr>
              <w:t>1749,1</w:t>
            </w:r>
          </w:p>
        </w:tc>
        <w:tc>
          <w:tcPr>
            <w:tcW w:w="0" w:type="auto"/>
            <w:vAlign w:val="center"/>
          </w:tcPr>
          <w:p w14:paraId="3A8526D4" w14:textId="50E82724" w:rsidR="00912251" w:rsidRPr="00912251" w:rsidRDefault="00912251" w:rsidP="006E249D">
            <w:pPr>
              <w:jc w:val="center"/>
              <w:rPr>
                <w:sz w:val="18"/>
                <w:szCs w:val="18"/>
              </w:rPr>
            </w:pPr>
            <w:r w:rsidRPr="00912251">
              <w:rPr>
                <w:sz w:val="18"/>
                <w:szCs w:val="18"/>
              </w:rPr>
              <w:t>1819,8</w:t>
            </w:r>
          </w:p>
        </w:tc>
        <w:tc>
          <w:tcPr>
            <w:tcW w:w="655" w:type="dxa"/>
            <w:vAlign w:val="center"/>
          </w:tcPr>
          <w:p w14:paraId="212F64C4" w14:textId="28DFBC03" w:rsidR="00912251" w:rsidRPr="00912251" w:rsidRDefault="00912251" w:rsidP="006E249D">
            <w:pPr>
              <w:jc w:val="center"/>
              <w:rPr>
                <w:sz w:val="18"/>
                <w:szCs w:val="18"/>
              </w:rPr>
            </w:pPr>
            <w:r w:rsidRPr="00912251">
              <w:rPr>
                <w:sz w:val="18"/>
                <w:szCs w:val="18"/>
              </w:rPr>
              <w:t>0,365</w:t>
            </w:r>
          </w:p>
        </w:tc>
        <w:tc>
          <w:tcPr>
            <w:tcW w:w="0" w:type="auto"/>
            <w:vAlign w:val="center"/>
          </w:tcPr>
          <w:p w14:paraId="32396D33" w14:textId="61EBD8E1" w:rsidR="00912251" w:rsidRPr="00912251" w:rsidRDefault="00912251" w:rsidP="006E249D">
            <w:pPr>
              <w:jc w:val="center"/>
              <w:rPr>
                <w:sz w:val="18"/>
                <w:szCs w:val="18"/>
              </w:rPr>
            </w:pPr>
            <w:r w:rsidRPr="00912251">
              <w:rPr>
                <w:sz w:val="18"/>
                <w:szCs w:val="18"/>
              </w:rPr>
              <w:t>1616,2</w:t>
            </w:r>
          </w:p>
        </w:tc>
        <w:tc>
          <w:tcPr>
            <w:tcW w:w="0" w:type="auto"/>
            <w:vAlign w:val="center"/>
          </w:tcPr>
          <w:p w14:paraId="601F07A1" w14:textId="0F042FC0" w:rsidR="00912251" w:rsidRPr="00912251" w:rsidRDefault="00912251" w:rsidP="006E249D">
            <w:pPr>
              <w:jc w:val="center"/>
              <w:rPr>
                <w:sz w:val="18"/>
                <w:szCs w:val="18"/>
              </w:rPr>
            </w:pPr>
            <w:r w:rsidRPr="00912251">
              <w:rPr>
                <w:sz w:val="18"/>
                <w:szCs w:val="18"/>
              </w:rPr>
              <w:t>1749,1</w:t>
            </w:r>
          </w:p>
        </w:tc>
        <w:tc>
          <w:tcPr>
            <w:tcW w:w="0" w:type="auto"/>
            <w:vAlign w:val="center"/>
          </w:tcPr>
          <w:p w14:paraId="21749DFB" w14:textId="11F32BF0" w:rsidR="00912251" w:rsidRPr="00912251" w:rsidRDefault="00912251" w:rsidP="006E249D">
            <w:pPr>
              <w:jc w:val="center"/>
              <w:rPr>
                <w:sz w:val="18"/>
                <w:szCs w:val="18"/>
              </w:rPr>
            </w:pPr>
            <w:r w:rsidRPr="00912251">
              <w:rPr>
                <w:sz w:val="18"/>
                <w:szCs w:val="18"/>
              </w:rPr>
              <w:t>1819,8</w:t>
            </w:r>
          </w:p>
        </w:tc>
        <w:tc>
          <w:tcPr>
            <w:tcW w:w="769" w:type="dxa"/>
            <w:vAlign w:val="center"/>
          </w:tcPr>
          <w:p w14:paraId="11DD6EA4" w14:textId="686B540C" w:rsidR="00912251" w:rsidRPr="00912251" w:rsidRDefault="00912251" w:rsidP="006E249D">
            <w:pPr>
              <w:jc w:val="center"/>
              <w:rPr>
                <w:sz w:val="18"/>
                <w:szCs w:val="18"/>
              </w:rPr>
            </w:pPr>
            <w:r w:rsidRPr="00912251">
              <w:rPr>
                <w:sz w:val="18"/>
                <w:szCs w:val="18"/>
              </w:rPr>
              <w:t>0,365</w:t>
            </w:r>
          </w:p>
        </w:tc>
      </w:tr>
      <w:tr w:rsidR="00BF28AD" w:rsidRPr="003C5ABC" w14:paraId="04EDD58A" w14:textId="77777777" w:rsidTr="004A7997">
        <w:trPr>
          <w:jc w:val="center"/>
        </w:trPr>
        <w:tc>
          <w:tcPr>
            <w:tcW w:w="2836" w:type="dxa"/>
            <w:vAlign w:val="center"/>
          </w:tcPr>
          <w:p w14:paraId="16EC88F4" w14:textId="77777777" w:rsidR="00BF28AD" w:rsidRPr="003C5ABC" w:rsidRDefault="00BF28AD" w:rsidP="006E249D">
            <w:pPr>
              <w:rPr>
                <w:sz w:val="20"/>
                <w:szCs w:val="20"/>
              </w:rPr>
            </w:pPr>
            <w:r w:rsidRPr="003C5ABC">
              <w:rPr>
                <w:sz w:val="20"/>
                <w:szCs w:val="20"/>
              </w:rPr>
              <w:t>Котельная шахты «Полысаевская» АО «СУЭК-Кузбасс» ПЕ «Спецналадка»</w:t>
            </w:r>
          </w:p>
        </w:tc>
        <w:tc>
          <w:tcPr>
            <w:tcW w:w="0" w:type="auto"/>
            <w:shd w:val="clear" w:color="auto" w:fill="FFFFFF" w:themeFill="background1"/>
            <w:vAlign w:val="center"/>
          </w:tcPr>
          <w:p w14:paraId="0B4EBCC1" w14:textId="77777777" w:rsidR="00BF28AD" w:rsidRPr="00D96731" w:rsidRDefault="00BF28AD" w:rsidP="006E249D">
            <w:pPr>
              <w:jc w:val="center"/>
              <w:rPr>
                <w:sz w:val="18"/>
                <w:szCs w:val="18"/>
              </w:rPr>
            </w:pPr>
            <w:r w:rsidRPr="00D96731">
              <w:rPr>
                <w:sz w:val="18"/>
                <w:szCs w:val="18"/>
              </w:rPr>
              <w:t>52238,2</w:t>
            </w:r>
          </w:p>
        </w:tc>
        <w:tc>
          <w:tcPr>
            <w:tcW w:w="0" w:type="auto"/>
            <w:vAlign w:val="center"/>
          </w:tcPr>
          <w:p w14:paraId="66ABEFDC" w14:textId="77777777" w:rsidR="00BF28AD" w:rsidRPr="00D96731" w:rsidRDefault="00BF28AD" w:rsidP="006E249D">
            <w:pPr>
              <w:jc w:val="center"/>
              <w:rPr>
                <w:sz w:val="18"/>
                <w:szCs w:val="18"/>
              </w:rPr>
            </w:pPr>
            <w:r w:rsidRPr="00D96731">
              <w:rPr>
                <w:sz w:val="18"/>
                <w:szCs w:val="18"/>
              </w:rPr>
              <w:t>53694,5</w:t>
            </w:r>
          </w:p>
        </w:tc>
        <w:tc>
          <w:tcPr>
            <w:tcW w:w="0" w:type="auto"/>
            <w:vAlign w:val="center"/>
          </w:tcPr>
          <w:p w14:paraId="6D1DAA27" w14:textId="77777777" w:rsidR="00BF28AD" w:rsidRPr="00D96731" w:rsidRDefault="00BF28AD" w:rsidP="006E249D">
            <w:pPr>
              <w:jc w:val="center"/>
              <w:rPr>
                <w:sz w:val="18"/>
                <w:szCs w:val="18"/>
              </w:rPr>
            </w:pPr>
            <w:r w:rsidRPr="00D96731">
              <w:rPr>
                <w:sz w:val="18"/>
                <w:szCs w:val="18"/>
              </w:rPr>
              <w:t>56040,5</w:t>
            </w:r>
          </w:p>
        </w:tc>
        <w:tc>
          <w:tcPr>
            <w:tcW w:w="717" w:type="dxa"/>
            <w:vAlign w:val="center"/>
          </w:tcPr>
          <w:p w14:paraId="26159534" w14:textId="77777777" w:rsidR="00BF28AD" w:rsidRPr="00D96731" w:rsidRDefault="00BF28AD" w:rsidP="006E249D">
            <w:pPr>
              <w:jc w:val="center"/>
              <w:rPr>
                <w:sz w:val="18"/>
                <w:szCs w:val="18"/>
              </w:rPr>
            </w:pPr>
            <w:r w:rsidRPr="00D96731">
              <w:rPr>
                <w:sz w:val="18"/>
                <w:szCs w:val="18"/>
              </w:rPr>
              <w:t>10,8</w:t>
            </w:r>
          </w:p>
        </w:tc>
        <w:tc>
          <w:tcPr>
            <w:tcW w:w="0" w:type="auto"/>
            <w:vAlign w:val="center"/>
          </w:tcPr>
          <w:p w14:paraId="2509A942" w14:textId="77777777" w:rsidR="00BF28AD" w:rsidRPr="00D96731" w:rsidRDefault="00BF28AD" w:rsidP="006E249D">
            <w:pPr>
              <w:jc w:val="center"/>
              <w:rPr>
                <w:sz w:val="18"/>
                <w:szCs w:val="18"/>
              </w:rPr>
            </w:pPr>
            <w:r w:rsidRPr="00D96731">
              <w:rPr>
                <w:sz w:val="18"/>
                <w:szCs w:val="18"/>
              </w:rPr>
              <w:t>52898,5</w:t>
            </w:r>
          </w:p>
        </w:tc>
        <w:tc>
          <w:tcPr>
            <w:tcW w:w="0" w:type="auto"/>
            <w:vAlign w:val="center"/>
          </w:tcPr>
          <w:p w14:paraId="7EAF19BF" w14:textId="77777777" w:rsidR="00BF28AD" w:rsidRPr="00D96731" w:rsidRDefault="00BF28AD" w:rsidP="006E249D">
            <w:pPr>
              <w:jc w:val="center"/>
              <w:rPr>
                <w:sz w:val="18"/>
                <w:szCs w:val="18"/>
              </w:rPr>
            </w:pPr>
            <w:r w:rsidRPr="00D96731">
              <w:rPr>
                <w:sz w:val="18"/>
                <w:szCs w:val="18"/>
              </w:rPr>
              <w:t>54388,9</w:t>
            </w:r>
          </w:p>
        </w:tc>
        <w:tc>
          <w:tcPr>
            <w:tcW w:w="0" w:type="auto"/>
            <w:vAlign w:val="center"/>
          </w:tcPr>
          <w:p w14:paraId="1E7BAD40" w14:textId="77777777" w:rsidR="00BF28AD" w:rsidRPr="00AD5169" w:rsidRDefault="00BF28AD" w:rsidP="006E249D">
            <w:pPr>
              <w:jc w:val="center"/>
              <w:rPr>
                <w:sz w:val="18"/>
                <w:szCs w:val="18"/>
              </w:rPr>
            </w:pPr>
            <w:r w:rsidRPr="00AD5169">
              <w:rPr>
                <w:sz w:val="18"/>
                <w:szCs w:val="18"/>
              </w:rPr>
              <w:t>56734,9</w:t>
            </w:r>
          </w:p>
        </w:tc>
        <w:tc>
          <w:tcPr>
            <w:tcW w:w="737" w:type="dxa"/>
            <w:vAlign w:val="center"/>
          </w:tcPr>
          <w:p w14:paraId="09B22348" w14:textId="77777777" w:rsidR="00BF28AD" w:rsidRPr="00912251" w:rsidRDefault="00BF28AD" w:rsidP="006E249D">
            <w:pPr>
              <w:jc w:val="center"/>
              <w:rPr>
                <w:sz w:val="18"/>
                <w:szCs w:val="18"/>
              </w:rPr>
            </w:pPr>
            <w:r w:rsidRPr="00912251">
              <w:rPr>
                <w:sz w:val="18"/>
                <w:szCs w:val="18"/>
              </w:rPr>
              <w:t>11,2</w:t>
            </w:r>
          </w:p>
        </w:tc>
        <w:tc>
          <w:tcPr>
            <w:tcW w:w="0" w:type="auto"/>
            <w:vAlign w:val="center"/>
          </w:tcPr>
          <w:p w14:paraId="12002905" w14:textId="77777777" w:rsidR="00BF28AD" w:rsidRPr="00912251" w:rsidRDefault="00BF28AD" w:rsidP="006E249D">
            <w:pPr>
              <w:jc w:val="center"/>
              <w:rPr>
                <w:sz w:val="18"/>
                <w:szCs w:val="18"/>
              </w:rPr>
            </w:pPr>
            <w:r w:rsidRPr="00912251">
              <w:rPr>
                <w:sz w:val="18"/>
                <w:szCs w:val="18"/>
              </w:rPr>
              <w:t>52898,5</w:t>
            </w:r>
          </w:p>
        </w:tc>
        <w:tc>
          <w:tcPr>
            <w:tcW w:w="0" w:type="auto"/>
            <w:vAlign w:val="center"/>
          </w:tcPr>
          <w:p w14:paraId="2B327092" w14:textId="77777777" w:rsidR="00BF28AD" w:rsidRPr="00912251" w:rsidRDefault="00BF28AD" w:rsidP="006E249D">
            <w:pPr>
              <w:jc w:val="center"/>
              <w:rPr>
                <w:sz w:val="18"/>
                <w:szCs w:val="18"/>
              </w:rPr>
            </w:pPr>
            <w:r w:rsidRPr="00912251">
              <w:rPr>
                <w:sz w:val="18"/>
                <w:szCs w:val="18"/>
              </w:rPr>
              <w:t>54388,9</w:t>
            </w:r>
          </w:p>
        </w:tc>
        <w:tc>
          <w:tcPr>
            <w:tcW w:w="0" w:type="auto"/>
            <w:vAlign w:val="center"/>
          </w:tcPr>
          <w:p w14:paraId="49155D04" w14:textId="77777777" w:rsidR="00BF28AD" w:rsidRPr="00912251" w:rsidRDefault="00BF28AD" w:rsidP="006E249D">
            <w:pPr>
              <w:jc w:val="center"/>
              <w:rPr>
                <w:sz w:val="18"/>
                <w:szCs w:val="18"/>
              </w:rPr>
            </w:pPr>
            <w:r w:rsidRPr="00912251">
              <w:rPr>
                <w:sz w:val="18"/>
                <w:szCs w:val="18"/>
              </w:rPr>
              <w:t>56734,9</w:t>
            </w:r>
          </w:p>
        </w:tc>
        <w:tc>
          <w:tcPr>
            <w:tcW w:w="655" w:type="dxa"/>
            <w:vAlign w:val="center"/>
          </w:tcPr>
          <w:p w14:paraId="539E4356" w14:textId="77777777" w:rsidR="00BF28AD" w:rsidRPr="00912251" w:rsidRDefault="00BF28AD" w:rsidP="006E249D">
            <w:pPr>
              <w:jc w:val="center"/>
              <w:rPr>
                <w:sz w:val="18"/>
                <w:szCs w:val="18"/>
              </w:rPr>
            </w:pPr>
            <w:r w:rsidRPr="00912251">
              <w:rPr>
                <w:sz w:val="18"/>
                <w:szCs w:val="18"/>
              </w:rPr>
              <w:t>11,2</w:t>
            </w:r>
          </w:p>
        </w:tc>
        <w:tc>
          <w:tcPr>
            <w:tcW w:w="0" w:type="auto"/>
            <w:vAlign w:val="center"/>
          </w:tcPr>
          <w:p w14:paraId="798A0EC2" w14:textId="77777777" w:rsidR="00BF28AD" w:rsidRPr="00912251" w:rsidRDefault="00BF28AD" w:rsidP="006E249D">
            <w:pPr>
              <w:jc w:val="center"/>
              <w:rPr>
                <w:sz w:val="18"/>
                <w:szCs w:val="18"/>
              </w:rPr>
            </w:pPr>
            <w:r w:rsidRPr="00912251">
              <w:rPr>
                <w:sz w:val="18"/>
                <w:szCs w:val="18"/>
              </w:rPr>
              <w:t>52898,5</w:t>
            </w:r>
          </w:p>
        </w:tc>
        <w:tc>
          <w:tcPr>
            <w:tcW w:w="0" w:type="auto"/>
            <w:vAlign w:val="center"/>
          </w:tcPr>
          <w:p w14:paraId="4065247C" w14:textId="77777777" w:rsidR="00BF28AD" w:rsidRPr="00912251" w:rsidRDefault="00BF28AD" w:rsidP="006E249D">
            <w:pPr>
              <w:jc w:val="center"/>
              <w:rPr>
                <w:sz w:val="18"/>
                <w:szCs w:val="18"/>
              </w:rPr>
            </w:pPr>
            <w:r w:rsidRPr="00912251">
              <w:rPr>
                <w:sz w:val="18"/>
                <w:szCs w:val="18"/>
              </w:rPr>
              <w:t>54388,9</w:t>
            </w:r>
          </w:p>
        </w:tc>
        <w:tc>
          <w:tcPr>
            <w:tcW w:w="0" w:type="auto"/>
            <w:vAlign w:val="center"/>
          </w:tcPr>
          <w:p w14:paraId="03357434" w14:textId="77777777" w:rsidR="00BF28AD" w:rsidRPr="00912251" w:rsidRDefault="00BF28AD" w:rsidP="006E249D">
            <w:pPr>
              <w:jc w:val="center"/>
              <w:rPr>
                <w:sz w:val="18"/>
                <w:szCs w:val="18"/>
              </w:rPr>
            </w:pPr>
            <w:r w:rsidRPr="00912251">
              <w:rPr>
                <w:sz w:val="18"/>
                <w:szCs w:val="18"/>
              </w:rPr>
              <w:t>56734,9</w:t>
            </w:r>
          </w:p>
        </w:tc>
        <w:tc>
          <w:tcPr>
            <w:tcW w:w="769" w:type="dxa"/>
            <w:vAlign w:val="center"/>
          </w:tcPr>
          <w:p w14:paraId="34B7A97C" w14:textId="77777777" w:rsidR="00BF28AD" w:rsidRPr="00912251" w:rsidRDefault="00BF28AD" w:rsidP="006E249D">
            <w:pPr>
              <w:jc w:val="center"/>
              <w:rPr>
                <w:sz w:val="18"/>
                <w:szCs w:val="18"/>
              </w:rPr>
            </w:pPr>
            <w:r w:rsidRPr="00912251">
              <w:rPr>
                <w:sz w:val="18"/>
                <w:szCs w:val="18"/>
              </w:rPr>
              <w:t>11,2</w:t>
            </w:r>
          </w:p>
        </w:tc>
      </w:tr>
      <w:tr w:rsidR="00BF28AD" w:rsidRPr="003C5ABC" w14:paraId="29A0F59B" w14:textId="77777777" w:rsidTr="004A7997">
        <w:trPr>
          <w:jc w:val="center"/>
        </w:trPr>
        <w:tc>
          <w:tcPr>
            <w:tcW w:w="2836" w:type="dxa"/>
            <w:vAlign w:val="center"/>
          </w:tcPr>
          <w:p w14:paraId="3325D14C" w14:textId="029F5A98" w:rsidR="00BF28AD" w:rsidRPr="003C5ABC" w:rsidRDefault="00BF28AD" w:rsidP="006E249D">
            <w:pPr>
              <w:rPr>
                <w:sz w:val="20"/>
                <w:szCs w:val="20"/>
              </w:rPr>
            </w:pPr>
            <w:r w:rsidRPr="003C5ABC">
              <w:rPr>
                <w:sz w:val="20"/>
                <w:szCs w:val="20"/>
              </w:rPr>
              <w:t xml:space="preserve">Блочно-модульная котельная </w:t>
            </w:r>
            <w:r w:rsidR="008309A9">
              <w:rPr>
                <w:sz w:val="20"/>
                <w:szCs w:val="20"/>
              </w:rPr>
              <w:t>3</w:t>
            </w:r>
            <w:r w:rsidRPr="003C5ABC">
              <w:rPr>
                <w:sz w:val="20"/>
                <w:szCs w:val="20"/>
              </w:rPr>
              <w:t xml:space="preserve"> МВт в мкр. Поповка</w:t>
            </w:r>
          </w:p>
        </w:tc>
        <w:tc>
          <w:tcPr>
            <w:tcW w:w="0" w:type="auto"/>
            <w:shd w:val="clear" w:color="auto" w:fill="FFFFFF" w:themeFill="background1"/>
            <w:vAlign w:val="center"/>
          </w:tcPr>
          <w:p w14:paraId="4CDB12FF" w14:textId="77777777" w:rsidR="00BF28AD" w:rsidRPr="00D96731" w:rsidRDefault="00BF28AD" w:rsidP="006E249D">
            <w:pPr>
              <w:jc w:val="center"/>
              <w:rPr>
                <w:sz w:val="18"/>
                <w:szCs w:val="18"/>
              </w:rPr>
            </w:pPr>
            <w:r w:rsidRPr="00D96731">
              <w:rPr>
                <w:sz w:val="18"/>
                <w:szCs w:val="18"/>
              </w:rPr>
              <w:t>0,0</w:t>
            </w:r>
          </w:p>
        </w:tc>
        <w:tc>
          <w:tcPr>
            <w:tcW w:w="0" w:type="auto"/>
            <w:vAlign w:val="center"/>
          </w:tcPr>
          <w:p w14:paraId="0B7497EF" w14:textId="77777777" w:rsidR="00BF28AD" w:rsidRPr="00D96731" w:rsidRDefault="00BF28AD" w:rsidP="006E249D">
            <w:pPr>
              <w:jc w:val="center"/>
              <w:rPr>
                <w:sz w:val="18"/>
                <w:szCs w:val="18"/>
              </w:rPr>
            </w:pPr>
            <w:r w:rsidRPr="00D96731">
              <w:rPr>
                <w:sz w:val="18"/>
                <w:szCs w:val="18"/>
              </w:rPr>
              <w:t>0,0</w:t>
            </w:r>
          </w:p>
        </w:tc>
        <w:tc>
          <w:tcPr>
            <w:tcW w:w="0" w:type="auto"/>
            <w:vAlign w:val="center"/>
          </w:tcPr>
          <w:p w14:paraId="12F55064" w14:textId="77777777" w:rsidR="00BF28AD" w:rsidRPr="00D96731" w:rsidRDefault="00BF28AD" w:rsidP="006E249D">
            <w:pPr>
              <w:jc w:val="center"/>
              <w:rPr>
                <w:sz w:val="18"/>
                <w:szCs w:val="18"/>
              </w:rPr>
            </w:pPr>
            <w:r w:rsidRPr="00D96731">
              <w:rPr>
                <w:sz w:val="18"/>
                <w:szCs w:val="18"/>
              </w:rPr>
              <w:t>0,0</w:t>
            </w:r>
          </w:p>
        </w:tc>
        <w:tc>
          <w:tcPr>
            <w:tcW w:w="717" w:type="dxa"/>
            <w:vAlign w:val="center"/>
          </w:tcPr>
          <w:p w14:paraId="6819D861" w14:textId="77777777" w:rsidR="00BF28AD" w:rsidRPr="00D96731" w:rsidRDefault="00BF28AD" w:rsidP="006E249D">
            <w:pPr>
              <w:jc w:val="center"/>
              <w:rPr>
                <w:sz w:val="18"/>
                <w:szCs w:val="18"/>
              </w:rPr>
            </w:pPr>
            <w:r w:rsidRPr="00D96731">
              <w:rPr>
                <w:sz w:val="18"/>
                <w:szCs w:val="18"/>
              </w:rPr>
              <w:t>0,0</w:t>
            </w:r>
          </w:p>
        </w:tc>
        <w:tc>
          <w:tcPr>
            <w:tcW w:w="0" w:type="auto"/>
            <w:vAlign w:val="center"/>
          </w:tcPr>
          <w:p w14:paraId="428EE917" w14:textId="77777777" w:rsidR="00BF28AD" w:rsidRPr="00D96731" w:rsidRDefault="00BF28AD" w:rsidP="006E249D">
            <w:pPr>
              <w:jc w:val="center"/>
              <w:rPr>
                <w:sz w:val="18"/>
                <w:szCs w:val="18"/>
              </w:rPr>
            </w:pPr>
            <w:r w:rsidRPr="00D96731">
              <w:rPr>
                <w:sz w:val="18"/>
                <w:szCs w:val="18"/>
              </w:rPr>
              <w:t>0,0</w:t>
            </w:r>
          </w:p>
        </w:tc>
        <w:tc>
          <w:tcPr>
            <w:tcW w:w="0" w:type="auto"/>
            <w:vAlign w:val="center"/>
          </w:tcPr>
          <w:p w14:paraId="7F90E7C0" w14:textId="77777777" w:rsidR="00BF28AD" w:rsidRPr="00D96731" w:rsidRDefault="00BF28AD" w:rsidP="006E249D">
            <w:pPr>
              <w:jc w:val="center"/>
              <w:rPr>
                <w:sz w:val="18"/>
                <w:szCs w:val="18"/>
              </w:rPr>
            </w:pPr>
            <w:r w:rsidRPr="00D96731">
              <w:rPr>
                <w:sz w:val="18"/>
                <w:szCs w:val="18"/>
              </w:rPr>
              <w:t>0,0</w:t>
            </w:r>
          </w:p>
        </w:tc>
        <w:tc>
          <w:tcPr>
            <w:tcW w:w="0" w:type="auto"/>
            <w:vAlign w:val="center"/>
          </w:tcPr>
          <w:p w14:paraId="7517AD21" w14:textId="77777777" w:rsidR="00BF28AD" w:rsidRPr="00AD5169" w:rsidRDefault="00BF28AD" w:rsidP="006E249D">
            <w:pPr>
              <w:jc w:val="center"/>
              <w:rPr>
                <w:sz w:val="18"/>
                <w:szCs w:val="18"/>
              </w:rPr>
            </w:pPr>
            <w:r w:rsidRPr="00AD5169">
              <w:rPr>
                <w:sz w:val="18"/>
                <w:szCs w:val="18"/>
              </w:rPr>
              <w:t>0,0</w:t>
            </w:r>
          </w:p>
        </w:tc>
        <w:tc>
          <w:tcPr>
            <w:tcW w:w="737" w:type="dxa"/>
            <w:vAlign w:val="center"/>
          </w:tcPr>
          <w:p w14:paraId="2859B8E9" w14:textId="77777777" w:rsidR="00BF28AD" w:rsidRPr="00912251" w:rsidRDefault="00BF28AD" w:rsidP="006E249D">
            <w:pPr>
              <w:jc w:val="center"/>
              <w:rPr>
                <w:sz w:val="18"/>
                <w:szCs w:val="18"/>
              </w:rPr>
            </w:pPr>
            <w:r w:rsidRPr="00912251">
              <w:rPr>
                <w:sz w:val="18"/>
                <w:szCs w:val="18"/>
              </w:rPr>
              <w:t>0,0</w:t>
            </w:r>
          </w:p>
        </w:tc>
        <w:tc>
          <w:tcPr>
            <w:tcW w:w="0" w:type="auto"/>
            <w:vAlign w:val="center"/>
          </w:tcPr>
          <w:p w14:paraId="1517881B" w14:textId="77777777" w:rsidR="00BF28AD" w:rsidRPr="00912251" w:rsidRDefault="00BF28AD" w:rsidP="006E249D">
            <w:pPr>
              <w:jc w:val="center"/>
              <w:rPr>
                <w:sz w:val="18"/>
                <w:szCs w:val="18"/>
              </w:rPr>
            </w:pPr>
            <w:r w:rsidRPr="00912251">
              <w:rPr>
                <w:sz w:val="18"/>
                <w:szCs w:val="18"/>
              </w:rPr>
              <w:t>5739,6</w:t>
            </w:r>
          </w:p>
        </w:tc>
        <w:tc>
          <w:tcPr>
            <w:tcW w:w="0" w:type="auto"/>
            <w:vAlign w:val="center"/>
          </w:tcPr>
          <w:p w14:paraId="42CD35E5" w14:textId="77777777" w:rsidR="00BF28AD" w:rsidRPr="00912251" w:rsidRDefault="00BF28AD" w:rsidP="006E249D">
            <w:pPr>
              <w:jc w:val="center"/>
              <w:rPr>
                <w:sz w:val="18"/>
                <w:szCs w:val="18"/>
              </w:rPr>
            </w:pPr>
            <w:r w:rsidRPr="00912251">
              <w:rPr>
                <w:sz w:val="18"/>
                <w:szCs w:val="18"/>
              </w:rPr>
              <w:t>6256,2</w:t>
            </w:r>
          </w:p>
        </w:tc>
        <w:tc>
          <w:tcPr>
            <w:tcW w:w="0" w:type="auto"/>
            <w:vAlign w:val="center"/>
          </w:tcPr>
          <w:p w14:paraId="559973F9" w14:textId="77777777" w:rsidR="00BF28AD" w:rsidRPr="00912251" w:rsidRDefault="00BF28AD" w:rsidP="006E249D">
            <w:pPr>
              <w:jc w:val="center"/>
              <w:rPr>
                <w:sz w:val="18"/>
                <w:szCs w:val="18"/>
              </w:rPr>
            </w:pPr>
            <w:r w:rsidRPr="00912251">
              <w:rPr>
                <w:sz w:val="18"/>
                <w:szCs w:val="18"/>
              </w:rPr>
              <w:t>6600,6</w:t>
            </w:r>
          </w:p>
        </w:tc>
        <w:tc>
          <w:tcPr>
            <w:tcW w:w="655" w:type="dxa"/>
            <w:vAlign w:val="center"/>
          </w:tcPr>
          <w:p w14:paraId="7B02F2DE" w14:textId="77777777" w:rsidR="00BF28AD" w:rsidRPr="00912251" w:rsidRDefault="00BF28AD" w:rsidP="006E249D">
            <w:pPr>
              <w:jc w:val="center"/>
              <w:rPr>
                <w:sz w:val="18"/>
                <w:szCs w:val="18"/>
              </w:rPr>
            </w:pPr>
            <w:r w:rsidRPr="00912251">
              <w:rPr>
                <w:sz w:val="18"/>
                <w:szCs w:val="18"/>
              </w:rPr>
              <w:t>1,2</w:t>
            </w:r>
          </w:p>
        </w:tc>
        <w:tc>
          <w:tcPr>
            <w:tcW w:w="0" w:type="auto"/>
            <w:vAlign w:val="center"/>
          </w:tcPr>
          <w:p w14:paraId="3B2C1F91" w14:textId="77777777" w:rsidR="00BF28AD" w:rsidRPr="00912251" w:rsidRDefault="00BF28AD" w:rsidP="006E249D">
            <w:pPr>
              <w:jc w:val="center"/>
              <w:rPr>
                <w:sz w:val="18"/>
                <w:szCs w:val="18"/>
              </w:rPr>
            </w:pPr>
            <w:r w:rsidRPr="00912251">
              <w:rPr>
                <w:sz w:val="18"/>
                <w:szCs w:val="18"/>
              </w:rPr>
              <w:t>5739,6</w:t>
            </w:r>
          </w:p>
        </w:tc>
        <w:tc>
          <w:tcPr>
            <w:tcW w:w="0" w:type="auto"/>
            <w:vAlign w:val="center"/>
          </w:tcPr>
          <w:p w14:paraId="26C3CD54" w14:textId="77777777" w:rsidR="00BF28AD" w:rsidRPr="00912251" w:rsidRDefault="00BF28AD" w:rsidP="006E249D">
            <w:pPr>
              <w:jc w:val="center"/>
              <w:rPr>
                <w:sz w:val="18"/>
                <w:szCs w:val="18"/>
              </w:rPr>
            </w:pPr>
            <w:r w:rsidRPr="00912251">
              <w:rPr>
                <w:sz w:val="18"/>
                <w:szCs w:val="18"/>
              </w:rPr>
              <w:t>6256,2</w:t>
            </w:r>
          </w:p>
        </w:tc>
        <w:tc>
          <w:tcPr>
            <w:tcW w:w="0" w:type="auto"/>
            <w:vAlign w:val="center"/>
          </w:tcPr>
          <w:p w14:paraId="40A8C637" w14:textId="77777777" w:rsidR="00BF28AD" w:rsidRPr="00912251" w:rsidRDefault="00BF28AD" w:rsidP="006E249D">
            <w:pPr>
              <w:jc w:val="center"/>
              <w:rPr>
                <w:sz w:val="18"/>
                <w:szCs w:val="18"/>
              </w:rPr>
            </w:pPr>
            <w:r w:rsidRPr="00912251">
              <w:rPr>
                <w:sz w:val="18"/>
                <w:szCs w:val="18"/>
              </w:rPr>
              <w:t>6600,5</w:t>
            </w:r>
          </w:p>
        </w:tc>
        <w:tc>
          <w:tcPr>
            <w:tcW w:w="769" w:type="dxa"/>
            <w:vAlign w:val="center"/>
          </w:tcPr>
          <w:p w14:paraId="25C8F663" w14:textId="77777777" w:rsidR="00BF28AD" w:rsidRPr="00912251" w:rsidRDefault="00BF28AD" w:rsidP="006E249D">
            <w:pPr>
              <w:jc w:val="center"/>
              <w:rPr>
                <w:sz w:val="18"/>
                <w:szCs w:val="18"/>
              </w:rPr>
            </w:pPr>
            <w:r w:rsidRPr="00912251">
              <w:rPr>
                <w:sz w:val="18"/>
                <w:szCs w:val="18"/>
              </w:rPr>
              <w:t>1,2</w:t>
            </w:r>
          </w:p>
        </w:tc>
      </w:tr>
      <w:tr w:rsidR="00191066" w:rsidRPr="003C5ABC" w14:paraId="1E4C9056" w14:textId="77777777" w:rsidTr="0028349C">
        <w:trPr>
          <w:jc w:val="center"/>
        </w:trPr>
        <w:tc>
          <w:tcPr>
            <w:tcW w:w="2836" w:type="dxa"/>
          </w:tcPr>
          <w:p w14:paraId="1EFAF348" w14:textId="77777777" w:rsidR="00191066" w:rsidRPr="003C5ABC" w:rsidRDefault="00191066" w:rsidP="006E249D">
            <w:pPr>
              <w:rPr>
                <w:sz w:val="20"/>
                <w:szCs w:val="20"/>
              </w:rPr>
            </w:pPr>
            <w:r w:rsidRPr="003C5ABC">
              <w:rPr>
                <w:sz w:val="20"/>
                <w:szCs w:val="20"/>
              </w:rPr>
              <w:t>Итого:</w:t>
            </w:r>
          </w:p>
        </w:tc>
        <w:tc>
          <w:tcPr>
            <w:tcW w:w="0" w:type="auto"/>
            <w:vAlign w:val="bottom"/>
          </w:tcPr>
          <w:p w14:paraId="1C53DEEF" w14:textId="363CB46A" w:rsidR="00191066" w:rsidRPr="00D96731" w:rsidRDefault="00191066" w:rsidP="006E249D">
            <w:pPr>
              <w:jc w:val="center"/>
              <w:rPr>
                <w:b/>
                <w:bCs/>
                <w:sz w:val="18"/>
                <w:szCs w:val="18"/>
              </w:rPr>
            </w:pPr>
            <w:r w:rsidRPr="00D96731">
              <w:rPr>
                <w:b/>
                <w:bCs/>
                <w:sz w:val="18"/>
                <w:szCs w:val="18"/>
              </w:rPr>
              <w:t>194957,6</w:t>
            </w:r>
          </w:p>
        </w:tc>
        <w:tc>
          <w:tcPr>
            <w:tcW w:w="0" w:type="auto"/>
            <w:vAlign w:val="bottom"/>
          </w:tcPr>
          <w:p w14:paraId="589C3F21" w14:textId="6992B86D" w:rsidR="00191066" w:rsidRPr="00D96731" w:rsidRDefault="00191066" w:rsidP="006E249D">
            <w:pPr>
              <w:jc w:val="center"/>
              <w:rPr>
                <w:b/>
                <w:bCs/>
                <w:sz w:val="18"/>
                <w:szCs w:val="18"/>
              </w:rPr>
            </w:pPr>
            <w:r w:rsidRPr="00D96731">
              <w:rPr>
                <w:b/>
                <w:bCs/>
                <w:sz w:val="18"/>
                <w:szCs w:val="18"/>
              </w:rPr>
              <w:t>209822,2</w:t>
            </w:r>
          </w:p>
        </w:tc>
        <w:tc>
          <w:tcPr>
            <w:tcW w:w="0" w:type="auto"/>
            <w:vAlign w:val="bottom"/>
          </w:tcPr>
          <w:p w14:paraId="7D2EB9B0" w14:textId="4B5C9B96" w:rsidR="00191066" w:rsidRPr="00D96731" w:rsidRDefault="00191066" w:rsidP="006E249D">
            <w:pPr>
              <w:jc w:val="center"/>
              <w:rPr>
                <w:b/>
                <w:bCs/>
                <w:sz w:val="18"/>
                <w:szCs w:val="18"/>
              </w:rPr>
            </w:pPr>
            <w:r w:rsidRPr="00D96731">
              <w:rPr>
                <w:b/>
                <w:bCs/>
                <w:sz w:val="18"/>
                <w:szCs w:val="18"/>
              </w:rPr>
              <w:t>232014,6</w:t>
            </w:r>
          </w:p>
        </w:tc>
        <w:tc>
          <w:tcPr>
            <w:tcW w:w="717" w:type="dxa"/>
            <w:vAlign w:val="bottom"/>
          </w:tcPr>
          <w:p w14:paraId="049699F0" w14:textId="66381247" w:rsidR="00191066" w:rsidRPr="00D96731" w:rsidRDefault="00191066" w:rsidP="006E249D">
            <w:pPr>
              <w:jc w:val="center"/>
              <w:rPr>
                <w:b/>
                <w:bCs/>
                <w:sz w:val="18"/>
                <w:szCs w:val="18"/>
              </w:rPr>
            </w:pPr>
            <w:r w:rsidRPr="00D96731">
              <w:rPr>
                <w:b/>
                <w:bCs/>
                <w:sz w:val="18"/>
                <w:szCs w:val="18"/>
              </w:rPr>
              <w:t>46,169</w:t>
            </w:r>
          </w:p>
        </w:tc>
        <w:tc>
          <w:tcPr>
            <w:tcW w:w="0" w:type="auto"/>
            <w:vAlign w:val="bottom"/>
          </w:tcPr>
          <w:p w14:paraId="209C4F8D" w14:textId="0A31827A" w:rsidR="00191066" w:rsidRPr="00D96731" w:rsidRDefault="00191066" w:rsidP="006E249D">
            <w:pPr>
              <w:jc w:val="center"/>
              <w:rPr>
                <w:b/>
                <w:bCs/>
                <w:sz w:val="18"/>
                <w:szCs w:val="18"/>
              </w:rPr>
            </w:pPr>
            <w:r w:rsidRPr="00D96731">
              <w:rPr>
                <w:b/>
                <w:bCs/>
                <w:sz w:val="18"/>
                <w:szCs w:val="18"/>
              </w:rPr>
              <w:t>195784,1</w:t>
            </w:r>
          </w:p>
        </w:tc>
        <w:tc>
          <w:tcPr>
            <w:tcW w:w="0" w:type="auto"/>
            <w:vAlign w:val="bottom"/>
          </w:tcPr>
          <w:p w14:paraId="27A49304" w14:textId="1A4587C2" w:rsidR="00191066" w:rsidRPr="00D96731" w:rsidRDefault="00191066" w:rsidP="006E249D">
            <w:pPr>
              <w:jc w:val="center"/>
              <w:rPr>
                <w:b/>
                <w:bCs/>
                <w:sz w:val="18"/>
                <w:szCs w:val="18"/>
              </w:rPr>
            </w:pPr>
            <w:r w:rsidRPr="00D96731">
              <w:rPr>
                <w:b/>
                <w:bCs/>
                <w:sz w:val="18"/>
                <w:szCs w:val="18"/>
              </w:rPr>
              <w:t>210683</w:t>
            </w:r>
          </w:p>
        </w:tc>
        <w:tc>
          <w:tcPr>
            <w:tcW w:w="0" w:type="auto"/>
            <w:vAlign w:val="bottom"/>
          </w:tcPr>
          <w:p w14:paraId="6FA8BC2B" w14:textId="5E007975" w:rsidR="00191066" w:rsidRPr="00AD5169" w:rsidRDefault="00191066" w:rsidP="00AD5169">
            <w:pPr>
              <w:jc w:val="center"/>
              <w:rPr>
                <w:b/>
                <w:bCs/>
                <w:sz w:val="18"/>
                <w:szCs w:val="18"/>
              </w:rPr>
            </w:pPr>
            <w:r w:rsidRPr="00AD5169">
              <w:rPr>
                <w:b/>
                <w:bCs/>
                <w:sz w:val="18"/>
                <w:szCs w:val="18"/>
              </w:rPr>
              <w:t>232876</w:t>
            </w:r>
          </w:p>
        </w:tc>
        <w:tc>
          <w:tcPr>
            <w:tcW w:w="737" w:type="dxa"/>
            <w:vAlign w:val="bottom"/>
          </w:tcPr>
          <w:p w14:paraId="3747B4E8" w14:textId="4C21D87D" w:rsidR="00191066" w:rsidRPr="00AD5169" w:rsidRDefault="00191066" w:rsidP="00AD5169">
            <w:pPr>
              <w:jc w:val="center"/>
              <w:rPr>
                <w:b/>
                <w:bCs/>
                <w:sz w:val="18"/>
                <w:szCs w:val="18"/>
              </w:rPr>
            </w:pPr>
            <w:r w:rsidRPr="00AD5169">
              <w:rPr>
                <w:b/>
                <w:bCs/>
                <w:sz w:val="18"/>
                <w:szCs w:val="18"/>
              </w:rPr>
              <w:t>46,6</w:t>
            </w:r>
            <w:r w:rsidR="00BA3C0B">
              <w:rPr>
                <w:b/>
                <w:bCs/>
                <w:sz w:val="18"/>
                <w:szCs w:val="18"/>
              </w:rPr>
              <w:t>0</w:t>
            </w:r>
          </w:p>
        </w:tc>
        <w:tc>
          <w:tcPr>
            <w:tcW w:w="0" w:type="auto"/>
            <w:vAlign w:val="bottom"/>
          </w:tcPr>
          <w:p w14:paraId="54F408B7" w14:textId="44BD2D51" w:rsidR="00191066" w:rsidRPr="00191066" w:rsidRDefault="00191066" w:rsidP="006E249D">
            <w:pPr>
              <w:jc w:val="center"/>
              <w:rPr>
                <w:b/>
                <w:bCs/>
                <w:sz w:val="18"/>
                <w:szCs w:val="18"/>
              </w:rPr>
            </w:pPr>
            <w:r w:rsidRPr="00191066">
              <w:rPr>
                <w:b/>
                <w:bCs/>
                <w:sz w:val="18"/>
                <w:szCs w:val="18"/>
              </w:rPr>
              <w:t>220574</w:t>
            </w:r>
          </w:p>
        </w:tc>
        <w:tc>
          <w:tcPr>
            <w:tcW w:w="0" w:type="auto"/>
            <w:vAlign w:val="bottom"/>
          </w:tcPr>
          <w:p w14:paraId="30FF258E" w14:textId="5EE1BBB8" w:rsidR="00191066" w:rsidRPr="00191066" w:rsidRDefault="00191066" w:rsidP="006E249D">
            <w:pPr>
              <w:jc w:val="center"/>
              <w:rPr>
                <w:b/>
                <w:bCs/>
                <w:sz w:val="18"/>
                <w:szCs w:val="18"/>
              </w:rPr>
            </w:pPr>
            <w:r w:rsidRPr="00191066">
              <w:rPr>
                <w:b/>
                <w:bCs/>
                <w:sz w:val="18"/>
                <w:szCs w:val="18"/>
              </w:rPr>
              <w:t>232006,3</w:t>
            </w:r>
          </w:p>
        </w:tc>
        <w:tc>
          <w:tcPr>
            <w:tcW w:w="0" w:type="auto"/>
            <w:vAlign w:val="bottom"/>
          </w:tcPr>
          <w:p w14:paraId="47508098" w14:textId="24DB523B" w:rsidR="00191066" w:rsidRPr="00191066" w:rsidRDefault="00191066" w:rsidP="006E249D">
            <w:pPr>
              <w:jc w:val="center"/>
              <w:rPr>
                <w:b/>
                <w:bCs/>
                <w:sz w:val="18"/>
                <w:szCs w:val="18"/>
              </w:rPr>
            </w:pPr>
            <w:r w:rsidRPr="00191066">
              <w:rPr>
                <w:b/>
                <w:bCs/>
                <w:sz w:val="18"/>
                <w:szCs w:val="18"/>
              </w:rPr>
              <w:t>256824,95</w:t>
            </w:r>
          </w:p>
        </w:tc>
        <w:tc>
          <w:tcPr>
            <w:tcW w:w="655" w:type="dxa"/>
            <w:vAlign w:val="bottom"/>
          </w:tcPr>
          <w:p w14:paraId="7662100C" w14:textId="747F20FF" w:rsidR="00191066" w:rsidRPr="00191066" w:rsidRDefault="00191066" w:rsidP="00BA3C0B">
            <w:pPr>
              <w:jc w:val="center"/>
              <w:rPr>
                <w:b/>
                <w:bCs/>
                <w:sz w:val="18"/>
                <w:szCs w:val="18"/>
              </w:rPr>
            </w:pPr>
            <w:r w:rsidRPr="00191066">
              <w:rPr>
                <w:b/>
                <w:bCs/>
                <w:sz w:val="18"/>
                <w:szCs w:val="18"/>
              </w:rPr>
              <w:t>50,3</w:t>
            </w:r>
            <w:r w:rsidR="00BA3C0B">
              <w:rPr>
                <w:b/>
                <w:bCs/>
                <w:sz w:val="18"/>
                <w:szCs w:val="18"/>
              </w:rPr>
              <w:t>7</w:t>
            </w:r>
          </w:p>
        </w:tc>
        <w:tc>
          <w:tcPr>
            <w:tcW w:w="0" w:type="auto"/>
            <w:vAlign w:val="bottom"/>
          </w:tcPr>
          <w:p w14:paraId="2B0E8B7B" w14:textId="754744A1" w:rsidR="00191066" w:rsidRPr="00191066" w:rsidRDefault="00191066" w:rsidP="006E249D">
            <w:pPr>
              <w:jc w:val="center"/>
              <w:rPr>
                <w:b/>
                <w:bCs/>
                <w:sz w:val="18"/>
                <w:szCs w:val="18"/>
              </w:rPr>
            </w:pPr>
            <w:r w:rsidRPr="00191066">
              <w:rPr>
                <w:b/>
                <w:bCs/>
                <w:sz w:val="18"/>
                <w:szCs w:val="18"/>
              </w:rPr>
              <w:t>224775,1</w:t>
            </w:r>
          </w:p>
        </w:tc>
        <w:tc>
          <w:tcPr>
            <w:tcW w:w="0" w:type="auto"/>
            <w:vAlign w:val="bottom"/>
          </w:tcPr>
          <w:p w14:paraId="6809AF8B" w14:textId="66590C52" w:rsidR="00191066" w:rsidRPr="00191066" w:rsidRDefault="00191066" w:rsidP="006E249D">
            <w:pPr>
              <w:jc w:val="center"/>
              <w:rPr>
                <w:b/>
                <w:bCs/>
                <w:sz w:val="18"/>
                <w:szCs w:val="18"/>
              </w:rPr>
            </w:pPr>
            <w:r w:rsidRPr="00191066">
              <w:rPr>
                <w:b/>
                <w:bCs/>
                <w:sz w:val="18"/>
                <w:szCs w:val="18"/>
              </w:rPr>
              <w:t>236371,8</w:t>
            </w:r>
          </w:p>
        </w:tc>
        <w:tc>
          <w:tcPr>
            <w:tcW w:w="0" w:type="auto"/>
            <w:vAlign w:val="bottom"/>
          </w:tcPr>
          <w:p w14:paraId="56A05ABC" w14:textId="40E23FC0" w:rsidR="00191066" w:rsidRPr="00191066" w:rsidRDefault="00191066" w:rsidP="006E249D">
            <w:pPr>
              <w:jc w:val="center"/>
              <w:rPr>
                <w:b/>
                <w:bCs/>
                <w:sz w:val="18"/>
                <w:szCs w:val="18"/>
              </w:rPr>
            </w:pPr>
            <w:r w:rsidRPr="00191066">
              <w:rPr>
                <w:b/>
                <w:bCs/>
                <w:sz w:val="18"/>
                <w:szCs w:val="18"/>
              </w:rPr>
              <w:t>261959,9</w:t>
            </w:r>
          </w:p>
        </w:tc>
        <w:tc>
          <w:tcPr>
            <w:tcW w:w="769" w:type="dxa"/>
            <w:vAlign w:val="center"/>
          </w:tcPr>
          <w:p w14:paraId="60C5C612" w14:textId="1FD7F0F4" w:rsidR="00191066" w:rsidRPr="00191066" w:rsidRDefault="00191066" w:rsidP="006E249D">
            <w:pPr>
              <w:jc w:val="center"/>
              <w:rPr>
                <w:b/>
                <w:bCs/>
                <w:sz w:val="18"/>
                <w:szCs w:val="18"/>
              </w:rPr>
            </w:pPr>
            <w:r w:rsidRPr="00191066">
              <w:rPr>
                <w:b/>
                <w:bCs/>
                <w:sz w:val="18"/>
                <w:szCs w:val="18"/>
              </w:rPr>
              <w:t>51,40</w:t>
            </w:r>
          </w:p>
        </w:tc>
      </w:tr>
    </w:tbl>
    <w:p w14:paraId="7A49E704" w14:textId="77777777" w:rsidR="00BF28AD" w:rsidRPr="003C5ABC" w:rsidRDefault="00BF28AD" w:rsidP="00BF28AD">
      <w:pPr>
        <w:rPr>
          <w:sz w:val="18"/>
        </w:rPr>
        <w:sectPr w:rsidR="00BF28AD" w:rsidRPr="003C5ABC" w:rsidSect="00AB605C">
          <w:footerReference w:type="default" r:id="rId32"/>
          <w:pgSz w:w="16840" w:h="11910" w:orient="landscape"/>
          <w:pgMar w:top="860" w:right="200" w:bottom="980" w:left="160" w:header="0" w:footer="782" w:gutter="0"/>
          <w:pgNumType w:start="76"/>
          <w:cols w:space="720"/>
        </w:sectPr>
      </w:pPr>
    </w:p>
    <w:p w14:paraId="00307201" w14:textId="77777777" w:rsidR="00BF28AD" w:rsidRPr="003C5ABC" w:rsidRDefault="00BF28AD" w:rsidP="00BF28AD">
      <w:pPr>
        <w:pStyle w:val="a3"/>
        <w:spacing w:line="360" w:lineRule="auto"/>
        <w:ind w:firstLine="709"/>
        <w:jc w:val="both"/>
      </w:pPr>
      <w:r w:rsidRPr="003C5ABC">
        <w:lastRenderedPageBreak/>
        <w:t>Согласно таблице 6.1 и рисунку 6.1 перспективный расход условного топлива к 2020 году увеличится на 2,6 тыс. т.у.т. или 5,8%. Увеличение объясняется тем, что планируется подключение жилых и общественно-деловых объектов.</w:t>
      </w:r>
    </w:p>
    <w:p w14:paraId="5D92330E" w14:textId="77777777" w:rsidR="00BF28AD" w:rsidRPr="003C5ABC" w:rsidRDefault="00BF28AD" w:rsidP="00BF28AD">
      <w:pPr>
        <w:pStyle w:val="a3"/>
        <w:spacing w:line="360" w:lineRule="auto"/>
        <w:ind w:firstLine="709"/>
        <w:jc w:val="both"/>
      </w:pPr>
      <w:r w:rsidRPr="003C5ABC">
        <w:t>С 2021 г. по 2025 г. наблюдается увеличение расхода топлива на 1,5 тыс. т.у.т. или 3,2%. Это вызвано тем, что планируется подключение жилых и общественно-деловых объектов.</w:t>
      </w:r>
    </w:p>
    <w:p w14:paraId="4CBD7DBF" w14:textId="77777777" w:rsidR="00BF28AD" w:rsidRPr="003C5ABC" w:rsidRDefault="00BF28AD" w:rsidP="00BF28AD">
      <w:pPr>
        <w:pStyle w:val="a3"/>
        <w:spacing w:line="360" w:lineRule="auto"/>
        <w:ind w:firstLine="709"/>
        <w:jc w:val="both"/>
      </w:pPr>
      <w:r w:rsidRPr="003C5ABC">
        <w:t>С 2026 г. по 2030 г. перспективный расход условного топлива увеличивается на 0,9 тыс. т.у.т. или 1,9%. Увеличение объясняется тем, что планируется подключение жилых и общественно-деловых объектов.</w:t>
      </w:r>
    </w:p>
    <w:p w14:paraId="1C8DF290" w14:textId="77777777" w:rsidR="00BF28AD" w:rsidRPr="003C5ABC" w:rsidRDefault="00BF28AD" w:rsidP="00BF28AD">
      <w:pPr>
        <w:pStyle w:val="a3"/>
        <w:spacing w:line="360" w:lineRule="auto"/>
        <w:ind w:firstLine="709"/>
        <w:jc w:val="both"/>
      </w:pPr>
      <w:r w:rsidRPr="003C5ABC">
        <w:t>Таким образом, наибольшее потребление условного топлива прогнозируется в 2030 г.</w:t>
      </w:r>
    </w:p>
    <w:p w14:paraId="0C9F408D" w14:textId="77777777" w:rsidR="00BF28AD" w:rsidRPr="003C5ABC" w:rsidRDefault="00BF28AD" w:rsidP="00BF28AD">
      <w:pPr>
        <w:spacing w:line="360" w:lineRule="auto"/>
        <w:ind w:firstLine="709"/>
        <w:jc w:val="both"/>
        <w:rPr>
          <w:b/>
          <w:sz w:val="24"/>
        </w:rPr>
      </w:pPr>
      <w:r w:rsidRPr="003C5ABC">
        <w:rPr>
          <w:b/>
          <w:sz w:val="24"/>
        </w:rPr>
        <w:t xml:space="preserve">Таблица </w:t>
      </w:r>
      <w:r w:rsidR="004A7997">
        <w:rPr>
          <w:b/>
          <w:sz w:val="24"/>
        </w:rPr>
        <w:t>8</w:t>
      </w:r>
      <w:r w:rsidRPr="003C5ABC">
        <w:rPr>
          <w:b/>
          <w:sz w:val="24"/>
        </w:rPr>
        <w:t>.</w:t>
      </w:r>
      <w:r w:rsidR="004A7997">
        <w:rPr>
          <w:b/>
          <w:sz w:val="24"/>
        </w:rPr>
        <w:t>3</w:t>
      </w:r>
      <w:r w:rsidRPr="003C5ABC">
        <w:rPr>
          <w:b/>
          <w:sz w:val="24"/>
        </w:rPr>
        <w:t>. Перспективный баланс городского округа по топливу за период с 2019 г. по 2030</w:t>
      </w:r>
      <w:r w:rsidRPr="003C5ABC">
        <w:rPr>
          <w:b/>
          <w:spacing w:val="-1"/>
          <w:sz w:val="24"/>
        </w:rPr>
        <w:t xml:space="preserve"> </w:t>
      </w:r>
      <w:r w:rsidRPr="003C5ABC">
        <w:rPr>
          <w:b/>
          <w:sz w:val="24"/>
        </w:rPr>
        <w:t>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4889"/>
      </w:tblGrid>
      <w:tr w:rsidR="00BF28AD" w:rsidRPr="003C5ABC" w14:paraId="7F66BC7D" w14:textId="77777777" w:rsidTr="006E249D">
        <w:trPr>
          <w:trHeight w:val="385"/>
          <w:jc w:val="center"/>
        </w:trPr>
        <w:tc>
          <w:tcPr>
            <w:tcW w:w="3937" w:type="dxa"/>
            <w:vAlign w:val="center"/>
          </w:tcPr>
          <w:p w14:paraId="547C2A94" w14:textId="77777777" w:rsidR="00BF28AD" w:rsidRPr="003C5ABC" w:rsidRDefault="00BF28AD" w:rsidP="006E249D">
            <w:pPr>
              <w:pStyle w:val="TableParagraph"/>
              <w:spacing w:line="360" w:lineRule="auto"/>
              <w:ind w:firstLine="709"/>
              <w:rPr>
                <w:b/>
                <w:sz w:val="24"/>
              </w:rPr>
            </w:pPr>
            <w:r w:rsidRPr="003C5ABC">
              <w:rPr>
                <w:b/>
                <w:sz w:val="24"/>
              </w:rPr>
              <w:t>Год</w:t>
            </w:r>
          </w:p>
        </w:tc>
        <w:tc>
          <w:tcPr>
            <w:tcW w:w="4889" w:type="dxa"/>
            <w:vAlign w:val="center"/>
          </w:tcPr>
          <w:p w14:paraId="3A7A42F0" w14:textId="77777777" w:rsidR="00BF28AD" w:rsidRPr="003C5ABC" w:rsidRDefault="00BF28AD" w:rsidP="006E249D">
            <w:pPr>
              <w:pStyle w:val="TableParagraph"/>
              <w:spacing w:line="360" w:lineRule="auto"/>
              <w:ind w:firstLine="709"/>
              <w:rPr>
                <w:b/>
                <w:sz w:val="24"/>
              </w:rPr>
            </w:pPr>
            <w:r w:rsidRPr="003C5ABC">
              <w:rPr>
                <w:b/>
                <w:sz w:val="24"/>
              </w:rPr>
              <w:t>Годовой расход условного топлива, тыс.т.у.т</w:t>
            </w:r>
          </w:p>
        </w:tc>
      </w:tr>
      <w:tr w:rsidR="00BF28AD" w:rsidRPr="003C5ABC" w14:paraId="6ABBEDF6" w14:textId="77777777" w:rsidTr="006E249D">
        <w:trPr>
          <w:trHeight w:val="405"/>
          <w:jc w:val="center"/>
        </w:trPr>
        <w:tc>
          <w:tcPr>
            <w:tcW w:w="3937" w:type="dxa"/>
            <w:vAlign w:val="center"/>
          </w:tcPr>
          <w:p w14:paraId="056CAAD5" w14:textId="77777777" w:rsidR="00BF28AD" w:rsidRPr="003C5ABC" w:rsidRDefault="00BF28AD" w:rsidP="006E249D">
            <w:pPr>
              <w:pStyle w:val="TableParagraph"/>
              <w:ind w:firstLine="709"/>
              <w:rPr>
                <w:sz w:val="24"/>
              </w:rPr>
            </w:pPr>
            <w:r w:rsidRPr="003C5ABC">
              <w:rPr>
                <w:sz w:val="24"/>
              </w:rPr>
              <w:t>2020</w:t>
            </w:r>
          </w:p>
        </w:tc>
        <w:tc>
          <w:tcPr>
            <w:tcW w:w="4889" w:type="dxa"/>
            <w:vAlign w:val="center"/>
          </w:tcPr>
          <w:p w14:paraId="34E25AA3" w14:textId="2C92DD61" w:rsidR="00BF28AD" w:rsidRPr="00F676F8" w:rsidRDefault="00BF28AD" w:rsidP="008E2A26">
            <w:pPr>
              <w:pStyle w:val="TableParagraph"/>
              <w:ind w:firstLine="709"/>
              <w:rPr>
                <w:sz w:val="24"/>
              </w:rPr>
            </w:pPr>
            <w:r w:rsidRPr="00F676F8">
              <w:rPr>
                <w:sz w:val="24"/>
              </w:rPr>
              <w:t>4</w:t>
            </w:r>
            <w:r w:rsidR="00D96731" w:rsidRPr="00F676F8">
              <w:rPr>
                <w:sz w:val="24"/>
              </w:rPr>
              <w:t>6</w:t>
            </w:r>
            <w:r w:rsidRPr="00F676F8">
              <w:rPr>
                <w:sz w:val="24"/>
              </w:rPr>
              <w:t>,</w:t>
            </w:r>
            <w:r w:rsidR="008E2A26">
              <w:rPr>
                <w:sz w:val="24"/>
              </w:rPr>
              <w:t>17</w:t>
            </w:r>
          </w:p>
        </w:tc>
      </w:tr>
      <w:tr w:rsidR="00BF28AD" w:rsidRPr="003C5ABC" w14:paraId="4CD7AADD" w14:textId="77777777" w:rsidTr="006E249D">
        <w:trPr>
          <w:trHeight w:val="415"/>
          <w:jc w:val="center"/>
        </w:trPr>
        <w:tc>
          <w:tcPr>
            <w:tcW w:w="3937" w:type="dxa"/>
            <w:vAlign w:val="center"/>
          </w:tcPr>
          <w:p w14:paraId="46A4F2E6" w14:textId="77777777" w:rsidR="00BF28AD" w:rsidRPr="003C5ABC" w:rsidRDefault="00BF28AD" w:rsidP="006E249D">
            <w:pPr>
              <w:pStyle w:val="TableParagraph"/>
              <w:ind w:firstLine="709"/>
              <w:rPr>
                <w:sz w:val="24"/>
              </w:rPr>
            </w:pPr>
            <w:r w:rsidRPr="003C5ABC">
              <w:rPr>
                <w:sz w:val="24"/>
              </w:rPr>
              <w:t>2021</w:t>
            </w:r>
          </w:p>
        </w:tc>
        <w:tc>
          <w:tcPr>
            <w:tcW w:w="4889" w:type="dxa"/>
            <w:shd w:val="clear" w:color="auto" w:fill="auto"/>
            <w:vAlign w:val="center"/>
          </w:tcPr>
          <w:p w14:paraId="4107370C" w14:textId="6B88FBFD" w:rsidR="00BF28AD" w:rsidRPr="00F676F8" w:rsidRDefault="00BF28AD" w:rsidP="00191066">
            <w:pPr>
              <w:pStyle w:val="TableParagraph"/>
              <w:ind w:firstLine="709"/>
              <w:rPr>
                <w:sz w:val="24"/>
              </w:rPr>
            </w:pPr>
            <w:r w:rsidRPr="00F676F8">
              <w:rPr>
                <w:sz w:val="24"/>
              </w:rPr>
              <w:t>4</w:t>
            </w:r>
            <w:r w:rsidR="00191066" w:rsidRPr="00F676F8">
              <w:rPr>
                <w:sz w:val="24"/>
              </w:rPr>
              <w:t>6</w:t>
            </w:r>
            <w:r w:rsidRPr="00F676F8">
              <w:rPr>
                <w:sz w:val="24"/>
              </w:rPr>
              <w:t>,</w:t>
            </w:r>
            <w:r w:rsidR="00191066" w:rsidRPr="00F676F8">
              <w:rPr>
                <w:sz w:val="24"/>
              </w:rPr>
              <w:t>6</w:t>
            </w:r>
            <w:r w:rsidR="008E2A26">
              <w:rPr>
                <w:sz w:val="24"/>
              </w:rPr>
              <w:t>0</w:t>
            </w:r>
          </w:p>
        </w:tc>
      </w:tr>
      <w:tr w:rsidR="00F676F8" w:rsidRPr="003C5ABC" w14:paraId="36D0A3C1" w14:textId="77777777" w:rsidTr="006E249D">
        <w:trPr>
          <w:trHeight w:val="419"/>
          <w:jc w:val="center"/>
        </w:trPr>
        <w:tc>
          <w:tcPr>
            <w:tcW w:w="3937" w:type="dxa"/>
            <w:vAlign w:val="center"/>
          </w:tcPr>
          <w:p w14:paraId="08C2C285" w14:textId="77777777" w:rsidR="00F676F8" w:rsidRPr="003C5ABC" w:rsidRDefault="00F676F8" w:rsidP="006E249D">
            <w:pPr>
              <w:pStyle w:val="TableParagraph"/>
              <w:ind w:firstLine="709"/>
              <w:rPr>
                <w:sz w:val="24"/>
              </w:rPr>
            </w:pPr>
            <w:r w:rsidRPr="003C5ABC">
              <w:rPr>
                <w:sz w:val="24"/>
              </w:rPr>
              <w:t>2022</w:t>
            </w:r>
          </w:p>
        </w:tc>
        <w:tc>
          <w:tcPr>
            <w:tcW w:w="4889" w:type="dxa"/>
            <w:shd w:val="clear" w:color="auto" w:fill="auto"/>
            <w:vAlign w:val="center"/>
          </w:tcPr>
          <w:p w14:paraId="32AD20D0" w14:textId="1E5FA5CA" w:rsidR="00F676F8" w:rsidRPr="00F676F8" w:rsidRDefault="00F676F8" w:rsidP="006E249D">
            <w:pPr>
              <w:pStyle w:val="TableParagraph"/>
              <w:ind w:firstLine="709"/>
              <w:rPr>
                <w:sz w:val="24"/>
              </w:rPr>
            </w:pPr>
            <w:r w:rsidRPr="00F676F8">
              <w:rPr>
                <w:sz w:val="24"/>
              </w:rPr>
              <w:t>47,54</w:t>
            </w:r>
          </w:p>
        </w:tc>
      </w:tr>
      <w:tr w:rsidR="00F676F8" w:rsidRPr="003C5ABC" w14:paraId="48CF0A3A" w14:textId="77777777" w:rsidTr="006E249D">
        <w:trPr>
          <w:trHeight w:val="410"/>
          <w:jc w:val="center"/>
        </w:trPr>
        <w:tc>
          <w:tcPr>
            <w:tcW w:w="3937" w:type="dxa"/>
            <w:vAlign w:val="center"/>
          </w:tcPr>
          <w:p w14:paraId="7D26F4EE" w14:textId="77777777" w:rsidR="00F676F8" w:rsidRPr="003C5ABC" w:rsidRDefault="00F676F8" w:rsidP="006E249D">
            <w:pPr>
              <w:pStyle w:val="TableParagraph"/>
              <w:ind w:firstLine="709"/>
              <w:rPr>
                <w:sz w:val="24"/>
              </w:rPr>
            </w:pPr>
            <w:r w:rsidRPr="003C5ABC">
              <w:rPr>
                <w:sz w:val="24"/>
              </w:rPr>
              <w:t>2023</w:t>
            </w:r>
          </w:p>
        </w:tc>
        <w:tc>
          <w:tcPr>
            <w:tcW w:w="4889" w:type="dxa"/>
            <w:shd w:val="clear" w:color="auto" w:fill="auto"/>
            <w:vAlign w:val="center"/>
          </w:tcPr>
          <w:p w14:paraId="5A8F5C26" w14:textId="6B529C4B" w:rsidR="00F676F8" w:rsidRPr="00F676F8" w:rsidRDefault="00F676F8" w:rsidP="006E249D">
            <w:pPr>
              <w:pStyle w:val="TableParagraph"/>
              <w:ind w:firstLine="709"/>
              <w:rPr>
                <w:sz w:val="24"/>
              </w:rPr>
            </w:pPr>
            <w:r w:rsidRPr="00F676F8">
              <w:rPr>
                <w:sz w:val="24"/>
              </w:rPr>
              <w:t>48,48</w:t>
            </w:r>
          </w:p>
        </w:tc>
      </w:tr>
      <w:tr w:rsidR="00F676F8" w:rsidRPr="003C5ABC" w14:paraId="7E9DAC1B" w14:textId="77777777" w:rsidTr="006E249D">
        <w:trPr>
          <w:trHeight w:val="417"/>
          <w:jc w:val="center"/>
        </w:trPr>
        <w:tc>
          <w:tcPr>
            <w:tcW w:w="3937" w:type="dxa"/>
            <w:vAlign w:val="center"/>
          </w:tcPr>
          <w:p w14:paraId="49C8268A" w14:textId="77777777" w:rsidR="00F676F8" w:rsidRPr="003C5ABC" w:rsidRDefault="00F676F8" w:rsidP="006E249D">
            <w:pPr>
              <w:pStyle w:val="TableParagraph"/>
              <w:ind w:firstLine="709"/>
              <w:rPr>
                <w:sz w:val="24"/>
              </w:rPr>
            </w:pPr>
            <w:r w:rsidRPr="003C5ABC">
              <w:rPr>
                <w:sz w:val="24"/>
              </w:rPr>
              <w:t>2024</w:t>
            </w:r>
          </w:p>
        </w:tc>
        <w:tc>
          <w:tcPr>
            <w:tcW w:w="4889" w:type="dxa"/>
            <w:shd w:val="clear" w:color="auto" w:fill="auto"/>
            <w:vAlign w:val="center"/>
          </w:tcPr>
          <w:p w14:paraId="1E7B6350" w14:textId="2C65479B" w:rsidR="00F676F8" w:rsidRPr="00F676F8" w:rsidRDefault="00F676F8" w:rsidP="006E249D">
            <w:pPr>
              <w:pStyle w:val="TableParagraph"/>
              <w:ind w:firstLine="709"/>
              <w:rPr>
                <w:sz w:val="24"/>
              </w:rPr>
            </w:pPr>
            <w:r w:rsidRPr="00F676F8">
              <w:rPr>
                <w:sz w:val="24"/>
              </w:rPr>
              <w:t>49,41</w:t>
            </w:r>
          </w:p>
        </w:tc>
      </w:tr>
      <w:tr w:rsidR="00BF28AD" w:rsidRPr="003C5ABC" w14:paraId="52154D89" w14:textId="77777777" w:rsidTr="006E249D">
        <w:trPr>
          <w:trHeight w:val="424"/>
          <w:jc w:val="center"/>
        </w:trPr>
        <w:tc>
          <w:tcPr>
            <w:tcW w:w="3937" w:type="dxa"/>
            <w:vAlign w:val="center"/>
          </w:tcPr>
          <w:p w14:paraId="01E082EB" w14:textId="77777777" w:rsidR="00BF28AD" w:rsidRPr="003C5ABC" w:rsidRDefault="00BF28AD" w:rsidP="006E249D">
            <w:pPr>
              <w:pStyle w:val="TableParagraph"/>
              <w:ind w:firstLine="709"/>
              <w:rPr>
                <w:sz w:val="24"/>
              </w:rPr>
            </w:pPr>
            <w:r w:rsidRPr="003C5ABC">
              <w:rPr>
                <w:sz w:val="24"/>
              </w:rPr>
              <w:t>2025</w:t>
            </w:r>
          </w:p>
        </w:tc>
        <w:tc>
          <w:tcPr>
            <w:tcW w:w="4889" w:type="dxa"/>
            <w:shd w:val="clear" w:color="auto" w:fill="auto"/>
            <w:vAlign w:val="center"/>
          </w:tcPr>
          <w:p w14:paraId="1D0B35A2" w14:textId="2ABDA241" w:rsidR="00BF28AD" w:rsidRPr="00F676F8" w:rsidRDefault="00191066" w:rsidP="00F676F8">
            <w:pPr>
              <w:pStyle w:val="TableParagraph"/>
              <w:ind w:firstLine="709"/>
              <w:rPr>
                <w:sz w:val="24"/>
              </w:rPr>
            </w:pPr>
            <w:r w:rsidRPr="00F676F8">
              <w:rPr>
                <w:sz w:val="24"/>
              </w:rPr>
              <w:t>50,3</w:t>
            </w:r>
            <w:r w:rsidR="00F676F8" w:rsidRPr="00F676F8">
              <w:rPr>
                <w:sz w:val="24"/>
              </w:rPr>
              <w:t>5</w:t>
            </w:r>
          </w:p>
        </w:tc>
      </w:tr>
      <w:tr w:rsidR="008E2A26" w:rsidRPr="003C5ABC" w14:paraId="3D0E21F2" w14:textId="77777777" w:rsidTr="008C161A">
        <w:trPr>
          <w:trHeight w:val="400"/>
          <w:jc w:val="center"/>
        </w:trPr>
        <w:tc>
          <w:tcPr>
            <w:tcW w:w="3937" w:type="dxa"/>
            <w:vAlign w:val="center"/>
          </w:tcPr>
          <w:p w14:paraId="164C6EC4" w14:textId="77777777" w:rsidR="008E2A26" w:rsidRPr="003C5ABC" w:rsidRDefault="008E2A26" w:rsidP="006E249D">
            <w:pPr>
              <w:pStyle w:val="TableParagraph"/>
              <w:ind w:firstLine="709"/>
              <w:rPr>
                <w:sz w:val="24"/>
              </w:rPr>
            </w:pPr>
            <w:r w:rsidRPr="003C5ABC">
              <w:rPr>
                <w:sz w:val="24"/>
              </w:rPr>
              <w:t>2026</w:t>
            </w:r>
          </w:p>
        </w:tc>
        <w:tc>
          <w:tcPr>
            <w:tcW w:w="4889" w:type="dxa"/>
            <w:shd w:val="clear" w:color="auto" w:fill="auto"/>
            <w:vAlign w:val="center"/>
          </w:tcPr>
          <w:p w14:paraId="0D42218F" w14:textId="3A88F27E" w:rsidR="008E2A26" w:rsidRPr="00F676F8" w:rsidRDefault="008E2A26" w:rsidP="00F676F8">
            <w:pPr>
              <w:pStyle w:val="TableParagraph"/>
              <w:ind w:firstLine="709"/>
              <w:rPr>
                <w:sz w:val="24"/>
              </w:rPr>
            </w:pPr>
            <w:r>
              <w:rPr>
                <w:color w:val="000000"/>
              </w:rPr>
              <w:t>50,56</w:t>
            </w:r>
          </w:p>
        </w:tc>
      </w:tr>
      <w:tr w:rsidR="008E2A26" w:rsidRPr="003C5ABC" w14:paraId="5A12B542" w14:textId="77777777" w:rsidTr="008C161A">
        <w:trPr>
          <w:trHeight w:val="419"/>
          <w:jc w:val="center"/>
        </w:trPr>
        <w:tc>
          <w:tcPr>
            <w:tcW w:w="3937" w:type="dxa"/>
            <w:vAlign w:val="center"/>
          </w:tcPr>
          <w:p w14:paraId="62392730" w14:textId="77777777" w:rsidR="008E2A26" w:rsidRPr="003C5ABC" w:rsidRDefault="008E2A26" w:rsidP="006E249D">
            <w:pPr>
              <w:pStyle w:val="TableParagraph"/>
              <w:ind w:firstLine="709"/>
              <w:rPr>
                <w:sz w:val="24"/>
              </w:rPr>
            </w:pPr>
            <w:r w:rsidRPr="003C5ABC">
              <w:rPr>
                <w:sz w:val="24"/>
              </w:rPr>
              <w:t>2027</w:t>
            </w:r>
          </w:p>
        </w:tc>
        <w:tc>
          <w:tcPr>
            <w:tcW w:w="4889" w:type="dxa"/>
            <w:shd w:val="clear" w:color="auto" w:fill="auto"/>
            <w:vAlign w:val="center"/>
          </w:tcPr>
          <w:p w14:paraId="45A15A51" w14:textId="4658CF57" w:rsidR="008E2A26" w:rsidRPr="00F676F8" w:rsidRDefault="008E2A26" w:rsidP="006E249D">
            <w:pPr>
              <w:pStyle w:val="TableParagraph"/>
              <w:ind w:firstLine="709"/>
              <w:rPr>
                <w:sz w:val="24"/>
              </w:rPr>
            </w:pPr>
            <w:r>
              <w:rPr>
                <w:color w:val="000000"/>
              </w:rPr>
              <w:t>50,77</w:t>
            </w:r>
          </w:p>
        </w:tc>
      </w:tr>
      <w:tr w:rsidR="008E2A26" w:rsidRPr="003C5ABC" w14:paraId="5E5CD826" w14:textId="77777777" w:rsidTr="008C161A">
        <w:trPr>
          <w:trHeight w:val="422"/>
          <w:jc w:val="center"/>
        </w:trPr>
        <w:tc>
          <w:tcPr>
            <w:tcW w:w="3937" w:type="dxa"/>
            <w:vAlign w:val="center"/>
          </w:tcPr>
          <w:p w14:paraId="1AC08B08" w14:textId="77777777" w:rsidR="008E2A26" w:rsidRPr="003C5ABC" w:rsidRDefault="008E2A26" w:rsidP="006E249D">
            <w:pPr>
              <w:pStyle w:val="TableParagraph"/>
              <w:ind w:firstLine="709"/>
              <w:rPr>
                <w:sz w:val="24"/>
              </w:rPr>
            </w:pPr>
            <w:r w:rsidRPr="003C5ABC">
              <w:rPr>
                <w:sz w:val="24"/>
              </w:rPr>
              <w:t>2028</w:t>
            </w:r>
          </w:p>
        </w:tc>
        <w:tc>
          <w:tcPr>
            <w:tcW w:w="4889" w:type="dxa"/>
            <w:shd w:val="clear" w:color="auto" w:fill="auto"/>
            <w:vAlign w:val="center"/>
          </w:tcPr>
          <w:p w14:paraId="67A27484" w14:textId="0A31F4AA" w:rsidR="008E2A26" w:rsidRPr="00F676F8" w:rsidRDefault="008E2A26" w:rsidP="00F676F8">
            <w:pPr>
              <w:pStyle w:val="TableParagraph"/>
              <w:ind w:firstLine="709"/>
              <w:rPr>
                <w:sz w:val="24"/>
              </w:rPr>
            </w:pPr>
            <w:r>
              <w:rPr>
                <w:color w:val="000000"/>
              </w:rPr>
              <w:t>50,98</w:t>
            </w:r>
          </w:p>
        </w:tc>
      </w:tr>
      <w:tr w:rsidR="008E2A26" w:rsidRPr="003C5ABC" w14:paraId="5ADD723E" w14:textId="77777777" w:rsidTr="008C161A">
        <w:trPr>
          <w:trHeight w:val="421"/>
          <w:jc w:val="center"/>
        </w:trPr>
        <w:tc>
          <w:tcPr>
            <w:tcW w:w="3937" w:type="dxa"/>
            <w:vAlign w:val="center"/>
          </w:tcPr>
          <w:p w14:paraId="2ADD0EBC" w14:textId="77777777" w:rsidR="008E2A26" w:rsidRPr="003C5ABC" w:rsidRDefault="008E2A26" w:rsidP="006E249D">
            <w:pPr>
              <w:pStyle w:val="TableParagraph"/>
              <w:ind w:firstLine="709"/>
              <w:rPr>
                <w:sz w:val="24"/>
              </w:rPr>
            </w:pPr>
            <w:r w:rsidRPr="003C5ABC">
              <w:rPr>
                <w:sz w:val="24"/>
              </w:rPr>
              <w:t>2029</w:t>
            </w:r>
          </w:p>
        </w:tc>
        <w:tc>
          <w:tcPr>
            <w:tcW w:w="4889" w:type="dxa"/>
            <w:shd w:val="clear" w:color="auto" w:fill="auto"/>
            <w:vAlign w:val="center"/>
          </w:tcPr>
          <w:p w14:paraId="7D8B0F78" w14:textId="12FB8595" w:rsidR="008E2A26" w:rsidRPr="00F676F8" w:rsidRDefault="008E2A26" w:rsidP="00F676F8">
            <w:pPr>
              <w:pStyle w:val="TableParagraph"/>
              <w:ind w:firstLine="709"/>
              <w:rPr>
                <w:sz w:val="24"/>
              </w:rPr>
            </w:pPr>
            <w:r>
              <w:rPr>
                <w:color w:val="000000"/>
              </w:rPr>
              <w:t>51,19</w:t>
            </w:r>
          </w:p>
        </w:tc>
      </w:tr>
      <w:tr w:rsidR="008E2A26" w:rsidRPr="003C5ABC" w14:paraId="033098CE" w14:textId="77777777" w:rsidTr="006E249D">
        <w:trPr>
          <w:trHeight w:val="413"/>
          <w:jc w:val="center"/>
        </w:trPr>
        <w:tc>
          <w:tcPr>
            <w:tcW w:w="3937" w:type="dxa"/>
            <w:vAlign w:val="center"/>
          </w:tcPr>
          <w:p w14:paraId="7C7493E7" w14:textId="77777777" w:rsidR="008E2A26" w:rsidRPr="003C5ABC" w:rsidRDefault="008E2A26" w:rsidP="006E249D">
            <w:pPr>
              <w:pStyle w:val="TableParagraph"/>
              <w:ind w:firstLine="709"/>
              <w:rPr>
                <w:sz w:val="24"/>
              </w:rPr>
            </w:pPr>
            <w:r w:rsidRPr="003C5ABC">
              <w:rPr>
                <w:sz w:val="24"/>
              </w:rPr>
              <w:t>2030</w:t>
            </w:r>
          </w:p>
        </w:tc>
        <w:tc>
          <w:tcPr>
            <w:tcW w:w="4889" w:type="dxa"/>
            <w:shd w:val="clear" w:color="auto" w:fill="auto"/>
            <w:vAlign w:val="center"/>
          </w:tcPr>
          <w:p w14:paraId="1F5B0DE4" w14:textId="18D62CFF" w:rsidR="008E2A26" w:rsidRPr="00F676F8" w:rsidRDefault="008E2A26" w:rsidP="006E249D">
            <w:pPr>
              <w:pStyle w:val="TableParagraph"/>
              <w:ind w:firstLine="709"/>
              <w:rPr>
                <w:sz w:val="24"/>
              </w:rPr>
            </w:pPr>
            <w:r>
              <w:rPr>
                <w:color w:val="000000"/>
              </w:rPr>
              <w:t>51,40</w:t>
            </w:r>
          </w:p>
        </w:tc>
      </w:tr>
    </w:tbl>
    <w:p w14:paraId="7A62DA6B" w14:textId="77777777" w:rsidR="00BF28AD" w:rsidRPr="003C5ABC" w:rsidRDefault="00BF28AD" w:rsidP="00BF28AD">
      <w:pPr>
        <w:spacing w:line="360" w:lineRule="auto"/>
        <w:ind w:firstLine="709"/>
        <w:jc w:val="both"/>
        <w:rPr>
          <w:sz w:val="24"/>
        </w:rPr>
        <w:sectPr w:rsidR="00BF28AD" w:rsidRPr="003C5ABC" w:rsidSect="00B87CE2">
          <w:footerReference w:type="default" r:id="rId33"/>
          <w:pgSz w:w="11910" w:h="16840"/>
          <w:pgMar w:top="1134" w:right="850" w:bottom="1134" w:left="1701" w:header="0" w:footer="393" w:gutter="0"/>
          <w:pgNumType w:start="69"/>
          <w:cols w:space="720"/>
          <w:docGrid w:linePitch="299"/>
        </w:sectPr>
      </w:pPr>
    </w:p>
    <w:p w14:paraId="19438A96" w14:textId="0C679129" w:rsidR="008E2A26" w:rsidRDefault="008E2A26" w:rsidP="00CE55DF">
      <w:pPr>
        <w:jc w:val="center"/>
        <w:rPr>
          <w:b/>
          <w:sz w:val="24"/>
        </w:rPr>
      </w:pPr>
      <w:r>
        <w:rPr>
          <w:noProof/>
          <w:lang w:bidi="ar-SA"/>
        </w:rPr>
        <w:lastRenderedPageBreak/>
        <w:drawing>
          <wp:inline distT="0" distB="0" distL="0" distR="0" wp14:anchorId="7C38866A" wp14:editId="17163A9B">
            <wp:extent cx="4572000" cy="30861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957B2E" w14:textId="7C564D5F" w:rsidR="00BF28AD" w:rsidRPr="003C5ABC" w:rsidRDefault="00BF28AD" w:rsidP="00CE55DF">
      <w:pPr>
        <w:jc w:val="center"/>
        <w:rPr>
          <w:b/>
          <w:sz w:val="24"/>
        </w:rPr>
      </w:pPr>
      <w:r w:rsidRPr="003C5ABC">
        <w:rPr>
          <w:b/>
          <w:sz w:val="24"/>
        </w:rPr>
        <w:t xml:space="preserve">Рис. </w:t>
      </w:r>
      <w:r w:rsidR="004A7997">
        <w:rPr>
          <w:b/>
          <w:sz w:val="24"/>
        </w:rPr>
        <w:t>8</w:t>
      </w:r>
      <w:r w:rsidRPr="003C5ABC">
        <w:rPr>
          <w:b/>
          <w:sz w:val="24"/>
        </w:rPr>
        <w:t>.2. Перспективный баланс городского округа по топливу</w:t>
      </w:r>
    </w:p>
    <w:p w14:paraId="30A3830E" w14:textId="77777777" w:rsidR="00BF28AD" w:rsidRPr="003C5ABC" w:rsidRDefault="00BF28AD" w:rsidP="00BF28AD">
      <w:pPr>
        <w:pStyle w:val="a3"/>
        <w:spacing w:before="9"/>
        <w:rPr>
          <w:b/>
          <w:sz w:val="35"/>
        </w:rPr>
      </w:pPr>
    </w:p>
    <w:p w14:paraId="0BE786EE" w14:textId="77777777" w:rsidR="00BF28AD" w:rsidRPr="003C5ABC" w:rsidRDefault="00BF28AD" w:rsidP="00BF28AD">
      <w:pPr>
        <w:pStyle w:val="a3"/>
        <w:spacing w:line="360" w:lineRule="auto"/>
        <w:ind w:firstLine="709"/>
        <w:jc w:val="both"/>
      </w:pPr>
      <w:r w:rsidRPr="003C5ABC">
        <w:t>Согласно таблице 6.2. и рисунку 6.2. расход каменного угля увеличивается до 2030 г., так как в период с 2019 г. по 2030 г. планируется подключение жилых и общественно-деловых объектов.</w:t>
      </w:r>
    </w:p>
    <w:p w14:paraId="4C301FF1" w14:textId="77777777" w:rsidR="00BF28AD" w:rsidRPr="003C5ABC" w:rsidRDefault="00BF28AD" w:rsidP="00BF28AD">
      <w:pPr>
        <w:pStyle w:val="a3"/>
        <w:spacing w:line="360" w:lineRule="auto"/>
        <w:ind w:firstLine="709"/>
        <w:jc w:val="both"/>
      </w:pPr>
      <w:r w:rsidRPr="003C5ABC">
        <w:t>В таблице 6.4. представлены результаты прогноза перспективных значений нормативов создания запасов топлива для угольных котельных по периодам, рассчитанные на основании перспективных тепловых нагрузок и перспективного отпуска тепла.</w:t>
      </w:r>
    </w:p>
    <w:p w14:paraId="6D464554" w14:textId="77777777" w:rsidR="00BF28AD" w:rsidRPr="003C5ABC" w:rsidRDefault="00BF28AD" w:rsidP="00BF28AD">
      <w:pPr>
        <w:spacing w:after="4"/>
        <w:ind w:left="779"/>
        <w:rPr>
          <w:b/>
          <w:sz w:val="24"/>
        </w:rPr>
      </w:pPr>
      <w:r w:rsidRPr="003C5ABC">
        <w:rPr>
          <w:b/>
          <w:sz w:val="24"/>
        </w:rPr>
        <w:t xml:space="preserve">Таблица </w:t>
      </w:r>
      <w:r w:rsidR="004A7997">
        <w:rPr>
          <w:b/>
          <w:sz w:val="24"/>
        </w:rPr>
        <w:t>8</w:t>
      </w:r>
      <w:r w:rsidRPr="003C5ABC">
        <w:rPr>
          <w:b/>
          <w:sz w:val="24"/>
        </w:rPr>
        <w:t>.4. Прогноз нормативов создания запасов каменного угля</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410"/>
        <w:gridCol w:w="107"/>
        <w:gridCol w:w="2161"/>
        <w:gridCol w:w="1985"/>
      </w:tblGrid>
      <w:tr w:rsidR="00BF28AD" w:rsidRPr="003C5ABC" w14:paraId="788B9BEC" w14:textId="77777777" w:rsidTr="006E249D">
        <w:trPr>
          <w:trHeight w:val="1028"/>
        </w:trPr>
        <w:tc>
          <w:tcPr>
            <w:tcW w:w="2835" w:type="dxa"/>
            <w:vAlign w:val="center"/>
          </w:tcPr>
          <w:p w14:paraId="3BDE8D1E" w14:textId="77777777" w:rsidR="00BF28AD" w:rsidRPr="003C5ABC" w:rsidRDefault="00BF28AD" w:rsidP="006E249D">
            <w:pPr>
              <w:pStyle w:val="TableParagraph"/>
              <w:rPr>
                <w:b/>
                <w:sz w:val="20"/>
                <w:szCs w:val="20"/>
              </w:rPr>
            </w:pPr>
            <w:r w:rsidRPr="003C5ABC">
              <w:rPr>
                <w:b/>
                <w:sz w:val="20"/>
                <w:szCs w:val="20"/>
              </w:rPr>
              <w:t>Наименование котельной</w:t>
            </w:r>
          </w:p>
        </w:tc>
        <w:tc>
          <w:tcPr>
            <w:tcW w:w="2410" w:type="dxa"/>
            <w:tcBorders>
              <w:right w:val="single" w:sz="6" w:space="0" w:color="000000"/>
            </w:tcBorders>
            <w:vAlign w:val="center"/>
          </w:tcPr>
          <w:p w14:paraId="63D89D6D" w14:textId="77777777" w:rsidR="00BF28AD" w:rsidRPr="003C5ABC" w:rsidRDefault="00BF28AD" w:rsidP="006E249D">
            <w:pPr>
              <w:pStyle w:val="TableParagraph"/>
              <w:rPr>
                <w:b/>
                <w:sz w:val="20"/>
                <w:szCs w:val="20"/>
              </w:rPr>
            </w:pPr>
            <w:r w:rsidRPr="003C5ABC">
              <w:rPr>
                <w:b/>
                <w:sz w:val="20"/>
                <w:szCs w:val="20"/>
              </w:rPr>
              <w:t>Общий нормативный запас топлива (ОНЗТ), тыс. т</w:t>
            </w:r>
          </w:p>
        </w:tc>
        <w:tc>
          <w:tcPr>
            <w:tcW w:w="2268" w:type="dxa"/>
            <w:gridSpan w:val="2"/>
            <w:tcBorders>
              <w:left w:val="single" w:sz="6" w:space="0" w:color="000000"/>
            </w:tcBorders>
            <w:vAlign w:val="center"/>
          </w:tcPr>
          <w:p w14:paraId="081C3D29" w14:textId="77777777" w:rsidR="00BF28AD" w:rsidRPr="003C5ABC" w:rsidRDefault="00BF28AD" w:rsidP="006E249D">
            <w:pPr>
              <w:pStyle w:val="TableParagraph"/>
              <w:rPr>
                <w:b/>
                <w:sz w:val="20"/>
                <w:szCs w:val="20"/>
              </w:rPr>
            </w:pPr>
            <w:r w:rsidRPr="003C5ABC">
              <w:rPr>
                <w:b/>
                <w:sz w:val="20"/>
                <w:szCs w:val="20"/>
              </w:rPr>
              <w:t>Нормативный неснижаемый запас топлива (ННЗТ), тыс. т.</w:t>
            </w:r>
          </w:p>
        </w:tc>
        <w:tc>
          <w:tcPr>
            <w:tcW w:w="1985" w:type="dxa"/>
            <w:vAlign w:val="center"/>
          </w:tcPr>
          <w:p w14:paraId="3E630A36" w14:textId="77777777" w:rsidR="00BF28AD" w:rsidRPr="003C5ABC" w:rsidRDefault="00BF28AD" w:rsidP="006E249D">
            <w:pPr>
              <w:pStyle w:val="TableParagraph"/>
              <w:rPr>
                <w:b/>
                <w:sz w:val="20"/>
                <w:szCs w:val="20"/>
              </w:rPr>
            </w:pPr>
            <w:r w:rsidRPr="003C5ABC">
              <w:rPr>
                <w:b/>
                <w:sz w:val="20"/>
                <w:szCs w:val="20"/>
              </w:rPr>
              <w:t>Нормативный эксплуатационный запас топлива (НЭЗТ), тыс. т.</w:t>
            </w:r>
          </w:p>
        </w:tc>
      </w:tr>
      <w:tr w:rsidR="00BF28AD" w:rsidRPr="003C5ABC" w14:paraId="01A87276" w14:textId="77777777" w:rsidTr="006E249D">
        <w:trPr>
          <w:trHeight w:val="316"/>
        </w:trPr>
        <w:tc>
          <w:tcPr>
            <w:tcW w:w="9498" w:type="dxa"/>
            <w:gridSpan w:val="5"/>
          </w:tcPr>
          <w:p w14:paraId="1EE99290" w14:textId="77777777" w:rsidR="00BF28AD" w:rsidRPr="003C5ABC" w:rsidRDefault="00BF28AD" w:rsidP="006E249D">
            <w:pPr>
              <w:pStyle w:val="TableParagraph"/>
              <w:rPr>
                <w:b/>
              </w:rPr>
            </w:pPr>
            <w:r w:rsidRPr="003C5ABC">
              <w:rPr>
                <w:b/>
              </w:rPr>
              <w:t>2020 год</w:t>
            </w:r>
          </w:p>
        </w:tc>
      </w:tr>
      <w:tr w:rsidR="00BF28AD" w:rsidRPr="003C5ABC" w14:paraId="19CB417F" w14:textId="77777777" w:rsidTr="006E249D">
        <w:trPr>
          <w:trHeight w:val="528"/>
        </w:trPr>
        <w:tc>
          <w:tcPr>
            <w:tcW w:w="2835" w:type="dxa"/>
          </w:tcPr>
          <w:p w14:paraId="363BCBAB" w14:textId="77777777" w:rsidR="00BF28AD" w:rsidRPr="003C5ABC" w:rsidRDefault="00BF28AD" w:rsidP="006E249D">
            <w:pPr>
              <w:pStyle w:val="TableParagraph"/>
              <w:jc w:val="left"/>
            </w:pPr>
            <w:r w:rsidRPr="003C5ABC">
              <w:t>Котельная ППШ ООО «Кузбасская Энергокомпания»</w:t>
            </w:r>
          </w:p>
        </w:tc>
        <w:tc>
          <w:tcPr>
            <w:tcW w:w="2410" w:type="dxa"/>
            <w:tcBorders>
              <w:right w:val="single" w:sz="6" w:space="0" w:color="000000"/>
            </w:tcBorders>
            <w:vAlign w:val="center"/>
          </w:tcPr>
          <w:p w14:paraId="2F013ECF" w14:textId="77777777" w:rsidR="00BF28AD" w:rsidRPr="003C5ABC" w:rsidRDefault="00BF28AD" w:rsidP="006E249D">
            <w:pPr>
              <w:pStyle w:val="TableParagraph"/>
            </w:pPr>
            <w:r w:rsidRPr="003C5ABC">
              <w:t>6,02</w:t>
            </w:r>
          </w:p>
        </w:tc>
        <w:tc>
          <w:tcPr>
            <w:tcW w:w="2268" w:type="dxa"/>
            <w:gridSpan w:val="2"/>
            <w:tcBorders>
              <w:left w:val="single" w:sz="6" w:space="0" w:color="000000"/>
            </w:tcBorders>
            <w:vAlign w:val="center"/>
          </w:tcPr>
          <w:p w14:paraId="5DD3486A" w14:textId="77777777" w:rsidR="00BF28AD" w:rsidRPr="003C5ABC" w:rsidRDefault="00BF28AD" w:rsidP="006E249D">
            <w:pPr>
              <w:pStyle w:val="TableParagraph"/>
            </w:pPr>
            <w:r w:rsidRPr="003C5ABC">
              <w:t>0,82</w:t>
            </w:r>
          </w:p>
        </w:tc>
        <w:tc>
          <w:tcPr>
            <w:tcW w:w="1985" w:type="dxa"/>
            <w:shd w:val="clear" w:color="auto" w:fill="auto"/>
            <w:vAlign w:val="center"/>
          </w:tcPr>
          <w:p w14:paraId="0D8DF3B6" w14:textId="77777777" w:rsidR="00BF28AD" w:rsidRPr="003C5ABC" w:rsidRDefault="00BF28AD" w:rsidP="006E249D">
            <w:pPr>
              <w:pStyle w:val="TableParagraph"/>
            </w:pPr>
            <w:r w:rsidRPr="003C5ABC">
              <w:t>5,2</w:t>
            </w:r>
          </w:p>
        </w:tc>
      </w:tr>
      <w:tr w:rsidR="00BF28AD" w:rsidRPr="003C5ABC" w14:paraId="66118499" w14:textId="77777777" w:rsidTr="006E249D">
        <w:trPr>
          <w:trHeight w:val="528"/>
        </w:trPr>
        <w:tc>
          <w:tcPr>
            <w:tcW w:w="2835" w:type="dxa"/>
          </w:tcPr>
          <w:p w14:paraId="259C5757" w14:textId="77777777" w:rsidR="00BF28AD" w:rsidRPr="003C5ABC" w:rsidRDefault="00BF28AD" w:rsidP="006E249D">
            <w:pPr>
              <w:pStyle w:val="TableParagraph"/>
              <w:jc w:val="left"/>
            </w:pPr>
            <w:r w:rsidRPr="003C5ABC">
              <w:t>Котельная ППШ-2 ООО «Кузбасская Энергокомпания»</w:t>
            </w:r>
          </w:p>
        </w:tc>
        <w:tc>
          <w:tcPr>
            <w:tcW w:w="2410" w:type="dxa"/>
            <w:tcBorders>
              <w:right w:val="single" w:sz="6" w:space="0" w:color="000000"/>
            </w:tcBorders>
            <w:vAlign w:val="center"/>
          </w:tcPr>
          <w:p w14:paraId="79CF72E7" w14:textId="77777777" w:rsidR="00BF28AD" w:rsidRPr="003C5ABC" w:rsidRDefault="00BF28AD" w:rsidP="006E249D">
            <w:pPr>
              <w:pStyle w:val="TableParagraph"/>
            </w:pPr>
            <w:r w:rsidRPr="003C5ABC">
              <w:t>2,01</w:t>
            </w:r>
          </w:p>
        </w:tc>
        <w:tc>
          <w:tcPr>
            <w:tcW w:w="2268" w:type="dxa"/>
            <w:gridSpan w:val="2"/>
            <w:tcBorders>
              <w:left w:val="single" w:sz="6" w:space="0" w:color="000000"/>
            </w:tcBorders>
            <w:vAlign w:val="center"/>
          </w:tcPr>
          <w:p w14:paraId="26780101" w14:textId="77777777" w:rsidR="00BF28AD" w:rsidRPr="003C5ABC" w:rsidRDefault="00BF28AD" w:rsidP="006E249D">
            <w:pPr>
              <w:pStyle w:val="TableParagraph"/>
            </w:pPr>
            <w:r w:rsidRPr="003C5ABC">
              <w:t>0,27</w:t>
            </w:r>
          </w:p>
        </w:tc>
        <w:tc>
          <w:tcPr>
            <w:tcW w:w="1985" w:type="dxa"/>
            <w:shd w:val="clear" w:color="auto" w:fill="auto"/>
            <w:vAlign w:val="center"/>
          </w:tcPr>
          <w:p w14:paraId="64CB4B38" w14:textId="77777777" w:rsidR="00BF28AD" w:rsidRPr="003C5ABC" w:rsidRDefault="00BF28AD" w:rsidP="006E249D">
            <w:pPr>
              <w:pStyle w:val="TableParagraph"/>
            </w:pPr>
            <w:r w:rsidRPr="003C5ABC">
              <w:t>1,74</w:t>
            </w:r>
          </w:p>
        </w:tc>
      </w:tr>
      <w:tr w:rsidR="00BF28AD" w:rsidRPr="003C5ABC" w14:paraId="37F93D41" w14:textId="77777777" w:rsidTr="006E249D">
        <w:trPr>
          <w:trHeight w:val="528"/>
        </w:trPr>
        <w:tc>
          <w:tcPr>
            <w:tcW w:w="2835" w:type="dxa"/>
          </w:tcPr>
          <w:p w14:paraId="4918D8F1" w14:textId="77777777" w:rsidR="00BF28AD" w:rsidRPr="003C5ABC" w:rsidRDefault="00BF28AD" w:rsidP="006E249D">
            <w:pPr>
              <w:pStyle w:val="TableParagraph"/>
              <w:jc w:val="left"/>
            </w:pPr>
            <w:r w:rsidRPr="003C5ABC">
              <w:t>Котельная №28 ООО «Кузбасская Энергокомпания»</w:t>
            </w:r>
          </w:p>
        </w:tc>
        <w:tc>
          <w:tcPr>
            <w:tcW w:w="2410" w:type="dxa"/>
            <w:tcBorders>
              <w:right w:val="single" w:sz="6" w:space="0" w:color="000000"/>
            </w:tcBorders>
            <w:vAlign w:val="center"/>
          </w:tcPr>
          <w:p w14:paraId="59477CF3" w14:textId="77777777" w:rsidR="00BF28AD" w:rsidRPr="003C5ABC" w:rsidRDefault="00BF28AD" w:rsidP="006E249D">
            <w:pPr>
              <w:pStyle w:val="TableParagraph"/>
            </w:pPr>
            <w:r w:rsidRPr="003C5ABC">
              <w:t>0,81</w:t>
            </w:r>
          </w:p>
        </w:tc>
        <w:tc>
          <w:tcPr>
            <w:tcW w:w="2268" w:type="dxa"/>
            <w:gridSpan w:val="2"/>
            <w:tcBorders>
              <w:left w:val="single" w:sz="6" w:space="0" w:color="000000"/>
            </w:tcBorders>
            <w:vAlign w:val="center"/>
          </w:tcPr>
          <w:p w14:paraId="26916998" w14:textId="77777777" w:rsidR="00BF28AD" w:rsidRPr="003C5ABC" w:rsidRDefault="00BF28AD" w:rsidP="006E249D">
            <w:pPr>
              <w:pStyle w:val="TableParagraph"/>
            </w:pPr>
            <w:r w:rsidRPr="003C5ABC">
              <w:t>0,106</w:t>
            </w:r>
          </w:p>
        </w:tc>
        <w:tc>
          <w:tcPr>
            <w:tcW w:w="1985" w:type="dxa"/>
            <w:shd w:val="clear" w:color="auto" w:fill="auto"/>
            <w:vAlign w:val="center"/>
          </w:tcPr>
          <w:p w14:paraId="338CB49A" w14:textId="77777777" w:rsidR="00BF28AD" w:rsidRPr="003C5ABC" w:rsidRDefault="00BF28AD" w:rsidP="006E249D">
            <w:pPr>
              <w:pStyle w:val="TableParagraph"/>
            </w:pPr>
            <w:r w:rsidRPr="003C5ABC">
              <w:t>0,7</w:t>
            </w:r>
          </w:p>
        </w:tc>
      </w:tr>
      <w:tr w:rsidR="00BF28AD" w:rsidRPr="003C5ABC" w14:paraId="57AD159D" w14:textId="77777777" w:rsidTr="006E249D">
        <w:trPr>
          <w:trHeight w:val="273"/>
        </w:trPr>
        <w:tc>
          <w:tcPr>
            <w:tcW w:w="2835" w:type="dxa"/>
          </w:tcPr>
          <w:p w14:paraId="6FAFC120" w14:textId="77777777" w:rsidR="00BF28AD" w:rsidRPr="003C5ABC" w:rsidRDefault="00BF28AD" w:rsidP="006E249D">
            <w:pPr>
              <w:pStyle w:val="TableParagraph"/>
              <w:jc w:val="left"/>
            </w:pPr>
            <w:r w:rsidRPr="003C5ABC">
              <w:t>Котельная №29 ООО «Кузбасская Энергокомпания»</w:t>
            </w:r>
          </w:p>
        </w:tc>
        <w:tc>
          <w:tcPr>
            <w:tcW w:w="2410" w:type="dxa"/>
            <w:tcBorders>
              <w:right w:val="single" w:sz="6" w:space="0" w:color="000000"/>
            </w:tcBorders>
            <w:vAlign w:val="center"/>
          </w:tcPr>
          <w:p w14:paraId="4490D2A6" w14:textId="77777777" w:rsidR="00BF28AD" w:rsidRPr="003C5ABC" w:rsidRDefault="00BF28AD" w:rsidP="006E249D">
            <w:pPr>
              <w:pStyle w:val="TableParagraph"/>
            </w:pPr>
            <w:r w:rsidRPr="003C5ABC">
              <w:t>1,03</w:t>
            </w:r>
          </w:p>
        </w:tc>
        <w:tc>
          <w:tcPr>
            <w:tcW w:w="2268" w:type="dxa"/>
            <w:gridSpan w:val="2"/>
            <w:tcBorders>
              <w:left w:val="single" w:sz="6" w:space="0" w:color="000000"/>
            </w:tcBorders>
            <w:vAlign w:val="center"/>
          </w:tcPr>
          <w:p w14:paraId="02EE050C" w14:textId="77777777" w:rsidR="00BF28AD" w:rsidRPr="003C5ABC" w:rsidRDefault="00BF28AD" w:rsidP="006E249D">
            <w:pPr>
              <w:pStyle w:val="TableParagraph"/>
            </w:pPr>
            <w:r w:rsidRPr="003C5ABC">
              <w:t>0,134</w:t>
            </w:r>
          </w:p>
        </w:tc>
        <w:tc>
          <w:tcPr>
            <w:tcW w:w="1985" w:type="dxa"/>
            <w:shd w:val="clear" w:color="auto" w:fill="auto"/>
            <w:vAlign w:val="center"/>
          </w:tcPr>
          <w:p w14:paraId="00444F91" w14:textId="77777777" w:rsidR="00BF28AD" w:rsidRPr="003C5ABC" w:rsidRDefault="00BF28AD" w:rsidP="006E249D">
            <w:pPr>
              <w:pStyle w:val="TableParagraph"/>
            </w:pPr>
            <w:r w:rsidRPr="003C5ABC">
              <w:t>0,9</w:t>
            </w:r>
          </w:p>
        </w:tc>
      </w:tr>
      <w:tr w:rsidR="00BF28AD" w:rsidRPr="003C5ABC" w14:paraId="1D8BECFC" w14:textId="77777777" w:rsidTr="006E249D">
        <w:trPr>
          <w:trHeight w:val="528"/>
        </w:trPr>
        <w:tc>
          <w:tcPr>
            <w:tcW w:w="2835" w:type="dxa"/>
          </w:tcPr>
          <w:p w14:paraId="262311C1" w14:textId="77777777" w:rsidR="00BF28AD" w:rsidRPr="003C5ABC" w:rsidRDefault="00BF28AD" w:rsidP="006E249D">
            <w:pPr>
              <w:pStyle w:val="TableParagraph"/>
              <w:jc w:val="left"/>
            </w:pPr>
            <w:r w:rsidRPr="003C5ABC">
              <w:t>Котельная №32 ООО «Кузбасская Энергокомпания»</w:t>
            </w:r>
          </w:p>
        </w:tc>
        <w:tc>
          <w:tcPr>
            <w:tcW w:w="2410" w:type="dxa"/>
            <w:tcBorders>
              <w:right w:val="single" w:sz="6" w:space="0" w:color="000000"/>
            </w:tcBorders>
            <w:vAlign w:val="center"/>
          </w:tcPr>
          <w:p w14:paraId="2A6CEE02" w14:textId="77777777" w:rsidR="00BF28AD" w:rsidRPr="003C5ABC" w:rsidRDefault="00BF28AD" w:rsidP="006E249D">
            <w:pPr>
              <w:pStyle w:val="TableParagraph"/>
            </w:pPr>
            <w:r w:rsidRPr="003C5ABC">
              <w:t>0,13</w:t>
            </w:r>
          </w:p>
        </w:tc>
        <w:tc>
          <w:tcPr>
            <w:tcW w:w="2268" w:type="dxa"/>
            <w:gridSpan w:val="2"/>
            <w:tcBorders>
              <w:left w:val="single" w:sz="6" w:space="0" w:color="000000"/>
            </w:tcBorders>
            <w:vAlign w:val="center"/>
          </w:tcPr>
          <w:p w14:paraId="2FF394D9" w14:textId="77777777" w:rsidR="00BF28AD" w:rsidRPr="003C5ABC" w:rsidRDefault="00BF28AD" w:rsidP="006E249D">
            <w:pPr>
              <w:pStyle w:val="TableParagraph"/>
            </w:pPr>
            <w:r w:rsidRPr="003C5ABC">
              <w:t>0,017</w:t>
            </w:r>
          </w:p>
        </w:tc>
        <w:tc>
          <w:tcPr>
            <w:tcW w:w="1985" w:type="dxa"/>
            <w:shd w:val="clear" w:color="auto" w:fill="auto"/>
            <w:vAlign w:val="center"/>
          </w:tcPr>
          <w:p w14:paraId="2EA225AB" w14:textId="77777777" w:rsidR="00BF28AD" w:rsidRPr="003C5ABC" w:rsidRDefault="00BF28AD" w:rsidP="006E249D">
            <w:pPr>
              <w:pStyle w:val="TableParagraph"/>
            </w:pPr>
            <w:r w:rsidRPr="003C5ABC">
              <w:t>0,11</w:t>
            </w:r>
          </w:p>
        </w:tc>
      </w:tr>
      <w:tr w:rsidR="00BF28AD" w:rsidRPr="003C5ABC" w14:paraId="446E3139" w14:textId="77777777" w:rsidTr="006E249D">
        <w:trPr>
          <w:trHeight w:val="528"/>
        </w:trPr>
        <w:tc>
          <w:tcPr>
            <w:tcW w:w="2835" w:type="dxa"/>
          </w:tcPr>
          <w:p w14:paraId="1C0F4D8D" w14:textId="77777777" w:rsidR="00BF28AD" w:rsidRPr="003C5ABC" w:rsidRDefault="00BF28AD" w:rsidP="006E249D">
            <w:pPr>
              <w:pStyle w:val="TableParagraph"/>
              <w:jc w:val="left"/>
            </w:pPr>
            <w:r w:rsidRPr="003C5ABC">
              <w:lastRenderedPageBreak/>
              <w:t>Котельная шахты «Полысаевская» АО «СУЭК-Кузбасс» ПЕ «Спецналадка»</w:t>
            </w:r>
          </w:p>
        </w:tc>
        <w:tc>
          <w:tcPr>
            <w:tcW w:w="2410" w:type="dxa"/>
            <w:tcBorders>
              <w:right w:val="single" w:sz="6" w:space="0" w:color="000000"/>
            </w:tcBorders>
            <w:vAlign w:val="center"/>
          </w:tcPr>
          <w:p w14:paraId="121ED113" w14:textId="77777777" w:rsidR="00BF28AD" w:rsidRPr="003C5ABC" w:rsidRDefault="00BF28AD" w:rsidP="006E249D">
            <w:pPr>
              <w:pStyle w:val="TableParagraph"/>
            </w:pPr>
            <w:r w:rsidRPr="003C5ABC">
              <w:rPr>
                <w:szCs w:val="20"/>
              </w:rPr>
              <w:t>3,763</w:t>
            </w:r>
          </w:p>
        </w:tc>
        <w:tc>
          <w:tcPr>
            <w:tcW w:w="2268" w:type="dxa"/>
            <w:gridSpan w:val="2"/>
            <w:tcBorders>
              <w:left w:val="single" w:sz="6" w:space="0" w:color="000000"/>
            </w:tcBorders>
            <w:vAlign w:val="center"/>
          </w:tcPr>
          <w:p w14:paraId="434777E1" w14:textId="77777777" w:rsidR="00BF28AD" w:rsidRPr="003C5ABC" w:rsidRDefault="00BF28AD" w:rsidP="006E249D">
            <w:pPr>
              <w:pStyle w:val="TableParagraph"/>
            </w:pPr>
            <w:r w:rsidRPr="003C5ABC">
              <w:t>0,521</w:t>
            </w:r>
          </w:p>
        </w:tc>
        <w:tc>
          <w:tcPr>
            <w:tcW w:w="1985" w:type="dxa"/>
            <w:shd w:val="clear" w:color="auto" w:fill="auto"/>
            <w:vAlign w:val="center"/>
          </w:tcPr>
          <w:p w14:paraId="27CED280" w14:textId="77777777" w:rsidR="00BF28AD" w:rsidRPr="003C5ABC" w:rsidRDefault="00BF28AD" w:rsidP="006E249D">
            <w:pPr>
              <w:pStyle w:val="TableParagraph"/>
            </w:pPr>
            <w:r w:rsidRPr="003C5ABC">
              <w:t>3,242</w:t>
            </w:r>
          </w:p>
        </w:tc>
      </w:tr>
      <w:tr w:rsidR="00BF28AD" w:rsidRPr="003C5ABC" w14:paraId="49888EE7" w14:textId="77777777" w:rsidTr="006E249D">
        <w:trPr>
          <w:trHeight w:val="169"/>
        </w:trPr>
        <w:tc>
          <w:tcPr>
            <w:tcW w:w="2835" w:type="dxa"/>
          </w:tcPr>
          <w:p w14:paraId="52631E70" w14:textId="77777777" w:rsidR="00BF28AD" w:rsidRPr="003C5ABC" w:rsidRDefault="00BF28AD" w:rsidP="006E249D">
            <w:pPr>
              <w:pStyle w:val="TableParagraph"/>
              <w:rPr>
                <w:b/>
              </w:rPr>
            </w:pPr>
            <w:r w:rsidRPr="003C5ABC">
              <w:rPr>
                <w:b/>
              </w:rPr>
              <w:t>Всего:</w:t>
            </w:r>
          </w:p>
        </w:tc>
        <w:tc>
          <w:tcPr>
            <w:tcW w:w="2410" w:type="dxa"/>
            <w:tcBorders>
              <w:right w:val="single" w:sz="6" w:space="0" w:color="000000"/>
            </w:tcBorders>
            <w:vAlign w:val="center"/>
          </w:tcPr>
          <w:p w14:paraId="3F939A82" w14:textId="77777777" w:rsidR="00BF28AD" w:rsidRPr="003C5ABC" w:rsidRDefault="00BF28AD" w:rsidP="006E249D">
            <w:pPr>
              <w:pStyle w:val="TableParagraph"/>
              <w:rPr>
                <w:b/>
              </w:rPr>
            </w:pPr>
            <w:r w:rsidRPr="003C5ABC">
              <w:rPr>
                <w:b/>
              </w:rPr>
              <w:t>13,763</w:t>
            </w:r>
          </w:p>
        </w:tc>
        <w:tc>
          <w:tcPr>
            <w:tcW w:w="2268" w:type="dxa"/>
            <w:gridSpan w:val="2"/>
            <w:tcBorders>
              <w:left w:val="single" w:sz="6" w:space="0" w:color="000000"/>
            </w:tcBorders>
            <w:vAlign w:val="center"/>
          </w:tcPr>
          <w:p w14:paraId="1C9B55AE" w14:textId="77777777" w:rsidR="00BF28AD" w:rsidRPr="003C5ABC" w:rsidRDefault="00BF28AD" w:rsidP="006E249D">
            <w:pPr>
              <w:pStyle w:val="TableParagraph"/>
              <w:rPr>
                <w:b/>
              </w:rPr>
            </w:pPr>
            <w:r w:rsidRPr="003C5ABC">
              <w:rPr>
                <w:b/>
              </w:rPr>
              <w:t>1,868</w:t>
            </w:r>
          </w:p>
        </w:tc>
        <w:tc>
          <w:tcPr>
            <w:tcW w:w="1985" w:type="dxa"/>
            <w:shd w:val="clear" w:color="auto" w:fill="auto"/>
            <w:vAlign w:val="center"/>
          </w:tcPr>
          <w:p w14:paraId="0E32AFA2" w14:textId="77777777" w:rsidR="00BF28AD" w:rsidRPr="003C5ABC" w:rsidRDefault="00BF28AD" w:rsidP="006E249D">
            <w:pPr>
              <w:pStyle w:val="TableParagraph"/>
              <w:rPr>
                <w:b/>
              </w:rPr>
            </w:pPr>
            <w:r w:rsidRPr="003C5ABC">
              <w:rPr>
                <w:b/>
              </w:rPr>
              <w:t>11,892</w:t>
            </w:r>
          </w:p>
        </w:tc>
      </w:tr>
      <w:tr w:rsidR="00BF28AD" w:rsidRPr="003C5ABC" w14:paraId="03D53789" w14:textId="77777777" w:rsidTr="006E249D">
        <w:trPr>
          <w:trHeight w:val="172"/>
        </w:trPr>
        <w:tc>
          <w:tcPr>
            <w:tcW w:w="9498" w:type="dxa"/>
            <w:gridSpan w:val="5"/>
          </w:tcPr>
          <w:p w14:paraId="16DEFE79" w14:textId="77777777" w:rsidR="00BF28AD" w:rsidRPr="003C5ABC" w:rsidRDefault="00BF28AD" w:rsidP="006E249D">
            <w:pPr>
              <w:pStyle w:val="TableParagraph"/>
              <w:rPr>
                <w:b/>
              </w:rPr>
            </w:pPr>
            <w:r w:rsidRPr="003C5ABC">
              <w:rPr>
                <w:b/>
              </w:rPr>
              <w:t>2025 год</w:t>
            </w:r>
          </w:p>
        </w:tc>
      </w:tr>
      <w:tr w:rsidR="00BF28AD" w:rsidRPr="003C5ABC" w14:paraId="4C09E0AE" w14:textId="77777777" w:rsidTr="006E249D">
        <w:trPr>
          <w:trHeight w:val="674"/>
        </w:trPr>
        <w:tc>
          <w:tcPr>
            <w:tcW w:w="2835" w:type="dxa"/>
          </w:tcPr>
          <w:p w14:paraId="25C03280" w14:textId="77777777" w:rsidR="00BF28AD" w:rsidRPr="003C5ABC" w:rsidRDefault="00BF28AD" w:rsidP="006E249D">
            <w:pPr>
              <w:pStyle w:val="TableParagraph"/>
              <w:jc w:val="left"/>
            </w:pPr>
            <w:r w:rsidRPr="003C5ABC">
              <w:t>Котельная ППШ ООО «Кузбасская Энергокомпания»</w:t>
            </w:r>
          </w:p>
        </w:tc>
        <w:tc>
          <w:tcPr>
            <w:tcW w:w="2410" w:type="dxa"/>
            <w:tcBorders>
              <w:right w:val="single" w:sz="6" w:space="0" w:color="000000"/>
            </w:tcBorders>
            <w:vAlign w:val="center"/>
          </w:tcPr>
          <w:p w14:paraId="595E2706" w14:textId="77777777" w:rsidR="00BF28AD" w:rsidRPr="003C5ABC" w:rsidRDefault="00BF28AD" w:rsidP="006E249D">
            <w:pPr>
              <w:pStyle w:val="TableParagraph"/>
            </w:pPr>
            <w:r w:rsidRPr="003C5ABC">
              <w:t>6,02</w:t>
            </w:r>
          </w:p>
        </w:tc>
        <w:tc>
          <w:tcPr>
            <w:tcW w:w="2268" w:type="dxa"/>
            <w:gridSpan w:val="2"/>
            <w:tcBorders>
              <w:left w:val="single" w:sz="6" w:space="0" w:color="000000"/>
            </w:tcBorders>
            <w:vAlign w:val="center"/>
          </w:tcPr>
          <w:p w14:paraId="0C0BF8CF" w14:textId="77777777" w:rsidR="00BF28AD" w:rsidRPr="003C5ABC" w:rsidRDefault="00BF28AD" w:rsidP="006E249D">
            <w:pPr>
              <w:pStyle w:val="TableParagraph"/>
            </w:pPr>
            <w:r w:rsidRPr="003C5ABC">
              <w:t>0,82</w:t>
            </w:r>
          </w:p>
        </w:tc>
        <w:tc>
          <w:tcPr>
            <w:tcW w:w="1985" w:type="dxa"/>
            <w:vAlign w:val="center"/>
          </w:tcPr>
          <w:p w14:paraId="4254D8B1" w14:textId="77777777" w:rsidR="00BF28AD" w:rsidRPr="003C5ABC" w:rsidRDefault="00BF28AD" w:rsidP="006E249D">
            <w:pPr>
              <w:pStyle w:val="TableParagraph"/>
            </w:pPr>
            <w:r w:rsidRPr="003C5ABC">
              <w:t>5,2</w:t>
            </w:r>
          </w:p>
        </w:tc>
      </w:tr>
      <w:tr w:rsidR="00BF28AD" w:rsidRPr="003C5ABC" w14:paraId="473549AB" w14:textId="77777777" w:rsidTr="006E249D">
        <w:trPr>
          <w:trHeight w:val="671"/>
        </w:trPr>
        <w:tc>
          <w:tcPr>
            <w:tcW w:w="2835" w:type="dxa"/>
          </w:tcPr>
          <w:p w14:paraId="31FD6002" w14:textId="77777777" w:rsidR="00BF28AD" w:rsidRPr="003C5ABC" w:rsidRDefault="00BF28AD" w:rsidP="006E249D">
            <w:pPr>
              <w:pStyle w:val="TableParagraph"/>
              <w:jc w:val="left"/>
            </w:pPr>
            <w:r w:rsidRPr="003C5ABC">
              <w:t>Котельная ППШ-2 ООО «Кузбасская Энергокомпания»</w:t>
            </w:r>
          </w:p>
        </w:tc>
        <w:tc>
          <w:tcPr>
            <w:tcW w:w="2410" w:type="dxa"/>
            <w:tcBorders>
              <w:right w:val="single" w:sz="6" w:space="0" w:color="000000"/>
            </w:tcBorders>
            <w:vAlign w:val="center"/>
          </w:tcPr>
          <w:p w14:paraId="6058FCAC" w14:textId="77777777" w:rsidR="00BF28AD" w:rsidRPr="003C5ABC" w:rsidRDefault="00BF28AD" w:rsidP="006E249D">
            <w:pPr>
              <w:pStyle w:val="TableParagraph"/>
            </w:pPr>
            <w:r w:rsidRPr="003C5ABC">
              <w:t>2,01</w:t>
            </w:r>
          </w:p>
        </w:tc>
        <w:tc>
          <w:tcPr>
            <w:tcW w:w="2268" w:type="dxa"/>
            <w:gridSpan w:val="2"/>
            <w:tcBorders>
              <w:left w:val="single" w:sz="6" w:space="0" w:color="000000"/>
            </w:tcBorders>
            <w:vAlign w:val="center"/>
          </w:tcPr>
          <w:p w14:paraId="50E24B6B" w14:textId="77777777" w:rsidR="00BF28AD" w:rsidRPr="003C5ABC" w:rsidRDefault="00BF28AD" w:rsidP="006E249D">
            <w:pPr>
              <w:pStyle w:val="TableParagraph"/>
            </w:pPr>
            <w:r w:rsidRPr="003C5ABC">
              <w:t>0,27</w:t>
            </w:r>
          </w:p>
        </w:tc>
        <w:tc>
          <w:tcPr>
            <w:tcW w:w="1985" w:type="dxa"/>
            <w:vAlign w:val="center"/>
          </w:tcPr>
          <w:p w14:paraId="14742828" w14:textId="77777777" w:rsidR="00BF28AD" w:rsidRPr="003C5ABC" w:rsidRDefault="00BF28AD" w:rsidP="006E249D">
            <w:pPr>
              <w:pStyle w:val="TableParagraph"/>
            </w:pPr>
            <w:r w:rsidRPr="003C5ABC">
              <w:t>1,74</w:t>
            </w:r>
          </w:p>
        </w:tc>
      </w:tr>
      <w:tr w:rsidR="00BF28AD" w:rsidRPr="003C5ABC" w14:paraId="6B14C04D" w14:textId="77777777" w:rsidTr="006E249D">
        <w:trPr>
          <w:trHeight w:val="542"/>
        </w:trPr>
        <w:tc>
          <w:tcPr>
            <w:tcW w:w="2835" w:type="dxa"/>
          </w:tcPr>
          <w:p w14:paraId="6257F55E" w14:textId="77777777" w:rsidR="00BF28AD" w:rsidRPr="003C5ABC" w:rsidRDefault="00BF28AD" w:rsidP="006E249D">
            <w:pPr>
              <w:pStyle w:val="TableParagraph"/>
              <w:jc w:val="left"/>
            </w:pPr>
            <w:r w:rsidRPr="003C5ABC">
              <w:t>Котельная №28 ООО «Кузбасская Энергокомпания»</w:t>
            </w:r>
          </w:p>
        </w:tc>
        <w:tc>
          <w:tcPr>
            <w:tcW w:w="2410" w:type="dxa"/>
            <w:tcBorders>
              <w:right w:val="single" w:sz="6" w:space="0" w:color="000000"/>
            </w:tcBorders>
            <w:vAlign w:val="center"/>
          </w:tcPr>
          <w:p w14:paraId="636D0597" w14:textId="77777777" w:rsidR="00BF28AD" w:rsidRPr="003C5ABC" w:rsidRDefault="00BF28AD" w:rsidP="006E249D">
            <w:pPr>
              <w:pStyle w:val="TableParagraph"/>
            </w:pPr>
            <w:r w:rsidRPr="003C5ABC">
              <w:t>0,81</w:t>
            </w:r>
          </w:p>
        </w:tc>
        <w:tc>
          <w:tcPr>
            <w:tcW w:w="2268" w:type="dxa"/>
            <w:gridSpan w:val="2"/>
            <w:tcBorders>
              <w:left w:val="single" w:sz="6" w:space="0" w:color="000000"/>
            </w:tcBorders>
            <w:vAlign w:val="center"/>
          </w:tcPr>
          <w:p w14:paraId="687C6804" w14:textId="77777777" w:rsidR="00BF28AD" w:rsidRPr="003C5ABC" w:rsidRDefault="00BF28AD" w:rsidP="006E249D">
            <w:pPr>
              <w:pStyle w:val="TableParagraph"/>
            </w:pPr>
            <w:r w:rsidRPr="003C5ABC">
              <w:t>0,106</w:t>
            </w:r>
          </w:p>
        </w:tc>
        <w:tc>
          <w:tcPr>
            <w:tcW w:w="1985" w:type="dxa"/>
            <w:vAlign w:val="center"/>
          </w:tcPr>
          <w:p w14:paraId="07AF4C74" w14:textId="77777777" w:rsidR="00BF28AD" w:rsidRPr="003C5ABC" w:rsidRDefault="00BF28AD" w:rsidP="006E249D">
            <w:pPr>
              <w:pStyle w:val="TableParagraph"/>
            </w:pPr>
            <w:r w:rsidRPr="003C5ABC">
              <w:t>0,7</w:t>
            </w:r>
          </w:p>
        </w:tc>
      </w:tr>
      <w:tr w:rsidR="00BF28AD" w:rsidRPr="003C5ABC" w14:paraId="7E3C466B" w14:textId="77777777" w:rsidTr="006E249D">
        <w:trPr>
          <w:trHeight w:val="554"/>
        </w:trPr>
        <w:tc>
          <w:tcPr>
            <w:tcW w:w="2835" w:type="dxa"/>
          </w:tcPr>
          <w:p w14:paraId="162232BA" w14:textId="77777777" w:rsidR="00BF28AD" w:rsidRPr="003C5ABC" w:rsidRDefault="00BF28AD" w:rsidP="006E249D">
            <w:pPr>
              <w:pStyle w:val="TableParagraph"/>
              <w:jc w:val="left"/>
            </w:pPr>
            <w:r w:rsidRPr="003C5ABC">
              <w:t>Котельная №29 ООО «Кузбасская Энергокомпания»</w:t>
            </w:r>
          </w:p>
        </w:tc>
        <w:tc>
          <w:tcPr>
            <w:tcW w:w="2410" w:type="dxa"/>
            <w:tcBorders>
              <w:right w:val="single" w:sz="6" w:space="0" w:color="000000"/>
            </w:tcBorders>
            <w:vAlign w:val="center"/>
          </w:tcPr>
          <w:p w14:paraId="3900BAA6" w14:textId="77777777" w:rsidR="00BF28AD" w:rsidRPr="003C5ABC" w:rsidRDefault="00BF28AD" w:rsidP="006E249D">
            <w:pPr>
              <w:pStyle w:val="TableParagraph"/>
            </w:pPr>
            <w:r w:rsidRPr="003C5ABC">
              <w:t>1,03</w:t>
            </w:r>
          </w:p>
        </w:tc>
        <w:tc>
          <w:tcPr>
            <w:tcW w:w="2268" w:type="dxa"/>
            <w:gridSpan w:val="2"/>
            <w:tcBorders>
              <w:left w:val="single" w:sz="6" w:space="0" w:color="000000"/>
            </w:tcBorders>
            <w:vAlign w:val="center"/>
          </w:tcPr>
          <w:p w14:paraId="6C054B2B" w14:textId="77777777" w:rsidR="00BF28AD" w:rsidRPr="003C5ABC" w:rsidRDefault="00BF28AD" w:rsidP="006E249D">
            <w:pPr>
              <w:pStyle w:val="TableParagraph"/>
            </w:pPr>
            <w:r w:rsidRPr="003C5ABC">
              <w:t>0,134</w:t>
            </w:r>
          </w:p>
        </w:tc>
        <w:tc>
          <w:tcPr>
            <w:tcW w:w="1985" w:type="dxa"/>
            <w:vAlign w:val="center"/>
          </w:tcPr>
          <w:p w14:paraId="22219ACC" w14:textId="77777777" w:rsidR="00BF28AD" w:rsidRPr="003C5ABC" w:rsidRDefault="00BF28AD" w:rsidP="006E249D">
            <w:pPr>
              <w:pStyle w:val="TableParagraph"/>
            </w:pPr>
            <w:r w:rsidRPr="003C5ABC">
              <w:t>0,9</w:t>
            </w:r>
          </w:p>
        </w:tc>
      </w:tr>
      <w:tr w:rsidR="00BF28AD" w:rsidRPr="003C5ABC" w14:paraId="50F95259" w14:textId="77777777" w:rsidTr="006E249D">
        <w:trPr>
          <w:trHeight w:val="580"/>
        </w:trPr>
        <w:tc>
          <w:tcPr>
            <w:tcW w:w="2835" w:type="dxa"/>
          </w:tcPr>
          <w:p w14:paraId="69666D8E" w14:textId="77777777" w:rsidR="00BF28AD" w:rsidRPr="003C5ABC" w:rsidRDefault="00BF28AD" w:rsidP="006E249D">
            <w:pPr>
              <w:pStyle w:val="TableParagraph"/>
              <w:jc w:val="left"/>
            </w:pPr>
            <w:r w:rsidRPr="003C5ABC">
              <w:t>Котельная №32 ООО «Кузбасская Энергокомпания»</w:t>
            </w:r>
          </w:p>
        </w:tc>
        <w:tc>
          <w:tcPr>
            <w:tcW w:w="2410" w:type="dxa"/>
            <w:tcBorders>
              <w:right w:val="single" w:sz="6" w:space="0" w:color="000000"/>
            </w:tcBorders>
            <w:vAlign w:val="center"/>
          </w:tcPr>
          <w:p w14:paraId="1985D600" w14:textId="77777777" w:rsidR="00BF28AD" w:rsidRPr="003C5ABC" w:rsidRDefault="00BF28AD" w:rsidP="006E249D">
            <w:pPr>
              <w:pStyle w:val="TableParagraph"/>
            </w:pPr>
            <w:r w:rsidRPr="003C5ABC">
              <w:t>0,13</w:t>
            </w:r>
          </w:p>
        </w:tc>
        <w:tc>
          <w:tcPr>
            <w:tcW w:w="2268" w:type="dxa"/>
            <w:gridSpan w:val="2"/>
            <w:tcBorders>
              <w:left w:val="single" w:sz="6" w:space="0" w:color="000000"/>
            </w:tcBorders>
            <w:vAlign w:val="center"/>
          </w:tcPr>
          <w:p w14:paraId="3E6F89AE" w14:textId="77777777" w:rsidR="00BF28AD" w:rsidRPr="003C5ABC" w:rsidRDefault="00BF28AD" w:rsidP="006E249D">
            <w:pPr>
              <w:pStyle w:val="TableParagraph"/>
            </w:pPr>
            <w:r w:rsidRPr="003C5ABC">
              <w:t>0,017</w:t>
            </w:r>
          </w:p>
        </w:tc>
        <w:tc>
          <w:tcPr>
            <w:tcW w:w="1985" w:type="dxa"/>
            <w:vAlign w:val="center"/>
          </w:tcPr>
          <w:p w14:paraId="58019D38" w14:textId="77777777" w:rsidR="00BF28AD" w:rsidRPr="003C5ABC" w:rsidRDefault="00BF28AD" w:rsidP="006E249D">
            <w:pPr>
              <w:pStyle w:val="TableParagraph"/>
            </w:pPr>
            <w:r w:rsidRPr="003C5ABC">
              <w:t>0,11</w:t>
            </w:r>
          </w:p>
        </w:tc>
      </w:tr>
      <w:tr w:rsidR="00BF28AD" w:rsidRPr="003C5ABC" w14:paraId="58E05093" w14:textId="77777777" w:rsidTr="006E249D">
        <w:trPr>
          <w:trHeight w:val="800"/>
        </w:trPr>
        <w:tc>
          <w:tcPr>
            <w:tcW w:w="2835" w:type="dxa"/>
          </w:tcPr>
          <w:p w14:paraId="07D8F47B" w14:textId="77777777" w:rsidR="00BF28AD" w:rsidRPr="003C5ABC" w:rsidRDefault="00BF28AD" w:rsidP="006E249D">
            <w:pPr>
              <w:pStyle w:val="TableParagraph"/>
              <w:jc w:val="left"/>
            </w:pPr>
            <w:r w:rsidRPr="003C5ABC">
              <w:t>Котельная шахты «Полысаевская» ОАО «СУЭК-Кузбасс» ПЕ «Спецналадка»</w:t>
            </w:r>
          </w:p>
        </w:tc>
        <w:tc>
          <w:tcPr>
            <w:tcW w:w="2410" w:type="dxa"/>
            <w:tcBorders>
              <w:right w:val="single" w:sz="6" w:space="0" w:color="000000"/>
            </w:tcBorders>
            <w:vAlign w:val="center"/>
          </w:tcPr>
          <w:p w14:paraId="2927C57D" w14:textId="77777777" w:rsidR="00BF28AD" w:rsidRPr="003C5ABC" w:rsidRDefault="00BF28AD" w:rsidP="006E249D">
            <w:pPr>
              <w:pStyle w:val="TableParagraph"/>
            </w:pPr>
            <w:r w:rsidRPr="003C5ABC">
              <w:rPr>
                <w:szCs w:val="20"/>
              </w:rPr>
              <w:t>3,763</w:t>
            </w:r>
          </w:p>
        </w:tc>
        <w:tc>
          <w:tcPr>
            <w:tcW w:w="2268" w:type="dxa"/>
            <w:gridSpan w:val="2"/>
            <w:tcBorders>
              <w:left w:val="single" w:sz="6" w:space="0" w:color="000000"/>
            </w:tcBorders>
            <w:vAlign w:val="center"/>
          </w:tcPr>
          <w:p w14:paraId="75D005BA" w14:textId="77777777" w:rsidR="00BF28AD" w:rsidRPr="003C5ABC" w:rsidRDefault="00BF28AD" w:rsidP="006E249D">
            <w:pPr>
              <w:pStyle w:val="TableParagraph"/>
            </w:pPr>
            <w:r w:rsidRPr="003C5ABC">
              <w:t>0,521</w:t>
            </w:r>
          </w:p>
        </w:tc>
        <w:tc>
          <w:tcPr>
            <w:tcW w:w="1985" w:type="dxa"/>
            <w:vAlign w:val="center"/>
          </w:tcPr>
          <w:p w14:paraId="4878AF0D" w14:textId="77777777" w:rsidR="00BF28AD" w:rsidRPr="003C5ABC" w:rsidRDefault="00BF28AD" w:rsidP="006E249D">
            <w:pPr>
              <w:pStyle w:val="TableParagraph"/>
            </w:pPr>
            <w:r w:rsidRPr="003C5ABC">
              <w:t>3,242</w:t>
            </w:r>
          </w:p>
        </w:tc>
      </w:tr>
      <w:tr w:rsidR="00BF28AD" w:rsidRPr="003C5ABC" w14:paraId="5F3DE807" w14:textId="77777777" w:rsidTr="006E249D">
        <w:trPr>
          <w:trHeight w:val="316"/>
        </w:trPr>
        <w:tc>
          <w:tcPr>
            <w:tcW w:w="2835" w:type="dxa"/>
          </w:tcPr>
          <w:p w14:paraId="308002DA" w14:textId="77777777" w:rsidR="00BF28AD" w:rsidRPr="003C5ABC" w:rsidRDefault="00BF28AD" w:rsidP="006E249D">
            <w:pPr>
              <w:pStyle w:val="TableParagraph"/>
              <w:rPr>
                <w:b/>
              </w:rPr>
            </w:pPr>
            <w:r w:rsidRPr="003C5ABC">
              <w:rPr>
                <w:b/>
              </w:rPr>
              <w:t>Всего:</w:t>
            </w:r>
          </w:p>
        </w:tc>
        <w:tc>
          <w:tcPr>
            <w:tcW w:w="2410" w:type="dxa"/>
            <w:tcBorders>
              <w:right w:val="single" w:sz="6" w:space="0" w:color="000000"/>
            </w:tcBorders>
            <w:vAlign w:val="center"/>
          </w:tcPr>
          <w:p w14:paraId="39FA2ACE" w14:textId="77777777" w:rsidR="00BF28AD" w:rsidRPr="003C5ABC" w:rsidRDefault="00BF28AD" w:rsidP="006E249D">
            <w:pPr>
              <w:pStyle w:val="TableParagraph"/>
              <w:rPr>
                <w:b/>
              </w:rPr>
            </w:pPr>
            <w:r w:rsidRPr="003C5ABC">
              <w:rPr>
                <w:b/>
              </w:rPr>
              <w:t>13,763</w:t>
            </w:r>
          </w:p>
        </w:tc>
        <w:tc>
          <w:tcPr>
            <w:tcW w:w="2268" w:type="dxa"/>
            <w:gridSpan w:val="2"/>
            <w:tcBorders>
              <w:left w:val="single" w:sz="6" w:space="0" w:color="000000"/>
            </w:tcBorders>
            <w:vAlign w:val="center"/>
          </w:tcPr>
          <w:p w14:paraId="4D48F0DC" w14:textId="77777777" w:rsidR="00BF28AD" w:rsidRPr="003C5ABC" w:rsidRDefault="00BF28AD" w:rsidP="006E249D">
            <w:pPr>
              <w:pStyle w:val="TableParagraph"/>
              <w:rPr>
                <w:b/>
              </w:rPr>
            </w:pPr>
            <w:r w:rsidRPr="003C5ABC">
              <w:rPr>
                <w:b/>
              </w:rPr>
              <w:t>1,868</w:t>
            </w:r>
          </w:p>
        </w:tc>
        <w:tc>
          <w:tcPr>
            <w:tcW w:w="1985" w:type="dxa"/>
            <w:vAlign w:val="center"/>
          </w:tcPr>
          <w:p w14:paraId="024D0177" w14:textId="77777777" w:rsidR="00BF28AD" w:rsidRPr="003C5ABC" w:rsidRDefault="00BF28AD" w:rsidP="006E249D">
            <w:pPr>
              <w:pStyle w:val="TableParagraph"/>
              <w:rPr>
                <w:b/>
              </w:rPr>
            </w:pPr>
            <w:r w:rsidRPr="003C5ABC">
              <w:rPr>
                <w:b/>
              </w:rPr>
              <w:t>11,892</w:t>
            </w:r>
          </w:p>
        </w:tc>
      </w:tr>
      <w:tr w:rsidR="00BF28AD" w:rsidRPr="003C5ABC" w14:paraId="1596729B" w14:textId="77777777" w:rsidTr="006E249D">
        <w:trPr>
          <w:trHeight w:val="316"/>
        </w:trPr>
        <w:tc>
          <w:tcPr>
            <w:tcW w:w="9498" w:type="dxa"/>
            <w:gridSpan w:val="5"/>
          </w:tcPr>
          <w:p w14:paraId="64FB3E6B" w14:textId="77777777" w:rsidR="00BF28AD" w:rsidRPr="003C5ABC" w:rsidRDefault="00BF28AD" w:rsidP="006E249D">
            <w:pPr>
              <w:pStyle w:val="TableParagraph"/>
              <w:rPr>
                <w:b/>
              </w:rPr>
            </w:pPr>
            <w:r w:rsidRPr="003C5ABC">
              <w:rPr>
                <w:b/>
              </w:rPr>
              <w:t>2030 год</w:t>
            </w:r>
          </w:p>
        </w:tc>
      </w:tr>
      <w:tr w:rsidR="00BF28AD" w:rsidRPr="003C5ABC" w14:paraId="04EF0D27" w14:textId="77777777" w:rsidTr="006E249D">
        <w:trPr>
          <w:trHeight w:val="656"/>
        </w:trPr>
        <w:tc>
          <w:tcPr>
            <w:tcW w:w="2835" w:type="dxa"/>
          </w:tcPr>
          <w:p w14:paraId="47B74EB8" w14:textId="77777777" w:rsidR="00BF28AD" w:rsidRPr="003C5ABC" w:rsidRDefault="00BF28AD" w:rsidP="006E249D">
            <w:pPr>
              <w:pStyle w:val="TableParagraph"/>
              <w:jc w:val="left"/>
            </w:pPr>
            <w:r w:rsidRPr="003C5ABC">
              <w:t>Котельная ППШ ООО «Кузбасская Энергокомпания»</w:t>
            </w:r>
          </w:p>
        </w:tc>
        <w:tc>
          <w:tcPr>
            <w:tcW w:w="2517" w:type="dxa"/>
            <w:gridSpan w:val="2"/>
            <w:tcBorders>
              <w:right w:val="single" w:sz="6" w:space="0" w:color="000000"/>
            </w:tcBorders>
            <w:vAlign w:val="center"/>
          </w:tcPr>
          <w:p w14:paraId="5E53BB57" w14:textId="77777777" w:rsidR="00BF28AD" w:rsidRPr="003C5ABC" w:rsidRDefault="00BF28AD" w:rsidP="006E249D">
            <w:pPr>
              <w:pStyle w:val="TableParagraph"/>
            </w:pPr>
            <w:r w:rsidRPr="003C5ABC">
              <w:t>6,02</w:t>
            </w:r>
          </w:p>
        </w:tc>
        <w:tc>
          <w:tcPr>
            <w:tcW w:w="2161" w:type="dxa"/>
            <w:tcBorders>
              <w:left w:val="single" w:sz="6" w:space="0" w:color="000000"/>
            </w:tcBorders>
            <w:vAlign w:val="center"/>
          </w:tcPr>
          <w:p w14:paraId="4D46D1EB" w14:textId="77777777" w:rsidR="00BF28AD" w:rsidRPr="003C5ABC" w:rsidRDefault="00BF28AD" w:rsidP="006E249D">
            <w:pPr>
              <w:pStyle w:val="TableParagraph"/>
            </w:pPr>
            <w:r w:rsidRPr="003C5ABC">
              <w:t>0,82</w:t>
            </w:r>
          </w:p>
        </w:tc>
        <w:tc>
          <w:tcPr>
            <w:tcW w:w="1985" w:type="dxa"/>
            <w:vAlign w:val="center"/>
          </w:tcPr>
          <w:p w14:paraId="30F011FE" w14:textId="77777777" w:rsidR="00BF28AD" w:rsidRPr="003C5ABC" w:rsidRDefault="00BF28AD" w:rsidP="006E249D">
            <w:pPr>
              <w:pStyle w:val="TableParagraph"/>
            </w:pPr>
            <w:r w:rsidRPr="003C5ABC">
              <w:t>5,2</w:t>
            </w:r>
          </w:p>
        </w:tc>
      </w:tr>
      <w:tr w:rsidR="00BF28AD" w:rsidRPr="003C5ABC" w14:paraId="7942E471" w14:textId="77777777" w:rsidTr="006E249D">
        <w:trPr>
          <w:trHeight w:val="669"/>
        </w:trPr>
        <w:tc>
          <w:tcPr>
            <w:tcW w:w="2835" w:type="dxa"/>
          </w:tcPr>
          <w:p w14:paraId="61D83668" w14:textId="77777777" w:rsidR="00BF28AD" w:rsidRPr="003C5ABC" w:rsidRDefault="00BF28AD" w:rsidP="006E249D">
            <w:pPr>
              <w:pStyle w:val="TableParagraph"/>
              <w:jc w:val="left"/>
            </w:pPr>
            <w:r w:rsidRPr="003C5ABC">
              <w:t>Котельная ППШ-2 ООО «Кузбасская Энергокомпания»</w:t>
            </w:r>
          </w:p>
        </w:tc>
        <w:tc>
          <w:tcPr>
            <w:tcW w:w="2517" w:type="dxa"/>
            <w:gridSpan w:val="2"/>
            <w:tcBorders>
              <w:right w:val="single" w:sz="6" w:space="0" w:color="000000"/>
            </w:tcBorders>
            <w:vAlign w:val="center"/>
          </w:tcPr>
          <w:p w14:paraId="3EAC1830" w14:textId="77777777" w:rsidR="00BF28AD" w:rsidRPr="003C5ABC" w:rsidRDefault="00BF28AD" w:rsidP="006E249D">
            <w:pPr>
              <w:pStyle w:val="TableParagraph"/>
            </w:pPr>
            <w:r w:rsidRPr="003C5ABC">
              <w:t>2,01</w:t>
            </w:r>
          </w:p>
        </w:tc>
        <w:tc>
          <w:tcPr>
            <w:tcW w:w="2161" w:type="dxa"/>
            <w:tcBorders>
              <w:left w:val="single" w:sz="6" w:space="0" w:color="000000"/>
            </w:tcBorders>
            <w:vAlign w:val="center"/>
          </w:tcPr>
          <w:p w14:paraId="6B28AC32" w14:textId="77777777" w:rsidR="00BF28AD" w:rsidRPr="003C5ABC" w:rsidRDefault="00BF28AD" w:rsidP="006E249D">
            <w:pPr>
              <w:pStyle w:val="TableParagraph"/>
            </w:pPr>
            <w:r w:rsidRPr="003C5ABC">
              <w:t>0,27</w:t>
            </w:r>
          </w:p>
        </w:tc>
        <w:tc>
          <w:tcPr>
            <w:tcW w:w="1985" w:type="dxa"/>
            <w:vAlign w:val="center"/>
          </w:tcPr>
          <w:p w14:paraId="1262F44D" w14:textId="77777777" w:rsidR="00BF28AD" w:rsidRPr="003C5ABC" w:rsidRDefault="00BF28AD" w:rsidP="006E249D">
            <w:pPr>
              <w:pStyle w:val="TableParagraph"/>
            </w:pPr>
            <w:r w:rsidRPr="003C5ABC">
              <w:t>1,74</w:t>
            </w:r>
          </w:p>
        </w:tc>
      </w:tr>
      <w:tr w:rsidR="00BF28AD" w:rsidRPr="003C5ABC" w14:paraId="03943523" w14:textId="77777777" w:rsidTr="006E249D">
        <w:trPr>
          <w:trHeight w:val="822"/>
        </w:trPr>
        <w:tc>
          <w:tcPr>
            <w:tcW w:w="2835" w:type="dxa"/>
          </w:tcPr>
          <w:p w14:paraId="1642C547" w14:textId="77777777" w:rsidR="00BF28AD" w:rsidRPr="003C5ABC" w:rsidRDefault="00BF28AD" w:rsidP="006E249D">
            <w:pPr>
              <w:pStyle w:val="TableParagraph"/>
              <w:jc w:val="left"/>
            </w:pPr>
            <w:r w:rsidRPr="003C5ABC">
              <w:t>Котельная №28 ООО «Кузбасская Энергокомпания»</w:t>
            </w:r>
          </w:p>
        </w:tc>
        <w:tc>
          <w:tcPr>
            <w:tcW w:w="2517" w:type="dxa"/>
            <w:gridSpan w:val="2"/>
            <w:tcBorders>
              <w:right w:val="single" w:sz="6" w:space="0" w:color="000000"/>
            </w:tcBorders>
            <w:vAlign w:val="center"/>
          </w:tcPr>
          <w:p w14:paraId="1A9702F2" w14:textId="77777777" w:rsidR="00BF28AD" w:rsidRPr="003C5ABC" w:rsidRDefault="00BF28AD" w:rsidP="006E249D">
            <w:pPr>
              <w:pStyle w:val="TableParagraph"/>
            </w:pPr>
            <w:r w:rsidRPr="003C5ABC">
              <w:t>0,81</w:t>
            </w:r>
          </w:p>
        </w:tc>
        <w:tc>
          <w:tcPr>
            <w:tcW w:w="2161" w:type="dxa"/>
            <w:tcBorders>
              <w:left w:val="single" w:sz="6" w:space="0" w:color="000000"/>
            </w:tcBorders>
            <w:vAlign w:val="center"/>
          </w:tcPr>
          <w:p w14:paraId="2E58C2B3" w14:textId="77777777" w:rsidR="00BF28AD" w:rsidRPr="003C5ABC" w:rsidRDefault="00BF28AD" w:rsidP="006E249D">
            <w:pPr>
              <w:pStyle w:val="TableParagraph"/>
            </w:pPr>
            <w:r w:rsidRPr="003C5ABC">
              <w:t>0,106</w:t>
            </w:r>
          </w:p>
        </w:tc>
        <w:tc>
          <w:tcPr>
            <w:tcW w:w="1985" w:type="dxa"/>
            <w:vAlign w:val="center"/>
          </w:tcPr>
          <w:p w14:paraId="1E321D21" w14:textId="77777777" w:rsidR="00BF28AD" w:rsidRPr="003C5ABC" w:rsidRDefault="00BF28AD" w:rsidP="006E249D">
            <w:pPr>
              <w:pStyle w:val="TableParagraph"/>
            </w:pPr>
            <w:r w:rsidRPr="003C5ABC">
              <w:t>0,7</w:t>
            </w:r>
          </w:p>
        </w:tc>
      </w:tr>
      <w:tr w:rsidR="00BF28AD" w:rsidRPr="003C5ABC" w14:paraId="77199FD8" w14:textId="77777777" w:rsidTr="006E249D">
        <w:trPr>
          <w:trHeight w:val="551"/>
        </w:trPr>
        <w:tc>
          <w:tcPr>
            <w:tcW w:w="2835" w:type="dxa"/>
          </w:tcPr>
          <w:p w14:paraId="67C73164" w14:textId="77777777" w:rsidR="00BF28AD" w:rsidRPr="003C5ABC" w:rsidRDefault="00BF28AD" w:rsidP="006E249D">
            <w:pPr>
              <w:pStyle w:val="TableParagraph"/>
              <w:jc w:val="left"/>
            </w:pPr>
            <w:r w:rsidRPr="003C5ABC">
              <w:t>Котельная №29 ООО «Кузбасская Энергокомпания»</w:t>
            </w:r>
          </w:p>
        </w:tc>
        <w:tc>
          <w:tcPr>
            <w:tcW w:w="2517" w:type="dxa"/>
            <w:gridSpan w:val="2"/>
            <w:tcBorders>
              <w:right w:val="single" w:sz="6" w:space="0" w:color="000000"/>
            </w:tcBorders>
            <w:vAlign w:val="center"/>
          </w:tcPr>
          <w:p w14:paraId="5FBEB393" w14:textId="77777777" w:rsidR="00BF28AD" w:rsidRPr="003C5ABC" w:rsidRDefault="00BF28AD" w:rsidP="006E249D">
            <w:pPr>
              <w:pStyle w:val="TableParagraph"/>
            </w:pPr>
            <w:r w:rsidRPr="003C5ABC">
              <w:t>1,03</w:t>
            </w:r>
          </w:p>
        </w:tc>
        <w:tc>
          <w:tcPr>
            <w:tcW w:w="2161" w:type="dxa"/>
            <w:tcBorders>
              <w:left w:val="single" w:sz="6" w:space="0" w:color="000000"/>
            </w:tcBorders>
            <w:vAlign w:val="center"/>
          </w:tcPr>
          <w:p w14:paraId="31FBFDF9" w14:textId="77777777" w:rsidR="00BF28AD" w:rsidRPr="003C5ABC" w:rsidRDefault="00BF28AD" w:rsidP="006E249D">
            <w:pPr>
              <w:pStyle w:val="TableParagraph"/>
            </w:pPr>
            <w:r w:rsidRPr="003C5ABC">
              <w:t>0,134</w:t>
            </w:r>
          </w:p>
        </w:tc>
        <w:tc>
          <w:tcPr>
            <w:tcW w:w="1985" w:type="dxa"/>
            <w:vAlign w:val="center"/>
          </w:tcPr>
          <w:p w14:paraId="2B4AFEB1" w14:textId="77777777" w:rsidR="00BF28AD" w:rsidRPr="003C5ABC" w:rsidRDefault="00BF28AD" w:rsidP="006E249D">
            <w:pPr>
              <w:pStyle w:val="TableParagraph"/>
            </w:pPr>
            <w:r w:rsidRPr="003C5ABC">
              <w:t>0,9</w:t>
            </w:r>
          </w:p>
        </w:tc>
      </w:tr>
      <w:tr w:rsidR="00BF28AD" w:rsidRPr="003C5ABC" w14:paraId="4B9FE099" w14:textId="77777777" w:rsidTr="006E249D">
        <w:trPr>
          <w:trHeight w:val="720"/>
        </w:trPr>
        <w:tc>
          <w:tcPr>
            <w:tcW w:w="2835" w:type="dxa"/>
          </w:tcPr>
          <w:p w14:paraId="2D160F9D" w14:textId="77777777" w:rsidR="00BF28AD" w:rsidRPr="003C5ABC" w:rsidRDefault="00BF28AD" w:rsidP="006E249D">
            <w:pPr>
              <w:pStyle w:val="TableParagraph"/>
              <w:jc w:val="left"/>
            </w:pPr>
            <w:r w:rsidRPr="003C5ABC">
              <w:t>Котельная №32 ООО «Кузбасская Энергокомпания»</w:t>
            </w:r>
          </w:p>
        </w:tc>
        <w:tc>
          <w:tcPr>
            <w:tcW w:w="2517" w:type="dxa"/>
            <w:gridSpan w:val="2"/>
            <w:tcBorders>
              <w:right w:val="single" w:sz="6" w:space="0" w:color="000000"/>
            </w:tcBorders>
            <w:vAlign w:val="center"/>
          </w:tcPr>
          <w:p w14:paraId="4261D479" w14:textId="77777777" w:rsidR="00BF28AD" w:rsidRPr="003C5ABC" w:rsidRDefault="00BF28AD" w:rsidP="006E249D">
            <w:pPr>
              <w:pStyle w:val="TableParagraph"/>
            </w:pPr>
            <w:r w:rsidRPr="003C5ABC">
              <w:t>0,13</w:t>
            </w:r>
          </w:p>
        </w:tc>
        <w:tc>
          <w:tcPr>
            <w:tcW w:w="2161" w:type="dxa"/>
            <w:tcBorders>
              <w:left w:val="single" w:sz="6" w:space="0" w:color="000000"/>
            </w:tcBorders>
            <w:vAlign w:val="center"/>
          </w:tcPr>
          <w:p w14:paraId="3E210903" w14:textId="77777777" w:rsidR="00BF28AD" w:rsidRPr="003C5ABC" w:rsidRDefault="00BF28AD" w:rsidP="006E249D">
            <w:pPr>
              <w:pStyle w:val="TableParagraph"/>
            </w:pPr>
            <w:r w:rsidRPr="003C5ABC">
              <w:t>0,017</w:t>
            </w:r>
          </w:p>
        </w:tc>
        <w:tc>
          <w:tcPr>
            <w:tcW w:w="1985" w:type="dxa"/>
            <w:vAlign w:val="center"/>
          </w:tcPr>
          <w:p w14:paraId="146396E1" w14:textId="77777777" w:rsidR="00BF28AD" w:rsidRPr="003C5ABC" w:rsidRDefault="00BF28AD" w:rsidP="006E249D">
            <w:pPr>
              <w:pStyle w:val="TableParagraph"/>
            </w:pPr>
            <w:r w:rsidRPr="003C5ABC">
              <w:t>0,11</w:t>
            </w:r>
          </w:p>
        </w:tc>
      </w:tr>
      <w:tr w:rsidR="00BF28AD" w:rsidRPr="003C5ABC" w14:paraId="441D32AF" w14:textId="77777777" w:rsidTr="006E249D">
        <w:trPr>
          <w:trHeight w:val="273"/>
        </w:trPr>
        <w:tc>
          <w:tcPr>
            <w:tcW w:w="2835" w:type="dxa"/>
          </w:tcPr>
          <w:p w14:paraId="4F782386" w14:textId="77777777" w:rsidR="00BF28AD" w:rsidRPr="003C5ABC" w:rsidRDefault="00BF28AD" w:rsidP="006E249D">
            <w:pPr>
              <w:pStyle w:val="TableParagraph"/>
              <w:jc w:val="left"/>
            </w:pPr>
            <w:r w:rsidRPr="003C5ABC">
              <w:t>Котельная шахты «Полысаевская» АО «СУЭК-Кузбасс» ПЕ «Спецналадка»</w:t>
            </w:r>
          </w:p>
        </w:tc>
        <w:tc>
          <w:tcPr>
            <w:tcW w:w="2517" w:type="dxa"/>
            <w:gridSpan w:val="2"/>
            <w:tcBorders>
              <w:right w:val="single" w:sz="6" w:space="0" w:color="000000"/>
            </w:tcBorders>
            <w:vAlign w:val="center"/>
          </w:tcPr>
          <w:p w14:paraId="4EF7B2A1" w14:textId="77777777" w:rsidR="00BF28AD" w:rsidRPr="003C5ABC" w:rsidRDefault="00BF28AD" w:rsidP="006E249D">
            <w:pPr>
              <w:pStyle w:val="TableParagraph"/>
            </w:pPr>
            <w:r w:rsidRPr="003C5ABC">
              <w:rPr>
                <w:szCs w:val="20"/>
              </w:rPr>
              <w:t>3,763</w:t>
            </w:r>
          </w:p>
        </w:tc>
        <w:tc>
          <w:tcPr>
            <w:tcW w:w="2161" w:type="dxa"/>
            <w:tcBorders>
              <w:left w:val="single" w:sz="6" w:space="0" w:color="000000"/>
            </w:tcBorders>
            <w:vAlign w:val="center"/>
          </w:tcPr>
          <w:p w14:paraId="0F8CBA5C" w14:textId="77777777" w:rsidR="00BF28AD" w:rsidRPr="003C5ABC" w:rsidRDefault="00BF28AD" w:rsidP="006E249D">
            <w:pPr>
              <w:pStyle w:val="TableParagraph"/>
            </w:pPr>
            <w:r w:rsidRPr="003C5ABC">
              <w:t>0,521</w:t>
            </w:r>
          </w:p>
        </w:tc>
        <w:tc>
          <w:tcPr>
            <w:tcW w:w="1985" w:type="dxa"/>
            <w:vAlign w:val="center"/>
          </w:tcPr>
          <w:p w14:paraId="24D6162B" w14:textId="77777777" w:rsidR="00BF28AD" w:rsidRPr="003C5ABC" w:rsidRDefault="00BF28AD" w:rsidP="006E249D">
            <w:pPr>
              <w:pStyle w:val="TableParagraph"/>
            </w:pPr>
            <w:r w:rsidRPr="003C5ABC">
              <w:t>3,242</w:t>
            </w:r>
          </w:p>
        </w:tc>
      </w:tr>
      <w:tr w:rsidR="00BF28AD" w:rsidRPr="003C5ABC" w14:paraId="59302BB0" w14:textId="77777777" w:rsidTr="006E249D">
        <w:trPr>
          <w:trHeight w:val="316"/>
        </w:trPr>
        <w:tc>
          <w:tcPr>
            <w:tcW w:w="2835" w:type="dxa"/>
          </w:tcPr>
          <w:p w14:paraId="2F2E2CDB" w14:textId="77777777" w:rsidR="00BF28AD" w:rsidRPr="003C5ABC" w:rsidRDefault="00BF28AD" w:rsidP="006E249D">
            <w:pPr>
              <w:pStyle w:val="TableParagraph"/>
              <w:rPr>
                <w:b/>
              </w:rPr>
            </w:pPr>
            <w:r w:rsidRPr="003C5ABC">
              <w:rPr>
                <w:b/>
              </w:rPr>
              <w:t>Всего:</w:t>
            </w:r>
          </w:p>
        </w:tc>
        <w:tc>
          <w:tcPr>
            <w:tcW w:w="2517" w:type="dxa"/>
            <w:gridSpan w:val="2"/>
            <w:tcBorders>
              <w:right w:val="single" w:sz="6" w:space="0" w:color="000000"/>
            </w:tcBorders>
            <w:vAlign w:val="center"/>
          </w:tcPr>
          <w:p w14:paraId="197B99C3" w14:textId="77777777" w:rsidR="00BF28AD" w:rsidRPr="003C5ABC" w:rsidRDefault="00BF28AD" w:rsidP="006E249D">
            <w:pPr>
              <w:pStyle w:val="TableParagraph"/>
              <w:rPr>
                <w:b/>
              </w:rPr>
            </w:pPr>
            <w:r w:rsidRPr="003C5ABC">
              <w:rPr>
                <w:b/>
              </w:rPr>
              <w:t>13,763</w:t>
            </w:r>
          </w:p>
        </w:tc>
        <w:tc>
          <w:tcPr>
            <w:tcW w:w="2161" w:type="dxa"/>
            <w:tcBorders>
              <w:left w:val="single" w:sz="6" w:space="0" w:color="000000"/>
            </w:tcBorders>
            <w:vAlign w:val="center"/>
          </w:tcPr>
          <w:p w14:paraId="35C69D44" w14:textId="77777777" w:rsidR="00BF28AD" w:rsidRPr="003C5ABC" w:rsidRDefault="00BF28AD" w:rsidP="006E249D">
            <w:pPr>
              <w:pStyle w:val="TableParagraph"/>
              <w:rPr>
                <w:b/>
              </w:rPr>
            </w:pPr>
            <w:r w:rsidRPr="003C5ABC">
              <w:rPr>
                <w:b/>
              </w:rPr>
              <w:t>1,868</w:t>
            </w:r>
          </w:p>
        </w:tc>
        <w:tc>
          <w:tcPr>
            <w:tcW w:w="1985" w:type="dxa"/>
            <w:vAlign w:val="center"/>
          </w:tcPr>
          <w:p w14:paraId="1F8C01DD" w14:textId="77777777" w:rsidR="00BF28AD" w:rsidRPr="003C5ABC" w:rsidRDefault="00BF28AD" w:rsidP="006E249D">
            <w:pPr>
              <w:pStyle w:val="TableParagraph"/>
              <w:rPr>
                <w:b/>
              </w:rPr>
            </w:pPr>
            <w:r w:rsidRPr="003C5ABC">
              <w:rPr>
                <w:b/>
              </w:rPr>
              <w:t>11,892</w:t>
            </w:r>
          </w:p>
        </w:tc>
      </w:tr>
    </w:tbl>
    <w:p w14:paraId="2808E5D1" w14:textId="77777777" w:rsidR="00BF28AD" w:rsidRPr="003C5ABC" w:rsidRDefault="00BF28AD" w:rsidP="00BF28AD">
      <w:pPr>
        <w:rPr>
          <w:sz w:val="24"/>
        </w:rPr>
      </w:pPr>
    </w:p>
    <w:p w14:paraId="78654576" w14:textId="77777777" w:rsidR="00D3346D" w:rsidRPr="004A7997" w:rsidRDefault="00BF28AD" w:rsidP="00D3346D">
      <w:pPr>
        <w:pStyle w:val="1"/>
        <w:numPr>
          <w:ilvl w:val="1"/>
          <w:numId w:val="7"/>
        </w:numPr>
        <w:tabs>
          <w:tab w:val="left" w:pos="1406"/>
        </w:tabs>
        <w:ind w:left="0" w:firstLine="709"/>
        <w:jc w:val="both"/>
      </w:pPr>
      <w:bookmarkStart w:id="57" w:name="_Toc37689179"/>
      <w:r w:rsidRPr="004A7997">
        <w:t>П</w:t>
      </w:r>
      <w:r w:rsidR="00D3346D" w:rsidRPr="004A7997">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57"/>
    </w:p>
    <w:p w14:paraId="6026A518" w14:textId="77777777" w:rsidR="004A7997" w:rsidRPr="004A7997" w:rsidRDefault="004A7997" w:rsidP="004A7997">
      <w:pPr>
        <w:pStyle w:val="af4"/>
        <w:rPr>
          <w:sz w:val="28"/>
          <w:szCs w:val="28"/>
          <w:lang w:bidi="ru-RU"/>
        </w:rPr>
      </w:pPr>
      <w:r w:rsidRPr="004A7997">
        <w:rPr>
          <w:sz w:val="28"/>
          <w:szCs w:val="28"/>
          <w:lang w:bidi="ru-RU"/>
        </w:rPr>
        <w:t xml:space="preserve">Возобновляемые источники энергии для теплоснабжения потребителей поселения не используются. Основным топливом для котельных является </w:t>
      </w:r>
      <w:r>
        <w:rPr>
          <w:sz w:val="28"/>
          <w:szCs w:val="28"/>
          <w:lang w:bidi="ru-RU"/>
        </w:rPr>
        <w:lastRenderedPageBreak/>
        <w:t>каменный уголь</w:t>
      </w:r>
      <w:r w:rsidRPr="004A7997">
        <w:rPr>
          <w:sz w:val="28"/>
          <w:szCs w:val="28"/>
          <w:lang w:bidi="ru-RU"/>
        </w:rPr>
        <w:t xml:space="preserve">. В качестве резервного топлива на котельных используется </w:t>
      </w:r>
      <w:r>
        <w:rPr>
          <w:sz w:val="28"/>
          <w:szCs w:val="28"/>
          <w:lang w:bidi="ru-RU"/>
        </w:rPr>
        <w:t>уголь</w:t>
      </w:r>
      <w:r w:rsidRPr="004A7997">
        <w:rPr>
          <w:sz w:val="28"/>
          <w:szCs w:val="28"/>
          <w:lang w:bidi="ru-RU"/>
        </w:rPr>
        <w:t>.</w:t>
      </w:r>
    </w:p>
    <w:p w14:paraId="459872D8" w14:textId="77777777" w:rsidR="004A7997" w:rsidRPr="004A7997" w:rsidRDefault="004A7997" w:rsidP="004A7997">
      <w:pPr>
        <w:pStyle w:val="af4"/>
        <w:rPr>
          <w:sz w:val="28"/>
          <w:szCs w:val="28"/>
          <w:lang w:bidi="ru-RU"/>
        </w:rPr>
      </w:pPr>
      <w:r w:rsidRPr="004A7997">
        <w:rPr>
          <w:sz w:val="28"/>
          <w:szCs w:val="28"/>
          <w:lang w:bidi="ru-RU"/>
        </w:rPr>
        <w:t xml:space="preserve">Подача </w:t>
      </w:r>
      <w:r>
        <w:rPr>
          <w:sz w:val="28"/>
          <w:szCs w:val="28"/>
          <w:lang w:bidi="ru-RU"/>
        </w:rPr>
        <w:t>угля</w:t>
      </w:r>
      <w:r w:rsidRPr="004A7997">
        <w:rPr>
          <w:sz w:val="28"/>
          <w:szCs w:val="28"/>
          <w:lang w:bidi="ru-RU"/>
        </w:rPr>
        <w:t xml:space="preserve"> на котельные осуществляется от месторождений.</w:t>
      </w:r>
    </w:p>
    <w:p w14:paraId="047A9C3E" w14:textId="77777777" w:rsidR="0061452A" w:rsidRPr="00730333" w:rsidRDefault="0061452A" w:rsidP="0061452A">
      <w:pPr>
        <w:pStyle w:val="1"/>
        <w:numPr>
          <w:ilvl w:val="0"/>
          <w:numId w:val="7"/>
        </w:numPr>
        <w:tabs>
          <w:tab w:val="left" w:pos="1223"/>
        </w:tabs>
        <w:ind w:left="0" w:firstLine="709"/>
        <w:jc w:val="both"/>
      </w:pPr>
      <w:bookmarkStart w:id="58" w:name="_Toc37689180"/>
      <w:r w:rsidRPr="00730333">
        <w:t>Раздел 9 "Инвестиции в строительство, реконструкцию, техническое перевооружение и (или) модернизацию"</w:t>
      </w:r>
      <w:bookmarkEnd w:id="58"/>
    </w:p>
    <w:p w14:paraId="6EC8ACD8" w14:textId="77777777" w:rsidR="00D3346D" w:rsidRPr="00730333" w:rsidRDefault="002A62F8" w:rsidP="00D3346D">
      <w:pPr>
        <w:pStyle w:val="1"/>
        <w:numPr>
          <w:ilvl w:val="1"/>
          <w:numId w:val="7"/>
        </w:numPr>
        <w:tabs>
          <w:tab w:val="left" w:pos="1406"/>
        </w:tabs>
        <w:ind w:left="0" w:firstLine="709"/>
        <w:jc w:val="both"/>
      </w:pPr>
      <w:bookmarkStart w:id="59" w:name="_Toc37689181"/>
      <w:r w:rsidRPr="00730333">
        <w:t>П</w:t>
      </w:r>
      <w:r w:rsidR="00D3346D" w:rsidRPr="00730333">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9"/>
    </w:p>
    <w:p w14:paraId="239BCEC2" w14:textId="77777777" w:rsidR="002A62F8" w:rsidRPr="003C5ABC" w:rsidRDefault="002A62F8" w:rsidP="002A62F8">
      <w:pPr>
        <w:pStyle w:val="a3"/>
        <w:spacing w:before="240" w:line="360" w:lineRule="auto"/>
        <w:ind w:firstLine="709"/>
        <w:jc w:val="both"/>
      </w:pPr>
      <w:bookmarkStart w:id="60" w:name="_Hlk36996729"/>
      <w:r w:rsidRPr="00730333">
        <w:t xml:space="preserve">В таблице 9.1 приведена Программа развития системы теплоснабжения </w:t>
      </w:r>
      <w:r w:rsidRPr="003C5ABC">
        <w:t>городского округа до 2030 года с проиндексированными капитальными затратами разработанная на основании принятых решений.</w:t>
      </w:r>
    </w:p>
    <w:p w14:paraId="2B57BEB8" w14:textId="77777777" w:rsidR="002A62F8" w:rsidRPr="003C5ABC" w:rsidRDefault="002A62F8" w:rsidP="002A62F8">
      <w:pPr>
        <w:spacing w:line="360" w:lineRule="auto"/>
        <w:jc w:val="both"/>
        <w:sectPr w:rsidR="002A62F8" w:rsidRPr="003C5ABC" w:rsidSect="00CE55DF">
          <w:pgSz w:w="11910" w:h="16840"/>
          <w:pgMar w:top="1134" w:right="570" w:bottom="1134" w:left="1701" w:header="0" w:footer="393" w:gutter="0"/>
          <w:cols w:space="720"/>
          <w:docGrid w:linePitch="299"/>
        </w:sectPr>
      </w:pPr>
    </w:p>
    <w:p w14:paraId="603C754E" w14:textId="77777777" w:rsidR="002A62F8" w:rsidRPr="003C5ABC" w:rsidRDefault="002A62F8" w:rsidP="002A62F8">
      <w:pPr>
        <w:ind w:left="567" w:right="329" w:firstLine="709"/>
        <w:rPr>
          <w:b/>
          <w:sz w:val="24"/>
        </w:rPr>
      </w:pPr>
    </w:p>
    <w:p w14:paraId="0A6D10B9" w14:textId="77777777" w:rsidR="002A62F8" w:rsidRPr="003C5ABC" w:rsidRDefault="002A62F8" w:rsidP="002A62F8">
      <w:pPr>
        <w:ind w:left="567" w:right="329" w:firstLine="709"/>
        <w:rPr>
          <w:b/>
          <w:sz w:val="24"/>
        </w:rPr>
      </w:pPr>
      <w:r w:rsidRPr="003C5ABC">
        <w:rPr>
          <w:b/>
          <w:sz w:val="24"/>
        </w:rPr>
        <w:t xml:space="preserve">Таблица </w:t>
      </w:r>
      <w:r>
        <w:rPr>
          <w:b/>
          <w:sz w:val="24"/>
        </w:rPr>
        <w:t>9</w:t>
      </w:r>
      <w:r w:rsidRPr="003C5ABC">
        <w:rPr>
          <w:b/>
          <w:sz w:val="24"/>
        </w:rPr>
        <w:t>.1. Программа развития системы теплоснабжения городского округа до 2030 года с проиндексированными кап. затратами, указанными в ценах соответствующих лет, в тыс. руб.</w:t>
      </w:r>
    </w:p>
    <w:p w14:paraId="15274574" w14:textId="77777777" w:rsidR="002A62F8" w:rsidRPr="003C5ABC" w:rsidRDefault="002A62F8" w:rsidP="002A62F8">
      <w:pPr>
        <w:spacing w:line="176" w:lineRule="exact"/>
        <w:rPr>
          <w:sz w:val="16"/>
        </w:rPr>
      </w:pPr>
    </w:p>
    <w:tbl>
      <w:tblPr>
        <w:tblW w:w="15424" w:type="dxa"/>
        <w:tblInd w:w="-289" w:type="dxa"/>
        <w:tblLook w:val="04A0" w:firstRow="1" w:lastRow="0" w:firstColumn="1" w:lastColumn="0" w:noHBand="0" w:noVBand="1"/>
      </w:tblPr>
      <w:tblGrid>
        <w:gridCol w:w="2720"/>
        <w:gridCol w:w="2824"/>
        <w:gridCol w:w="760"/>
        <w:gridCol w:w="760"/>
        <w:gridCol w:w="760"/>
        <w:gridCol w:w="760"/>
        <w:gridCol w:w="760"/>
        <w:gridCol w:w="760"/>
        <w:gridCol w:w="760"/>
        <w:gridCol w:w="760"/>
        <w:gridCol w:w="760"/>
        <w:gridCol w:w="760"/>
        <w:gridCol w:w="760"/>
        <w:gridCol w:w="760"/>
        <w:gridCol w:w="760"/>
      </w:tblGrid>
      <w:tr w:rsidR="002A62F8" w:rsidRPr="003C5ABC" w14:paraId="4805DF7E" w14:textId="77777777" w:rsidTr="004A7997">
        <w:trPr>
          <w:trHeight w:val="450"/>
        </w:trPr>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0281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Наименование котельной, ЦТП, мероприятия</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012FCA7D" w14:textId="77777777" w:rsidR="002A62F8" w:rsidRPr="003C5ABC" w:rsidRDefault="002A62F8" w:rsidP="002A62F8">
            <w:pPr>
              <w:widowControl/>
              <w:autoSpaceDE/>
              <w:autoSpaceDN/>
              <w:rPr>
                <w:b/>
                <w:bCs/>
                <w:sz w:val="16"/>
                <w:szCs w:val="16"/>
                <w:lang w:bidi="ar-SA"/>
              </w:rPr>
            </w:pPr>
            <w:r w:rsidRPr="003C5ABC">
              <w:rPr>
                <w:b/>
                <w:bCs/>
                <w:sz w:val="16"/>
                <w:szCs w:val="16"/>
                <w:lang w:bidi="ar-SA"/>
              </w:rPr>
              <w:t>Планируемые действия</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177CAB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2019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BA9B0B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7EE469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B16338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DC4AEF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D79B3F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0FAE4D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4294C7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F684F7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2027</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FBCA1F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29DE9E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2029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F2227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2030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C4757F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Всего</w:t>
            </w:r>
          </w:p>
        </w:tc>
      </w:tr>
      <w:tr w:rsidR="002A62F8" w:rsidRPr="003C5ABC" w14:paraId="3DC5DD79" w14:textId="77777777" w:rsidTr="004A7997">
        <w:trPr>
          <w:trHeight w:val="9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45BB2E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 Котельная ППШ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6CEBF2E1"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32D1983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DC8BD1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090BBA2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21F25CD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69E06DA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1DCBAA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BF1579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BAC55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C30F04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7E6F3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7D7D4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3AEC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8516B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24825</w:t>
            </w:r>
          </w:p>
        </w:tc>
      </w:tr>
      <w:tr w:rsidR="002A62F8" w:rsidRPr="003C5ABC" w14:paraId="71EBDC43" w14:textId="77777777" w:rsidTr="004A7997">
        <w:trPr>
          <w:trHeight w:val="675"/>
        </w:trPr>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ACE471E"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ППШ</w:t>
            </w:r>
          </w:p>
        </w:tc>
        <w:tc>
          <w:tcPr>
            <w:tcW w:w="2824" w:type="dxa"/>
            <w:tcBorders>
              <w:top w:val="nil"/>
              <w:left w:val="nil"/>
              <w:bottom w:val="single" w:sz="4" w:space="0" w:color="auto"/>
              <w:right w:val="single" w:sz="4" w:space="0" w:color="auto"/>
            </w:tcBorders>
            <w:shd w:val="clear" w:color="auto" w:fill="auto"/>
            <w:vAlign w:val="center"/>
            <w:hideMark/>
          </w:tcPr>
          <w:p w14:paraId="068B33C7" w14:textId="77777777" w:rsidR="002A62F8" w:rsidRPr="003C5ABC" w:rsidRDefault="002A62F8" w:rsidP="002A62F8">
            <w:pPr>
              <w:widowControl/>
              <w:autoSpaceDE/>
              <w:autoSpaceDN/>
              <w:rPr>
                <w:sz w:val="16"/>
                <w:szCs w:val="16"/>
                <w:lang w:bidi="ar-SA"/>
              </w:rPr>
            </w:pPr>
            <w:r w:rsidRPr="003C5ABC">
              <w:rPr>
                <w:sz w:val="16"/>
                <w:szCs w:val="16"/>
                <w:lang w:bidi="ar-SA"/>
              </w:rPr>
              <w:t>Реконструкция котла №1 КВ-ТС20 с заменой «китайской» топки на топку ТЧЗМ-2-2,7-6,5</w:t>
            </w:r>
          </w:p>
        </w:tc>
        <w:tc>
          <w:tcPr>
            <w:tcW w:w="760" w:type="dxa"/>
            <w:tcBorders>
              <w:top w:val="nil"/>
              <w:left w:val="nil"/>
              <w:bottom w:val="single" w:sz="4" w:space="0" w:color="auto"/>
              <w:right w:val="single" w:sz="4" w:space="0" w:color="auto"/>
            </w:tcBorders>
            <w:shd w:val="clear" w:color="auto" w:fill="auto"/>
            <w:vAlign w:val="center"/>
            <w:hideMark/>
          </w:tcPr>
          <w:p w14:paraId="254DFFB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5889B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BA90B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F2DE02B" w14:textId="77777777" w:rsidR="002A62F8" w:rsidRPr="003C5ABC" w:rsidRDefault="002A62F8" w:rsidP="002A62F8">
            <w:pPr>
              <w:widowControl/>
              <w:autoSpaceDE/>
              <w:autoSpaceDN/>
              <w:jc w:val="center"/>
              <w:rPr>
                <w:sz w:val="16"/>
                <w:szCs w:val="16"/>
                <w:lang w:bidi="ar-SA"/>
              </w:rPr>
            </w:pPr>
            <w:r w:rsidRPr="003C5ABC">
              <w:rPr>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6DFD9C5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62F9A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110BC9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207BF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B3FD3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A18E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2D707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4A359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F7D67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r>
      <w:tr w:rsidR="002A62F8" w:rsidRPr="003C5ABC" w14:paraId="014E3898"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006DDD4C"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11CF4FE7" w14:textId="77777777" w:rsidR="002A62F8" w:rsidRPr="003C5ABC" w:rsidRDefault="002A62F8" w:rsidP="002A62F8">
            <w:pPr>
              <w:widowControl/>
              <w:autoSpaceDE/>
              <w:autoSpaceDN/>
              <w:rPr>
                <w:sz w:val="16"/>
                <w:szCs w:val="16"/>
                <w:lang w:bidi="ar-SA"/>
              </w:rPr>
            </w:pPr>
            <w:r w:rsidRPr="003C5ABC">
              <w:rPr>
                <w:sz w:val="16"/>
                <w:szCs w:val="16"/>
                <w:lang w:bidi="ar-SA"/>
              </w:rPr>
              <w:t>Реконструкция котла №2 КВ-ТС-20 с заменой «китайской» топки на топку ТЧЗМ-2-2,7-6,5</w:t>
            </w:r>
          </w:p>
        </w:tc>
        <w:tc>
          <w:tcPr>
            <w:tcW w:w="760" w:type="dxa"/>
            <w:tcBorders>
              <w:top w:val="nil"/>
              <w:left w:val="nil"/>
              <w:bottom w:val="single" w:sz="4" w:space="0" w:color="auto"/>
              <w:right w:val="single" w:sz="4" w:space="0" w:color="auto"/>
            </w:tcBorders>
            <w:shd w:val="clear" w:color="auto" w:fill="auto"/>
            <w:vAlign w:val="center"/>
            <w:hideMark/>
          </w:tcPr>
          <w:p w14:paraId="593919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97EF43" w14:textId="77777777" w:rsidR="002A62F8" w:rsidRPr="003C5ABC" w:rsidRDefault="002A62F8" w:rsidP="002A62F8">
            <w:pPr>
              <w:widowControl/>
              <w:autoSpaceDE/>
              <w:autoSpaceDN/>
              <w:jc w:val="center"/>
              <w:rPr>
                <w:sz w:val="16"/>
                <w:szCs w:val="16"/>
                <w:lang w:bidi="ar-SA"/>
              </w:rPr>
            </w:pPr>
            <w:r w:rsidRPr="003C5ABC">
              <w:rPr>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25C2DC6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8ED1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F8E9A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28744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017BA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F1371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DB58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E1FCD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AD53C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B735E9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401BA1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r>
      <w:tr w:rsidR="002A62F8" w:rsidRPr="003C5ABC" w14:paraId="774DCE97"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30DDC01D"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461FE869" w14:textId="77777777" w:rsidR="002A62F8" w:rsidRPr="003C5ABC" w:rsidRDefault="002A62F8" w:rsidP="002A62F8">
            <w:pPr>
              <w:widowControl/>
              <w:autoSpaceDE/>
              <w:autoSpaceDN/>
              <w:rPr>
                <w:sz w:val="16"/>
                <w:szCs w:val="16"/>
                <w:lang w:bidi="ar-SA"/>
              </w:rPr>
            </w:pPr>
            <w:r w:rsidRPr="003C5ABC">
              <w:rPr>
                <w:sz w:val="16"/>
                <w:szCs w:val="16"/>
                <w:lang w:bidi="ar-SA"/>
              </w:rPr>
              <w:t>Реконструкция котла №3 КВ-ТС20 с заменой «китайской» топки на топку ТЧЗМ-2-2,7-6,5</w:t>
            </w:r>
          </w:p>
        </w:tc>
        <w:tc>
          <w:tcPr>
            <w:tcW w:w="760" w:type="dxa"/>
            <w:tcBorders>
              <w:top w:val="nil"/>
              <w:left w:val="nil"/>
              <w:bottom w:val="single" w:sz="4" w:space="0" w:color="auto"/>
              <w:right w:val="single" w:sz="4" w:space="0" w:color="auto"/>
            </w:tcBorders>
            <w:shd w:val="clear" w:color="auto" w:fill="auto"/>
            <w:vAlign w:val="center"/>
            <w:hideMark/>
          </w:tcPr>
          <w:p w14:paraId="5123DB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9EF2F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DC3AA9" w14:textId="77777777" w:rsidR="002A62F8" w:rsidRPr="003C5ABC" w:rsidRDefault="002A62F8" w:rsidP="002A62F8">
            <w:pPr>
              <w:widowControl/>
              <w:autoSpaceDE/>
              <w:autoSpaceDN/>
              <w:jc w:val="center"/>
              <w:rPr>
                <w:sz w:val="16"/>
                <w:szCs w:val="16"/>
                <w:lang w:bidi="ar-SA"/>
              </w:rPr>
            </w:pPr>
            <w:r w:rsidRPr="003C5ABC">
              <w:rPr>
                <w:sz w:val="16"/>
                <w:szCs w:val="16"/>
                <w:lang w:bidi="ar-SA"/>
              </w:rPr>
              <w:t>8275</w:t>
            </w:r>
          </w:p>
        </w:tc>
        <w:tc>
          <w:tcPr>
            <w:tcW w:w="760" w:type="dxa"/>
            <w:tcBorders>
              <w:top w:val="nil"/>
              <w:left w:val="nil"/>
              <w:bottom w:val="single" w:sz="4" w:space="0" w:color="auto"/>
              <w:right w:val="single" w:sz="4" w:space="0" w:color="auto"/>
            </w:tcBorders>
            <w:shd w:val="clear" w:color="auto" w:fill="auto"/>
            <w:vAlign w:val="center"/>
            <w:hideMark/>
          </w:tcPr>
          <w:p w14:paraId="36C3371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A24609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09968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5A31A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305F7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CB12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A0E4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5814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16F19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3F73E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8275</w:t>
            </w:r>
          </w:p>
        </w:tc>
      </w:tr>
      <w:tr w:rsidR="002A62F8" w:rsidRPr="003C5ABC" w14:paraId="6E7BE4DF" w14:textId="77777777" w:rsidTr="004A7997">
        <w:trPr>
          <w:trHeight w:val="209"/>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EFB62C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 Котельная ППШ-2ООО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0D084F2C"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12D2025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16605</w:t>
            </w:r>
          </w:p>
        </w:tc>
        <w:tc>
          <w:tcPr>
            <w:tcW w:w="760" w:type="dxa"/>
            <w:tcBorders>
              <w:top w:val="nil"/>
              <w:left w:val="nil"/>
              <w:bottom w:val="single" w:sz="4" w:space="0" w:color="auto"/>
              <w:right w:val="single" w:sz="4" w:space="0" w:color="auto"/>
            </w:tcBorders>
            <w:shd w:val="clear" w:color="auto" w:fill="auto"/>
            <w:vAlign w:val="center"/>
            <w:hideMark/>
          </w:tcPr>
          <w:p w14:paraId="1DB13FD1" w14:textId="454EC32A" w:rsidR="002A62F8" w:rsidRPr="003C5ABC" w:rsidRDefault="002A62F8" w:rsidP="002A62F8">
            <w:pPr>
              <w:widowControl/>
              <w:autoSpaceDE/>
              <w:autoSpaceDN/>
              <w:jc w:val="center"/>
              <w:rPr>
                <w:b/>
                <w:bCs/>
                <w:sz w:val="16"/>
                <w:szCs w:val="16"/>
                <w:lang w:bidi="ar-SA"/>
              </w:rPr>
            </w:pPr>
            <w:r w:rsidRPr="003C5ABC">
              <w:rPr>
                <w:b/>
                <w:bCs/>
                <w:sz w:val="16"/>
                <w:szCs w:val="16"/>
                <w:lang w:bidi="ar-SA"/>
              </w:rPr>
              <w:t>28</w:t>
            </w:r>
            <w:r w:rsidR="00953E85">
              <w:rPr>
                <w:b/>
                <w:bCs/>
                <w:sz w:val="16"/>
                <w:szCs w:val="16"/>
                <w:lang w:bidi="ar-SA"/>
              </w:rPr>
              <w:t>83</w:t>
            </w:r>
            <w:r w:rsidRPr="003C5ABC">
              <w:rPr>
                <w:b/>
                <w:bCs/>
                <w:sz w:val="16"/>
                <w:szCs w:val="16"/>
                <w:lang w:bidi="ar-SA"/>
              </w:rPr>
              <w:t>5</w:t>
            </w:r>
          </w:p>
        </w:tc>
        <w:tc>
          <w:tcPr>
            <w:tcW w:w="760" w:type="dxa"/>
            <w:tcBorders>
              <w:top w:val="nil"/>
              <w:left w:val="nil"/>
              <w:bottom w:val="single" w:sz="4" w:space="0" w:color="auto"/>
              <w:right w:val="single" w:sz="4" w:space="0" w:color="auto"/>
            </w:tcBorders>
            <w:shd w:val="clear" w:color="auto" w:fill="auto"/>
            <w:vAlign w:val="center"/>
            <w:hideMark/>
          </w:tcPr>
          <w:p w14:paraId="33E9F7D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4212</w:t>
            </w:r>
          </w:p>
        </w:tc>
        <w:tc>
          <w:tcPr>
            <w:tcW w:w="760" w:type="dxa"/>
            <w:tcBorders>
              <w:top w:val="nil"/>
              <w:left w:val="nil"/>
              <w:bottom w:val="single" w:sz="4" w:space="0" w:color="auto"/>
              <w:right w:val="single" w:sz="4" w:space="0" w:color="auto"/>
            </w:tcBorders>
            <w:shd w:val="clear" w:color="auto" w:fill="auto"/>
            <w:vAlign w:val="center"/>
            <w:hideMark/>
          </w:tcPr>
          <w:p w14:paraId="31D5AE7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9246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9CC76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99C9F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E556D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40DDE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8DCD6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D0E6E4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DAA1DB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242F9F4" w14:textId="17B8DE81" w:rsidR="002A62F8" w:rsidRPr="003C5ABC" w:rsidRDefault="002A62F8" w:rsidP="002A62F8">
            <w:pPr>
              <w:widowControl/>
              <w:autoSpaceDE/>
              <w:autoSpaceDN/>
              <w:jc w:val="center"/>
              <w:rPr>
                <w:b/>
                <w:bCs/>
                <w:sz w:val="16"/>
                <w:szCs w:val="16"/>
                <w:lang w:bidi="ar-SA"/>
              </w:rPr>
            </w:pPr>
            <w:r w:rsidRPr="003C5ABC">
              <w:rPr>
                <w:b/>
                <w:bCs/>
                <w:sz w:val="16"/>
                <w:szCs w:val="16"/>
                <w:lang w:bidi="ar-SA"/>
              </w:rPr>
              <w:t>49</w:t>
            </w:r>
            <w:r w:rsidR="00953E85">
              <w:rPr>
                <w:b/>
                <w:bCs/>
                <w:sz w:val="16"/>
                <w:szCs w:val="16"/>
                <w:lang w:bidi="ar-SA"/>
              </w:rPr>
              <w:t>652</w:t>
            </w:r>
          </w:p>
        </w:tc>
      </w:tr>
      <w:tr w:rsidR="002A62F8" w:rsidRPr="003C5ABC" w14:paraId="7D7E75A2" w14:textId="77777777" w:rsidTr="004A7997">
        <w:trPr>
          <w:trHeight w:val="465"/>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22083A0C" w14:textId="77777777" w:rsidR="002A62F8" w:rsidRPr="003C5ABC" w:rsidRDefault="002A62F8" w:rsidP="002A62F8">
            <w:pPr>
              <w:widowControl/>
              <w:autoSpaceDE/>
              <w:autoSpaceDN/>
              <w:jc w:val="center"/>
              <w:rPr>
                <w:sz w:val="16"/>
                <w:szCs w:val="16"/>
                <w:lang w:bidi="ar-SA"/>
              </w:rPr>
            </w:pPr>
            <w:r w:rsidRPr="003C5ABC">
              <w:rPr>
                <w:sz w:val="16"/>
                <w:szCs w:val="16"/>
                <w:lang w:bidi="ar-SA"/>
              </w:rPr>
              <w:t>Строительство тепловых сетей в связи с подключением перспективной нагрузки котельной ППШ-2</w:t>
            </w:r>
          </w:p>
        </w:tc>
        <w:tc>
          <w:tcPr>
            <w:tcW w:w="2824" w:type="dxa"/>
            <w:tcBorders>
              <w:top w:val="nil"/>
              <w:left w:val="nil"/>
              <w:bottom w:val="single" w:sz="4" w:space="0" w:color="auto"/>
              <w:right w:val="single" w:sz="4" w:space="0" w:color="auto"/>
            </w:tcBorders>
            <w:shd w:val="clear" w:color="auto" w:fill="auto"/>
            <w:vAlign w:val="center"/>
            <w:hideMark/>
          </w:tcPr>
          <w:p w14:paraId="30A79BBA" w14:textId="77777777" w:rsidR="002A62F8" w:rsidRPr="003C5ABC" w:rsidRDefault="002A62F8" w:rsidP="002A62F8">
            <w:pPr>
              <w:widowControl/>
              <w:autoSpaceDE/>
              <w:autoSpaceDN/>
              <w:rPr>
                <w:sz w:val="16"/>
                <w:szCs w:val="16"/>
                <w:lang w:bidi="ar-SA"/>
              </w:rPr>
            </w:pPr>
            <w:r w:rsidRPr="003C5ABC">
              <w:rPr>
                <w:sz w:val="16"/>
                <w:szCs w:val="16"/>
                <w:lang w:bidi="ar-SA"/>
              </w:rPr>
              <w:t>УТ-18/1 – кв. "А1", 175 м, 2Ду200 мм, надзем.</w:t>
            </w:r>
          </w:p>
        </w:tc>
        <w:tc>
          <w:tcPr>
            <w:tcW w:w="760" w:type="dxa"/>
            <w:tcBorders>
              <w:top w:val="nil"/>
              <w:left w:val="nil"/>
              <w:bottom w:val="single" w:sz="4" w:space="0" w:color="auto"/>
              <w:right w:val="single" w:sz="4" w:space="0" w:color="auto"/>
            </w:tcBorders>
            <w:shd w:val="clear" w:color="auto" w:fill="auto"/>
            <w:vAlign w:val="center"/>
            <w:hideMark/>
          </w:tcPr>
          <w:p w14:paraId="290DFF5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909A57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1D9F8C" w14:textId="77777777" w:rsidR="002A62F8" w:rsidRPr="003C5ABC" w:rsidRDefault="002A62F8" w:rsidP="002A62F8">
            <w:pPr>
              <w:widowControl/>
              <w:autoSpaceDE/>
              <w:autoSpaceDN/>
              <w:jc w:val="center"/>
              <w:rPr>
                <w:sz w:val="16"/>
                <w:szCs w:val="16"/>
                <w:lang w:bidi="ar-SA"/>
              </w:rPr>
            </w:pPr>
            <w:r w:rsidRPr="003C5ABC">
              <w:rPr>
                <w:sz w:val="16"/>
                <w:szCs w:val="16"/>
                <w:lang w:bidi="ar-SA"/>
              </w:rPr>
              <w:t>4212</w:t>
            </w:r>
          </w:p>
        </w:tc>
        <w:tc>
          <w:tcPr>
            <w:tcW w:w="760" w:type="dxa"/>
            <w:tcBorders>
              <w:top w:val="nil"/>
              <w:left w:val="nil"/>
              <w:bottom w:val="single" w:sz="4" w:space="0" w:color="auto"/>
              <w:right w:val="single" w:sz="4" w:space="0" w:color="auto"/>
            </w:tcBorders>
            <w:shd w:val="clear" w:color="auto" w:fill="auto"/>
            <w:vAlign w:val="center"/>
            <w:hideMark/>
          </w:tcPr>
          <w:p w14:paraId="657E851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1C59FC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8F3A8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C557C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C689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68F08F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859024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9B9C10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62FE65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A4708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4212</w:t>
            </w:r>
          </w:p>
        </w:tc>
      </w:tr>
      <w:tr w:rsidR="002A62F8" w:rsidRPr="003C5ABC" w14:paraId="65FBE2C3"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7773D2B1"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166C078" w14:textId="77777777" w:rsidR="002A62F8" w:rsidRPr="003C5ABC" w:rsidRDefault="002A62F8" w:rsidP="002A62F8">
            <w:pPr>
              <w:widowControl/>
              <w:autoSpaceDE/>
              <w:autoSpaceDN/>
              <w:rPr>
                <w:sz w:val="16"/>
                <w:szCs w:val="16"/>
                <w:lang w:bidi="ar-SA"/>
              </w:rPr>
            </w:pPr>
            <w:r w:rsidRPr="003C5ABC">
              <w:rPr>
                <w:sz w:val="16"/>
                <w:szCs w:val="16"/>
                <w:lang w:bidi="ar-SA"/>
              </w:rPr>
              <w:t>ТК 70 – Бакинская 22, ООО "КЭК", 130 м, 2Ду50 мм, надзем.</w:t>
            </w:r>
          </w:p>
        </w:tc>
        <w:tc>
          <w:tcPr>
            <w:tcW w:w="760" w:type="dxa"/>
            <w:tcBorders>
              <w:top w:val="nil"/>
              <w:left w:val="nil"/>
              <w:bottom w:val="single" w:sz="4" w:space="0" w:color="auto"/>
              <w:right w:val="single" w:sz="4" w:space="0" w:color="auto"/>
            </w:tcBorders>
            <w:shd w:val="clear" w:color="auto" w:fill="auto"/>
            <w:vAlign w:val="center"/>
            <w:hideMark/>
          </w:tcPr>
          <w:p w14:paraId="4DF2924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E2DA6D" w14:textId="77777777" w:rsidR="002A62F8" w:rsidRPr="003C5ABC" w:rsidRDefault="002A62F8" w:rsidP="002A62F8">
            <w:pPr>
              <w:widowControl/>
              <w:autoSpaceDE/>
              <w:autoSpaceDN/>
              <w:jc w:val="center"/>
              <w:rPr>
                <w:sz w:val="16"/>
                <w:szCs w:val="16"/>
                <w:lang w:bidi="ar-SA"/>
              </w:rPr>
            </w:pPr>
            <w:r w:rsidRPr="003C5ABC">
              <w:rPr>
                <w:sz w:val="16"/>
                <w:szCs w:val="16"/>
                <w:lang w:bidi="ar-SA"/>
              </w:rPr>
              <w:t>3594</w:t>
            </w:r>
          </w:p>
        </w:tc>
        <w:tc>
          <w:tcPr>
            <w:tcW w:w="760" w:type="dxa"/>
            <w:tcBorders>
              <w:top w:val="nil"/>
              <w:left w:val="nil"/>
              <w:bottom w:val="single" w:sz="4" w:space="0" w:color="auto"/>
              <w:right w:val="single" w:sz="4" w:space="0" w:color="auto"/>
            </w:tcBorders>
            <w:shd w:val="clear" w:color="auto" w:fill="auto"/>
            <w:vAlign w:val="center"/>
            <w:hideMark/>
          </w:tcPr>
          <w:p w14:paraId="32E2749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4A0B6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47F81B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A9F409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A7D99C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8229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6FF6A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55681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886050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87BC7D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AF5FD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3594</w:t>
            </w:r>
          </w:p>
        </w:tc>
      </w:tr>
      <w:tr w:rsidR="002A62F8" w:rsidRPr="003C5ABC" w14:paraId="06A0BB2B"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0B374D20"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639688E2" w14:textId="77777777" w:rsidR="002A62F8" w:rsidRPr="003C5ABC" w:rsidRDefault="002A62F8" w:rsidP="002A62F8">
            <w:pPr>
              <w:widowControl/>
              <w:autoSpaceDE/>
              <w:autoSpaceDN/>
              <w:rPr>
                <w:sz w:val="16"/>
                <w:szCs w:val="16"/>
                <w:lang w:bidi="ar-SA"/>
              </w:rPr>
            </w:pPr>
            <w:r w:rsidRPr="003C5ABC">
              <w:rPr>
                <w:sz w:val="16"/>
                <w:szCs w:val="16"/>
                <w:lang w:bidi="ar-SA"/>
              </w:rPr>
              <w:t>УТ-18/2 – УТ-18/3 (проект), 500 м, 2Ду150 мм, надзем.</w:t>
            </w:r>
          </w:p>
        </w:tc>
        <w:tc>
          <w:tcPr>
            <w:tcW w:w="760" w:type="dxa"/>
            <w:tcBorders>
              <w:top w:val="nil"/>
              <w:left w:val="nil"/>
              <w:bottom w:val="single" w:sz="4" w:space="0" w:color="auto"/>
              <w:right w:val="single" w:sz="4" w:space="0" w:color="auto"/>
            </w:tcBorders>
            <w:shd w:val="clear" w:color="auto" w:fill="auto"/>
            <w:vAlign w:val="center"/>
            <w:hideMark/>
          </w:tcPr>
          <w:p w14:paraId="210E3226" w14:textId="77777777" w:rsidR="002A62F8" w:rsidRPr="003C5ABC" w:rsidRDefault="002A62F8" w:rsidP="002A62F8">
            <w:pPr>
              <w:widowControl/>
              <w:autoSpaceDE/>
              <w:autoSpaceDN/>
              <w:jc w:val="center"/>
              <w:rPr>
                <w:sz w:val="16"/>
                <w:szCs w:val="16"/>
                <w:lang w:bidi="ar-SA"/>
              </w:rPr>
            </w:pPr>
            <w:r w:rsidRPr="003C5ABC">
              <w:rPr>
                <w:sz w:val="16"/>
                <w:szCs w:val="16"/>
                <w:lang w:bidi="ar-SA"/>
              </w:rPr>
              <w:t>9077</w:t>
            </w:r>
          </w:p>
        </w:tc>
        <w:tc>
          <w:tcPr>
            <w:tcW w:w="760" w:type="dxa"/>
            <w:tcBorders>
              <w:top w:val="nil"/>
              <w:left w:val="nil"/>
              <w:bottom w:val="single" w:sz="4" w:space="0" w:color="auto"/>
              <w:right w:val="single" w:sz="4" w:space="0" w:color="auto"/>
            </w:tcBorders>
            <w:shd w:val="clear" w:color="auto" w:fill="auto"/>
            <w:vAlign w:val="center"/>
            <w:hideMark/>
          </w:tcPr>
          <w:p w14:paraId="38A6B2C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26118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7B44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502C8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C6E54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55C63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0A19FC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37B0B1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65C9A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F6B48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78B8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653599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9077</w:t>
            </w:r>
          </w:p>
        </w:tc>
      </w:tr>
      <w:tr w:rsidR="002A62F8" w:rsidRPr="003C5ABC" w14:paraId="2814390A" w14:textId="77777777" w:rsidTr="004A7997">
        <w:trPr>
          <w:trHeight w:val="675"/>
        </w:trPr>
        <w:tc>
          <w:tcPr>
            <w:tcW w:w="2720" w:type="dxa"/>
            <w:vMerge/>
            <w:tcBorders>
              <w:top w:val="nil"/>
              <w:left w:val="single" w:sz="4" w:space="0" w:color="auto"/>
              <w:bottom w:val="single" w:sz="4" w:space="0" w:color="auto"/>
              <w:right w:val="single" w:sz="4" w:space="0" w:color="auto"/>
            </w:tcBorders>
            <w:vAlign w:val="center"/>
            <w:hideMark/>
          </w:tcPr>
          <w:p w14:paraId="5F3914C5"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2BDEB397" w14:textId="77777777" w:rsidR="002A62F8" w:rsidRPr="003C5ABC" w:rsidRDefault="002A62F8" w:rsidP="002A62F8">
            <w:pPr>
              <w:widowControl/>
              <w:autoSpaceDE/>
              <w:autoSpaceDN/>
              <w:rPr>
                <w:sz w:val="16"/>
                <w:szCs w:val="16"/>
                <w:lang w:bidi="ar-SA"/>
              </w:rPr>
            </w:pPr>
            <w:r w:rsidRPr="003C5ABC">
              <w:rPr>
                <w:sz w:val="16"/>
                <w:szCs w:val="16"/>
                <w:lang w:bidi="ar-SA"/>
              </w:rPr>
              <w:t>УТ-18/3 (проект) – автодорожный комплекс зданий и сооружений, 50 м, 2Ду80 мм, надзем.</w:t>
            </w:r>
          </w:p>
        </w:tc>
        <w:tc>
          <w:tcPr>
            <w:tcW w:w="760" w:type="dxa"/>
            <w:tcBorders>
              <w:top w:val="nil"/>
              <w:left w:val="nil"/>
              <w:bottom w:val="single" w:sz="4" w:space="0" w:color="auto"/>
              <w:right w:val="single" w:sz="4" w:space="0" w:color="auto"/>
            </w:tcBorders>
            <w:shd w:val="clear" w:color="auto" w:fill="auto"/>
            <w:vAlign w:val="center"/>
            <w:hideMark/>
          </w:tcPr>
          <w:p w14:paraId="199C8285" w14:textId="77777777" w:rsidR="002A62F8" w:rsidRPr="003C5ABC" w:rsidRDefault="002A62F8" w:rsidP="002A62F8">
            <w:pPr>
              <w:widowControl/>
              <w:autoSpaceDE/>
              <w:autoSpaceDN/>
              <w:jc w:val="center"/>
              <w:rPr>
                <w:sz w:val="16"/>
                <w:szCs w:val="16"/>
                <w:lang w:bidi="ar-SA"/>
              </w:rPr>
            </w:pPr>
            <w:r w:rsidRPr="003C5ABC">
              <w:rPr>
                <w:sz w:val="16"/>
                <w:szCs w:val="16"/>
                <w:lang w:bidi="ar-SA"/>
              </w:rPr>
              <w:t>580</w:t>
            </w:r>
          </w:p>
        </w:tc>
        <w:tc>
          <w:tcPr>
            <w:tcW w:w="760" w:type="dxa"/>
            <w:tcBorders>
              <w:top w:val="nil"/>
              <w:left w:val="nil"/>
              <w:bottom w:val="single" w:sz="4" w:space="0" w:color="auto"/>
              <w:right w:val="single" w:sz="4" w:space="0" w:color="auto"/>
            </w:tcBorders>
            <w:shd w:val="clear" w:color="auto" w:fill="auto"/>
            <w:vAlign w:val="center"/>
            <w:hideMark/>
          </w:tcPr>
          <w:p w14:paraId="2447F9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4B58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8C464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72102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E27EB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23DE1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60BE76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1B94C7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B70FE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5E8E96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4E026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BE42C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580</w:t>
            </w:r>
          </w:p>
        </w:tc>
      </w:tr>
      <w:tr w:rsidR="002A62F8" w:rsidRPr="003C5ABC" w14:paraId="41B6422A"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2ADCF453"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7995D6C3" w14:textId="77777777" w:rsidR="002A62F8" w:rsidRPr="003C5ABC" w:rsidRDefault="002A62F8" w:rsidP="002A62F8">
            <w:pPr>
              <w:widowControl/>
              <w:autoSpaceDE/>
              <w:autoSpaceDN/>
              <w:rPr>
                <w:sz w:val="16"/>
                <w:szCs w:val="16"/>
                <w:lang w:bidi="ar-SA"/>
              </w:rPr>
            </w:pPr>
            <w:r w:rsidRPr="003C5ABC">
              <w:rPr>
                <w:sz w:val="16"/>
                <w:szCs w:val="16"/>
                <w:lang w:bidi="ar-SA"/>
              </w:rPr>
              <w:t>УТ-18/3 (проект) – кафе на 149 км, 50 м, 2Ду32 мм, надзем.</w:t>
            </w:r>
          </w:p>
        </w:tc>
        <w:tc>
          <w:tcPr>
            <w:tcW w:w="760" w:type="dxa"/>
            <w:tcBorders>
              <w:top w:val="nil"/>
              <w:left w:val="nil"/>
              <w:bottom w:val="single" w:sz="4" w:space="0" w:color="auto"/>
              <w:right w:val="single" w:sz="4" w:space="0" w:color="auto"/>
            </w:tcBorders>
            <w:shd w:val="clear" w:color="auto" w:fill="auto"/>
            <w:vAlign w:val="center"/>
            <w:hideMark/>
          </w:tcPr>
          <w:p w14:paraId="045CE30A" w14:textId="77777777" w:rsidR="002A62F8" w:rsidRPr="003C5ABC" w:rsidRDefault="002A62F8" w:rsidP="002A62F8">
            <w:pPr>
              <w:widowControl/>
              <w:autoSpaceDE/>
              <w:autoSpaceDN/>
              <w:jc w:val="center"/>
              <w:rPr>
                <w:sz w:val="16"/>
                <w:szCs w:val="16"/>
                <w:lang w:bidi="ar-SA"/>
              </w:rPr>
            </w:pPr>
            <w:r w:rsidRPr="003C5ABC">
              <w:rPr>
                <w:sz w:val="16"/>
                <w:szCs w:val="16"/>
                <w:lang w:bidi="ar-SA"/>
              </w:rPr>
              <w:t>401</w:t>
            </w:r>
          </w:p>
        </w:tc>
        <w:tc>
          <w:tcPr>
            <w:tcW w:w="760" w:type="dxa"/>
            <w:tcBorders>
              <w:top w:val="nil"/>
              <w:left w:val="nil"/>
              <w:bottom w:val="single" w:sz="4" w:space="0" w:color="auto"/>
              <w:right w:val="single" w:sz="4" w:space="0" w:color="auto"/>
            </w:tcBorders>
            <w:shd w:val="clear" w:color="auto" w:fill="auto"/>
            <w:vAlign w:val="center"/>
            <w:hideMark/>
          </w:tcPr>
          <w:p w14:paraId="7A7EB5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FA32B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E7800D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C48B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B37C9F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64B4F7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352A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AF442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D5BA9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63545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1A8988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BF1437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401</w:t>
            </w:r>
          </w:p>
        </w:tc>
      </w:tr>
      <w:tr w:rsidR="002A62F8" w:rsidRPr="003C5ABC" w14:paraId="138DB71E" w14:textId="77777777" w:rsidTr="004A7997">
        <w:trPr>
          <w:trHeight w:val="450"/>
        </w:trPr>
        <w:tc>
          <w:tcPr>
            <w:tcW w:w="2720" w:type="dxa"/>
            <w:vMerge/>
            <w:tcBorders>
              <w:top w:val="nil"/>
              <w:left w:val="single" w:sz="4" w:space="0" w:color="auto"/>
              <w:bottom w:val="single" w:sz="4" w:space="0" w:color="auto"/>
              <w:right w:val="single" w:sz="4" w:space="0" w:color="auto"/>
            </w:tcBorders>
            <w:vAlign w:val="center"/>
            <w:hideMark/>
          </w:tcPr>
          <w:p w14:paraId="08150A7F"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2A405752" w14:textId="77777777" w:rsidR="002A62F8" w:rsidRPr="003C5ABC" w:rsidRDefault="002A62F8" w:rsidP="002A62F8">
            <w:pPr>
              <w:widowControl/>
              <w:autoSpaceDE/>
              <w:autoSpaceDN/>
              <w:rPr>
                <w:sz w:val="16"/>
                <w:szCs w:val="16"/>
                <w:lang w:bidi="ar-SA"/>
              </w:rPr>
            </w:pPr>
            <w:r w:rsidRPr="003C5ABC">
              <w:rPr>
                <w:sz w:val="16"/>
                <w:szCs w:val="16"/>
                <w:lang w:bidi="ar-SA"/>
              </w:rPr>
              <w:t>УТ-18/3 (проект) – ООО "Мельница", 50 м, 2Ду40 мм, надзем.</w:t>
            </w:r>
          </w:p>
        </w:tc>
        <w:tc>
          <w:tcPr>
            <w:tcW w:w="760" w:type="dxa"/>
            <w:tcBorders>
              <w:top w:val="nil"/>
              <w:left w:val="nil"/>
              <w:bottom w:val="single" w:sz="4" w:space="0" w:color="auto"/>
              <w:right w:val="single" w:sz="4" w:space="0" w:color="auto"/>
            </w:tcBorders>
            <w:shd w:val="clear" w:color="auto" w:fill="auto"/>
            <w:vAlign w:val="center"/>
            <w:hideMark/>
          </w:tcPr>
          <w:p w14:paraId="0162AC93" w14:textId="77777777" w:rsidR="002A62F8" w:rsidRPr="003C5ABC" w:rsidRDefault="002A62F8" w:rsidP="002A62F8">
            <w:pPr>
              <w:widowControl/>
              <w:autoSpaceDE/>
              <w:autoSpaceDN/>
              <w:jc w:val="center"/>
              <w:rPr>
                <w:sz w:val="16"/>
                <w:szCs w:val="16"/>
                <w:lang w:bidi="ar-SA"/>
              </w:rPr>
            </w:pPr>
            <w:r w:rsidRPr="003C5ABC">
              <w:rPr>
                <w:sz w:val="16"/>
                <w:szCs w:val="16"/>
                <w:lang w:bidi="ar-SA"/>
              </w:rPr>
              <w:t>501</w:t>
            </w:r>
          </w:p>
        </w:tc>
        <w:tc>
          <w:tcPr>
            <w:tcW w:w="760" w:type="dxa"/>
            <w:tcBorders>
              <w:top w:val="nil"/>
              <w:left w:val="nil"/>
              <w:bottom w:val="single" w:sz="4" w:space="0" w:color="auto"/>
              <w:right w:val="single" w:sz="4" w:space="0" w:color="auto"/>
            </w:tcBorders>
            <w:shd w:val="clear" w:color="auto" w:fill="auto"/>
            <w:vAlign w:val="center"/>
            <w:hideMark/>
          </w:tcPr>
          <w:p w14:paraId="418337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1EE66A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1E4475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91C36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02F8E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9127F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C22C5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2BFB0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349BA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E845F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42F37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82308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501</w:t>
            </w:r>
          </w:p>
        </w:tc>
      </w:tr>
      <w:tr w:rsidR="002A62F8" w:rsidRPr="003C5ABC" w14:paraId="0A2D3CEB" w14:textId="77777777" w:rsidTr="00953E85">
        <w:trPr>
          <w:trHeight w:val="675"/>
        </w:trPr>
        <w:tc>
          <w:tcPr>
            <w:tcW w:w="2720" w:type="dxa"/>
            <w:vMerge/>
            <w:tcBorders>
              <w:top w:val="nil"/>
              <w:left w:val="single" w:sz="4" w:space="0" w:color="auto"/>
              <w:bottom w:val="single" w:sz="4" w:space="0" w:color="auto"/>
              <w:right w:val="single" w:sz="4" w:space="0" w:color="auto"/>
            </w:tcBorders>
            <w:vAlign w:val="center"/>
            <w:hideMark/>
          </w:tcPr>
          <w:p w14:paraId="3EB6B35E"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20C0334" w14:textId="77777777" w:rsidR="002A62F8" w:rsidRPr="003C5ABC" w:rsidRDefault="002A62F8" w:rsidP="002A62F8">
            <w:pPr>
              <w:widowControl/>
              <w:autoSpaceDE/>
              <w:autoSpaceDN/>
              <w:rPr>
                <w:sz w:val="16"/>
                <w:szCs w:val="16"/>
                <w:lang w:bidi="ar-SA"/>
              </w:rPr>
            </w:pPr>
            <w:r w:rsidRPr="003C5ABC">
              <w:rPr>
                <w:sz w:val="16"/>
                <w:szCs w:val="16"/>
                <w:lang w:bidi="ar-SA"/>
              </w:rPr>
              <w:t>УТ-150 (проект) – магазин 36 м. на северо-восток от Бажова, 10, 20 м, 2Ду32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1E3A481"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2AAEB3" w14:textId="77777777" w:rsidR="002A62F8" w:rsidRPr="003C5ABC" w:rsidRDefault="002A62F8" w:rsidP="002A62F8">
            <w:pPr>
              <w:widowControl/>
              <w:autoSpaceDE/>
              <w:autoSpaceDN/>
              <w:jc w:val="center"/>
              <w:rPr>
                <w:sz w:val="15"/>
                <w:szCs w:val="15"/>
                <w:lang w:bidi="ar-SA"/>
              </w:rPr>
            </w:pPr>
            <w:r w:rsidRPr="003C5ABC">
              <w:rPr>
                <w:sz w:val="15"/>
                <w:szCs w:val="15"/>
                <w:lang w:bidi="ar-SA"/>
              </w:rPr>
              <w:t>300</w:t>
            </w:r>
          </w:p>
        </w:tc>
        <w:tc>
          <w:tcPr>
            <w:tcW w:w="760" w:type="dxa"/>
            <w:tcBorders>
              <w:top w:val="nil"/>
              <w:left w:val="nil"/>
              <w:bottom w:val="single" w:sz="4" w:space="0" w:color="auto"/>
              <w:right w:val="single" w:sz="4" w:space="0" w:color="auto"/>
            </w:tcBorders>
            <w:shd w:val="clear" w:color="auto" w:fill="auto"/>
            <w:vAlign w:val="center"/>
            <w:hideMark/>
          </w:tcPr>
          <w:p w14:paraId="417CDE9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7457B0"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54FF6A"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D73E61"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80E3E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B42D40"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38AE5D"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E8615E1"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022863"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D43B07"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2E945F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300</w:t>
            </w:r>
          </w:p>
        </w:tc>
      </w:tr>
      <w:tr w:rsidR="002A62F8" w:rsidRPr="003C5ABC" w14:paraId="3EE6F364" w14:textId="77777777" w:rsidTr="00953E85">
        <w:trPr>
          <w:trHeight w:val="450"/>
        </w:trPr>
        <w:tc>
          <w:tcPr>
            <w:tcW w:w="2720" w:type="dxa"/>
            <w:vMerge/>
            <w:tcBorders>
              <w:top w:val="nil"/>
              <w:left w:val="single" w:sz="4" w:space="0" w:color="auto"/>
              <w:bottom w:val="single" w:sz="4" w:space="0" w:color="auto"/>
              <w:right w:val="single" w:sz="4" w:space="0" w:color="auto"/>
            </w:tcBorders>
            <w:vAlign w:val="center"/>
            <w:hideMark/>
          </w:tcPr>
          <w:p w14:paraId="0486BB59" w14:textId="77777777" w:rsidR="002A62F8" w:rsidRPr="003C5ABC" w:rsidRDefault="002A62F8" w:rsidP="002A62F8">
            <w:pPr>
              <w:widowControl/>
              <w:autoSpaceDE/>
              <w:autoSpaceDN/>
              <w:rPr>
                <w:sz w:val="16"/>
                <w:szCs w:val="16"/>
                <w:lang w:bidi="ar-SA"/>
              </w:rPr>
            </w:pP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3FCDECBF" w14:textId="77777777" w:rsidR="002A62F8" w:rsidRPr="003C5ABC" w:rsidRDefault="002A62F8" w:rsidP="002A62F8">
            <w:pPr>
              <w:widowControl/>
              <w:autoSpaceDE/>
              <w:autoSpaceDN/>
              <w:rPr>
                <w:sz w:val="16"/>
                <w:szCs w:val="16"/>
                <w:lang w:bidi="ar-SA"/>
              </w:rPr>
            </w:pPr>
            <w:r w:rsidRPr="003C5ABC">
              <w:rPr>
                <w:sz w:val="16"/>
                <w:szCs w:val="16"/>
                <w:lang w:bidi="ar-SA"/>
              </w:rPr>
              <w:t>ТК 151 (проект) – индивидуальный ж/д Бажова, 20, 20 м, 2Ду32 мм, подзем. кан.</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A0023B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2662201" w14:textId="77777777" w:rsidR="002A62F8" w:rsidRPr="003C5ABC" w:rsidRDefault="002A62F8" w:rsidP="002A62F8">
            <w:pPr>
              <w:widowControl/>
              <w:autoSpaceDE/>
              <w:autoSpaceDN/>
              <w:jc w:val="center"/>
              <w:rPr>
                <w:sz w:val="15"/>
                <w:szCs w:val="15"/>
                <w:lang w:bidi="ar-SA"/>
              </w:rPr>
            </w:pPr>
            <w:r w:rsidRPr="003C5ABC">
              <w:rPr>
                <w:sz w:val="15"/>
                <w:szCs w:val="15"/>
                <w:lang w:bidi="ar-SA"/>
              </w:rPr>
              <w:t>300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3335F0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4D0464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5253CB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096AB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F41B6C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70D612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755215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7ED9A7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14CA61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48DBEA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CD7691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300</w:t>
            </w:r>
          </w:p>
        </w:tc>
      </w:tr>
      <w:tr w:rsidR="00953E85" w:rsidRPr="003C5ABC" w14:paraId="201B01AD" w14:textId="77777777" w:rsidTr="00953E85">
        <w:trPr>
          <w:trHeight w:val="1125"/>
        </w:trPr>
        <w:tc>
          <w:tcPr>
            <w:tcW w:w="2720" w:type="dxa"/>
            <w:vMerge/>
            <w:tcBorders>
              <w:top w:val="nil"/>
              <w:left w:val="single" w:sz="4" w:space="0" w:color="auto"/>
              <w:bottom w:val="single" w:sz="4" w:space="0" w:color="auto"/>
              <w:right w:val="single" w:sz="4" w:space="0" w:color="auto"/>
            </w:tcBorders>
            <w:vAlign w:val="center"/>
            <w:hideMark/>
          </w:tcPr>
          <w:p w14:paraId="3D1415F9" w14:textId="77777777" w:rsidR="00953E85" w:rsidRPr="003C5ABC" w:rsidRDefault="00953E85" w:rsidP="002A62F8">
            <w:pPr>
              <w:widowControl/>
              <w:autoSpaceDE/>
              <w:autoSpaceDN/>
              <w:rPr>
                <w:sz w:val="16"/>
                <w:szCs w:val="16"/>
                <w:lang w:bidi="ar-SA"/>
              </w:rPr>
            </w:pP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469BD8B5" w14:textId="77777777" w:rsidR="00953E85" w:rsidRPr="003C5ABC" w:rsidRDefault="00953E85" w:rsidP="002A62F8">
            <w:pPr>
              <w:widowControl/>
              <w:autoSpaceDE/>
              <w:autoSpaceDN/>
              <w:rPr>
                <w:sz w:val="16"/>
                <w:szCs w:val="16"/>
                <w:lang w:bidi="ar-SA"/>
              </w:rPr>
            </w:pPr>
            <w:r w:rsidRPr="003C5ABC">
              <w:rPr>
                <w:sz w:val="16"/>
                <w:szCs w:val="16"/>
                <w:lang w:bidi="ar-SA"/>
              </w:rPr>
              <w:t>УТ-29 – Индивидуальный ж/д Весенняя 10,  2Ду32 мм, подзем. кан.</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3D57D2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02E51FA" w14:textId="77777777" w:rsidR="00953E85" w:rsidRPr="003C5ABC" w:rsidRDefault="00953E85" w:rsidP="002A62F8">
            <w:pPr>
              <w:widowControl/>
              <w:autoSpaceDE/>
              <w:autoSpaceDN/>
              <w:jc w:val="center"/>
              <w:rPr>
                <w:sz w:val="15"/>
                <w:szCs w:val="15"/>
                <w:lang w:bidi="ar-SA"/>
              </w:rPr>
            </w:pPr>
            <w:r w:rsidRPr="003C5ABC">
              <w:rPr>
                <w:sz w:val="15"/>
                <w:szCs w:val="15"/>
                <w:lang w:bidi="ar-SA"/>
              </w:rPr>
              <w:t>2250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C0BA86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64772CB"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E0BC29E"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435FE50"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66A37E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3EE6D09"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CD9B1E2"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68A0D1C"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925B521"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6A2712D" w14:textId="77777777" w:rsidR="00953E85" w:rsidRPr="003C5ABC" w:rsidRDefault="00953E85"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0DCC269" w14:textId="77777777" w:rsidR="00953E85" w:rsidRPr="003C5ABC" w:rsidRDefault="00953E85" w:rsidP="002A62F8">
            <w:pPr>
              <w:widowControl/>
              <w:autoSpaceDE/>
              <w:autoSpaceDN/>
              <w:jc w:val="center"/>
              <w:rPr>
                <w:b/>
                <w:bCs/>
                <w:sz w:val="16"/>
                <w:szCs w:val="16"/>
                <w:lang w:bidi="ar-SA"/>
              </w:rPr>
            </w:pPr>
            <w:r w:rsidRPr="003C5ABC">
              <w:rPr>
                <w:b/>
                <w:bCs/>
                <w:sz w:val="16"/>
                <w:szCs w:val="16"/>
                <w:lang w:bidi="ar-SA"/>
              </w:rPr>
              <w:t>2250</w:t>
            </w:r>
          </w:p>
        </w:tc>
      </w:tr>
      <w:tr w:rsidR="002A62F8" w:rsidRPr="003C5ABC" w14:paraId="7D8728C7" w14:textId="77777777" w:rsidTr="00953E85">
        <w:trPr>
          <w:trHeight w:val="675"/>
        </w:trPr>
        <w:tc>
          <w:tcPr>
            <w:tcW w:w="2720" w:type="dxa"/>
            <w:vMerge/>
            <w:tcBorders>
              <w:top w:val="nil"/>
              <w:left w:val="single" w:sz="4" w:space="0" w:color="auto"/>
              <w:bottom w:val="single" w:sz="4" w:space="0" w:color="auto"/>
              <w:right w:val="single" w:sz="4" w:space="0" w:color="auto"/>
            </w:tcBorders>
            <w:vAlign w:val="center"/>
            <w:hideMark/>
          </w:tcPr>
          <w:p w14:paraId="214455FF" w14:textId="77777777" w:rsidR="002A62F8" w:rsidRPr="003C5ABC" w:rsidRDefault="002A62F8" w:rsidP="002A62F8">
            <w:pPr>
              <w:widowControl/>
              <w:autoSpaceDE/>
              <w:autoSpaceDN/>
              <w:rPr>
                <w:sz w:val="16"/>
                <w:szCs w:val="16"/>
                <w:lang w:bidi="ar-SA"/>
              </w:rPr>
            </w:pP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55A3E7BC" w14:textId="77777777" w:rsidR="002A62F8" w:rsidRPr="003C5ABC" w:rsidRDefault="002A62F8" w:rsidP="002A62F8">
            <w:pPr>
              <w:widowControl/>
              <w:autoSpaceDE/>
              <w:autoSpaceDN/>
              <w:rPr>
                <w:sz w:val="16"/>
                <w:szCs w:val="16"/>
                <w:lang w:bidi="ar-SA"/>
              </w:rPr>
            </w:pPr>
            <w:r w:rsidRPr="003C5ABC">
              <w:rPr>
                <w:sz w:val="16"/>
                <w:szCs w:val="16"/>
                <w:lang w:bidi="ar-SA"/>
              </w:rPr>
              <w:t>УТ-32 – производственное здание проезд Межквартальный 12,  2Ду150 мм, надземная,910м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BFDF7C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91871E1" w14:textId="77777777" w:rsidR="002A62F8" w:rsidRPr="003C5ABC" w:rsidRDefault="002A62F8" w:rsidP="002A62F8">
            <w:pPr>
              <w:widowControl/>
              <w:autoSpaceDE/>
              <w:autoSpaceDN/>
              <w:jc w:val="center"/>
              <w:rPr>
                <w:sz w:val="15"/>
                <w:szCs w:val="15"/>
                <w:lang w:bidi="ar-SA"/>
              </w:rPr>
            </w:pPr>
            <w:r w:rsidRPr="003C5ABC">
              <w:rPr>
                <w:sz w:val="15"/>
                <w:szCs w:val="15"/>
                <w:lang w:bidi="ar-SA"/>
              </w:rPr>
              <w:t>9500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9D588A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FE72B5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27621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8E1291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0F1D26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821E06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6ABD77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974F11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6515CB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A5F9BA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0E2F2B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9500</w:t>
            </w:r>
          </w:p>
        </w:tc>
      </w:tr>
      <w:tr w:rsidR="002A62F8" w:rsidRPr="003C5ABC" w14:paraId="093E2887" w14:textId="77777777" w:rsidTr="004A7997">
        <w:trPr>
          <w:trHeight w:val="675"/>
        </w:trPr>
        <w:tc>
          <w:tcPr>
            <w:tcW w:w="2720" w:type="dxa"/>
            <w:vMerge/>
            <w:tcBorders>
              <w:top w:val="nil"/>
              <w:left w:val="single" w:sz="4" w:space="0" w:color="auto"/>
              <w:bottom w:val="single" w:sz="4" w:space="0" w:color="auto"/>
              <w:right w:val="single" w:sz="4" w:space="0" w:color="auto"/>
            </w:tcBorders>
            <w:vAlign w:val="center"/>
            <w:hideMark/>
          </w:tcPr>
          <w:p w14:paraId="45345E9E"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51EA4D9" w14:textId="77777777" w:rsidR="002A62F8" w:rsidRPr="003C5ABC" w:rsidRDefault="002A62F8" w:rsidP="002A62F8">
            <w:pPr>
              <w:widowControl/>
              <w:autoSpaceDE/>
              <w:autoSpaceDN/>
              <w:rPr>
                <w:sz w:val="16"/>
                <w:szCs w:val="16"/>
                <w:lang w:bidi="ar-SA"/>
              </w:rPr>
            </w:pPr>
            <w:r w:rsidRPr="003C5ABC">
              <w:rPr>
                <w:sz w:val="16"/>
                <w:szCs w:val="16"/>
                <w:lang w:bidi="ar-SA"/>
              </w:rPr>
              <w:t>УТ-29 – Малоэтажный 24-х квартирный ж/д ул. Луначарского,  2Ду100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03A6DD5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854704" w14:textId="77777777" w:rsidR="002A62F8" w:rsidRPr="003C5ABC" w:rsidRDefault="002A62F8" w:rsidP="002A62F8">
            <w:pPr>
              <w:widowControl/>
              <w:autoSpaceDE/>
              <w:autoSpaceDN/>
              <w:jc w:val="center"/>
              <w:rPr>
                <w:sz w:val="15"/>
                <w:szCs w:val="15"/>
                <w:lang w:bidi="ar-SA"/>
              </w:rPr>
            </w:pPr>
            <w:r w:rsidRPr="003C5ABC">
              <w:rPr>
                <w:sz w:val="15"/>
                <w:szCs w:val="15"/>
                <w:lang w:bidi="ar-SA"/>
              </w:rPr>
              <w:t>12500</w:t>
            </w:r>
          </w:p>
        </w:tc>
        <w:tc>
          <w:tcPr>
            <w:tcW w:w="760" w:type="dxa"/>
            <w:tcBorders>
              <w:top w:val="nil"/>
              <w:left w:val="nil"/>
              <w:bottom w:val="single" w:sz="4" w:space="0" w:color="auto"/>
              <w:right w:val="single" w:sz="4" w:space="0" w:color="auto"/>
            </w:tcBorders>
            <w:shd w:val="clear" w:color="auto" w:fill="auto"/>
            <w:vAlign w:val="center"/>
            <w:hideMark/>
          </w:tcPr>
          <w:p w14:paraId="1B022F1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D50F2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1B3DCF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3071E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8E8F0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11A6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92AAE3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6A4F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71C06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8EDF69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1914C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12500</w:t>
            </w:r>
          </w:p>
        </w:tc>
      </w:tr>
      <w:tr w:rsidR="002A62F8" w:rsidRPr="003C5ABC" w14:paraId="4E2CC32B" w14:textId="77777777" w:rsidTr="00974CA4">
        <w:trPr>
          <w:trHeight w:val="70"/>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30A5728C"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ППШ-2</w:t>
            </w:r>
          </w:p>
        </w:tc>
        <w:tc>
          <w:tcPr>
            <w:tcW w:w="2824" w:type="dxa"/>
            <w:tcBorders>
              <w:top w:val="nil"/>
              <w:left w:val="nil"/>
              <w:bottom w:val="single" w:sz="4" w:space="0" w:color="auto"/>
              <w:right w:val="single" w:sz="4" w:space="0" w:color="auto"/>
            </w:tcBorders>
            <w:shd w:val="clear" w:color="auto" w:fill="auto"/>
            <w:vAlign w:val="center"/>
            <w:hideMark/>
          </w:tcPr>
          <w:p w14:paraId="562844D7" w14:textId="77777777" w:rsidR="002A62F8" w:rsidRPr="003C5ABC" w:rsidRDefault="002A62F8" w:rsidP="002A62F8">
            <w:pPr>
              <w:widowControl/>
              <w:autoSpaceDE/>
              <w:autoSpaceDN/>
              <w:rPr>
                <w:sz w:val="16"/>
                <w:szCs w:val="16"/>
                <w:lang w:bidi="ar-SA"/>
              </w:rPr>
            </w:pPr>
            <w:r w:rsidRPr="003C5ABC">
              <w:rPr>
                <w:sz w:val="16"/>
                <w:szCs w:val="16"/>
                <w:lang w:bidi="ar-SA"/>
              </w:rPr>
              <w:t>Демонтаж котла №6 КВ-ТС-6,4</w:t>
            </w:r>
          </w:p>
        </w:tc>
        <w:tc>
          <w:tcPr>
            <w:tcW w:w="760" w:type="dxa"/>
            <w:tcBorders>
              <w:top w:val="nil"/>
              <w:left w:val="nil"/>
              <w:bottom w:val="single" w:sz="4" w:space="0" w:color="auto"/>
              <w:right w:val="single" w:sz="4" w:space="0" w:color="auto"/>
            </w:tcBorders>
            <w:shd w:val="clear" w:color="auto" w:fill="auto"/>
            <w:vAlign w:val="center"/>
            <w:hideMark/>
          </w:tcPr>
          <w:p w14:paraId="61E5E01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AD2D973" w14:textId="77777777" w:rsidR="002A62F8" w:rsidRPr="003C5ABC" w:rsidRDefault="002A62F8" w:rsidP="002A62F8">
            <w:pPr>
              <w:widowControl/>
              <w:autoSpaceDE/>
              <w:autoSpaceDN/>
              <w:jc w:val="center"/>
              <w:rPr>
                <w:sz w:val="15"/>
                <w:szCs w:val="15"/>
                <w:lang w:bidi="ar-SA"/>
              </w:rPr>
            </w:pPr>
            <w:r w:rsidRPr="003C5ABC">
              <w:rPr>
                <w:sz w:val="15"/>
                <w:szCs w:val="15"/>
                <w:lang w:bidi="ar-SA"/>
              </w:rPr>
              <w:t>391</w:t>
            </w:r>
          </w:p>
        </w:tc>
        <w:tc>
          <w:tcPr>
            <w:tcW w:w="760" w:type="dxa"/>
            <w:tcBorders>
              <w:top w:val="nil"/>
              <w:left w:val="nil"/>
              <w:bottom w:val="single" w:sz="4" w:space="0" w:color="auto"/>
              <w:right w:val="single" w:sz="4" w:space="0" w:color="auto"/>
            </w:tcBorders>
            <w:shd w:val="clear" w:color="auto" w:fill="auto"/>
            <w:vAlign w:val="center"/>
            <w:hideMark/>
          </w:tcPr>
          <w:p w14:paraId="15ECFDBA"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CE8018"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14E30C"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572464"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61BF2DB"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40B65D"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A102D3"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F627DB"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63AFD0"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E5C7B54" w14:textId="77777777" w:rsidR="002A62F8" w:rsidRPr="003C5ABC" w:rsidRDefault="002A62F8" w:rsidP="002A62F8">
            <w:pPr>
              <w:widowControl/>
              <w:autoSpaceDE/>
              <w:autoSpaceDN/>
              <w:jc w:val="center"/>
              <w:rPr>
                <w:sz w:val="15"/>
                <w:szCs w:val="15"/>
                <w:lang w:bidi="ar-SA"/>
              </w:rPr>
            </w:pPr>
            <w:r w:rsidRPr="003C5ABC">
              <w:rPr>
                <w:sz w:val="15"/>
                <w:szCs w:val="15"/>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F42B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391</w:t>
            </w:r>
          </w:p>
        </w:tc>
      </w:tr>
      <w:tr w:rsidR="002A62F8" w:rsidRPr="003C5ABC" w14:paraId="5BF691B6" w14:textId="77777777" w:rsidTr="004A7997">
        <w:trPr>
          <w:trHeight w:val="675"/>
        </w:trPr>
        <w:tc>
          <w:tcPr>
            <w:tcW w:w="2720" w:type="dxa"/>
            <w:vMerge/>
            <w:tcBorders>
              <w:top w:val="nil"/>
              <w:left w:val="single" w:sz="4" w:space="0" w:color="auto"/>
              <w:bottom w:val="single" w:sz="4" w:space="0" w:color="auto"/>
              <w:right w:val="single" w:sz="4" w:space="0" w:color="auto"/>
            </w:tcBorders>
            <w:vAlign w:val="center"/>
            <w:hideMark/>
          </w:tcPr>
          <w:p w14:paraId="26481EF1"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7D7C09E" w14:textId="77777777" w:rsidR="002A62F8" w:rsidRPr="003C5ABC" w:rsidRDefault="002A62F8" w:rsidP="002A62F8">
            <w:pPr>
              <w:widowControl/>
              <w:autoSpaceDE/>
              <w:autoSpaceDN/>
              <w:rPr>
                <w:sz w:val="16"/>
                <w:szCs w:val="16"/>
                <w:lang w:bidi="ar-SA"/>
              </w:rPr>
            </w:pPr>
            <w:r w:rsidRPr="003C5ABC">
              <w:rPr>
                <w:sz w:val="16"/>
                <w:szCs w:val="16"/>
                <w:lang w:bidi="ar-SA"/>
              </w:rPr>
              <w:t>Замена котла №6 КВР 7.58-95 с теплопроизводительностью 6,5 Гкал/ч или аналогичного оборудования</w:t>
            </w:r>
          </w:p>
        </w:tc>
        <w:tc>
          <w:tcPr>
            <w:tcW w:w="760" w:type="dxa"/>
            <w:tcBorders>
              <w:top w:val="nil"/>
              <w:left w:val="nil"/>
              <w:bottom w:val="single" w:sz="4" w:space="0" w:color="auto"/>
              <w:right w:val="single" w:sz="4" w:space="0" w:color="auto"/>
            </w:tcBorders>
            <w:shd w:val="clear" w:color="auto" w:fill="auto"/>
            <w:vAlign w:val="center"/>
            <w:hideMark/>
          </w:tcPr>
          <w:p w14:paraId="6B0548A9" w14:textId="77777777" w:rsidR="002A62F8" w:rsidRPr="003C5ABC" w:rsidRDefault="002A62F8" w:rsidP="002A62F8">
            <w:pPr>
              <w:widowControl/>
              <w:autoSpaceDE/>
              <w:autoSpaceDN/>
              <w:jc w:val="center"/>
              <w:rPr>
                <w:sz w:val="16"/>
                <w:szCs w:val="16"/>
                <w:lang w:bidi="ar-SA"/>
              </w:rPr>
            </w:pPr>
            <w:r w:rsidRPr="003C5ABC">
              <w:rPr>
                <w:sz w:val="16"/>
                <w:szCs w:val="16"/>
                <w:lang w:bidi="ar-SA"/>
              </w:rPr>
              <w:t>6046</w:t>
            </w:r>
          </w:p>
        </w:tc>
        <w:tc>
          <w:tcPr>
            <w:tcW w:w="760" w:type="dxa"/>
            <w:tcBorders>
              <w:top w:val="nil"/>
              <w:left w:val="nil"/>
              <w:bottom w:val="single" w:sz="4" w:space="0" w:color="auto"/>
              <w:right w:val="single" w:sz="4" w:space="0" w:color="auto"/>
            </w:tcBorders>
            <w:shd w:val="clear" w:color="auto" w:fill="auto"/>
            <w:vAlign w:val="center"/>
            <w:hideMark/>
          </w:tcPr>
          <w:p w14:paraId="44C15E6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4E60C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EE31B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A3686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E8FBE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114A78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6AF0D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A6D81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8BD2F6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CD0F64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84A7D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26F0F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6046</w:t>
            </w:r>
          </w:p>
        </w:tc>
      </w:tr>
      <w:tr w:rsidR="002A62F8" w:rsidRPr="003C5ABC" w14:paraId="3D95C2F4" w14:textId="77777777" w:rsidTr="004A7997">
        <w:trPr>
          <w:trHeight w:val="7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D40E17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 Котельная №28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5D17413D"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602EB04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A2D7BF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2647</w:t>
            </w:r>
          </w:p>
        </w:tc>
        <w:tc>
          <w:tcPr>
            <w:tcW w:w="760" w:type="dxa"/>
            <w:tcBorders>
              <w:top w:val="nil"/>
              <w:left w:val="nil"/>
              <w:bottom w:val="single" w:sz="4" w:space="0" w:color="auto"/>
              <w:right w:val="single" w:sz="4" w:space="0" w:color="auto"/>
            </w:tcBorders>
            <w:shd w:val="clear" w:color="auto" w:fill="auto"/>
            <w:vAlign w:val="center"/>
            <w:hideMark/>
          </w:tcPr>
          <w:p w14:paraId="3DF8B8D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D73C4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2FA65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0E175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A1A75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B9C91E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9770E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D39AD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E8489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35363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26D139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2647</w:t>
            </w:r>
          </w:p>
        </w:tc>
      </w:tr>
      <w:tr w:rsidR="002A62F8" w:rsidRPr="003C5ABC" w14:paraId="3A500152" w14:textId="77777777" w:rsidTr="004A7997">
        <w:trPr>
          <w:trHeight w:val="7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564D379"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№28</w:t>
            </w:r>
          </w:p>
        </w:tc>
        <w:tc>
          <w:tcPr>
            <w:tcW w:w="2824" w:type="dxa"/>
            <w:tcBorders>
              <w:top w:val="nil"/>
              <w:left w:val="nil"/>
              <w:bottom w:val="single" w:sz="4" w:space="0" w:color="auto"/>
              <w:right w:val="single" w:sz="4" w:space="0" w:color="auto"/>
            </w:tcBorders>
            <w:shd w:val="clear" w:color="auto" w:fill="auto"/>
            <w:vAlign w:val="center"/>
            <w:hideMark/>
          </w:tcPr>
          <w:p w14:paraId="781191B6" w14:textId="77777777" w:rsidR="002A62F8" w:rsidRPr="003C5ABC" w:rsidRDefault="002A62F8" w:rsidP="002A62F8">
            <w:pPr>
              <w:widowControl/>
              <w:autoSpaceDE/>
              <w:autoSpaceDN/>
              <w:rPr>
                <w:sz w:val="16"/>
                <w:szCs w:val="16"/>
                <w:lang w:bidi="ar-SA"/>
              </w:rPr>
            </w:pPr>
            <w:r w:rsidRPr="003C5ABC">
              <w:rPr>
                <w:sz w:val="16"/>
                <w:szCs w:val="16"/>
                <w:lang w:bidi="ar-SA"/>
              </w:rPr>
              <w:t>Установка ХВП TS 95-18M 1 шт. или аналогичного оборудования. Установка бака аккумулятора V=21,0 м³ 2 шт.</w:t>
            </w:r>
          </w:p>
        </w:tc>
        <w:tc>
          <w:tcPr>
            <w:tcW w:w="760" w:type="dxa"/>
            <w:tcBorders>
              <w:top w:val="nil"/>
              <w:left w:val="nil"/>
              <w:bottom w:val="single" w:sz="4" w:space="0" w:color="auto"/>
              <w:right w:val="single" w:sz="4" w:space="0" w:color="auto"/>
            </w:tcBorders>
            <w:shd w:val="clear" w:color="auto" w:fill="auto"/>
            <w:vAlign w:val="center"/>
            <w:hideMark/>
          </w:tcPr>
          <w:p w14:paraId="550FDB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5BAC1F" w14:textId="77777777" w:rsidR="002A62F8" w:rsidRPr="003C5ABC" w:rsidRDefault="002A62F8" w:rsidP="002A62F8">
            <w:pPr>
              <w:widowControl/>
              <w:autoSpaceDE/>
              <w:autoSpaceDN/>
              <w:jc w:val="center"/>
              <w:rPr>
                <w:sz w:val="16"/>
                <w:szCs w:val="16"/>
                <w:lang w:bidi="ar-SA"/>
              </w:rPr>
            </w:pPr>
            <w:r w:rsidRPr="003C5ABC">
              <w:rPr>
                <w:sz w:val="16"/>
                <w:szCs w:val="16"/>
                <w:lang w:bidi="ar-SA"/>
              </w:rPr>
              <w:t>2497</w:t>
            </w:r>
          </w:p>
        </w:tc>
        <w:tc>
          <w:tcPr>
            <w:tcW w:w="760" w:type="dxa"/>
            <w:tcBorders>
              <w:top w:val="nil"/>
              <w:left w:val="nil"/>
              <w:bottom w:val="single" w:sz="4" w:space="0" w:color="auto"/>
              <w:right w:val="single" w:sz="4" w:space="0" w:color="auto"/>
            </w:tcBorders>
            <w:shd w:val="clear" w:color="auto" w:fill="auto"/>
            <w:vAlign w:val="center"/>
            <w:hideMark/>
          </w:tcPr>
          <w:p w14:paraId="43E71B1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4074E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6A85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9439B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75FF8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2D9FCF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CB99C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D74AA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57969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3952B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F25DB0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2497</w:t>
            </w:r>
          </w:p>
        </w:tc>
      </w:tr>
      <w:tr w:rsidR="002A62F8" w:rsidRPr="003C5ABC" w14:paraId="6EC52B05" w14:textId="77777777" w:rsidTr="004A7997">
        <w:trPr>
          <w:trHeight w:val="177"/>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A4F761A" w14:textId="77777777" w:rsidR="002A62F8" w:rsidRPr="003C5ABC" w:rsidRDefault="002A62F8" w:rsidP="002A62F8">
            <w:pPr>
              <w:widowControl/>
              <w:autoSpaceDE/>
              <w:autoSpaceDN/>
              <w:jc w:val="center"/>
              <w:rPr>
                <w:sz w:val="16"/>
                <w:szCs w:val="16"/>
                <w:lang w:bidi="ar-SA"/>
              </w:rPr>
            </w:pPr>
            <w:r w:rsidRPr="003C5ABC">
              <w:rPr>
                <w:sz w:val="16"/>
                <w:szCs w:val="16"/>
                <w:lang w:bidi="ar-SA"/>
              </w:rPr>
              <w:t>Строительство тепловых сетей в связи с подключением перспективной нагрузки</w:t>
            </w:r>
          </w:p>
        </w:tc>
        <w:tc>
          <w:tcPr>
            <w:tcW w:w="2824" w:type="dxa"/>
            <w:tcBorders>
              <w:top w:val="nil"/>
              <w:left w:val="nil"/>
              <w:bottom w:val="single" w:sz="4" w:space="0" w:color="auto"/>
              <w:right w:val="single" w:sz="4" w:space="0" w:color="auto"/>
            </w:tcBorders>
            <w:shd w:val="clear" w:color="auto" w:fill="auto"/>
            <w:vAlign w:val="center"/>
            <w:hideMark/>
          </w:tcPr>
          <w:p w14:paraId="4572945E" w14:textId="77777777" w:rsidR="002A62F8" w:rsidRPr="003C5ABC" w:rsidRDefault="002A62F8" w:rsidP="002A62F8">
            <w:pPr>
              <w:widowControl/>
              <w:autoSpaceDE/>
              <w:autoSpaceDN/>
              <w:rPr>
                <w:sz w:val="16"/>
                <w:szCs w:val="16"/>
                <w:lang w:bidi="ar-SA"/>
              </w:rPr>
            </w:pPr>
            <w:r w:rsidRPr="003C5ABC">
              <w:rPr>
                <w:sz w:val="16"/>
                <w:szCs w:val="16"/>
                <w:lang w:bidi="ar-SA"/>
              </w:rPr>
              <w:t>ТК 154 (проект) – магазин Космонавтов 52, 2Ду32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7B2BA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ACB733" w14:textId="77777777" w:rsidR="002A62F8" w:rsidRPr="003C5ABC" w:rsidRDefault="002A62F8" w:rsidP="002A62F8">
            <w:pPr>
              <w:widowControl/>
              <w:autoSpaceDE/>
              <w:autoSpaceDN/>
              <w:jc w:val="center"/>
              <w:rPr>
                <w:sz w:val="16"/>
                <w:szCs w:val="16"/>
                <w:lang w:bidi="ar-SA"/>
              </w:rPr>
            </w:pPr>
            <w:r w:rsidRPr="003C5ABC">
              <w:rPr>
                <w:sz w:val="16"/>
                <w:szCs w:val="16"/>
                <w:lang w:bidi="ar-SA"/>
              </w:rPr>
              <w:t>150</w:t>
            </w:r>
          </w:p>
        </w:tc>
        <w:tc>
          <w:tcPr>
            <w:tcW w:w="760" w:type="dxa"/>
            <w:tcBorders>
              <w:top w:val="nil"/>
              <w:left w:val="nil"/>
              <w:bottom w:val="single" w:sz="4" w:space="0" w:color="auto"/>
              <w:right w:val="single" w:sz="4" w:space="0" w:color="auto"/>
            </w:tcBorders>
            <w:shd w:val="clear" w:color="auto" w:fill="auto"/>
            <w:vAlign w:val="center"/>
            <w:hideMark/>
          </w:tcPr>
          <w:p w14:paraId="42FD0D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0AF97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D10F39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E5DCB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6395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6188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CE2DE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2C4004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4AE22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D2EDD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FC7FF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150</w:t>
            </w:r>
          </w:p>
        </w:tc>
      </w:tr>
      <w:tr w:rsidR="002A62F8" w:rsidRPr="003C5ABC" w14:paraId="56D5AB28" w14:textId="77777777" w:rsidTr="004A7997">
        <w:trPr>
          <w:trHeight w:val="7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D10634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 Котельная №29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18BDED1F"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493E6C9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2393</w:t>
            </w:r>
          </w:p>
        </w:tc>
        <w:tc>
          <w:tcPr>
            <w:tcW w:w="760" w:type="dxa"/>
            <w:tcBorders>
              <w:top w:val="nil"/>
              <w:left w:val="nil"/>
              <w:bottom w:val="single" w:sz="4" w:space="0" w:color="auto"/>
              <w:right w:val="single" w:sz="4" w:space="0" w:color="auto"/>
            </w:tcBorders>
            <w:shd w:val="clear" w:color="auto" w:fill="auto"/>
            <w:vAlign w:val="center"/>
            <w:hideMark/>
          </w:tcPr>
          <w:p w14:paraId="7AD7DA4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2499</w:t>
            </w:r>
          </w:p>
        </w:tc>
        <w:tc>
          <w:tcPr>
            <w:tcW w:w="760" w:type="dxa"/>
            <w:tcBorders>
              <w:top w:val="nil"/>
              <w:left w:val="nil"/>
              <w:bottom w:val="single" w:sz="4" w:space="0" w:color="auto"/>
              <w:right w:val="single" w:sz="4" w:space="0" w:color="auto"/>
            </w:tcBorders>
            <w:shd w:val="clear" w:color="auto" w:fill="auto"/>
            <w:vAlign w:val="center"/>
            <w:hideMark/>
          </w:tcPr>
          <w:p w14:paraId="45DCD8D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2258</w:t>
            </w:r>
          </w:p>
        </w:tc>
        <w:tc>
          <w:tcPr>
            <w:tcW w:w="760" w:type="dxa"/>
            <w:tcBorders>
              <w:top w:val="nil"/>
              <w:left w:val="nil"/>
              <w:bottom w:val="single" w:sz="4" w:space="0" w:color="auto"/>
              <w:right w:val="single" w:sz="4" w:space="0" w:color="auto"/>
            </w:tcBorders>
            <w:shd w:val="clear" w:color="auto" w:fill="auto"/>
            <w:vAlign w:val="center"/>
            <w:hideMark/>
          </w:tcPr>
          <w:p w14:paraId="44767E4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350</w:t>
            </w:r>
          </w:p>
        </w:tc>
        <w:tc>
          <w:tcPr>
            <w:tcW w:w="760" w:type="dxa"/>
            <w:tcBorders>
              <w:top w:val="nil"/>
              <w:left w:val="nil"/>
              <w:bottom w:val="single" w:sz="4" w:space="0" w:color="auto"/>
              <w:right w:val="single" w:sz="4" w:space="0" w:color="auto"/>
            </w:tcBorders>
            <w:shd w:val="clear" w:color="auto" w:fill="auto"/>
            <w:vAlign w:val="center"/>
            <w:hideMark/>
          </w:tcPr>
          <w:p w14:paraId="10D8288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158456</w:t>
            </w:r>
          </w:p>
        </w:tc>
        <w:tc>
          <w:tcPr>
            <w:tcW w:w="760" w:type="dxa"/>
            <w:tcBorders>
              <w:top w:val="nil"/>
              <w:left w:val="nil"/>
              <w:bottom w:val="single" w:sz="4" w:space="0" w:color="auto"/>
              <w:right w:val="single" w:sz="4" w:space="0" w:color="auto"/>
            </w:tcBorders>
            <w:shd w:val="clear" w:color="auto" w:fill="auto"/>
            <w:vAlign w:val="center"/>
            <w:hideMark/>
          </w:tcPr>
          <w:p w14:paraId="4F98046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378</w:t>
            </w:r>
          </w:p>
        </w:tc>
        <w:tc>
          <w:tcPr>
            <w:tcW w:w="760" w:type="dxa"/>
            <w:tcBorders>
              <w:top w:val="nil"/>
              <w:left w:val="nil"/>
              <w:bottom w:val="single" w:sz="4" w:space="0" w:color="auto"/>
              <w:right w:val="single" w:sz="4" w:space="0" w:color="auto"/>
            </w:tcBorders>
            <w:shd w:val="clear" w:color="auto" w:fill="auto"/>
            <w:vAlign w:val="center"/>
            <w:hideMark/>
          </w:tcPr>
          <w:p w14:paraId="15EEE90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6F393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F2D43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C4F92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975AE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C884FC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4694DA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166334</w:t>
            </w:r>
          </w:p>
        </w:tc>
      </w:tr>
      <w:tr w:rsidR="002A62F8" w:rsidRPr="003C5ABC" w14:paraId="6D956B2C" w14:textId="77777777" w:rsidTr="004A7997">
        <w:trPr>
          <w:trHeight w:val="900"/>
        </w:trPr>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14:paraId="5E13F80B" w14:textId="77777777" w:rsidR="002A62F8" w:rsidRPr="003C5ABC" w:rsidRDefault="002A62F8" w:rsidP="002A62F8">
            <w:pPr>
              <w:widowControl/>
              <w:autoSpaceDE/>
              <w:autoSpaceDN/>
              <w:jc w:val="center"/>
              <w:rPr>
                <w:sz w:val="16"/>
                <w:szCs w:val="16"/>
                <w:lang w:bidi="ar-SA"/>
              </w:rPr>
            </w:pPr>
            <w:r w:rsidRPr="003C5ABC">
              <w:rPr>
                <w:sz w:val="16"/>
                <w:szCs w:val="16"/>
                <w:lang w:bidi="ar-SA"/>
              </w:rPr>
              <w:t>Строительство тепловых сетей в связи с подключением перспективной нагрузки котельной №29</w:t>
            </w:r>
          </w:p>
        </w:tc>
        <w:tc>
          <w:tcPr>
            <w:tcW w:w="2824" w:type="dxa"/>
            <w:tcBorders>
              <w:top w:val="nil"/>
              <w:left w:val="nil"/>
              <w:bottom w:val="single" w:sz="4" w:space="0" w:color="auto"/>
              <w:right w:val="single" w:sz="4" w:space="0" w:color="auto"/>
            </w:tcBorders>
            <w:shd w:val="clear" w:color="auto" w:fill="auto"/>
            <w:vAlign w:val="center"/>
            <w:hideMark/>
          </w:tcPr>
          <w:p w14:paraId="3F1FA805" w14:textId="77777777" w:rsidR="002A62F8" w:rsidRPr="003C5ABC" w:rsidRDefault="002A62F8" w:rsidP="002A62F8">
            <w:pPr>
              <w:widowControl/>
              <w:autoSpaceDE/>
              <w:autoSpaceDN/>
              <w:rPr>
                <w:sz w:val="16"/>
                <w:szCs w:val="16"/>
                <w:lang w:bidi="ar-SA"/>
              </w:rPr>
            </w:pPr>
            <w:r w:rsidRPr="003C5ABC">
              <w:rPr>
                <w:sz w:val="16"/>
                <w:szCs w:val="16"/>
                <w:lang w:bidi="ar-SA"/>
              </w:rPr>
              <w:t>ТК 34 (проект) – ТК 35 (проект), 70 м, 2Ду100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3C7DA27B" w14:textId="77777777" w:rsidR="002A62F8" w:rsidRPr="003C5ABC" w:rsidRDefault="002A62F8" w:rsidP="002A62F8">
            <w:pPr>
              <w:widowControl/>
              <w:autoSpaceDE/>
              <w:autoSpaceDN/>
              <w:jc w:val="center"/>
              <w:rPr>
                <w:sz w:val="16"/>
                <w:szCs w:val="16"/>
                <w:lang w:bidi="ar-SA"/>
              </w:rPr>
            </w:pPr>
            <w:r w:rsidRPr="003C5ABC">
              <w:rPr>
                <w:sz w:val="16"/>
                <w:szCs w:val="16"/>
                <w:lang w:bidi="ar-SA"/>
              </w:rPr>
              <w:t>2186</w:t>
            </w:r>
          </w:p>
        </w:tc>
        <w:tc>
          <w:tcPr>
            <w:tcW w:w="760" w:type="dxa"/>
            <w:tcBorders>
              <w:top w:val="nil"/>
              <w:left w:val="nil"/>
              <w:bottom w:val="single" w:sz="4" w:space="0" w:color="auto"/>
              <w:right w:val="single" w:sz="4" w:space="0" w:color="auto"/>
            </w:tcBorders>
            <w:shd w:val="clear" w:color="auto" w:fill="auto"/>
            <w:vAlign w:val="center"/>
            <w:hideMark/>
          </w:tcPr>
          <w:p w14:paraId="3ACF1A4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6300E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AC161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D921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4F6DDA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DA2531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5A8A1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71AF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F5D7BA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05E69A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06E79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EF0B6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2186</w:t>
            </w:r>
          </w:p>
        </w:tc>
      </w:tr>
      <w:tr w:rsidR="002A62F8" w:rsidRPr="003C5ABC" w14:paraId="7471FE25"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183D6CE2"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786E901" w14:textId="77777777" w:rsidR="002A62F8" w:rsidRPr="003C5ABC" w:rsidRDefault="002A62F8" w:rsidP="002A62F8">
            <w:pPr>
              <w:widowControl/>
              <w:autoSpaceDE/>
              <w:autoSpaceDN/>
              <w:rPr>
                <w:sz w:val="16"/>
                <w:szCs w:val="16"/>
                <w:lang w:bidi="ar-SA"/>
              </w:rPr>
            </w:pPr>
            <w:r w:rsidRPr="003C5ABC">
              <w:rPr>
                <w:sz w:val="16"/>
                <w:szCs w:val="16"/>
                <w:lang w:bidi="ar-SA"/>
              </w:rPr>
              <w:t>ТК 35 (проект) – 3-х эт. ж/д на ул. Попова, 10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DA5891A" w14:textId="77777777" w:rsidR="002A62F8" w:rsidRPr="003C5ABC" w:rsidRDefault="002A62F8" w:rsidP="002A62F8">
            <w:pPr>
              <w:widowControl/>
              <w:autoSpaceDE/>
              <w:autoSpaceDN/>
              <w:jc w:val="center"/>
              <w:rPr>
                <w:sz w:val="16"/>
                <w:szCs w:val="16"/>
                <w:lang w:bidi="ar-SA"/>
              </w:rPr>
            </w:pPr>
            <w:r w:rsidRPr="003C5ABC">
              <w:rPr>
                <w:sz w:val="16"/>
                <w:szCs w:val="16"/>
                <w:lang w:bidi="ar-SA"/>
              </w:rPr>
              <w:t>207</w:t>
            </w:r>
          </w:p>
        </w:tc>
        <w:tc>
          <w:tcPr>
            <w:tcW w:w="760" w:type="dxa"/>
            <w:tcBorders>
              <w:top w:val="nil"/>
              <w:left w:val="nil"/>
              <w:bottom w:val="single" w:sz="4" w:space="0" w:color="auto"/>
              <w:right w:val="single" w:sz="4" w:space="0" w:color="auto"/>
            </w:tcBorders>
            <w:shd w:val="clear" w:color="auto" w:fill="auto"/>
            <w:vAlign w:val="center"/>
            <w:hideMark/>
          </w:tcPr>
          <w:p w14:paraId="32899E1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8189B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88C99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EC9EC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94143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D8F06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8B78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19AEBF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F5A58C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80D07D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6F371E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465120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207</w:t>
            </w:r>
          </w:p>
        </w:tc>
      </w:tr>
      <w:tr w:rsidR="002A62F8" w:rsidRPr="003C5ABC" w14:paraId="0BB96930"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542FBC97"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4662BD1B" w14:textId="77777777" w:rsidR="002A62F8" w:rsidRPr="003C5ABC" w:rsidRDefault="002A62F8" w:rsidP="002A62F8">
            <w:pPr>
              <w:widowControl/>
              <w:autoSpaceDE/>
              <w:autoSpaceDN/>
              <w:rPr>
                <w:sz w:val="16"/>
                <w:szCs w:val="16"/>
                <w:lang w:bidi="ar-SA"/>
              </w:rPr>
            </w:pPr>
            <w:r w:rsidRPr="003C5ABC">
              <w:rPr>
                <w:sz w:val="16"/>
                <w:szCs w:val="16"/>
                <w:lang w:bidi="ar-SA"/>
              </w:rPr>
              <w:t>ТК 35 (проект) – ТК 36 (проект), 70 м, 2Ду100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4FD7C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AD06A1" w14:textId="77777777" w:rsidR="002A62F8" w:rsidRPr="003C5ABC" w:rsidRDefault="002A62F8" w:rsidP="002A62F8">
            <w:pPr>
              <w:widowControl/>
              <w:autoSpaceDE/>
              <w:autoSpaceDN/>
              <w:jc w:val="center"/>
              <w:rPr>
                <w:sz w:val="16"/>
                <w:szCs w:val="16"/>
                <w:lang w:bidi="ar-SA"/>
              </w:rPr>
            </w:pPr>
            <w:r w:rsidRPr="003C5ABC">
              <w:rPr>
                <w:sz w:val="16"/>
                <w:szCs w:val="16"/>
                <w:lang w:bidi="ar-SA"/>
              </w:rPr>
              <w:t>2283</w:t>
            </w:r>
          </w:p>
        </w:tc>
        <w:tc>
          <w:tcPr>
            <w:tcW w:w="760" w:type="dxa"/>
            <w:tcBorders>
              <w:top w:val="nil"/>
              <w:left w:val="nil"/>
              <w:bottom w:val="single" w:sz="4" w:space="0" w:color="auto"/>
              <w:right w:val="single" w:sz="4" w:space="0" w:color="auto"/>
            </w:tcBorders>
            <w:shd w:val="clear" w:color="auto" w:fill="auto"/>
            <w:vAlign w:val="center"/>
            <w:hideMark/>
          </w:tcPr>
          <w:p w14:paraId="57E4131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3BE74C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932BC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02FBD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84F1D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3F043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92CCC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C81F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5A424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CAE751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CFBE0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2283</w:t>
            </w:r>
          </w:p>
        </w:tc>
      </w:tr>
      <w:tr w:rsidR="002A62F8" w:rsidRPr="003C5ABC" w14:paraId="603E4D5A"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6304FFB9"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51D33944" w14:textId="77777777" w:rsidR="002A62F8" w:rsidRPr="003C5ABC" w:rsidRDefault="002A62F8" w:rsidP="002A62F8">
            <w:pPr>
              <w:widowControl/>
              <w:autoSpaceDE/>
              <w:autoSpaceDN/>
              <w:rPr>
                <w:sz w:val="16"/>
                <w:szCs w:val="16"/>
                <w:lang w:bidi="ar-SA"/>
              </w:rPr>
            </w:pPr>
            <w:r w:rsidRPr="003C5ABC">
              <w:rPr>
                <w:sz w:val="16"/>
                <w:szCs w:val="16"/>
                <w:lang w:bidi="ar-SA"/>
              </w:rPr>
              <w:t>ТК 36 (проект) – 3-х эт. ж/д на ул. Попова, 10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F48D67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858A199" w14:textId="77777777" w:rsidR="002A62F8" w:rsidRPr="003C5ABC" w:rsidRDefault="002A62F8" w:rsidP="002A62F8">
            <w:pPr>
              <w:widowControl/>
              <w:autoSpaceDE/>
              <w:autoSpaceDN/>
              <w:jc w:val="center"/>
              <w:rPr>
                <w:sz w:val="16"/>
                <w:szCs w:val="16"/>
                <w:lang w:bidi="ar-SA"/>
              </w:rPr>
            </w:pPr>
            <w:r w:rsidRPr="003C5ABC">
              <w:rPr>
                <w:sz w:val="16"/>
                <w:szCs w:val="16"/>
                <w:lang w:bidi="ar-SA"/>
              </w:rPr>
              <w:t>216</w:t>
            </w:r>
          </w:p>
        </w:tc>
        <w:tc>
          <w:tcPr>
            <w:tcW w:w="760" w:type="dxa"/>
            <w:tcBorders>
              <w:top w:val="nil"/>
              <w:left w:val="nil"/>
              <w:bottom w:val="single" w:sz="4" w:space="0" w:color="auto"/>
              <w:right w:val="single" w:sz="4" w:space="0" w:color="auto"/>
            </w:tcBorders>
            <w:shd w:val="clear" w:color="auto" w:fill="auto"/>
            <w:vAlign w:val="center"/>
            <w:hideMark/>
          </w:tcPr>
          <w:p w14:paraId="1B3C228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D066F5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EB0B1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615562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B963BF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D86E52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12812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FF2A4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9972A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BCF96A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5D4654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216</w:t>
            </w:r>
          </w:p>
        </w:tc>
      </w:tr>
      <w:tr w:rsidR="002A62F8" w:rsidRPr="003C5ABC" w14:paraId="42B815CA"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512A5980"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60B85B3D" w14:textId="77777777" w:rsidR="002A62F8" w:rsidRPr="003C5ABC" w:rsidRDefault="002A62F8" w:rsidP="002A62F8">
            <w:pPr>
              <w:widowControl/>
              <w:autoSpaceDE/>
              <w:autoSpaceDN/>
              <w:rPr>
                <w:sz w:val="16"/>
                <w:szCs w:val="16"/>
                <w:lang w:bidi="ar-SA"/>
              </w:rPr>
            </w:pPr>
            <w:r w:rsidRPr="003C5ABC">
              <w:rPr>
                <w:sz w:val="16"/>
                <w:szCs w:val="16"/>
                <w:lang w:bidi="ar-SA"/>
              </w:rPr>
              <w:t>ТК 36 (проект) – ТК 37 (проект), 70 м, 2Ду80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1B9127E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B47C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0F409F" w14:textId="77777777" w:rsidR="002A62F8" w:rsidRPr="003C5ABC" w:rsidRDefault="002A62F8" w:rsidP="002A62F8">
            <w:pPr>
              <w:widowControl/>
              <w:autoSpaceDE/>
              <w:autoSpaceDN/>
              <w:jc w:val="center"/>
              <w:rPr>
                <w:sz w:val="16"/>
                <w:szCs w:val="16"/>
                <w:lang w:bidi="ar-SA"/>
              </w:rPr>
            </w:pPr>
            <w:r w:rsidRPr="003C5ABC">
              <w:rPr>
                <w:sz w:val="16"/>
                <w:szCs w:val="16"/>
                <w:lang w:bidi="ar-SA"/>
              </w:rPr>
              <w:t>2034</w:t>
            </w:r>
          </w:p>
        </w:tc>
        <w:tc>
          <w:tcPr>
            <w:tcW w:w="760" w:type="dxa"/>
            <w:tcBorders>
              <w:top w:val="nil"/>
              <w:left w:val="nil"/>
              <w:bottom w:val="single" w:sz="4" w:space="0" w:color="auto"/>
              <w:right w:val="single" w:sz="4" w:space="0" w:color="auto"/>
            </w:tcBorders>
            <w:shd w:val="clear" w:color="auto" w:fill="auto"/>
            <w:vAlign w:val="center"/>
            <w:hideMark/>
          </w:tcPr>
          <w:p w14:paraId="092EF56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88F12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98D16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A6C4B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D4BDC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8232D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BE56C5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B7A710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4F7D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B84DA5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2034</w:t>
            </w:r>
          </w:p>
        </w:tc>
      </w:tr>
      <w:tr w:rsidR="002A62F8" w:rsidRPr="003C5ABC" w14:paraId="6C5E9C19"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2B28C159"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558E3A70" w14:textId="77777777" w:rsidR="002A62F8" w:rsidRPr="003C5ABC" w:rsidRDefault="002A62F8" w:rsidP="002A62F8">
            <w:pPr>
              <w:widowControl/>
              <w:autoSpaceDE/>
              <w:autoSpaceDN/>
              <w:rPr>
                <w:sz w:val="16"/>
                <w:szCs w:val="16"/>
                <w:lang w:bidi="ar-SA"/>
              </w:rPr>
            </w:pPr>
            <w:r w:rsidRPr="003C5ABC">
              <w:rPr>
                <w:sz w:val="16"/>
                <w:szCs w:val="16"/>
                <w:lang w:bidi="ar-SA"/>
              </w:rPr>
              <w:t>ТК 37 (проект) – 3-х эт. ж/д на ул. Попова, 10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4C64C2F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09937C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FCCAC5" w14:textId="77777777" w:rsidR="002A62F8" w:rsidRPr="003C5ABC" w:rsidRDefault="002A62F8" w:rsidP="002A62F8">
            <w:pPr>
              <w:widowControl/>
              <w:autoSpaceDE/>
              <w:autoSpaceDN/>
              <w:jc w:val="center"/>
              <w:rPr>
                <w:sz w:val="16"/>
                <w:szCs w:val="16"/>
                <w:lang w:bidi="ar-SA"/>
              </w:rPr>
            </w:pPr>
            <w:r w:rsidRPr="003C5ABC">
              <w:rPr>
                <w:sz w:val="16"/>
                <w:szCs w:val="16"/>
                <w:lang w:bidi="ar-SA"/>
              </w:rPr>
              <w:t>224</w:t>
            </w:r>
          </w:p>
        </w:tc>
        <w:tc>
          <w:tcPr>
            <w:tcW w:w="760" w:type="dxa"/>
            <w:tcBorders>
              <w:top w:val="nil"/>
              <w:left w:val="nil"/>
              <w:bottom w:val="single" w:sz="4" w:space="0" w:color="auto"/>
              <w:right w:val="single" w:sz="4" w:space="0" w:color="auto"/>
            </w:tcBorders>
            <w:shd w:val="clear" w:color="auto" w:fill="auto"/>
            <w:vAlign w:val="center"/>
            <w:hideMark/>
          </w:tcPr>
          <w:p w14:paraId="1CFBB16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D0602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04AAE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D1E37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B3CE3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F0DE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8891A8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CC6CC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375510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6B156D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224</w:t>
            </w:r>
          </w:p>
        </w:tc>
      </w:tr>
      <w:tr w:rsidR="002A62F8" w:rsidRPr="003C5ABC" w14:paraId="1A14B194"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04976B4A"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FFBA144" w14:textId="77777777" w:rsidR="002A62F8" w:rsidRPr="003C5ABC" w:rsidRDefault="002A62F8" w:rsidP="002A62F8">
            <w:pPr>
              <w:widowControl/>
              <w:autoSpaceDE/>
              <w:autoSpaceDN/>
              <w:rPr>
                <w:sz w:val="16"/>
                <w:szCs w:val="16"/>
                <w:lang w:bidi="ar-SA"/>
              </w:rPr>
            </w:pPr>
            <w:r w:rsidRPr="003C5ABC">
              <w:rPr>
                <w:sz w:val="16"/>
                <w:szCs w:val="16"/>
                <w:lang w:bidi="ar-SA"/>
              </w:rPr>
              <w:t>ТК 35 (проект) – 3-х эт. ж/д на ул. Попова, 15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33668E1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64C5E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09948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B92BAF5" w14:textId="77777777" w:rsidR="002A62F8" w:rsidRPr="003C5ABC" w:rsidRDefault="002A62F8" w:rsidP="002A62F8">
            <w:pPr>
              <w:widowControl/>
              <w:autoSpaceDE/>
              <w:autoSpaceDN/>
              <w:jc w:val="center"/>
              <w:rPr>
                <w:sz w:val="16"/>
                <w:szCs w:val="16"/>
                <w:lang w:bidi="ar-SA"/>
              </w:rPr>
            </w:pPr>
            <w:r w:rsidRPr="003C5ABC">
              <w:rPr>
                <w:sz w:val="16"/>
                <w:szCs w:val="16"/>
                <w:lang w:bidi="ar-SA"/>
              </w:rPr>
              <w:t>350</w:t>
            </w:r>
          </w:p>
        </w:tc>
        <w:tc>
          <w:tcPr>
            <w:tcW w:w="760" w:type="dxa"/>
            <w:tcBorders>
              <w:top w:val="nil"/>
              <w:left w:val="nil"/>
              <w:bottom w:val="single" w:sz="4" w:space="0" w:color="auto"/>
              <w:right w:val="single" w:sz="4" w:space="0" w:color="auto"/>
            </w:tcBorders>
            <w:shd w:val="clear" w:color="auto" w:fill="auto"/>
            <w:vAlign w:val="center"/>
            <w:hideMark/>
          </w:tcPr>
          <w:p w14:paraId="571B23A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3428B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0AED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3D1C0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69EA1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46B6F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E5311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99FF2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DE37EF"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350</w:t>
            </w:r>
          </w:p>
        </w:tc>
      </w:tr>
      <w:tr w:rsidR="002A62F8" w:rsidRPr="003C5ABC" w14:paraId="131C347B"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26ED47DE"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77EAE5F6" w14:textId="77777777" w:rsidR="002A62F8" w:rsidRPr="003C5ABC" w:rsidRDefault="002A62F8" w:rsidP="002A62F8">
            <w:pPr>
              <w:widowControl/>
              <w:autoSpaceDE/>
              <w:autoSpaceDN/>
              <w:rPr>
                <w:sz w:val="16"/>
                <w:szCs w:val="16"/>
                <w:lang w:bidi="ar-SA"/>
              </w:rPr>
            </w:pPr>
            <w:r w:rsidRPr="003C5ABC">
              <w:rPr>
                <w:sz w:val="16"/>
                <w:szCs w:val="16"/>
                <w:lang w:bidi="ar-SA"/>
              </w:rPr>
              <w:t>ТК 36 (проект) – 3-х эт. ж/д на ул. Попова, 15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0985182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1FCB83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34996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ED184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DC9F155" w14:textId="77777777" w:rsidR="002A62F8" w:rsidRPr="003C5ABC" w:rsidRDefault="002A62F8" w:rsidP="002A62F8">
            <w:pPr>
              <w:widowControl/>
              <w:autoSpaceDE/>
              <w:autoSpaceDN/>
              <w:jc w:val="center"/>
              <w:rPr>
                <w:sz w:val="16"/>
                <w:szCs w:val="16"/>
                <w:lang w:bidi="ar-SA"/>
              </w:rPr>
            </w:pPr>
            <w:r w:rsidRPr="003C5ABC">
              <w:rPr>
                <w:sz w:val="16"/>
                <w:szCs w:val="16"/>
                <w:lang w:bidi="ar-SA"/>
              </w:rPr>
              <w:t>363</w:t>
            </w:r>
          </w:p>
        </w:tc>
        <w:tc>
          <w:tcPr>
            <w:tcW w:w="760" w:type="dxa"/>
            <w:tcBorders>
              <w:top w:val="nil"/>
              <w:left w:val="nil"/>
              <w:bottom w:val="single" w:sz="4" w:space="0" w:color="auto"/>
              <w:right w:val="single" w:sz="4" w:space="0" w:color="auto"/>
            </w:tcBorders>
            <w:shd w:val="clear" w:color="auto" w:fill="auto"/>
            <w:vAlign w:val="center"/>
            <w:hideMark/>
          </w:tcPr>
          <w:p w14:paraId="173BF59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486B2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44A3B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748B15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C9247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18991D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5ADF65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DD0821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363</w:t>
            </w:r>
          </w:p>
        </w:tc>
      </w:tr>
      <w:tr w:rsidR="002A62F8" w:rsidRPr="003C5ABC" w14:paraId="224E68E4"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3C161106" w14:textId="77777777" w:rsidR="002A62F8" w:rsidRPr="003C5ABC" w:rsidRDefault="002A62F8" w:rsidP="002A62F8">
            <w:pPr>
              <w:widowControl/>
              <w:autoSpaceDE/>
              <w:autoSpaceDN/>
              <w:rPr>
                <w:sz w:val="16"/>
                <w:szCs w:val="16"/>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597F1D1" w14:textId="77777777" w:rsidR="002A62F8" w:rsidRPr="003C5ABC" w:rsidRDefault="002A62F8" w:rsidP="002A62F8">
            <w:pPr>
              <w:widowControl/>
              <w:autoSpaceDE/>
              <w:autoSpaceDN/>
              <w:rPr>
                <w:sz w:val="16"/>
                <w:szCs w:val="16"/>
                <w:lang w:bidi="ar-SA"/>
              </w:rPr>
            </w:pPr>
            <w:r w:rsidRPr="003C5ABC">
              <w:rPr>
                <w:sz w:val="16"/>
                <w:szCs w:val="16"/>
                <w:lang w:bidi="ar-SA"/>
              </w:rPr>
              <w:t>ТК 37 (проект) – 3-х эт. ж/д на ул. Попова, 15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124A23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6FCFC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83D1A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0FAA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508C8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09277E" w14:textId="77777777" w:rsidR="002A62F8" w:rsidRPr="003C5ABC" w:rsidRDefault="002A62F8" w:rsidP="002A62F8">
            <w:pPr>
              <w:widowControl/>
              <w:autoSpaceDE/>
              <w:autoSpaceDN/>
              <w:jc w:val="center"/>
              <w:rPr>
                <w:sz w:val="16"/>
                <w:szCs w:val="16"/>
                <w:lang w:bidi="ar-SA"/>
              </w:rPr>
            </w:pPr>
            <w:r w:rsidRPr="003C5ABC">
              <w:rPr>
                <w:sz w:val="16"/>
                <w:szCs w:val="16"/>
                <w:lang w:bidi="ar-SA"/>
              </w:rPr>
              <w:t>378</w:t>
            </w:r>
          </w:p>
        </w:tc>
        <w:tc>
          <w:tcPr>
            <w:tcW w:w="760" w:type="dxa"/>
            <w:tcBorders>
              <w:top w:val="nil"/>
              <w:left w:val="nil"/>
              <w:bottom w:val="single" w:sz="4" w:space="0" w:color="auto"/>
              <w:right w:val="single" w:sz="4" w:space="0" w:color="auto"/>
            </w:tcBorders>
            <w:shd w:val="clear" w:color="auto" w:fill="auto"/>
            <w:vAlign w:val="center"/>
            <w:hideMark/>
          </w:tcPr>
          <w:p w14:paraId="233CCEC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ED5CFD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92FDE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123C44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42D186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10E0E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3417C6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378</w:t>
            </w:r>
          </w:p>
        </w:tc>
      </w:tr>
      <w:tr w:rsidR="002A62F8" w:rsidRPr="00953E85" w14:paraId="29987F88" w14:textId="77777777" w:rsidTr="004A7997">
        <w:trPr>
          <w:trHeight w:val="46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4EB24827" w14:textId="173B37CD" w:rsidR="002A62F8" w:rsidRPr="00953E85" w:rsidRDefault="00953E85" w:rsidP="002A62F8">
            <w:pPr>
              <w:widowControl/>
              <w:autoSpaceDE/>
              <w:autoSpaceDN/>
              <w:jc w:val="center"/>
              <w:rPr>
                <w:sz w:val="16"/>
                <w:szCs w:val="16"/>
                <w:lang w:bidi="ar-SA"/>
              </w:rPr>
            </w:pPr>
            <w:r w:rsidRPr="00953E85">
              <w:rPr>
                <w:sz w:val="16"/>
                <w:szCs w:val="16"/>
                <w:lang w:bidi="ar-SA"/>
              </w:rPr>
              <w:t>Реконструкция</w:t>
            </w:r>
            <w:r w:rsidR="002A62F8" w:rsidRPr="00953E85">
              <w:rPr>
                <w:sz w:val="16"/>
                <w:szCs w:val="16"/>
                <w:lang w:bidi="ar-SA"/>
              </w:rPr>
              <w:t xml:space="preserve"> котельной №29</w:t>
            </w:r>
            <w:r w:rsidRPr="00953E85">
              <w:rPr>
                <w:sz w:val="16"/>
                <w:szCs w:val="16"/>
                <w:lang w:bidi="ar-SA"/>
              </w:rPr>
              <w:t xml:space="preserve"> с заменой котлов и увеличением мощности</w:t>
            </w:r>
          </w:p>
        </w:tc>
        <w:tc>
          <w:tcPr>
            <w:tcW w:w="2824" w:type="dxa"/>
            <w:tcBorders>
              <w:top w:val="nil"/>
              <w:left w:val="nil"/>
              <w:bottom w:val="single" w:sz="4" w:space="0" w:color="auto"/>
              <w:right w:val="single" w:sz="4" w:space="0" w:color="auto"/>
            </w:tcBorders>
            <w:shd w:val="clear" w:color="auto" w:fill="auto"/>
            <w:vAlign w:val="center"/>
            <w:hideMark/>
          </w:tcPr>
          <w:p w14:paraId="2886CCD2" w14:textId="639FB4DF" w:rsidR="002A62F8" w:rsidRPr="00953E85" w:rsidRDefault="00953E85" w:rsidP="002A62F8">
            <w:pPr>
              <w:widowControl/>
              <w:autoSpaceDE/>
              <w:autoSpaceDN/>
              <w:rPr>
                <w:sz w:val="16"/>
                <w:szCs w:val="16"/>
                <w:lang w:bidi="ar-SA"/>
              </w:rPr>
            </w:pPr>
            <w:r w:rsidRPr="00953E85">
              <w:rPr>
                <w:sz w:val="16"/>
                <w:szCs w:val="16"/>
                <w:lang w:bidi="ar-SA"/>
              </w:rPr>
              <w:t>Реконструкция котельной №29 с заменой котлов и увеличением мощности</w:t>
            </w:r>
          </w:p>
        </w:tc>
        <w:tc>
          <w:tcPr>
            <w:tcW w:w="760" w:type="dxa"/>
            <w:tcBorders>
              <w:top w:val="nil"/>
              <w:left w:val="nil"/>
              <w:bottom w:val="single" w:sz="4" w:space="0" w:color="auto"/>
              <w:right w:val="single" w:sz="4" w:space="0" w:color="auto"/>
            </w:tcBorders>
            <w:shd w:val="clear" w:color="auto" w:fill="auto"/>
            <w:vAlign w:val="center"/>
            <w:hideMark/>
          </w:tcPr>
          <w:p w14:paraId="566C6729"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BE65B1"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4FE9F3"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CF0763"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35B4166" w14:textId="1CEC358E" w:rsidR="002A62F8" w:rsidRPr="00953E85" w:rsidRDefault="002A62F8" w:rsidP="002A62F8">
            <w:pPr>
              <w:widowControl/>
              <w:autoSpaceDE/>
              <w:autoSpaceDN/>
              <w:jc w:val="center"/>
              <w:rPr>
                <w:sz w:val="16"/>
                <w:szCs w:val="16"/>
                <w:lang w:bidi="ar-SA"/>
              </w:rPr>
            </w:pPr>
            <w:r w:rsidRPr="00953E85">
              <w:rPr>
                <w:sz w:val="16"/>
                <w:szCs w:val="16"/>
                <w:lang w:bidi="ar-SA"/>
              </w:rPr>
              <w:t>15</w:t>
            </w:r>
            <w:r w:rsidR="00953E85" w:rsidRPr="00953E85">
              <w:rPr>
                <w:sz w:val="16"/>
                <w:szCs w:val="16"/>
                <w:lang w:bidi="ar-SA"/>
              </w:rPr>
              <w:t>8093</w:t>
            </w:r>
          </w:p>
        </w:tc>
        <w:tc>
          <w:tcPr>
            <w:tcW w:w="760" w:type="dxa"/>
            <w:tcBorders>
              <w:top w:val="nil"/>
              <w:left w:val="nil"/>
              <w:bottom w:val="single" w:sz="4" w:space="0" w:color="auto"/>
              <w:right w:val="single" w:sz="4" w:space="0" w:color="auto"/>
            </w:tcBorders>
            <w:shd w:val="clear" w:color="auto" w:fill="auto"/>
            <w:vAlign w:val="center"/>
            <w:hideMark/>
          </w:tcPr>
          <w:p w14:paraId="6EE8B720"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C634FE"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EEBE38A"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851B4C"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74F752"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40CDEB"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2289501" w14:textId="77777777" w:rsidR="002A62F8" w:rsidRPr="00953E85" w:rsidRDefault="002A62F8" w:rsidP="002A62F8">
            <w:pPr>
              <w:widowControl/>
              <w:autoSpaceDE/>
              <w:autoSpaceDN/>
              <w:jc w:val="center"/>
              <w:rPr>
                <w:sz w:val="16"/>
                <w:szCs w:val="16"/>
                <w:lang w:bidi="ar-SA"/>
              </w:rPr>
            </w:pPr>
            <w:r w:rsidRPr="00953E85">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E8F8AA" w14:textId="2AB20553" w:rsidR="002A62F8" w:rsidRPr="00953E85" w:rsidRDefault="002A62F8" w:rsidP="002A62F8">
            <w:pPr>
              <w:widowControl/>
              <w:autoSpaceDE/>
              <w:autoSpaceDN/>
              <w:jc w:val="center"/>
              <w:rPr>
                <w:b/>
                <w:bCs/>
                <w:sz w:val="16"/>
                <w:szCs w:val="16"/>
                <w:lang w:bidi="ar-SA"/>
              </w:rPr>
            </w:pPr>
            <w:r w:rsidRPr="00953E85">
              <w:rPr>
                <w:b/>
                <w:bCs/>
                <w:sz w:val="16"/>
                <w:szCs w:val="16"/>
                <w:lang w:bidi="ar-SA"/>
              </w:rPr>
              <w:t>15</w:t>
            </w:r>
            <w:r w:rsidR="00953E85" w:rsidRPr="00953E85">
              <w:rPr>
                <w:b/>
                <w:bCs/>
                <w:sz w:val="16"/>
                <w:szCs w:val="16"/>
                <w:lang w:bidi="ar-SA"/>
              </w:rPr>
              <w:t>8093</w:t>
            </w:r>
          </w:p>
        </w:tc>
      </w:tr>
      <w:tr w:rsidR="002A62F8" w:rsidRPr="003C5ABC" w14:paraId="626FA997" w14:textId="77777777" w:rsidTr="004A7997">
        <w:trPr>
          <w:trHeight w:val="229"/>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A6152D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 Котельная №32 ООО «Кузбасская Энергокомпания»</w:t>
            </w:r>
          </w:p>
        </w:tc>
        <w:tc>
          <w:tcPr>
            <w:tcW w:w="2824" w:type="dxa"/>
            <w:tcBorders>
              <w:top w:val="nil"/>
              <w:left w:val="nil"/>
              <w:bottom w:val="single" w:sz="4" w:space="0" w:color="auto"/>
              <w:right w:val="single" w:sz="4" w:space="0" w:color="auto"/>
            </w:tcBorders>
            <w:shd w:val="clear" w:color="auto" w:fill="auto"/>
            <w:vAlign w:val="center"/>
            <w:hideMark/>
          </w:tcPr>
          <w:p w14:paraId="62B47C37" w14:textId="77777777" w:rsidR="002A62F8" w:rsidRPr="003C5ABC" w:rsidRDefault="002A62F8" w:rsidP="002A62F8">
            <w:pPr>
              <w:widowControl/>
              <w:autoSpaceDE/>
              <w:autoSpaceDN/>
              <w:rPr>
                <w:b/>
                <w:bCs/>
                <w:sz w:val="18"/>
                <w:szCs w:val="18"/>
                <w:lang w:bidi="ar-SA"/>
              </w:rPr>
            </w:pPr>
            <w:r w:rsidRPr="003C5ABC">
              <w:rPr>
                <w:b/>
                <w:bCs/>
                <w:sz w:val="18"/>
                <w:szCs w:val="18"/>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410E2FF5"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870</w:t>
            </w:r>
          </w:p>
        </w:tc>
        <w:tc>
          <w:tcPr>
            <w:tcW w:w="760" w:type="dxa"/>
            <w:tcBorders>
              <w:top w:val="nil"/>
              <w:left w:val="nil"/>
              <w:bottom w:val="single" w:sz="4" w:space="0" w:color="auto"/>
              <w:right w:val="single" w:sz="4" w:space="0" w:color="auto"/>
            </w:tcBorders>
            <w:shd w:val="clear" w:color="auto" w:fill="auto"/>
            <w:vAlign w:val="center"/>
            <w:hideMark/>
          </w:tcPr>
          <w:p w14:paraId="5852AC02"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9DB90B"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D0BF8D"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2515512"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396D00"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17948F"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EAAF9A8"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38755B"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0FAD6F0"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14757A"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5EB9D52"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FEF7A8" w14:textId="77777777" w:rsidR="002A62F8" w:rsidRPr="003C5ABC" w:rsidRDefault="002A62F8" w:rsidP="002A62F8">
            <w:pPr>
              <w:widowControl/>
              <w:autoSpaceDE/>
              <w:autoSpaceDN/>
              <w:jc w:val="center"/>
              <w:rPr>
                <w:b/>
                <w:bCs/>
                <w:sz w:val="18"/>
                <w:szCs w:val="18"/>
                <w:lang w:bidi="ar-SA"/>
              </w:rPr>
            </w:pPr>
            <w:r w:rsidRPr="003C5ABC">
              <w:rPr>
                <w:b/>
                <w:bCs/>
                <w:sz w:val="18"/>
                <w:szCs w:val="18"/>
                <w:lang w:bidi="ar-SA"/>
              </w:rPr>
              <w:t>870</w:t>
            </w:r>
          </w:p>
        </w:tc>
      </w:tr>
      <w:tr w:rsidR="002A62F8" w:rsidRPr="003C5ABC" w14:paraId="2A31A1A1" w14:textId="77777777" w:rsidTr="004A7997">
        <w:trPr>
          <w:trHeight w:val="477"/>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0CA0395" w14:textId="77777777" w:rsidR="002A62F8" w:rsidRPr="003C5ABC" w:rsidRDefault="002A62F8" w:rsidP="002A62F8">
            <w:pPr>
              <w:widowControl/>
              <w:autoSpaceDE/>
              <w:autoSpaceDN/>
              <w:jc w:val="center"/>
              <w:rPr>
                <w:sz w:val="16"/>
                <w:szCs w:val="16"/>
                <w:lang w:bidi="ar-SA"/>
              </w:rPr>
            </w:pPr>
            <w:r w:rsidRPr="003C5ABC">
              <w:rPr>
                <w:sz w:val="16"/>
                <w:szCs w:val="16"/>
                <w:lang w:bidi="ar-SA"/>
              </w:rPr>
              <w:t>Реконструкция основного и вспомогательного оборудования котельной №32</w:t>
            </w:r>
          </w:p>
        </w:tc>
        <w:tc>
          <w:tcPr>
            <w:tcW w:w="2824" w:type="dxa"/>
            <w:tcBorders>
              <w:top w:val="nil"/>
              <w:left w:val="nil"/>
              <w:bottom w:val="single" w:sz="4" w:space="0" w:color="auto"/>
              <w:right w:val="single" w:sz="4" w:space="0" w:color="auto"/>
            </w:tcBorders>
            <w:shd w:val="clear" w:color="auto" w:fill="auto"/>
            <w:vAlign w:val="center"/>
            <w:hideMark/>
          </w:tcPr>
          <w:p w14:paraId="10F86364" w14:textId="77777777" w:rsidR="002A62F8" w:rsidRPr="003C5ABC" w:rsidRDefault="002A62F8" w:rsidP="002A62F8">
            <w:pPr>
              <w:widowControl/>
              <w:autoSpaceDE/>
              <w:autoSpaceDN/>
              <w:rPr>
                <w:sz w:val="16"/>
                <w:szCs w:val="16"/>
                <w:lang w:bidi="ar-SA"/>
              </w:rPr>
            </w:pPr>
            <w:r w:rsidRPr="003C5ABC">
              <w:rPr>
                <w:sz w:val="16"/>
                <w:szCs w:val="16"/>
                <w:lang w:bidi="ar-SA"/>
              </w:rPr>
              <w:t>Замена котла №2 типа Е-1,6-1,4 наКВ р-0,4</w:t>
            </w:r>
          </w:p>
        </w:tc>
        <w:tc>
          <w:tcPr>
            <w:tcW w:w="760" w:type="dxa"/>
            <w:tcBorders>
              <w:top w:val="nil"/>
              <w:left w:val="nil"/>
              <w:bottom w:val="single" w:sz="4" w:space="0" w:color="auto"/>
              <w:right w:val="single" w:sz="4" w:space="0" w:color="auto"/>
            </w:tcBorders>
            <w:shd w:val="clear" w:color="auto" w:fill="auto"/>
            <w:vAlign w:val="center"/>
            <w:hideMark/>
          </w:tcPr>
          <w:p w14:paraId="2409BB56" w14:textId="77777777" w:rsidR="002A62F8" w:rsidRPr="003C5ABC" w:rsidRDefault="002A62F8" w:rsidP="002A62F8">
            <w:pPr>
              <w:widowControl/>
              <w:autoSpaceDE/>
              <w:autoSpaceDN/>
              <w:jc w:val="center"/>
              <w:rPr>
                <w:sz w:val="16"/>
                <w:szCs w:val="16"/>
                <w:lang w:bidi="ar-SA"/>
              </w:rPr>
            </w:pPr>
            <w:r w:rsidRPr="003C5ABC">
              <w:rPr>
                <w:sz w:val="16"/>
                <w:szCs w:val="16"/>
                <w:lang w:bidi="ar-SA"/>
              </w:rPr>
              <w:t>500</w:t>
            </w:r>
          </w:p>
        </w:tc>
        <w:tc>
          <w:tcPr>
            <w:tcW w:w="760" w:type="dxa"/>
            <w:tcBorders>
              <w:top w:val="nil"/>
              <w:left w:val="nil"/>
              <w:bottom w:val="single" w:sz="4" w:space="0" w:color="auto"/>
              <w:right w:val="single" w:sz="4" w:space="0" w:color="auto"/>
            </w:tcBorders>
            <w:shd w:val="clear" w:color="auto" w:fill="auto"/>
            <w:vAlign w:val="center"/>
            <w:hideMark/>
          </w:tcPr>
          <w:p w14:paraId="24649B1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29DF0A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026452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738E1F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42461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5875CB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4FB835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E9507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4C05B6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7FD33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D6B9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9459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500</w:t>
            </w:r>
          </w:p>
        </w:tc>
      </w:tr>
      <w:tr w:rsidR="002A62F8" w:rsidRPr="003C5ABC" w14:paraId="4D5F1139" w14:textId="77777777" w:rsidTr="004A7997">
        <w:trPr>
          <w:trHeight w:val="67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D12771A" w14:textId="77777777" w:rsidR="002A62F8" w:rsidRPr="003C5ABC" w:rsidRDefault="002A62F8" w:rsidP="002A62F8">
            <w:pPr>
              <w:widowControl/>
              <w:autoSpaceDE/>
              <w:autoSpaceDN/>
              <w:jc w:val="center"/>
              <w:rPr>
                <w:sz w:val="16"/>
                <w:szCs w:val="16"/>
                <w:lang w:bidi="ar-SA"/>
              </w:rPr>
            </w:pPr>
            <w:r w:rsidRPr="003C5ABC">
              <w:rPr>
                <w:sz w:val="16"/>
                <w:szCs w:val="16"/>
                <w:lang w:bidi="ar-SA"/>
              </w:rPr>
              <w:t>Развитие котельной №32. Установка вспомогательного оборудования</w:t>
            </w:r>
          </w:p>
        </w:tc>
        <w:tc>
          <w:tcPr>
            <w:tcW w:w="2824" w:type="dxa"/>
            <w:tcBorders>
              <w:top w:val="nil"/>
              <w:left w:val="nil"/>
              <w:bottom w:val="single" w:sz="4" w:space="0" w:color="auto"/>
              <w:right w:val="single" w:sz="4" w:space="0" w:color="auto"/>
            </w:tcBorders>
            <w:shd w:val="clear" w:color="auto" w:fill="auto"/>
            <w:vAlign w:val="center"/>
            <w:hideMark/>
          </w:tcPr>
          <w:p w14:paraId="58700393" w14:textId="77777777" w:rsidR="002A62F8" w:rsidRPr="003C5ABC" w:rsidRDefault="002A62F8" w:rsidP="002A62F8">
            <w:pPr>
              <w:widowControl/>
              <w:autoSpaceDE/>
              <w:autoSpaceDN/>
              <w:rPr>
                <w:sz w:val="16"/>
                <w:szCs w:val="16"/>
                <w:lang w:bidi="ar-SA"/>
              </w:rPr>
            </w:pPr>
            <w:r w:rsidRPr="003C5ABC">
              <w:rPr>
                <w:sz w:val="16"/>
                <w:szCs w:val="16"/>
                <w:lang w:bidi="ar-SA"/>
              </w:rPr>
              <w:t>Установка ХВП TS 95-08M 1 шт. или аналогичного оборудования. Установка бака аккумулятора V=0,5 м³ 1 шт.</w:t>
            </w:r>
          </w:p>
        </w:tc>
        <w:tc>
          <w:tcPr>
            <w:tcW w:w="760" w:type="dxa"/>
            <w:tcBorders>
              <w:top w:val="nil"/>
              <w:left w:val="nil"/>
              <w:bottom w:val="single" w:sz="4" w:space="0" w:color="auto"/>
              <w:right w:val="single" w:sz="4" w:space="0" w:color="auto"/>
            </w:tcBorders>
            <w:shd w:val="clear" w:color="auto" w:fill="auto"/>
            <w:vAlign w:val="center"/>
            <w:hideMark/>
          </w:tcPr>
          <w:p w14:paraId="5C460427" w14:textId="77777777" w:rsidR="002A62F8" w:rsidRPr="003C5ABC" w:rsidRDefault="002A62F8" w:rsidP="002A62F8">
            <w:pPr>
              <w:widowControl/>
              <w:autoSpaceDE/>
              <w:autoSpaceDN/>
              <w:jc w:val="center"/>
              <w:rPr>
                <w:sz w:val="16"/>
                <w:szCs w:val="16"/>
                <w:lang w:bidi="ar-SA"/>
              </w:rPr>
            </w:pPr>
            <w:r w:rsidRPr="003C5ABC">
              <w:rPr>
                <w:sz w:val="16"/>
                <w:szCs w:val="16"/>
                <w:lang w:bidi="ar-SA"/>
              </w:rPr>
              <w:t>370</w:t>
            </w:r>
          </w:p>
        </w:tc>
        <w:tc>
          <w:tcPr>
            <w:tcW w:w="760" w:type="dxa"/>
            <w:tcBorders>
              <w:top w:val="nil"/>
              <w:left w:val="nil"/>
              <w:bottom w:val="single" w:sz="4" w:space="0" w:color="auto"/>
              <w:right w:val="single" w:sz="4" w:space="0" w:color="auto"/>
            </w:tcBorders>
            <w:shd w:val="clear" w:color="auto" w:fill="auto"/>
            <w:vAlign w:val="center"/>
            <w:hideMark/>
          </w:tcPr>
          <w:p w14:paraId="051A3FA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B08002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FB550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0FAAEF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17DC8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73FED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F05134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0C0ED4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45B5A8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FAD3E5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3C8FA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25EE409"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370</w:t>
            </w:r>
          </w:p>
        </w:tc>
      </w:tr>
      <w:tr w:rsidR="002A62F8" w:rsidRPr="003C5ABC" w14:paraId="797DF31C" w14:textId="77777777" w:rsidTr="004A7997">
        <w:trPr>
          <w:trHeight w:val="297"/>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3249D6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6. Котельная шахты "Полысаевская" АО «СУЭК-Кузбасс» ПЕ «Спецналадка»</w:t>
            </w:r>
          </w:p>
        </w:tc>
        <w:tc>
          <w:tcPr>
            <w:tcW w:w="2824" w:type="dxa"/>
            <w:tcBorders>
              <w:top w:val="nil"/>
              <w:left w:val="nil"/>
              <w:bottom w:val="single" w:sz="4" w:space="0" w:color="auto"/>
              <w:right w:val="single" w:sz="4" w:space="0" w:color="auto"/>
            </w:tcBorders>
            <w:shd w:val="clear" w:color="auto" w:fill="auto"/>
            <w:vAlign w:val="center"/>
            <w:hideMark/>
          </w:tcPr>
          <w:p w14:paraId="3EB6A519" w14:textId="77777777" w:rsidR="002A62F8" w:rsidRPr="003C5ABC" w:rsidRDefault="002A62F8" w:rsidP="002A62F8">
            <w:pPr>
              <w:widowControl/>
              <w:autoSpaceDE/>
              <w:autoSpaceDN/>
              <w:rPr>
                <w:sz w:val="16"/>
                <w:szCs w:val="16"/>
                <w:lang w:bidi="ar-SA"/>
              </w:rPr>
            </w:pPr>
            <w:r w:rsidRPr="003C5ABC">
              <w:rPr>
                <w:sz w:val="16"/>
                <w:szCs w:val="16"/>
                <w:lang w:bidi="ar-SA"/>
              </w:rPr>
              <w:t> </w:t>
            </w:r>
          </w:p>
        </w:tc>
        <w:tc>
          <w:tcPr>
            <w:tcW w:w="760" w:type="dxa"/>
            <w:tcBorders>
              <w:top w:val="nil"/>
              <w:left w:val="nil"/>
              <w:bottom w:val="single" w:sz="4" w:space="0" w:color="auto"/>
              <w:right w:val="single" w:sz="4" w:space="0" w:color="auto"/>
            </w:tcBorders>
            <w:shd w:val="clear" w:color="auto" w:fill="auto"/>
            <w:vAlign w:val="center"/>
            <w:hideMark/>
          </w:tcPr>
          <w:p w14:paraId="7FE88A8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3506</w:t>
            </w:r>
          </w:p>
        </w:tc>
        <w:tc>
          <w:tcPr>
            <w:tcW w:w="760" w:type="dxa"/>
            <w:tcBorders>
              <w:top w:val="nil"/>
              <w:left w:val="nil"/>
              <w:bottom w:val="single" w:sz="4" w:space="0" w:color="auto"/>
              <w:right w:val="single" w:sz="4" w:space="0" w:color="auto"/>
            </w:tcBorders>
            <w:shd w:val="clear" w:color="auto" w:fill="auto"/>
            <w:vAlign w:val="center"/>
            <w:hideMark/>
          </w:tcPr>
          <w:p w14:paraId="1716F360"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3252</w:t>
            </w:r>
          </w:p>
        </w:tc>
        <w:tc>
          <w:tcPr>
            <w:tcW w:w="760" w:type="dxa"/>
            <w:tcBorders>
              <w:top w:val="nil"/>
              <w:left w:val="nil"/>
              <w:bottom w:val="single" w:sz="4" w:space="0" w:color="auto"/>
              <w:right w:val="single" w:sz="4" w:space="0" w:color="auto"/>
            </w:tcBorders>
            <w:shd w:val="clear" w:color="auto" w:fill="auto"/>
            <w:vAlign w:val="center"/>
            <w:hideMark/>
          </w:tcPr>
          <w:p w14:paraId="6683627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648E9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BE6B1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11FAC2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71BF0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DD55F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378F5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983CA31"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F0606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3AEA4B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F19F6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6758</w:t>
            </w:r>
          </w:p>
        </w:tc>
      </w:tr>
      <w:tr w:rsidR="002A62F8" w:rsidRPr="003C5ABC" w14:paraId="67021FFA" w14:textId="77777777" w:rsidTr="004A7997">
        <w:trPr>
          <w:trHeight w:val="450"/>
        </w:trPr>
        <w:tc>
          <w:tcPr>
            <w:tcW w:w="2720" w:type="dxa"/>
            <w:vMerge w:val="restart"/>
            <w:tcBorders>
              <w:top w:val="nil"/>
              <w:left w:val="single" w:sz="4" w:space="0" w:color="auto"/>
              <w:bottom w:val="single" w:sz="4" w:space="0" w:color="000000"/>
              <w:right w:val="single" w:sz="4" w:space="0" w:color="auto"/>
            </w:tcBorders>
            <w:shd w:val="clear" w:color="auto" w:fill="auto"/>
            <w:vAlign w:val="bottom"/>
            <w:hideMark/>
          </w:tcPr>
          <w:p w14:paraId="6FE46331" w14:textId="77777777" w:rsidR="002A62F8" w:rsidRPr="003C5ABC" w:rsidRDefault="002A62F8" w:rsidP="002A62F8">
            <w:pPr>
              <w:widowControl/>
              <w:autoSpaceDE/>
              <w:autoSpaceDN/>
              <w:jc w:val="center"/>
              <w:rPr>
                <w:sz w:val="2"/>
                <w:szCs w:val="2"/>
                <w:lang w:bidi="ar-SA"/>
              </w:rPr>
            </w:pPr>
            <w:r w:rsidRPr="003C5ABC">
              <w:rPr>
                <w:sz w:val="2"/>
                <w:szCs w:val="2"/>
                <w:lang w:bidi="ar-SA"/>
              </w:rPr>
              <w:t> </w:t>
            </w:r>
          </w:p>
        </w:tc>
        <w:tc>
          <w:tcPr>
            <w:tcW w:w="2824" w:type="dxa"/>
            <w:tcBorders>
              <w:top w:val="nil"/>
              <w:left w:val="nil"/>
              <w:bottom w:val="single" w:sz="4" w:space="0" w:color="auto"/>
              <w:right w:val="single" w:sz="4" w:space="0" w:color="auto"/>
            </w:tcBorders>
            <w:shd w:val="clear" w:color="auto" w:fill="auto"/>
            <w:vAlign w:val="center"/>
            <w:hideMark/>
          </w:tcPr>
          <w:p w14:paraId="27BE4FE7" w14:textId="77777777" w:rsidR="002A62F8" w:rsidRPr="003C5ABC" w:rsidRDefault="002A62F8" w:rsidP="002A62F8">
            <w:pPr>
              <w:widowControl/>
              <w:autoSpaceDE/>
              <w:autoSpaceDN/>
              <w:rPr>
                <w:sz w:val="16"/>
                <w:szCs w:val="16"/>
                <w:lang w:bidi="ar-SA"/>
              </w:rPr>
            </w:pPr>
            <w:r w:rsidRPr="003C5ABC">
              <w:rPr>
                <w:sz w:val="16"/>
                <w:szCs w:val="16"/>
                <w:lang w:bidi="ar-SA"/>
              </w:rPr>
              <w:t>ТК-6 (проект) – ТК-7 (проект), 50 м, 2Ду80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4B0C298F" w14:textId="77777777" w:rsidR="002A62F8" w:rsidRPr="003C5ABC" w:rsidRDefault="002A62F8" w:rsidP="002A62F8">
            <w:pPr>
              <w:widowControl/>
              <w:autoSpaceDE/>
              <w:autoSpaceDN/>
              <w:jc w:val="center"/>
              <w:rPr>
                <w:sz w:val="16"/>
                <w:szCs w:val="16"/>
                <w:lang w:bidi="ar-SA"/>
              </w:rPr>
            </w:pPr>
            <w:r w:rsidRPr="003C5ABC">
              <w:rPr>
                <w:sz w:val="16"/>
                <w:szCs w:val="16"/>
                <w:lang w:bidi="ar-SA"/>
              </w:rPr>
              <w:t>1339</w:t>
            </w:r>
          </w:p>
        </w:tc>
        <w:tc>
          <w:tcPr>
            <w:tcW w:w="760" w:type="dxa"/>
            <w:tcBorders>
              <w:top w:val="nil"/>
              <w:left w:val="nil"/>
              <w:bottom w:val="single" w:sz="4" w:space="0" w:color="auto"/>
              <w:right w:val="single" w:sz="4" w:space="0" w:color="auto"/>
            </w:tcBorders>
            <w:shd w:val="clear" w:color="auto" w:fill="auto"/>
            <w:vAlign w:val="center"/>
            <w:hideMark/>
          </w:tcPr>
          <w:p w14:paraId="2CA3283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A4ABAF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FF29E2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9A9CF2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7DD42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041B29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6D287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B54BD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F2C838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9BF946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AC5DA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909DC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1339</w:t>
            </w:r>
          </w:p>
        </w:tc>
      </w:tr>
      <w:tr w:rsidR="002A62F8" w:rsidRPr="003C5ABC" w14:paraId="4AF06857"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5791B29B"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0B7DB6A9" w14:textId="77777777" w:rsidR="002A62F8" w:rsidRPr="003C5ABC" w:rsidRDefault="002A62F8" w:rsidP="002A62F8">
            <w:pPr>
              <w:widowControl/>
              <w:autoSpaceDE/>
              <w:autoSpaceDN/>
              <w:rPr>
                <w:sz w:val="16"/>
                <w:szCs w:val="16"/>
                <w:lang w:bidi="ar-SA"/>
              </w:rPr>
            </w:pPr>
            <w:r w:rsidRPr="003C5ABC">
              <w:rPr>
                <w:sz w:val="16"/>
                <w:szCs w:val="16"/>
                <w:lang w:bidi="ar-SA"/>
              </w:rPr>
              <w:t>ТК-7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70D51668" w14:textId="77777777" w:rsidR="002A62F8" w:rsidRPr="003C5ABC" w:rsidRDefault="002A62F8" w:rsidP="002A62F8">
            <w:pPr>
              <w:widowControl/>
              <w:autoSpaceDE/>
              <w:autoSpaceDN/>
              <w:jc w:val="center"/>
              <w:rPr>
                <w:sz w:val="16"/>
                <w:szCs w:val="16"/>
                <w:lang w:bidi="ar-SA"/>
              </w:rPr>
            </w:pPr>
            <w:r w:rsidRPr="003C5ABC">
              <w:rPr>
                <w:sz w:val="16"/>
                <w:szCs w:val="16"/>
                <w:lang w:bidi="ar-SA"/>
              </w:rPr>
              <w:t>414</w:t>
            </w:r>
          </w:p>
        </w:tc>
        <w:tc>
          <w:tcPr>
            <w:tcW w:w="760" w:type="dxa"/>
            <w:tcBorders>
              <w:top w:val="nil"/>
              <w:left w:val="nil"/>
              <w:bottom w:val="single" w:sz="4" w:space="0" w:color="auto"/>
              <w:right w:val="single" w:sz="4" w:space="0" w:color="auto"/>
            </w:tcBorders>
            <w:shd w:val="clear" w:color="auto" w:fill="auto"/>
            <w:vAlign w:val="center"/>
            <w:hideMark/>
          </w:tcPr>
          <w:p w14:paraId="39C989A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B24E2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6C94B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2912D6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88BAB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6FCB9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9E1E98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C87DC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88E8C7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FB09D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842A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5B484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414</w:t>
            </w:r>
          </w:p>
        </w:tc>
      </w:tr>
      <w:tr w:rsidR="002A62F8" w:rsidRPr="003C5ABC" w14:paraId="561E569F"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03DFB351"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7EED882" w14:textId="77777777" w:rsidR="002A62F8" w:rsidRPr="003C5ABC" w:rsidRDefault="002A62F8" w:rsidP="002A62F8">
            <w:pPr>
              <w:widowControl/>
              <w:autoSpaceDE/>
              <w:autoSpaceDN/>
              <w:rPr>
                <w:sz w:val="16"/>
                <w:szCs w:val="16"/>
                <w:lang w:bidi="ar-SA"/>
              </w:rPr>
            </w:pPr>
            <w:r w:rsidRPr="003C5ABC">
              <w:rPr>
                <w:sz w:val="16"/>
                <w:szCs w:val="16"/>
                <w:lang w:bidi="ar-SA"/>
              </w:rPr>
              <w:t>ТК-7 (проект) – ТК-8 (проект), 50 м, 2Ду80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60F4C1E6" w14:textId="77777777" w:rsidR="002A62F8" w:rsidRPr="003C5ABC" w:rsidRDefault="002A62F8" w:rsidP="002A62F8">
            <w:pPr>
              <w:widowControl/>
              <w:autoSpaceDE/>
              <w:autoSpaceDN/>
              <w:jc w:val="center"/>
              <w:rPr>
                <w:sz w:val="16"/>
                <w:szCs w:val="16"/>
                <w:lang w:bidi="ar-SA"/>
              </w:rPr>
            </w:pPr>
            <w:r w:rsidRPr="003C5ABC">
              <w:rPr>
                <w:sz w:val="16"/>
                <w:szCs w:val="16"/>
                <w:lang w:bidi="ar-SA"/>
              </w:rPr>
              <w:t>1339</w:t>
            </w:r>
          </w:p>
        </w:tc>
        <w:tc>
          <w:tcPr>
            <w:tcW w:w="760" w:type="dxa"/>
            <w:tcBorders>
              <w:top w:val="nil"/>
              <w:left w:val="nil"/>
              <w:bottom w:val="single" w:sz="4" w:space="0" w:color="auto"/>
              <w:right w:val="single" w:sz="4" w:space="0" w:color="auto"/>
            </w:tcBorders>
            <w:shd w:val="clear" w:color="auto" w:fill="auto"/>
            <w:vAlign w:val="center"/>
            <w:hideMark/>
          </w:tcPr>
          <w:p w14:paraId="28BF8A1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7227A8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0C2D6B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DB4369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59F58A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D1A07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AD994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0DD54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5F86B0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62E25C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6C65B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087D5B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1339</w:t>
            </w:r>
          </w:p>
        </w:tc>
      </w:tr>
      <w:tr w:rsidR="002A62F8" w:rsidRPr="003C5ABC" w14:paraId="5868301F"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64EDF1BE"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175FFA04" w14:textId="77777777" w:rsidR="002A62F8" w:rsidRPr="003C5ABC" w:rsidRDefault="002A62F8" w:rsidP="002A62F8">
            <w:pPr>
              <w:widowControl/>
              <w:autoSpaceDE/>
              <w:autoSpaceDN/>
              <w:rPr>
                <w:sz w:val="16"/>
                <w:szCs w:val="16"/>
                <w:lang w:bidi="ar-SA"/>
              </w:rPr>
            </w:pPr>
            <w:r w:rsidRPr="003C5ABC">
              <w:rPr>
                <w:sz w:val="16"/>
                <w:szCs w:val="16"/>
                <w:lang w:bidi="ar-SA"/>
              </w:rPr>
              <w:t>ТК-8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580725D2" w14:textId="77777777" w:rsidR="002A62F8" w:rsidRPr="003C5ABC" w:rsidRDefault="002A62F8" w:rsidP="002A62F8">
            <w:pPr>
              <w:widowControl/>
              <w:autoSpaceDE/>
              <w:autoSpaceDN/>
              <w:jc w:val="center"/>
              <w:rPr>
                <w:sz w:val="16"/>
                <w:szCs w:val="16"/>
                <w:lang w:bidi="ar-SA"/>
              </w:rPr>
            </w:pPr>
            <w:r w:rsidRPr="003C5ABC">
              <w:rPr>
                <w:sz w:val="16"/>
                <w:szCs w:val="16"/>
                <w:lang w:bidi="ar-SA"/>
              </w:rPr>
              <w:t>414</w:t>
            </w:r>
          </w:p>
        </w:tc>
        <w:tc>
          <w:tcPr>
            <w:tcW w:w="760" w:type="dxa"/>
            <w:tcBorders>
              <w:top w:val="nil"/>
              <w:left w:val="nil"/>
              <w:bottom w:val="single" w:sz="4" w:space="0" w:color="auto"/>
              <w:right w:val="single" w:sz="4" w:space="0" w:color="auto"/>
            </w:tcBorders>
            <w:shd w:val="clear" w:color="auto" w:fill="auto"/>
            <w:vAlign w:val="center"/>
            <w:hideMark/>
          </w:tcPr>
          <w:p w14:paraId="2542D63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2199A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41198E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223B6F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F2E6AD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2C45B9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1F9B7B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40AEDB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24E28F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B879C3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C810B8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A40532"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414</w:t>
            </w:r>
          </w:p>
        </w:tc>
      </w:tr>
      <w:tr w:rsidR="002A62F8" w:rsidRPr="003C5ABC" w14:paraId="5D7330FD"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300AF0C0"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2EC2C746" w14:textId="77777777" w:rsidR="002A62F8" w:rsidRPr="003C5ABC" w:rsidRDefault="002A62F8" w:rsidP="002A62F8">
            <w:pPr>
              <w:widowControl/>
              <w:autoSpaceDE/>
              <w:autoSpaceDN/>
              <w:rPr>
                <w:sz w:val="16"/>
                <w:szCs w:val="16"/>
                <w:lang w:bidi="ar-SA"/>
              </w:rPr>
            </w:pPr>
            <w:r w:rsidRPr="003C5ABC">
              <w:rPr>
                <w:sz w:val="16"/>
                <w:szCs w:val="16"/>
                <w:lang w:bidi="ar-SA"/>
              </w:rPr>
              <w:t>ТК-8 (проект) – ТК-9 (проект), 50 м, 2Ду70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016393E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42D1B91" w14:textId="77777777" w:rsidR="002A62F8" w:rsidRPr="003C5ABC" w:rsidRDefault="002A62F8" w:rsidP="002A62F8">
            <w:pPr>
              <w:widowControl/>
              <w:autoSpaceDE/>
              <w:autoSpaceDN/>
              <w:jc w:val="center"/>
              <w:rPr>
                <w:sz w:val="16"/>
                <w:szCs w:val="16"/>
                <w:lang w:bidi="ar-SA"/>
              </w:rPr>
            </w:pPr>
            <w:r w:rsidRPr="003C5ABC">
              <w:rPr>
                <w:sz w:val="16"/>
                <w:szCs w:val="16"/>
                <w:lang w:bidi="ar-SA"/>
              </w:rPr>
              <w:t>1194</w:t>
            </w:r>
          </w:p>
        </w:tc>
        <w:tc>
          <w:tcPr>
            <w:tcW w:w="760" w:type="dxa"/>
            <w:tcBorders>
              <w:top w:val="nil"/>
              <w:left w:val="nil"/>
              <w:bottom w:val="single" w:sz="4" w:space="0" w:color="auto"/>
              <w:right w:val="single" w:sz="4" w:space="0" w:color="auto"/>
            </w:tcBorders>
            <w:shd w:val="clear" w:color="auto" w:fill="auto"/>
            <w:vAlign w:val="center"/>
            <w:hideMark/>
          </w:tcPr>
          <w:p w14:paraId="31877B0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88337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2BD16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0CF61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4AC25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0ECE4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30CAD5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86204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35BF03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91A707A"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59C8A5"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1194</w:t>
            </w:r>
          </w:p>
        </w:tc>
      </w:tr>
      <w:tr w:rsidR="002A62F8" w:rsidRPr="003C5ABC" w14:paraId="245F17F9"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272B4BF4"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430D94A6" w14:textId="77777777" w:rsidR="002A62F8" w:rsidRPr="003C5ABC" w:rsidRDefault="002A62F8" w:rsidP="002A62F8">
            <w:pPr>
              <w:widowControl/>
              <w:autoSpaceDE/>
              <w:autoSpaceDN/>
              <w:rPr>
                <w:sz w:val="16"/>
                <w:szCs w:val="16"/>
                <w:lang w:bidi="ar-SA"/>
              </w:rPr>
            </w:pPr>
            <w:r w:rsidRPr="003C5ABC">
              <w:rPr>
                <w:sz w:val="16"/>
                <w:szCs w:val="16"/>
                <w:lang w:bidi="ar-SA"/>
              </w:rPr>
              <w:t>ТК-9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7B0C894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AFC6FD8" w14:textId="77777777" w:rsidR="002A62F8" w:rsidRPr="003C5ABC" w:rsidRDefault="002A62F8" w:rsidP="002A62F8">
            <w:pPr>
              <w:widowControl/>
              <w:autoSpaceDE/>
              <w:autoSpaceDN/>
              <w:jc w:val="center"/>
              <w:rPr>
                <w:sz w:val="16"/>
                <w:szCs w:val="16"/>
                <w:lang w:bidi="ar-SA"/>
              </w:rPr>
            </w:pPr>
            <w:r w:rsidRPr="003C5ABC">
              <w:rPr>
                <w:sz w:val="16"/>
                <w:szCs w:val="16"/>
                <w:lang w:bidi="ar-SA"/>
              </w:rPr>
              <w:t>432</w:t>
            </w:r>
          </w:p>
        </w:tc>
        <w:tc>
          <w:tcPr>
            <w:tcW w:w="760" w:type="dxa"/>
            <w:tcBorders>
              <w:top w:val="nil"/>
              <w:left w:val="nil"/>
              <w:bottom w:val="single" w:sz="4" w:space="0" w:color="auto"/>
              <w:right w:val="single" w:sz="4" w:space="0" w:color="auto"/>
            </w:tcBorders>
            <w:shd w:val="clear" w:color="auto" w:fill="auto"/>
            <w:vAlign w:val="center"/>
            <w:hideMark/>
          </w:tcPr>
          <w:p w14:paraId="315B8AB6"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FE5286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54BF1C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D872A85"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57718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4E9D9E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58D1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72948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B7DAB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4EDE7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6B8A35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432</w:t>
            </w:r>
          </w:p>
        </w:tc>
      </w:tr>
      <w:tr w:rsidR="002A62F8" w:rsidRPr="003C5ABC" w14:paraId="5CD3B5FB" w14:textId="77777777" w:rsidTr="004A7997">
        <w:trPr>
          <w:trHeight w:val="450"/>
        </w:trPr>
        <w:tc>
          <w:tcPr>
            <w:tcW w:w="2720" w:type="dxa"/>
            <w:vMerge/>
            <w:tcBorders>
              <w:top w:val="nil"/>
              <w:left w:val="single" w:sz="4" w:space="0" w:color="auto"/>
              <w:bottom w:val="single" w:sz="4" w:space="0" w:color="000000"/>
              <w:right w:val="single" w:sz="4" w:space="0" w:color="auto"/>
            </w:tcBorders>
            <w:vAlign w:val="center"/>
            <w:hideMark/>
          </w:tcPr>
          <w:p w14:paraId="6F277D80"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590693BB" w14:textId="77777777" w:rsidR="002A62F8" w:rsidRPr="003C5ABC" w:rsidRDefault="002A62F8" w:rsidP="002A62F8">
            <w:pPr>
              <w:widowControl/>
              <w:autoSpaceDE/>
              <w:autoSpaceDN/>
              <w:rPr>
                <w:sz w:val="16"/>
                <w:szCs w:val="16"/>
                <w:lang w:bidi="ar-SA"/>
              </w:rPr>
            </w:pPr>
            <w:r w:rsidRPr="003C5ABC">
              <w:rPr>
                <w:sz w:val="16"/>
                <w:szCs w:val="16"/>
                <w:lang w:bidi="ar-SA"/>
              </w:rPr>
              <w:t>ТК-9 (проект) – ТК-10 (проект), 50 м, 2Ду70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6C5E4D1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8BF60BC" w14:textId="77777777" w:rsidR="002A62F8" w:rsidRPr="003C5ABC" w:rsidRDefault="002A62F8" w:rsidP="002A62F8">
            <w:pPr>
              <w:widowControl/>
              <w:autoSpaceDE/>
              <w:autoSpaceDN/>
              <w:jc w:val="center"/>
              <w:rPr>
                <w:sz w:val="16"/>
                <w:szCs w:val="16"/>
                <w:lang w:bidi="ar-SA"/>
              </w:rPr>
            </w:pPr>
            <w:r w:rsidRPr="003C5ABC">
              <w:rPr>
                <w:sz w:val="16"/>
                <w:szCs w:val="16"/>
                <w:lang w:bidi="ar-SA"/>
              </w:rPr>
              <w:t>1194</w:t>
            </w:r>
          </w:p>
        </w:tc>
        <w:tc>
          <w:tcPr>
            <w:tcW w:w="760" w:type="dxa"/>
            <w:tcBorders>
              <w:top w:val="nil"/>
              <w:left w:val="nil"/>
              <w:bottom w:val="single" w:sz="4" w:space="0" w:color="auto"/>
              <w:right w:val="single" w:sz="4" w:space="0" w:color="auto"/>
            </w:tcBorders>
            <w:shd w:val="clear" w:color="auto" w:fill="auto"/>
            <w:vAlign w:val="center"/>
            <w:hideMark/>
          </w:tcPr>
          <w:p w14:paraId="60EF0B4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D915E5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CDC1EF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9DE0C0"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AC3DD7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715305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2ED812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C81A54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4AEF12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6666D3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279919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1194</w:t>
            </w:r>
          </w:p>
        </w:tc>
      </w:tr>
      <w:tr w:rsidR="002A62F8" w:rsidRPr="003C5ABC" w14:paraId="6A56C9B9" w14:textId="77777777" w:rsidTr="004A7997">
        <w:trPr>
          <w:trHeight w:val="675"/>
        </w:trPr>
        <w:tc>
          <w:tcPr>
            <w:tcW w:w="2720" w:type="dxa"/>
            <w:vMerge/>
            <w:tcBorders>
              <w:top w:val="nil"/>
              <w:left w:val="single" w:sz="4" w:space="0" w:color="auto"/>
              <w:bottom w:val="single" w:sz="4" w:space="0" w:color="000000"/>
              <w:right w:val="single" w:sz="4" w:space="0" w:color="auto"/>
            </w:tcBorders>
            <w:vAlign w:val="center"/>
            <w:hideMark/>
          </w:tcPr>
          <w:p w14:paraId="40F953BF" w14:textId="77777777" w:rsidR="002A62F8" w:rsidRPr="003C5ABC" w:rsidRDefault="002A62F8" w:rsidP="002A62F8">
            <w:pPr>
              <w:widowControl/>
              <w:autoSpaceDE/>
              <w:autoSpaceDN/>
              <w:rPr>
                <w:sz w:val="2"/>
                <w:szCs w:val="2"/>
                <w:lang w:bidi="ar-SA"/>
              </w:rPr>
            </w:pPr>
          </w:p>
        </w:tc>
        <w:tc>
          <w:tcPr>
            <w:tcW w:w="2824" w:type="dxa"/>
            <w:tcBorders>
              <w:top w:val="nil"/>
              <w:left w:val="nil"/>
              <w:bottom w:val="single" w:sz="4" w:space="0" w:color="auto"/>
              <w:right w:val="single" w:sz="4" w:space="0" w:color="auto"/>
            </w:tcBorders>
            <w:shd w:val="clear" w:color="auto" w:fill="auto"/>
            <w:vAlign w:val="center"/>
            <w:hideMark/>
          </w:tcPr>
          <w:p w14:paraId="380EA000" w14:textId="77777777" w:rsidR="002A62F8" w:rsidRPr="003C5ABC" w:rsidRDefault="002A62F8" w:rsidP="002A62F8">
            <w:pPr>
              <w:widowControl/>
              <w:autoSpaceDE/>
              <w:autoSpaceDN/>
              <w:rPr>
                <w:sz w:val="16"/>
                <w:szCs w:val="16"/>
                <w:lang w:bidi="ar-SA"/>
              </w:rPr>
            </w:pPr>
            <w:r w:rsidRPr="003C5ABC">
              <w:rPr>
                <w:sz w:val="16"/>
                <w:szCs w:val="16"/>
                <w:lang w:bidi="ar-SA"/>
              </w:rPr>
              <w:t>ТК-10 (проект) – 3-х эт. ж/д на ул. Конституции, 20 м, 2Ду50 мм, подзем. кан.</w:t>
            </w:r>
          </w:p>
        </w:tc>
        <w:tc>
          <w:tcPr>
            <w:tcW w:w="760" w:type="dxa"/>
            <w:tcBorders>
              <w:top w:val="nil"/>
              <w:left w:val="nil"/>
              <w:bottom w:val="single" w:sz="4" w:space="0" w:color="auto"/>
              <w:right w:val="single" w:sz="4" w:space="0" w:color="auto"/>
            </w:tcBorders>
            <w:shd w:val="clear" w:color="auto" w:fill="auto"/>
            <w:vAlign w:val="center"/>
            <w:hideMark/>
          </w:tcPr>
          <w:p w14:paraId="241D032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80DEEBF" w14:textId="77777777" w:rsidR="002A62F8" w:rsidRPr="003C5ABC" w:rsidRDefault="002A62F8" w:rsidP="002A62F8">
            <w:pPr>
              <w:widowControl/>
              <w:autoSpaceDE/>
              <w:autoSpaceDN/>
              <w:jc w:val="center"/>
              <w:rPr>
                <w:sz w:val="16"/>
                <w:szCs w:val="16"/>
                <w:lang w:bidi="ar-SA"/>
              </w:rPr>
            </w:pPr>
            <w:r w:rsidRPr="003C5ABC">
              <w:rPr>
                <w:sz w:val="16"/>
                <w:szCs w:val="16"/>
                <w:lang w:bidi="ar-SA"/>
              </w:rPr>
              <w:t>432</w:t>
            </w:r>
          </w:p>
        </w:tc>
        <w:tc>
          <w:tcPr>
            <w:tcW w:w="760" w:type="dxa"/>
            <w:tcBorders>
              <w:top w:val="nil"/>
              <w:left w:val="nil"/>
              <w:bottom w:val="single" w:sz="4" w:space="0" w:color="auto"/>
              <w:right w:val="single" w:sz="4" w:space="0" w:color="auto"/>
            </w:tcBorders>
            <w:shd w:val="clear" w:color="auto" w:fill="auto"/>
            <w:vAlign w:val="center"/>
            <w:hideMark/>
          </w:tcPr>
          <w:p w14:paraId="198CBC2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719EDF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8CA19F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C538D73"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C663164"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781C781"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8CF9B9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F9005A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36D5A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59AF41A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76A9A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432</w:t>
            </w:r>
          </w:p>
        </w:tc>
      </w:tr>
      <w:tr w:rsidR="002A62F8" w:rsidRPr="003C5ABC" w14:paraId="627474F3" w14:textId="77777777" w:rsidTr="004A7997">
        <w:trPr>
          <w:trHeight w:val="450"/>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E85B38C" w14:textId="3AD5FC59" w:rsidR="002A62F8" w:rsidRPr="003C5ABC" w:rsidRDefault="002A62F8" w:rsidP="00DF6C1B">
            <w:pPr>
              <w:widowControl/>
              <w:autoSpaceDE/>
              <w:autoSpaceDN/>
              <w:jc w:val="center"/>
              <w:rPr>
                <w:b/>
                <w:bCs/>
                <w:sz w:val="16"/>
                <w:szCs w:val="16"/>
                <w:lang w:bidi="ar-SA"/>
              </w:rPr>
            </w:pPr>
            <w:r w:rsidRPr="003C5ABC">
              <w:rPr>
                <w:b/>
                <w:bCs/>
                <w:sz w:val="16"/>
                <w:szCs w:val="16"/>
                <w:lang w:bidi="ar-SA"/>
              </w:rPr>
              <w:t xml:space="preserve">8.Блочно-модульная котельная </w:t>
            </w:r>
            <w:r w:rsidR="00DF6C1B">
              <w:rPr>
                <w:b/>
                <w:bCs/>
                <w:sz w:val="16"/>
                <w:szCs w:val="16"/>
                <w:lang w:bidi="ar-SA"/>
              </w:rPr>
              <w:t>3</w:t>
            </w:r>
            <w:r w:rsidRPr="003C5ABC">
              <w:rPr>
                <w:b/>
                <w:bCs/>
                <w:sz w:val="16"/>
                <w:szCs w:val="16"/>
                <w:lang w:bidi="ar-SA"/>
              </w:rPr>
              <w:t xml:space="preserve"> МВт в мкр. Поповка</w:t>
            </w:r>
          </w:p>
        </w:tc>
        <w:tc>
          <w:tcPr>
            <w:tcW w:w="2824" w:type="dxa"/>
            <w:tcBorders>
              <w:top w:val="nil"/>
              <w:left w:val="nil"/>
              <w:bottom w:val="single" w:sz="4" w:space="0" w:color="auto"/>
              <w:right w:val="single" w:sz="4" w:space="0" w:color="auto"/>
            </w:tcBorders>
            <w:shd w:val="clear" w:color="auto" w:fill="auto"/>
            <w:vAlign w:val="center"/>
            <w:hideMark/>
          </w:tcPr>
          <w:p w14:paraId="0A45C692" w14:textId="77777777" w:rsidR="002A62F8" w:rsidRPr="003C5ABC" w:rsidRDefault="002A62F8" w:rsidP="002A62F8">
            <w:pPr>
              <w:widowControl/>
              <w:autoSpaceDE/>
              <w:autoSpaceDN/>
              <w:rPr>
                <w:sz w:val="16"/>
                <w:szCs w:val="16"/>
                <w:lang w:bidi="ar-SA"/>
              </w:rPr>
            </w:pPr>
            <w:r w:rsidRPr="003C5ABC">
              <w:rPr>
                <w:sz w:val="16"/>
                <w:szCs w:val="16"/>
                <w:lang w:bidi="ar-SA"/>
              </w:rPr>
              <w:t>Строительство новой блочно-модульной котельной 6 МВт в мкр. Поповка</w:t>
            </w:r>
          </w:p>
        </w:tc>
        <w:tc>
          <w:tcPr>
            <w:tcW w:w="760" w:type="dxa"/>
            <w:tcBorders>
              <w:top w:val="nil"/>
              <w:left w:val="nil"/>
              <w:bottom w:val="single" w:sz="4" w:space="0" w:color="auto"/>
              <w:right w:val="single" w:sz="4" w:space="0" w:color="auto"/>
            </w:tcBorders>
            <w:shd w:val="clear" w:color="auto" w:fill="auto"/>
            <w:vAlign w:val="center"/>
            <w:hideMark/>
          </w:tcPr>
          <w:p w14:paraId="31DF982C"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9DD8E3F"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73A704EA" w14:textId="77777777" w:rsidR="002A62F8" w:rsidRPr="003C5ABC" w:rsidRDefault="002A62F8" w:rsidP="002A62F8">
            <w:pPr>
              <w:widowControl/>
              <w:autoSpaceDE/>
              <w:autoSpaceDN/>
              <w:jc w:val="center"/>
              <w:rPr>
                <w:sz w:val="16"/>
                <w:szCs w:val="16"/>
                <w:lang w:bidi="ar-SA"/>
              </w:rPr>
            </w:pPr>
            <w:r w:rsidRPr="003C5ABC">
              <w:rPr>
                <w:sz w:val="16"/>
                <w:szCs w:val="16"/>
                <w:lang w:bidi="ar-SA"/>
              </w:rPr>
              <w:t>42260</w:t>
            </w:r>
          </w:p>
        </w:tc>
        <w:tc>
          <w:tcPr>
            <w:tcW w:w="760" w:type="dxa"/>
            <w:tcBorders>
              <w:top w:val="nil"/>
              <w:left w:val="nil"/>
              <w:bottom w:val="single" w:sz="4" w:space="0" w:color="auto"/>
              <w:right w:val="single" w:sz="4" w:space="0" w:color="auto"/>
            </w:tcBorders>
            <w:shd w:val="clear" w:color="auto" w:fill="auto"/>
            <w:vAlign w:val="center"/>
            <w:hideMark/>
          </w:tcPr>
          <w:p w14:paraId="697472C7"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3641A2E"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24D210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3F95DA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8B2538"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51F7C62"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3F3876D"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109F59E9"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4C48F60B" w14:textId="77777777" w:rsidR="002A62F8" w:rsidRPr="003C5ABC" w:rsidRDefault="002A62F8" w:rsidP="002A62F8">
            <w:pPr>
              <w:widowControl/>
              <w:autoSpaceDE/>
              <w:autoSpaceDN/>
              <w:jc w:val="center"/>
              <w:rPr>
                <w:sz w:val="16"/>
                <w:szCs w:val="16"/>
                <w:lang w:bidi="ar-SA"/>
              </w:rPr>
            </w:pPr>
            <w:r w:rsidRPr="003C5ABC">
              <w:rPr>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13D8E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42260</w:t>
            </w:r>
          </w:p>
        </w:tc>
      </w:tr>
      <w:tr w:rsidR="002A62F8" w:rsidRPr="003C5ABC" w14:paraId="265AE42D" w14:textId="77777777" w:rsidTr="004A7997">
        <w:trPr>
          <w:trHeight w:val="70"/>
        </w:trPr>
        <w:tc>
          <w:tcPr>
            <w:tcW w:w="554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8B76B1E"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ИТОГО ПО ВСЕМ КОТЕЛЬНЫМ:</w:t>
            </w:r>
          </w:p>
        </w:tc>
        <w:tc>
          <w:tcPr>
            <w:tcW w:w="760" w:type="dxa"/>
            <w:tcBorders>
              <w:top w:val="nil"/>
              <w:left w:val="nil"/>
              <w:bottom w:val="single" w:sz="4" w:space="0" w:color="auto"/>
              <w:right w:val="single" w:sz="4" w:space="0" w:color="auto"/>
            </w:tcBorders>
            <w:shd w:val="clear" w:color="auto" w:fill="auto"/>
            <w:vAlign w:val="center"/>
            <w:hideMark/>
          </w:tcPr>
          <w:p w14:paraId="1F951366"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23744</w:t>
            </w:r>
          </w:p>
        </w:tc>
        <w:tc>
          <w:tcPr>
            <w:tcW w:w="760" w:type="dxa"/>
            <w:tcBorders>
              <w:top w:val="nil"/>
              <w:left w:val="nil"/>
              <w:bottom w:val="single" w:sz="4" w:space="0" w:color="auto"/>
              <w:right w:val="single" w:sz="4" w:space="0" w:color="auto"/>
            </w:tcBorders>
            <w:shd w:val="clear" w:color="auto" w:fill="auto"/>
            <w:vAlign w:val="center"/>
            <w:hideMark/>
          </w:tcPr>
          <w:p w14:paraId="3515FE0E" w14:textId="45D16120" w:rsidR="002A62F8" w:rsidRPr="003C5ABC" w:rsidRDefault="002A62F8" w:rsidP="002A62F8">
            <w:pPr>
              <w:widowControl/>
              <w:autoSpaceDE/>
              <w:autoSpaceDN/>
              <w:jc w:val="center"/>
              <w:rPr>
                <w:b/>
                <w:bCs/>
                <w:sz w:val="16"/>
                <w:szCs w:val="16"/>
                <w:lang w:bidi="ar-SA"/>
              </w:rPr>
            </w:pPr>
            <w:r w:rsidRPr="003C5ABC">
              <w:rPr>
                <w:b/>
                <w:bCs/>
                <w:sz w:val="16"/>
                <w:szCs w:val="16"/>
                <w:lang w:bidi="ar-SA"/>
              </w:rPr>
              <w:t>45</w:t>
            </w:r>
            <w:r w:rsidR="00953E85">
              <w:rPr>
                <w:b/>
                <w:bCs/>
                <w:sz w:val="16"/>
                <w:szCs w:val="16"/>
                <w:lang w:bidi="ar-SA"/>
              </w:rPr>
              <w:t>508</w:t>
            </w:r>
          </w:p>
        </w:tc>
        <w:tc>
          <w:tcPr>
            <w:tcW w:w="760" w:type="dxa"/>
            <w:tcBorders>
              <w:top w:val="nil"/>
              <w:left w:val="nil"/>
              <w:bottom w:val="single" w:sz="4" w:space="0" w:color="auto"/>
              <w:right w:val="single" w:sz="4" w:space="0" w:color="auto"/>
            </w:tcBorders>
            <w:shd w:val="clear" w:color="auto" w:fill="auto"/>
            <w:vAlign w:val="center"/>
            <w:hideMark/>
          </w:tcPr>
          <w:p w14:paraId="27C03C4C"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57005</w:t>
            </w:r>
          </w:p>
        </w:tc>
        <w:tc>
          <w:tcPr>
            <w:tcW w:w="760" w:type="dxa"/>
            <w:tcBorders>
              <w:top w:val="nil"/>
              <w:left w:val="nil"/>
              <w:bottom w:val="single" w:sz="4" w:space="0" w:color="auto"/>
              <w:right w:val="single" w:sz="4" w:space="0" w:color="auto"/>
            </w:tcBorders>
            <w:shd w:val="clear" w:color="auto" w:fill="auto"/>
            <w:vAlign w:val="center"/>
            <w:hideMark/>
          </w:tcPr>
          <w:p w14:paraId="14D607F4"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8625</w:t>
            </w:r>
          </w:p>
        </w:tc>
        <w:tc>
          <w:tcPr>
            <w:tcW w:w="760" w:type="dxa"/>
            <w:tcBorders>
              <w:top w:val="nil"/>
              <w:left w:val="nil"/>
              <w:bottom w:val="single" w:sz="4" w:space="0" w:color="auto"/>
              <w:right w:val="single" w:sz="4" w:space="0" w:color="auto"/>
            </w:tcBorders>
            <w:shd w:val="clear" w:color="auto" w:fill="auto"/>
            <w:vAlign w:val="center"/>
            <w:hideMark/>
          </w:tcPr>
          <w:p w14:paraId="71FBD508"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161574</w:t>
            </w:r>
          </w:p>
        </w:tc>
        <w:tc>
          <w:tcPr>
            <w:tcW w:w="760" w:type="dxa"/>
            <w:tcBorders>
              <w:top w:val="nil"/>
              <w:left w:val="nil"/>
              <w:bottom w:val="single" w:sz="4" w:space="0" w:color="auto"/>
              <w:right w:val="single" w:sz="4" w:space="0" w:color="auto"/>
            </w:tcBorders>
            <w:shd w:val="clear" w:color="auto" w:fill="auto"/>
            <w:vAlign w:val="center"/>
            <w:hideMark/>
          </w:tcPr>
          <w:p w14:paraId="6528995A"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378</w:t>
            </w:r>
          </w:p>
        </w:tc>
        <w:tc>
          <w:tcPr>
            <w:tcW w:w="760" w:type="dxa"/>
            <w:tcBorders>
              <w:top w:val="nil"/>
              <w:left w:val="nil"/>
              <w:bottom w:val="single" w:sz="4" w:space="0" w:color="auto"/>
              <w:right w:val="single" w:sz="4" w:space="0" w:color="auto"/>
            </w:tcBorders>
            <w:shd w:val="clear" w:color="auto" w:fill="auto"/>
            <w:vAlign w:val="center"/>
            <w:hideMark/>
          </w:tcPr>
          <w:p w14:paraId="618FFED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C315713"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BE6583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0ED3B1AB"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6A53A59D"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26057697" w14:textId="77777777" w:rsidR="002A62F8" w:rsidRPr="003C5ABC" w:rsidRDefault="002A62F8" w:rsidP="002A62F8">
            <w:pPr>
              <w:widowControl/>
              <w:autoSpaceDE/>
              <w:autoSpaceDN/>
              <w:jc w:val="center"/>
              <w:rPr>
                <w:b/>
                <w:bCs/>
                <w:sz w:val="16"/>
                <w:szCs w:val="16"/>
                <w:lang w:bidi="ar-SA"/>
              </w:rPr>
            </w:pPr>
            <w:r w:rsidRPr="003C5ABC">
              <w:rPr>
                <w:b/>
                <w:bCs/>
                <w:sz w:val="16"/>
                <w:szCs w:val="16"/>
                <w:lang w:bidi="ar-SA"/>
              </w:rPr>
              <w:t>0</w:t>
            </w:r>
          </w:p>
        </w:tc>
        <w:tc>
          <w:tcPr>
            <w:tcW w:w="760" w:type="dxa"/>
            <w:tcBorders>
              <w:top w:val="nil"/>
              <w:left w:val="nil"/>
              <w:bottom w:val="single" w:sz="4" w:space="0" w:color="auto"/>
              <w:right w:val="single" w:sz="4" w:space="0" w:color="auto"/>
            </w:tcBorders>
            <w:shd w:val="clear" w:color="auto" w:fill="auto"/>
            <w:vAlign w:val="center"/>
            <w:hideMark/>
          </w:tcPr>
          <w:p w14:paraId="3AA350AE" w14:textId="08E88876" w:rsidR="002A62F8" w:rsidRPr="003C5ABC" w:rsidRDefault="002A62F8" w:rsidP="002A62F8">
            <w:pPr>
              <w:widowControl/>
              <w:autoSpaceDE/>
              <w:autoSpaceDN/>
              <w:jc w:val="center"/>
              <w:rPr>
                <w:b/>
                <w:bCs/>
                <w:sz w:val="16"/>
                <w:szCs w:val="16"/>
                <w:lang w:bidi="ar-SA"/>
              </w:rPr>
            </w:pPr>
            <w:r w:rsidRPr="003C5ABC">
              <w:rPr>
                <w:b/>
                <w:bCs/>
                <w:sz w:val="16"/>
                <w:szCs w:val="16"/>
                <w:lang w:bidi="ar-SA"/>
              </w:rPr>
              <w:t>293</w:t>
            </w:r>
            <w:r w:rsidR="00953E85">
              <w:rPr>
                <w:b/>
                <w:bCs/>
                <w:sz w:val="16"/>
                <w:szCs w:val="16"/>
                <w:lang w:bidi="ar-SA"/>
              </w:rPr>
              <w:t>346</w:t>
            </w:r>
          </w:p>
        </w:tc>
      </w:tr>
      <w:bookmarkEnd w:id="60"/>
    </w:tbl>
    <w:p w14:paraId="07F05856" w14:textId="77777777" w:rsidR="002A62F8" w:rsidRDefault="002A62F8" w:rsidP="002A62F8">
      <w:pPr>
        <w:spacing w:line="176" w:lineRule="exact"/>
        <w:rPr>
          <w:sz w:val="16"/>
        </w:rPr>
      </w:pPr>
    </w:p>
    <w:p w14:paraId="2A798162" w14:textId="77777777" w:rsidR="002A62F8" w:rsidRPr="003C5ABC" w:rsidRDefault="002A62F8" w:rsidP="002A62F8">
      <w:pPr>
        <w:spacing w:line="176" w:lineRule="exact"/>
        <w:rPr>
          <w:sz w:val="16"/>
        </w:rPr>
        <w:sectPr w:rsidR="002A62F8" w:rsidRPr="003C5ABC" w:rsidSect="00615A8E">
          <w:footerReference w:type="default" r:id="rId35"/>
          <w:pgSz w:w="16840" w:h="11910" w:orient="landscape"/>
          <w:pgMar w:top="1418" w:right="1134" w:bottom="851" w:left="1134" w:header="0" w:footer="703" w:gutter="0"/>
          <w:cols w:space="720"/>
          <w:docGrid w:linePitch="299"/>
        </w:sectPr>
      </w:pPr>
    </w:p>
    <w:p w14:paraId="1265518A" w14:textId="77777777" w:rsidR="005945BB" w:rsidRPr="003C5ABC" w:rsidRDefault="005945BB" w:rsidP="005945BB">
      <w:pPr>
        <w:pStyle w:val="a3"/>
        <w:spacing w:line="360" w:lineRule="auto"/>
        <w:ind w:firstLine="709"/>
        <w:jc w:val="both"/>
      </w:pPr>
      <w:r w:rsidRPr="003C5ABC">
        <w:lastRenderedPageBreak/>
        <w:t xml:space="preserve">Информация о величине инвестиций в проиндексированных ценах по разделу строительство новых котельных приведена в таблице </w:t>
      </w:r>
      <w:r w:rsidR="00974CA4">
        <w:t>9</w:t>
      </w:r>
      <w:r w:rsidRPr="003C5ABC">
        <w:t>.2.</w:t>
      </w:r>
    </w:p>
    <w:p w14:paraId="53F5D2CE"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по разделу реконструкция и техническое перевооружение источников тепловой энергии приведена в таблице </w:t>
      </w:r>
      <w:r w:rsidR="00974CA4">
        <w:t>9</w:t>
      </w:r>
      <w:r w:rsidRPr="003C5ABC">
        <w:t>.3.</w:t>
      </w:r>
    </w:p>
    <w:p w14:paraId="18A5011B"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по разделу монтаж установок ВПУ на существующих источниках приведена в таблицах </w:t>
      </w:r>
      <w:r w:rsidR="00974CA4">
        <w:t>9</w:t>
      </w:r>
      <w:r w:rsidRPr="003C5ABC">
        <w:t>.4.</w:t>
      </w:r>
    </w:p>
    <w:p w14:paraId="0D281B3D"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в целом по всем мероприятиям по источникам тепловой энергии приведена в таблице </w:t>
      </w:r>
      <w:r w:rsidR="00974CA4">
        <w:t>9</w:t>
      </w:r>
      <w:r w:rsidRPr="003C5ABC">
        <w:t>.5.</w:t>
      </w:r>
    </w:p>
    <w:p w14:paraId="56A9B000" w14:textId="77777777" w:rsidR="005945BB" w:rsidRPr="003C5ABC" w:rsidRDefault="005945BB" w:rsidP="005945BB">
      <w:pPr>
        <w:spacing w:line="360" w:lineRule="auto"/>
        <w:ind w:firstLine="709"/>
        <w:jc w:val="both"/>
        <w:sectPr w:rsidR="005945BB" w:rsidRPr="003C5ABC" w:rsidSect="00796BAC">
          <w:footerReference w:type="default" r:id="rId36"/>
          <w:pgSz w:w="11910" w:h="16840"/>
          <w:pgMar w:top="1134" w:right="850" w:bottom="1134" w:left="1701" w:header="0" w:footer="702" w:gutter="0"/>
          <w:pgNumType w:start="85"/>
          <w:cols w:space="720"/>
          <w:docGrid w:linePitch="299"/>
        </w:sectPr>
      </w:pPr>
    </w:p>
    <w:p w14:paraId="46D1DCB9" w14:textId="77777777" w:rsidR="005945BB" w:rsidRPr="003C5ABC" w:rsidRDefault="005945BB" w:rsidP="005945BB">
      <w:pPr>
        <w:spacing w:before="68" w:after="4"/>
        <w:ind w:left="117"/>
        <w:rPr>
          <w:b/>
          <w:sz w:val="24"/>
        </w:rPr>
      </w:pPr>
      <w:r w:rsidRPr="003C5ABC">
        <w:rPr>
          <w:b/>
          <w:sz w:val="24"/>
        </w:rPr>
        <w:lastRenderedPageBreak/>
        <w:t xml:space="preserve">Таблица </w:t>
      </w:r>
      <w:r w:rsidR="00974CA4">
        <w:rPr>
          <w:b/>
          <w:sz w:val="24"/>
        </w:rPr>
        <w:t>9</w:t>
      </w:r>
      <w:r w:rsidRPr="003C5ABC">
        <w:rPr>
          <w:b/>
          <w:sz w:val="24"/>
        </w:rPr>
        <w:t>.2. Всего затраты по разделу «Строительство источников тепловой энергии»,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74CA4" w:rsidRPr="003C5ABC" w14:paraId="4285A039" w14:textId="77777777" w:rsidTr="006E249D">
        <w:trPr>
          <w:trHeight w:val="230"/>
        </w:trPr>
        <w:tc>
          <w:tcPr>
            <w:tcW w:w="2259" w:type="dxa"/>
          </w:tcPr>
          <w:p w14:paraId="7C0D6E2F" w14:textId="77777777" w:rsidR="00974CA4" w:rsidRPr="003C5ABC" w:rsidRDefault="00974CA4" w:rsidP="006E249D">
            <w:pPr>
              <w:pStyle w:val="TableParagraph"/>
              <w:spacing w:line="210" w:lineRule="exact"/>
              <w:ind w:left="107"/>
              <w:jc w:val="left"/>
              <w:rPr>
                <w:b/>
                <w:sz w:val="20"/>
              </w:rPr>
            </w:pPr>
            <w:r w:rsidRPr="003C5ABC">
              <w:rPr>
                <w:b/>
                <w:sz w:val="20"/>
              </w:rPr>
              <w:t>ВСЕГО</w:t>
            </w:r>
          </w:p>
        </w:tc>
        <w:tc>
          <w:tcPr>
            <w:tcW w:w="757" w:type="dxa"/>
            <w:vAlign w:val="center"/>
          </w:tcPr>
          <w:p w14:paraId="2A48FE22" w14:textId="77777777" w:rsidR="00974CA4" w:rsidRPr="003C5ABC" w:rsidRDefault="00974CA4" w:rsidP="00974CA4">
            <w:pPr>
              <w:pStyle w:val="TableParagraph"/>
              <w:spacing w:line="210" w:lineRule="exact"/>
              <w:rPr>
                <w:sz w:val="20"/>
              </w:rPr>
            </w:pPr>
            <w:r w:rsidRPr="003C5ABC">
              <w:rPr>
                <w:sz w:val="20"/>
              </w:rPr>
              <w:t>2020</w:t>
            </w:r>
          </w:p>
        </w:tc>
        <w:tc>
          <w:tcPr>
            <w:tcW w:w="812" w:type="dxa"/>
            <w:vAlign w:val="center"/>
          </w:tcPr>
          <w:p w14:paraId="4D4A17F9" w14:textId="77777777" w:rsidR="00974CA4" w:rsidRPr="003C5ABC" w:rsidRDefault="00974CA4" w:rsidP="00974CA4">
            <w:pPr>
              <w:pStyle w:val="TableParagraph"/>
              <w:spacing w:line="210" w:lineRule="exact"/>
              <w:rPr>
                <w:sz w:val="20"/>
              </w:rPr>
            </w:pPr>
            <w:r w:rsidRPr="003C5ABC">
              <w:rPr>
                <w:sz w:val="20"/>
              </w:rPr>
              <w:t>2021</w:t>
            </w:r>
          </w:p>
        </w:tc>
        <w:tc>
          <w:tcPr>
            <w:tcW w:w="819" w:type="dxa"/>
            <w:vAlign w:val="center"/>
          </w:tcPr>
          <w:p w14:paraId="2E867916" w14:textId="77777777" w:rsidR="00974CA4" w:rsidRPr="003C5ABC" w:rsidRDefault="00974CA4" w:rsidP="00974CA4">
            <w:pPr>
              <w:pStyle w:val="TableParagraph"/>
              <w:spacing w:line="210" w:lineRule="exact"/>
              <w:rPr>
                <w:sz w:val="20"/>
              </w:rPr>
            </w:pPr>
            <w:r w:rsidRPr="003C5ABC">
              <w:rPr>
                <w:sz w:val="20"/>
              </w:rPr>
              <w:t>2022</w:t>
            </w:r>
          </w:p>
        </w:tc>
        <w:tc>
          <w:tcPr>
            <w:tcW w:w="817" w:type="dxa"/>
            <w:vAlign w:val="center"/>
          </w:tcPr>
          <w:p w14:paraId="77DFFB5C" w14:textId="77777777" w:rsidR="00974CA4" w:rsidRPr="003C5ABC" w:rsidRDefault="00974CA4" w:rsidP="00974CA4">
            <w:pPr>
              <w:pStyle w:val="TableParagraph"/>
              <w:spacing w:line="210" w:lineRule="exact"/>
              <w:rPr>
                <w:sz w:val="20"/>
              </w:rPr>
            </w:pPr>
            <w:r w:rsidRPr="003C5ABC">
              <w:rPr>
                <w:sz w:val="20"/>
              </w:rPr>
              <w:t>2023</w:t>
            </w:r>
          </w:p>
        </w:tc>
        <w:tc>
          <w:tcPr>
            <w:tcW w:w="742" w:type="dxa"/>
            <w:vAlign w:val="center"/>
          </w:tcPr>
          <w:p w14:paraId="66BAE55E" w14:textId="77777777" w:rsidR="00974CA4" w:rsidRPr="003C5ABC" w:rsidRDefault="00974CA4" w:rsidP="00974CA4">
            <w:pPr>
              <w:pStyle w:val="TableParagraph"/>
              <w:spacing w:line="210" w:lineRule="exact"/>
              <w:rPr>
                <w:sz w:val="20"/>
              </w:rPr>
            </w:pPr>
            <w:r w:rsidRPr="003C5ABC">
              <w:rPr>
                <w:sz w:val="20"/>
              </w:rPr>
              <w:t>2024</w:t>
            </w:r>
          </w:p>
        </w:tc>
        <w:tc>
          <w:tcPr>
            <w:tcW w:w="737" w:type="dxa"/>
            <w:vAlign w:val="center"/>
          </w:tcPr>
          <w:p w14:paraId="2AFE252F" w14:textId="77777777" w:rsidR="00974CA4" w:rsidRPr="003C5ABC" w:rsidRDefault="00974CA4" w:rsidP="00974CA4">
            <w:pPr>
              <w:pStyle w:val="TableParagraph"/>
              <w:spacing w:line="210" w:lineRule="exact"/>
              <w:rPr>
                <w:sz w:val="20"/>
              </w:rPr>
            </w:pPr>
            <w:r w:rsidRPr="003C5ABC">
              <w:rPr>
                <w:sz w:val="20"/>
              </w:rPr>
              <w:t>2025</w:t>
            </w:r>
          </w:p>
        </w:tc>
        <w:tc>
          <w:tcPr>
            <w:tcW w:w="852" w:type="dxa"/>
            <w:vAlign w:val="center"/>
          </w:tcPr>
          <w:p w14:paraId="72E55456" w14:textId="77777777" w:rsidR="00974CA4" w:rsidRPr="003C5ABC" w:rsidRDefault="00974CA4" w:rsidP="00974CA4">
            <w:pPr>
              <w:pStyle w:val="TableParagraph"/>
              <w:spacing w:line="210" w:lineRule="exact"/>
              <w:rPr>
                <w:sz w:val="20"/>
              </w:rPr>
            </w:pPr>
            <w:r w:rsidRPr="003C5ABC">
              <w:rPr>
                <w:sz w:val="20"/>
              </w:rPr>
              <w:t>2026</w:t>
            </w:r>
          </w:p>
        </w:tc>
        <w:tc>
          <w:tcPr>
            <w:tcW w:w="780" w:type="dxa"/>
            <w:vAlign w:val="center"/>
          </w:tcPr>
          <w:p w14:paraId="62E16665" w14:textId="77777777" w:rsidR="00974CA4" w:rsidRPr="003C5ABC" w:rsidRDefault="00974CA4" w:rsidP="00974CA4">
            <w:pPr>
              <w:pStyle w:val="TableParagraph"/>
              <w:spacing w:line="210" w:lineRule="exact"/>
              <w:rPr>
                <w:sz w:val="20"/>
              </w:rPr>
            </w:pPr>
            <w:r w:rsidRPr="003C5ABC">
              <w:rPr>
                <w:sz w:val="20"/>
              </w:rPr>
              <w:t>2027</w:t>
            </w:r>
          </w:p>
        </w:tc>
        <w:tc>
          <w:tcPr>
            <w:tcW w:w="730" w:type="dxa"/>
            <w:vAlign w:val="center"/>
          </w:tcPr>
          <w:p w14:paraId="7C2213F8" w14:textId="77777777" w:rsidR="00974CA4" w:rsidRPr="003C5ABC" w:rsidRDefault="00974CA4" w:rsidP="00974CA4">
            <w:pPr>
              <w:pStyle w:val="TableParagraph"/>
              <w:spacing w:line="210" w:lineRule="exact"/>
              <w:rPr>
                <w:sz w:val="20"/>
              </w:rPr>
            </w:pPr>
            <w:r w:rsidRPr="003C5ABC">
              <w:rPr>
                <w:sz w:val="20"/>
              </w:rPr>
              <w:t>2028</w:t>
            </w:r>
          </w:p>
        </w:tc>
        <w:tc>
          <w:tcPr>
            <w:tcW w:w="818" w:type="dxa"/>
            <w:vAlign w:val="center"/>
          </w:tcPr>
          <w:p w14:paraId="426504C9" w14:textId="77777777" w:rsidR="00974CA4" w:rsidRPr="003C5ABC" w:rsidRDefault="00974CA4" w:rsidP="00974CA4">
            <w:pPr>
              <w:pStyle w:val="TableParagraph"/>
              <w:spacing w:line="210" w:lineRule="exact"/>
              <w:rPr>
                <w:sz w:val="20"/>
              </w:rPr>
            </w:pPr>
            <w:r w:rsidRPr="003C5ABC">
              <w:rPr>
                <w:sz w:val="20"/>
              </w:rPr>
              <w:t>2029</w:t>
            </w:r>
          </w:p>
        </w:tc>
        <w:tc>
          <w:tcPr>
            <w:tcW w:w="811" w:type="dxa"/>
            <w:vAlign w:val="center"/>
          </w:tcPr>
          <w:p w14:paraId="387557E1" w14:textId="77777777" w:rsidR="00974CA4" w:rsidRPr="003C5ABC" w:rsidRDefault="00974CA4" w:rsidP="00974CA4">
            <w:pPr>
              <w:pStyle w:val="TableParagraph"/>
              <w:spacing w:line="210" w:lineRule="exact"/>
              <w:rPr>
                <w:sz w:val="20"/>
              </w:rPr>
            </w:pPr>
            <w:r w:rsidRPr="003C5ABC">
              <w:rPr>
                <w:sz w:val="20"/>
              </w:rPr>
              <w:t>2030</w:t>
            </w:r>
          </w:p>
        </w:tc>
        <w:tc>
          <w:tcPr>
            <w:tcW w:w="888" w:type="dxa"/>
            <w:vAlign w:val="center"/>
          </w:tcPr>
          <w:p w14:paraId="08B929CF" w14:textId="77777777" w:rsidR="00974CA4" w:rsidRPr="003C5ABC" w:rsidRDefault="00974CA4" w:rsidP="00974CA4">
            <w:pPr>
              <w:pStyle w:val="TableParagraph"/>
              <w:spacing w:line="210" w:lineRule="exact"/>
              <w:ind w:right="-71"/>
              <w:rPr>
                <w:sz w:val="20"/>
              </w:rPr>
            </w:pPr>
            <w:r w:rsidRPr="003C5ABC">
              <w:rPr>
                <w:sz w:val="20"/>
              </w:rPr>
              <w:t>Всего</w:t>
            </w:r>
          </w:p>
        </w:tc>
      </w:tr>
      <w:tr w:rsidR="00974CA4" w:rsidRPr="003C5ABC" w14:paraId="39F03CC6" w14:textId="77777777" w:rsidTr="006E249D">
        <w:trPr>
          <w:trHeight w:val="230"/>
        </w:trPr>
        <w:tc>
          <w:tcPr>
            <w:tcW w:w="2259" w:type="dxa"/>
          </w:tcPr>
          <w:p w14:paraId="1B608320" w14:textId="77777777" w:rsidR="00974CA4" w:rsidRPr="003C5ABC" w:rsidRDefault="00974CA4" w:rsidP="006E249D">
            <w:pPr>
              <w:pStyle w:val="TableParagraph"/>
              <w:spacing w:line="210" w:lineRule="exact"/>
              <w:ind w:left="107"/>
              <w:jc w:val="left"/>
              <w:rPr>
                <w:sz w:val="20"/>
              </w:rPr>
            </w:pPr>
            <w:r w:rsidRPr="003C5ABC">
              <w:rPr>
                <w:sz w:val="20"/>
              </w:rPr>
              <w:t>ПИР и ПСД</w:t>
            </w:r>
          </w:p>
        </w:tc>
        <w:tc>
          <w:tcPr>
            <w:tcW w:w="757" w:type="dxa"/>
            <w:vAlign w:val="center"/>
          </w:tcPr>
          <w:p w14:paraId="609322FD"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07B21EE0"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57573E7B"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4904DCFC" w14:textId="77777777" w:rsidR="00974CA4" w:rsidRPr="003C5ABC" w:rsidRDefault="00974CA4" w:rsidP="00974CA4">
            <w:pPr>
              <w:pStyle w:val="TableParagraph"/>
              <w:spacing w:line="210" w:lineRule="exact"/>
              <w:ind w:left="199"/>
              <w:rPr>
                <w:sz w:val="20"/>
              </w:rPr>
            </w:pPr>
            <w:r w:rsidRPr="003C5ABC">
              <w:rPr>
                <w:sz w:val="20"/>
              </w:rPr>
              <w:t>6700</w:t>
            </w:r>
          </w:p>
        </w:tc>
        <w:tc>
          <w:tcPr>
            <w:tcW w:w="742" w:type="dxa"/>
            <w:vAlign w:val="center"/>
          </w:tcPr>
          <w:p w14:paraId="5A9E8364"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0E2376FC"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01986B5B"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4F5B3250"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78A60000"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135AFC9C"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2499A2D9"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35091ED2" w14:textId="77777777" w:rsidR="00974CA4" w:rsidRPr="003C5ABC" w:rsidRDefault="00974CA4" w:rsidP="00974CA4">
            <w:pPr>
              <w:pStyle w:val="TableParagraph"/>
              <w:spacing w:line="210" w:lineRule="exact"/>
              <w:ind w:right="-71"/>
              <w:rPr>
                <w:sz w:val="20"/>
              </w:rPr>
            </w:pPr>
            <w:r w:rsidRPr="003C5ABC">
              <w:rPr>
                <w:sz w:val="20"/>
              </w:rPr>
              <w:t>6700</w:t>
            </w:r>
          </w:p>
        </w:tc>
      </w:tr>
      <w:tr w:rsidR="00974CA4" w:rsidRPr="003C5ABC" w14:paraId="2EC20856" w14:textId="77777777" w:rsidTr="006E249D">
        <w:trPr>
          <w:trHeight w:val="230"/>
        </w:trPr>
        <w:tc>
          <w:tcPr>
            <w:tcW w:w="2259" w:type="dxa"/>
          </w:tcPr>
          <w:p w14:paraId="505853A4" w14:textId="77777777" w:rsidR="00974CA4" w:rsidRPr="003C5ABC" w:rsidRDefault="00974CA4" w:rsidP="006E249D">
            <w:pPr>
              <w:pStyle w:val="TableParagraph"/>
              <w:spacing w:line="210" w:lineRule="exact"/>
              <w:ind w:left="107"/>
              <w:jc w:val="left"/>
              <w:rPr>
                <w:sz w:val="20"/>
              </w:rPr>
            </w:pPr>
            <w:r w:rsidRPr="003C5ABC">
              <w:rPr>
                <w:sz w:val="20"/>
              </w:rPr>
              <w:t>Оборудование</w:t>
            </w:r>
          </w:p>
        </w:tc>
        <w:tc>
          <w:tcPr>
            <w:tcW w:w="757" w:type="dxa"/>
            <w:vAlign w:val="center"/>
          </w:tcPr>
          <w:p w14:paraId="678DA101"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3F6688D1"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5B9B9184"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7A2A5BC0" w14:textId="77777777" w:rsidR="00974CA4" w:rsidRPr="003C5ABC" w:rsidRDefault="00974CA4" w:rsidP="00974CA4">
            <w:pPr>
              <w:pStyle w:val="TableParagraph"/>
              <w:spacing w:line="210" w:lineRule="exact"/>
              <w:rPr>
                <w:sz w:val="20"/>
              </w:rPr>
            </w:pPr>
            <w:r w:rsidRPr="003C5ABC">
              <w:rPr>
                <w:w w:val="95"/>
                <w:sz w:val="20"/>
              </w:rPr>
              <w:t>59719</w:t>
            </w:r>
          </w:p>
        </w:tc>
        <w:tc>
          <w:tcPr>
            <w:tcW w:w="742" w:type="dxa"/>
            <w:vAlign w:val="center"/>
          </w:tcPr>
          <w:p w14:paraId="460EDD0B"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4342D86C"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76757083"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126A4429"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11C58209"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611A3C07"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467DD18D"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63DCF579" w14:textId="77777777" w:rsidR="00974CA4" w:rsidRPr="003C5ABC" w:rsidRDefault="00974CA4" w:rsidP="00974CA4">
            <w:pPr>
              <w:pStyle w:val="TableParagraph"/>
              <w:spacing w:line="210" w:lineRule="exact"/>
              <w:ind w:right="-71"/>
              <w:rPr>
                <w:sz w:val="20"/>
              </w:rPr>
            </w:pPr>
            <w:r w:rsidRPr="003C5ABC">
              <w:rPr>
                <w:w w:val="95"/>
                <w:sz w:val="20"/>
              </w:rPr>
              <w:t>59719</w:t>
            </w:r>
          </w:p>
        </w:tc>
      </w:tr>
      <w:tr w:rsidR="00974CA4" w:rsidRPr="003C5ABC" w14:paraId="5782A571" w14:textId="77777777" w:rsidTr="006E249D">
        <w:trPr>
          <w:trHeight w:val="230"/>
        </w:trPr>
        <w:tc>
          <w:tcPr>
            <w:tcW w:w="2259" w:type="dxa"/>
          </w:tcPr>
          <w:p w14:paraId="64C69BDD" w14:textId="77777777" w:rsidR="00974CA4" w:rsidRPr="003C5ABC" w:rsidRDefault="00974CA4" w:rsidP="006E249D">
            <w:pPr>
              <w:pStyle w:val="TableParagraph"/>
              <w:spacing w:line="210" w:lineRule="exact"/>
              <w:ind w:left="107"/>
              <w:jc w:val="left"/>
              <w:rPr>
                <w:sz w:val="20"/>
              </w:rPr>
            </w:pPr>
            <w:r w:rsidRPr="003C5ABC">
              <w:rPr>
                <w:sz w:val="20"/>
              </w:rPr>
              <w:t>СМ и НР</w:t>
            </w:r>
          </w:p>
        </w:tc>
        <w:tc>
          <w:tcPr>
            <w:tcW w:w="757" w:type="dxa"/>
            <w:vAlign w:val="center"/>
          </w:tcPr>
          <w:p w14:paraId="32565836"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3582CAD0"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75AB5411"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48C50D75" w14:textId="77777777" w:rsidR="00974CA4" w:rsidRPr="003C5ABC" w:rsidRDefault="00974CA4" w:rsidP="00974CA4">
            <w:pPr>
              <w:pStyle w:val="TableParagraph"/>
              <w:spacing w:line="210" w:lineRule="exact"/>
              <w:rPr>
                <w:sz w:val="20"/>
              </w:rPr>
            </w:pPr>
            <w:r w:rsidRPr="003C5ABC">
              <w:rPr>
                <w:w w:val="95"/>
                <w:sz w:val="20"/>
              </w:rPr>
              <w:t>55328</w:t>
            </w:r>
          </w:p>
        </w:tc>
        <w:tc>
          <w:tcPr>
            <w:tcW w:w="742" w:type="dxa"/>
            <w:vAlign w:val="center"/>
          </w:tcPr>
          <w:p w14:paraId="4AA20FF4"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464AE44C"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42251D96"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24ECE580"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2F2D2975"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729C2BB1"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6C451C5C"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325DE764" w14:textId="77777777" w:rsidR="00974CA4" w:rsidRPr="003C5ABC" w:rsidRDefault="00974CA4" w:rsidP="00974CA4">
            <w:pPr>
              <w:pStyle w:val="TableParagraph"/>
              <w:spacing w:line="210" w:lineRule="exact"/>
              <w:ind w:right="-71"/>
              <w:rPr>
                <w:sz w:val="20"/>
              </w:rPr>
            </w:pPr>
            <w:r w:rsidRPr="003C5ABC">
              <w:rPr>
                <w:w w:val="95"/>
                <w:sz w:val="20"/>
              </w:rPr>
              <w:t>55328</w:t>
            </w:r>
          </w:p>
        </w:tc>
      </w:tr>
      <w:tr w:rsidR="00974CA4" w:rsidRPr="003C5ABC" w14:paraId="2150F476" w14:textId="77777777" w:rsidTr="006E249D">
        <w:trPr>
          <w:trHeight w:val="230"/>
        </w:trPr>
        <w:tc>
          <w:tcPr>
            <w:tcW w:w="2259" w:type="dxa"/>
          </w:tcPr>
          <w:p w14:paraId="4A11D025" w14:textId="77777777" w:rsidR="00974CA4" w:rsidRPr="003C5ABC" w:rsidRDefault="00974CA4" w:rsidP="006E249D">
            <w:pPr>
              <w:pStyle w:val="TableParagraph"/>
              <w:spacing w:line="210" w:lineRule="exact"/>
              <w:ind w:left="107"/>
              <w:jc w:val="left"/>
              <w:rPr>
                <w:b/>
                <w:sz w:val="20"/>
              </w:rPr>
            </w:pPr>
            <w:r w:rsidRPr="003C5ABC">
              <w:rPr>
                <w:b/>
                <w:sz w:val="20"/>
              </w:rPr>
              <w:t>Всего кап.затраты</w:t>
            </w:r>
          </w:p>
        </w:tc>
        <w:tc>
          <w:tcPr>
            <w:tcW w:w="757" w:type="dxa"/>
            <w:vAlign w:val="center"/>
          </w:tcPr>
          <w:p w14:paraId="286AEB18" w14:textId="77777777" w:rsidR="00974CA4" w:rsidRPr="003C5ABC" w:rsidRDefault="00974CA4" w:rsidP="00974CA4">
            <w:pPr>
              <w:pStyle w:val="TableParagraph"/>
              <w:spacing w:line="210" w:lineRule="exact"/>
              <w:rPr>
                <w:b/>
                <w:sz w:val="20"/>
              </w:rPr>
            </w:pPr>
            <w:r w:rsidRPr="003C5ABC">
              <w:rPr>
                <w:b/>
                <w:w w:val="99"/>
                <w:sz w:val="20"/>
              </w:rPr>
              <w:t>0</w:t>
            </w:r>
          </w:p>
        </w:tc>
        <w:tc>
          <w:tcPr>
            <w:tcW w:w="812" w:type="dxa"/>
            <w:vAlign w:val="center"/>
          </w:tcPr>
          <w:p w14:paraId="28C9AE6B" w14:textId="77777777" w:rsidR="00974CA4" w:rsidRPr="003C5ABC" w:rsidRDefault="00974CA4" w:rsidP="00974CA4">
            <w:pPr>
              <w:pStyle w:val="TableParagraph"/>
              <w:spacing w:line="210" w:lineRule="exact"/>
              <w:rPr>
                <w:b/>
                <w:sz w:val="20"/>
              </w:rPr>
            </w:pPr>
            <w:r w:rsidRPr="003C5ABC">
              <w:rPr>
                <w:b/>
                <w:w w:val="99"/>
                <w:sz w:val="20"/>
              </w:rPr>
              <w:t>0</w:t>
            </w:r>
          </w:p>
        </w:tc>
        <w:tc>
          <w:tcPr>
            <w:tcW w:w="819" w:type="dxa"/>
            <w:vAlign w:val="center"/>
          </w:tcPr>
          <w:p w14:paraId="5C350946" w14:textId="77777777" w:rsidR="00974CA4" w:rsidRPr="003C5ABC" w:rsidRDefault="00974CA4" w:rsidP="00974CA4">
            <w:pPr>
              <w:pStyle w:val="TableParagraph"/>
              <w:spacing w:line="210" w:lineRule="exact"/>
              <w:rPr>
                <w:b/>
                <w:sz w:val="20"/>
              </w:rPr>
            </w:pPr>
            <w:r w:rsidRPr="003C5ABC">
              <w:rPr>
                <w:b/>
                <w:w w:val="99"/>
                <w:sz w:val="20"/>
              </w:rPr>
              <w:t>0</w:t>
            </w:r>
          </w:p>
        </w:tc>
        <w:tc>
          <w:tcPr>
            <w:tcW w:w="817" w:type="dxa"/>
            <w:vAlign w:val="center"/>
          </w:tcPr>
          <w:p w14:paraId="79B1AA6D" w14:textId="77777777" w:rsidR="00974CA4" w:rsidRPr="003C5ABC" w:rsidRDefault="00974CA4" w:rsidP="00974CA4">
            <w:pPr>
              <w:pStyle w:val="TableParagraph"/>
              <w:spacing w:line="210" w:lineRule="exact"/>
              <w:rPr>
                <w:b/>
                <w:sz w:val="20"/>
              </w:rPr>
            </w:pPr>
            <w:r w:rsidRPr="003C5ABC">
              <w:rPr>
                <w:b/>
                <w:w w:val="95"/>
                <w:sz w:val="20"/>
              </w:rPr>
              <w:t>121747</w:t>
            </w:r>
          </w:p>
        </w:tc>
        <w:tc>
          <w:tcPr>
            <w:tcW w:w="742" w:type="dxa"/>
            <w:vAlign w:val="center"/>
          </w:tcPr>
          <w:p w14:paraId="2FE41C4C" w14:textId="77777777" w:rsidR="00974CA4" w:rsidRPr="003C5ABC" w:rsidRDefault="00974CA4" w:rsidP="00974CA4">
            <w:pPr>
              <w:pStyle w:val="TableParagraph"/>
              <w:spacing w:line="210" w:lineRule="exact"/>
              <w:rPr>
                <w:b/>
                <w:sz w:val="20"/>
              </w:rPr>
            </w:pPr>
            <w:r w:rsidRPr="003C5ABC">
              <w:rPr>
                <w:b/>
                <w:w w:val="99"/>
                <w:sz w:val="20"/>
              </w:rPr>
              <w:t>0</w:t>
            </w:r>
          </w:p>
        </w:tc>
        <w:tc>
          <w:tcPr>
            <w:tcW w:w="737" w:type="dxa"/>
            <w:vAlign w:val="center"/>
          </w:tcPr>
          <w:p w14:paraId="5D1E5D75" w14:textId="77777777" w:rsidR="00974CA4" w:rsidRPr="003C5ABC" w:rsidRDefault="00974CA4" w:rsidP="00974CA4">
            <w:pPr>
              <w:pStyle w:val="TableParagraph"/>
              <w:spacing w:line="210" w:lineRule="exact"/>
              <w:rPr>
                <w:b/>
                <w:sz w:val="20"/>
              </w:rPr>
            </w:pPr>
            <w:r w:rsidRPr="003C5ABC">
              <w:rPr>
                <w:b/>
                <w:w w:val="99"/>
                <w:sz w:val="20"/>
              </w:rPr>
              <w:t>0</w:t>
            </w:r>
          </w:p>
        </w:tc>
        <w:tc>
          <w:tcPr>
            <w:tcW w:w="852" w:type="dxa"/>
            <w:vAlign w:val="center"/>
          </w:tcPr>
          <w:p w14:paraId="70F44723" w14:textId="77777777" w:rsidR="00974CA4" w:rsidRPr="003C5ABC" w:rsidRDefault="00974CA4" w:rsidP="00974CA4">
            <w:pPr>
              <w:pStyle w:val="TableParagraph"/>
              <w:spacing w:line="210" w:lineRule="exact"/>
              <w:rPr>
                <w:b/>
                <w:sz w:val="20"/>
              </w:rPr>
            </w:pPr>
            <w:r w:rsidRPr="003C5ABC">
              <w:rPr>
                <w:b/>
                <w:w w:val="99"/>
                <w:sz w:val="20"/>
              </w:rPr>
              <w:t>0</w:t>
            </w:r>
          </w:p>
        </w:tc>
        <w:tc>
          <w:tcPr>
            <w:tcW w:w="780" w:type="dxa"/>
            <w:vAlign w:val="center"/>
          </w:tcPr>
          <w:p w14:paraId="665A10A9" w14:textId="77777777" w:rsidR="00974CA4" w:rsidRPr="003C5ABC" w:rsidRDefault="00974CA4" w:rsidP="00974CA4">
            <w:pPr>
              <w:pStyle w:val="TableParagraph"/>
              <w:spacing w:line="210" w:lineRule="exact"/>
              <w:rPr>
                <w:b/>
                <w:sz w:val="20"/>
              </w:rPr>
            </w:pPr>
            <w:r w:rsidRPr="003C5ABC">
              <w:rPr>
                <w:b/>
                <w:w w:val="99"/>
                <w:sz w:val="20"/>
              </w:rPr>
              <w:t>0</w:t>
            </w:r>
          </w:p>
        </w:tc>
        <w:tc>
          <w:tcPr>
            <w:tcW w:w="730" w:type="dxa"/>
            <w:vAlign w:val="center"/>
          </w:tcPr>
          <w:p w14:paraId="283E027B" w14:textId="77777777" w:rsidR="00974CA4" w:rsidRPr="003C5ABC" w:rsidRDefault="00974CA4" w:rsidP="00974CA4">
            <w:pPr>
              <w:pStyle w:val="TableParagraph"/>
              <w:spacing w:line="210" w:lineRule="exact"/>
              <w:rPr>
                <w:b/>
                <w:sz w:val="20"/>
              </w:rPr>
            </w:pPr>
            <w:r w:rsidRPr="003C5ABC">
              <w:rPr>
                <w:b/>
                <w:w w:val="99"/>
                <w:sz w:val="20"/>
              </w:rPr>
              <w:t>0</w:t>
            </w:r>
          </w:p>
        </w:tc>
        <w:tc>
          <w:tcPr>
            <w:tcW w:w="818" w:type="dxa"/>
            <w:vAlign w:val="center"/>
          </w:tcPr>
          <w:p w14:paraId="6DF1EF6A" w14:textId="77777777" w:rsidR="00974CA4" w:rsidRPr="003C5ABC" w:rsidRDefault="00974CA4" w:rsidP="00974CA4">
            <w:pPr>
              <w:pStyle w:val="TableParagraph"/>
              <w:spacing w:line="210" w:lineRule="exact"/>
              <w:rPr>
                <w:b/>
                <w:sz w:val="20"/>
              </w:rPr>
            </w:pPr>
            <w:r w:rsidRPr="003C5ABC">
              <w:rPr>
                <w:b/>
                <w:w w:val="99"/>
                <w:sz w:val="20"/>
              </w:rPr>
              <w:t>0</w:t>
            </w:r>
          </w:p>
        </w:tc>
        <w:tc>
          <w:tcPr>
            <w:tcW w:w="811" w:type="dxa"/>
            <w:vAlign w:val="center"/>
          </w:tcPr>
          <w:p w14:paraId="757AA154" w14:textId="77777777" w:rsidR="00974CA4" w:rsidRPr="003C5ABC" w:rsidRDefault="00974CA4" w:rsidP="00974CA4">
            <w:pPr>
              <w:pStyle w:val="TableParagraph"/>
              <w:spacing w:line="210" w:lineRule="exact"/>
              <w:rPr>
                <w:b/>
                <w:sz w:val="20"/>
              </w:rPr>
            </w:pPr>
            <w:r w:rsidRPr="003C5ABC">
              <w:rPr>
                <w:b/>
                <w:w w:val="99"/>
                <w:sz w:val="20"/>
              </w:rPr>
              <w:t>0</w:t>
            </w:r>
          </w:p>
        </w:tc>
        <w:tc>
          <w:tcPr>
            <w:tcW w:w="888" w:type="dxa"/>
            <w:vAlign w:val="center"/>
          </w:tcPr>
          <w:p w14:paraId="7C8BFC0A" w14:textId="77777777" w:rsidR="00974CA4" w:rsidRPr="003C5ABC" w:rsidRDefault="00974CA4" w:rsidP="00974CA4">
            <w:pPr>
              <w:pStyle w:val="TableParagraph"/>
              <w:spacing w:line="210" w:lineRule="exact"/>
              <w:ind w:right="-71"/>
              <w:rPr>
                <w:b/>
                <w:sz w:val="20"/>
              </w:rPr>
            </w:pPr>
            <w:r w:rsidRPr="003C5ABC">
              <w:rPr>
                <w:b/>
                <w:w w:val="95"/>
                <w:sz w:val="20"/>
              </w:rPr>
              <w:t>121747</w:t>
            </w:r>
          </w:p>
        </w:tc>
      </w:tr>
      <w:tr w:rsidR="00974CA4" w:rsidRPr="003C5ABC" w14:paraId="7264BDDF" w14:textId="77777777" w:rsidTr="006E249D">
        <w:trPr>
          <w:trHeight w:val="460"/>
        </w:trPr>
        <w:tc>
          <w:tcPr>
            <w:tcW w:w="2259" w:type="dxa"/>
          </w:tcPr>
          <w:p w14:paraId="39BF0AD7" w14:textId="77777777" w:rsidR="00974CA4" w:rsidRPr="003C5ABC" w:rsidRDefault="00974CA4" w:rsidP="006E249D">
            <w:pPr>
              <w:pStyle w:val="TableParagraph"/>
              <w:spacing w:line="223" w:lineRule="exact"/>
              <w:ind w:left="107"/>
              <w:jc w:val="left"/>
              <w:rPr>
                <w:sz w:val="20"/>
              </w:rPr>
            </w:pPr>
            <w:r w:rsidRPr="003C5ABC">
              <w:rPr>
                <w:sz w:val="20"/>
              </w:rPr>
              <w:t>Непредвиденные расходы</w:t>
            </w:r>
          </w:p>
        </w:tc>
        <w:tc>
          <w:tcPr>
            <w:tcW w:w="757" w:type="dxa"/>
            <w:vAlign w:val="center"/>
          </w:tcPr>
          <w:p w14:paraId="710FA7E1" w14:textId="77777777" w:rsidR="00974CA4" w:rsidRPr="003C5ABC" w:rsidRDefault="00974CA4" w:rsidP="00974CA4">
            <w:pPr>
              <w:pStyle w:val="TableParagraph"/>
              <w:spacing w:before="5"/>
              <w:rPr>
                <w:b/>
                <w:sz w:val="19"/>
              </w:rPr>
            </w:pPr>
          </w:p>
          <w:p w14:paraId="00A85169" w14:textId="77777777" w:rsidR="00974CA4" w:rsidRPr="003C5ABC" w:rsidRDefault="00974CA4" w:rsidP="00974CA4">
            <w:pPr>
              <w:pStyle w:val="TableParagraph"/>
              <w:spacing w:line="217" w:lineRule="exact"/>
              <w:rPr>
                <w:sz w:val="20"/>
              </w:rPr>
            </w:pPr>
            <w:r w:rsidRPr="003C5ABC">
              <w:rPr>
                <w:w w:val="99"/>
                <w:sz w:val="20"/>
              </w:rPr>
              <w:t>0</w:t>
            </w:r>
          </w:p>
        </w:tc>
        <w:tc>
          <w:tcPr>
            <w:tcW w:w="812" w:type="dxa"/>
            <w:vAlign w:val="center"/>
          </w:tcPr>
          <w:p w14:paraId="5447E78F" w14:textId="77777777" w:rsidR="00974CA4" w:rsidRPr="003C5ABC" w:rsidRDefault="00974CA4" w:rsidP="00974CA4">
            <w:pPr>
              <w:pStyle w:val="TableParagraph"/>
              <w:spacing w:before="5"/>
              <w:rPr>
                <w:b/>
                <w:sz w:val="19"/>
              </w:rPr>
            </w:pPr>
          </w:p>
          <w:p w14:paraId="658B3E8D" w14:textId="77777777" w:rsidR="00974CA4" w:rsidRPr="003C5ABC" w:rsidRDefault="00974CA4" w:rsidP="00974CA4">
            <w:pPr>
              <w:pStyle w:val="TableParagraph"/>
              <w:spacing w:line="217" w:lineRule="exact"/>
              <w:rPr>
                <w:sz w:val="20"/>
              </w:rPr>
            </w:pPr>
            <w:r w:rsidRPr="003C5ABC">
              <w:rPr>
                <w:w w:val="99"/>
                <w:sz w:val="20"/>
              </w:rPr>
              <w:t>0</w:t>
            </w:r>
          </w:p>
        </w:tc>
        <w:tc>
          <w:tcPr>
            <w:tcW w:w="819" w:type="dxa"/>
            <w:vAlign w:val="center"/>
          </w:tcPr>
          <w:p w14:paraId="29EB9837" w14:textId="77777777" w:rsidR="00974CA4" w:rsidRPr="003C5ABC" w:rsidRDefault="00974CA4" w:rsidP="00974CA4">
            <w:pPr>
              <w:pStyle w:val="TableParagraph"/>
              <w:spacing w:before="5"/>
              <w:rPr>
                <w:b/>
                <w:sz w:val="19"/>
              </w:rPr>
            </w:pPr>
          </w:p>
          <w:p w14:paraId="4E3B4C86" w14:textId="77777777" w:rsidR="00974CA4" w:rsidRPr="003C5ABC" w:rsidRDefault="00974CA4" w:rsidP="00974CA4">
            <w:pPr>
              <w:pStyle w:val="TableParagraph"/>
              <w:spacing w:line="217" w:lineRule="exact"/>
              <w:rPr>
                <w:sz w:val="20"/>
              </w:rPr>
            </w:pPr>
            <w:r w:rsidRPr="003C5ABC">
              <w:rPr>
                <w:w w:val="99"/>
                <w:sz w:val="20"/>
              </w:rPr>
              <w:t>0</w:t>
            </w:r>
          </w:p>
        </w:tc>
        <w:tc>
          <w:tcPr>
            <w:tcW w:w="817" w:type="dxa"/>
            <w:vAlign w:val="center"/>
          </w:tcPr>
          <w:p w14:paraId="53F382A6" w14:textId="77777777" w:rsidR="00974CA4" w:rsidRPr="003C5ABC" w:rsidRDefault="00974CA4" w:rsidP="00974CA4">
            <w:pPr>
              <w:pStyle w:val="TableParagraph"/>
              <w:spacing w:before="5"/>
              <w:rPr>
                <w:b/>
                <w:sz w:val="19"/>
              </w:rPr>
            </w:pPr>
          </w:p>
          <w:p w14:paraId="3FE80F91" w14:textId="77777777" w:rsidR="00974CA4" w:rsidRPr="003C5ABC" w:rsidRDefault="00974CA4" w:rsidP="00974CA4">
            <w:pPr>
              <w:pStyle w:val="TableParagraph"/>
              <w:spacing w:line="217" w:lineRule="exact"/>
              <w:rPr>
                <w:sz w:val="20"/>
              </w:rPr>
            </w:pPr>
            <w:r w:rsidRPr="003C5ABC">
              <w:rPr>
                <w:w w:val="95"/>
                <w:sz w:val="20"/>
              </w:rPr>
              <w:t>11838</w:t>
            </w:r>
          </w:p>
        </w:tc>
        <w:tc>
          <w:tcPr>
            <w:tcW w:w="742" w:type="dxa"/>
            <w:vAlign w:val="center"/>
          </w:tcPr>
          <w:p w14:paraId="44AA11C8" w14:textId="77777777" w:rsidR="00974CA4" w:rsidRPr="003C5ABC" w:rsidRDefault="00974CA4" w:rsidP="00974CA4">
            <w:pPr>
              <w:pStyle w:val="TableParagraph"/>
              <w:spacing w:before="5"/>
              <w:rPr>
                <w:b/>
                <w:sz w:val="19"/>
              </w:rPr>
            </w:pPr>
          </w:p>
          <w:p w14:paraId="4B78F2E8" w14:textId="77777777" w:rsidR="00974CA4" w:rsidRPr="003C5ABC" w:rsidRDefault="00974CA4" w:rsidP="00974CA4">
            <w:pPr>
              <w:pStyle w:val="TableParagraph"/>
              <w:spacing w:line="217" w:lineRule="exact"/>
              <w:rPr>
                <w:sz w:val="20"/>
              </w:rPr>
            </w:pPr>
            <w:r w:rsidRPr="003C5ABC">
              <w:rPr>
                <w:w w:val="99"/>
                <w:sz w:val="20"/>
              </w:rPr>
              <w:t>0</w:t>
            </w:r>
          </w:p>
        </w:tc>
        <w:tc>
          <w:tcPr>
            <w:tcW w:w="737" w:type="dxa"/>
            <w:vAlign w:val="center"/>
          </w:tcPr>
          <w:p w14:paraId="7A0B9288" w14:textId="77777777" w:rsidR="00974CA4" w:rsidRPr="003C5ABC" w:rsidRDefault="00974CA4" w:rsidP="00974CA4">
            <w:pPr>
              <w:pStyle w:val="TableParagraph"/>
              <w:spacing w:before="5"/>
              <w:rPr>
                <w:b/>
                <w:sz w:val="19"/>
              </w:rPr>
            </w:pPr>
          </w:p>
          <w:p w14:paraId="29016CF6" w14:textId="77777777" w:rsidR="00974CA4" w:rsidRPr="003C5ABC" w:rsidRDefault="00974CA4" w:rsidP="00974CA4">
            <w:pPr>
              <w:pStyle w:val="TableParagraph"/>
              <w:spacing w:line="217" w:lineRule="exact"/>
              <w:rPr>
                <w:sz w:val="20"/>
              </w:rPr>
            </w:pPr>
            <w:r w:rsidRPr="003C5ABC">
              <w:rPr>
                <w:w w:val="99"/>
                <w:sz w:val="20"/>
              </w:rPr>
              <w:t>0</w:t>
            </w:r>
          </w:p>
        </w:tc>
        <w:tc>
          <w:tcPr>
            <w:tcW w:w="852" w:type="dxa"/>
            <w:vAlign w:val="center"/>
          </w:tcPr>
          <w:p w14:paraId="36BDCF17" w14:textId="77777777" w:rsidR="00974CA4" w:rsidRPr="003C5ABC" w:rsidRDefault="00974CA4" w:rsidP="00974CA4">
            <w:pPr>
              <w:pStyle w:val="TableParagraph"/>
              <w:spacing w:before="5"/>
              <w:rPr>
                <w:b/>
                <w:sz w:val="19"/>
              </w:rPr>
            </w:pPr>
          </w:p>
          <w:p w14:paraId="2ABE8843" w14:textId="77777777" w:rsidR="00974CA4" w:rsidRPr="003C5ABC" w:rsidRDefault="00974CA4" w:rsidP="00974CA4">
            <w:pPr>
              <w:pStyle w:val="TableParagraph"/>
              <w:spacing w:line="217" w:lineRule="exact"/>
              <w:rPr>
                <w:sz w:val="20"/>
              </w:rPr>
            </w:pPr>
            <w:r w:rsidRPr="003C5ABC">
              <w:rPr>
                <w:w w:val="99"/>
                <w:sz w:val="20"/>
              </w:rPr>
              <w:t>0</w:t>
            </w:r>
          </w:p>
        </w:tc>
        <w:tc>
          <w:tcPr>
            <w:tcW w:w="780" w:type="dxa"/>
            <w:vAlign w:val="center"/>
          </w:tcPr>
          <w:p w14:paraId="6A7E432F" w14:textId="77777777" w:rsidR="00974CA4" w:rsidRPr="003C5ABC" w:rsidRDefault="00974CA4" w:rsidP="00974CA4">
            <w:pPr>
              <w:pStyle w:val="TableParagraph"/>
              <w:spacing w:before="5"/>
              <w:rPr>
                <w:b/>
                <w:sz w:val="19"/>
              </w:rPr>
            </w:pPr>
          </w:p>
          <w:p w14:paraId="08E461E8" w14:textId="77777777" w:rsidR="00974CA4" w:rsidRPr="003C5ABC" w:rsidRDefault="00974CA4" w:rsidP="00974CA4">
            <w:pPr>
              <w:pStyle w:val="TableParagraph"/>
              <w:spacing w:line="217" w:lineRule="exact"/>
              <w:rPr>
                <w:sz w:val="20"/>
              </w:rPr>
            </w:pPr>
            <w:r w:rsidRPr="003C5ABC">
              <w:rPr>
                <w:w w:val="99"/>
                <w:sz w:val="20"/>
              </w:rPr>
              <w:t>0</w:t>
            </w:r>
          </w:p>
        </w:tc>
        <w:tc>
          <w:tcPr>
            <w:tcW w:w="730" w:type="dxa"/>
            <w:vAlign w:val="center"/>
          </w:tcPr>
          <w:p w14:paraId="3C8CB01D" w14:textId="77777777" w:rsidR="00974CA4" w:rsidRPr="003C5ABC" w:rsidRDefault="00974CA4" w:rsidP="00974CA4">
            <w:pPr>
              <w:pStyle w:val="TableParagraph"/>
              <w:spacing w:before="5"/>
              <w:rPr>
                <w:b/>
                <w:sz w:val="19"/>
              </w:rPr>
            </w:pPr>
          </w:p>
          <w:p w14:paraId="7C4D102A" w14:textId="77777777" w:rsidR="00974CA4" w:rsidRPr="003C5ABC" w:rsidRDefault="00974CA4" w:rsidP="00974CA4">
            <w:pPr>
              <w:pStyle w:val="TableParagraph"/>
              <w:spacing w:line="217" w:lineRule="exact"/>
              <w:rPr>
                <w:sz w:val="20"/>
              </w:rPr>
            </w:pPr>
            <w:r w:rsidRPr="003C5ABC">
              <w:rPr>
                <w:w w:val="99"/>
                <w:sz w:val="20"/>
              </w:rPr>
              <w:t>0</w:t>
            </w:r>
          </w:p>
        </w:tc>
        <w:tc>
          <w:tcPr>
            <w:tcW w:w="818" w:type="dxa"/>
            <w:vAlign w:val="center"/>
          </w:tcPr>
          <w:p w14:paraId="33720DF9" w14:textId="77777777" w:rsidR="00974CA4" w:rsidRPr="003C5ABC" w:rsidRDefault="00974CA4" w:rsidP="00974CA4">
            <w:pPr>
              <w:pStyle w:val="TableParagraph"/>
              <w:spacing w:before="5"/>
              <w:rPr>
                <w:b/>
                <w:sz w:val="19"/>
              </w:rPr>
            </w:pPr>
          </w:p>
          <w:p w14:paraId="398EE6E5" w14:textId="77777777" w:rsidR="00974CA4" w:rsidRPr="003C5ABC" w:rsidRDefault="00974CA4" w:rsidP="00974CA4">
            <w:pPr>
              <w:pStyle w:val="TableParagraph"/>
              <w:spacing w:line="217" w:lineRule="exact"/>
              <w:rPr>
                <w:sz w:val="20"/>
              </w:rPr>
            </w:pPr>
            <w:r w:rsidRPr="003C5ABC">
              <w:rPr>
                <w:w w:val="99"/>
                <w:sz w:val="20"/>
              </w:rPr>
              <w:t>0</w:t>
            </w:r>
          </w:p>
        </w:tc>
        <w:tc>
          <w:tcPr>
            <w:tcW w:w="811" w:type="dxa"/>
            <w:vAlign w:val="center"/>
          </w:tcPr>
          <w:p w14:paraId="3A3CA613" w14:textId="77777777" w:rsidR="00974CA4" w:rsidRPr="003C5ABC" w:rsidRDefault="00974CA4" w:rsidP="00974CA4">
            <w:pPr>
              <w:pStyle w:val="TableParagraph"/>
              <w:spacing w:before="5"/>
              <w:rPr>
                <w:b/>
                <w:sz w:val="19"/>
              </w:rPr>
            </w:pPr>
          </w:p>
          <w:p w14:paraId="43BBFA4C" w14:textId="77777777" w:rsidR="00974CA4" w:rsidRPr="003C5ABC" w:rsidRDefault="00974CA4" w:rsidP="00974CA4">
            <w:pPr>
              <w:pStyle w:val="TableParagraph"/>
              <w:spacing w:line="217" w:lineRule="exact"/>
              <w:rPr>
                <w:sz w:val="20"/>
              </w:rPr>
            </w:pPr>
            <w:r w:rsidRPr="003C5ABC">
              <w:rPr>
                <w:w w:val="99"/>
                <w:sz w:val="20"/>
              </w:rPr>
              <w:t>0</w:t>
            </w:r>
          </w:p>
        </w:tc>
        <w:tc>
          <w:tcPr>
            <w:tcW w:w="888" w:type="dxa"/>
            <w:vAlign w:val="center"/>
          </w:tcPr>
          <w:p w14:paraId="1D7E15D2" w14:textId="77777777" w:rsidR="00974CA4" w:rsidRPr="003C5ABC" w:rsidRDefault="00974CA4" w:rsidP="00974CA4">
            <w:pPr>
              <w:pStyle w:val="TableParagraph"/>
              <w:spacing w:before="5"/>
              <w:ind w:right="-71"/>
              <w:rPr>
                <w:b/>
                <w:sz w:val="19"/>
              </w:rPr>
            </w:pPr>
          </w:p>
          <w:p w14:paraId="0917D576" w14:textId="77777777" w:rsidR="00974CA4" w:rsidRPr="003C5ABC" w:rsidRDefault="00974CA4" w:rsidP="00974CA4">
            <w:pPr>
              <w:pStyle w:val="TableParagraph"/>
              <w:spacing w:line="217" w:lineRule="exact"/>
              <w:ind w:right="-71"/>
              <w:rPr>
                <w:sz w:val="20"/>
              </w:rPr>
            </w:pPr>
            <w:r w:rsidRPr="003C5ABC">
              <w:rPr>
                <w:w w:val="95"/>
                <w:sz w:val="20"/>
              </w:rPr>
              <w:t>11838</w:t>
            </w:r>
          </w:p>
        </w:tc>
      </w:tr>
      <w:tr w:rsidR="00974CA4" w:rsidRPr="003C5ABC" w14:paraId="6C49E884" w14:textId="77777777" w:rsidTr="006E249D">
        <w:trPr>
          <w:trHeight w:val="230"/>
        </w:trPr>
        <w:tc>
          <w:tcPr>
            <w:tcW w:w="2259" w:type="dxa"/>
          </w:tcPr>
          <w:p w14:paraId="1DD50215" w14:textId="77777777" w:rsidR="00974CA4" w:rsidRPr="003C5ABC" w:rsidRDefault="00974CA4" w:rsidP="006E249D">
            <w:pPr>
              <w:pStyle w:val="TableParagraph"/>
              <w:spacing w:line="210" w:lineRule="exact"/>
              <w:ind w:left="107"/>
              <w:jc w:val="left"/>
              <w:rPr>
                <w:sz w:val="20"/>
              </w:rPr>
            </w:pPr>
            <w:r w:rsidRPr="003C5ABC">
              <w:rPr>
                <w:sz w:val="20"/>
              </w:rPr>
              <w:t>НДС</w:t>
            </w:r>
          </w:p>
        </w:tc>
        <w:tc>
          <w:tcPr>
            <w:tcW w:w="757" w:type="dxa"/>
            <w:vAlign w:val="center"/>
          </w:tcPr>
          <w:p w14:paraId="0FBDB307" w14:textId="77777777" w:rsidR="00974CA4" w:rsidRPr="003C5ABC" w:rsidRDefault="00974CA4" w:rsidP="00974CA4">
            <w:pPr>
              <w:pStyle w:val="TableParagraph"/>
              <w:spacing w:line="210" w:lineRule="exact"/>
              <w:rPr>
                <w:sz w:val="20"/>
              </w:rPr>
            </w:pPr>
            <w:r w:rsidRPr="003C5ABC">
              <w:rPr>
                <w:w w:val="99"/>
                <w:sz w:val="20"/>
              </w:rPr>
              <w:t>0</w:t>
            </w:r>
          </w:p>
        </w:tc>
        <w:tc>
          <w:tcPr>
            <w:tcW w:w="812" w:type="dxa"/>
            <w:vAlign w:val="center"/>
          </w:tcPr>
          <w:p w14:paraId="7B89CD62" w14:textId="77777777" w:rsidR="00974CA4" w:rsidRPr="003C5ABC" w:rsidRDefault="00974CA4" w:rsidP="00974CA4">
            <w:pPr>
              <w:pStyle w:val="TableParagraph"/>
              <w:spacing w:line="210" w:lineRule="exact"/>
              <w:rPr>
                <w:sz w:val="20"/>
              </w:rPr>
            </w:pPr>
            <w:r w:rsidRPr="003C5ABC">
              <w:rPr>
                <w:w w:val="99"/>
                <w:sz w:val="20"/>
              </w:rPr>
              <w:t>0</w:t>
            </w:r>
          </w:p>
        </w:tc>
        <w:tc>
          <w:tcPr>
            <w:tcW w:w="819" w:type="dxa"/>
            <w:vAlign w:val="center"/>
          </w:tcPr>
          <w:p w14:paraId="7099317E" w14:textId="77777777" w:rsidR="00974CA4" w:rsidRPr="003C5ABC" w:rsidRDefault="00974CA4" w:rsidP="00974CA4">
            <w:pPr>
              <w:pStyle w:val="TableParagraph"/>
              <w:spacing w:line="210" w:lineRule="exact"/>
              <w:rPr>
                <w:sz w:val="20"/>
              </w:rPr>
            </w:pPr>
            <w:r w:rsidRPr="003C5ABC">
              <w:rPr>
                <w:w w:val="99"/>
                <w:sz w:val="20"/>
              </w:rPr>
              <w:t>0</w:t>
            </w:r>
          </w:p>
        </w:tc>
        <w:tc>
          <w:tcPr>
            <w:tcW w:w="817" w:type="dxa"/>
            <w:vAlign w:val="center"/>
          </w:tcPr>
          <w:p w14:paraId="400CA995" w14:textId="77777777" w:rsidR="00974CA4" w:rsidRPr="003C5ABC" w:rsidRDefault="00974CA4" w:rsidP="00974CA4">
            <w:pPr>
              <w:pStyle w:val="TableParagraph"/>
              <w:spacing w:line="210" w:lineRule="exact"/>
              <w:rPr>
                <w:sz w:val="20"/>
              </w:rPr>
            </w:pPr>
            <w:r w:rsidRPr="003C5ABC">
              <w:rPr>
                <w:w w:val="95"/>
                <w:sz w:val="20"/>
              </w:rPr>
              <w:t>24045</w:t>
            </w:r>
          </w:p>
        </w:tc>
        <w:tc>
          <w:tcPr>
            <w:tcW w:w="742" w:type="dxa"/>
            <w:vAlign w:val="center"/>
          </w:tcPr>
          <w:p w14:paraId="40D287E1" w14:textId="77777777" w:rsidR="00974CA4" w:rsidRPr="003C5ABC" w:rsidRDefault="00974CA4" w:rsidP="00974CA4">
            <w:pPr>
              <w:pStyle w:val="TableParagraph"/>
              <w:spacing w:line="210" w:lineRule="exact"/>
              <w:rPr>
                <w:sz w:val="20"/>
              </w:rPr>
            </w:pPr>
            <w:r w:rsidRPr="003C5ABC">
              <w:rPr>
                <w:w w:val="99"/>
                <w:sz w:val="20"/>
              </w:rPr>
              <w:t>0</w:t>
            </w:r>
          </w:p>
        </w:tc>
        <w:tc>
          <w:tcPr>
            <w:tcW w:w="737" w:type="dxa"/>
            <w:vAlign w:val="center"/>
          </w:tcPr>
          <w:p w14:paraId="67B398E7" w14:textId="77777777" w:rsidR="00974CA4" w:rsidRPr="003C5ABC" w:rsidRDefault="00974CA4" w:rsidP="00974CA4">
            <w:pPr>
              <w:pStyle w:val="TableParagraph"/>
              <w:spacing w:line="210" w:lineRule="exact"/>
              <w:rPr>
                <w:sz w:val="20"/>
              </w:rPr>
            </w:pPr>
            <w:r w:rsidRPr="003C5ABC">
              <w:rPr>
                <w:w w:val="99"/>
                <w:sz w:val="20"/>
              </w:rPr>
              <w:t>0</w:t>
            </w:r>
          </w:p>
        </w:tc>
        <w:tc>
          <w:tcPr>
            <w:tcW w:w="852" w:type="dxa"/>
            <w:vAlign w:val="center"/>
          </w:tcPr>
          <w:p w14:paraId="6FFDD1C6" w14:textId="77777777" w:rsidR="00974CA4" w:rsidRPr="003C5ABC" w:rsidRDefault="00974CA4" w:rsidP="00974CA4">
            <w:pPr>
              <w:pStyle w:val="TableParagraph"/>
              <w:spacing w:line="210" w:lineRule="exact"/>
              <w:rPr>
                <w:sz w:val="20"/>
              </w:rPr>
            </w:pPr>
            <w:r w:rsidRPr="003C5ABC">
              <w:rPr>
                <w:w w:val="99"/>
                <w:sz w:val="20"/>
              </w:rPr>
              <w:t>0</w:t>
            </w:r>
          </w:p>
        </w:tc>
        <w:tc>
          <w:tcPr>
            <w:tcW w:w="780" w:type="dxa"/>
            <w:vAlign w:val="center"/>
          </w:tcPr>
          <w:p w14:paraId="77657C6E" w14:textId="77777777" w:rsidR="00974CA4" w:rsidRPr="003C5ABC" w:rsidRDefault="00974CA4" w:rsidP="00974CA4">
            <w:pPr>
              <w:pStyle w:val="TableParagraph"/>
              <w:spacing w:line="210" w:lineRule="exact"/>
              <w:rPr>
                <w:sz w:val="20"/>
              </w:rPr>
            </w:pPr>
            <w:r w:rsidRPr="003C5ABC">
              <w:rPr>
                <w:w w:val="99"/>
                <w:sz w:val="20"/>
              </w:rPr>
              <w:t>0</w:t>
            </w:r>
          </w:p>
        </w:tc>
        <w:tc>
          <w:tcPr>
            <w:tcW w:w="730" w:type="dxa"/>
            <w:vAlign w:val="center"/>
          </w:tcPr>
          <w:p w14:paraId="0B63908F" w14:textId="77777777" w:rsidR="00974CA4" w:rsidRPr="003C5ABC" w:rsidRDefault="00974CA4" w:rsidP="00974CA4">
            <w:pPr>
              <w:pStyle w:val="TableParagraph"/>
              <w:spacing w:line="210" w:lineRule="exact"/>
              <w:rPr>
                <w:sz w:val="20"/>
              </w:rPr>
            </w:pPr>
            <w:r w:rsidRPr="003C5ABC">
              <w:rPr>
                <w:w w:val="99"/>
                <w:sz w:val="20"/>
              </w:rPr>
              <w:t>0</w:t>
            </w:r>
          </w:p>
        </w:tc>
        <w:tc>
          <w:tcPr>
            <w:tcW w:w="818" w:type="dxa"/>
            <w:vAlign w:val="center"/>
          </w:tcPr>
          <w:p w14:paraId="05AD7686" w14:textId="77777777" w:rsidR="00974CA4" w:rsidRPr="003C5ABC" w:rsidRDefault="00974CA4" w:rsidP="00974CA4">
            <w:pPr>
              <w:pStyle w:val="TableParagraph"/>
              <w:spacing w:line="210" w:lineRule="exact"/>
              <w:rPr>
                <w:sz w:val="20"/>
              </w:rPr>
            </w:pPr>
            <w:r w:rsidRPr="003C5ABC">
              <w:rPr>
                <w:w w:val="99"/>
                <w:sz w:val="20"/>
              </w:rPr>
              <w:t>0</w:t>
            </w:r>
          </w:p>
        </w:tc>
        <w:tc>
          <w:tcPr>
            <w:tcW w:w="811" w:type="dxa"/>
            <w:vAlign w:val="center"/>
          </w:tcPr>
          <w:p w14:paraId="6AA8AB79" w14:textId="77777777" w:rsidR="00974CA4" w:rsidRPr="003C5ABC" w:rsidRDefault="00974CA4" w:rsidP="00974CA4">
            <w:pPr>
              <w:pStyle w:val="TableParagraph"/>
              <w:spacing w:line="210" w:lineRule="exact"/>
              <w:rPr>
                <w:sz w:val="20"/>
              </w:rPr>
            </w:pPr>
            <w:r w:rsidRPr="003C5ABC">
              <w:rPr>
                <w:w w:val="99"/>
                <w:sz w:val="20"/>
              </w:rPr>
              <w:t>0</w:t>
            </w:r>
          </w:p>
        </w:tc>
        <w:tc>
          <w:tcPr>
            <w:tcW w:w="888" w:type="dxa"/>
            <w:vAlign w:val="center"/>
          </w:tcPr>
          <w:p w14:paraId="63C73505" w14:textId="77777777" w:rsidR="00974CA4" w:rsidRPr="003C5ABC" w:rsidRDefault="00974CA4" w:rsidP="00974CA4">
            <w:pPr>
              <w:pStyle w:val="TableParagraph"/>
              <w:spacing w:line="210" w:lineRule="exact"/>
              <w:ind w:right="-71"/>
              <w:rPr>
                <w:sz w:val="20"/>
              </w:rPr>
            </w:pPr>
            <w:r w:rsidRPr="003C5ABC">
              <w:rPr>
                <w:w w:val="95"/>
                <w:sz w:val="20"/>
              </w:rPr>
              <w:t>24045</w:t>
            </w:r>
          </w:p>
        </w:tc>
      </w:tr>
      <w:tr w:rsidR="00974CA4" w:rsidRPr="003C5ABC" w14:paraId="0799405A" w14:textId="77777777" w:rsidTr="006E249D">
        <w:trPr>
          <w:trHeight w:val="230"/>
        </w:trPr>
        <w:tc>
          <w:tcPr>
            <w:tcW w:w="2259" w:type="dxa"/>
          </w:tcPr>
          <w:p w14:paraId="6A69F8C7" w14:textId="77777777" w:rsidR="00974CA4" w:rsidRPr="003C5ABC" w:rsidRDefault="00974CA4" w:rsidP="006E249D">
            <w:pPr>
              <w:pStyle w:val="TableParagraph"/>
              <w:spacing w:line="210" w:lineRule="exact"/>
              <w:ind w:left="107"/>
              <w:jc w:val="left"/>
              <w:rPr>
                <w:b/>
                <w:sz w:val="20"/>
              </w:rPr>
            </w:pPr>
            <w:r w:rsidRPr="003C5ABC">
              <w:rPr>
                <w:b/>
                <w:sz w:val="20"/>
              </w:rPr>
              <w:t>Всего смета проекта</w:t>
            </w:r>
          </w:p>
        </w:tc>
        <w:tc>
          <w:tcPr>
            <w:tcW w:w="757" w:type="dxa"/>
            <w:vAlign w:val="center"/>
          </w:tcPr>
          <w:p w14:paraId="7E79C8A0" w14:textId="77777777" w:rsidR="00974CA4" w:rsidRPr="003C5ABC" w:rsidRDefault="00974CA4" w:rsidP="00974CA4">
            <w:pPr>
              <w:pStyle w:val="TableParagraph"/>
              <w:spacing w:line="210" w:lineRule="exact"/>
              <w:rPr>
                <w:b/>
                <w:sz w:val="20"/>
              </w:rPr>
            </w:pPr>
            <w:r w:rsidRPr="003C5ABC">
              <w:rPr>
                <w:b/>
                <w:w w:val="95"/>
                <w:sz w:val="20"/>
              </w:rPr>
              <w:t>0</w:t>
            </w:r>
          </w:p>
        </w:tc>
        <w:tc>
          <w:tcPr>
            <w:tcW w:w="812" w:type="dxa"/>
            <w:vAlign w:val="center"/>
          </w:tcPr>
          <w:p w14:paraId="21129644" w14:textId="77777777" w:rsidR="00974CA4" w:rsidRPr="003C5ABC" w:rsidRDefault="00974CA4" w:rsidP="00974CA4">
            <w:pPr>
              <w:pStyle w:val="TableParagraph"/>
              <w:spacing w:line="210" w:lineRule="exact"/>
              <w:rPr>
                <w:b/>
                <w:sz w:val="20"/>
              </w:rPr>
            </w:pPr>
            <w:r w:rsidRPr="003C5ABC">
              <w:rPr>
                <w:b/>
                <w:w w:val="99"/>
                <w:sz w:val="20"/>
              </w:rPr>
              <w:t>0</w:t>
            </w:r>
          </w:p>
        </w:tc>
        <w:tc>
          <w:tcPr>
            <w:tcW w:w="819" w:type="dxa"/>
            <w:vAlign w:val="center"/>
          </w:tcPr>
          <w:p w14:paraId="611B7728" w14:textId="77777777" w:rsidR="00974CA4" w:rsidRPr="003C5ABC" w:rsidRDefault="00974CA4" w:rsidP="00974CA4">
            <w:pPr>
              <w:pStyle w:val="TableParagraph"/>
              <w:spacing w:line="210" w:lineRule="exact"/>
              <w:rPr>
                <w:b/>
                <w:sz w:val="20"/>
              </w:rPr>
            </w:pPr>
            <w:r w:rsidRPr="003C5ABC">
              <w:rPr>
                <w:b/>
                <w:w w:val="99"/>
                <w:sz w:val="20"/>
              </w:rPr>
              <w:t>0</w:t>
            </w:r>
          </w:p>
        </w:tc>
        <w:tc>
          <w:tcPr>
            <w:tcW w:w="817" w:type="dxa"/>
            <w:vAlign w:val="center"/>
          </w:tcPr>
          <w:p w14:paraId="75B72C2B" w14:textId="77777777" w:rsidR="00974CA4" w:rsidRPr="003C5ABC" w:rsidRDefault="00974CA4" w:rsidP="00974CA4">
            <w:pPr>
              <w:pStyle w:val="TableParagraph"/>
              <w:spacing w:line="210" w:lineRule="exact"/>
              <w:rPr>
                <w:b/>
                <w:sz w:val="20"/>
              </w:rPr>
            </w:pPr>
            <w:r w:rsidRPr="003C5ABC">
              <w:rPr>
                <w:b/>
                <w:w w:val="95"/>
                <w:sz w:val="20"/>
              </w:rPr>
              <w:t>157629</w:t>
            </w:r>
          </w:p>
        </w:tc>
        <w:tc>
          <w:tcPr>
            <w:tcW w:w="742" w:type="dxa"/>
            <w:vAlign w:val="center"/>
          </w:tcPr>
          <w:p w14:paraId="0F266A61" w14:textId="77777777" w:rsidR="00974CA4" w:rsidRPr="003C5ABC" w:rsidRDefault="00974CA4" w:rsidP="00974CA4">
            <w:pPr>
              <w:pStyle w:val="TableParagraph"/>
              <w:spacing w:line="210" w:lineRule="exact"/>
              <w:rPr>
                <w:b/>
                <w:sz w:val="20"/>
              </w:rPr>
            </w:pPr>
            <w:r w:rsidRPr="003C5ABC">
              <w:rPr>
                <w:b/>
                <w:w w:val="99"/>
                <w:sz w:val="20"/>
              </w:rPr>
              <w:t>0</w:t>
            </w:r>
          </w:p>
        </w:tc>
        <w:tc>
          <w:tcPr>
            <w:tcW w:w="737" w:type="dxa"/>
            <w:vAlign w:val="center"/>
          </w:tcPr>
          <w:p w14:paraId="4FCBCF59" w14:textId="77777777" w:rsidR="00974CA4" w:rsidRPr="003C5ABC" w:rsidRDefault="00974CA4" w:rsidP="00974CA4">
            <w:pPr>
              <w:pStyle w:val="TableParagraph"/>
              <w:spacing w:line="210" w:lineRule="exact"/>
              <w:rPr>
                <w:b/>
                <w:sz w:val="20"/>
              </w:rPr>
            </w:pPr>
            <w:r w:rsidRPr="003C5ABC">
              <w:rPr>
                <w:b/>
                <w:w w:val="99"/>
                <w:sz w:val="20"/>
              </w:rPr>
              <w:t>0</w:t>
            </w:r>
          </w:p>
        </w:tc>
        <w:tc>
          <w:tcPr>
            <w:tcW w:w="852" w:type="dxa"/>
            <w:vAlign w:val="center"/>
          </w:tcPr>
          <w:p w14:paraId="58DE6771" w14:textId="77777777" w:rsidR="00974CA4" w:rsidRPr="003C5ABC" w:rsidRDefault="00974CA4" w:rsidP="00974CA4">
            <w:pPr>
              <w:pStyle w:val="TableParagraph"/>
              <w:spacing w:line="210" w:lineRule="exact"/>
              <w:rPr>
                <w:b/>
                <w:sz w:val="20"/>
              </w:rPr>
            </w:pPr>
            <w:r w:rsidRPr="003C5ABC">
              <w:rPr>
                <w:b/>
                <w:w w:val="99"/>
                <w:sz w:val="20"/>
              </w:rPr>
              <w:t>0</w:t>
            </w:r>
          </w:p>
        </w:tc>
        <w:tc>
          <w:tcPr>
            <w:tcW w:w="780" w:type="dxa"/>
            <w:vAlign w:val="center"/>
          </w:tcPr>
          <w:p w14:paraId="67333948" w14:textId="77777777" w:rsidR="00974CA4" w:rsidRPr="003C5ABC" w:rsidRDefault="00974CA4" w:rsidP="00974CA4">
            <w:pPr>
              <w:pStyle w:val="TableParagraph"/>
              <w:spacing w:line="210" w:lineRule="exact"/>
              <w:rPr>
                <w:b/>
                <w:sz w:val="20"/>
              </w:rPr>
            </w:pPr>
            <w:r w:rsidRPr="003C5ABC">
              <w:rPr>
                <w:b/>
                <w:w w:val="99"/>
                <w:sz w:val="20"/>
              </w:rPr>
              <w:t>0</w:t>
            </w:r>
          </w:p>
        </w:tc>
        <w:tc>
          <w:tcPr>
            <w:tcW w:w="730" w:type="dxa"/>
            <w:vAlign w:val="center"/>
          </w:tcPr>
          <w:p w14:paraId="33297A31" w14:textId="77777777" w:rsidR="00974CA4" w:rsidRPr="003C5ABC" w:rsidRDefault="00974CA4" w:rsidP="00974CA4">
            <w:pPr>
              <w:pStyle w:val="TableParagraph"/>
              <w:spacing w:line="210" w:lineRule="exact"/>
              <w:rPr>
                <w:b/>
                <w:sz w:val="20"/>
              </w:rPr>
            </w:pPr>
            <w:r w:rsidRPr="003C5ABC">
              <w:rPr>
                <w:b/>
                <w:w w:val="99"/>
                <w:sz w:val="20"/>
              </w:rPr>
              <w:t>0</w:t>
            </w:r>
          </w:p>
        </w:tc>
        <w:tc>
          <w:tcPr>
            <w:tcW w:w="818" w:type="dxa"/>
            <w:vAlign w:val="center"/>
          </w:tcPr>
          <w:p w14:paraId="59416704" w14:textId="77777777" w:rsidR="00974CA4" w:rsidRPr="003C5ABC" w:rsidRDefault="00974CA4" w:rsidP="00974CA4">
            <w:pPr>
              <w:pStyle w:val="TableParagraph"/>
              <w:spacing w:line="210" w:lineRule="exact"/>
              <w:rPr>
                <w:b/>
                <w:sz w:val="20"/>
              </w:rPr>
            </w:pPr>
            <w:r w:rsidRPr="003C5ABC">
              <w:rPr>
                <w:b/>
                <w:w w:val="99"/>
                <w:sz w:val="20"/>
              </w:rPr>
              <w:t>0</w:t>
            </w:r>
          </w:p>
        </w:tc>
        <w:tc>
          <w:tcPr>
            <w:tcW w:w="811" w:type="dxa"/>
            <w:vAlign w:val="center"/>
          </w:tcPr>
          <w:p w14:paraId="3D19EDA7" w14:textId="77777777" w:rsidR="00974CA4" w:rsidRPr="003C5ABC" w:rsidRDefault="00974CA4" w:rsidP="00974CA4">
            <w:pPr>
              <w:pStyle w:val="TableParagraph"/>
              <w:spacing w:line="210" w:lineRule="exact"/>
              <w:rPr>
                <w:b/>
                <w:sz w:val="20"/>
              </w:rPr>
            </w:pPr>
            <w:r w:rsidRPr="003C5ABC">
              <w:rPr>
                <w:b/>
                <w:w w:val="99"/>
                <w:sz w:val="20"/>
              </w:rPr>
              <w:t>0</w:t>
            </w:r>
          </w:p>
        </w:tc>
        <w:tc>
          <w:tcPr>
            <w:tcW w:w="888" w:type="dxa"/>
            <w:vAlign w:val="center"/>
          </w:tcPr>
          <w:p w14:paraId="26BEFA68" w14:textId="77777777" w:rsidR="00974CA4" w:rsidRPr="003C5ABC" w:rsidRDefault="00974CA4" w:rsidP="00974CA4">
            <w:pPr>
              <w:pStyle w:val="TableParagraph"/>
              <w:spacing w:line="210" w:lineRule="exact"/>
              <w:ind w:right="-71"/>
              <w:rPr>
                <w:b/>
                <w:sz w:val="20"/>
              </w:rPr>
            </w:pPr>
            <w:r w:rsidRPr="003C5ABC">
              <w:rPr>
                <w:b/>
                <w:w w:val="95"/>
                <w:sz w:val="20"/>
              </w:rPr>
              <w:t>157629</w:t>
            </w:r>
          </w:p>
        </w:tc>
      </w:tr>
    </w:tbl>
    <w:p w14:paraId="1D4664A2" w14:textId="77777777" w:rsidR="005945BB" w:rsidRPr="003C5ABC" w:rsidRDefault="005945BB" w:rsidP="005945BB">
      <w:pPr>
        <w:pStyle w:val="a3"/>
        <w:spacing w:before="8"/>
        <w:rPr>
          <w:b/>
          <w:sz w:val="23"/>
        </w:rPr>
      </w:pPr>
    </w:p>
    <w:p w14:paraId="308F6D93" w14:textId="77777777" w:rsidR="005945BB" w:rsidRPr="003C5ABC" w:rsidRDefault="005945BB" w:rsidP="005945BB">
      <w:pPr>
        <w:spacing w:before="1" w:after="3"/>
        <w:ind w:left="117"/>
        <w:rPr>
          <w:b/>
          <w:sz w:val="24"/>
        </w:rPr>
      </w:pPr>
      <w:r w:rsidRPr="003C5ABC">
        <w:rPr>
          <w:b/>
          <w:sz w:val="24"/>
        </w:rPr>
        <w:t xml:space="preserve">Таблица </w:t>
      </w:r>
      <w:r w:rsidR="00974CA4">
        <w:rPr>
          <w:b/>
          <w:sz w:val="24"/>
        </w:rPr>
        <w:t>9</w:t>
      </w:r>
      <w:r w:rsidRPr="003C5ABC">
        <w:rPr>
          <w:b/>
          <w:sz w:val="24"/>
        </w:rPr>
        <w:t>.3. Всего затраты по разделу «Реконструкция и техническое перевооружение источников тепловой энергии»,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74CA4" w:rsidRPr="003C5ABC" w14:paraId="76B8EBF4" w14:textId="77777777" w:rsidTr="006E249D">
        <w:trPr>
          <w:trHeight w:val="230"/>
        </w:trPr>
        <w:tc>
          <w:tcPr>
            <w:tcW w:w="2259" w:type="dxa"/>
          </w:tcPr>
          <w:p w14:paraId="096B6843" w14:textId="77777777" w:rsidR="00974CA4" w:rsidRPr="003C5ABC" w:rsidRDefault="00974CA4" w:rsidP="006E249D">
            <w:pPr>
              <w:pStyle w:val="TableParagraph"/>
              <w:spacing w:line="210" w:lineRule="exact"/>
              <w:ind w:left="107"/>
              <w:jc w:val="left"/>
              <w:rPr>
                <w:b/>
                <w:sz w:val="20"/>
              </w:rPr>
            </w:pPr>
            <w:r w:rsidRPr="003C5ABC">
              <w:rPr>
                <w:b/>
                <w:sz w:val="20"/>
              </w:rPr>
              <w:t>ВСЕГО</w:t>
            </w:r>
          </w:p>
        </w:tc>
        <w:tc>
          <w:tcPr>
            <w:tcW w:w="757" w:type="dxa"/>
            <w:vAlign w:val="center"/>
          </w:tcPr>
          <w:p w14:paraId="788B8D3B" w14:textId="77777777" w:rsidR="00974CA4" w:rsidRPr="003C5ABC" w:rsidRDefault="00974CA4" w:rsidP="00974CA4">
            <w:pPr>
              <w:pStyle w:val="TableParagraph"/>
              <w:tabs>
                <w:tab w:val="left" w:pos="0"/>
              </w:tabs>
              <w:spacing w:line="210" w:lineRule="exact"/>
              <w:ind w:right="-104"/>
              <w:rPr>
                <w:sz w:val="20"/>
              </w:rPr>
            </w:pPr>
            <w:r w:rsidRPr="003C5ABC">
              <w:rPr>
                <w:sz w:val="20"/>
              </w:rPr>
              <w:t>2020</w:t>
            </w:r>
          </w:p>
        </w:tc>
        <w:tc>
          <w:tcPr>
            <w:tcW w:w="812" w:type="dxa"/>
            <w:vAlign w:val="center"/>
          </w:tcPr>
          <w:p w14:paraId="1CB607CC" w14:textId="77777777" w:rsidR="00974CA4" w:rsidRPr="003C5ABC" w:rsidRDefault="00974CA4" w:rsidP="00974CA4">
            <w:pPr>
              <w:pStyle w:val="TableParagraph"/>
              <w:tabs>
                <w:tab w:val="left" w:pos="0"/>
              </w:tabs>
              <w:spacing w:line="210" w:lineRule="exact"/>
              <w:ind w:right="-104"/>
              <w:rPr>
                <w:sz w:val="20"/>
              </w:rPr>
            </w:pPr>
            <w:r w:rsidRPr="003C5ABC">
              <w:rPr>
                <w:sz w:val="20"/>
              </w:rPr>
              <w:t>2021</w:t>
            </w:r>
          </w:p>
        </w:tc>
        <w:tc>
          <w:tcPr>
            <w:tcW w:w="819" w:type="dxa"/>
            <w:vAlign w:val="center"/>
          </w:tcPr>
          <w:p w14:paraId="0E55DE3A" w14:textId="77777777" w:rsidR="00974CA4" w:rsidRPr="003C5ABC" w:rsidRDefault="00974CA4" w:rsidP="00974CA4">
            <w:pPr>
              <w:pStyle w:val="TableParagraph"/>
              <w:tabs>
                <w:tab w:val="left" w:pos="0"/>
              </w:tabs>
              <w:spacing w:line="210" w:lineRule="exact"/>
              <w:ind w:right="-104"/>
              <w:rPr>
                <w:sz w:val="20"/>
              </w:rPr>
            </w:pPr>
            <w:r w:rsidRPr="003C5ABC">
              <w:rPr>
                <w:sz w:val="20"/>
              </w:rPr>
              <w:t>2022</w:t>
            </w:r>
          </w:p>
        </w:tc>
        <w:tc>
          <w:tcPr>
            <w:tcW w:w="817" w:type="dxa"/>
            <w:vAlign w:val="center"/>
          </w:tcPr>
          <w:p w14:paraId="0F3B04A1" w14:textId="77777777" w:rsidR="00974CA4" w:rsidRPr="003C5ABC" w:rsidRDefault="00974CA4" w:rsidP="00974CA4">
            <w:pPr>
              <w:pStyle w:val="TableParagraph"/>
              <w:tabs>
                <w:tab w:val="left" w:pos="0"/>
              </w:tabs>
              <w:spacing w:line="210" w:lineRule="exact"/>
              <w:ind w:right="-104"/>
              <w:rPr>
                <w:sz w:val="20"/>
              </w:rPr>
            </w:pPr>
            <w:r w:rsidRPr="003C5ABC">
              <w:rPr>
                <w:sz w:val="20"/>
              </w:rPr>
              <w:t>2023</w:t>
            </w:r>
          </w:p>
        </w:tc>
        <w:tc>
          <w:tcPr>
            <w:tcW w:w="742" w:type="dxa"/>
            <w:vAlign w:val="center"/>
          </w:tcPr>
          <w:p w14:paraId="662D58BF" w14:textId="77777777" w:rsidR="00974CA4" w:rsidRPr="003C5ABC" w:rsidRDefault="00974CA4" w:rsidP="00974CA4">
            <w:pPr>
              <w:pStyle w:val="TableParagraph"/>
              <w:tabs>
                <w:tab w:val="left" w:pos="0"/>
              </w:tabs>
              <w:spacing w:line="210" w:lineRule="exact"/>
              <w:ind w:right="-104"/>
              <w:rPr>
                <w:sz w:val="20"/>
              </w:rPr>
            </w:pPr>
            <w:r w:rsidRPr="003C5ABC">
              <w:rPr>
                <w:sz w:val="20"/>
              </w:rPr>
              <w:t>2024</w:t>
            </w:r>
          </w:p>
        </w:tc>
        <w:tc>
          <w:tcPr>
            <w:tcW w:w="737" w:type="dxa"/>
            <w:vAlign w:val="center"/>
          </w:tcPr>
          <w:p w14:paraId="74B2836E" w14:textId="77777777" w:rsidR="00974CA4" w:rsidRPr="003C5ABC" w:rsidRDefault="00974CA4" w:rsidP="00974CA4">
            <w:pPr>
              <w:pStyle w:val="TableParagraph"/>
              <w:tabs>
                <w:tab w:val="left" w:pos="0"/>
              </w:tabs>
              <w:spacing w:line="210" w:lineRule="exact"/>
              <w:ind w:right="-104"/>
              <w:rPr>
                <w:sz w:val="20"/>
              </w:rPr>
            </w:pPr>
            <w:r w:rsidRPr="003C5ABC">
              <w:rPr>
                <w:sz w:val="20"/>
              </w:rPr>
              <w:t>2025</w:t>
            </w:r>
          </w:p>
        </w:tc>
        <w:tc>
          <w:tcPr>
            <w:tcW w:w="852" w:type="dxa"/>
            <w:vAlign w:val="center"/>
          </w:tcPr>
          <w:p w14:paraId="7F691050" w14:textId="77777777" w:rsidR="00974CA4" w:rsidRPr="003C5ABC" w:rsidRDefault="00974CA4" w:rsidP="00974CA4">
            <w:pPr>
              <w:pStyle w:val="TableParagraph"/>
              <w:tabs>
                <w:tab w:val="left" w:pos="0"/>
              </w:tabs>
              <w:spacing w:line="210" w:lineRule="exact"/>
              <w:ind w:right="-104"/>
              <w:rPr>
                <w:sz w:val="20"/>
              </w:rPr>
            </w:pPr>
            <w:r w:rsidRPr="003C5ABC">
              <w:rPr>
                <w:sz w:val="20"/>
              </w:rPr>
              <w:t>2026</w:t>
            </w:r>
          </w:p>
        </w:tc>
        <w:tc>
          <w:tcPr>
            <w:tcW w:w="780" w:type="dxa"/>
            <w:vAlign w:val="center"/>
          </w:tcPr>
          <w:p w14:paraId="7CA3C8EA" w14:textId="77777777" w:rsidR="00974CA4" w:rsidRPr="003C5ABC" w:rsidRDefault="00974CA4" w:rsidP="00974CA4">
            <w:pPr>
              <w:pStyle w:val="TableParagraph"/>
              <w:tabs>
                <w:tab w:val="left" w:pos="0"/>
              </w:tabs>
              <w:spacing w:line="210" w:lineRule="exact"/>
              <w:ind w:right="-104"/>
              <w:rPr>
                <w:sz w:val="20"/>
              </w:rPr>
            </w:pPr>
            <w:r w:rsidRPr="003C5ABC">
              <w:rPr>
                <w:sz w:val="20"/>
              </w:rPr>
              <w:t>2027</w:t>
            </w:r>
          </w:p>
        </w:tc>
        <w:tc>
          <w:tcPr>
            <w:tcW w:w="730" w:type="dxa"/>
            <w:vAlign w:val="center"/>
          </w:tcPr>
          <w:p w14:paraId="325FC2F4" w14:textId="77777777" w:rsidR="00974CA4" w:rsidRPr="003C5ABC" w:rsidRDefault="00974CA4" w:rsidP="00974CA4">
            <w:pPr>
              <w:pStyle w:val="TableParagraph"/>
              <w:tabs>
                <w:tab w:val="left" w:pos="0"/>
              </w:tabs>
              <w:spacing w:line="210" w:lineRule="exact"/>
              <w:ind w:right="-104"/>
              <w:rPr>
                <w:sz w:val="20"/>
              </w:rPr>
            </w:pPr>
            <w:r w:rsidRPr="003C5ABC">
              <w:rPr>
                <w:sz w:val="20"/>
              </w:rPr>
              <w:t>2028</w:t>
            </w:r>
          </w:p>
        </w:tc>
        <w:tc>
          <w:tcPr>
            <w:tcW w:w="818" w:type="dxa"/>
            <w:vAlign w:val="center"/>
          </w:tcPr>
          <w:p w14:paraId="1EC6CD8E" w14:textId="77777777" w:rsidR="00974CA4" w:rsidRPr="003C5ABC" w:rsidRDefault="00974CA4" w:rsidP="00974CA4">
            <w:pPr>
              <w:pStyle w:val="TableParagraph"/>
              <w:tabs>
                <w:tab w:val="left" w:pos="0"/>
              </w:tabs>
              <w:spacing w:line="210" w:lineRule="exact"/>
              <w:ind w:right="-104"/>
              <w:rPr>
                <w:sz w:val="20"/>
              </w:rPr>
            </w:pPr>
            <w:r w:rsidRPr="003C5ABC">
              <w:rPr>
                <w:sz w:val="20"/>
              </w:rPr>
              <w:t>2029</w:t>
            </w:r>
          </w:p>
        </w:tc>
        <w:tc>
          <w:tcPr>
            <w:tcW w:w="811" w:type="dxa"/>
            <w:vAlign w:val="center"/>
          </w:tcPr>
          <w:p w14:paraId="4BC87BEE" w14:textId="77777777" w:rsidR="00974CA4" w:rsidRPr="003C5ABC" w:rsidRDefault="00974CA4" w:rsidP="00974CA4">
            <w:pPr>
              <w:pStyle w:val="TableParagraph"/>
              <w:tabs>
                <w:tab w:val="left" w:pos="0"/>
              </w:tabs>
              <w:spacing w:line="210" w:lineRule="exact"/>
              <w:ind w:right="-104"/>
              <w:rPr>
                <w:sz w:val="20"/>
              </w:rPr>
            </w:pPr>
            <w:r w:rsidRPr="003C5ABC">
              <w:rPr>
                <w:sz w:val="20"/>
              </w:rPr>
              <w:t>2030</w:t>
            </w:r>
          </w:p>
        </w:tc>
        <w:tc>
          <w:tcPr>
            <w:tcW w:w="888" w:type="dxa"/>
            <w:vAlign w:val="center"/>
          </w:tcPr>
          <w:p w14:paraId="65472DE7" w14:textId="77777777" w:rsidR="00974CA4" w:rsidRPr="003C5ABC" w:rsidRDefault="00974CA4" w:rsidP="00974CA4">
            <w:pPr>
              <w:pStyle w:val="TableParagraph"/>
              <w:tabs>
                <w:tab w:val="left" w:pos="421"/>
              </w:tabs>
              <w:spacing w:line="210" w:lineRule="exact"/>
              <w:ind w:right="169"/>
              <w:rPr>
                <w:sz w:val="20"/>
              </w:rPr>
            </w:pPr>
            <w:r w:rsidRPr="003C5ABC">
              <w:rPr>
                <w:sz w:val="20"/>
              </w:rPr>
              <w:t>Всего</w:t>
            </w:r>
          </w:p>
        </w:tc>
      </w:tr>
      <w:tr w:rsidR="00974CA4" w:rsidRPr="003C5ABC" w14:paraId="1334F09A" w14:textId="77777777" w:rsidTr="00332D87">
        <w:trPr>
          <w:trHeight w:val="230"/>
        </w:trPr>
        <w:tc>
          <w:tcPr>
            <w:tcW w:w="2259" w:type="dxa"/>
          </w:tcPr>
          <w:p w14:paraId="2F40E534" w14:textId="77777777" w:rsidR="00974CA4" w:rsidRPr="003C5ABC" w:rsidRDefault="00974CA4" w:rsidP="00974CA4">
            <w:pPr>
              <w:pStyle w:val="TableParagraph"/>
              <w:spacing w:line="210" w:lineRule="exact"/>
              <w:ind w:left="107"/>
              <w:jc w:val="left"/>
              <w:rPr>
                <w:sz w:val="20"/>
              </w:rPr>
            </w:pPr>
            <w:r w:rsidRPr="003C5ABC">
              <w:rPr>
                <w:sz w:val="20"/>
              </w:rPr>
              <w:t>ПИР и ПСД</w:t>
            </w:r>
          </w:p>
        </w:tc>
        <w:tc>
          <w:tcPr>
            <w:tcW w:w="757" w:type="dxa"/>
            <w:vAlign w:val="center"/>
          </w:tcPr>
          <w:p w14:paraId="67A5D594" w14:textId="77777777" w:rsidR="00974CA4" w:rsidRPr="003C5ABC" w:rsidRDefault="00974CA4" w:rsidP="00974CA4">
            <w:pPr>
              <w:pStyle w:val="TableParagraph"/>
              <w:tabs>
                <w:tab w:val="left" w:pos="0"/>
              </w:tabs>
              <w:spacing w:line="210" w:lineRule="exact"/>
              <w:ind w:right="-104"/>
              <w:rPr>
                <w:sz w:val="20"/>
              </w:rPr>
            </w:pPr>
            <w:r w:rsidRPr="003C5ABC">
              <w:rPr>
                <w:sz w:val="20"/>
              </w:rPr>
              <w:t>278</w:t>
            </w:r>
          </w:p>
        </w:tc>
        <w:tc>
          <w:tcPr>
            <w:tcW w:w="812" w:type="dxa"/>
            <w:vAlign w:val="center"/>
          </w:tcPr>
          <w:p w14:paraId="5FFF78DD" w14:textId="77777777" w:rsidR="00974CA4" w:rsidRPr="003C5ABC" w:rsidRDefault="00974CA4" w:rsidP="00974CA4">
            <w:pPr>
              <w:pStyle w:val="TableParagraph"/>
              <w:tabs>
                <w:tab w:val="left" w:pos="0"/>
              </w:tabs>
              <w:spacing w:line="210" w:lineRule="exact"/>
              <w:ind w:right="-104"/>
              <w:rPr>
                <w:sz w:val="20"/>
              </w:rPr>
            </w:pPr>
            <w:r w:rsidRPr="003C5ABC">
              <w:rPr>
                <w:sz w:val="20"/>
              </w:rPr>
              <w:t>289</w:t>
            </w:r>
          </w:p>
        </w:tc>
        <w:tc>
          <w:tcPr>
            <w:tcW w:w="819" w:type="dxa"/>
            <w:vAlign w:val="center"/>
          </w:tcPr>
          <w:p w14:paraId="66CC97EA" w14:textId="77777777" w:rsidR="00974CA4" w:rsidRPr="003C5ABC" w:rsidRDefault="00974CA4" w:rsidP="00974CA4">
            <w:pPr>
              <w:pStyle w:val="TableParagraph"/>
              <w:tabs>
                <w:tab w:val="left" w:pos="0"/>
              </w:tabs>
              <w:spacing w:line="210" w:lineRule="exact"/>
              <w:ind w:right="-104"/>
              <w:rPr>
                <w:sz w:val="20"/>
              </w:rPr>
            </w:pPr>
            <w:r w:rsidRPr="003C5ABC">
              <w:rPr>
                <w:sz w:val="20"/>
              </w:rPr>
              <w:t>299</w:t>
            </w:r>
          </w:p>
        </w:tc>
        <w:tc>
          <w:tcPr>
            <w:tcW w:w="817" w:type="dxa"/>
            <w:vAlign w:val="center"/>
          </w:tcPr>
          <w:p w14:paraId="51ECDFD9" w14:textId="77777777" w:rsidR="00974CA4" w:rsidRPr="003C5ABC" w:rsidRDefault="00974CA4" w:rsidP="00974CA4">
            <w:pPr>
              <w:pStyle w:val="TableParagraph"/>
              <w:tabs>
                <w:tab w:val="left" w:pos="0"/>
              </w:tabs>
              <w:spacing w:line="210" w:lineRule="exact"/>
              <w:ind w:right="-104"/>
              <w:rPr>
                <w:sz w:val="20"/>
              </w:rPr>
            </w:pPr>
            <w:r w:rsidRPr="003C5ABC">
              <w:rPr>
                <w:sz w:val="20"/>
              </w:rPr>
              <w:t>133</w:t>
            </w:r>
          </w:p>
        </w:tc>
        <w:tc>
          <w:tcPr>
            <w:tcW w:w="742" w:type="dxa"/>
            <w:vAlign w:val="center"/>
          </w:tcPr>
          <w:p w14:paraId="07545AA2" w14:textId="77777777" w:rsidR="00974CA4" w:rsidRPr="003C5ABC" w:rsidRDefault="00974CA4" w:rsidP="00974CA4">
            <w:pPr>
              <w:pStyle w:val="TableParagraph"/>
              <w:tabs>
                <w:tab w:val="left" w:pos="0"/>
              </w:tabs>
              <w:spacing w:line="210" w:lineRule="exact"/>
              <w:ind w:right="-104"/>
              <w:rPr>
                <w:sz w:val="20"/>
              </w:rPr>
            </w:pPr>
            <w:r w:rsidRPr="003C5ABC">
              <w:rPr>
                <w:sz w:val="20"/>
              </w:rPr>
              <w:t>23</w:t>
            </w:r>
          </w:p>
        </w:tc>
        <w:tc>
          <w:tcPr>
            <w:tcW w:w="737" w:type="dxa"/>
            <w:vAlign w:val="center"/>
          </w:tcPr>
          <w:p w14:paraId="4A25A150" w14:textId="77777777" w:rsidR="00974CA4" w:rsidRPr="003C5ABC" w:rsidRDefault="00974CA4" w:rsidP="00974CA4">
            <w:pPr>
              <w:pStyle w:val="TableParagraph"/>
              <w:tabs>
                <w:tab w:val="left" w:pos="0"/>
              </w:tabs>
              <w:spacing w:line="210" w:lineRule="exact"/>
              <w:ind w:right="-104"/>
              <w:rPr>
                <w:sz w:val="20"/>
              </w:rPr>
            </w:pPr>
            <w:r w:rsidRPr="003C5ABC">
              <w:rPr>
                <w:sz w:val="20"/>
              </w:rPr>
              <w:t>20</w:t>
            </w:r>
          </w:p>
        </w:tc>
        <w:tc>
          <w:tcPr>
            <w:tcW w:w="852" w:type="dxa"/>
            <w:vAlign w:val="center"/>
          </w:tcPr>
          <w:p w14:paraId="20AA5733"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41E010E6"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4BF52B6F"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17902009"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0F29C387"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503EC5BE"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1042</w:t>
            </w:r>
          </w:p>
        </w:tc>
      </w:tr>
      <w:tr w:rsidR="00974CA4" w:rsidRPr="003C5ABC" w14:paraId="7D8F198B" w14:textId="77777777" w:rsidTr="00332D87">
        <w:trPr>
          <w:trHeight w:val="230"/>
        </w:trPr>
        <w:tc>
          <w:tcPr>
            <w:tcW w:w="2259" w:type="dxa"/>
          </w:tcPr>
          <w:p w14:paraId="70FF10F8" w14:textId="77777777" w:rsidR="00974CA4" w:rsidRPr="003C5ABC" w:rsidRDefault="00974CA4" w:rsidP="00974CA4">
            <w:pPr>
              <w:pStyle w:val="TableParagraph"/>
              <w:spacing w:line="210" w:lineRule="exact"/>
              <w:ind w:left="107"/>
              <w:jc w:val="left"/>
              <w:rPr>
                <w:sz w:val="20"/>
              </w:rPr>
            </w:pPr>
            <w:r w:rsidRPr="003C5ABC">
              <w:rPr>
                <w:sz w:val="20"/>
              </w:rPr>
              <w:t>Оборудование</w:t>
            </w:r>
          </w:p>
        </w:tc>
        <w:tc>
          <w:tcPr>
            <w:tcW w:w="757" w:type="dxa"/>
            <w:vAlign w:val="center"/>
          </w:tcPr>
          <w:p w14:paraId="043AEFCF" w14:textId="77777777" w:rsidR="00974CA4" w:rsidRPr="003C5ABC" w:rsidRDefault="00974CA4" w:rsidP="00974CA4">
            <w:pPr>
              <w:pStyle w:val="TableParagraph"/>
              <w:tabs>
                <w:tab w:val="left" w:pos="0"/>
              </w:tabs>
              <w:spacing w:line="210" w:lineRule="exact"/>
              <w:ind w:right="-104"/>
              <w:rPr>
                <w:sz w:val="20"/>
              </w:rPr>
            </w:pPr>
            <w:r w:rsidRPr="003C5ABC">
              <w:rPr>
                <w:sz w:val="20"/>
              </w:rPr>
              <w:t>2479</w:t>
            </w:r>
          </w:p>
        </w:tc>
        <w:tc>
          <w:tcPr>
            <w:tcW w:w="812" w:type="dxa"/>
            <w:vAlign w:val="center"/>
          </w:tcPr>
          <w:p w14:paraId="640E9976" w14:textId="77777777" w:rsidR="00974CA4" w:rsidRPr="003C5ABC" w:rsidRDefault="00974CA4" w:rsidP="00974CA4">
            <w:pPr>
              <w:pStyle w:val="TableParagraph"/>
              <w:tabs>
                <w:tab w:val="left" w:pos="0"/>
              </w:tabs>
              <w:spacing w:line="210" w:lineRule="exact"/>
              <w:ind w:right="-104"/>
              <w:rPr>
                <w:sz w:val="20"/>
              </w:rPr>
            </w:pPr>
            <w:r w:rsidRPr="003C5ABC">
              <w:rPr>
                <w:sz w:val="20"/>
              </w:rPr>
              <w:t>2572</w:t>
            </w:r>
          </w:p>
        </w:tc>
        <w:tc>
          <w:tcPr>
            <w:tcW w:w="819" w:type="dxa"/>
            <w:vAlign w:val="center"/>
          </w:tcPr>
          <w:p w14:paraId="1F2225BA" w14:textId="77777777" w:rsidR="00974CA4" w:rsidRPr="003C5ABC" w:rsidRDefault="00974CA4" w:rsidP="00974CA4">
            <w:pPr>
              <w:pStyle w:val="TableParagraph"/>
              <w:tabs>
                <w:tab w:val="left" w:pos="0"/>
              </w:tabs>
              <w:spacing w:line="210" w:lineRule="exact"/>
              <w:ind w:right="-104"/>
              <w:rPr>
                <w:sz w:val="20"/>
              </w:rPr>
            </w:pPr>
            <w:r w:rsidRPr="003C5ABC">
              <w:rPr>
                <w:sz w:val="20"/>
              </w:rPr>
              <w:t>2668</w:t>
            </w:r>
          </w:p>
        </w:tc>
        <w:tc>
          <w:tcPr>
            <w:tcW w:w="817" w:type="dxa"/>
            <w:vAlign w:val="center"/>
          </w:tcPr>
          <w:p w14:paraId="7C0E0C96" w14:textId="77777777" w:rsidR="00974CA4" w:rsidRPr="003C5ABC" w:rsidRDefault="00974CA4" w:rsidP="00974CA4">
            <w:pPr>
              <w:pStyle w:val="TableParagraph"/>
              <w:tabs>
                <w:tab w:val="left" w:pos="0"/>
              </w:tabs>
              <w:spacing w:line="210" w:lineRule="exact"/>
              <w:ind w:right="-104"/>
              <w:rPr>
                <w:sz w:val="20"/>
              </w:rPr>
            </w:pPr>
            <w:r w:rsidRPr="003C5ABC">
              <w:rPr>
                <w:sz w:val="20"/>
              </w:rPr>
              <w:t>1181</w:t>
            </w:r>
          </w:p>
        </w:tc>
        <w:tc>
          <w:tcPr>
            <w:tcW w:w="742" w:type="dxa"/>
            <w:vAlign w:val="center"/>
          </w:tcPr>
          <w:p w14:paraId="4205C34A" w14:textId="77777777" w:rsidR="00974CA4" w:rsidRPr="003C5ABC" w:rsidRDefault="00974CA4" w:rsidP="00974CA4">
            <w:pPr>
              <w:pStyle w:val="TableParagraph"/>
              <w:tabs>
                <w:tab w:val="left" w:pos="0"/>
              </w:tabs>
              <w:spacing w:line="210" w:lineRule="exact"/>
              <w:ind w:right="-104"/>
              <w:rPr>
                <w:sz w:val="20"/>
              </w:rPr>
            </w:pPr>
            <w:r w:rsidRPr="003C5ABC">
              <w:rPr>
                <w:sz w:val="20"/>
              </w:rPr>
              <w:t>203</w:t>
            </w:r>
          </w:p>
        </w:tc>
        <w:tc>
          <w:tcPr>
            <w:tcW w:w="737" w:type="dxa"/>
            <w:vAlign w:val="center"/>
          </w:tcPr>
          <w:p w14:paraId="7221BDD4" w14:textId="77777777" w:rsidR="00974CA4" w:rsidRPr="003C5ABC" w:rsidRDefault="00974CA4" w:rsidP="00974CA4">
            <w:pPr>
              <w:pStyle w:val="TableParagraph"/>
              <w:tabs>
                <w:tab w:val="left" w:pos="0"/>
              </w:tabs>
              <w:spacing w:line="210" w:lineRule="exact"/>
              <w:ind w:right="-104"/>
              <w:rPr>
                <w:sz w:val="20"/>
              </w:rPr>
            </w:pPr>
            <w:r w:rsidRPr="003C5ABC">
              <w:rPr>
                <w:sz w:val="20"/>
              </w:rPr>
              <w:t>182</w:t>
            </w:r>
          </w:p>
        </w:tc>
        <w:tc>
          <w:tcPr>
            <w:tcW w:w="852" w:type="dxa"/>
            <w:vAlign w:val="center"/>
          </w:tcPr>
          <w:p w14:paraId="137C66F4"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268658B6"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0B060F31"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028192D0"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3FE9D80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091173AB"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9285</w:t>
            </w:r>
          </w:p>
        </w:tc>
      </w:tr>
      <w:tr w:rsidR="00974CA4" w:rsidRPr="003C5ABC" w14:paraId="13C67BE6" w14:textId="77777777" w:rsidTr="00332D87">
        <w:trPr>
          <w:trHeight w:val="230"/>
        </w:trPr>
        <w:tc>
          <w:tcPr>
            <w:tcW w:w="2259" w:type="dxa"/>
          </w:tcPr>
          <w:p w14:paraId="75D3F310" w14:textId="77777777" w:rsidR="00974CA4" w:rsidRPr="003C5ABC" w:rsidRDefault="00974CA4" w:rsidP="00974CA4">
            <w:pPr>
              <w:pStyle w:val="TableParagraph"/>
              <w:spacing w:line="210" w:lineRule="exact"/>
              <w:ind w:left="107"/>
              <w:jc w:val="left"/>
              <w:rPr>
                <w:sz w:val="20"/>
              </w:rPr>
            </w:pPr>
            <w:r w:rsidRPr="003C5ABC">
              <w:rPr>
                <w:sz w:val="20"/>
              </w:rPr>
              <w:t>СМ и НР</w:t>
            </w:r>
          </w:p>
        </w:tc>
        <w:tc>
          <w:tcPr>
            <w:tcW w:w="757" w:type="dxa"/>
            <w:vAlign w:val="center"/>
          </w:tcPr>
          <w:p w14:paraId="5F209988" w14:textId="77777777" w:rsidR="00974CA4" w:rsidRPr="003C5ABC" w:rsidRDefault="00974CA4" w:rsidP="00974CA4">
            <w:pPr>
              <w:pStyle w:val="TableParagraph"/>
              <w:tabs>
                <w:tab w:val="left" w:pos="0"/>
              </w:tabs>
              <w:spacing w:line="210" w:lineRule="exact"/>
              <w:ind w:right="-104"/>
              <w:rPr>
                <w:sz w:val="20"/>
              </w:rPr>
            </w:pPr>
            <w:r w:rsidRPr="003C5ABC">
              <w:rPr>
                <w:sz w:val="20"/>
              </w:rPr>
              <w:t>2274</w:t>
            </w:r>
          </w:p>
        </w:tc>
        <w:tc>
          <w:tcPr>
            <w:tcW w:w="812" w:type="dxa"/>
            <w:vAlign w:val="center"/>
          </w:tcPr>
          <w:p w14:paraId="00AEE5D4" w14:textId="77777777" w:rsidR="00974CA4" w:rsidRPr="003C5ABC" w:rsidRDefault="00974CA4" w:rsidP="00974CA4">
            <w:pPr>
              <w:pStyle w:val="TableParagraph"/>
              <w:tabs>
                <w:tab w:val="left" w:pos="0"/>
              </w:tabs>
              <w:spacing w:line="210" w:lineRule="exact"/>
              <w:ind w:right="-104"/>
              <w:rPr>
                <w:sz w:val="20"/>
              </w:rPr>
            </w:pPr>
            <w:r w:rsidRPr="003C5ABC">
              <w:rPr>
                <w:sz w:val="20"/>
              </w:rPr>
              <w:t>2367</w:t>
            </w:r>
          </w:p>
        </w:tc>
        <w:tc>
          <w:tcPr>
            <w:tcW w:w="819" w:type="dxa"/>
            <w:vAlign w:val="center"/>
          </w:tcPr>
          <w:p w14:paraId="50B3AD50" w14:textId="77777777" w:rsidR="00974CA4" w:rsidRPr="003C5ABC" w:rsidRDefault="00974CA4" w:rsidP="00974CA4">
            <w:pPr>
              <w:pStyle w:val="TableParagraph"/>
              <w:tabs>
                <w:tab w:val="left" w:pos="0"/>
              </w:tabs>
              <w:spacing w:line="210" w:lineRule="exact"/>
              <w:ind w:right="-104"/>
              <w:rPr>
                <w:sz w:val="20"/>
              </w:rPr>
            </w:pPr>
            <w:r w:rsidRPr="003C5ABC">
              <w:rPr>
                <w:sz w:val="20"/>
              </w:rPr>
              <w:t>2464</w:t>
            </w:r>
          </w:p>
        </w:tc>
        <w:tc>
          <w:tcPr>
            <w:tcW w:w="817" w:type="dxa"/>
            <w:vAlign w:val="center"/>
          </w:tcPr>
          <w:p w14:paraId="180CB1DB" w14:textId="77777777" w:rsidR="00974CA4" w:rsidRPr="003C5ABC" w:rsidRDefault="00974CA4" w:rsidP="00974CA4">
            <w:pPr>
              <w:pStyle w:val="TableParagraph"/>
              <w:tabs>
                <w:tab w:val="left" w:pos="0"/>
              </w:tabs>
              <w:spacing w:line="210" w:lineRule="exact"/>
              <w:ind w:right="-104"/>
              <w:rPr>
                <w:sz w:val="20"/>
              </w:rPr>
            </w:pPr>
            <w:r w:rsidRPr="003C5ABC">
              <w:rPr>
                <w:sz w:val="20"/>
              </w:rPr>
              <w:t>1094</w:t>
            </w:r>
          </w:p>
        </w:tc>
        <w:tc>
          <w:tcPr>
            <w:tcW w:w="742" w:type="dxa"/>
            <w:vAlign w:val="center"/>
          </w:tcPr>
          <w:p w14:paraId="3A0FCAB1" w14:textId="77777777" w:rsidR="00974CA4" w:rsidRPr="003C5ABC" w:rsidRDefault="00974CA4" w:rsidP="00974CA4">
            <w:pPr>
              <w:pStyle w:val="TableParagraph"/>
              <w:tabs>
                <w:tab w:val="left" w:pos="0"/>
              </w:tabs>
              <w:spacing w:line="210" w:lineRule="exact"/>
              <w:ind w:right="-104"/>
              <w:rPr>
                <w:sz w:val="20"/>
              </w:rPr>
            </w:pPr>
            <w:r w:rsidRPr="003C5ABC">
              <w:rPr>
                <w:sz w:val="20"/>
              </w:rPr>
              <w:t>189</w:t>
            </w:r>
          </w:p>
        </w:tc>
        <w:tc>
          <w:tcPr>
            <w:tcW w:w="737" w:type="dxa"/>
            <w:vAlign w:val="center"/>
          </w:tcPr>
          <w:p w14:paraId="0ADFC19E" w14:textId="77777777" w:rsidR="00974CA4" w:rsidRPr="003C5ABC" w:rsidRDefault="00974CA4" w:rsidP="00974CA4">
            <w:pPr>
              <w:pStyle w:val="TableParagraph"/>
              <w:tabs>
                <w:tab w:val="left" w:pos="0"/>
              </w:tabs>
              <w:spacing w:line="210" w:lineRule="exact"/>
              <w:ind w:right="-104"/>
              <w:rPr>
                <w:sz w:val="20"/>
              </w:rPr>
            </w:pPr>
            <w:r w:rsidRPr="003C5ABC">
              <w:rPr>
                <w:sz w:val="20"/>
              </w:rPr>
              <w:t>170</w:t>
            </w:r>
          </w:p>
        </w:tc>
        <w:tc>
          <w:tcPr>
            <w:tcW w:w="852" w:type="dxa"/>
            <w:vAlign w:val="center"/>
          </w:tcPr>
          <w:p w14:paraId="451391A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1AC7A9E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78CDF4E1"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10386682"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5EC14BFC"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388CFCAE"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8558</w:t>
            </w:r>
          </w:p>
        </w:tc>
      </w:tr>
      <w:tr w:rsidR="00974CA4" w:rsidRPr="003C5ABC" w14:paraId="11A7C00D" w14:textId="77777777" w:rsidTr="00332D87">
        <w:trPr>
          <w:trHeight w:val="229"/>
        </w:trPr>
        <w:tc>
          <w:tcPr>
            <w:tcW w:w="2259" w:type="dxa"/>
          </w:tcPr>
          <w:p w14:paraId="408BF47B" w14:textId="77777777" w:rsidR="00974CA4" w:rsidRPr="003C5ABC" w:rsidRDefault="00974CA4" w:rsidP="00974CA4">
            <w:pPr>
              <w:pStyle w:val="TableParagraph"/>
              <w:spacing w:line="210" w:lineRule="exact"/>
              <w:ind w:left="107"/>
              <w:jc w:val="left"/>
              <w:rPr>
                <w:b/>
                <w:sz w:val="20"/>
              </w:rPr>
            </w:pPr>
            <w:r w:rsidRPr="003C5ABC">
              <w:rPr>
                <w:b/>
                <w:sz w:val="20"/>
              </w:rPr>
              <w:t>Всего кап.затраты</w:t>
            </w:r>
          </w:p>
        </w:tc>
        <w:tc>
          <w:tcPr>
            <w:tcW w:w="757" w:type="dxa"/>
            <w:vAlign w:val="center"/>
          </w:tcPr>
          <w:p w14:paraId="542EE8ED" w14:textId="77777777" w:rsidR="00974CA4" w:rsidRPr="003C5ABC" w:rsidRDefault="00974CA4" w:rsidP="00974CA4">
            <w:pPr>
              <w:pStyle w:val="TableParagraph"/>
              <w:tabs>
                <w:tab w:val="left" w:pos="0"/>
              </w:tabs>
              <w:spacing w:line="210" w:lineRule="exact"/>
              <w:ind w:right="-104"/>
              <w:rPr>
                <w:b/>
                <w:sz w:val="20"/>
              </w:rPr>
            </w:pPr>
            <w:r w:rsidRPr="003C5ABC">
              <w:rPr>
                <w:b/>
                <w:sz w:val="20"/>
              </w:rPr>
              <w:t>5031</w:t>
            </w:r>
          </w:p>
        </w:tc>
        <w:tc>
          <w:tcPr>
            <w:tcW w:w="812" w:type="dxa"/>
            <w:vAlign w:val="center"/>
          </w:tcPr>
          <w:p w14:paraId="26AAA890" w14:textId="77777777" w:rsidR="00974CA4" w:rsidRPr="003C5ABC" w:rsidRDefault="00974CA4" w:rsidP="00974CA4">
            <w:pPr>
              <w:pStyle w:val="TableParagraph"/>
              <w:tabs>
                <w:tab w:val="left" w:pos="0"/>
              </w:tabs>
              <w:spacing w:line="210" w:lineRule="exact"/>
              <w:ind w:right="-104"/>
              <w:rPr>
                <w:b/>
                <w:sz w:val="20"/>
              </w:rPr>
            </w:pPr>
            <w:r w:rsidRPr="003C5ABC">
              <w:rPr>
                <w:b/>
                <w:sz w:val="20"/>
              </w:rPr>
              <w:t>5227</w:t>
            </w:r>
          </w:p>
        </w:tc>
        <w:tc>
          <w:tcPr>
            <w:tcW w:w="819" w:type="dxa"/>
            <w:vAlign w:val="center"/>
          </w:tcPr>
          <w:p w14:paraId="7C115554" w14:textId="77777777" w:rsidR="00974CA4" w:rsidRPr="003C5ABC" w:rsidRDefault="00974CA4" w:rsidP="00974CA4">
            <w:pPr>
              <w:pStyle w:val="TableParagraph"/>
              <w:tabs>
                <w:tab w:val="left" w:pos="0"/>
              </w:tabs>
              <w:spacing w:line="210" w:lineRule="exact"/>
              <w:ind w:right="-104"/>
              <w:rPr>
                <w:b/>
                <w:sz w:val="20"/>
              </w:rPr>
            </w:pPr>
            <w:r w:rsidRPr="003C5ABC">
              <w:rPr>
                <w:b/>
                <w:sz w:val="20"/>
              </w:rPr>
              <w:t>5431</w:t>
            </w:r>
          </w:p>
        </w:tc>
        <w:tc>
          <w:tcPr>
            <w:tcW w:w="817" w:type="dxa"/>
            <w:vAlign w:val="center"/>
          </w:tcPr>
          <w:p w14:paraId="4003807C" w14:textId="77777777" w:rsidR="00974CA4" w:rsidRPr="003C5ABC" w:rsidRDefault="00974CA4" w:rsidP="00974CA4">
            <w:pPr>
              <w:pStyle w:val="TableParagraph"/>
              <w:tabs>
                <w:tab w:val="left" w:pos="0"/>
              </w:tabs>
              <w:spacing w:line="210" w:lineRule="exact"/>
              <w:ind w:right="-104"/>
              <w:rPr>
                <w:b/>
                <w:sz w:val="20"/>
              </w:rPr>
            </w:pPr>
            <w:r w:rsidRPr="003C5ABC">
              <w:rPr>
                <w:b/>
                <w:sz w:val="20"/>
              </w:rPr>
              <w:t>2408</w:t>
            </w:r>
          </w:p>
        </w:tc>
        <w:tc>
          <w:tcPr>
            <w:tcW w:w="742" w:type="dxa"/>
            <w:vAlign w:val="center"/>
          </w:tcPr>
          <w:p w14:paraId="6164F062" w14:textId="77777777" w:rsidR="00974CA4" w:rsidRPr="003C5ABC" w:rsidRDefault="00974CA4" w:rsidP="00974CA4">
            <w:pPr>
              <w:pStyle w:val="TableParagraph"/>
              <w:tabs>
                <w:tab w:val="left" w:pos="0"/>
              </w:tabs>
              <w:spacing w:line="210" w:lineRule="exact"/>
              <w:ind w:right="-104"/>
              <w:rPr>
                <w:b/>
                <w:sz w:val="20"/>
              </w:rPr>
            </w:pPr>
            <w:r w:rsidRPr="003C5ABC">
              <w:rPr>
                <w:b/>
                <w:sz w:val="20"/>
              </w:rPr>
              <w:t>415</w:t>
            </w:r>
          </w:p>
        </w:tc>
        <w:tc>
          <w:tcPr>
            <w:tcW w:w="737" w:type="dxa"/>
            <w:vAlign w:val="center"/>
          </w:tcPr>
          <w:p w14:paraId="7866C98C" w14:textId="77777777" w:rsidR="00974CA4" w:rsidRPr="003C5ABC" w:rsidRDefault="00974CA4" w:rsidP="00974CA4">
            <w:pPr>
              <w:pStyle w:val="TableParagraph"/>
              <w:tabs>
                <w:tab w:val="left" w:pos="0"/>
              </w:tabs>
              <w:spacing w:line="210" w:lineRule="exact"/>
              <w:ind w:right="-104"/>
              <w:rPr>
                <w:b/>
                <w:sz w:val="20"/>
              </w:rPr>
            </w:pPr>
            <w:r w:rsidRPr="003C5ABC">
              <w:rPr>
                <w:b/>
                <w:sz w:val="20"/>
              </w:rPr>
              <w:t>372</w:t>
            </w:r>
          </w:p>
        </w:tc>
        <w:tc>
          <w:tcPr>
            <w:tcW w:w="852" w:type="dxa"/>
            <w:vAlign w:val="center"/>
          </w:tcPr>
          <w:p w14:paraId="1A4EF9EC"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80" w:type="dxa"/>
            <w:vAlign w:val="center"/>
          </w:tcPr>
          <w:p w14:paraId="62D6822A"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30" w:type="dxa"/>
            <w:vAlign w:val="center"/>
          </w:tcPr>
          <w:p w14:paraId="5A4C5E45"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8" w:type="dxa"/>
            <w:vAlign w:val="center"/>
          </w:tcPr>
          <w:p w14:paraId="3EC9752D"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1" w:type="dxa"/>
            <w:vAlign w:val="center"/>
          </w:tcPr>
          <w:p w14:paraId="51A11FB4"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88" w:type="dxa"/>
            <w:vAlign w:val="center"/>
          </w:tcPr>
          <w:p w14:paraId="2D4A2CDC" w14:textId="77777777" w:rsidR="00974CA4" w:rsidRPr="003C5ABC" w:rsidRDefault="00974CA4" w:rsidP="00974CA4">
            <w:pPr>
              <w:pStyle w:val="TableParagraph"/>
              <w:tabs>
                <w:tab w:val="left" w:pos="0"/>
                <w:tab w:val="left" w:pos="424"/>
              </w:tabs>
              <w:spacing w:line="210" w:lineRule="exact"/>
              <w:ind w:right="-104"/>
              <w:jc w:val="left"/>
              <w:rPr>
                <w:b/>
                <w:sz w:val="20"/>
              </w:rPr>
            </w:pPr>
            <w:r w:rsidRPr="00974CA4">
              <w:rPr>
                <w:b/>
                <w:sz w:val="20"/>
              </w:rPr>
              <w:t>18884</w:t>
            </w:r>
          </w:p>
        </w:tc>
      </w:tr>
      <w:tr w:rsidR="00974CA4" w:rsidRPr="003C5ABC" w14:paraId="7E84496B" w14:textId="77777777" w:rsidTr="00332D87">
        <w:trPr>
          <w:trHeight w:val="460"/>
        </w:trPr>
        <w:tc>
          <w:tcPr>
            <w:tcW w:w="2259" w:type="dxa"/>
          </w:tcPr>
          <w:p w14:paraId="6B7F7B2D" w14:textId="77777777" w:rsidR="00974CA4" w:rsidRPr="003C5ABC" w:rsidRDefault="00974CA4" w:rsidP="00974CA4">
            <w:pPr>
              <w:pStyle w:val="TableParagraph"/>
              <w:spacing w:line="223" w:lineRule="exact"/>
              <w:ind w:left="107"/>
              <w:jc w:val="left"/>
              <w:rPr>
                <w:sz w:val="20"/>
              </w:rPr>
            </w:pPr>
            <w:r w:rsidRPr="003C5ABC">
              <w:rPr>
                <w:sz w:val="20"/>
              </w:rPr>
              <w:t>Непредвиденные расходы</w:t>
            </w:r>
          </w:p>
        </w:tc>
        <w:tc>
          <w:tcPr>
            <w:tcW w:w="757" w:type="dxa"/>
            <w:vAlign w:val="center"/>
          </w:tcPr>
          <w:p w14:paraId="14A55FFE" w14:textId="77777777" w:rsidR="00974CA4" w:rsidRPr="003C5ABC" w:rsidRDefault="00974CA4" w:rsidP="00974CA4">
            <w:pPr>
              <w:pStyle w:val="TableParagraph"/>
              <w:tabs>
                <w:tab w:val="left" w:pos="0"/>
              </w:tabs>
              <w:spacing w:before="5"/>
              <w:ind w:right="-104"/>
              <w:rPr>
                <w:b/>
                <w:sz w:val="19"/>
              </w:rPr>
            </w:pPr>
          </w:p>
          <w:p w14:paraId="27604374" w14:textId="77777777" w:rsidR="00974CA4" w:rsidRPr="003C5ABC" w:rsidRDefault="00974CA4" w:rsidP="00974CA4">
            <w:pPr>
              <w:pStyle w:val="TableParagraph"/>
              <w:tabs>
                <w:tab w:val="left" w:pos="0"/>
              </w:tabs>
              <w:spacing w:line="217" w:lineRule="exact"/>
              <w:ind w:right="-104"/>
              <w:rPr>
                <w:sz w:val="20"/>
              </w:rPr>
            </w:pPr>
            <w:r w:rsidRPr="003C5ABC">
              <w:rPr>
                <w:sz w:val="20"/>
              </w:rPr>
              <w:t>491</w:t>
            </w:r>
          </w:p>
        </w:tc>
        <w:tc>
          <w:tcPr>
            <w:tcW w:w="812" w:type="dxa"/>
            <w:vAlign w:val="center"/>
          </w:tcPr>
          <w:p w14:paraId="33088B1D" w14:textId="77777777" w:rsidR="00974CA4" w:rsidRPr="003C5ABC" w:rsidRDefault="00974CA4" w:rsidP="00974CA4">
            <w:pPr>
              <w:pStyle w:val="TableParagraph"/>
              <w:tabs>
                <w:tab w:val="left" w:pos="0"/>
              </w:tabs>
              <w:spacing w:before="5"/>
              <w:ind w:right="-104"/>
              <w:rPr>
                <w:b/>
                <w:sz w:val="19"/>
              </w:rPr>
            </w:pPr>
          </w:p>
          <w:p w14:paraId="69CDA66F" w14:textId="77777777" w:rsidR="00974CA4" w:rsidRPr="003C5ABC" w:rsidRDefault="00974CA4" w:rsidP="00974CA4">
            <w:pPr>
              <w:pStyle w:val="TableParagraph"/>
              <w:tabs>
                <w:tab w:val="left" w:pos="0"/>
              </w:tabs>
              <w:spacing w:line="217" w:lineRule="exact"/>
              <w:ind w:right="-104"/>
              <w:rPr>
                <w:sz w:val="20"/>
              </w:rPr>
            </w:pPr>
            <w:r w:rsidRPr="003C5ABC">
              <w:rPr>
                <w:sz w:val="20"/>
              </w:rPr>
              <w:t>510</w:t>
            </w:r>
          </w:p>
        </w:tc>
        <w:tc>
          <w:tcPr>
            <w:tcW w:w="819" w:type="dxa"/>
            <w:vAlign w:val="center"/>
          </w:tcPr>
          <w:p w14:paraId="1176D46E" w14:textId="77777777" w:rsidR="00974CA4" w:rsidRPr="003C5ABC" w:rsidRDefault="00974CA4" w:rsidP="00974CA4">
            <w:pPr>
              <w:pStyle w:val="TableParagraph"/>
              <w:tabs>
                <w:tab w:val="left" w:pos="0"/>
              </w:tabs>
              <w:spacing w:before="5"/>
              <w:ind w:right="-104"/>
              <w:rPr>
                <w:b/>
                <w:sz w:val="19"/>
              </w:rPr>
            </w:pPr>
          </w:p>
          <w:p w14:paraId="16C04D37" w14:textId="77777777" w:rsidR="00974CA4" w:rsidRPr="003C5ABC" w:rsidRDefault="00974CA4" w:rsidP="00974CA4">
            <w:pPr>
              <w:pStyle w:val="TableParagraph"/>
              <w:tabs>
                <w:tab w:val="left" w:pos="0"/>
              </w:tabs>
              <w:spacing w:line="217" w:lineRule="exact"/>
              <w:ind w:right="-104"/>
              <w:rPr>
                <w:sz w:val="20"/>
              </w:rPr>
            </w:pPr>
            <w:r w:rsidRPr="003C5ABC">
              <w:rPr>
                <w:sz w:val="20"/>
              </w:rPr>
              <w:t>529</w:t>
            </w:r>
          </w:p>
        </w:tc>
        <w:tc>
          <w:tcPr>
            <w:tcW w:w="817" w:type="dxa"/>
            <w:vAlign w:val="center"/>
          </w:tcPr>
          <w:p w14:paraId="6A5EF4DE" w14:textId="77777777" w:rsidR="00974CA4" w:rsidRPr="003C5ABC" w:rsidRDefault="00974CA4" w:rsidP="00974CA4">
            <w:pPr>
              <w:pStyle w:val="TableParagraph"/>
              <w:tabs>
                <w:tab w:val="left" w:pos="0"/>
              </w:tabs>
              <w:spacing w:before="5"/>
              <w:ind w:right="-104"/>
              <w:rPr>
                <w:b/>
                <w:sz w:val="19"/>
              </w:rPr>
            </w:pPr>
          </w:p>
          <w:p w14:paraId="57E4EA33" w14:textId="77777777" w:rsidR="00974CA4" w:rsidRPr="003C5ABC" w:rsidRDefault="00974CA4" w:rsidP="00974CA4">
            <w:pPr>
              <w:pStyle w:val="TableParagraph"/>
              <w:tabs>
                <w:tab w:val="left" w:pos="0"/>
              </w:tabs>
              <w:spacing w:line="217" w:lineRule="exact"/>
              <w:ind w:right="-104"/>
              <w:rPr>
                <w:sz w:val="20"/>
              </w:rPr>
            </w:pPr>
            <w:r w:rsidRPr="003C5ABC">
              <w:rPr>
                <w:sz w:val="20"/>
              </w:rPr>
              <w:t>234</w:t>
            </w:r>
          </w:p>
        </w:tc>
        <w:tc>
          <w:tcPr>
            <w:tcW w:w="742" w:type="dxa"/>
            <w:vAlign w:val="center"/>
          </w:tcPr>
          <w:p w14:paraId="03F9828B" w14:textId="77777777" w:rsidR="00974CA4" w:rsidRPr="003C5ABC" w:rsidRDefault="00974CA4" w:rsidP="00974CA4">
            <w:pPr>
              <w:pStyle w:val="TableParagraph"/>
              <w:tabs>
                <w:tab w:val="left" w:pos="0"/>
              </w:tabs>
              <w:spacing w:before="5"/>
              <w:ind w:right="-104"/>
              <w:rPr>
                <w:b/>
                <w:sz w:val="19"/>
              </w:rPr>
            </w:pPr>
          </w:p>
          <w:p w14:paraId="1611C413" w14:textId="77777777" w:rsidR="00974CA4" w:rsidRPr="003C5ABC" w:rsidRDefault="00974CA4" w:rsidP="00974CA4">
            <w:pPr>
              <w:pStyle w:val="TableParagraph"/>
              <w:tabs>
                <w:tab w:val="left" w:pos="0"/>
              </w:tabs>
              <w:spacing w:line="217" w:lineRule="exact"/>
              <w:ind w:right="-104"/>
              <w:rPr>
                <w:sz w:val="20"/>
              </w:rPr>
            </w:pPr>
            <w:r w:rsidRPr="003C5ABC">
              <w:rPr>
                <w:sz w:val="20"/>
              </w:rPr>
              <w:t>40</w:t>
            </w:r>
          </w:p>
        </w:tc>
        <w:tc>
          <w:tcPr>
            <w:tcW w:w="737" w:type="dxa"/>
            <w:vAlign w:val="center"/>
          </w:tcPr>
          <w:p w14:paraId="429BBB82" w14:textId="77777777" w:rsidR="00974CA4" w:rsidRPr="003C5ABC" w:rsidRDefault="00974CA4" w:rsidP="00974CA4">
            <w:pPr>
              <w:pStyle w:val="TableParagraph"/>
              <w:tabs>
                <w:tab w:val="left" w:pos="0"/>
              </w:tabs>
              <w:spacing w:before="5"/>
              <w:ind w:right="-104"/>
              <w:rPr>
                <w:b/>
                <w:sz w:val="19"/>
              </w:rPr>
            </w:pPr>
          </w:p>
          <w:p w14:paraId="6B754350" w14:textId="77777777" w:rsidR="00974CA4" w:rsidRPr="003C5ABC" w:rsidRDefault="00974CA4" w:rsidP="00974CA4">
            <w:pPr>
              <w:pStyle w:val="TableParagraph"/>
              <w:tabs>
                <w:tab w:val="left" w:pos="0"/>
              </w:tabs>
              <w:spacing w:line="217" w:lineRule="exact"/>
              <w:ind w:right="-104"/>
              <w:rPr>
                <w:sz w:val="20"/>
              </w:rPr>
            </w:pPr>
            <w:r w:rsidRPr="003C5ABC">
              <w:rPr>
                <w:sz w:val="20"/>
              </w:rPr>
              <w:t>36</w:t>
            </w:r>
          </w:p>
        </w:tc>
        <w:tc>
          <w:tcPr>
            <w:tcW w:w="852" w:type="dxa"/>
            <w:vAlign w:val="center"/>
          </w:tcPr>
          <w:p w14:paraId="0CA45325" w14:textId="77777777" w:rsidR="00974CA4" w:rsidRPr="003C5ABC" w:rsidRDefault="00974CA4" w:rsidP="00974CA4">
            <w:pPr>
              <w:pStyle w:val="TableParagraph"/>
              <w:tabs>
                <w:tab w:val="left" w:pos="0"/>
              </w:tabs>
              <w:spacing w:before="5"/>
              <w:ind w:right="-104"/>
              <w:rPr>
                <w:b/>
                <w:sz w:val="19"/>
              </w:rPr>
            </w:pPr>
          </w:p>
          <w:p w14:paraId="17166851"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780" w:type="dxa"/>
            <w:vAlign w:val="center"/>
          </w:tcPr>
          <w:p w14:paraId="51ACB5E7" w14:textId="77777777" w:rsidR="00974CA4" w:rsidRPr="003C5ABC" w:rsidRDefault="00974CA4" w:rsidP="00974CA4">
            <w:pPr>
              <w:pStyle w:val="TableParagraph"/>
              <w:tabs>
                <w:tab w:val="left" w:pos="0"/>
              </w:tabs>
              <w:spacing w:before="5"/>
              <w:ind w:right="-104"/>
              <w:rPr>
                <w:b/>
                <w:sz w:val="19"/>
              </w:rPr>
            </w:pPr>
          </w:p>
          <w:p w14:paraId="69CB4DE2"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730" w:type="dxa"/>
            <w:vAlign w:val="center"/>
          </w:tcPr>
          <w:p w14:paraId="3777D7AE" w14:textId="77777777" w:rsidR="00974CA4" w:rsidRPr="003C5ABC" w:rsidRDefault="00974CA4" w:rsidP="00974CA4">
            <w:pPr>
              <w:pStyle w:val="TableParagraph"/>
              <w:tabs>
                <w:tab w:val="left" w:pos="0"/>
              </w:tabs>
              <w:spacing w:before="5"/>
              <w:ind w:right="-104"/>
              <w:rPr>
                <w:b/>
                <w:sz w:val="19"/>
              </w:rPr>
            </w:pPr>
          </w:p>
          <w:p w14:paraId="0B99FC5D"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818" w:type="dxa"/>
            <w:vAlign w:val="center"/>
          </w:tcPr>
          <w:p w14:paraId="2D734092" w14:textId="77777777" w:rsidR="00974CA4" w:rsidRPr="003C5ABC" w:rsidRDefault="00974CA4" w:rsidP="00974CA4">
            <w:pPr>
              <w:pStyle w:val="TableParagraph"/>
              <w:tabs>
                <w:tab w:val="left" w:pos="0"/>
              </w:tabs>
              <w:spacing w:before="5"/>
              <w:ind w:right="-104"/>
              <w:rPr>
                <w:b/>
                <w:sz w:val="19"/>
              </w:rPr>
            </w:pPr>
          </w:p>
          <w:p w14:paraId="3980F123"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811" w:type="dxa"/>
            <w:vAlign w:val="center"/>
          </w:tcPr>
          <w:p w14:paraId="22AFAC39" w14:textId="77777777" w:rsidR="00974CA4" w:rsidRPr="003C5ABC" w:rsidRDefault="00974CA4" w:rsidP="00974CA4">
            <w:pPr>
              <w:pStyle w:val="TableParagraph"/>
              <w:tabs>
                <w:tab w:val="left" w:pos="0"/>
              </w:tabs>
              <w:spacing w:before="5"/>
              <w:ind w:right="-104"/>
              <w:rPr>
                <w:b/>
                <w:sz w:val="19"/>
              </w:rPr>
            </w:pPr>
          </w:p>
          <w:p w14:paraId="486EDEBF" w14:textId="77777777" w:rsidR="00974CA4" w:rsidRPr="003C5ABC" w:rsidRDefault="00974CA4" w:rsidP="00974CA4">
            <w:pPr>
              <w:pStyle w:val="TableParagraph"/>
              <w:tabs>
                <w:tab w:val="left" w:pos="0"/>
              </w:tabs>
              <w:spacing w:line="217" w:lineRule="exact"/>
              <w:ind w:right="-104"/>
              <w:rPr>
                <w:sz w:val="20"/>
              </w:rPr>
            </w:pPr>
            <w:r w:rsidRPr="003C5ABC">
              <w:rPr>
                <w:w w:val="99"/>
                <w:sz w:val="20"/>
              </w:rPr>
              <w:t>0</w:t>
            </w:r>
          </w:p>
        </w:tc>
        <w:tc>
          <w:tcPr>
            <w:tcW w:w="888" w:type="dxa"/>
            <w:vAlign w:val="center"/>
          </w:tcPr>
          <w:p w14:paraId="60642FA2"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0</w:t>
            </w:r>
          </w:p>
        </w:tc>
      </w:tr>
      <w:tr w:rsidR="00974CA4" w:rsidRPr="003C5ABC" w14:paraId="02A872CD" w14:textId="77777777" w:rsidTr="00332D87">
        <w:trPr>
          <w:trHeight w:val="230"/>
        </w:trPr>
        <w:tc>
          <w:tcPr>
            <w:tcW w:w="2259" w:type="dxa"/>
          </w:tcPr>
          <w:p w14:paraId="34017978" w14:textId="77777777" w:rsidR="00974CA4" w:rsidRPr="003C5ABC" w:rsidRDefault="00974CA4" w:rsidP="00974CA4">
            <w:pPr>
              <w:pStyle w:val="TableParagraph"/>
              <w:spacing w:line="210" w:lineRule="exact"/>
              <w:ind w:left="107"/>
              <w:jc w:val="left"/>
              <w:rPr>
                <w:sz w:val="20"/>
              </w:rPr>
            </w:pPr>
            <w:r w:rsidRPr="003C5ABC">
              <w:rPr>
                <w:sz w:val="20"/>
              </w:rPr>
              <w:t>НДС</w:t>
            </w:r>
          </w:p>
        </w:tc>
        <w:tc>
          <w:tcPr>
            <w:tcW w:w="757" w:type="dxa"/>
            <w:vAlign w:val="center"/>
          </w:tcPr>
          <w:p w14:paraId="379DC424" w14:textId="77777777" w:rsidR="00974CA4" w:rsidRPr="003C5ABC" w:rsidRDefault="00974CA4" w:rsidP="00974CA4">
            <w:pPr>
              <w:pStyle w:val="TableParagraph"/>
              <w:tabs>
                <w:tab w:val="left" w:pos="0"/>
              </w:tabs>
              <w:spacing w:line="210" w:lineRule="exact"/>
              <w:ind w:right="-104"/>
              <w:rPr>
                <w:sz w:val="20"/>
              </w:rPr>
            </w:pPr>
            <w:r w:rsidRPr="003C5ABC">
              <w:rPr>
                <w:sz w:val="20"/>
              </w:rPr>
              <w:t>994</w:t>
            </w:r>
          </w:p>
        </w:tc>
        <w:tc>
          <w:tcPr>
            <w:tcW w:w="812" w:type="dxa"/>
            <w:vAlign w:val="center"/>
          </w:tcPr>
          <w:p w14:paraId="3A7A60DC" w14:textId="77777777" w:rsidR="00974CA4" w:rsidRPr="003C5ABC" w:rsidRDefault="00974CA4" w:rsidP="00974CA4">
            <w:pPr>
              <w:pStyle w:val="TableParagraph"/>
              <w:tabs>
                <w:tab w:val="left" w:pos="0"/>
              </w:tabs>
              <w:spacing w:line="210" w:lineRule="exact"/>
              <w:ind w:right="-104"/>
              <w:rPr>
                <w:sz w:val="20"/>
              </w:rPr>
            </w:pPr>
            <w:r w:rsidRPr="003C5ABC">
              <w:rPr>
                <w:sz w:val="20"/>
              </w:rPr>
              <w:t>1033</w:t>
            </w:r>
          </w:p>
        </w:tc>
        <w:tc>
          <w:tcPr>
            <w:tcW w:w="819" w:type="dxa"/>
            <w:vAlign w:val="center"/>
          </w:tcPr>
          <w:p w14:paraId="03E2B237" w14:textId="77777777" w:rsidR="00974CA4" w:rsidRPr="003C5ABC" w:rsidRDefault="00974CA4" w:rsidP="00974CA4">
            <w:pPr>
              <w:pStyle w:val="TableParagraph"/>
              <w:tabs>
                <w:tab w:val="left" w:pos="0"/>
              </w:tabs>
              <w:spacing w:line="210" w:lineRule="exact"/>
              <w:ind w:right="-104"/>
              <w:rPr>
                <w:sz w:val="20"/>
              </w:rPr>
            </w:pPr>
            <w:r w:rsidRPr="003C5ABC">
              <w:rPr>
                <w:sz w:val="20"/>
              </w:rPr>
              <w:t>1073</w:t>
            </w:r>
          </w:p>
        </w:tc>
        <w:tc>
          <w:tcPr>
            <w:tcW w:w="817" w:type="dxa"/>
            <w:vAlign w:val="center"/>
          </w:tcPr>
          <w:p w14:paraId="2ADB96BD" w14:textId="77777777" w:rsidR="00974CA4" w:rsidRPr="003C5ABC" w:rsidRDefault="00974CA4" w:rsidP="00974CA4">
            <w:pPr>
              <w:pStyle w:val="TableParagraph"/>
              <w:tabs>
                <w:tab w:val="left" w:pos="0"/>
              </w:tabs>
              <w:spacing w:line="210" w:lineRule="exact"/>
              <w:ind w:right="-104"/>
              <w:rPr>
                <w:sz w:val="20"/>
              </w:rPr>
            </w:pPr>
            <w:r w:rsidRPr="003C5ABC">
              <w:rPr>
                <w:sz w:val="20"/>
              </w:rPr>
              <w:t>476</w:t>
            </w:r>
          </w:p>
        </w:tc>
        <w:tc>
          <w:tcPr>
            <w:tcW w:w="742" w:type="dxa"/>
            <w:vAlign w:val="center"/>
          </w:tcPr>
          <w:p w14:paraId="45329153" w14:textId="77777777" w:rsidR="00974CA4" w:rsidRPr="003C5ABC" w:rsidRDefault="00974CA4" w:rsidP="00974CA4">
            <w:pPr>
              <w:pStyle w:val="TableParagraph"/>
              <w:tabs>
                <w:tab w:val="left" w:pos="0"/>
              </w:tabs>
              <w:spacing w:line="210" w:lineRule="exact"/>
              <w:ind w:right="-104"/>
              <w:rPr>
                <w:sz w:val="20"/>
              </w:rPr>
            </w:pPr>
            <w:r w:rsidRPr="003C5ABC">
              <w:rPr>
                <w:sz w:val="20"/>
              </w:rPr>
              <w:t>82</w:t>
            </w:r>
          </w:p>
        </w:tc>
        <w:tc>
          <w:tcPr>
            <w:tcW w:w="737" w:type="dxa"/>
            <w:vAlign w:val="center"/>
          </w:tcPr>
          <w:p w14:paraId="3FFDEDA0" w14:textId="77777777" w:rsidR="00974CA4" w:rsidRPr="003C5ABC" w:rsidRDefault="00974CA4" w:rsidP="00974CA4">
            <w:pPr>
              <w:pStyle w:val="TableParagraph"/>
              <w:tabs>
                <w:tab w:val="left" w:pos="0"/>
              </w:tabs>
              <w:spacing w:line="210" w:lineRule="exact"/>
              <w:ind w:right="-104"/>
              <w:rPr>
                <w:sz w:val="20"/>
              </w:rPr>
            </w:pPr>
            <w:r w:rsidRPr="003C5ABC">
              <w:rPr>
                <w:sz w:val="20"/>
              </w:rPr>
              <w:t>74</w:t>
            </w:r>
          </w:p>
        </w:tc>
        <w:tc>
          <w:tcPr>
            <w:tcW w:w="852" w:type="dxa"/>
            <w:vAlign w:val="center"/>
          </w:tcPr>
          <w:p w14:paraId="0B91F01D"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80" w:type="dxa"/>
            <w:vAlign w:val="center"/>
          </w:tcPr>
          <w:p w14:paraId="78B54BF8"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730" w:type="dxa"/>
            <w:vAlign w:val="center"/>
          </w:tcPr>
          <w:p w14:paraId="5E305537"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8" w:type="dxa"/>
            <w:vAlign w:val="center"/>
          </w:tcPr>
          <w:p w14:paraId="7F41FD03"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11" w:type="dxa"/>
            <w:vAlign w:val="center"/>
          </w:tcPr>
          <w:p w14:paraId="21945AB9" w14:textId="77777777" w:rsidR="00974CA4" w:rsidRPr="003C5ABC" w:rsidRDefault="00974CA4" w:rsidP="00974CA4">
            <w:pPr>
              <w:pStyle w:val="TableParagraph"/>
              <w:tabs>
                <w:tab w:val="left" w:pos="0"/>
              </w:tabs>
              <w:spacing w:line="210" w:lineRule="exact"/>
              <w:ind w:right="-104"/>
              <w:rPr>
                <w:sz w:val="20"/>
              </w:rPr>
            </w:pPr>
            <w:r w:rsidRPr="003C5ABC">
              <w:rPr>
                <w:w w:val="99"/>
                <w:sz w:val="20"/>
              </w:rPr>
              <w:t>0</w:t>
            </w:r>
          </w:p>
        </w:tc>
        <w:tc>
          <w:tcPr>
            <w:tcW w:w="888" w:type="dxa"/>
            <w:vAlign w:val="center"/>
          </w:tcPr>
          <w:p w14:paraId="53691DC8" w14:textId="77777777" w:rsidR="00974CA4" w:rsidRPr="003C5ABC" w:rsidRDefault="00974CA4" w:rsidP="00974CA4">
            <w:pPr>
              <w:pStyle w:val="TableParagraph"/>
              <w:tabs>
                <w:tab w:val="left" w:pos="424"/>
              </w:tabs>
              <w:spacing w:line="210" w:lineRule="exact"/>
              <w:ind w:right="169"/>
              <w:jc w:val="left"/>
              <w:rPr>
                <w:sz w:val="20"/>
              </w:rPr>
            </w:pPr>
            <w:r>
              <w:rPr>
                <w:color w:val="000000"/>
                <w:sz w:val="20"/>
              </w:rPr>
              <w:t>3732</w:t>
            </w:r>
          </w:p>
        </w:tc>
      </w:tr>
      <w:tr w:rsidR="00974CA4" w:rsidRPr="003C5ABC" w14:paraId="79F90BEE" w14:textId="77777777" w:rsidTr="00332D87">
        <w:trPr>
          <w:trHeight w:val="230"/>
        </w:trPr>
        <w:tc>
          <w:tcPr>
            <w:tcW w:w="2259" w:type="dxa"/>
          </w:tcPr>
          <w:p w14:paraId="1348E097" w14:textId="77777777" w:rsidR="00974CA4" w:rsidRPr="003C5ABC" w:rsidRDefault="00974CA4" w:rsidP="00974CA4">
            <w:pPr>
              <w:pStyle w:val="TableParagraph"/>
              <w:spacing w:line="210" w:lineRule="exact"/>
              <w:ind w:left="107"/>
              <w:jc w:val="left"/>
              <w:rPr>
                <w:b/>
                <w:sz w:val="20"/>
              </w:rPr>
            </w:pPr>
            <w:r w:rsidRPr="003C5ABC">
              <w:rPr>
                <w:b/>
                <w:sz w:val="20"/>
              </w:rPr>
              <w:t>Всего смета проекта</w:t>
            </w:r>
          </w:p>
        </w:tc>
        <w:tc>
          <w:tcPr>
            <w:tcW w:w="757" w:type="dxa"/>
            <w:vAlign w:val="center"/>
          </w:tcPr>
          <w:p w14:paraId="6DDCCA96" w14:textId="77777777" w:rsidR="00974CA4" w:rsidRPr="003C5ABC" w:rsidRDefault="00974CA4" w:rsidP="00974CA4">
            <w:pPr>
              <w:pStyle w:val="TableParagraph"/>
              <w:tabs>
                <w:tab w:val="left" w:pos="0"/>
              </w:tabs>
              <w:spacing w:line="210" w:lineRule="exact"/>
              <w:ind w:right="-104"/>
              <w:rPr>
                <w:b/>
                <w:sz w:val="20"/>
              </w:rPr>
            </w:pPr>
            <w:r w:rsidRPr="003C5ABC">
              <w:rPr>
                <w:b/>
                <w:sz w:val="20"/>
              </w:rPr>
              <w:t>6516</w:t>
            </w:r>
          </w:p>
        </w:tc>
        <w:tc>
          <w:tcPr>
            <w:tcW w:w="812" w:type="dxa"/>
            <w:vAlign w:val="center"/>
          </w:tcPr>
          <w:p w14:paraId="4A54C325" w14:textId="77777777" w:rsidR="00974CA4" w:rsidRPr="003C5ABC" w:rsidRDefault="00974CA4" w:rsidP="00974CA4">
            <w:pPr>
              <w:pStyle w:val="TableParagraph"/>
              <w:tabs>
                <w:tab w:val="left" w:pos="0"/>
              </w:tabs>
              <w:spacing w:line="210" w:lineRule="exact"/>
              <w:ind w:right="-104"/>
              <w:rPr>
                <w:b/>
                <w:sz w:val="20"/>
              </w:rPr>
            </w:pPr>
            <w:r w:rsidRPr="003C5ABC">
              <w:rPr>
                <w:b/>
                <w:sz w:val="20"/>
              </w:rPr>
              <w:t>6770</w:t>
            </w:r>
          </w:p>
        </w:tc>
        <w:tc>
          <w:tcPr>
            <w:tcW w:w="819" w:type="dxa"/>
            <w:vAlign w:val="center"/>
          </w:tcPr>
          <w:p w14:paraId="30CF3696" w14:textId="77777777" w:rsidR="00974CA4" w:rsidRPr="003C5ABC" w:rsidRDefault="00974CA4" w:rsidP="00974CA4">
            <w:pPr>
              <w:pStyle w:val="TableParagraph"/>
              <w:tabs>
                <w:tab w:val="left" w:pos="0"/>
              </w:tabs>
              <w:spacing w:line="210" w:lineRule="exact"/>
              <w:ind w:right="-104"/>
              <w:rPr>
                <w:b/>
                <w:sz w:val="20"/>
              </w:rPr>
            </w:pPr>
            <w:r w:rsidRPr="003C5ABC">
              <w:rPr>
                <w:b/>
                <w:sz w:val="20"/>
              </w:rPr>
              <w:t>7033</w:t>
            </w:r>
          </w:p>
        </w:tc>
        <w:tc>
          <w:tcPr>
            <w:tcW w:w="817" w:type="dxa"/>
            <w:vAlign w:val="center"/>
          </w:tcPr>
          <w:p w14:paraId="186DF1A9" w14:textId="77777777" w:rsidR="00974CA4" w:rsidRPr="003C5ABC" w:rsidRDefault="00974CA4" w:rsidP="00974CA4">
            <w:pPr>
              <w:pStyle w:val="TableParagraph"/>
              <w:tabs>
                <w:tab w:val="left" w:pos="0"/>
              </w:tabs>
              <w:spacing w:line="210" w:lineRule="exact"/>
              <w:ind w:right="-104"/>
              <w:rPr>
                <w:b/>
                <w:sz w:val="20"/>
              </w:rPr>
            </w:pPr>
            <w:r w:rsidRPr="003C5ABC">
              <w:rPr>
                <w:b/>
                <w:sz w:val="20"/>
              </w:rPr>
              <w:t>3118</w:t>
            </w:r>
          </w:p>
        </w:tc>
        <w:tc>
          <w:tcPr>
            <w:tcW w:w="742" w:type="dxa"/>
            <w:vAlign w:val="center"/>
          </w:tcPr>
          <w:p w14:paraId="4CDC99B7" w14:textId="77777777" w:rsidR="00974CA4" w:rsidRPr="003C5ABC" w:rsidRDefault="00974CA4" w:rsidP="00974CA4">
            <w:pPr>
              <w:pStyle w:val="TableParagraph"/>
              <w:tabs>
                <w:tab w:val="left" w:pos="0"/>
              </w:tabs>
              <w:spacing w:line="210" w:lineRule="exact"/>
              <w:ind w:right="-104"/>
              <w:rPr>
                <w:b/>
                <w:sz w:val="20"/>
              </w:rPr>
            </w:pPr>
            <w:r w:rsidRPr="003C5ABC">
              <w:rPr>
                <w:b/>
                <w:sz w:val="20"/>
              </w:rPr>
              <w:t>537</w:t>
            </w:r>
          </w:p>
        </w:tc>
        <w:tc>
          <w:tcPr>
            <w:tcW w:w="737" w:type="dxa"/>
            <w:vAlign w:val="center"/>
          </w:tcPr>
          <w:p w14:paraId="4601D999" w14:textId="77777777" w:rsidR="00974CA4" w:rsidRPr="003C5ABC" w:rsidRDefault="00974CA4" w:rsidP="00974CA4">
            <w:pPr>
              <w:pStyle w:val="TableParagraph"/>
              <w:tabs>
                <w:tab w:val="left" w:pos="0"/>
              </w:tabs>
              <w:spacing w:line="210" w:lineRule="exact"/>
              <w:ind w:right="-104"/>
              <w:rPr>
                <w:b/>
                <w:sz w:val="20"/>
              </w:rPr>
            </w:pPr>
            <w:r w:rsidRPr="003C5ABC">
              <w:rPr>
                <w:b/>
                <w:sz w:val="20"/>
              </w:rPr>
              <w:t>482</w:t>
            </w:r>
          </w:p>
        </w:tc>
        <w:tc>
          <w:tcPr>
            <w:tcW w:w="852" w:type="dxa"/>
            <w:vAlign w:val="center"/>
          </w:tcPr>
          <w:p w14:paraId="50058D6F"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80" w:type="dxa"/>
            <w:vAlign w:val="center"/>
          </w:tcPr>
          <w:p w14:paraId="000FC6C7"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730" w:type="dxa"/>
            <w:vAlign w:val="center"/>
          </w:tcPr>
          <w:p w14:paraId="78495F89"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8" w:type="dxa"/>
            <w:vAlign w:val="center"/>
          </w:tcPr>
          <w:p w14:paraId="31E30129"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11" w:type="dxa"/>
            <w:vAlign w:val="center"/>
          </w:tcPr>
          <w:p w14:paraId="6CB042DB" w14:textId="77777777" w:rsidR="00974CA4" w:rsidRPr="003C5ABC" w:rsidRDefault="00974CA4" w:rsidP="00974CA4">
            <w:pPr>
              <w:pStyle w:val="TableParagraph"/>
              <w:tabs>
                <w:tab w:val="left" w:pos="0"/>
              </w:tabs>
              <w:spacing w:line="210" w:lineRule="exact"/>
              <w:ind w:right="-104"/>
              <w:rPr>
                <w:b/>
                <w:sz w:val="20"/>
              </w:rPr>
            </w:pPr>
            <w:r w:rsidRPr="003C5ABC">
              <w:rPr>
                <w:b/>
                <w:sz w:val="20"/>
              </w:rPr>
              <w:t>0</w:t>
            </w:r>
          </w:p>
        </w:tc>
        <w:tc>
          <w:tcPr>
            <w:tcW w:w="888" w:type="dxa"/>
            <w:vAlign w:val="center"/>
          </w:tcPr>
          <w:p w14:paraId="4101B7E8" w14:textId="77777777" w:rsidR="00974CA4" w:rsidRPr="003C5ABC" w:rsidRDefault="00974CA4" w:rsidP="00974CA4">
            <w:pPr>
              <w:pStyle w:val="TableParagraph"/>
              <w:tabs>
                <w:tab w:val="left" w:pos="0"/>
                <w:tab w:val="left" w:pos="424"/>
              </w:tabs>
              <w:spacing w:line="210" w:lineRule="exact"/>
              <w:ind w:right="-104"/>
              <w:jc w:val="left"/>
              <w:rPr>
                <w:sz w:val="20"/>
              </w:rPr>
            </w:pPr>
            <w:r>
              <w:rPr>
                <w:color w:val="000000"/>
                <w:sz w:val="20"/>
              </w:rPr>
              <w:t>24456</w:t>
            </w:r>
          </w:p>
        </w:tc>
      </w:tr>
    </w:tbl>
    <w:p w14:paraId="624BA2B1" w14:textId="77777777" w:rsidR="005945BB" w:rsidRPr="003C5ABC" w:rsidRDefault="005945BB" w:rsidP="005945BB">
      <w:pPr>
        <w:pStyle w:val="a3"/>
        <w:spacing w:before="8"/>
        <w:rPr>
          <w:b/>
          <w:sz w:val="23"/>
        </w:rPr>
      </w:pPr>
    </w:p>
    <w:p w14:paraId="0AAD5C9C" w14:textId="77777777" w:rsidR="005945BB" w:rsidRPr="003C5ABC" w:rsidRDefault="005945BB" w:rsidP="005945BB">
      <w:pPr>
        <w:spacing w:after="4"/>
        <w:ind w:left="117"/>
        <w:rPr>
          <w:b/>
          <w:sz w:val="24"/>
        </w:rPr>
      </w:pPr>
      <w:r w:rsidRPr="003C5ABC">
        <w:rPr>
          <w:b/>
          <w:sz w:val="24"/>
        </w:rPr>
        <w:t xml:space="preserve">Таблица </w:t>
      </w:r>
      <w:r w:rsidR="00974CA4">
        <w:rPr>
          <w:b/>
          <w:sz w:val="24"/>
        </w:rPr>
        <w:t>9</w:t>
      </w:r>
      <w:r w:rsidRPr="003C5ABC">
        <w:rPr>
          <w:b/>
          <w:sz w:val="24"/>
        </w:rPr>
        <w:t>.4. Всего затраты по разделу «Монтаж установок ВПУ и баков-аккумуляторов на источниках тепловой энергии»,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E133C" w:rsidRPr="003C5ABC" w14:paraId="68F23F8B" w14:textId="77777777" w:rsidTr="006E249D">
        <w:trPr>
          <w:trHeight w:val="230"/>
        </w:trPr>
        <w:tc>
          <w:tcPr>
            <w:tcW w:w="2259" w:type="dxa"/>
          </w:tcPr>
          <w:p w14:paraId="37C68D43" w14:textId="77777777" w:rsidR="009E133C" w:rsidRPr="003C5ABC" w:rsidRDefault="009E133C" w:rsidP="006E249D">
            <w:pPr>
              <w:pStyle w:val="TableParagraph"/>
              <w:spacing w:line="210" w:lineRule="exact"/>
              <w:ind w:left="107"/>
              <w:jc w:val="left"/>
              <w:rPr>
                <w:b/>
                <w:sz w:val="20"/>
              </w:rPr>
            </w:pPr>
            <w:r w:rsidRPr="003C5ABC">
              <w:rPr>
                <w:b/>
                <w:sz w:val="20"/>
              </w:rPr>
              <w:t>ВСЕГО</w:t>
            </w:r>
          </w:p>
        </w:tc>
        <w:tc>
          <w:tcPr>
            <w:tcW w:w="757" w:type="dxa"/>
            <w:vAlign w:val="center"/>
          </w:tcPr>
          <w:p w14:paraId="57260CD8" w14:textId="77777777" w:rsidR="009E133C" w:rsidRPr="003C5ABC" w:rsidRDefault="009E133C" w:rsidP="009E133C">
            <w:pPr>
              <w:pStyle w:val="TableParagraph"/>
              <w:spacing w:line="210" w:lineRule="exact"/>
              <w:ind w:left="-79" w:right="-104"/>
              <w:rPr>
                <w:sz w:val="20"/>
              </w:rPr>
            </w:pPr>
            <w:r w:rsidRPr="003C5ABC">
              <w:rPr>
                <w:sz w:val="20"/>
              </w:rPr>
              <w:t>2020</w:t>
            </w:r>
          </w:p>
        </w:tc>
        <w:tc>
          <w:tcPr>
            <w:tcW w:w="812" w:type="dxa"/>
            <w:vAlign w:val="center"/>
          </w:tcPr>
          <w:p w14:paraId="69C79B93" w14:textId="77777777" w:rsidR="009E133C" w:rsidRPr="003C5ABC" w:rsidRDefault="009E133C" w:rsidP="009E133C">
            <w:pPr>
              <w:pStyle w:val="TableParagraph"/>
              <w:spacing w:line="210" w:lineRule="exact"/>
              <w:ind w:left="-79" w:right="-104"/>
              <w:rPr>
                <w:sz w:val="20"/>
              </w:rPr>
            </w:pPr>
            <w:r w:rsidRPr="003C5ABC">
              <w:rPr>
                <w:sz w:val="20"/>
              </w:rPr>
              <w:t>2021</w:t>
            </w:r>
          </w:p>
        </w:tc>
        <w:tc>
          <w:tcPr>
            <w:tcW w:w="819" w:type="dxa"/>
            <w:vAlign w:val="center"/>
          </w:tcPr>
          <w:p w14:paraId="29A83FD4" w14:textId="77777777" w:rsidR="009E133C" w:rsidRPr="003C5ABC" w:rsidRDefault="009E133C" w:rsidP="009E133C">
            <w:pPr>
              <w:pStyle w:val="TableParagraph"/>
              <w:spacing w:line="210" w:lineRule="exact"/>
              <w:ind w:left="-79" w:right="-104"/>
              <w:rPr>
                <w:sz w:val="20"/>
              </w:rPr>
            </w:pPr>
            <w:r w:rsidRPr="003C5ABC">
              <w:rPr>
                <w:sz w:val="20"/>
              </w:rPr>
              <w:t>2022</w:t>
            </w:r>
          </w:p>
        </w:tc>
        <w:tc>
          <w:tcPr>
            <w:tcW w:w="817" w:type="dxa"/>
            <w:vAlign w:val="center"/>
          </w:tcPr>
          <w:p w14:paraId="36A5714C" w14:textId="77777777" w:rsidR="009E133C" w:rsidRPr="003C5ABC" w:rsidRDefault="009E133C" w:rsidP="009E133C">
            <w:pPr>
              <w:pStyle w:val="TableParagraph"/>
              <w:spacing w:line="210" w:lineRule="exact"/>
              <w:ind w:left="-79" w:right="-104"/>
              <w:rPr>
                <w:sz w:val="20"/>
              </w:rPr>
            </w:pPr>
            <w:r w:rsidRPr="003C5ABC">
              <w:rPr>
                <w:sz w:val="20"/>
              </w:rPr>
              <w:t>2023</w:t>
            </w:r>
          </w:p>
        </w:tc>
        <w:tc>
          <w:tcPr>
            <w:tcW w:w="742" w:type="dxa"/>
            <w:vAlign w:val="center"/>
          </w:tcPr>
          <w:p w14:paraId="03F83CD1" w14:textId="77777777" w:rsidR="009E133C" w:rsidRPr="003C5ABC" w:rsidRDefault="009E133C" w:rsidP="009E133C">
            <w:pPr>
              <w:pStyle w:val="TableParagraph"/>
              <w:spacing w:line="210" w:lineRule="exact"/>
              <w:ind w:left="-79" w:right="-104"/>
              <w:rPr>
                <w:sz w:val="20"/>
              </w:rPr>
            </w:pPr>
            <w:r w:rsidRPr="003C5ABC">
              <w:rPr>
                <w:sz w:val="20"/>
              </w:rPr>
              <w:t>2024</w:t>
            </w:r>
          </w:p>
        </w:tc>
        <w:tc>
          <w:tcPr>
            <w:tcW w:w="737" w:type="dxa"/>
            <w:vAlign w:val="center"/>
          </w:tcPr>
          <w:p w14:paraId="6541C6FC" w14:textId="77777777" w:rsidR="009E133C" w:rsidRPr="003C5ABC" w:rsidRDefault="009E133C" w:rsidP="009E133C">
            <w:pPr>
              <w:pStyle w:val="TableParagraph"/>
              <w:spacing w:line="210" w:lineRule="exact"/>
              <w:ind w:left="-79" w:right="-104"/>
              <w:rPr>
                <w:sz w:val="20"/>
              </w:rPr>
            </w:pPr>
            <w:r w:rsidRPr="003C5ABC">
              <w:rPr>
                <w:sz w:val="20"/>
              </w:rPr>
              <w:t>2025</w:t>
            </w:r>
          </w:p>
        </w:tc>
        <w:tc>
          <w:tcPr>
            <w:tcW w:w="852" w:type="dxa"/>
            <w:vAlign w:val="center"/>
          </w:tcPr>
          <w:p w14:paraId="277BA011" w14:textId="77777777" w:rsidR="009E133C" w:rsidRPr="003C5ABC" w:rsidRDefault="009E133C" w:rsidP="009E133C">
            <w:pPr>
              <w:pStyle w:val="TableParagraph"/>
              <w:spacing w:line="210" w:lineRule="exact"/>
              <w:ind w:left="-79" w:right="-104"/>
              <w:rPr>
                <w:sz w:val="20"/>
              </w:rPr>
            </w:pPr>
            <w:r w:rsidRPr="003C5ABC">
              <w:rPr>
                <w:sz w:val="20"/>
              </w:rPr>
              <w:t>2026</w:t>
            </w:r>
          </w:p>
        </w:tc>
        <w:tc>
          <w:tcPr>
            <w:tcW w:w="780" w:type="dxa"/>
            <w:vAlign w:val="center"/>
          </w:tcPr>
          <w:p w14:paraId="4CB882F1" w14:textId="77777777" w:rsidR="009E133C" w:rsidRPr="003C5ABC" w:rsidRDefault="009E133C" w:rsidP="009E133C">
            <w:pPr>
              <w:pStyle w:val="TableParagraph"/>
              <w:spacing w:line="210" w:lineRule="exact"/>
              <w:ind w:left="-79" w:right="-104"/>
              <w:rPr>
                <w:sz w:val="20"/>
              </w:rPr>
            </w:pPr>
            <w:r w:rsidRPr="003C5ABC">
              <w:rPr>
                <w:sz w:val="20"/>
              </w:rPr>
              <w:t>2027</w:t>
            </w:r>
          </w:p>
        </w:tc>
        <w:tc>
          <w:tcPr>
            <w:tcW w:w="730" w:type="dxa"/>
            <w:vAlign w:val="center"/>
          </w:tcPr>
          <w:p w14:paraId="5D843E6D" w14:textId="77777777" w:rsidR="009E133C" w:rsidRPr="003C5ABC" w:rsidRDefault="009E133C" w:rsidP="009E133C">
            <w:pPr>
              <w:pStyle w:val="TableParagraph"/>
              <w:spacing w:line="210" w:lineRule="exact"/>
              <w:ind w:left="-79" w:right="-104"/>
              <w:rPr>
                <w:sz w:val="20"/>
              </w:rPr>
            </w:pPr>
            <w:r w:rsidRPr="003C5ABC">
              <w:rPr>
                <w:sz w:val="20"/>
              </w:rPr>
              <w:t>2028</w:t>
            </w:r>
          </w:p>
        </w:tc>
        <w:tc>
          <w:tcPr>
            <w:tcW w:w="818" w:type="dxa"/>
            <w:vAlign w:val="center"/>
          </w:tcPr>
          <w:p w14:paraId="355BC480" w14:textId="77777777" w:rsidR="009E133C" w:rsidRPr="003C5ABC" w:rsidRDefault="009E133C" w:rsidP="009E133C">
            <w:pPr>
              <w:pStyle w:val="TableParagraph"/>
              <w:spacing w:line="210" w:lineRule="exact"/>
              <w:ind w:left="-79" w:right="-104"/>
              <w:rPr>
                <w:sz w:val="20"/>
              </w:rPr>
            </w:pPr>
            <w:r w:rsidRPr="003C5ABC">
              <w:rPr>
                <w:sz w:val="20"/>
              </w:rPr>
              <w:t>2029</w:t>
            </w:r>
          </w:p>
        </w:tc>
        <w:tc>
          <w:tcPr>
            <w:tcW w:w="811" w:type="dxa"/>
            <w:vAlign w:val="center"/>
          </w:tcPr>
          <w:p w14:paraId="1C8E215E" w14:textId="77777777" w:rsidR="009E133C" w:rsidRPr="003C5ABC" w:rsidRDefault="009E133C" w:rsidP="009E133C">
            <w:pPr>
              <w:pStyle w:val="TableParagraph"/>
              <w:spacing w:line="210" w:lineRule="exact"/>
              <w:ind w:left="-79" w:right="-104"/>
              <w:rPr>
                <w:sz w:val="20"/>
              </w:rPr>
            </w:pPr>
            <w:r w:rsidRPr="003C5ABC">
              <w:rPr>
                <w:sz w:val="20"/>
              </w:rPr>
              <w:t>2030</w:t>
            </w:r>
          </w:p>
        </w:tc>
        <w:tc>
          <w:tcPr>
            <w:tcW w:w="888" w:type="dxa"/>
            <w:vAlign w:val="center"/>
          </w:tcPr>
          <w:p w14:paraId="13A2D5D6" w14:textId="77777777" w:rsidR="009E133C" w:rsidRPr="003C5ABC" w:rsidRDefault="009E133C" w:rsidP="009E133C">
            <w:pPr>
              <w:pStyle w:val="TableParagraph"/>
              <w:spacing w:line="210" w:lineRule="exact"/>
              <w:ind w:left="166" w:right="-104"/>
              <w:rPr>
                <w:sz w:val="20"/>
              </w:rPr>
            </w:pPr>
            <w:r w:rsidRPr="003C5ABC">
              <w:rPr>
                <w:sz w:val="20"/>
              </w:rPr>
              <w:t>Всего</w:t>
            </w:r>
          </w:p>
        </w:tc>
      </w:tr>
      <w:tr w:rsidR="009E133C" w:rsidRPr="003C5ABC" w14:paraId="33CF40AE" w14:textId="77777777" w:rsidTr="006E249D">
        <w:trPr>
          <w:trHeight w:val="230"/>
        </w:trPr>
        <w:tc>
          <w:tcPr>
            <w:tcW w:w="2259" w:type="dxa"/>
          </w:tcPr>
          <w:p w14:paraId="307C984E" w14:textId="77777777" w:rsidR="009E133C" w:rsidRPr="003C5ABC" w:rsidRDefault="009E133C" w:rsidP="009E133C">
            <w:pPr>
              <w:pStyle w:val="TableParagraph"/>
              <w:spacing w:line="210" w:lineRule="exact"/>
              <w:ind w:left="107"/>
              <w:jc w:val="left"/>
              <w:rPr>
                <w:sz w:val="20"/>
              </w:rPr>
            </w:pPr>
            <w:r w:rsidRPr="003C5ABC">
              <w:rPr>
                <w:sz w:val="20"/>
              </w:rPr>
              <w:t>ПИР и ПСД</w:t>
            </w:r>
          </w:p>
        </w:tc>
        <w:tc>
          <w:tcPr>
            <w:tcW w:w="757" w:type="dxa"/>
            <w:vAlign w:val="center"/>
          </w:tcPr>
          <w:p w14:paraId="36EBB5E3" w14:textId="77777777" w:rsidR="009E133C" w:rsidRPr="003C5ABC" w:rsidRDefault="009E133C" w:rsidP="009E133C">
            <w:pPr>
              <w:pStyle w:val="TableParagraph"/>
              <w:spacing w:line="210" w:lineRule="exact"/>
              <w:ind w:left="-79" w:right="-104"/>
              <w:rPr>
                <w:sz w:val="20"/>
              </w:rPr>
            </w:pPr>
            <w:r w:rsidRPr="003C5ABC">
              <w:rPr>
                <w:sz w:val="20"/>
              </w:rPr>
              <w:t>207</w:t>
            </w:r>
          </w:p>
        </w:tc>
        <w:tc>
          <w:tcPr>
            <w:tcW w:w="812" w:type="dxa"/>
            <w:vAlign w:val="center"/>
          </w:tcPr>
          <w:p w14:paraId="0BAD9F3C"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1EC26524"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22AECD3A"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2703F7EC"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5E4AE80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7AB3754E"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51A836B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3D47A3E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0066DEA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0579A14A"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262D52D3" w14:textId="77777777" w:rsidR="009E133C" w:rsidRPr="003C5ABC" w:rsidRDefault="009E133C" w:rsidP="009E133C">
            <w:pPr>
              <w:pStyle w:val="TableParagraph"/>
              <w:spacing w:line="210" w:lineRule="exact"/>
              <w:ind w:left="166" w:right="-104"/>
              <w:rPr>
                <w:sz w:val="20"/>
              </w:rPr>
            </w:pPr>
            <w:r w:rsidRPr="003C5ABC">
              <w:rPr>
                <w:sz w:val="20"/>
              </w:rPr>
              <w:t>207</w:t>
            </w:r>
          </w:p>
        </w:tc>
      </w:tr>
      <w:tr w:rsidR="009E133C" w:rsidRPr="003C5ABC" w14:paraId="750FE23D" w14:textId="77777777" w:rsidTr="006E249D">
        <w:trPr>
          <w:trHeight w:val="230"/>
        </w:trPr>
        <w:tc>
          <w:tcPr>
            <w:tcW w:w="2259" w:type="dxa"/>
          </w:tcPr>
          <w:p w14:paraId="30F12692" w14:textId="77777777" w:rsidR="009E133C" w:rsidRPr="003C5ABC" w:rsidRDefault="009E133C" w:rsidP="009E133C">
            <w:pPr>
              <w:pStyle w:val="TableParagraph"/>
              <w:spacing w:line="210" w:lineRule="exact"/>
              <w:ind w:left="107"/>
              <w:jc w:val="left"/>
              <w:rPr>
                <w:sz w:val="20"/>
              </w:rPr>
            </w:pPr>
            <w:r w:rsidRPr="003C5ABC">
              <w:rPr>
                <w:sz w:val="20"/>
              </w:rPr>
              <w:t>Оборудование</w:t>
            </w:r>
          </w:p>
        </w:tc>
        <w:tc>
          <w:tcPr>
            <w:tcW w:w="757" w:type="dxa"/>
            <w:vAlign w:val="center"/>
          </w:tcPr>
          <w:p w14:paraId="2E617895" w14:textId="77777777" w:rsidR="009E133C" w:rsidRPr="003C5ABC" w:rsidRDefault="009E133C" w:rsidP="009E133C">
            <w:pPr>
              <w:pStyle w:val="TableParagraph"/>
              <w:spacing w:line="210" w:lineRule="exact"/>
              <w:ind w:left="-79" w:right="-104"/>
              <w:rPr>
                <w:sz w:val="20"/>
              </w:rPr>
            </w:pPr>
            <w:r w:rsidRPr="003C5ABC">
              <w:rPr>
                <w:sz w:val="20"/>
              </w:rPr>
              <w:t>1842</w:t>
            </w:r>
          </w:p>
        </w:tc>
        <w:tc>
          <w:tcPr>
            <w:tcW w:w="812" w:type="dxa"/>
            <w:vAlign w:val="center"/>
          </w:tcPr>
          <w:p w14:paraId="6C5BBD89"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16832B51"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41218BEE"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3F020A9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4C5C4619"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0AFA1CBB"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382CD7C6"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2B5E965B"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66BAE936"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2B91B9C0"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108FBB44" w14:textId="77777777" w:rsidR="009E133C" w:rsidRPr="003C5ABC" w:rsidRDefault="009E133C" w:rsidP="009E133C">
            <w:pPr>
              <w:pStyle w:val="TableParagraph"/>
              <w:spacing w:line="210" w:lineRule="exact"/>
              <w:ind w:left="166" w:right="-104"/>
              <w:rPr>
                <w:sz w:val="20"/>
              </w:rPr>
            </w:pPr>
            <w:r w:rsidRPr="003C5ABC">
              <w:rPr>
                <w:sz w:val="20"/>
              </w:rPr>
              <w:t>1842</w:t>
            </w:r>
          </w:p>
        </w:tc>
      </w:tr>
      <w:tr w:rsidR="009E133C" w:rsidRPr="003C5ABC" w14:paraId="392CBE1B" w14:textId="77777777" w:rsidTr="006E249D">
        <w:trPr>
          <w:trHeight w:val="230"/>
        </w:trPr>
        <w:tc>
          <w:tcPr>
            <w:tcW w:w="2259" w:type="dxa"/>
          </w:tcPr>
          <w:p w14:paraId="7D672363" w14:textId="77777777" w:rsidR="009E133C" w:rsidRPr="003C5ABC" w:rsidRDefault="009E133C" w:rsidP="009E133C">
            <w:pPr>
              <w:pStyle w:val="TableParagraph"/>
              <w:spacing w:line="210" w:lineRule="exact"/>
              <w:ind w:left="107"/>
              <w:jc w:val="left"/>
              <w:rPr>
                <w:sz w:val="20"/>
              </w:rPr>
            </w:pPr>
            <w:r w:rsidRPr="003C5ABC">
              <w:rPr>
                <w:sz w:val="20"/>
              </w:rPr>
              <w:t>СМ и НР</w:t>
            </w:r>
          </w:p>
        </w:tc>
        <w:tc>
          <w:tcPr>
            <w:tcW w:w="757" w:type="dxa"/>
            <w:vAlign w:val="center"/>
          </w:tcPr>
          <w:p w14:paraId="78C57616" w14:textId="77777777" w:rsidR="009E133C" w:rsidRPr="003C5ABC" w:rsidRDefault="009E133C" w:rsidP="009E133C">
            <w:pPr>
              <w:pStyle w:val="TableParagraph"/>
              <w:spacing w:line="210" w:lineRule="exact"/>
              <w:ind w:left="-79" w:right="-104"/>
              <w:rPr>
                <w:sz w:val="20"/>
              </w:rPr>
            </w:pPr>
            <w:r w:rsidRPr="003C5ABC">
              <w:rPr>
                <w:sz w:val="20"/>
              </w:rPr>
              <w:t>1690</w:t>
            </w:r>
          </w:p>
        </w:tc>
        <w:tc>
          <w:tcPr>
            <w:tcW w:w="812" w:type="dxa"/>
            <w:vAlign w:val="center"/>
          </w:tcPr>
          <w:p w14:paraId="4A502433"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7F899C41"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5D3C60B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7058786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0D0FA1F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2BC4801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2C725DD4"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3A864A55"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4CDE812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0F0ECDE8"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45FDEAFD" w14:textId="77777777" w:rsidR="009E133C" w:rsidRPr="003C5ABC" w:rsidRDefault="009E133C" w:rsidP="009E133C">
            <w:pPr>
              <w:pStyle w:val="TableParagraph"/>
              <w:spacing w:line="210" w:lineRule="exact"/>
              <w:ind w:left="166" w:right="-104"/>
              <w:rPr>
                <w:sz w:val="20"/>
              </w:rPr>
            </w:pPr>
            <w:r w:rsidRPr="003C5ABC">
              <w:rPr>
                <w:sz w:val="20"/>
              </w:rPr>
              <w:t>1690</w:t>
            </w:r>
          </w:p>
        </w:tc>
      </w:tr>
      <w:tr w:rsidR="009E133C" w:rsidRPr="003C5ABC" w14:paraId="4146B404" w14:textId="77777777" w:rsidTr="006E249D">
        <w:trPr>
          <w:trHeight w:val="230"/>
        </w:trPr>
        <w:tc>
          <w:tcPr>
            <w:tcW w:w="2259" w:type="dxa"/>
          </w:tcPr>
          <w:p w14:paraId="0485F59E" w14:textId="77777777" w:rsidR="009E133C" w:rsidRPr="003C5ABC" w:rsidRDefault="009E133C" w:rsidP="009E133C">
            <w:pPr>
              <w:pStyle w:val="TableParagraph"/>
              <w:spacing w:line="210" w:lineRule="exact"/>
              <w:ind w:left="107"/>
              <w:jc w:val="left"/>
              <w:rPr>
                <w:b/>
                <w:sz w:val="20"/>
              </w:rPr>
            </w:pPr>
            <w:r w:rsidRPr="003C5ABC">
              <w:rPr>
                <w:b/>
                <w:sz w:val="20"/>
              </w:rPr>
              <w:t>Всего кап.затраты</w:t>
            </w:r>
          </w:p>
        </w:tc>
        <w:tc>
          <w:tcPr>
            <w:tcW w:w="757" w:type="dxa"/>
            <w:vAlign w:val="center"/>
          </w:tcPr>
          <w:p w14:paraId="222C5FC7" w14:textId="77777777" w:rsidR="009E133C" w:rsidRPr="003C5ABC" w:rsidRDefault="009E133C" w:rsidP="009E133C">
            <w:pPr>
              <w:pStyle w:val="TableParagraph"/>
              <w:spacing w:line="210" w:lineRule="exact"/>
              <w:ind w:left="-79" w:right="-104"/>
              <w:rPr>
                <w:b/>
                <w:sz w:val="20"/>
              </w:rPr>
            </w:pPr>
            <w:r w:rsidRPr="003C5ABC">
              <w:rPr>
                <w:b/>
                <w:sz w:val="20"/>
              </w:rPr>
              <w:t>3739</w:t>
            </w:r>
          </w:p>
        </w:tc>
        <w:tc>
          <w:tcPr>
            <w:tcW w:w="812" w:type="dxa"/>
            <w:vAlign w:val="center"/>
          </w:tcPr>
          <w:p w14:paraId="1B6323AC"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9" w:type="dxa"/>
            <w:vAlign w:val="center"/>
          </w:tcPr>
          <w:p w14:paraId="455C30CF"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7" w:type="dxa"/>
            <w:vAlign w:val="center"/>
          </w:tcPr>
          <w:p w14:paraId="7CC95F4B"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42" w:type="dxa"/>
            <w:vAlign w:val="center"/>
          </w:tcPr>
          <w:p w14:paraId="5459C83D"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7" w:type="dxa"/>
            <w:vAlign w:val="center"/>
          </w:tcPr>
          <w:p w14:paraId="1363C014"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52" w:type="dxa"/>
            <w:vAlign w:val="center"/>
          </w:tcPr>
          <w:p w14:paraId="74CC72AA"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80" w:type="dxa"/>
            <w:vAlign w:val="center"/>
          </w:tcPr>
          <w:p w14:paraId="6257D4D3"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0" w:type="dxa"/>
            <w:vAlign w:val="center"/>
          </w:tcPr>
          <w:p w14:paraId="5E8C803C"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8" w:type="dxa"/>
            <w:vAlign w:val="center"/>
          </w:tcPr>
          <w:p w14:paraId="4F2078FA"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1" w:type="dxa"/>
            <w:vAlign w:val="center"/>
          </w:tcPr>
          <w:p w14:paraId="2BCE0057"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88" w:type="dxa"/>
            <w:vAlign w:val="center"/>
          </w:tcPr>
          <w:p w14:paraId="18EFC434" w14:textId="77777777" w:rsidR="009E133C" w:rsidRPr="003C5ABC" w:rsidRDefault="009E133C" w:rsidP="009E133C">
            <w:pPr>
              <w:pStyle w:val="TableParagraph"/>
              <w:spacing w:line="210" w:lineRule="exact"/>
              <w:ind w:left="166" w:right="-104"/>
              <w:rPr>
                <w:b/>
                <w:sz w:val="20"/>
              </w:rPr>
            </w:pPr>
            <w:r w:rsidRPr="003C5ABC">
              <w:rPr>
                <w:b/>
                <w:sz w:val="20"/>
              </w:rPr>
              <w:t>3739</w:t>
            </w:r>
          </w:p>
        </w:tc>
      </w:tr>
      <w:tr w:rsidR="009E133C" w:rsidRPr="003C5ABC" w14:paraId="2BE1F52C" w14:textId="77777777" w:rsidTr="006E249D">
        <w:trPr>
          <w:trHeight w:val="460"/>
        </w:trPr>
        <w:tc>
          <w:tcPr>
            <w:tcW w:w="2259" w:type="dxa"/>
          </w:tcPr>
          <w:p w14:paraId="5074CEF9" w14:textId="77777777" w:rsidR="009E133C" w:rsidRPr="003C5ABC" w:rsidRDefault="009E133C" w:rsidP="009E133C">
            <w:pPr>
              <w:pStyle w:val="TableParagraph"/>
              <w:spacing w:line="223" w:lineRule="exact"/>
              <w:ind w:left="107"/>
              <w:jc w:val="left"/>
              <w:rPr>
                <w:sz w:val="20"/>
              </w:rPr>
            </w:pPr>
            <w:r w:rsidRPr="003C5ABC">
              <w:rPr>
                <w:sz w:val="20"/>
              </w:rPr>
              <w:t>Непредвиденные расходы</w:t>
            </w:r>
          </w:p>
        </w:tc>
        <w:tc>
          <w:tcPr>
            <w:tcW w:w="757" w:type="dxa"/>
            <w:vAlign w:val="center"/>
          </w:tcPr>
          <w:p w14:paraId="2C351846" w14:textId="77777777" w:rsidR="009E133C" w:rsidRPr="003C5ABC" w:rsidRDefault="009E133C" w:rsidP="009E133C">
            <w:pPr>
              <w:pStyle w:val="TableParagraph"/>
              <w:spacing w:before="5"/>
              <w:ind w:left="-79" w:right="-104"/>
              <w:rPr>
                <w:b/>
                <w:sz w:val="19"/>
              </w:rPr>
            </w:pPr>
          </w:p>
          <w:p w14:paraId="0BF10BE7" w14:textId="77777777" w:rsidR="009E133C" w:rsidRPr="003C5ABC" w:rsidRDefault="009E133C" w:rsidP="009E133C">
            <w:pPr>
              <w:pStyle w:val="TableParagraph"/>
              <w:spacing w:line="217" w:lineRule="exact"/>
              <w:ind w:left="-79" w:right="-104"/>
              <w:rPr>
                <w:sz w:val="20"/>
              </w:rPr>
            </w:pPr>
            <w:r w:rsidRPr="003C5ABC">
              <w:rPr>
                <w:sz w:val="20"/>
              </w:rPr>
              <w:t>365</w:t>
            </w:r>
          </w:p>
        </w:tc>
        <w:tc>
          <w:tcPr>
            <w:tcW w:w="812" w:type="dxa"/>
            <w:vAlign w:val="center"/>
          </w:tcPr>
          <w:p w14:paraId="3962418F" w14:textId="77777777" w:rsidR="009E133C" w:rsidRPr="003C5ABC" w:rsidRDefault="009E133C" w:rsidP="009E133C">
            <w:pPr>
              <w:pStyle w:val="TableParagraph"/>
              <w:spacing w:before="5"/>
              <w:ind w:left="-79" w:right="-104"/>
              <w:rPr>
                <w:b/>
                <w:sz w:val="19"/>
              </w:rPr>
            </w:pPr>
          </w:p>
          <w:p w14:paraId="0979DDF9"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9" w:type="dxa"/>
            <w:vAlign w:val="center"/>
          </w:tcPr>
          <w:p w14:paraId="234556D3" w14:textId="77777777" w:rsidR="009E133C" w:rsidRPr="003C5ABC" w:rsidRDefault="009E133C" w:rsidP="009E133C">
            <w:pPr>
              <w:pStyle w:val="TableParagraph"/>
              <w:spacing w:before="5"/>
              <w:ind w:left="-79" w:right="-104"/>
              <w:rPr>
                <w:b/>
                <w:sz w:val="19"/>
              </w:rPr>
            </w:pPr>
          </w:p>
          <w:p w14:paraId="3620AD6D"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7" w:type="dxa"/>
            <w:vAlign w:val="center"/>
          </w:tcPr>
          <w:p w14:paraId="1EAA0119" w14:textId="77777777" w:rsidR="009E133C" w:rsidRPr="003C5ABC" w:rsidRDefault="009E133C" w:rsidP="009E133C">
            <w:pPr>
              <w:pStyle w:val="TableParagraph"/>
              <w:spacing w:before="5"/>
              <w:ind w:left="-79" w:right="-104"/>
              <w:rPr>
                <w:b/>
                <w:sz w:val="19"/>
              </w:rPr>
            </w:pPr>
          </w:p>
          <w:p w14:paraId="7AF8CF08"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42" w:type="dxa"/>
            <w:vAlign w:val="center"/>
          </w:tcPr>
          <w:p w14:paraId="362B5387" w14:textId="77777777" w:rsidR="009E133C" w:rsidRPr="003C5ABC" w:rsidRDefault="009E133C" w:rsidP="009E133C">
            <w:pPr>
              <w:pStyle w:val="TableParagraph"/>
              <w:spacing w:before="5"/>
              <w:ind w:left="-79" w:right="-104"/>
              <w:rPr>
                <w:b/>
                <w:sz w:val="19"/>
              </w:rPr>
            </w:pPr>
          </w:p>
          <w:p w14:paraId="373031FE"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37" w:type="dxa"/>
            <w:vAlign w:val="center"/>
          </w:tcPr>
          <w:p w14:paraId="4EFAAFD8" w14:textId="77777777" w:rsidR="009E133C" w:rsidRPr="003C5ABC" w:rsidRDefault="009E133C" w:rsidP="009E133C">
            <w:pPr>
              <w:pStyle w:val="TableParagraph"/>
              <w:spacing w:before="5"/>
              <w:ind w:left="-79" w:right="-104"/>
              <w:rPr>
                <w:b/>
                <w:sz w:val="19"/>
              </w:rPr>
            </w:pPr>
          </w:p>
          <w:p w14:paraId="0238D1C1"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52" w:type="dxa"/>
            <w:vAlign w:val="center"/>
          </w:tcPr>
          <w:p w14:paraId="58D39C3F" w14:textId="77777777" w:rsidR="009E133C" w:rsidRPr="003C5ABC" w:rsidRDefault="009E133C" w:rsidP="009E133C">
            <w:pPr>
              <w:pStyle w:val="TableParagraph"/>
              <w:spacing w:before="5"/>
              <w:ind w:left="-79" w:right="-104"/>
              <w:rPr>
                <w:b/>
                <w:sz w:val="19"/>
              </w:rPr>
            </w:pPr>
          </w:p>
          <w:p w14:paraId="491E1380"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80" w:type="dxa"/>
            <w:vAlign w:val="center"/>
          </w:tcPr>
          <w:p w14:paraId="21DEF496" w14:textId="77777777" w:rsidR="009E133C" w:rsidRPr="003C5ABC" w:rsidRDefault="009E133C" w:rsidP="009E133C">
            <w:pPr>
              <w:pStyle w:val="TableParagraph"/>
              <w:spacing w:before="5"/>
              <w:ind w:left="-79" w:right="-104"/>
              <w:rPr>
                <w:b/>
                <w:sz w:val="19"/>
              </w:rPr>
            </w:pPr>
          </w:p>
          <w:p w14:paraId="0159E53B"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730" w:type="dxa"/>
            <w:vAlign w:val="center"/>
          </w:tcPr>
          <w:p w14:paraId="70BBA787" w14:textId="77777777" w:rsidR="009E133C" w:rsidRPr="003C5ABC" w:rsidRDefault="009E133C" w:rsidP="009E133C">
            <w:pPr>
              <w:pStyle w:val="TableParagraph"/>
              <w:spacing w:before="5"/>
              <w:ind w:left="-79" w:right="-104"/>
              <w:rPr>
                <w:b/>
                <w:sz w:val="19"/>
              </w:rPr>
            </w:pPr>
          </w:p>
          <w:p w14:paraId="6A16CE7E"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8" w:type="dxa"/>
            <w:vAlign w:val="center"/>
          </w:tcPr>
          <w:p w14:paraId="07FCA519" w14:textId="77777777" w:rsidR="009E133C" w:rsidRPr="003C5ABC" w:rsidRDefault="009E133C" w:rsidP="009E133C">
            <w:pPr>
              <w:pStyle w:val="TableParagraph"/>
              <w:spacing w:before="5"/>
              <w:ind w:left="-79" w:right="-104"/>
              <w:rPr>
                <w:b/>
                <w:sz w:val="19"/>
              </w:rPr>
            </w:pPr>
          </w:p>
          <w:p w14:paraId="02566416"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11" w:type="dxa"/>
            <w:vAlign w:val="center"/>
          </w:tcPr>
          <w:p w14:paraId="474A55B7" w14:textId="77777777" w:rsidR="009E133C" w:rsidRPr="003C5ABC" w:rsidRDefault="009E133C" w:rsidP="009E133C">
            <w:pPr>
              <w:pStyle w:val="TableParagraph"/>
              <w:spacing w:before="5"/>
              <w:ind w:left="-79" w:right="-104"/>
              <w:rPr>
                <w:b/>
                <w:sz w:val="19"/>
              </w:rPr>
            </w:pPr>
          </w:p>
          <w:p w14:paraId="09C73064" w14:textId="77777777" w:rsidR="009E133C" w:rsidRPr="003C5ABC" w:rsidRDefault="009E133C" w:rsidP="009E133C">
            <w:pPr>
              <w:pStyle w:val="TableParagraph"/>
              <w:spacing w:line="217" w:lineRule="exact"/>
              <w:ind w:left="-79" w:right="-104"/>
              <w:rPr>
                <w:sz w:val="20"/>
              </w:rPr>
            </w:pPr>
            <w:r w:rsidRPr="003C5ABC">
              <w:rPr>
                <w:w w:val="99"/>
                <w:sz w:val="20"/>
              </w:rPr>
              <w:t>0</w:t>
            </w:r>
          </w:p>
        </w:tc>
        <w:tc>
          <w:tcPr>
            <w:tcW w:w="888" w:type="dxa"/>
            <w:vAlign w:val="center"/>
          </w:tcPr>
          <w:p w14:paraId="39982DD1" w14:textId="77777777" w:rsidR="009E133C" w:rsidRPr="003C5ABC" w:rsidRDefault="009E133C" w:rsidP="009E133C">
            <w:pPr>
              <w:pStyle w:val="TableParagraph"/>
              <w:spacing w:before="5"/>
              <w:ind w:left="-79" w:right="-104"/>
              <w:rPr>
                <w:b/>
                <w:sz w:val="19"/>
              </w:rPr>
            </w:pPr>
          </w:p>
          <w:p w14:paraId="1E227B54" w14:textId="77777777" w:rsidR="009E133C" w:rsidRPr="003C5ABC" w:rsidRDefault="009E133C" w:rsidP="009E133C">
            <w:pPr>
              <w:pStyle w:val="TableParagraph"/>
              <w:spacing w:line="217" w:lineRule="exact"/>
              <w:ind w:left="166" w:right="-104"/>
              <w:rPr>
                <w:sz w:val="20"/>
              </w:rPr>
            </w:pPr>
            <w:r w:rsidRPr="003C5ABC">
              <w:rPr>
                <w:sz w:val="20"/>
              </w:rPr>
              <w:t>365</w:t>
            </w:r>
          </w:p>
        </w:tc>
      </w:tr>
      <w:tr w:rsidR="009E133C" w:rsidRPr="003C5ABC" w14:paraId="7CEAA2AE" w14:textId="77777777" w:rsidTr="006E249D">
        <w:trPr>
          <w:trHeight w:val="230"/>
        </w:trPr>
        <w:tc>
          <w:tcPr>
            <w:tcW w:w="2259" w:type="dxa"/>
          </w:tcPr>
          <w:p w14:paraId="1687608B" w14:textId="77777777" w:rsidR="009E133C" w:rsidRPr="003C5ABC" w:rsidRDefault="009E133C" w:rsidP="009E133C">
            <w:pPr>
              <w:pStyle w:val="TableParagraph"/>
              <w:spacing w:line="210" w:lineRule="exact"/>
              <w:ind w:left="107"/>
              <w:jc w:val="left"/>
              <w:rPr>
                <w:sz w:val="20"/>
              </w:rPr>
            </w:pPr>
            <w:r w:rsidRPr="003C5ABC">
              <w:rPr>
                <w:sz w:val="20"/>
              </w:rPr>
              <w:t>НДС</w:t>
            </w:r>
          </w:p>
        </w:tc>
        <w:tc>
          <w:tcPr>
            <w:tcW w:w="757" w:type="dxa"/>
            <w:vAlign w:val="center"/>
          </w:tcPr>
          <w:p w14:paraId="628F79E1" w14:textId="77777777" w:rsidR="009E133C" w:rsidRPr="003C5ABC" w:rsidRDefault="009E133C" w:rsidP="009E133C">
            <w:pPr>
              <w:pStyle w:val="TableParagraph"/>
              <w:spacing w:line="210" w:lineRule="exact"/>
              <w:ind w:left="-79" w:right="-104"/>
              <w:rPr>
                <w:sz w:val="20"/>
              </w:rPr>
            </w:pPr>
            <w:r w:rsidRPr="003C5ABC">
              <w:rPr>
                <w:sz w:val="20"/>
              </w:rPr>
              <w:t>739</w:t>
            </w:r>
          </w:p>
        </w:tc>
        <w:tc>
          <w:tcPr>
            <w:tcW w:w="812" w:type="dxa"/>
            <w:vAlign w:val="center"/>
          </w:tcPr>
          <w:p w14:paraId="35438E39"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9" w:type="dxa"/>
            <w:vAlign w:val="center"/>
          </w:tcPr>
          <w:p w14:paraId="7BB3E03E"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7" w:type="dxa"/>
            <w:vAlign w:val="center"/>
          </w:tcPr>
          <w:p w14:paraId="3EAEABED"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42" w:type="dxa"/>
            <w:vAlign w:val="center"/>
          </w:tcPr>
          <w:p w14:paraId="4E06713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7" w:type="dxa"/>
            <w:vAlign w:val="center"/>
          </w:tcPr>
          <w:p w14:paraId="68336908"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52" w:type="dxa"/>
            <w:vAlign w:val="center"/>
          </w:tcPr>
          <w:p w14:paraId="17514E5F"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80" w:type="dxa"/>
            <w:vAlign w:val="center"/>
          </w:tcPr>
          <w:p w14:paraId="25384CA8"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730" w:type="dxa"/>
            <w:vAlign w:val="center"/>
          </w:tcPr>
          <w:p w14:paraId="7BE1A112"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8" w:type="dxa"/>
            <w:vAlign w:val="center"/>
          </w:tcPr>
          <w:p w14:paraId="19ED19CA"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11" w:type="dxa"/>
            <w:vAlign w:val="center"/>
          </w:tcPr>
          <w:p w14:paraId="380323BD" w14:textId="77777777" w:rsidR="009E133C" w:rsidRPr="003C5ABC" w:rsidRDefault="009E133C" w:rsidP="009E133C">
            <w:pPr>
              <w:pStyle w:val="TableParagraph"/>
              <w:spacing w:line="210" w:lineRule="exact"/>
              <w:ind w:left="-79" w:right="-104"/>
              <w:rPr>
                <w:sz w:val="20"/>
              </w:rPr>
            </w:pPr>
            <w:r w:rsidRPr="003C5ABC">
              <w:rPr>
                <w:w w:val="99"/>
                <w:sz w:val="20"/>
              </w:rPr>
              <w:t>0</w:t>
            </w:r>
          </w:p>
        </w:tc>
        <w:tc>
          <w:tcPr>
            <w:tcW w:w="888" w:type="dxa"/>
            <w:vAlign w:val="center"/>
          </w:tcPr>
          <w:p w14:paraId="6B7EDCD4" w14:textId="77777777" w:rsidR="009E133C" w:rsidRPr="003C5ABC" w:rsidRDefault="009E133C" w:rsidP="009E133C">
            <w:pPr>
              <w:pStyle w:val="TableParagraph"/>
              <w:spacing w:line="210" w:lineRule="exact"/>
              <w:ind w:left="166" w:right="-104"/>
              <w:rPr>
                <w:sz w:val="20"/>
              </w:rPr>
            </w:pPr>
            <w:r w:rsidRPr="003C5ABC">
              <w:rPr>
                <w:sz w:val="20"/>
              </w:rPr>
              <w:t>739</w:t>
            </w:r>
          </w:p>
        </w:tc>
      </w:tr>
      <w:tr w:rsidR="009E133C" w:rsidRPr="003C5ABC" w14:paraId="24FA9B04" w14:textId="77777777" w:rsidTr="006E249D">
        <w:trPr>
          <w:trHeight w:val="230"/>
        </w:trPr>
        <w:tc>
          <w:tcPr>
            <w:tcW w:w="2259" w:type="dxa"/>
          </w:tcPr>
          <w:p w14:paraId="506FDC2E" w14:textId="77777777" w:rsidR="009E133C" w:rsidRPr="003C5ABC" w:rsidRDefault="009E133C" w:rsidP="009E133C">
            <w:pPr>
              <w:pStyle w:val="TableParagraph"/>
              <w:spacing w:line="210" w:lineRule="exact"/>
              <w:ind w:left="107"/>
              <w:jc w:val="left"/>
              <w:rPr>
                <w:b/>
                <w:sz w:val="20"/>
              </w:rPr>
            </w:pPr>
            <w:r w:rsidRPr="003C5ABC">
              <w:rPr>
                <w:b/>
                <w:sz w:val="20"/>
              </w:rPr>
              <w:t>Всего смета проекта</w:t>
            </w:r>
          </w:p>
        </w:tc>
        <w:tc>
          <w:tcPr>
            <w:tcW w:w="757" w:type="dxa"/>
            <w:vAlign w:val="center"/>
          </w:tcPr>
          <w:p w14:paraId="6E5EAAFF" w14:textId="77777777" w:rsidR="009E133C" w:rsidRPr="003C5ABC" w:rsidRDefault="009E133C" w:rsidP="009E133C">
            <w:pPr>
              <w:pStyle w:val="TableParagraph"/>
              <w:spacing w:line="210" w:lineRule="exact"/>
              <w:ind w:left="-79" w:right="-104"/>
              <w:rPr>
                <w:b/>
                <w:sz w:val="20"/>
              </w:rPr>
            </w:pPr>
            <w:r w:rsidRPr="003C5ABC">
              <w:rPr>
                <w:b/>
                <w:sz w:val="20"/>
              </w:rPr>
              <w:t>4842</w:t>
            </w:r>
          </w:p>
        </w:tc>
        <w:tc>
          <w:tcPr>
            <w:tcW w:w="812" w:type="dxa"/>
            <w:vAlign w:val="center"/>
          </w:tcPr>
          <w:p w14:paraId="40D2F41E"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9" w:type="dxa"/>
            <w:vAlign w:val="center"/>
          </w:tcPr>
          <w:p w14:paraId="77EC09EC"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7" w:type="dxa"/>
            <w:vAlign w:val="center"/>
          </w:tcPr>
          <w:p w14:paraId="35459992"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42" w:type="dxa"/>
            <w:vAlign w:val="center"/>
          </w:tcPr>
          <w:p w14:paraId="4A21532D"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7" w:type="dxa"/>
            <w:vAlign w:val="center"/>
          </w:tcPr>
          <w:p w14:paraId="7B80B6B7"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52" w:type="dxa"/>
            <w:vAlign w:val="center"/>
          </w:tcPr>
          <w:p w14:paraId="13EE94BA"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80" w:type="dxa"/>
            <w:vAlign w:val="center"/>
          </w:tcPr>
          <w:p w14:paraId="42CC5BFE"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730" w:type="dxa"/>
            <w:vAlign w:val="center"/>
          </w:tcPr>
          <w:p w14:paraId="34F1F07F"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8" w:type="dxa"/>
            <w:vAlign w:val="center"/>
          </w:tcPr>
          <w:p w14:paraId="40A40E14"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11" w:type="dxa"/>
            <w:vAlign w:val="center"/>
          </w:tcPr>
          <w:p w14:paraId="70BCFC37" w14:textId="77777777" w:rsidR="009E133C" w:rsidRPr="003C5ABC" w:rsidRDefault="009E133C" w:rsidP="009E133C">
            <w:pPr>
              <w:pStyle w:val="TableParagraph"/>
              <w:spacing w:line="210" w:lineRule="exact"/>
              <w:ind w:left="-79" w:right="-104"/>
              <w:rPr>
                <w:b/>
                <w:sz w:val="20"/>
              </w:rPr>
            </w:pPr>
            <w:r w:rsidRPr="003C5ABC">
              <w:rPr>
                <w:b/>
                <w:w w:val="99"/>
                <w:sz w:val="20"/>
              </w:rPr>
              <w:t>0</w:t>
            </w:r>
          </w:p>
        </w:tc>
        <w:tc>
          <w:tcPr>
            <w:tcW w:w="888" w:type="dxa"/>
            <w:vAlign w:val="center"/>
          </w:tcPr>
          <w:p w14:paraId="1D24B9DA" w14:textId="77777777" w:rsidR="009E133C" w:rsidRPr="003C5ABC" w:rsidRDefault="009E133C" w:rsidP="009E133C">
            <w:pPr>
              <w:pStyle w:val="TableParagraph"/>
              <w:spacing w:line="210" w:lineRule="exact"/>
              <w:ind w:left="166" w:right="-104"/>
              <w:rPr>
                <w:b/>
                <w:sz w:val="20"/>
              </w:rPr>
            </w:pPr>
            <w:r w:rsidRPr="003C5ABC">
              <w:rPr>
                <w:b/>
                <w:sz w:val="20"/>
              </w:rPr>
              <w:t>4842</w:t>
            </w:r>
          </w:p>
        </w:tc>
      </w:tr>
    </w:tbl>
    <w:p w14:paraId="3D19B27C" w14:textId="77777777" w:rsidR="005945BB" w:rsidRPr="003C5ABC" w:rsidRDefault="005945BB" w:rsidP="005945BB">
      <w:pPr>
        <w:spacing w:line="210" w:lineRule="exact"/>
        <w:rPr>
          <w:sz w:val="20"/>
        </w:rPr>
        <w:sectPr w:rsidR="005945BB" w:rsidRPr="003C5ABC" w:rsidSect="00796BAC">
          <w:footerReference w:type="default" r:id="rId37"/>
          <w:pgSz w:w="16840" w:h="11910" w:orient="landscape"/>
          <w:pgMar w:top="1134" w:right="850" w:bottom="1134" w:left="1701" w:header="0" w:footer="782" w:gutter="0"/>
          <w:pgNumType w:start="86"/>
          <w:cols w:space="720"/>
          <w:docGrid w:linePitch="299"/>
        </w:sectPr>
      </w:pPr>
    </w:p>
    <w:p w14:paraId="1DE10435" w14:textId="77777777" w:rsidR="005945BB" w:rsidRPr="003C5ABC" w:rsidRDefault="005945BB" w:rsidP="005945BB">
      <w:pPr>
        <w:spacing w:before="62" w:after="4"/>
        <w:ind w:left="117" w:right="114"/>
        <w:rPr>
          <w:b/>
        </w:rPr>
      </w:pPr>
      <w:r w:rsidRPr="003C5ABC">
        <w:rPr>
          <w:b/>
        </w:rPr>
        <w:t xml:space="preserve">Таблица </w:t>
      </w:r>
      <w:r w:rsidR="009E133C">
        <w:rPr>
          <w:b/>
        </w:rPr>
        <w:t>9</w:t>
      </w:r>
      <w:r w:rsidRPr="003C5ABC">
        <w:rPr>
          <w:b/>
        </w:rPr>
        <w:t>.5. Величина необходимых инвестиций в строительство, реконструкцию, техническое перевооружение, монтаж установок ВПУ и баков-аккумуляторов в тыс. руб.</w:t>
      </w:r>
    </w:p>
    <w:p w14:paraId="5C6B31D4" w14:textId="77777777" w:rsidR="005945BB" w:rsidRPr="003C5ABC" w:rsidRDefault="005945BB" w:rsidP="005945BB">
      <w:pPr>
        <w:spacing w:before="62" w:after="4"/>
        <w:ind w:left="117" w:right="114"/>
        <w:rPr>
          <w:b/>
        </w:rPr>
      </w:pPr>
    </w:p>
    <w:tbl>
      <w:tblPr>
        <w:tblW w:w="1235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134"/>
        <w:gridCol w:w="993"/>
        <w:gridCol w:w="850"/>
        <w:gridCol w:w="992"/>
        <w:gridCol w:w="993"/>
        <w:gridCol w:w="708"/>
        <w:gridCol w:w="993"/>
        <w:gridCol w:w="850"/>
        <w:gridCol w:w="851"/>
        <w:gridCol w:w="850"/>
        <w:gridCol w:w="851"/>
        <w:gridCol w:w="992"/>
      </w:tblGrid>
      <w:tr w:rsidR="009E133C" w:rsidRPr="003C5ABC" w14:paraId="54E1434B" w14:textId="77777777" w:rsidTr="009E133C">
        <w:trPr>
          <w:trHeight w:val="230"/>
        </w:trPr>
        <w:tc>
          <w:tcPr>
            <w:tcW w:w="1301" w:type="dxa"/>
          </w:tcPr>
          <w:p w14:paraId="17638449" w14:textId="77777777" w:rsidR="009E133C" w:rsidRPr="003C5ABC" w:rsidRDefault="009E133C" w:rsidP="006E249D">
            <w:pPr>
              <w:pStyle w:val="TableParagraph"/>
              <w:spacing w:line="210" w:lineRule="exact"/>
              <w:ind w:left="107"/>
              <w:jc w:val="left"/>
              <w:rPr>
                <w:b/>
                <w:sz w:val="20"/>
                <w:szCs w:val="20"/>
              </w:rPr>
            </w:pPr>
            <w:r w:rsidRPr="003C5ABC">
              <w:rPr>
                <w:b/>
                <w:sz w:val="20"/>
                <w:szCs w:val="20"/>
              </w:rPr>
              <w:t>ВСЕГО</w:t>
            </w:r>
          </w:p>
        </w:tc>
        <w:tc>
          <w:tcPr>
            <w:tcW w:w="1134" w:type="dxa"/>
            <w:vAlign w:val="center"/>
          </w:tcPr>
          <w:p w14:paraId="5FD69812" w14:textId="77777777" w:rsidR="009E133C" w:rsidRPr="003C5ABC" w:rsidRDefault="009E133C" w:rsidP="009E133C">
            <w:pPr>
              <w:pStyle w:val="TableParagraph"/>
              <w:spacing w:line="210" w:lineRule="exact"/>
              <w:ind w:left="18" w:hanging="18"/>
              <w:rPr>
                <w:sz w:val="20"/>
                <w:szCs w:val="20"/>
              </w:rPr>
            </w:pPr>
            <w:r w:rsidRPr="003C5ABC">
              <w:rPr>
                <w:sz w:val="20"/>
                <w:szCs w:val="20"/>
              </w:rPr>
              <w:t>2020</w:t>
            </w:r>
          </w:p>
        </w:tc>
        <w:tc>
          <w:tcPr>
            <w:tcW w:w="993" w:type="dxa"/>
            <w:vAlign w:val="center"/>
          </w:tcPr>
          <w:p w14:paraId="4694C32E" w14:textId="77777777" w:rsidR="009E133C" w:rsidRPr="003C5ABC" w:rsidRDefault="009E133C" w:rsidP="009E133C">
            <w:pPr>
              <w:pStyle w:val="TableParagraph"/>
              <w:spacing w:line="210" w:lineRule="exact"/>
              <w:ind w:left="18" w:hanging="18"/>
              <w:rPr>
                <w:sz w:val="20"/>
                <w:szCs w:val="20"/>
              </w:rPr>
            </w:pPr>
            <w:r w:rsidRPr="003C5ABC">
              <w:rPr>
                <w:sz w:val="20"/>
                <w:szCs w:val="20"/>
              </w:rPr>
              <w:t>2021</w:t>
            </w:r>
          </w:p>
        </w:tc>
        <w:tc>
          <w:tcPr>
            <w:tcW w:w="850" w:type="dxa"/>
            <w:vAlign w:val="center"/>
          </w:tcPr>
          <w:p w14:paraId="541090FA" w14:textId="77777777" w:rsidR="009E133C" w:rsidRPr="003C5ABC" w:rsidRDefault="009E133C" w:rsidP="009E133C">
            <w:pPr>
              <w:pStyle w:val="TableParagraph"/>
              <w:spacing w:line="210" w:lineRule="exact"/>
              <w:ind w:left="18" w:hanging="18"/>
              <w:rPr>
                <w:sz w:val="20"/>
                <w:szCs w:val="20"/>
              </w:rPr>
            </w:pPr>
            <w:r w:rsidRPr="003C5ABC">
              <w:rPr>
                <w:sz w:val="20"/>
                <w:szCs w:val="20"/>
              </w:rPr>
              <w:t>2022</w:t>
            </w:r>
          </w:p>
        </w:tc>
        <w:tc>
          <w:tcPr>
            <w:tcW w:w="992" w:type="dxa"/>
            <w:vAlign w:val="center"/>
          </w:tcPr>
          <w:p w14:paraId="1A96BBC9" w14:textId="77777777" w:rsidR="009E133C" w:rsidRPr="003C5ABC" w:rsidRDefault="009E133C" w:rsidP="009E133C">
            <w:pPr>
              <w:pStyle w:val="TableParagraph"/>
              <w:spacing w:line="210" w:lineRule="exact"/>
              <w:ind w:left="18" w:hanging="18"/>
              <w:rPr>
                <w:sz w:val="20"/>
                <w:szCs w:val="20"/>
              </w:rPr>
            </w:pPr>
            <w:r w:rsidRPr="003C5ABC">
              <w:rPr>
                <w:sz w:val="20"/>
                <w:szCs w:val="20"/>
              </w:rPr>
              <w:t>2023</w:t>
            </w:r>
          </w:p>
        </w:tc>
        <w:tc>
          <w:tcPr>
            <w:tcW w:w="993" w:type="dxa"/>
            <w:vAlign w:val="center"/>
          </w:tcPr>
          <w:p w14:paraId="23AED641" w14:textId="77777777" w:rsidR="009E133C" w:rsidRPr="003C5ABC" w:rsidRDefault="009E133C" w:rsidP="009E133C">
            <w:pPr>
              <w:pStyle w:val="TableParagraph"/>
              <w:spacing w:line="210" w:lineRule="exact"/>
              <w:ind w:left="18" w:hanging="18"/>
              <w:rPr>
                <w:sz w:val="20"/>
                <w:szCs w:val="20"/>
              </w:rPr>
            </w:pPr>
            <w:r w:rsidRPr="003C5ABC">
              <w:rPr>
                <w:sz w:val="20"/>
                <w:szCs w:val="20"/>
              </w:rPr>
              <w:t>2024</w:t>
            </w:r>
          </w:p>
        </w:tc>
        <w:tc>
          <w:tcPr>
            <w:tcW w:w="708" w:type="dxa"/>
            <w:vAlign w:val="center"/>
          </w:tcPr>
          <w:p w14:paraId="055E32FD" w14:textId="77777777" w:rsidR="009E133C" w:rsidRPr="003C5ABC" w:rsidRDefault="009E133C" w:rsidP="009E133C">
            <w:pPr>
              <w:pStyle w:val="TableParagraph"/>
              <w:spacing w:line="210" w:lineRule="exact"/>
              <w:ind w:left="18" w:hanging="18"/>
              <w:rPr>
                <w:sz w:val="20"/>
                <w:szCs w:val="20"/>
              </w:rPr>
            </w:pPr>
            <w:r w:rsidRPr="003C5ABC">
              <w:rPr>
                <w:sz w:val="20"/>
                <w:szCs w:val="20"/>
              </w:rPr>
              <w:t>2025</w:t>
            </w:r>
          </w:p>
        </w:tc>
        <w:tc>
          <w:tcPr>
            <w:tcW w:w="993" w:type="dxa"/>
            <w:vAlign w:val="center"/>
          </w:tcPr>
          <w:p w14:paraId="09D6D04E" w14:textId="77777777" w:rsidR="009E133C" w:rsidRPr="003C5ABC" w:rsidRDefault="009E133C" w:rsidP="009E133C">
            <w:pPr>
              <w:pStyle w:val="TableParagraph"/>
              <w:spacing w:line="210" w:lineRule="exact"/>
              <w:ind w:left="18" w:hanging="18"/>
              <w:rPr>
                <w:sz w:val="20"/>
                <w:szCs w:val="20"/>
              </w:rPr>
            </w:pPr>
            <w:r w:rsidRPr="003C5ABC">
              <w:rPr>
                <w:sz w:val="20"/>
                <w:szCs w:val="20"/>
              </w:rPr>
              <w:t>2026</w:t>
            </w:r>
          </w:p>
        </w:tc>
        <w:tc>
          <w:tcPr>
            <w:tcW w:w="850" w:type="dxa"/>
            <w:vAlign w:val="center"/>
          </w:tcPr>
          <w:p w14:paraId="11020340" w14:textId="77777777" w:rsidR="009E133C" w:rsidRPr="003C5ABC" w:rsidRDefault="009E133C" w:rsidP="009E133C">
            <w:pPr>
              <w:pStyle w:val="TableParagraph"/>
              <w:spacing w:line="210" w:lineRule="exact"/>
              <w:ind w:left="18" w:hanging="18"/>
              <w:rPr>
                <w:sz w:val="20"/>
                <w:szCs w:val="20"/>
              </w:rPr>
            </w:pPr>
            <w:r w:rsidRPr="003C5ABC">
              <w:rPr>
                <w:sz w:val="20"/>
                <w:szCs w:val="20"/>
              </w:rPr>
              <w:t>2027</w:t>
            </w:r>
          </w:p>
        </w:tc>
        <w:tc>
          <w:tcPr>
            <w:tcW w:w="851" w:type="dxa"/>
            <w:vAlign w:val="center"/>
          </w:tcPr>
          <w:p w14:paraId="15436999" w14:textId="77777777" w:rsidR="009E133C" w:rsidRPr="003C5ABC" w:rsidRDefault="009E133C" w:rsidP="009E133C">
            <w:pPr>
              <w:pStyle w:val="TableParagraph"/>
              <w:spacing w:line="210" w:lineRule="exact"/>
              <w:ind w:left="18" w:hanging="18"/>
              <w:rPr>
                <w:sz w:val="20"/>
                <w:szCs w:val="20"/>
              </w:rPr>
            </w:pPr>
            <w:r w:rsidRPr="003C5ABC">
              <w:rPr>
                <w:sz w:val="20"/>
                <w:szCs w:val="20"/>
              </w:rPr>
              <w:t>2028</w:t>
            </w:r>
          </w:p>
        </w:tc>
        <w:tc>
          <w:tcPr>
            <w:tcW w:w="850" w:type="dxa"/>
            <w:vAlign w:val="center"/>
          </w:tcPr>
          <w:p w14:paraId="5636C0A9" w14:textId="77777777" w:rsidR="009E133C" w:rsidRPr="003C5ABC" w:rsidRDefault="009E133C" w:rsidP="009E133C">
            <w:pPr>
              <w:pStyle w:val="TableParagraph"/>
              <w:spacing w:line="210" w:lineRule="exact"/>
              <w:ind w:left="18" w:hanging="18"/>
              <w:rPr>
                <w:sz w:val="20"/>
                <w:szCs w:val="20"/>
              </w:rPr>
            </w:pPr>
            <w:r w:rsidRPr="003C5ABC">
              <w:rPr>
                <w:sz w:val="20"/>
                <w:szCs w:val="20"/>
              </w:rPr>
              <w:t>2029</w:t>
            </w:r>
          </w:p>
        </w:tc>
        <w:tc>
          <w:tcPr>
            <w:tcW w:w="851" w:type="dxa"/>
            <w:vAlign w:val="center"/>
          </w:tcPr>
          <w:p w14:paraId="0D8A0870" w14:textId="77777777" w:rsidR="009E133C" w:rsidRPr="003C5ABC" w:rsidRDefault="009E133C" w:rsidP="009E133C">
            <w:pPr>
              <w:pStyle w:val="TableParagraph"/>
              <w:spacing w:line="210" w:lineRule="exact"/>
              <w:ind w:left="18" w:hanging="18"/>
              <w:rPr>
                <w:sz w:val="20"/>
                <w:szCs w:val="20"/>
              </w:rPr>
            </w:pPr>
            <w:r w:rsidRPr="003C5ABC">
              <w:rPr>
                <w:sz w:val="20"/>
                <w:szCs w:val="20"/>
              </w:rPr>
              <w:t>2030</w:t>
            </w:r>
          </w:p>
        </w:tc>
        <w:tc>
          <w:tcPr>
            <w:tcW w:w="992" w:type="dxa"/>
            <w:vAlign w:val="center"/>
          </w:tcPr>
          <w:p w14:paraId="03725987" w14:textId="77777777" w:rsidR="009E133C" w:rsidRPr="003C5ABC" w:rsidRDefault="009E133C" w:rsidP="009E133C">
            <w:pPr>
              <w:pStyle w:val="TableParagraph"/>
              <w:spacing w:line="210" w:lineRule="exact"/>
              <w:ind w:left="18" w:hanging="18"/>
              <w:rPr>
                <w:sz w:val="20"/>
                <w:szCs w:val="20"/>
              </w:rPr>
            </w:pPr>
            <w:r w:rsidRPr="003C5ABC">
              <w:rPr>
                <w:sz w:val="20"/>
                <w:szCs w:val="20"/>
              </w:rPr>
              <w:t>Всего</w:t>
            </w:r>
          </w:p>
        </w:tc>
      </w:tr>
      <w:tr w:rsidR="009E133C" w:rsidRPr="003C5ABC" w14:paraId="4E9DA990" w14:textId="77777777" w:rsidTr="009E133C">
        <w:trPr>
          <w:trHeight w:val="230"/>
        </w:trPr>
        <w:tc>
          <w:tcPr>
            <w:tcW w:w="1301" w:type="dxa"/>
          </w:tcPr>
          <w:p w14:paraId="60DF7760" w14:textId="77777777" w:rsidR="009E133C" w:rsidRPr="003C5ABC" w:rsidRDefault="009E133C" w:rsidP="009E133C">
            <w:pPr>
              <w:pStyle w:val="TableParagraph"/>
              <w:spacing w:line="210" w:lineRule="exact"/>
              <w:ind w:left="107"/>
              <w:jc w:val="left"/>
              <w:rPr>
                <w:sz w:val="20"/>
                <w:szCs w:val="20"/>
              </w:rPr>
            </w:pPr>
            <w:r w:rsidRPr="003C5ABC">
              <w:rPr>
                <w:sz w:val="20"/>
                <w:szCs w:val="20"/>
              </w:rPr>
              <w:t>ПИР и ПСД</w:t>
            </w:r>
          </w:p>
        </w:tc>
        <w:tc>
          <w:tcPr>
            <w:tcW w:w="1134" w:type="dxa"/>
            <w:vAlign w:val="center"/>
          </w:tcPr>
          <w:p w14:paraId="77F383A0" w14:textId="77777777" w:rsidR="009E133C" w:rsidRPr="003C5ABC" w:rsidRDefault="009E133C" w:rsidP="009E133C">
            <w:pPr>
              <w:pStyle w:val="TableParagraph"/>
              <w:spacing w:line="210" w:lineRule="exact"/>
              <w:ind w:left="18" w:hanging="18"/>
              <w:rPr>
                <w:sz w:val="20"/>
                <w:szCs w:val="20"/>
              </w:rPr>
            </w:pPr>
            <w:r w:rsidRPr="003C5ABC">
              <w:rPr>
                <w:sz w:val="20"/>
                <w:szCs w:val="20"/>
              </w:rPr>
              <w:t>485</w:t>
            </w:r>
          </w:p>
        </w:tc>
        <w:tc>
          <w:tcPr>
            <w:tcW w:w="993" w:type="dxa"/>
            <w:vAlign w:val="center"/>
          </w:tcPr>
          <w:p w14:paraId="540D8497" w14:textId="77777777" w:rsidR="009E133C" w:rsidRPr="003C5ABC" w:rsidRDefault="009E133C" w:rsidP="009E133C">
            <w:pPr>
              <w:pStyle w:val="TableParagraph"/>
              <w:spacing w:line="210" w:lineRule="exact"/>
              <w:ind w:left="18" w:hanging="18"/>
              <w:rPr>
                <w:sz w:val="20"/>
                <w:szCs w:val="20"/>
              </w:rPr>
            </w:pPr>
            <w:r w:rsidRPr="003C5ABC">
              <w:rPr>
                <w:sz w:val="20"/>
                <w:szCs w:val="20"/>
              </w:rPr>
              <w:t>289</w:t>
            </w:r>
          </w:p>
        </w:tc>
        <w:tc>
          <w:tcPr>
            <w:tcW w:w="850" w:type="dxa"/>
            <w:vAlign w:val="center"/>
          </w:tcPr>
          <w:p w14:paraId="25A46B40" w14:textId="77777777" w:rsidR="009E133C" w:rsidRPr="003C5ABC" w:rsidRDefault="009E133C" w:rsidP="009E133C">
            <w:pPr>
              <w:pStyle w:val="TableParagraph"/>
              <w:spacing w:line="210" w:lineRule="exact"/>
              <w:ind w:left="18" w:hanging="18"/>
              <w:rPr>
                <w:sz w:val="20"/>
                <w:szCs w:val="20"/>
              </w:rPr>
            </w:pPr>
            <w:r w:rsidRPr="003C5ABC">
              <w:rPr>
                <w:sz w:val="20"/>
                <w:szCs w:val="20"/>
              </w:rPr>
              <w:t>299</w:t>
            </w:r>
          </w:p>
        </w:tc>
        <w:tc>
          <w:tcPr>
            <w:tcW w:w="992" w:type="dxa"/>
            <w:vAlign w:val="center"/>
          </w:tcPr>
          <w:p w14:paraId="2FB33A49" w14:textId="77777777" w:rsidR="009E133C" w:rsidRPr="003C5ABC" w:rsidRDefault="009E133C" w:rsidP="009E133C">
            <w:pPr>
              <w:pStyle w:val="TableParagraph"/>
              <w:spacing w:line="210" w:lineRule="exact"/>
              <w:ind w:left="18" w:hanging="18"/>
              <w:rPr>
                <w:sz w:val="20"/>
                <w:szCs w:val="20"/>
              </w:rPr>
            </w:pPr>
            <w:r w:rsidRPr="003C5ABC">
              <w:rPr>
                <w:sz w:val="20"/>
                <w:szCs w:val="20"/>
              </w:rPr>
              <w:t>6833</w:t>
            </w:r>
          </w:p>
        </w:tc>
        <w:tc>
          <w:tcPr>
            <w:tcW w:w="993" w:type="dxa"/>
            <w:vAlign w:val="center"/>
          </w:tcPr>
          <w:p w14:paraId="09CFD9AA" w14:textId="77777777" w:rsidR="009E133C" w:rsidRPr="003C5ABC" w:rsidRDefault="009E133C" w:rsidP="009E133C">
            <w:pPr>
              <w:pStyle w:val="TableParagraph"/>
              <w:spacing w:line="210" w:lineRule="exact"/>
              <w:ind w:left="18" w:hanging="18"/>
              <w:rPr>
                <w:sz w:val="20"/>
                <w:szCs w:val="20"/>
              </w:rPr>
            </w:pPr>
            <w:r w:rsidRPr="003C5ABC">
              <w:rPr>
                <w:sz w:val="20"/>
                <w:szCs w:val="20"/>
              </w:rPr>
              <w:t>23</w:t>
            </w:r>
          </w:p>
        </w:tc>
        <w:tc>
          <w:tcPr>
            <w:tcW w:w="708" w:type="dxa"/>
            <w:vAlign w:val="center"/>
          </w:tcPr>
          <w:p w14:paraId="05DE0BC1" w14:textId="77777777" w:rsidR="009E133C" w:rsidRPr="003C5ABC" w:rsidRDefault="009E133C" w:rsidP="009E133C">
            <w:pPr>
              <w:pStyle w:val="TableParagraph"/>
              <w:spacing w:line="210" w:lineRule="exact"/>
              <w:ind w:left="18" w:hanging="18"/>
              <w:rPr>
                <w:sz w:val="20"/>
                <w:szCs w:val="20"/>
              </w:rPr>
            </w:pPr>
            <w:r w:rsidRPr="003C5ABC">
              <w:rPr>
                <w:sz w:val="20"/>
                <w:szCs w:val="20"/>
              </w:rPr>
              <w:t>20</w:t>
            </w:r>
          </w:p>
        </w:tc>
        <w:tc>
          <w:tcPr>
            <w:tcW w:w="993" w:type="dxa"/>
            <w:vAlign w:val="center"/>
          </w:tcPr>
          <w:p w14:paraId="3275990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647D2218"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2F91F086"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0CC51D8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010B47A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28C953B9" w14:textId="77777777" w:rsidR="009E133C" w:rsidRPr="003C5ABC" w:rsidRDefault="009E133C" w:rsidP="009E133C">
            <w:pPr>
              <w:pStyle w:val="TableParagraph"/>
              <w:spacing w:line="210" w:lineRule="exact"/>
              <w:ind w:left="18" w:hanging="18"/>
              <w:rPr>
                <w:sz w:val="20"/>
                <w:szCs w:val="20"/>
              </w:rPr>
            </w:pPr>
            <w:r>
              <w:rPr>
                <w:color w:val="000000"/>
                <w:sz w:val="20"/>
                <w:szCs w:val="20"/>
              </w:rPr>
              <w:t>7949</w:t>
            </w:r>
          </w:p>
        </w:tc>
      </w:tr>
      <w:tr w:rsidR="009E133C" w:rsidRPr="003C5ABC" w14:paraId="7A23D40B" w14:textId="77777777" w:rsidTr="009E133C">
        <w:trPr>
          <w:trHeight w:val="230"/>
        </w:trPr>
        <w:tc>
          <w:tcPr>
            <w:tcW w:w="1301" w:type="dxa"/>
          </w:tcPr>
          <w:p w14:paraId="117ED7FD" w14:textId="77777777" w:rsidR="009E133C" w:rsidRPr="003C5ABC" w:rsidRDefault="009E133C" w:rsidP="009E133C">
            <w:pPr>
              <w:pStyle w:val="TableParagraph"/>
              <w:spacing w:line="210" w:lineRule="exact"/>
              <w:ind w:left="107"/>
              <w:jc w:val="left"/>
              <w:rPr>
                <w:sz w:val="20"/>
                <w:szCs w:val="20"/>
              </w:rPr>
            </w:pPr>
            <w:r w:rsidRPr="003C5ABC">
              <w:rPr>
                <w:sz w:val="20"/>
                <w:szCs w:val="20"/>
              </w:rPr>
              <w:t>Оборудование</w:t>
            </w:r>
          </w:p>
        </w:tc>
        <w:tc>
          <w:tcPr>
            <w:tcW w:w="1134" w:type="dxa"/>
            <w:vAlign w:val="center"/>
          </w:tcPr>
          <w:p w14:paraId="4A30B876" w14:textId="77777777" w:rsidR="009E133C" w:rsidRPr="003C5ABC" w:rsidRDefault="009E133C" w:rsidP="009E133C">
            <w:pPr>
              <w:pStyle w:val="TableParagraph"/>
              <w:spacing w:line="210" w:lineRule="exact"/>
              <w:ind w:left="18" w:hanging="18"/>
              <w:rPr>
                <w:sz w:val="20"/>
                <w:szCs w:val="20"/>
              </w:rPr>
            </w:pPr>
            <w:r w:rsidRPr="003C5ABC">
              <w:rPr>
                <w:sz w:val="20"/>
                <w:szCs w:val="20"/>
              </w:rPr>
              <w:t>4321</w:t>
            </w:r>
          </w:p>
        </w:tc>
        <w:tc>
          <w:tcPr>
            <w:tcW w:w="993" w:type="dxa"/>
            <w:vAlign w:val="center"/>
          </w:tcPr>
          <w:p w14:paraId="4A215F82" w14:textId="77777777" w:rsidR="009E133C" w:rsidRPr="003C5ABC" w:rsidRDefault="009E133C" w:rsidP="009E133C">
            <w:pPr>
              <w:pStyle w:val="TableParagraph"/>
              <w:spacing w:line="210" w:lineRule="exact"/>
              <w:ind w:left="18" w:hanging="18"/>
              <w:rPr>
                <w:sz w:val="20"/>
                <w:szCs w:val="20"/>
              </w:rPr>
            </w:pPr>
            <w:r w:rsidRPr="003C5ABC">
              <w:rPr>
                <w:sz w:val="20"/>
                <w:szCs w:val="20"/>
              </w:rPr>
              <w:t>2572</w:t>
            </w:r>
          </w:p>
        </w:tc>
        <w:tc>
          <w:tcPr>
            <w:tcW w:w="850" w:type="dxa"/>
            <w:vAlign w:val="center"/>
          </w:tcPr>
          <w:p w14:paraId="7D59D37E" w14:textId="77777777" w:rsidR="009E133C" w:rsidRPr="003C5ABC" w:rsidRDefault="009E133C" w:rsidP="009E133C">
            <w:pPr>
              <w:pStyle w:val="TableParagraph"/>
              <w:spacing w:line="210" w:lineRule="exact"/>
              <w:ind w:left="18" w:hanging="18"/>
              <w:rPr>
                <w:sz w:val="20"/>
                <w:szCs w:val="20"/>
              </w:rPr>
            </w:pPr>
            <w:r w:rsidRPr="003C5ABC">
              <w:rPr>
                <w:sz w:val="20"/>
                <w:szCs w:val="20"/>
              </w:rPr>
              <w:t>2668</w:t>
            </w:r>
          </w:p>
        </w:tc>
        <w:tc>
          <w:tcPr>
            <w:tcW w:w="992" w:type="dxa"/>
            <w:vAlign w:val="center"/>
          </w:tcPr>
          <w:p w14:paraId="7A137DBC" w14:textId="77777777" w:rsidR="009E133C" w:rsidRPr="003C5ABC" w:rsidRDefault="009E133C" w:rsidP="009E133C">
            <w:pPr>
              <w:pStyle w:val="TableParagraph"/>
              <w:spacing w:line="210" w:lineRule="exact"/>
              <w:ind w:left="18" w:hanging="18"/>
              <w:rPr>
                <w:sz w:val="20"/>
                <w:szCs w:val="20"/>
              </w:rPr>
            </w:pPr>
            <w:r w:rsidRPr="003C5ABC">
              <w:rPr>
                <w:w w:val="95"/>
                <w:sz w:val="20"/>
                <w:szCs w:val="20"/>
              </w:rPr>
              <w:t>60900</w:t>
            </w:r>
          </w:p>
        </w:tc>
        <w:tc>
          <w:tcPr>
            <w:tcW w:w="993" w:type="dxa"/>
            <w:vAlign w:val="center"/>
          </w:tcPr>
          <w:p w14:paraId="58CB83F7" w14:textId="77777777" w:rsidR="009E133C" w:rsidRPr="003C5ABC" w:rsidRDefault="009E133C" w:rsidP="009E133C">
            <w:pPr>
              <w:pStyle w:val="TableParagraph"/>
              <w:spacing w:line="210" w:lineRule="exact"/>
              <w:ind w:left="18" w:hanging="18"/>
              <w:rPr>
                <w:sz w:val="20"/>
                <w:szCs w:val="20"/>
              </w:rPr>
            </w:pPr>
            <w:r w:rsidRPr="003C5ABC">
              <w:rPr>
                <w:sz w:val="20"/>
                <w:szCs w:val="20"/>
              </w:rPr>
              <w:t>203</w:t>
            </w:r>
          </w:p>
        </w:tc>
        <w:tc>
          <w:tcPr>
            <w:tcW w:w="708" w:type="dxa"/>
            <w:vAlign w:val="center"/>
          </w:tcPr>
          <w:p w14:paraId="12927F83" w14:textId="77777777" w:rsidR="009E133C" w:rsidRPr="003C5ABC" w:rsidRDefault="009E133C" w:rsidP="009E133C">
            <w:pPr>
              <w:pStyle w:val="TableParagraph"/>
              <w:spacing w:line="210" w:lineRule="exact"/>
              <w:ind w:left="18" w:hanging="18"/>
              <w:rPr>
                <w:sz w:val="20"/>
                <w:szCs w:val="20"/>
              </w:rPr>
            </w:pPr>
            <w:r w:rsidRPr="003C5ABC">
              <w:rPr>
                <w:sz w:val="20"/>
                <w:szCs w:val="20"/>
              </w:rPr>
              <w:t>182</w:t>
            </w:r>
          </w:p>
        </w:tc>
        <w:tc>
          <w:tcPr>
            <w:tcW w:w="993" w:type="dxa"/>
            <w:vAlign w:val="center"/>
          </w:tcPr>
          <w:p w14:paraId="193283D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41F8418B"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6BF7500E"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09C70BC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341B4096"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148980EE" w14:textId="77777777" w:rsidR="009E133C" w:rsidRPr="003C5ABC" w:rsidRDefault="009E133C" w:rsidP="009E133C">
            <w:pPr>
              <w:pStyle w:val="TableParagraph"/>
              <w:spacing w:line="210" w:lineRule="exact"/>
              <w:ind w:left="18" w:hanging="18"/>
              <w:rPr>
                <w:sz w:val="20"/>
                <w:szCs w:val="20"/>
              </w:rPr>
            </w:pPr>
            <w:r>
              <w:rPr>
                <w:color w:val="000000"/>
                <w:sz w:val="20"/>
                <w:szCs w:val="20"/>
              </w:rPr>
              <w:t>70846</w:t>
            </w:r>
          </w:p>
        </w:tc>
      </w:tr>
      <w:tr w:rsidR="009E133C" w:rsidRPr="003C5ABC" w14:paraId="6216DD63" w14:textId="77777777" w:rsidTr="009E133C">
        <w:trPr>
          <w:trHeight w:val="230"/>
        </w:trPr>
        <w:tc>
          <w:tcPr>
            <w:tcW w:w="1301" w:type="dxa"/>
          </w:tcPr>
          <w:p w14:paraId="4B8AA2EE" w14:textId="77777777" w:rsidR="009E133C" w:rsidRPr="003C5ABC" w:rsidRDefault="009E133C" w:rsidP="009E133C">
            <w:pPr>
              <w:pStyle w:val="TableParagraph"/>
              <w:spacing w:line="210" w:lineRule="exact"/>
              <w:ind w:left="107"/>
              <w:jc w:val="left"/>
              <w:rPr>
                <w:sz w:val="20"/>
                <w:szCs w:val="20"/>
              </w:rPr>
            </w:pPr>
            <w:r w:rsidRPr="003C5ABC">
              <w:rPr>
                <w:sz w:val="20"/>
                <w:szCs w:val="20"/>
              </w:rPr>
              <w:t>СМ и НР</w:t>
            </w:r>
          </w:p>
        </w:tc>
        <w:tc>
          <w:tcPr>
            <w:tcW w:w="1134" w:type="dxa"/>
            <w:vAlign w:val="center"/>
          </w:tcPr>
          <w:p w14:paraId="209964E5" w14:textId="77777777" w:rsidR="009E133C" w:rsidRPr="003C5ABC" w:rsidRDefault="009E133C" w:rsidP="009E133C">
            <w:pPr>
              <w:pStyle w:val="TableParagraph"/>
              <w:spacing w:line="210" w:lineRule="exact"/>
              <w:ind w:left="18" w:hanging="18"/>
              <w:rPr>
                <w:sz w:val="20"/>
                <w:szCs w:val="20"/>
              </w:rPr>
            </w:pPr>
            <w:r w:rsidRPr="003C5ABC">
              <w:rPr>
                <w:sz w:val="20"/>
                <w:szCs w:val="20"/>
              </w:rPr>
              <w:t>3964</w:t>
            </w:r>
          </w:p>
        </w:tc>
        <w:tc>
          <w:tcPr>
            <w:tcW w:w="993" w:type="dxa"/>
            <w:vAlign w:val="center"/>
          </w:tcPr>
          <w:p w14:paraId="37C07644" w14:textId="77777777" w:rsidR="009E133C" w:rsidRPr="003C5ABC" w:rsidRDefault="009E133C" w:rsidP="009E133C">
            <w:pPr>
              <w:pStyle w:val="TableParagraph"/>
              <w:spacing w:line="210" w:lineRule="exact"/>
              <w:ind w:left="18" w:hanging="18"/>
              <w:rPr>
                <w:sz w:val="20"/>
                <w:szCs w:val="20"/>
              </w:rPr>
            </w:pPr>
            <w:r w:rsidRPr="003C5ABC">
              <w:rPr>
                <w:sz w:val="20"/>
                <w:szCs w:val="20"/>
              </w:rPr>
              <w:t>2367</w:t>
            </w:r>
          </w:p>
        </w:tc>
        <w:tc>
          <w:tcPr>
            <w:tcW w:w="850" w:type="dxa"/>
            <w:vAlign w:val="center"/>
          </w:tcPr>
          <w:p w14:paraId="6D85D6B5" w14:textId="77777777" w:rsidR="009E133C" w:rsidRPr="003C5ABC" w:rsidRDefault="009E133C" w:rsidP="009E133C">
            <w:pPr>
              <w:pStyle w:val="TableParagraph"/>
              <w:spacing w:line="210" w:lineRule="exact"/>
              <w:ind w:left="18" w:hanging="18"/>
              <w:rPr>
                <w:sz w:val="20"/>
                <w:szCs w:val="20"/>
              </w:rPr>
            </w:pPr>
            <w:r w:rsidRPr="003C5ABC">
              <w:rPr>
                <w:sz w:val="20"/>
                <w:szCs w:val="20"/>
              </w:rPr>
              <w:t>2464</w:t>
            </w:r>
          </w:p>
        </w:tc>
        <w:tc>
          <w:tcPr>
            <w:tcW w:w="992" w:type="dxa"/>
            <w:vAlign w:val="center"/>
          </w:tcPr>
          <w:p w14:paraId="428ACCF3" w14:textId="77777777" w:rsidR="009E133C" w:rsidRPr="003C5ABC" w:rsidRDefault="009E133C" w:rsidP="009E133C">
            <w:pPr>
              <w:pStyle w:val="TableParagraph"/>
              <w:spacing w:line="210" w:lineRule="exact"/>
              <w:ind w:left="18" w:hanging="18"/>
              <w:rPr>
                <w:sz w:val="20"/>
                <w:szCs w:val="20"/>
              </w:rPr>
            </w:pPr>
            <w:r w:rsidRPr="003C5ABC">
              <w:rPr>
                <w:w w:val="95"/>
                <w:sz w:val="20"/>
                <w:szCs w:val="20"/>
              </w:rPr>
              <w:t>56422</w:t>
            </w:r>
          </w:p>
        </w:tc>
        <w:tc>
          <w:tcPr>
            <w:tcW w:w="993" w:type="dxa"/>
            <w:vAlign w:val="center"/>
          </w:tcPr>
          <w:p w14:paraId="61E54F08" w14:textId="77777777" w:rsidR="009E133C" w:rsidRPr="003C5ABC" w:rsidRDefault="009E133C" w:rsidP="009E133C">
            <w:pPr>
              <w:pStyle w:val="TableParagraph"/>
              <w:spacing w:line="210" w:lineRule="exact"/>
              <w:ind w:left="18" w:hanging="18"/>
              <w:rPr>
                <w:sz w:val="20"/>
                <w:szCs w:val="20"/>
              </w:rPr>
            </w:pPr>
            <w:r w:rsidRPr="003C5ABC">
              <w:rPr>
                <w:sz w:val="20"/>
                <w:szCs w:val="20"/>
              </w:rPr>
              <w:t>189</w:t>
            </w:r>
          </w:p>
        </w:tc>
        <w:tc>
          <w:tcPr>
            <w:tcW w:w="708" w:type="dxa"/>
            <w:vAlign w:val="center"/>
          </w:tcPr>
          <w:p w14:paraId="3515CE0F" w14:textId="77777777" w:rsidR="009E133C" w:rsidRPr="003C5ABC" w:rsidRDefault="009E133C" w:rsidP="009E133C">
            <w:pPr>
              <w:pStyle w:val="TableParagraph"/>
              <w:spacing w:line="210" w:lineRule="exact"/>
              <w:ind w:left="18" w:hanging="18"/>
              <w:rPr>
                <w:sz w:val="20"/>
                <w:szCs w:val="20"/>
              </w:rPr>
            </w:pPr>
            <w:r w:rsidRPr="003C5ABC">
              <w:rPr>
                <w:sz w:val="20"/>
                <w:szCs w:val="20"/>
              </w:rPr>
              <w:t>170</w:t>
            </w:r>
          </w:p>
        </w:tc>
        <w:tc>
          <w:tcPr>
            <w:tcW w:w="993" w:type="dxa"/>
            <w:vAlign w:val="center"/>
          </w:tcPr>
          <w:p w14:paraId="208EDB5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23821DF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51C4090F"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689C621C"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526CA7F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2D744F67" w14:textId="77777777" w:rsidR="009E133C" w:rsidRPr="003C5ABC" w:rsidRDefault="009E133C" w:rsidP="009E133C">
            <w:pPr>
              <w:pStyle w:val="TableParagraph"/>
              <w:spacing w:line="210" w:lineRule="exact"/>
              <w:ind w:left="18" w:hanging="18"/>
              <w:rPr>
                <w:sz w:val="20"/>
                <w:szCs w:val="20"/>
              </w:rPr>
            </w:pPr>
            <w:r>
              <w:rPr>
                <w:color w:val="000000"/>
                <w:sz w:val="20"/>
                <w:szCs w:val="20"/>
              </w:rPr>
              <w:t>65576</w:t>
            </w:r>
          </w:p>
        </w:tc>
      </w:tr>
      <w:tr w:rsidR="009E133C" w:rsidRPr="003C5ABC" w14:paraId="4374020C" w14:textId="77777777" w:rsidTr="009E133C">
        <w:trPr>
          <w:trHeight w:val="230"/>
        </w:trPr>
        <w:tc>
          <w:tcPr>
            <w:tcW w:w="1301" w:type="dxa"/>
          </w:tcPr>
          <w:p w14:paraId="2237F6EF" w14:textId="77777777" w:rsidR="009E133C" w:rsidRPr="003C5ABC" w:rsidRDefault="009E133C" w:rsidP="009E133C">
            <w:pPr>
              <w:pStyle w:val="TableParagraph"/>
              <w:spacing w:line="210" w:lineRule="exact"/>
              <w:ind w:left="107"/>
              <w:jc w:val="left"/>
              <w:rPr>
                <w:b/>
                <w:sz w:val="20"/>
                <w:szCs w:val="20"/>
              </w:rPr>
            </w:pPr>
            <w:r w:rsidRPr="003C5ABC">
              <w:rPr>
                <w:b/>
                <w:sz w:val="20"/>
                <w:szCs w:val="20"/>
              </w:rPr>
              <w:t>Всего кап. затраты</w:t>
            </w:r>
          </w:p>
        </w:tc>
        <w:tc>
          <w:tcPr>
            <w:tcW w:w="1134" w:type="dxa"/>
            <w:vAlign w:val="center"/>
          </w:tcPr>
          <w:p w14:paraId="5808EBBD" w14:textId="77777777" w:rsidR="009E133C" w:rsidRPr="003C5ABC" w:rsidRDefault="009E133C" w:rsidP="009E133C">
            <w:pPr>
              <w:pStyle w:val="TableParagraph"/>
              <w:spacing w:line="210" w:lineRule="exact"/>
              <w:ind w:left="18" w:hanging="18"/>
              <w:rPr>
                <w:b/>
                <w:sz w:val="20"/>
                <w:szCs w:val="20"/>
              </w:rPr>
            </w:pPr>
            <w:r w:rsidRPr="003C5ABC">
              <w:rPr>
                <w:b/>
                <w:sz w:val="20"/>
                <w:szCs w:val="20"/>
              </w:rPr>
              <w:t>8769</w:t>
            </w:r>
          </w:p>
        </w:tc>
        <w:tc>
          <w:tcPr>
            <w:tcW w:w="993" w:type="dxa"/>
            <w:vAlign w:val="center"/>
          </w:tcPr>
          <w:p w14:paraId="6948A559" w14:textId="77777777" w:rsidR="009E133C" w:rsidRPr="003C5ABC" w:rsidRDefault="009E133C" w:rsidP="009E133C">
            <w:pPr>
              <w:pStyle w:val="TableParagraph"/>
              <w:spacing w:line="210" w:lineRule="exact"/>
              <w:ind w:left="18" w:hanging="18"/>
              <w:rPr>
                <w:b/>
                <w:sz w:val="20"/>
                <w:szCs w:val="20"/>
              </w:rPr>
            </w:pPr>
            <w:r w:rsidRPr="003C5ABC">
              <w:rPr>
                <w:b/>
                <w:sz w:val="20"/>
                <w:szCs w:val="20"/>
              </w:rPr>
              <w:t>5227</w:t>
            </w:r>
          </w:p>
        </w:tc>
        <w:tc>
          <w:tcPr>
            <w:tcW w:w="850" w:type="dxa"/>
            <w:vAlign w:val="center"/>
          </w:tcPr>
          <w:p w14:paraId="22FC328E" w14:textId="77777777" w:rsidR="009E133C" w:rsidRPr="003C5ABC" w:rsidRDefault="009E133C" w:rsidP="009E133C">
            <w:pPr>
              <w:pStyle w:val="TableParagraph"/>
              <w:spacing w:line="210" w:lineRule="exact"/>
              <w:ind w:left="18" w:hanging="18"/>
              <w:rPr>
                <w:b/>
                <w:sz w:val="20"/>
                <w:szCs w:val="20"/>
              </w:rPr>
            </w:pPr>
            <w:r w:rsidRPr="003C5ABC">
              <w:rPr>
                <w:b/>
                <w:sz w:val="20"/>
                <w:szCs w:val="20"/>
              </w:rPr>
              <w:t>5431</w:t>
            </w:r>
          </w:p>
        </w:tc>
        <w:tc>
          <w:tcPr>
            <w:tcW w:w="992" w:type="dxa"/>
            <w:vAlign w:val="center"/>
          </w:tcPr>
          <w:p w14:paraId="402C48A7" w14:textId="77777777" w:rsidR="009E133C" w:rsidRPr="003C5ABC" w:rsidRDefault="009E133C" w:rsidP="009E133C">
            <w:pPr>
              <w:pStyle w:val="TableParagraph"/>
              <w:spacing w:line="210" w:lineRule="exact"/>
              <w:ind w:left="18" w:hanging="18"/>
              <w:rPr>
                <w:b/>
                <w:sz w:val="20"/>
                <w:szCs w:val="20"/>
              </w:rPr>
            </w:pPr>
            <w:r w:rsidRPr="003C5ABC">
              <w:rPr>
                <w:b/>
                <w:sz w:val="20"/>
                <w:szCs w:val="20"/>
              </w:rPr>
              <w:t>124155</w:t>
            </w:r>
          </w:p>
        </w:tc>
        <w:tc>
          <w:tcPr>
            <w:tcW w:w="993" w:type="dxa"/>
            <w:vAlign w:val="center"/>
          </w:tcPr>
          <w:p w14:paraId="7DEC0B0D" w14:textId="77777777" w:rsidR="009E133C" w:rsidRPr="003C5ABC" w:rsidRDefault="009E133C" w:rsidP="009E133C">
            <w:pPr>
              <w:pStyle w:val="TableParagraph"/>
              <w:spacing w:line="210" w:lineRule="exact"/>
              <w:ind w:left="18" w:hanging="18"/>
              <w:rPr>
                <w:b/>
                <w:sz w:val="20"/>
                <w:szCs w:val="20"/>
              </w:rPr>
            </w:pPr>
            <w:r w:rsidRPr="003C5ABC">
              <w:rPr>
                <w:b/>
                <w:sz w:val="20"/>
                <w:szCs w:val="20"/>
              </w:rPr>
              <w:t>415</w:t>
            </w:r>
          </w:p>
        </w:tc>
        <w:tc>
          <w:tcPr>
            <w:tcW w:w="708" w:type="dxa"/>
            <w:vAlign w:val="center"/>
          </w:tcPr>
          <w:p w14:paraId="6370F080" w14:textId="77777777" w:rsidR="009E133C" w:rsidRPr="003C5ABC" w:rsidRDefault="009E133C" w:rsidP="009E133C">
            <w:pPr>
              <w:pStyle w:val="TableParagraph"/>
              <w:spacing w:line="210" w:lineRule="exact"/>
              <w:ind w:left="18" w:hanging="18"/>
              <w:rPr>
                <w:b/>
                <w:sz w:val="20"/>
                <w:szCs w:val="20"/>
              </w:rPr>
            </w:pPr>
            <w:r w:rsidRPr="003C5ABC">
              <w:rPr>
                <w:b/>
                <w:sz w:val="20"/>
                <w:szCs w:val="20"/>
              </w:rPr>
              <w:t>372</w:t>
            </w:r>
          </w:p>
        </w:tc>
        <w:tc>
          <w:tcPr>
            <w:tcW w:w="993" w:type="dxa"/>
            <w:vAlign w:val="center"/>
          </w:tcPr>
          <w:p w14:paraId="7EC74539"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3DB79D09"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48102987"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2F15EFEB"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77A1D5F8"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992" w:type="dxa"/>
            <w:vAlign w:val="center"/>
          </w:tcPr>
          <w:p w14:paraId="169A95DD" w14:textId="77777777" w:rsidR="009E133C" w:rsidRPr="009E133C" w:rsidRDefault="009E133C" w:rsidP="009E133C">
            <w:pPr>
              <w:pStyle w:val="TableParagraph"/>
              <w:spacing w:line="210" w:lineRule="exact"/>
              <w:ind w:left="18" w:hanging="18"/>
              <w:rPr>
                <w:b/>
                <w:sz w:val="20"/>
                <w:szCs w:val="20"/>
              </w:rPr>
            </w:pPr>
            <w:r w:rsidRPr="009E133C">
              <w:rPr>
                <w:b/>
                <w:sz w:val="20"/>
                <w:szCs w:val="20"/>
              </w:rPr>
              <w:t>144369</w:t>
            </w:r>
          </w:p>
        </w:tc>
      </w:tr>
      <w:tr w:rsidR="009E133C" w:rsidRPr="003C5ABC" w14:paraId="3D6D5AF7" w14:textId="77777777" w:rsidTr="009E133C">
        <w:trPr>
          <w:trHeight w:val="457"/>
        </w:trPr>
        <w:tc>
          <w:tcPr>
            <w:tcW w:w="1301" w:type="dxa"/>
          </w:tcPr>
          <w:p w14:paraId="547F5A21" w14:textId="77777777" w:rsidR="009E133C" w:rsidRPr="003C5ABC" w:rsidRDefault="009E133C" w:rsidP="006E249D">
            <w:pPr>
              <w:pStyle w:val="TableParagraph"/>
              <w:spacing w:line="223" w:lineRule="exact"/>
              <w:ind w:left="107"/>
              <w:jc w:val="left"/>
              <w:rPr>
                <w:sz w:val="20"/>
                <w:szCs w:val="20"/>
              </w:rPr>
            </w:pPr>
            <w:r w:rsidRPr="003C5ABC">
              <w:rPr>
                <w:sz w:val="20"/>
                <w:szCs w:val="20"/>
              </w:rPr>
              <w:t>Непредвиденные расходы</w:t>
            </w:r>
          </w:p>
        </w:tc>
        <w:tc>
          <w:tcPr>
            <w:tcW w:w="1134" w:type="dxa"/>
            <w:vAlign w:val="center"/>
          </w:tcPr>
          <w:p w14:paraId="34B180AD" w14:textId="77777777" w:rsidR="009E133C" w:rsidRPr="003C5ABC" w:rsidRDefault="009E133C" w:rsidP="009E133C">
            <w:pPr>
              <w:pStyle w:val="TableParagraph"/>
              <w:spacing w:before="5"/>
              <w:ind w:left="18" w:hanging="18"/>
              <w:rPr>
                <w:b/>
                <w:sz w:val="20"/>
                <w:szCs w:val="20"/>
              </w:rPr>
            </w:pPr>
          </w:p>
          <w:p w14:paraId="18A23AC7" w14:textId="77777777" w:rsidR="009E133C" w:rsidRPr="003C5ABC" w:rsidRDefault="009E133C" w:rsidP="009E133C">
            <w:pPr>
              <w:pStyle w:val="TableParagraph"/>
              <w:spacing w:line="215" w:lineRule="exact"/>
              <w:ind w:left="18" w:hanging="18"/>
              <w:rPr>
                <w:sz w:val="20"/>
                <w:szCs w:val="20"/>
              </w:rPr>
            </w:pPr>
            <w:r w:rsidRPr="003C5ABC">
              <w:rPr>
                <w:sz w:val="20"/>
                <w:szCs w:val="20"/>
              </w:rPr>
              <w:t>856</w:t>
            </w:r>
          </w:p>
        </w:tc>
        <w:tc>
          <w:tcPr>
            <w:tcW w:w="993" w:type="dxa"/>
            <w:vAlign w:val="center"/>
          </w:tcPr>
          <w:p w14:paraId="22B5942D" w14:textId="77777777" w:rsidR="009E133C" w:rsidRPr="003C5ABC" w:rsidRDefault="009E133C" w:rsidP="009E133C">
            <w:pPr>
              <w:pStyle w:val="TableParagraph"/>
              <w:spacing w:before="5"/>
              <w:ind w:left="18" w:hanging="18"/>
              <w:rPr>
                <w:b/>
                <w:sz w:val="20"/>
                <w:szCs w:val="20"/>
              </w:rPr>
            </w:pPr>
          </w:p>
          <w:p w14:paraId="2B023873" w14:textId="77777777" w:rsidR="009E133C" w:rsidRPr="003C5ABC" w:rsidRDefault="009E133C" w:rsidP="009E133C">
            <w:pPr>
              <w:pStyle w:val="TableParagraph"/>
              <w:spacing w:line="215" w:lineRule="exact"/>
              <w:ind w:left="18" w:hanging="18"/>
              <w:rPr>
                <w:sz w:val="20"/>
                <w:szCs w:val="20"/>
              </w:rPr>
            </w:pPr>
            <w:r w:rsidRPr="003C5ABC">
              <w:rPr>
                <w:sz w:val="20"/>
                <w:szCs w:val="20"/>
              </w:rPr>
              <w:t>510</w:t>
            </w:r>
          </w:p>
        </w:tc>
        <w:tc>
          <w:tcPr>
            <w:tcW w:w="850" w:type="dxa"/>
            <w:vAlign w:val="center"/>
          </w:tcPr>
          <w:p w14:paraId="0F3C4CCD" w14:textId="77777777" w:rsidR="009E133C" w:rsidRPr="003C5ABC" w:rsidRDefault="009E133C" w:rsidP="009E133C">
            <w:pPr>
              <w:pStyle w:val="TableParagraph"/>
              <w:spacing w:before="5"/>
              <w:ind w:left="18" w:hanging="18"/>
              <w:rPr>
                <w:b/>
                <w:sz w:val="20"/>
                <w:szCs w:val="20"/>
              </w:rPr>
            </w:pPr>
          </w:p>
          <w:p w14:paraId="175B10B8" w14:textId="77777777" w:rsidR="009E133C" w:rsidRPr="003C5ABC" w:rsidRDefault="009E133C" w:rsidP="009E133C">
            <w:pPr>
              <w:pStyle w:val="TableParagraph"/>
              <w:spacing w:line="215" w:lineRule="exact"/>
              <w:ind w:left="18" w:hanging="18"/>
              <w:rPr>
                <w:sz w:val="20"/>
                <w:szCs w:val="20"/>
              </w:rPr>
            </w:pPr>
            <w:r w:rsidRPr="003C5ABC">
              <w:rPr>
                <w:sz w:val="20"/>
                <w:szCs w:val="20"/>
              </w:rPr>
              <w:t>529</w:t>
            </w:r>
          </w:p>
        </w:tc>
        <w:tc>
          <w:tcPr>
            <w:tcW w:w="992" w:type="dxa"/>
            <w:vAlign w:val="center"/>
          </w:tcPr>
          <w:p w14:paraId="1B9D17D2" w14:textId="77777777" w:rsidR="009E133C" w:rsidRPr="003C5ABC" w:rsidRDefault="009E133C" w:rsidP="009E133C">
            <w:pPr>
              <w:pStyle w:val="TableParagraph"/>
              <w:spacing w:before="5"/>
              <w:ind w:left="18" w:hanging="18"/>
              <w:rPr>
                <w:b/>
                <w:sz w:val="20"/>
                <w:szCs w:val="20"/>
              </w:rPr>
            </w:pPr>
          </w:p>
          <w:p w14:paraId="74A796DF" w14:textId="77777777" w:rsidR="009E133C" w:rsidRPr="003C5ABC" w:rsidRDefault="009E133C" w:rsidP="009E133C">
            <w:pPr>
              <w:pStyle w:val="TableParagraph"/>
              <w:spacing w:line="215" w:lineRule="exact"/>
              <w:ind w:left="18" w:hanging="18"/>
              <w:rPr>
                <w:sz w:val="20"/>
                <w:szCs w:val="20"/>
              </w:rPr>
            </w:pPr>
            <w:r w:rsidRPr="003C5ABC">
              <w:rPr>
                <w:w w:val="95"/>
                <w:sz w:val="20"/>
                <w:szCs w:val="20"/>
              </w:rPr>
              <w:t>12072</w:t>
            </w:r>
          </w:p>
        </w:tc>
        <w:tc>
          <w:tcPr>
            <w:tcW w:w="993" w:type="dxa"/>
            <w:vAlign w:val="center"/>
          </w:tcPr>
          <w:p w14:paraId="5C53E312" w14:textId="77777777" w:rsidR="009E133C" w:rsidRPr="003C5ABC" w:rsidRDefault="009E133C" w:rsidP="009E133C">
            <w:pPr>
              <w:pStyle w:val="TableParagraph"/>
              <w:spacing w:before="5"/>
              <w:ind w:left="18" w:hanging="18"/>
              <w:rPr>
                <w:b/>
                <w:sz w:val="20"/>
                <w:szCs w:val="20"/>
              </w:rPr>
            </w:pPr>
          </w:p>
          <w:p w14:paraId="193AFF56" w14:textId="77777777" w:rsidR="009E133C" w:rsidRPr="003C5ABC" w:rsidRDefault="009E133C" w:rsidP="009E133C">
            <w:pPr>
              <w:pStyle w:val="TableParagraph"/>
              <w:spacing w:line="215" w:lineRule="exact"/>
              <w:ind w:left="18" w:hanging="18"/>
              <w:rPr>
                <w:sz w:val="20"/>
                <w:szCs w:val="20"/>
              </w:rPr>
            </w:pPr>
            <w:r w:rsidRPr="003C5ABC">
              <w:rPr>
                <w:sz w:val="20"/>
                <w:szCs w:val="20"/>
              </w:rPr>
              <w:t>40</w:t>
            </w:r>
          </w:p>
        </w:tc>
        <w:tc>
          <w:tcPr>
            <w:tcW w:w="708" w:type="dxa"/>
            <w:vAlign w:val="center"/>
          </w:tcPr>
          <w:p w14:paraId="076238E6" w14:textId="77777777" w:rsidR="009E133C" w:rsidRPr="003C5ABC" w:rsidRDefault="009E133C" w:rsidP="009E133C">
            <w:pPr>
              <w:pStyle w:val="TableParagraph"/>
              <w:spacing w:before="5"/>
              <w:ind w:left="18" w:hanging="18"/>
              <w:rPr>
                <w:b/>
                <w:sz w:val="20"/>
                <w:szCs w:val="20"/>
              </w:rPr>
            </w:pPr>
          </w:p>
          <w:p w14:paraId="5E2D7AF0" w14:textId="77777777" w:rsidR="009E133C" w:rsidRPr="003C5ABC" w:rsidRDefault="009E133C" w:rsidP="009E133C">
            <w:pPr>
              <w:pStyle w:val="TableParagraph"/>
              <w:spacing w:line="215" w:lineRule="exact"/>
              <w:ind w:left="18" w:hanging="18"/>
              <w:rPr>
                <w:sz w:val="20"/>
                <w:szCs w:val="20"/>
              </w:rPr>
            </w:pPr>
            <w:r w:rsidRPr="003C5ABC">
              <w:rPr>
                <w:sz w:val="20"/>
                <w:szCs w:val="20"/>
              </w:rPr>
              <w:t>36</w:t>
            </w:r>
          </w:p>
        </w:tc>
        <w:tc>
          <w:tcPr>
            <w:tcW w:w="993" w:type="dxa"/>
            <w:vAlign w:val="center"/>
          </w:tcPr>
          <w:p w14:paraId="11D2298C" w14:textId="77777777" w:rsidR="009E133C" w:rsidRPr="003C5ABC" w:rsidRDefault="009E133C" w:rsidP="009E133C">
            <w:pPr>
              <w:pStyle w:val="TableParagraph"/>
              <w:spacing w:before="5"/>
              <w:ind w:left="18" w:hanging="18"/>
              <w:rPr>
                <w:b/>
                <w:sz w:val="20"/>
                <w:szCs w:val="20"/>
              </w:rPr>
            </w:pPr>
          </w:p>
          <w:p w14:paraId="4690A9F7"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0" w:type="dxa"/>
            <w:vAlign w:val="center"/>
          </w:tcPr>
          <w:p w14:paraId="36D534DC" w14:textId="77777777" w:rsidR="009E133C" w:rsidRPr="003C5ABC" w:rsidRDefault="009E133C" w:rsidP="009E133C">
            <w:pPr>
              <w:pStyle w:val="TableParagraph"/>
              <w:spacing w:before="5"/>
              <w:ind w:left="18" w:hanging="18"/>
              <w:rPr>
                <w:b/>
                <w:sz w:val="20"/>
                <w:szCs w:val="20"/>
              </w:rPr>
            </w:pPr>
          </w:p>
          <w:p w14:paraId="2C59A461"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1" w:type="dxa"/>
            <w:vAlign w:val="center"/>
          </w:tcPr>
          <w:p w14:paraId="0603E985" w14:textId="77777777" w:rsidR="009E133C" w:rsidRPr="003C5ABC" w:rsidRDefault="009E133C" w:rsidP="009E133C">
            <w:pPr>
              <w:pStyle w:val="TableParagraph"/>
              <w:spacing w:before="5"/>
              <w:ind w:left="18" w:hanging="18"/>
              <w:rPr>
                <w:b/>
                <w:sz w:val="20"/>
                <w:szCs w:val="20"/>
              </w:rPr>
            </w:pPr>
          </w:p>
          <w:p w14:paraId="5F224358"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0" w:type="dxa"/>
            <w:vAlign w:val="center"/>
          </w:tcPr>
          <w:p w14:paraId="407E715E" w14:textId="77777777" w:rsidR="009E133C" w:rsidRPr="003C5ABC" w:rsidRDefault="009E133C" w:rsidP="009E133C">
            <w:pPr>
              <w:pStyle w:val="TableParagraph"/>
              <w:spacing w:before="5"/>
              <w:ind w:left="18" w:hanging="18"/>
              <w:rPr>
                <w:b/>
                <w:sz w:val="20"/>
                <w:szCs w:val="20"/>
              </w:rPr>
            </w:pPr>
          </w:p>
          <w:p w14:paraId="4DCFFA4A"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851" w:type="dxa"/>
            <w:vAlign w:val="center"/>
          </w:tcPr>
          <w:p w14:paraId="3EC1CC3D" w14:textId="77777777" w:rsidR="009E133C" w:rsidRPr="003C5ABC" w:rsidRDefault="009E133C" w:rsidP="009E133C">
            <w:pPr>
              <w:pStyle w:val="TableParagraph"/>
              <w:spacing w:before="5"/>
              <w:ind w:left="18" w:hanging="18"/>
              <w:rPr>
                <w:b/>
                <w:sz w:val="20"/>
                <w:szCs w:val="20"/>
              </w:rPr>
            </w:pPr>
          </w:p>
          <w:p w14:paraId="2BC51475" w14:textId="77777777" w:rsidR="009E133C" w:rsidRPr="003C5ABC" w:rsidRDefault="009E133C" w:rsidP="009E133C">
            <w:pPr>
              <w:pStyle w:val="TableParagraph"/>
              <w:spacing w:line="215" w:lineRule="exact"/>
              <w:ind w:left="18" w:hanging="18"/>
              <w:rPr>
                <w:sz w:val="20"/>
                <w:szCs w:val="20"/>
              </w:rPr>
            </w:pPr>
            <w:r w:rsidRPr="003C5ABC">
              <w:rPr>
                <w:w w:val="99"/>
                <w:sz w:val="20"/>
                <w:szCs w:val="20"/>
              </w:rPr>
              <w:t>0</w:t>
            </w:r>
          </w:p>
        </w:tc>
        <w:tc>
          <w:tcPr>
            <w:tcW w:w="992" w:type="dxa"/>
            <w:vAlign w:val="center"/>
          </w:tcPr>
          <w:p w14:paraId="42AE8D3E" w14:textId="77777777" w:rsidR="009E133C" w:rsidRPr="003C5ABC" w:rsidRDefault="009E133C" w:rsidP="009E133C">
            <w:pPr>
              <w:pStyle w:val="TableParagraph"/>
              <w:spacing w:line="210" w:lineRule="exact"/>
              <w:ind w:left="18" w:hanging="18"/>
              <w:rPr>
                <w:sz w:val="20"/>
                <w:szCs w:val="20"/>
              </w:rPr>
            </w:pPr>
            <w:r w:rsidRPr="003C5ABC">
              <w:rPr>
                <w:sz w:val="20"/>
                <w:szCs w:val="20"/>
              </w:rPr>
              <w:t>0</w:t>
            </w:r>
          </w:p>
        </w:tc>
      </w:tr>
      <w:tr w:rsidR="009E133C" w:rsidRPr="003C5ABC" w14:paraId="22D1A152" w14:textId="77777777" w:rsidTr="009E133C">
        <w:trPr>
          <w:trHeight w:val="230"/>
        </w:trPr>
        <w:tc>
          <w:tcPr>
            <w:tcW w:w="1301" w:type="dxa"/>
          </w:tcPr>
          <w:p w14:paraId="27478E99" w14:textId="77777777" w:rsidR="009E133C" w:rsidRPr="003C5ABC" w:rsidRDefault="009E133C" w:rsidP="009E133C">
            <w:pPr>
              <w:pStyle w:val="TableParagraph"/>
              <w:spacing w:line="210" w:lineRule="exact"/>
              <w:ind w:left="107"/>
              <w:jc w:val="left"/>
              <w:rPr>
                <w:sz w:val="20"/>
                <w:szCs w:val="20"/>
              </w:rPr>
            </w:pPr>
            <w:r w:rsidRPr="003C5ABC">
              <w:rPr>
                <w:sz w:val="20"/>
                <w:szCs w:val="20"/>
              </w:rPr>
              <w:t>НДС</w:t>
            </w:r>
          </w:p>
        </w:tc>
        <w:tc>
          <w:tcPr>
            <w:tcW w:w="1134" w:type="dxa"/>
            <w:vAlign w:val="center"/>
          </w:tcPr>
          <w:p w14:paraId="7F364763" w14:textId="77777777" w:rsidR="009E133C" w:rsidRPr="003C5ABC" w:rsidRDefault="009E133C" w:rsidP="009E133C">
            <w:pPr>
              <w:pStyle w:val="TableParagraph"/>
              <w:spacing w:line="210" w:lineRule="exact"/>
              <w:ind w:left="18" w:hanging="18"/>
              <w:rPr>
                <w:sz w:val="20"/>
                <w:szCs w:val="20"/>
              </w:rPr>
            </w:pPr>
            <w:r w:rsidRPr="003C5ABC">
              <w:rPr>
                <w:sz w:val="20"/>
                <w:szCs w:val="20"/>
              </w:rPr>
              <w:t>1733</w:t>
            </w:r>
          </w:p>
        </w:tc>
        <w:tc>
          <w:tcPr>
            <w:tcW w:w="993" w:type="dxa"/>
            <w:vAlign w:val="center"/>
          </w:tcPr>
          <w:p w14:paraId="605DAFED" w14:textId="77777777" w:rsidR="009E133C" w:rsidRPr="003C5ABC" w:rsidRDefault="009E133C" w:rsidP="009E133C">
            <w:pPr>
              <w:pStyle w:val="TableParagraph"/>
              <w:spacing w:line="210" w:lineRule="exact"/>
              <w:ind w:left="18" w:hanging="18"/>
              <w:rPr>
                <w:sz w:val="20"/>
                <w:szCs w:val="20"/>
              </w:rPr>
            </w:pPr>
            <w:r w:rsidRPr="003C5ABC">
              <w:rPr>
                <w:sz w:val="20"/>
                <w:szCs w:val="20"/>
              </w:rPr>
              <w:t>1033</w:t>
            </w:r>
          </w:p>
        </w:tc>
        <w:tc>
          <w:tcPr>
            <w:tcW w:w="850" w:type="dxa"/>
            <w:vAlign w:val="center"/>
          </w:tcPr>
          <w:p w14:paraId="053306D2" w14:textId="77777777" w:rsidR="009E133C" w:rsidRPr="003C5ABC" w:rsidRDefault="009E133C" w:rsidP="009E133C">
            <w:pPr>
              <w:pStyle w:val="TableParagraph"/>
              <w:spacing w:line="210" w:lineRule="exact"/>
              <w:ind w:left="18" w:hanging="18"/>
              <w:rPr>
                <w:sz w:val="20"/>
                <w:szCs w:val="20"/>
              </w:rPr>
            </w:pPr>
            <w:r w:rsidRPr="003C5ABC">
              <w:rPr>
                <w:sz w:val="20"/>
                <w:szCs w:val="20"/>
              </w:rPr>
              <w:t>1073</w:t>
            </w:r>
          </w:p>
        </w:tc>
        <w:tc>
          <w:tcPr>
            <w:tcW w:w="992" w:type="dxa"/>
            <w:vAlign w:val="center"/>
          </w:tcPr>
          <w:p w14:paraId="11995319" w14:textId="77777777" w:rsidR="009E133C" w:rsidRPr="003C5ABC" w:rsidRDefault="009E133C" w:rsidP="009E133C">
            <w:pPr>
              <w:pStyle w:val="TableParagraph"/>
              <w:spacing w:line="210" w:lineRule="exact"/>
              <w:ind w:left="18" w:hanging="18"/>
              <w:rPr>
                <w:sz w:val="20"/>
                <w:szCs w:val="20"/>
              </w:rPr>
            </w:pPr>
            <w:r w:rsidRPr="003C5ABC">
              <w:rPr>
                <w:w w:val="95"/>
                <w:sz w:val="20"/>
                <w:szCs w:val="20"/>
              </w:rPr>
              <w:t>24521</w:t>
            </w:r>
          </w:p>
        </w:tc>
        <w:tc>
          <w:tcPr>
            <w:tcW w:w="993" w:type="dxa"/>
            <w:vAlign w:val="center"/>
          </w:tcPr>
          <w:p w14:paraId="4215B163" w14:textId="77777777" w:rsidR="009E133C" w:rsidRPr="003C5ABC" w:rsidRDefault="009E133C" w:rsidP="009E133C">
            <w:pPr>
              <w:pStyle w:val="TableParagraph"/>
              <w:spacing w:line="210" w:lineRule="exact"/>
              <w:ind w:left="18" w:hanging="18"/>
              <w:rPr>
                <w:sz w:val="20"/>
                <w:szCs w:val="20"/>
              </w:rPr>
            </w:pPr>
            <w:r w:rsidRPr="003C5ABC">
              <w:rPr>
                <w:sz w:val="20"/>
                <w:szCs w:val="20"/>
              </w:rPr>
              <w:t>82</w:t>
            </w:r>
          </w:p>
        </w:tc>
        <w:tc>
          <w:tcPr>
            <w:tcW w:w="708" w:type="dxa"/>
            <w:vAlign w:val="center"/>
          </w:tcPr>
          <w:p w14:paraId="5542EB7F" w14:textId="77777777" w:rsidR="009E133C" w:rsidRPr="003C5ABC" w:rsidRDefault="009E133C" w:rsidP="009E133C">
            <w:pPr>
              <w:pStyle w:val="TableParagraph"/>
              <w:spacing w:line="210" w:lineRule="exact"/>
              <w:ind w:left="18" w:hanging="18"/>
              <w:rPr>
                <w:sz w:val="20"/>
                <w:szCs w:val="20"/>
              </w:rPr>
            </w:pPr>
            <w:r w:rsidRPr="003C5ABC">
              <w:rPr>
                <w:sz w:val="20"/>
                <w:szCs w:val="20"/>
              </w:rPr>
              <w:t>74</w:t>
            </w:r>
          </w:p>
        </w:tc>
        <w:tc>
          <w:tcPr>
            <w:tcW w:w="993" w:type="dxa"/>
            <w:vAlign w:val="center"/>
          </w:tcPr>
          <w:p w14:paraId="03513A63"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5E3993DF"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61EABCC9"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0" w:type="dxa"/>
            <w:vAlign w:val="center"/>
          </w:tcPr>
          <w:p w14:paraId="055955A5"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851" w:type="dxa"/>
            <w:vAlign w:val="center"/>
          </w:tcPr>
          <w:p w14:paraId="4F3760A0" w14:textId="77777777" w:rsidR="009E133C" w:rsidRPr="003C5ABC" w:rsidRDefault="009E133C" w:rsidP="009E133C">
            <w:pPr>
              <w:pStyle w:val="TableParagraph"/>
              <w:spacing w:line="210" w:lineRule="exact"/>
              <w:ind w:left="18" w:hanging="18"/>
              <w:rPr>
                <w:sz w:val="20"/>
                <w:szCs w:val="20"/>
              </w:rPr>
            </w:pPr>
            <w:r w:rsidRPr="003C5ABC">
              <w:rPr>
                <w:w w:val="99"/>
                <w:sz w:val="20"/>
                <w:szCs w:val="20"/>
              </w:rPr>
              <w:t>0</w:t>
            </w:r>
          </w:p>
        </w:tc>
        <w:tc>
          <w:tcPr>
            <w:tcW w:w="992" w:type="dxa"/>
            <w:vAlign w:val="center"/>
          </w:tcPr>
          <w:p w14:paraId="1A82B11F" w14:textId="77777777" w:rsidR="009E133C" w:rsidRPr="003C5ABC" w:rsidRDefault="009E133C" w:rsidP="009E133C">
            <w:pPr>
              <w:pStyle w:val="TableParagraph"/>
              <w:spacing w:line="210" w:lineRule="exact"/>
              <w:ind w:left="18" w:hanging="18"/>
              <w:rPr>
                <w:sz w:val="20"/>
                <w:szCs w:val="20"/>
              </w:rPr>
            </w:pPr>
            <w:r>
              <w:rPr>
                <w:color w:val="000000"/>
                <w:sz w:val="20"/>
                <w:szCs w:val="20"/>
              </w:rPr>
              <w:t>28516</w:t>
            </w:r>
          </w:p>
        </w:tc>
      </w:tr>
      <w:tr w:rsidR="009E133C" w:rsidRPr="003C5ABC" w14:paraId="2CE729AB" w14:textId="77777777" w:rsidTr="009E133C">
        <w:trPr>
          <w:trHeight w:val="230"/>
        </w:trPr>
        <w:tc>
          <w:tcPr>
            <w:tcW w:w="1301" w:type="dxa"/>
          </w:tcPr>
          <w:p w14:paraId="5F267CF6" w14:textId="77777777" w:rsidR="009E133C" w:rsidRPr="003C5ABC" w:rsidRDefault="009E133C" w:rsidP="009E133C">
            <w:pPr>
              <w:pStyle w:val="TableParagraph"/>
              <w:spacing w:line="210" w:lineRule="exact"/>
              <w:ind w:left="107"/>
              <w:jc w:val="left"/>
              <w:rPr>
                <w:b/>
                <w:sz w:val="20"/>
                <w:szCs w:val="20"/>
              </w:rPr>
            </w:pPr>
            <w:r w:rsidRPr="003C5ABC">
              <w:rPr>
                <w:b/>
                <w:sz w:val="20"/>
                <w:szCs w:val="20"/>
              </w:rPr>
              <w:t>Всего смета проекта</w:t>
            </w:r>
          </w:p>
        </w:tc>
        <w:tc>
          <w:tcPr>
            <w:tcW w:w="1134" w:type="dxa"/>
            <w:vAlign w:val="center"/>
          </w:tcPr>
          <w:p w14:paraId="6294CFB8" w14:textId="77777777" w:rsidR="009E133C" w:rsidRPr="003C5ABC" w:rsidRDefault="009E133C" w:rsidP="009E133C">
            <w:pPr>
              <w:pStyle w:val="TableParagraph"/>
              <w:spacing w:line="210" w:lineRule="exact"/>
              <w:ind w:left="18" w:hanging="18"/>
              <w:rPr>
                <w:b/>
                <w:sz w:val="20"/>
                <w:szCs w:val="20"/>
              </w:rPr>
            </w:pPr>
            <w:r w:rsidRPr="003C5ABC">
              <w:rPr>
                <w:b/>
                <w:sz w:val="20"/>
                <w:szCs w:val="20"/>
              </w:rPr>
              <w:t>11359</w:t>
            </w:r>
          </w:p>
        </w:tc>
        <w:tc>
          <w:tcPr>
            <w:tcW w:w="993" w:type="dxa"/>
            <w:vAlign w:val="center"/>
          </w:tcPr>
          <w:p w14:paraId="01F1A455" w14:textId="77777777" w:rsidR="009E133C" w:rsidRPr="003C5ABC" w:rsidRDefault="009E133C" w:rsidP="009E133C">
            <w:pPr>
              <w:pStyle w:val="TableParagraph"/>
              <w:spacing w:line="210" w:lineRule="exact"/>
              <w:ind w:left="18" w:hanging="18"/>
              <w:rPr>
                <w:b/>
                <w:sz w:val="20"/>
                <w:szCs w:val="20"/>
              </w:rPr>
            </w:pPr>
            <w:r w:rsidRPr="003C5ABC">
              <w:rPr>
                <w:b/>
                <w:sz w:val="20"/>
                <w:szCs w:val="20"/>
              </w:rPr>
              <w:t>6770</w:t>
            </w:r>
          </w:p>
        </w:tc>
        <w:tc>
          <w:tcPr>
            <w:tcW w:w="850" w:type="dxa"/>
            <w:vAlign w:val="center"/>
          </w:tcPr>
          <w:p w14:paraId="2E3A063B" w14:textId="77777777" w:rsidR="009E133C" w:rsidRPr="003C5ABC" w:rsidRDefault="009E133C" w:rsidP="009E133C">
            <w:pPr>
              <w:pStyle w:val="TableParagraph"/>
              <w:spacing w:line="210" w:lineRule="exact"/>
              <w:ind w:left="18" w:hanging="18"/>
              <w:rPr>
                <w:b/>
                <w:sz w:val="20"/>
                <w:szCs w:val="20"/>
              </w:rPr>
            </w:pPr>
            <w:r w:rsidRPr="003C5ABC">
              <w:rPr>
                <w:b/>
                <w:sz w:val="20"/>
                <w:szCs w:val="20"/>
              </w:rPr>
              <w:t>7033</w:t>
            </w:r>
          </w:p>
        </w:tc>
        <w:tc>
          <w:tcPr>
            <w:tcW w:w="992" w:type="dxa"/>
            <w:vAlign w:val="center"/>
          </w:tcPr>
          <w:p w14:paraId="030DC581" w14:textId="77777777" w:rsidR="009E133C" w:rsidRPr="003C5ABC" w:rsidRDefault="009E133C" w:rsidP="009E133C">
            <w:pPr>
              <w:pStyle w:val="TableParagraph"/>
              <w:spacing w:line="210" w:lineRule="exact"/>
              <w:ind w:left="18" w:hanging="18"/>
              <w:rPr>
                <w:b/>
                <w:sz w:val="20"/>
                <w:szCs w:val="20"/>
              </w:rPr>
            </w:pPr>
            <w:r w:rsidRPr="003C5ABC">
              <w:rPr>
                <w:b/>
                <w:sz w:val="20"/>
                <w:szCs w:val="20"/>
              </w:rPr>
              <w:t>160747</w:t>
            </w:r>
          </w:p>
        </w:tc>
        <w:tc>
          <w:tcPr>
            <w:tcW w:w="993" w:type="dxa"/>
            <w:vAlign w:val="center"/>
          </w:tcPr>
          <w:p w14:paraId="425E9598" w14:textId="77777777" w:rsidR="009E133C" w:rsidRPr="003C5ABC" w:rsidRDefault="009E133C" w:rsidP="009E133C">
            <w:pPr>
              <w:pStyle w:val="TableParagraph"/>
              <w:spacing w:line="210" w:lineRule="exact"/>
              <w:ind w:left="18" w:hanging="18"/>
              <w:rPr>
                <w:b/>
                <w:sz w:val="20"/>
                <w:szCs w:val="20"/>
              </w:rPr>
            </w:pPr>
            <w:r w:rsidRPr="003C5ABC">
              <w:rPr>
                <w:b/>
                <w:sz w:val="20"/>
                <w:szCs w:val="20"/>
              </w:rPr>
              <w:t>537</w:t>
            </w:r>
          </w:p>
        </w:tc>
        <w:tc>
          <w:tcPr>
            <w:tcW w:w="708" w:type="dxa"/>
            <w:vAlign w:val="center"/>
          </w:tcPr>
          <w:p w14:paraId="419DB6BF" w14:textId="77777777" w:rsidR="009E133C" w:rsidRPr="003C5ABC" w:rsidRDefault="009E133C" w:rsidP="009E133C">
            <w:pPr>
              <w:pStyle w:val="TableParagraph"/>
              <w:spacing w:line="210" w:lineRule="exact"/>
              <w:ind w:left="18" w:hanging="18"/>
              <w:rPr>
                <w:b/>
                <w:sz w:val="20"/>
                <w:szCs w:val="20"/>
              </w:rPr>
            </w:pPr>
            <w:r w:rsidRPr="003C5ABC">
              <w:rPr>
                <w:b/>
                <w:sz w:val="20"/>
                <w:szCs w:val="20"/>
              </w:rPr>
              <w:t>482</w:t>
            </w:r>
          </w:p>
        </w:tc>
        <w:tc>
          <w:tcPr>
            <w:tcW w:w="993" w:type="dxa"/>
            <w:vAlign w:val="center"/>
          </w:tcPr>
          <w:p w14:paraId="5A7895A7"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5F120075"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50A86BB5"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0" w:type="dxa"/>
            <w:vAlign w:val="center"/>
          </w:tcPr>
          <w:p w14:paraId="6838EB79"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851" w:type="dxa"/>
            <w:vAlign w:val="center"/>
          </w:tcPr>
          <w:p w14:paraId="6AAE704C" w14:textId="77777777" w:rsidR="009E133C" w:rsidRPr="003C5ABC" w:rsidRDefault="009E133C" w:rsidP="009E133C">
            <w:pPr>
              <w:pStyle w:val="TableParagraph"/>
              <w:spacing w:line="210" w:lineRule="exact"/>
              <w:ind w:left="18" w:hanging="18"/>
              <w:rPr>
                <w:b/>
                <w:sz w:val="20"/>
                <w:szCs w:val="20"/>
              </w:rPr>
            </w:pPr>
            <w:r w:rsidRPr="003C5ABC">
              <w:rPr>
                <w:b/>
                <w:sz w:val="20"/>
                <w:szCs w:val="20"/>
              </w:rPr>
              <w:t>0</w:t>
            </w:r>
          </w:p>
        </w:tc>
        <w:tc>
          <w:tcPr>
            <w:tcW w:w="992" w:type="dxa"/>
            <w:vAlign w:val="center"/>
          </w:tcPr>
          <w:p w14:paraId="411710AA" w14:textId="77777777" w:rsidR="009E133C" w:rsidRPr="009E133C" w:rsidRDefault="009E133C" w:rsidP="009E133C">
            <w:pPr>
              <w:pStyle w:val="TableParagraph"/>
              <w:spacing w:line="210" w:lineRule="exact"/>
              <w:ind w:left="18" w:hanging="18"/>
              <w:rPr>
                <w:b/>
                <w:sz w:val="20"/>
                <w:szCs w:val="20"/>
              </w:rPr>
            </w:pPr>
            <w:r w:rsidRPr="009E133C">
              <w:rPr>
                <w:b/>
                <w:sz w:val="20"/>
                <w:szCs w:val="20"/>
              </w:rPr>
              <w:t>186928</w:t>
            </w:r>
          </w:p>
        </w:tc>
      </w:tr>
    </w:tbl>
    <w:p w14:paraId="3B364BC7" w14:textId="77777777" w:rsidR="005945BB" w:rsidRDefault="005945BB" w:rsidP="005945BB">
      <w:pPr>
        <w:spacing w:line="210" w:lineRule="exact"/>
        <w:rPr>
          <w:sz w:val="20"/>
        </w:rPr>
      </w:pPr>
    </w:p>
    <w:p w14:paraId="2D05F626" w14:textId="77777777" w:rsidR="005945BB" w:rsidRPr="003C5ABC" w:rsidRDefault="005945BB" w:rsidP="005945BB">
      <w:pPr>
        <w:spacing w:line="210" w:lineRule="exact"/>
        <w:rPr>
          <w:sz w:val="20"/>
        </w:rPr>
        <w:sectPr w:rsidR="005945BB" w:rsidRPr="003C5ABC" w:rsidSect="00546506">
          <w:pgSz w:w="16840" w:h="11910" w:orient="landscape"/>
          <w:pgMar w:top="1134" w:right="850" w:bottom="1134" w:left="1701" w:header="0" w:footer="782" w:gutter="0"/>
          <w:cols w:space="720"/>
          <w:docGrid w:linePitch="299"/>
        </w:sectPr>
      </w:pPr>
    </w:p>
    <w:p w14:paraId="58C0D603" w14:textId="77777777" w:rsidR="00D3346D" w:rsidRPr="00730333" w:rsidRDefault="002A62F8" w:rsidP="00D3346D">
      <w:pPr>
        <w:pStyle w:val="1"/>
        <w:numPr>
          <w:ilvl w:val="1"/>
          <w:numId w:val="7"/>
        </w:numPr>
        <w:tabs>
          <w:tab w:val="left" w:pos="1406"/>
        </w:tabs>
        <w:ind w:left="0" w:firstLine="709"/>
        <w:jc w:val="both"/>
      </w:pPr>
      <w:bookmarkStart w:id="61" w:name="_Toc37689182"/>
      <w:r w:rsidRPr="00730333">
        <w:t>П</w:t>
      </w:r>
      <w:r w:rsidR="00D3346D" w:rsidRPr="00730333">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1"/>
    </w:p>
    <w:p w14:paraId="78DF127E" w14:textId="77777777" w:rsidR="005945BB" w:rsidRPr="003C5ABC" w:rsidRDefault="005945BB" w:rsidP="005945BB">
      <w:pPr>
        <w:pStyle w:val="a3"/>
        <w:spacing w:before="240" w:line="360" w:lineRule="auto"/>
        <w:ind w:firstLine="709"/>
        <w:jc w:val="both"/>
      </w:pPr>
      <w:r w:rsidRPr="00730333">
        <w:t xml:space="preserve">Информация о величине инвестиций в проиндексированных ценах по </w:t>
      </w:r>
      <w:r w:rsidRPr="003C5ABC">
        <w:t xml:space="preserve">разделу строительство новых тепловых сетей приведена в таблице </w:t>
      </w:r>
      <w:r w:rsidR="009E133C">
        <w:t>9</w:t>
      </w:r>
      <w:r w:rsidRPr="003C5ABC">
        <w:t>.6.</w:t>
      </w:r>
    </w:p>
    <w:p w14:paraId="20D57113"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w:t>
      </w:r>
      <w:r w:rsidR="009E133C">
        <w:t>9</w:t>
      </w:r>
      <w:r w:rsidRPr="003C5ABC">
        <w:t>.7.</w:t>
      </w:r>
    </w:p>
    <w:p w14:paraId="375F9EC6" w14:textId="77777777" w:rsidR="005945BB" w:rsidRPr="003C5ABC" w:rsidRDefault="005945BB" w:rsidP="005945BB">
      <w:pPr>
        <w:pStyle w:val="a3"/>
        <w:spacing w:line="360" w:lineRule="auto"/>
        <w:ind w:firstLine="709"/>
        <w:jc w:val="both"/>
      </w:pPr>
      <w:r w:rsidRPr="003C5ABC">
        <w:t xml:space="preserve">Информация о величине инвестиций в проиндексированных ценах в целом по всем мероприятиям по тепловым сетям приведена в таблице </w:t>
      </w:r>
      <w:r w:rsidR="009E133C">
        <w:t>9</w:t>
      </w:r>
      <w:r w:rsidRPr="003C5ABC">
        <w:t>.8.</w:t>
      </w:r>
    </w:p>
    <w:p w14:paraId="6A5AE699" w14:textId="77777777" w:rsidR="005945BB" w:rsidRPr="003C5ABC" w:rsidRDefault="005945BB" w:rsidP="005945BB">
      <w:pPr>
        <w:spacing w:line="360" w:lineRule="auto"/>
        <w:sectPr w:rsidR="005945BB" w:rsidRPr="003C5ABC" w:rsidSect="00796BAC">
          <w:footerReference w:type="default" r:id="rId38"/>
          <w:pgSz w:w="11910" w:h="16840"/>
          <w:pgMar w:top="1134" w:right="850" w:bottom="1134" w:left="1701" w:header="0" w:footer="782" w:gutter="0"/>
          <w:pgNumType w:start="88"/>
          <w:cols w:space="720"/>
          <w:docGrid w:linePitch="299"/>
        </w:sectPr>
      </w:pPr>
    </w:p>
    <w:p w14:paraId="3C4D5F2A" w14:textId="77777777" w:rsidR="005945BB" w:rsidRPr="003C5ABC" w:rsidRDefault="005945BB" w:rsidP="005945BB">
      <w:pPr>
        <w:spacing w:before="68" w:after="4"/>
        <w:ind w:left="297"/>
        <w:rPr>
          <w:b/>
        </w:rPr>
      </w:pPr>
      <w:r w:rsidRPr="003C5ABC">
        <w:rPr>
          <w:b/>
        </w:rPr>
        <w:t xml:space="preserve">Таблица </w:t>
      </w:r>
      <w:r w:rsidR="009E133C">
        <w:rPr>
          <w:b/>
        </w:rPr>
        <w:t>9</w:t>
      </w:r>
      <w:r w:rsidRPr="003C5ABC">
        <w:rPr>
          <w:b/>
        </w:rPr>
        <w:t>.6. Всего затраты по разделу «Строительство тепловых сетей»,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51"/>
        <w:gridCol w:w="812"/>
        <w:gridCol w:w="819"/>
        <w:gridCol w:w="817"/>
        <w:gridCol w:w="742"/>
        <w:gridCol w:w="737"/>
        <w:gridCol w:w="750"/>
        <w:gridCol w:w="709"/>
        <w:gridCol w:w="709"/>
        <w:gridCol w:w="709"/>
        <w:gridCol w:w="709"/>
        <w:gridCol w:w="888"/>
      </w:tblGrid>
      <w:tr w:rsidR="009E133C" w:rsidRPr="003C5ABC" w14:paraId="3BEE1CFE" w14:textId="77777777" w:rsidTr="006E249D">
        <w:trPr>
          <w:trHeight w:val="230"/>
        </w:trPr>
        <w:tc>
          <w:tcPr>
            <w:tcW w:w="2259" w:type="dxa"/>
          </w:tcPr>
          <w:p w14:paraId="7F489117" w14:textId="77777777" w:rsidR="009E133C" w:rsidRPr="003C5ABC" w:rsidRDefault="009E133C" w:rsidP="006E249D">
            <w:pPr>
              <w:pStyle w:val="TableParagraph"/>
              <w:spacing w:line="210" w:lineRule="exact"/>
              <w:ind w:left="107"/>
              <w:jc w:val="left"/>
              <w:rPr>
                <w:b/>
              </w:rPr>
            </w:pPr>
            <w:r w:rsidRPr="003C5ABC">
              <w:rPr>
                <w:b/>
              </w:rPr>
              <w:t>ВСЕГО</w:t>
            </w:r>
          </w:p>
        </w:tc>
        <w:tc>
          <w:tcPr>
            <w:tcW w:w="851" w:type="dxa"/>
            <w:vAlign w:val="center"/>
          </w:tcPr>
          <w:p w14:paraId="1DF32076" w14:textId="77777777" w:rsidR="009E133C" w:rsidRPr="003C5ABC" w:rsidRDefault="009E133C" w:rsidP="009E133C">
            <w:pPr>
              <w:pStyle w:val="TableParagraph"/>
              <w:spacing w:line="210" w:lineRule="exact"/>
            </w:pPr>
            <w:r w:rsidRPr="003C5ABC">
              <w:t>2020</w:t>
            </w:r>
          </w:p>
        </w:tc>
        <w:tc>
          <w:tcPr>
            <w:tcW w:w="812" w:type="dxa"/>
            <w:vAlign w:val="center"/>
          </w:tcPr>
          <w:p w14:paraId="13310126" w14:textId="77777777" w:rsidR="009E133C" w:rsidRPr="003C5ABC" w:rsidRDefault="009E133C" w:rsidP="009E133C">
            <w:pPr>
              <w:pStyle w:val="TableParagraph"/>
              <w:spacing w:line="210" w:lineRule="exact"/>
            </w:pPr>
            <w:r w:rsidRPr="003C5ABC">
              <w:t>2021</w:t>
            </w:r>
          </w:p>
        </w:tc>
        <w:tc>
          <w:tcPr>
            <w:tcW w:w="819" w:type="dxa"/>
            <w:vAlign w:val="center"/>
          </w:tcPr>
          <w:p w14:paraId="5A05BDB5" w14:textId="77777777" w:rsidR="009E133C" w:rsidRPr="003C5ABC" w:rsidRDefault="009E133C" w:rsidP="009E133C">
            <w:pPr>
              <w:pStyle w:val="TableParagraph"/>
              <w:spacing w:line="210" w:lineRule="exact"/>
            </w:pPr>
            <w:r w:rsidRPr="003C5ABC">
              <w:t>2022</w:t>
            </w:r>
          </w:p>
        </w:tc>
        <w:tc>
          <w:tcPr>
            <w:tcW w:w="817" w:type="dxa"/>
            <w:vAlign w:val="center"/>
          </w:tcPr>
          <w:p w14:paraId="294BBDB8" w14:textId="77777777" w:rsidR="009E133C" w:rsidRPr="003C5ABC" w:rsidRDefault="009E133C" w:rsidP="009E133C">
            <w:pPr>
              <w:pStyle w:val="TableParagraph"/>
              <w:spacing w:line="210" w:lineRule="exact"/>
            </w:pPr>
            <w:r w:rsidRPr="003C5ABC">
              <w:t>2023</w:t>
            </w:r>
          </w:p>
        </w:tc>
        <w:tc>
          <w:tcPr>
            <w:tcW w:w="742" w:type="dxa"/>
            <w:vAlign w:val="center"/>
          </w:tcPr>
          <w:p w14:paraId="59BA0413" w14:textId="77777777" w:rsidR="009E133C" w:rsidRPr="003C5ABC" w:rsidRDefault="009E133C" w:rsidP="009E133C">
            <w:pPr>
              <w:pStyle w:val="TableParagraph"/>
              <w:spacing w:line="210" w:lineRule="exact"/>
            </w:pPr>
            <w:r w:rsidRPr="003C5ABC">
              <w:t>2024</w:t>
            </w:r>
          </w:p>
        </w:tc>
        <w:tc>
          <w:tcPr>
            <w:tcW w:w="737" w:type="dxa"/>
            <w:vAlign w:val="center"/>
          </w:tcPr>
          <w:p w14:paraId="503B2AA3" w14:textId="77777777" w:rsidR="009E133C" w:rsidRPr="003C5ABC" w:rsidRDefault="009E133C" w:rsidP="009E133C">
            <w:pPr>
              <w:pStyle w:val="TableParagraph"/>
              <w:tabs>
                <w:tab w:val="left" w:pos="737"/>
              </w:tabs>
              <w:spacing w:line="210" w:lineRule="exact"/>
            </w:pPr>
            <w:r w:rsidRPr="003C5ABC">
              <w:t>2025</w:t>
            </w:r>
          </w:p>
        </w:tc>
        <w:tc>
          <w:tcPr>
            <w:tcW w:w="750" w:type="dxa"/>
            <w:vAlign w:val="center"/>
          </w:tcPr>
          <w:p w14:paraId="08DF91F9" w14:textId="77777777" w:rsidR="009E133C" w:rsidRPr="003C5ABC" w:rsidRDefault="009E133C" w:rsidP="009E133C">
            <w:pPr>
              <w:pStyle w:val="TableParagraph"/>
              <w:tabs>
                <w:tab w:val="left" w:pos="737"/>
              </w:tabs>
              <w:spacing w:line="210" w:lineRule="exact"/>
            </w:pPr>
            <w:r w:rsidRPr="003C5ABC">
              <w:t>2026</w:t>
            </w:r>
          </w:p>
        </w:tc>
        <w:tc>
          <w:tcPr>
            <w:tcW w:w="709" w:type="dxa"/>
            <w:vAlign w:val="center"/>
          </w:tcPr>
          <w:p w14:paraId="03EFC05F" w14:textId="77777777" w:rsidR="009E133C" w:rsidRPr="003C5ABC" w:rsidRDefault="009E133C" w:rsidP="009E133C">
            <w:pPr>
              <w:pStyle w:val="TableParagraph"/>
              <w:tabs>
                <w:tab w:val="left" w:pos="737"/>
              </w:tabs>
              <w:spacing w:line="210" w:lineRule="exact"/>
            </w:pPr>
            <w:r w:rsidRPr="003C5ABC">
              <w:t>2027</w:t>
            </w:r>
          </w:p>
        </w:tc>
        <w:tc>
          <w:tcPr>
            <w:tcW w:w="709" w:type="dxa"/>
            <w:vAlign w:val="center"/>
          </w:tcPr>
          <w:p w14:paraId="1FB3B7DB" w14:textId="77777777" w:rsidR="009E133C" w:rsidRPr="003C5ABC" w:rsidRDefault="009E133C" w:rsidP="009E133C">
            <w:pPr>
              <w:pStyle w:val="TableParagraph"/>
              <w:tabs>
                <w:tab w:val="left" w:pos="737"/>
              </w:tabs>
              <w:spacing w:line="210" w:lineRule="exact"/>
            </w:pPr>
            <w:r w:rsidRPr="003C5ABC">
              <w:t>2028</w:t>
            </w:r>
          </w:p>
        </w:tc>
        <w:tc>
          <w:tcPr>
            <w:tcW w:w="709" w:type="dxa"/>
            <w:vAlign w:val="center"/>
          </w:tcPr>
          <w:p w14:paraId="4CA12101" w14:textId="77777777" w:rsidR="009E133C" w:rsidRPr="003C5ABC" w:rsidRDefault="009E133C" w:rsidP="009E133C">
            <w:pPr>
              <w:pStyle w:val="TableParagraph"/>
              <w:tabs>
                <w:tab w:val="left" w:pos="737"/>
              </w:tabs>
              <w:spacing w:line="210" w:lineRule="exact"/>
            </w:pPr>
            <w:r w:rsidRPr="003C5ABC">
              <w:t>2029</w:t>
            </w:r>
          </w:p>
        </w:tc>
        <w:tc>
          <w:tcPr>
            <w:tcW w:w="709" w:type="dxa"/>
            <w:vAlign w:val="center"/>
          </w:tcPr>
          <w:p w14:paraId="5C7BF209" w14:textId="77777777" w:rsidR="009E133C" w:rsidRPr="003C5ABC" w:rsidRDefault="009E133C" w:rsidP="009E133C">
            <w:pPr>
              <w:pStyle w:val="TableParagraph"/>
              <w:tabs>
                <w:tab w:val="left" w:pos="737"/>
              </w:tabs>
              <w:spacing w:line="210" w:lineRule="exact"/>
            </w:pPr>
            <w:r w:rsidRPr="003C5ABC">
              <w:t>2030</w:t>
            </w:r>
          </w:p>
        </w:tc>
        <w:tc>
          <w:tcPr>
            <w:tcW w:w="888" w:type="dxa"/>
            <w:vAlign w:val="center"/>
          </w:tcPr>
          <w:p w14:paraId="1A0138D6" w14:textId="77777777" w:rsidR="009E133C" w:rsidRPr="003C5ABC" w:rsidRDefault="009E133C" w:rsidP="009E133C">
            <w:pPr>
              <w:pStyle w:val="TableParagraph"/>
              <w:spacing w:line="210" w:lineRule="exact"/>
            </w:pPr>
            <w:r w:rsidRPr="003C5ABC">
              <w:t>Всего</w:t>
            </w:r>
          </w:p>
        </w:tc>
      </w:tr>
      <w:tr w:rsidR="009E133C" w:rsidRPr="003C5ABC" w14:paraId="62E23792" w14:textId="77777777" w:rsidTr="006E249D">
        <w:trPr>
          <w:trHeight w:val="230"/>
        </w:trPr>
        <w:tc>
          <w:tcPr>
            <w:tcW w:w="2259" w:type="dxa"/>
          </w:tcPr>
          <w:p w14:paraId="38DB1F68" w14:textId="77777777" w:rsidR="009E133C" w:rsidRPr="003C5ABC" w:rsidRDefault="009E133C" w:rsidP="009E133C">
            <w:pPr>
              <w:pStyle w:val="TableParagraph"/>
              <w:spacing w:line="210" w:lineRule="exact"/>
              <w:ind w:left="107"/>
              <w:jc w:val="left"/>
            </w:pPr>
            <w:r w:rsidRPr="003C5ABC">
              <w:t>ПИР и ПСД</w:t>
            </w:r>
          </w:p>
        </w:tc>
        <w:tc>
          <w:tcPr>
            <w:tcW w:w="851" w:type="dxa"/>
            <w:vAlign w:val="center"/>
          </w:tcPr>
          <w:p w14:paraId="4950982C" w14:textId="77777777" w:rsidR="009E133C" w:rsidRPr="003C5ABC" w:rsidRDefault="009E133C" w:rsidP="009E133C">
            <w:pPr>
              <w:pStyle w:val="TableParagraph"/>
              <w:spacing w:line="210" w:lineRule="exact"/>
            </w:pPr>
            <w:r w:rsidRPr="003C5ABC">
              <w:t>570</w:t>
            </w:r>
          </w:p>
        </w:tc>
        <w:tc>
          <w:tcPr>
            <w:tcW w:w="812" w:type="dxa"/>
            <w:vAlign w:val="center"/>
          </w:tcPr>
          <w:p w14:paraId="33EA9D16" w14:textId="77777777" w:rsidR="009E133C" w:rsidRPr="003C5ABC" w:rsidRDefault="009E133C" w:rsidP="009E133C">
            <w:pPr>
              <w:pStyle w:val="TableParagraph"/>
              <w:spacing w:line="210" w:lineRule="exact"/>
            </w:pPr>
            <w:r w:rsidRPr="003C5ABC">
              <w:t>276</w:t>
            </w:r>
          </w:p>
        </w:tc>
        <w:tc>
          <w:tcPr>
            <w:tcW w:w="819" w:type="dxa"/>
            <w:vAlign w:val="center"/>
          </w:tcPr>
          <w:p w14:paraId="4A992B4F" w14:textId="77777777" w:rsidR="009E133C" w:rsidRPr="003C5ABC" w:rsidRDefault="009E133C" w:rsidP="009E133C">
            <w:pPr>
              <w:pStyle w:val="TableParagraph"/>
              <w:spacing w:line="210" w:lineRule="exact"/>
            </w:pPr>
            <w:r w:rsidRPr="003C5ABC">
              <w:t>15</w:t>
            </w:r>
          </w:p>
        </w:tc>
        <w:tc>
          <w:tcPr>
            <w:tcW w:w="817" w:type="dxa"/>
            <w:vAlign w:val="center"/>
          </w:tcPr>
          <w:p w14:paraId="711F5920" w14:textId="77777777" w:rsidR="009E133C" w:rsidRPr="003C5ABC" w:rsidRDefault="009E133C" w:rsidP="009E133C">
            <w:pPr>
              <w:pStyle w:val="TableParagraph"/>
              <w:spacing w:line="210" w:lineRule="exact"/>
            </w:pPr>
            <w:r w:rsidRPr="003C5ABC">
              <w:t>15</w:t>
            </w:r>
          </w:p>
        </w:tc>
        <w:tc>
          <w:tcPr>
            <w:tcW w:w="742" w:type="dxa"/>
            <w:vAlign w:val="center"/>
          </w:tcPr>
          <w:p w14:paraId="5AAB2240" w14:textId="77777777" w:rsidR="009E133C" w:rsidRPr="003C5ABC" w:rsidRDefault="009E133C" w:rsidP="009E133C">
            <w:pPr>
              <w:pStyle w:val="TableParagraph"/>
              <w:spacing w:line="210" w:lineRule="exact"/>
            </w:pPr>
            <w:r w:rsidRPr="003C5ABC">
              <w:t>16</w:t>
            </w:r>
          </w:p>
        </w:tc>
        <w:tc>
          <w:tcPr>
            <w:tcW w:w="737" w:type="dxa"/>
            <w:vAlign w:val="center"/>
          </w:tcPr>
          <w:p w14:paraId="724DD461"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2ED972FE"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71D4786"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94DC3EE"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762830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948E61A"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0CB04F63" w14:textId="77777777" w:rsidR="009E133C" w:rsidRPr="003C5ABC" w:rsidRDefault="009E133C" w:rsidP="009E133C">
            <w:pPr>
              <w:jc w:val="center"/>
            </w:pPr>
            <w:r>
              <w:rPr>
                <w:color w:val="000000"/>
              </w:rPr>
              <w:t>892</w:t>
            </w:r>
          </w:p>
        </w:tc>
      </w:tr>
      <w:tr w:rsidR="009E133C" w:rsidRPr="003C5ABC" w14:paraId="4B749108" w14:textId="77777777" w:rsidTr="006E249D">
        <w:trPr>
          <w:trHeight w:val="230"/>
        </w:trPr>
        <w:tc>
          <w:tcPr>
            <w:tcW w:w="2259" w:type="dxa"/>
          </w:tcPr>
          <w:p w14:paraId="1B7AB522" w14:textId="77777777" w:rsidR="009E133C" w:rsidRPr="003C5ABC" w:rsidRDefault="009E133C" w:rsidP="009E133C">
            <w:pPr>
              <w:pStyle w:val="TableParagraph"/>
              <w:spacing w:line="210" w:lineRule="exact"/>
              <w:ind w:left="107"/>
              <w:jc w:val="left"/>
            </w:pPr>
            <w:r w:rsidRPr="003C5ABC">
              <w:t>Оборудование</w:t>
            </w:r>
          </w:p>
        </w:tc>
        <w:tc>
          <w:tcPr>
            <w:tcW w:w="851" w:type="dxa"/>
            <w:vAlign w:val="center"/>
          </w:tcPr>
          <w:p w14:paraId="4D838BB4" w14:textId="77777777" w:rsidR="009E133C" w:rsidRPr="003C5ABC" w:rsidRDefault="009E133C" w:rsidP="009E133C">
            <w:pPr>
              <w:pStyle w:val="TableParagraph"/>
              <w:spacing w:line="210" w:lineRule="exact"/>
            </w:pPr>
            <w:r w:rsidRPr="003C5ABC">
              <w:t>5076</w:t>
            </w:r>
          </w:p>
        </w:tc>
        <w:tc>
          <w:tcPr>
            <w:tcW w:w="812" w:type="dxa"/>
            <w:vAlign w:val="center"/>
          </w:tcPr>
          <w:p w14:paraId="4A9354A1" w14:textId="77777777" w:rsidR="009E133C" w:rsidRPr="003C5ABC" w:rsidRDefault="009E133C" w:rsidP="009E133C">
            <w:pPr>
              <w:pStyle w:val="TableParagraph"/>
              <w:spacing w:line="210" w:lineRule="exact"/>
            </w:pPr>
            <w:r w:rsidRPr="003C5ABC">
              <w:t>2458</w:t>
            </w:r>
          </w:p>
        </w:tc>
        <w:tc>
          <w:tcPr>
            <w:tcW w:w="819" w:type="dxa"/>
            <w:vAlign w:val="center"/>
          </w:tcPr>
          <w:p w14:paraId="11226EF8" w14:textId="77777777" w:rsidR="009E133C" w:rsidRPr="003C5ABC" w:rsidRDefault="009E133C" w:rsidP="009E133C">
            <w:pPr>
              <w:pStyle w:val="TableParagraph"/>
              <w:spacing w:line="210" w:lineRule="exact"/>
            </w:pPr>
            <w:r w:rsidRPr="003C5ABC">
              <w:t>133</w:t>
            </w:r>
          </w:p>
        </w:tc>
        <w:tc>
          <w:tcPr>
            <w:tcW w:w="817" w:type="dxa"/>
            <w:vAlign w:val="center"/>
          </w:tcPr>
          <w:p w14:paraId="7107E8B2" w14:textId="77777777" w:rsidR="009E133C" w:rsidRPr="003C5ABC" w:rsidRDefault="009E133C" w:rsidP="009E133C">
            <w:pPr>
              <w:pStyle w:val="TableParagraph"/>
              <w:spacing w:line="210" w:lineRule="exact"/>
            </w:pPr>
            <w:r w:rsidRPr="003C5ABC">
              <w:t>138</w:t>
            </w:r>
          </w:p>
        </w:tc>
        <w:tc>
          <w:tcPr>
            <w:tcW w:w="742" w:type="dxa"/>
            <w:vAlign w:val="center"/>
          </w:tcPr>
          <w:p w14:paraId="5776F53D" w14:textId="77777777" w:rsidR="009E133C" w:rsidRPr="003C5ABC" w:rsidRDefault="009E133C" w:rsidP="009E133C">
            <w:pPr>
              <w:pStyle w:val="TableParagraph"/>
              <w:spacing w:line="210" w:lineRule="exact"/>
            </w:pPr>
            <w:r w:rsidRPr="003C5ABC">
              <w:t>143</w:t>
            </w:r>
          </w:p>
        </w:tc>
        <w:tc>
          <w:tcPr>
            <w:tcW w:w="737" w:type="dxa"/>
            <w:vAlign w:val="center"/>
          </w:tcPr>
          <w:p w14:paraId="09AB19AD"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0404C6A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64504F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0DBBEC9"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932FD0F"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42312B2"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3091263C" w14:textId="77777777" w:rsidR="009E133C" w:rsidRPr="003C5ABC" w:rsidRDefault="009E133C" w:rsidP="009E133C">
            <w:pPr>
              <w:jc w:val="center"/>
            </w:pPr>
            <w:r>
              <w:rPr>
                <w:color w:val="000000"/>
              </w:rPr>
              <w:t>7948</w:t>
            </w:r>
          </w:p>
        </w:tc>
      </w:tr>
      <w:tr w:rsidR="009E133C" w:rsidRPr="003C5ABC" w14:paraId="72CCBA5F" w14:textId="77777777" w:rsidTr="006E249D">
        <w:trPr>
          <w:trHeight w:val="230"/>
        </w:trPr>
        <w:tc>
          <w:tcPr>
            <w:tcW w:w="2259" w:type="dxa"/>
          </w:tcPr>
          <w:p w14:paraId="51ECB373" w14:textId="77777777" w:rsidR="009E133C" w:rsidRPr="003C5ABC" w:rsidRDefault="009E133C" w:rsidP="009E133C">
            <w:pPr>
              <w:pStyle w:val="TableParagraph"/>
              <w:spacing w:line="210" w:lineRule="exact"/>
              <w:ind w:left="107"/>
              <w:jc w:val="left"/>
            </w:pPr>
            <w:r w:rsidRPr="003C5ABC">
              <w:t>СМ и НР</w:t>
            </w:r>
          </w:p>
        </w:tc>
        <w:tc>
          <w:tcPr>
            <w:tcW w:w="851" w:type="dxa"/>
            <w:vAlign w:val="center"/>
          </w:tcPr>
          <w:p w14:paraId="00AD30ED" w14:textId="77777777" w:rsidR="009E133C" w:rsidRPr="003C5ABC" w:rsidRDefault="009E133C" w:rsidP="009E133C">
            <w:pPr>
              <w:pStyle w:val="TableParagraph"/>
              <w:spacing w:line="210" w:lineRule="exact"/>
            </w:pPr>
            <w:r w:rsidRPr="003C5ABC">
              <w:t>4657</w:t>
            </w:r>
          </w:p>
        </w:tc>
        <w:tc>
          <w:tcPr>
            <w:tcW w:w="812" w:type="dxa"/>
            <w:vAlign w:val="center"/>
          </w:tcPr>
          <w:p w14:paraId="0F3AA807" w14:textId="77777777" w:rsidR="009E133C" w:rsidRPr="003C5ABC" w:rsidRDefault="009E133C" w:rsidP="009E133C">
            <w:pPr>
              <w:pStyle w:val="TableParagraph"/>
              <w:spacing w:line="210" w:lineRule="exact"/>
            </w:pPr>
            <w:r w:rsidRPr="003C5ABC">
              <w:t>2262</w:t>
            </w:r>
          </w:p>
        </w:tc>
        <w:tc>
          <w:tcPr>
            <w:tcW w:w="819" w:type="dxa"/>
            <w:vAlign w:val="center"/>
          </w:tcPr>
          <w:p w14:paraId="584CC34C" w14:textId="77777777" w:rsidR="009E133C" w:rsidRPr="003C5ABC" w:rsidRDefault="009E133C" w:rsidP="009E133C">
            <w:pPr>
              <w:pStyle w:val="TableParagraph"/>
              <w:spacing w:line="210" w:lineRule="exact"/>
            </w:pPr>
            <w:r w:rsidRPr="003C5ABC">
              <w:t>123</w:t>
            </w:r>
          </w:p>
        </w:tc>
        <w:tc>
          <w:tcPr>
            <w:tcW w:w="817" w:type="dxa"/>
            <w:vAlign w:val="center"/>
          </w:tcPr>
          <w:p w14:paraId="13ED2D24" w14:textId="77777777" w:rsidR="009E133C" w:rsidRPr="003C5ABC" w:rsidRDefault="009E133C" w:rsidP="009E133C">
            <w:pPr>
              <w:pStyle w:val="TableParagraph"/>
              <w:spacing w:line="210" w:lineRule="exact"/>
            </w:pPr>
            <w:r w:rsidRPr="003C5ABC">
              <w:t>128</w:t>
            </w:r>
          </w:p>
        </w:tc>
        <w:tc>
          <w:tcPr>
            <w:tcW w:w="742" w:type="dxa"/>
            <w:vAlign w:val="center"/>
          </w:tcPr>
          <w:p w14:paraId="0CE976E1" w14:textId="77777777" w:rsidR="009E133C" w:rsidRPr="003C5ABC" w:rsidRDefault="009E133C" w:rsidP="009E133C">
            <w:pPr>
              <w:pStyle w:val="TableParagraph"/>
              <w:spacing w:line="210" w:lineRule="exact"/>
            </w:pPr>
            <w:r w:rsidRPr="003C5ABC">
              <w:t>133</w:t>
            </w:r>
          </w:p>
        </w:tc>
        <w:tc>
          <w:tcPr>
            <w:tcW w:w="737" w:type="dxa"/>
            <w:vAlign w:val="center"/>
          </w:tcPr>
          <w:p w14:paraId="73823D13"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666DE99A"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21A7A1C6"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36F5E0D4"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11BEEBD3"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6469CA14"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497A4598" w14:textId="77777777" w:rsidR="009E133C" w:rsidRPr="003C5ABC" w:rsidRDefault="009E133C" w:rsidP="009E133C">
            <w:pPr>
              <w:jc w:val="center"/>
            </w:pPr>
            <w:r>
              <w:rPr>
                <w:color w:val="000000"/>
              </w:rPr>
              <w:t>7303</w:t>
            </w:r>
          </w:p>
        </w:tc>
      </w:tr>
      <w:tr w:rsidR="009E133C" w:rsidRPr="003C5ABC" w14:paraId="44AC430D" w14:textId="77777777" w:rsidTr="006E249D">
        <w:trPr>
          <w:trHeight w:val="230"/>
        </w:trPr>
        <w:tc>
          <w:tcPr>
            <w:tcW w:w="2259" w:type="dxa"/>
          </w:tcPr>
          <w:p w14:paraId="3316CCC4" w14:textId="77777777" w:rsidR="009E133C" w:rsidRPr="003C5ABC" w:rsidRDefault="009E133C" w:rsidP="009E133C">
            <w:pPr>
              <w:pStyle w:val="TableParagraph"/>
              <w:spacing w:line="210" w:lineRule="exact"/>
              <w:ind w:left="107"/>
              <w:jc w:val="left"/>
              <w:rPr>
                <w:b/>
              </w:rPr>
            </w:pPr>
            <w:r w:rsidRPr="003C5ABC">
              <w:rPr>
                <w:b/>
              </w:rPr>
              <w:t>Всего кап.затраты</w:t>
            </w:r>
          </w:p>
        </w:tc>
        <w:tc>
          <w:tcPr>
            <w:tcW w:w="851" w:type="dxa"/>
            <w:vAlign w:val="center"/>
          </w:tcPr>
          <w:p w14:paraId="0CBA5798" w14:textId="77777777" w:rsidR="009E133C" w:rsidRPr="003C5ABC" w:rsidRDefault="009E133C" w:rsidP="009E133C">
            <w:pPr>
              <w:pStyle w:val="TableParagraph"/>
              <w:spacing w:line="210" w:lineRule="exact"/>
              <w:rPr>
                <w:b/>
              </w:rPr>
            </w:pPr>
            <w:r w:rsidRPr="003C5ABC">
              <w:rPr>
                <w:b/>
              </w:rPr>
              <w:t>10303</w:t>
            </w:r>
          </w:p>
        </w:tc>
        <w:tc>
          <w:tcPr>
            <w:tcW w:w="812" w:type="dxa"/>
            <w:vAlign w:val="center"/>
          </w:tcPr>
          <w:p w14:paraId="63BF1445" w14:textId="77777777" w:rsidR="009E133C" w:rsidRPr="003C5ABC" w:rsidRDefault="009E133C" w:rsidP="009E133C">
            <w:pPr>
              <w:pStyle w:val="TableParagraph"/>
              <w:spacing w:line="210" w:lineRule="exact"/>
              <w:rPr>
                <w:b/>
              </w:rPr>
            </w:pPr>
            <w:r w:rsidRPr="003C5ABC">
              <w:rPr>
                <w:b/>
              </w:rPr>
              <w:t>4996</w:t>
            </w:r>
          </w:p>
        </w:tc>
        <w:tc>
          <w:tcPr>
            <w:tcW w:w="819" w:type="dxa"/>
            <w:vAlign w:val="center"/>
          </w:tcPr>
          <w:p w14:paraId="347981CB" w14:textId="77777777" w:rsidR="009E133C" w:rsidRPr="003C5ABC" w:rsidRDefault="009E133C" w:rsidP="009E133C">
            <w:pPr>
              <w:pStyle w:val="TableParagraph"/>
              <w:spacing w:line="210" w:lineRule="exact"/>
              <w:rPr>
                <w:b/>
              </w:rPr>
            </w:pPr>
            <w:r w:rsidRPr="003C5ABC">
              <w:rPr>
                <w:b/>
              </w:rPr>
              <w:t>270</w:t>
            </w:r>
          </w:p>
        </w:tc>
        <w:tc>
          <w:tcPr>
            <w:tcW w:w="817" w:type="dxa"/>
            <w:vAlign w:val="center"/>
          </w:tcPr>
          <w:p w14:paraId="347523B6" w14:textId="77777777" w:rsidR="009E133C" w:rsidRPr="003C5ABC" w:rsidRDefault="009E133C" w:rsidP="009E133C">
            <w:pPr>
              <w:pStyle w:val="TableParagraph"/>
              <w:spacing w:line="210" w:lineRule="exact"/>
              <w:rPr>
                <w:b/>
              </w:rPr>
            </w:pPr>
            <w:r w:rsidRPr="003C5ABC">
              <w:rPr>
                <w:b/>
              </w:rPr>
              <w:t>281</w:t>
            </w:r>
          </w:p>
        </w:tc>
        <w:tc>
          <w:tcPr>
            <w:tcW w:w="742" w:type="dxa"/>
            <w:vAlign w:val="center"/>
          </w:tcPr>
          <w:p w14:paraId="0CE7C43A" w14:textId="77777777" w:rsidR="009E133C" w:rsidRPr="003C5ABC" w:rsidRDefault="009E133C" w:rsidP="009E133C">
            <w:pPr>
              <w:pStyle w:val="TableParagraph"/>
              <w:spacing w:line="210" w:lineRule="exact"/>
              <w:rPr>
                <w:b/>
              </w:rPr>
            </w:pPr>
            <w:r w:rsidRPr="003C5ABC">
              <w:rPr>
                <w:b/>
              </w:rPr>
              <w:t>292</w:t>
            </w:r>
          </w:p>
        </w:tc>
        <w:tc>
          <w:tcPr>
            <w:tcW w:w="737" w:type="dxa"/>
            <w:vAlign w:val="center"/>
          </w:tcPr>
          <w:p w14:paraId="325FA702" w14:textId="77777777" w:rsidR="009E133C" w:rsidRPr="003C5ABC" w:rsidRDefault="009E133C" w:rsidP="009E133C">
            <w:pPr>
              <w:pStyle w:val="TableParagraph"/>
              <w:tabs>
                <w:tab w:val="left" w:pos="737"/>
              </w:tabs>
              <w:spacing w:line="210" w:lineRule="exact"/>
              <w:rPr>
                <w:b/>
              </w:rPr>
            </w:pPr>
            <w:r w:rsidRPr="003C5ABC">
              <w:rPr>
                <w:b/>
              </w:rPr>
              <w:t>0</w:t>
            </w:r>
          </w:p>
        </w:tc>
        <w:tc>
          <w:tcPr>
            <w:tcW w:w="750" w:type="dxa"/>
            <w:vAlign w:val="center"/>
          </w:tcPr>
          <w:p w14:paraId="1A96CB93"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260C83B2"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49250D78"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2D828B36"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04236F90" w14:textId="77777777" w:rsidR="009E133C" w:rsidRPr="003C5ABC" w:rsidRDefault="009E133C" w:rsidP="009E133C">
            <w:pPr>
              <w:pStyle w:val="TableParagraph"/>
              <w:spacing w:line="210" w:lineRule="exact"/>
              <w:rPr>
                <w:b/>
              </w:rPr>
            </w:pPr>
            <w:r w:rsidRPr="003C5ABC">
              <w:rPr>
                <w:b/>
              </w:rPr>
              <w:t>0</w:t>
            </w:r>
          </w:p>
        </w:tc>
        <w:tc>
          <w:tcPr>
            <w:tcW w:w="888" w:type="dxa"/>
            <w:vAlign w:val="center"/>
          </w:tcPr>
          <w:p w14:paraId="5E7B8BBA" w14:textId="77777777" w:rsidR="009E133C" w:rsidRPr="003C5ABC" w:rsidRDefault="009E133C" w:rsidP="009E133C">
            <w:pPr>
              <w:jc w:val="center"/>
              <w:rPr>
                <w:b/>
              </w:rPr>
            </w:pPr>
            <w:r w:rsidRPr="009E133C">
              <w:rPr>
                <w:b/>
              </w:rPr>
              <w:t>16142</w:t>
            </w:r>
          </w:p>
        </w:tc>
      </w:tr>
      <w:tr w:rsidR="009E133C" w:rsidRPr="003C5ABC" w14:paraId="75A18E72" w14:textId="77777777" w:rsidTr="006E249D">
        <w:trPr>
          <w:trHeight w:val="460"/>
        </w:trPr>
        <w:tc>
          <w:tcPr>
            <w:tcW w:w="2259" w:type="dxa"/>
          </w:tcPr>
          <w:p w14:paraId="1F951374" w14:textId="77777777" w:rsidR="009E133C" w:rsidRPr="003C5ABC" w:rsidRDefault="009E133C" w:rsidP="006E249D">
            <w:pPr>
              <w:pStyle w:val="TableParagraph"/>
              <w:spacing w:line="223" w:lineRule="exact"/>
              <w:ind w:left="107"/>
              <w:jc w:val="left"/>
            </w:pPr>
            <w:r w:rsidRPr="003C5ABC">
              <w:t>Непредвиденные расходы</w:t>
            </w:r>
          </w:p>
        </w:tc>
        <w:tc>
          <w:tcPr>
            <w:tcW w:w="851" w:type="dxa"/>
            <w:vAlign w:val="center"/>
          </w:tcPr>
          <w:p w14:paraId="351818CA" w14:textId="77777777" w:rsidR="009E133C" w:rsidRPr="003C5ABC" w:rsidRDefault="009E133C" w:rsidP="009E133C">
            <w:pPr>
              <w:pStyle w:val="TableParagraph"/>
              <w:spacing w:line="217" w:lineRule="exact"/>
            </w:pPr>
            <w:r w:rsidRPr="003C5ABC">
              <w:t>1006</w:t>
            </w:r>
          </w:p>
        </w:tc>
        <w:tc>
          <w:tcPr>
            <w:tcW w:w="812" w:type="dxa"/>
            <w:vAlign w:val="center"/>
          </w:tcPr>
          <w:p w14:paraId="787BDA71" w14:textId="77777777" w:rsidR="009E133C" w:rsidRPr="003C5ABC" w:rsidRDefault="009E133C" w:rsidP="009E133C">
            <w:pPr>
              <w:pStyle w:val="TableParagraph"/>
              <w:spacing w:line="217" w:lineRule="exact"/>
            </w:pPr>
            <w:r w:rsidRPr="003C5ABC">
              <w:t>487</w:t>
            </w:r>
          </w:p>
        </w:tc>
        <w:tc>
          <w:tcPr>
            <w:tcW w:w="819" w:type="dxa"/>
            <w:vAlign w:val="center"/>
          </w:tcPr>
          <w:p w14:paraId="427811D1" w14:textId="77777777" w:rsidR="009E133C" w:rsidRPr="003C5ABC" w:rsidRDefault="009E133C" w:rsidP="009E133C">
            <w:pPr>
              <w:pStyle w:val="TableParagraph"/>
              <w:spacing w:line="217" w:lineRule="exact"/>
            </w:pPr>
            <w:r w:rsidRPr="003C5ABC">
              <w:t>26</w:t>
            </w:r>
          </w:p>
        </w:tc>
        <w:tc>
          <w:tcPr>
            <w:tcW w:w="817" w:type="dxa"/>
            <w:vAlign w:val="center"/>
          </w:tcPr>
          <w:p w14:paraId="13506701" w14:textId="77777777" w:rsidR="009E133C" w:rsidRPr="003C5ABC" w:rsidRDefault="009E133C" w:rsidP="009E133C">
            <w:pPr>
              <w:pStyle w:val="TableParagraph"/>
              <w:spacing w:line="217" w:lineRule="exact"/>
            </w:pPr>
            <w:r w:rsidRPr="003C5ABC">
              <w:t>27</w:t>
            </w:r>
          </w:p>
        </w:tc>
        <w:tc>
          <w:tcPr>
            <w:tcW w:w="742" w:type="dxa"/>
            <w:vAlign w:val="center"/>
          </w:tcPr>
          <w:p w14:paraId="0E8C504E" w14:textId="77777777" w:rsidR="009E133C" w:rsidRPr="003C5ABC" w:rsidRDefault="009E133C" w:rsidP="009E133C">
            <w:pPr>
              <w:pStyle w:val="TableParagraph"/>
              <w:spacing w:line="217" w:lineRule="exact"/>
            </w:pPr>
            <w:r w:rsidRPr="003C5ABC">
              <w:t>28</w:t>
            </w:r>
          </w:p>
        </w:tc>
        <w:tc>
          <w:tcPr>
            <w:tcW w:w="737" w:type="dxa"/>
            <w:vAlign w:val="center"/>
          </w:tcPr>
          <w:p w14:paraId="37F189FE" w14:textId="77777777" w:rsidR="009E133C" w:rsidRPr="003C5ABC" w:rsidRDefault="009E133C" w:rsidP="009E133C">
            <w:pPr>
              <w:pStyle w:val="TableParagraph"/>
              <w:tabs>
                <w:tab w:val="left" w:pos="737"/>
              </w:tabs>
              <w:spacing w:line="217" w:lineRule="exact"/>
            </w:pPr>
            <w:r w:rsidRPr="003C5ABC">
              <w:rPr>
                <w:w w:val="99"/>
              </w:rPr>
              <w:t>0</w:t>
            </w:r>
          </w:p>
        </w:tc>
        <w:tc>
          <w:tcPr>
            <w:tcW w:w="750" w:type="dxa"/>
            <w:vAlign w:val="center"/>
          </w:tcPr>
          <w:p w14:paraId="48479DF4"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7E837AD2"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150BBAAF"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7E0590BB" w14:textId="77777777" w:rsidR="009E133C" w:rsidRPr="003C5ABC" w:rsidRDefault="009E133C" w:rsidP="009E133C">
            <w:pPr>
              <w:pStyle w:val="TableParagraph"/>
              <w:tabs>
                <w:tab w:val="left" w:pos="737"/>
              </w:tabs>
              <w:spacing w:line="217" w:lineRule="exact"/>
            </w:pPr>
            <w:r w:rsidRPr="003C5ABC">
              <w:rPr>
                <w:w w:val="99"/>
              </w:rPr>
              <w:t>0</w:t>
            </w:r>
          </w:p>
        </w:tc>
        <w:tc>
          <w:tcPr>
            <w:tcW w:w="709" w:type="dxa"/>
            <w:vAlign w:val="center"/>
          </w:tcPr>
          <w:p w14:paraId="368E48E0" w14:textId="77777777" w:rsidR="009E133C" w:rsidRPr="003C5ABC" w:rsidRDefault="009E133C" w:rsidP="009E133C">
            <w:pPr>
              <w:pStyle w:val="TableParagraph"/>
              <w:tabs>
                <w:tab w:val="left" w:pos="737"/>
              </w:tabs>
              <w:spacing w:line="217" w:lineRule="exact"/>
            </w:pPr>
            <w:r w:rsidRPr="003C5ABC">
              <w:rPr>
                <w:w w:val="99"/>
              </w:rPr>
              <w:t>0</w:t>
            </w:r>
          </w:p>
        </w:tc>
        <w:tc>
          <w:tcPr>
            <w:tcW w:w="888" w:type="dxa"/>
            <w:vAlign w:val="center"/>
          </w:tcPr>
          <w:p w14:paraId="0B8E856E" w14:textId="77777777" w:rsidR="009E133C" w:rsidRPr="003C5ABC" w:rsidRDefault="009E133C" w:rsidP="009E133C">
            <w:pPr>
              <w:jc w:val="center"/>
            </w:pPr>
            <w:r w:rsidRPr="003C5ABC">
              <w:t>0</w:t>
            </w:r>
          </w:p>
        </w:tc>
      </w:tr>
      <w:tr w:rsidR="009E133C" w:rsidRPr="003C5ABC" w14:paraId="6E8B7D0D" w14:textId="77777777" w:rsidTr="006E249D">
        <w:trPr>
          <w:trHeight w:val="230"/>
        </w:trPr>
        <w:tc>
          <w:tcPr>
            <w:tcW w:w="2259" w:type="dxa"/>
          </w:tcPr>
          <w:p w14:paraId="51E2A22D" w14:textId="77777777" w:rsidR="009E133C" w:rsidRPr="003C5ABC" w:rsidRDefault="009E133C" w:rsidP="009E133C">
            <w:pPr>
              <w:pStyle w:val="TableParagraph"/>
              <w:spacing w:line="210" w:lineRule="exact"/>
              <w:ind w:left="107"/>
              <w:jc w:val="left"/>
            </w:pPr>
            <w:r w:rsidRPr="003C5ABC">
              <w:t>НДС</w:t>
            </w:r>
          </w:p>
        </w:tc>
        <w:tc>
          <w:tcPr>
            <w:tcW w:w="851" w:type="dxa"/>
            <w:vAlign w:val="center"/>
          </w:tcPr>
          <w:p w14:paraId="7E746E70" w14:textId="77777777" w:rsidR="009E133C" w:rsidRPr="003C5ABC" w:rsidRDefault="009E133C" w:rsidP="009E133C">
            <w:pPr>
              <w:pStyle w:val="TableParagraph"/>
              <w:spacing w:line="210" w:lineRule="exact"/>
            </w:pPr>
            <w:r w:rsidRPr="003C5ABC">
              <w:t>2036</w:t>
            </w:r>
          </w:p>
        </w:tc>
        <w:tc>
          <w:tcPr>
            <w:tcW w:w="812" w:type="dxa"/>
            <w:vAlign w:val="center"/>
          </w:tcPr>
          <w:p w14:paraId="53BDB393" w14:textId="77777777" w:rsidR="009E133C" w:rsidRPr="003C5ABC" w:rsidRDefault="009E133C" w:rsidP="009E133C">
            <w:pPr>
              <w:pStyle w:val="TableParagraph"/>
              <w:spacing w:line="210" w:lineRule="exact"/>
            </w:pPr>
            <w:r w:rsidRPr="003C5ABC">
              <w:t>987</w:t>
            </w:r>
          </w:p>
        </w:tc>
        <w:tc>
          <w:tcPr>
            <w:tcW w:w="819" w:type="dxa"/>
            <w:vAlign w:val="center"/>
          </w:tcPr>
          <w:p w14:paraId="2F9EF608" w14:textId="77777777" w:rsidR="009E133C" w:rsidRPr="003C5ABC" w:rsidRDefault="009E133C" w:rsidP="009E133C">
            <w:pPr>
              <w:pStyle w:val="TableParagraph"/>
              <w:spacing w:line="210" w:lineRule="exact"/>
            </w:pPr>
            <w:r w:rsidRPr="003C5ABC">
              <w:t>53</w:t>
            </w:r>
          </w:p>
        </w:tc>
        <w:tc>
          <w:tcPr>
            <w:tcW w:w="817" w:type="dxa"/>
            <w:vAlign w:val="center"/>
          </w:tcPr>
          <w:p w14:paraId="00514C67" w14:textId="77777777" w:rsidR="009E133C" w:rsidRPr="003C5ABC" w:rsidRDefault="009E133C" w:rsidP="009E133C">
            <w:pPr>
              <w:pStyle w:val="TableParagraph"/>
              <w:spacing w:line="210" w:lineRule="exact"/>
            </w:pPr>
            <w:r w:rsidRPr="003C5ABC">
              <w:t>55</w:t>
            </w:r>
          </w:p>
        </w:tc>
        <w:tc>
          <w:tcPr>
            <w:tcW w:w="742" w:type="dxa"/>
            <w:vAlign w:val="center"/>
          </w:tcPr>
          <w:p w14:paraId="49ECC76F" w14:textId="77777777" w:rsidR="009E133C" w:rsidRPr="003C5ABC" w:rsidRDefault="009E133C" w:rsidP="009E133C">
            <w:pPr>
              <w:pStyle w:val="TableParagraph"/>
              <w:spacing w:line="210" w:lineRule="exact"/>
            </w:pPr>
            <w:r w:rsidRPr="003C5ABC">
              <w:t>58</w:t>
            </w:r>
          </w:p>
        </w:tc>
        <w:tc>
          <w:tcPr>
            <w:tcW w:w="737" w:type="dxa"/>
            <w:vAlign w:val="center"/>
          </w:tcPr>
          <w:p w14:paraId="1BABDA20" w14:textId="77777777" w:rsidR="009E133C" w:rsidRPr="003C5ABC" w:rsidRDefault="009E133C" w:rsidP="009E133C">
            <w:pPr>
              <w:pStyle w:val="TableParagraph"/>
              <w:tabs>
                <w:tab w:val="left" w:pos="737"/>
              </w:tabs>
              <w:spacing w:line="210" w:lineRule="exact"/>
            </w:pPr>
            <w:r w:rsidRPr="003C5ABC">
              <w:rPr>
                <w:w w:val="99"/>
              </w:rPr>
              <w:t>0</w:t>
            </w:r>
          </w:p>
        </w:tc>
        <w:tc>
          <w:tcPr>
            <w:tcW w:w="750" w:type="dxa"/>
            <w:vAlign w:val="center"/>
          </w:tcPr>
          <w:p w14:paraId="2ADBB599"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9D27C5B"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2AF99DBB"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4524CD46" w14:textId="77777777" w:rsidR="009E133C" w:rsidRPr="003C5ABC" w:rsidRDefault="009E133C" w:rsidP="009E133C">
            <w:pPr>
              <w:pStyle w:val="TableParagraph"/>
              <w:tabs>
                <w:tab w:val="left" w:pos="737"/>
              </w:tabs>
              <w:spacing w:line="210" w:lineRule="exact"/>
            </w:pPr>
            <w:r w:rsidRPr="003C5ABC">
              <w:rPr>
                <w:w w:val="99"/>
              </w:rPr>
              <w:t>0</w:t>
            </w:r>
          </w:p>
        </w:tc>
        <w:tc>
          <w:tcPr>
            <w:tcW w:w="709" w:type="dxa"/>
            <w:vAlign w:val="center"/>
          </w:tcPr>
          <w:p w14:paraId="2FE3D511" w14:textId="77777777" w:rsidR="009E133C" w:rsidRPr="003C5ABC" w:rsidRDefault="009E133C" w:rsidP="009E133C">
            <w:pPr>
              <w:pStyle w:val="TableParagraph"/>
              <w:tabs>
                <w:tab w:val="left" w:pos="737"/>
              </w:tabs>
              <w:spacing w:line="210" w:lineRule="exact"/>
            </w:pPr>
            <w:r w:rsidRPr="003C5ABC">
              <w:rPr>
                <w:w w:val="99"/>
              </w:rPr>
              <w:t>0</w:t>
            </w:r>
          </w:p>
        </w:tc>
        <w:tc>
          <w:tcPr>
            <w:tcW w:w="888" w:type="dxa"/>
            <w:vAlign w:val="center"/>
          </w:tcPr>
          <w:p w14:paraId="5271B076" w14:textId="77777777" w:rsidR="009E133C" w:rsidRPr="003C5ABC" w:rsidRDefault="009E133C" w:rsidP="009E133C">
            <w:pPr>
              <w:jc w:val="center"/>
            </w:pPr>
            <w:r>
              <w:rPr>
                <w:color w:val="000000"/>
              </w:rPr>
              <w:t>3189</w:t>
            </w:r>
          </w:p>
        </w:tc>
      </w:tr>
      <w:tr w:rsidR="009E133C" w:rsidRPr="003C5ABC" w14:paraId="71A81B67" w14:textId="77777777" w:rsidTr="006E249D">
        <w:trPr>
          <w:trHeight w:val="230"/>
        </w:trPr>
        <w:tc>
          <w:tcPr>
            <w:tcW w:w="2259" w:type="dxa"/>
          </w:tcPr>
          <w:p w14:paraId="784941EC" w14:textId="77777777" w:rsidR="009E133C" w:rsidRPr="003C5ABC" w:rsidRDefault="009E133C" w:rsidP="009E133C">
            <w:pPr>
              <w:pStyle w:val="TableParagraph"/>
              <w:spacing w:line="210" w:lineRule="exact"/>
              <w:ind w:left="107"/>
              <w:jc w:val="left"/>
              <w:rPr>
                <w:b/>
              </w:rPr>
            </w:pPr>
            <w:r w:rsidRPr="003C5ABC">
              <w:rPr>
                <w:b/>
              </w:rPr>
              <w:t>Всего смета проекта</w:t>
            </w:r>
          </w:p>
        </w:tc>
        <w:tc>
          <w:tcPr>
            <w:tcW w:w="851" w:type="dxa"/>
            <w:vAlign w:val="center"/>
          </w:tcPr>
          <w:p w14:paraId="2D72F1A6" w14:textId="77777777" w:rsidR="009E133C" w:rsidRPr="003C5ABC" w:rsidRDefault="009E133C" w:rsidP="009E133C">
            <w:pPr>
              <w:pStyle w:val="TableParagraph"/>
              <w:spacing w:line="210" w:lineRule="exact"/>
              <w:rPr>
                <w:b/>
              </w:rPr>
            </w:pPr>
            <w:r w:rsidRPr="003C5ABC">
              <w:rPr>
                <w:b/>
              </w:rPr>
              <w:t>13345</w:t>
            </w:r>
          </w:p>
        </w:tc>
        <w:tc>
          <w:tcPr>
            <w:tcW w:w="812" w:type="dxa"/>
            <w:vAlign w:val="center"/>
          </w:tcPr>
          <w:p w14:paraId="2DAD2AF9" w14:textId="77777777" w:rsidR="009E133C" w:rsidRPr="003C5ABC" w:rsidRDefault="009E133C" w:rsidP="009E133C">
            <w:pPr>
              <w:pStyle w:val="TableParagraph"/>
              <w:spacing w:line="210" w:lineRule="exact"/>
              <w:rPr>
                <w:b/>
              </w:rPr>
            </w:pPr>
            <w:r w:rsidRPr="003C5ABC">
              <w:rPr>
                <w:b/>
              </w:rPr>
              <w:t>6471</w:t>
            </w:r>
          </w:p>
        </w:tc>
        <w:tc>
          <w:tcPr>
            <w:tcW w:w="819" w:type="dxa"/>
            <w:vAlign w:val="center"/>
          </w:tcPr>
          <w:p w14:paraId="675658BD" w14:textId="77777777" w:rsidR="009E133C" w:rsidRPr="003C5ABC" w:rsidRDefault="009E133C" w:rsidP="009E133C">
            <w:pPr>
              <w:pStyle w:val="TableParagraph"/>
              <w:spacing w:line="210" w:lineRule="exact"/>
              <w:rPr>
                <w:b/>
              </w:rPr>
            </w:pPr>
            <w:r w:rsidRPr="003C5ABC">
              <w:rPr>
                <w:b/>
              </w:rPr>
              <w:t>350</w:t>
            </w:r>
          </w:p>
        </w:tc>
        <w:tc>
          <w:tcPr>
            <w:tcW w:w="817" w:type="dxa"/>
            <w:vAlign w:val="center"/>
          </w:tcPr>
          <w:p w14:paraId="76973308" w14:textId="77777777" w:rsidR="009E133C" w:rsidRPr="003C5ABC" w:rsidRDefault="009E133C" w:rsidP="009E133C">
            <w:pPr>
              <w:pStyle w:val="TableParagraph"/>
              <w:spacing w:line="210" w:lineRule="exact"/>
              <w:rPr>
                <w:b/>
              </w:rPr>
            </w:pPr>
            <w:r w:rsidRPr="003C5ABC">
              <w:rPr>
                <w:b/>
              </w:rPr>
              <w:t>363</w:t>
            </w:r>
          </w:p>
        </w:tc>
        <w:tc>
          <w:tcPr>
            <w:tcW w:w="742" w:type="dxa"/>
            <w:vAlign w:val="center"/>
          </w:tcPr>
          <w:p w14:paraId="218DBB16" w14:textId="77777777" w:rsidR="009E133C" w:rsidRPr="003C5ABC" w:rsidRDefault="009E133C" w:rsidP="009E133C">
            <w:pPr>
              <w:pStyle w:val="TableParagraph"/>
              <w:spacing w:line="210" w:lineRule="exact"/>
              <w:rPr>
                <w:b/>
              </w:rPr>
            </w:pPr>
            <w:r w:rsidRPr="003C5ABC">
              <w:rPr>
                <w:b/>
              </w:rPr>
              <w:t>378</w:t>
            </w:r>
          </w:p>
        </w:tc>
        <w:tc>
          <w:tcPr>
            <w:tcW w:w="737" w:type="dxa"/>
            <w:vAlign w:val="center"/>
          </w:tcPr>
          <w:p w14:paraId="554EF429" w14:textId="77777777" w:rsidR="009E133C" w:rsidRPr="003C5ABC" w:rsidRDefault="009E133C" w:rsidP="009E133C">
            <w:pPr>
              <w:pStyle w:val="TableParagraph"/>
              <w:tabs>
                <w:tab w:val="left" w:pos="737"/>
              </w:tabs>
              <w:spacing w:line="210" w:lineRule="exact"/>
              <w:rPr>
                <w:b/>
              </w:rPr>
            </w:pPr>
            <w:r w:rsidRPr="003C5ABC">
              <w:rPr>
                <w:b/>
              </w:rPr>
              <w:t>0</w:t>
            </w:r>
          </w:p>
        </w:tc>
        <w:tc>
          <w:tcPr>
            <w:tcW w:w="750" w:type="dxa"/>
            <w:vAlign w:val="center"/>
          </w:tcPr>
          <w:p w14:paraId="50F9B970"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174BD0C9"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5295735A" w14:textId="77777777" w:rsidR="009E133C" w:rsidRPr="003C5ABC" w:rsidRDefault="009E133C" w:rsidP="009E133C">
            <w:pPr>
              <w:pStyle w:val="TableParagraph"/>
              <w:tabs>
                <w:tab w:val="left" w:pos="737"/>
              </w:tabs>
              <w:spacing w:line="210" w:lineRule="exact"/>
              <w:rPr>
                <w:b/>
              </w:rPr>
            </w:pPr>
            <w:r w:rsidRPr="003C5ABC">
              <w:rPr>
                <w:b/>
              </w:rPr>
              <w:t>0</w:t>
            </w:r>
          </w:p>
        </w:tc>
        <w:tc>
          <w:tcPr>
            <w:tcW w:w="709" w:type="dxa"/>
            <w:vAlign w:val="center"/>
          </w:tcPr>
          <w:p w14:paraId="4A7736B6" w14:textId="77777777" w:rsidR="009E133C" w:rsidRPr="003C5ABC" w:rsidRDefault="009E133C" w:rsidP="009E133C">
            <w:pPr>
              <w:pStyle w:val="TableParagraph"/>
              <w:spacing w:line="210" w:lineRule="exact"/>
              <w:rPr>
                <w:b/>
              </w:rPr>
            </w:pPr>
            <w:r w:rsidRPr="003C5ABC">
              <w:rPr>
                <w:b/>
              </w:rPr>
              <w:t>0</w:t>
            </w:r>
          </w:p>
        </w:tc>
        <w:tc>
          <w:tcPr>
            <w:tcW w:w="709" w:type="dxa"/>
            <w:vAlign w:val="center"/>
          </w:tcPr>
          <w:p w14:paraId="5A7AB6FD" w14:textId="77777777" w:rsidR="009E133C" w:rsidRPr="003C5ABC" w:rsidRDefault="009E133C" w:rsidP="009E133C">
            <w:pPr>
              <w:pStyle w:val="TableParagraph"/>
              <w:spacing w:line="210" w:lineRule="exact"/>
              <w:rPr>
                <w:b/>
              </w:rPr>
            </w:pPr>
            <w:r w:rsidRPr="003C5ABC">
              <w:rPr>
                <w:b/>
              </w:rPr>
              <w:t>0</w:t>
            </w:r>
          </w:p>
        </w:tc>
        <w:tc>
          <w:tcPr>
            <w:tcW w:w="888" w:type="dxa"/>
            <w:vAlign w:val="center"/>
          </w:tcPr>
          <w:p w14:paraId="30CADDB4" w14:textId="77777777" w:rsidR="009E133C" w:rsidRPr="003C5ABC" w:rsidRDefault="009E133C" w:rsidP="009E133C">
            <w:pPr>
              <w:jc w:val="center"/>
              <w:rPr>
                <w:b/>
              </w:rPr>
            </w:pPr>
            <w:r w:rsidRPr="009E133C">
              <w:rPr>
                <w:b/>
              </w:rPr>
              <w:t>20907</w:t>
            </w:r>
          </w:p>
        </w:tc>
      </w:tr>
    </w:tbl>
    <w:p w14:paraId="59303687" w14:textId="77777777" w:rsidR="005945BB" w:rsidRPr="003C5ABC" w:rsidRDefault="005945BB" w:rsidP="005945BB">
      <w:pPr>
        <w:pStyle w:val="a3"/>
        <w:spacing w:before="8"/>
        <w:rPr>
          <w:b/>
          <w:sz w:val="22"/>
          <w:szCs w:val="22"/>
        </w:rPr>
      </w:pPr>
    </w:p>
    <w:p w14:paraId="29A8B97A" w14:textId="77777777" w:rsidR="005945BB" w:rsidRPr="003C5ABC" w:rsidRDefault="005945BB" w:rsidP="005945BB">
      <w:pPr>
        <w:spacing w:after="4"/>
        <w:ind w:left="117"/>
        <w:rPr>
          <w:b/>
        </w:rPr>
      </w:pPr>
      <w:r w:rsidRPr="003C5ABC">
        <w:rPr>
          <w:b/>
        </w:rPr>
        <w:t xml:space="preserve">Таблица </w:t>
      </w:r>
      <w:r w:rsidR="009E133C">
        <w:rPr>
          <w:b/>
        </w:rPr>
        <w:t>9</w:t>
      </w:r>
      <w:r w:rsidRPr="003C5ABC">
        <w:rPr>
          <w:b/>
        </w:rPr>
        <w:t>.7. Всего затраты по разделу «Реконструкция и техническое перевооружение тепловых сетей»,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E133C" w:rsidRPr="003C5ABC" w14:paraId="2529CE6B" w14:textId="77777777" w:rsidTr="006E249D">
        <w:trPr>
          <w:trHeight w:val="230"/>
        </w:trPr>
        <w:tc>
          <w:tcPr>
            <w:tcW w:w="2259" w:type="dxa"/>
          </w:tcPr>
          <w:p w14:paraId="48E04E64" w14:textId="77777777" w:rsidR="009E133C" w:rsidRPr="003C5ABC" w:rsidRDefault="009E133C" w:rsidP="006E249D">
            <w:pPr>
              <w:pStyle w:val="TableParagraph"/>
              <w:spacing w:line="210" w:lineRule="exact"/>
              <w:ind w:left="107"/>
              <w:jc w:val="left"/>
              <w:rPr>
                <w:b/>
              </w:rPr>
            </w:pPr>
            <w:r w:rsidRPr="003C5ABC">
              <w:rPr>
                <w:b/>
              </w:rPr>
              <w:t>ВСЕГО</w:t>
            </w:r>
          </w:p>
        </w:tc>
        <w:tc>
          <w:tcPr>
            <w:tcW w:w="757" w:type="dxa"/>
            <w:vAlign w:val="center"/>
          </w:tcPr>
          <w:p w14:paraId="602C40B2" w14:textId="77777777" w:rsidR="009E133C" w:rsidRPr="003C5ABC" w:rsidRDefault="009E133C" w:rsidP="009E133C">
            <w:pPr>
              <w:pStyle w:val="TableParagraph"/>
              <w:spacing w:line="210" w:lineRule="exact"/>
              <w:ind w:left="-79" w:right="-111"/>
            </w:pPr>
            <w:r w:rsidRPr="003C5ABC">
              <w:t>2020</w:t>
            </w:r>
          </w:p>
        </w:tc>
        <w:tc>
          <w:tcPr>
            <w:tcW w:w="812" w:type="dxa"/>
            <w:vAlign w:val="center"/>
          </w:tcPr>
          <w:p w14:paraId="1CBADBDC" w14:textId="77777777" w:rsidR="009E133C" w:rsidRPr="003C5ABC" w:rsidRDefault="009E133C" w:rsidP="009E133C">
            <w:pPr>
              <w:pStyle w:val="TableParagraph"/>
              <w:spacing w:line="210" w:lineRule="exact"/>
              <w:ind w:left="-79" w:right="-111"/>
            </w:pPr>
            <w:r w:rsidRPr="003C5ABC">
              <w:t>2021</w:t>
            </w:r>
          </w:p>
        </w:tc>
        <w:tc>
          <w:tcPr>
            <w:tcW w:w="819" w:type="dxa"/>
            <w:vAlign w:val="center"/>
          </w:tcPr>
          <w:p w14:paraId="47914FAD" w14:textId="77777777" w:rsidR="009E133C" w:rsidRPr="003C5ABC" w:rsidRDefault="009E133C" w:rsidP="009E133C">
            <w:pPr>
              <w:pStyle w:val="TableParagraph"/>
              <w:spacing w:line="210" w:lineRule="exact"/>
              <w:ind w:left="-79" w:right="-111"/>
            </w:pPr>
            <w:r w:rsidRPr="003C5ABC">
              <w:t>2022</w:t>
            </w:r>
          </w:p>
        </w:tc>
        <w:tc>
          <w:tcPr>
            <w:tcW w:w="817" w:type="dxa"/>
            <w:vAlign w:val="center"/>
          </w:tcPr>
          <w:p w14:paraId="2CAA8800" w14:textId="77777777" w:rsidR="009E133C" w:rsidRPr="003C5ABC" w:rsidRDefault="009E133C" w:rsidP="009E133C">
            <w:pPr>
              <w:pStyle w:val="TableParagraph"/>
              <w:spacing w:line="210" w:lineRule="exact"/>
              <w:ind w:left="-79" w:right="-111"/>
            </w:pPr>
            <w:r w:rsidRPr="003C5ABC">
              <w:t>2023</w:t>
            </w:r>
          </w:p>
        </w:tc>
        <w:tc>
          <w:tcPr>
            <w:tcW w:w="742" w:type="dxa"/>
            <w:vAlign w:val="center"/>
          </w:tcPr>
          <w:p w14:paraId="25302DE9" w14:textId="77777777" w:rsidR="009E133C" w:rsidRPr="003C5ABC" w:rsidRDefault="009E133C" w:rsidP="009E133C">
            <w:pPr>
              <w:pStyle w:val="TableParagraph"/>
              <w:spacing w:line="210" w:lineRule="exact"/>
              <w:ind w:left="-79" w:right="-111"/>
            </w:pPr>
            <w:r w:rsidRPr="003C5ABC">
              <w:t>2024</w:t>
            </w:r>
          </w:p>
        </w:tc>
        <w:tc>
          <w:tcPr>
            <w:tcW w:w="737" w:type="dxa"/>
            <w:vAlign w:val="center"/>
          </w:tcPr>
          <w:p w14:paraId="445E092E" w14:textId="77777777" w:rsidR="009E133C" w:rsidRPr="003C5ABC" w:rsidRDefault="009E133C" w:rsidP="009E133C">
            <w:pPr>
              <w:pStyle w:val="TableParagraph"/>
              <w:spacing w:line="210" w:lineRule="exact"/>
              <w:ind w:left="-79" w:right="-111"/>
            </w:pPr>
            <w:r w:rsidRPr="003C5ABC">
              <w:t>2025</w:t>
            </w:r>
          </w:p>
        </w:tc>
        <w:tc>
          <w:tcPr>
            <w:tcW w:w="852" w:type="dxa"/>
            <w:vAlign w:val="center"/>
          </w:tcPr>
          <w:p w14:paraId="6692F2C4" w14:textId="77777777" w:rsidR="009E133C" w:rsidRPr="003C5ABC" w:rsidRDefault="009E133C" w:rsidP="009E133C">
            <w:pPr>
              <w:pStyle w:val="TableParagraph"/>
              <w:spacing w:line="210" w:lineRule="exact"/>
              <w:ind w:left="-79" w:right="-111"/>
            </w:pPr>
            <w:r w:rsidRPr="003C5ABC">
              <w:t>2026</w:t>
            </w:r>
          </w:p>
        </w:tc>
        <w:tc>
          <w:tcPr>
            <w:tcW w:w="780" w:type="dxa"/>
            <w:vAlign w:val="center"/>
          </w:tcPr>
          <w:p w14:paraId="2E7826DD" w14:textId="77777777" w:rsidR="009E133C" w:rsidRPr="003C5ABC" w:rsidRDefault="009E133C" w:rsidP="009E133C">
            <w:pPr>
              <w:pStyle w:val="TableParagraph"/>
              <w:spacing w:line="210" w:lineRule="exact"/>
              <w:ind w:left="-79" w:right="-111"/>
            </w:pPr>
            <w:r w:rsidRPr="003C5ABC">
              <w:t>2027</w:t>
            </w:r>
          </w:p>
        </w:tc>
        <w:tc>
          <w:tcPr>
            <w:tcW w:w="730" w:type="dxa"/>
            <w:vAlign w:val="center"/>
          </w:tcPr>
          <w:p w14:paraId="5277C812" w14:textId="77777777" w:rsidR="009E133C" w:rsidRPr="003C5ABC" w:rsidRDefault="009E133C" w:rsidP="009E133C">
            <w:pPr>
              <w:pStyle w:val="TableParagraph"/>
              <w:spacing w:line="210" w:lineRule="exact"/>
              <w:ind w:left="-79" w:right="-111"/>
            </w:pPr>
            <w:r w:rsidRPr="003C5ABC">
              <w:t>2028</w:t>
            </w:r>
          </w:p>
        </w:tc>
        <w:tc>
          <w:tcPr>
            <w:tcW w:w="818" w:type="dxa"/>
            <w:vAlign w:val="center"/>
          </w:tcPr>
          <w:p w14:paraId="584347EF" w14:textId="77777777" w:rsidR="009E133C" w:rsidRPr="003C5ABC" w:rsidRDefault="009E133C" w:rsidP="009E133C">
            <w:pPr>
              <w:pStyle w:val="TableParagraph"/>
              <w:spacing w:line="210" w:lineRule="exact"/>
              <w:ind w:left="-79" w:right="-111"/>
            </w:pPr>
            <w:r w:rsidRPr="003C5ABC">
              <w:t>2029</w:t>
            </w:r>
          </w:p>
        </w:tc>
        <w:tc>
          <w:tcPr>
            <w:tcW w:w="811" w:type="dxa"/>
            <w:vAlign w:val="center"/>
          </w:tcPr>
          <w:p w14:paraId="282B7D28" w14:textId="77777777" w:rsidR="009E133C" w:rsidRPr="003C5ABC" w:rsidRDefault="009E133C" w:rsidP="009E133C">
            <w:pPr>
              <w:pStyle w:val="TableParagraph"/>
              <w:spacing w:line="210" w:lineRule="exact"/>
              <w:ind w:left="-79" w:right="-111"/>
            </w:pPr>
            <w:r w:rsidRPr="003C5ABC">
              <w:t>2030</w:t>
            </w:r>
          </w:p>
        </w:tc>
        <w:tc>
          <w:tcPr>
            <w:tcW w:w="888" w:type="dxa"/>
            <w:vAlign w:val="center"/>
          </w:tcPr>
          <w:p w14:paraId="276D3F80" w14:textId="77777777" w:rsidR="009E133C" w:rsidRPr="003C5ABC" w:rsidRDefault="009E133C" w:rsidP="009E133C">
            <w:pPr>
              <w:pStyle w:val="TableParagraph"/>
              <w:spacing w:line="210" w:lineRule="exact"/>
              <w:ind w:left="-79" w:right="-111"/>
            </w:pPr>
            <w:r w:rsidRPr="003C5ABC">
              <w:t>Всего</w:t>
            </w:r>
          </w:p>
        </w:tc>
      </w:tr>
      <w:tr w:rsidR="009E133C" w:rsidRPr="003C5ABC" w14:paraId="6E201951" w14:textId="77777777" w:rsidTr="006E249D">
        <w:trPr>
          <w:trHeight w:val="230"/>
        </w:trPr>
        <w:tc>
          <w:tcPr>
            <w:tcW w:w="2259" w:type="dxa"/>
          </w:tcPr>
          <w:p w14:paraId="4FE0AC32" w14:textId="77777777" w:rsidR="009E133C" w:rsidRPr="003C5ABC" w:rsidRDefault="009E133C" w:rsidP="006E249D">
            <w:pPr>
              <w:pStyle w:val="TableParagraph"/>
              <w:spacing w:line="210" w:lineRule="exact"/>
              <w:ind w:left="107"/>
              <w:jc w:val="left"/>
            </w:pPr>
            <w:r w:rsidRPr="003C5ABC">
              <w:t>ПИР и ПСД</w:t>
            </w:r>
          </w:p>
        </w:tc>
        <w:tc>
          <w:tcPr>
            <w:tcW w:w="757" w:type="dxa"/>
            <w:vAlign w:val="center"/>
          </w:tcPr>
          <w:p w14:paraId="793AE562"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637EDE08"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1518B572"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6FF59666"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3B97CBE7"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497638B4"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576A3EC9"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21F7865B"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2FEA02AA"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3F74F0AD"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0441EA2D"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6FC18534"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03563E60" w14:textId="77777777" w:rsidTr="006E249D">
        <w:trPr>
          <w:trHeight w:val="230"/>
        </w:trPr>
        <w:tc>
          <w:tcPr>
            <w:tcW w:w="2259" w:type="dxa"/>
          </w:tcPr>
          <w:p w14:paraId="60783B53" w14:textId="77777777" w:rsidR="009E133C" w:rsidRPr="003C5ABC" w:rsidRDefault="009E133C" w:rsidP="006E249D">
            <w:pPr>
              <w:pStyle w:val="TableParagraph"/>
              <w:spacing w:line="210" w:lineRule="exact"/>
              <w:ind w:left="107"/>
              <w:jc w:val="left"/>
            </w:pPr>
            <w:r w:rsidRPr="003C5ABC">
              <w:t>Оборудование</w:t>
            </w:r>
          </w:p>
        </w:tc>
        <w:tc>
          <w:tcPr>
            <w:tcW w:w="757" w:type="dxa"/>
            <w:vAlign w:val="center"/>
          </w:tcPr>
          <w:p w14:paraId="7F88C593"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3D10A438"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4278D016"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2FD3AA5E"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663BB1D6"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1B2248D8"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0D5141BE"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0153BD24"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048BBA84"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7F7F0269"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468C8524"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17DC8E92"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1396D4AA" w14:textId="77777777" w:rsidTr="006E249D">
        <w:trPr>
          <w:trHeight w:val="230"/>
        </w:trPr>
        <w:tc>
          <w:tcPr>
            <w:tcW w:w="2259" w:type="dxa"/>
          </w:tcPr>
          <w:p w14:paraId="1EA3995B" w14:textId="77777777" w:rsidR="009E133C" w:rsidRPr="003C5ABC" w:rsidRDefault="009E133C" w:rsidP="006E249D">
            <w:pPr>
              <w:pStyle w:val="TableParagraph"/>
              <w:spacing w:line="210" w:lineRule="exact"/>
              <w:ind w:left="107"/>
              <w:jc w:val="left"/>
            </w:pPr>
            <w:r w:rsidRPr="003C5ABC">
              <w:t>СМ и НР</w:t>
            </w:r>
          </w:p>
        </w:tc>
        <w:tc>
          <w:tcPr>
            <w:tcW w:w="757" w:type="dxa"/>
            <w:vAlign w:val="center"/>
          </w:tcPr>
          <w:p w14:paraId="053EFF8B"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5CDE35E9"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53C7113F"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16ED836B"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30D75812"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505A66DB"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3728C1DE"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31A2211D"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33DD299B"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4691F181"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67EAC5AA"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34AE08DD"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4860923E" w14:textId="77777777" w:rsidTr="006E249D">
        <w:trPr>
          <w:trHeight w:val="229"/>
        </w:trPr>
        <w:tc>
          <w:tcPr>
            <w:tcW w:w="2259" w:type="dxa"/>
          </w:tcPr>
          <w:p w14:paraId="1C693116" w14:textId="77777777" w:rsidR="009E133C" w:rsidRPr="003C5ABC" w:rsidRDefault="009E133C" w:rsidP="006E249D">
            <w:pPr>
              <w:pStyle w:val="TableParagraph"/>
              <w:spacing w:line="210" w:lineRule="exact"/>
              <w:ind w:left="107"/>
              <w:jc w:val="left"/>
              <w:rPr>
                <w:b/>
              </w:rPr>
            </w:pPr>
            <w:r w:rsidRPr="003C5ABC">
              <w:rPr>
                <w:b/>
              </w:rPr>
              <w:t>Всего кап.затраты</w:t>
            </w:r>
          </w:p>
        </w:tc>
        <w:tc>
          <w:tcPr>
            <w:tcW w:w="757" w:type="dxa"/>
            <w:vAlign w:val="center"/>
          </w:tcPr>
          <w:p w14:paraId="0A8CDCBB" w14:textId="77777777" w:rsidR="009E133C" w:rsidRPr="003C5ABC" w:rsidRDefault="009E133C" w:rsidP="009E133C">
            <w:pPr>
              <w:pStyle w:val="TableParagraph"/>
              <w:spacing w:line="210" w:lineRule="exact"/>
              <w:ind w:left="-79" w:right="-111"/>
              <w:rPr>
                <w:b/>
              </w:rPr>
            </w:pPr>
            <w:r w:rsidRPr="003C5ABC">
              <w:rPr>
                <w:b/>
                <w:w w:val="99"/>
              </w:rPr>
              <w:t>0</w:t>
            </w:r>
          </w:p>
        </w:tc>
        <w:tc>
          <w:tcPr>
            <w:tcW w:w="812" w:type="dxa"/>
            <w:vAlign w:val="center"/>
          </w:tcPr>
          <w:p w14:paraId="58FCAD33" w14:textId="77777777" w:rsidR="009E133C" w:rsidRPr="003C5ABC" w:rsidRDefault="009E133C" w:rsidP="009E133C">
            <w:pPr>
              <w:pStyle w:val="TableParagraph"/>
              <w:spacing w:line="210" w:lineRule="exact"/>
              <w:ind w:left="-79" w:right="-111"/>
              <w:rPr>
                <w:b/>
              </w:rPr>
            </w:pPr>
            <w:r w:rsidRPr="003C5ABC">
              <w:rPr>
                <w:b/>
                <w:w w:val="99"/>
              </w:rPr>
              <w:t>0</w:t>
            </w:r>
          </w:p>
        </w:tc>
        <w:tc>
          <w:tcPr>
            <w:tcW w:w="819" w:type="dxa"/>
            <w:vAlign w:val="center"/>
          </w:tcPr>
          <w:p w14:paraId="708D715D" w14:textId="77777777" w:rsidR="009E133C" w:rsidRPr="003C5ABC" w:rsidRDefault="009E133C" w:rsidP="009E133C">
            <w:pPr>
              <w:pStyle w:val="TableParagraph"/>
              <w:spacing w:line="210" w:lineRule="exact"/>
              <w:ind w:left="-79" w:right="-111"/>
              <w:rPr>
                <w:b/>
              </w:rPr>
            </w:pPr>
            <w:r w:rsidRPr="003C5ABC">
              <w:rPr>
                <w:b/>
                <w:w w:val="99"/>
              </w:rPr>
              <w:t>0</w:t>
            </w:r>
          </w:p>
        </w:tc>
        <w:tc>
          <w:tcPr>
            <w:tcW w:w="817" w:type="dxa"/>
            <w:vAlign w:val="center"/>
          </w:tcPr>
          <w:p w14:paraId="7D42F5F1" w14:textId="77777777" w:rsidR="009E133C" w:rsidRPr="003C5ABC" w:rsidRDefault="009E133C" w:rsidP="009E133C">
            <w:pPr>
              <w:pStyle w:val="TableParagraph"/>
              <w:spacing w:line="210" w:lineRule="exact"/>
              <w:ind w:left="-79" w:right="-111"/>
              <w:rPr>
                <w:b/>
              </w:rPr>
            </w:pPr>
            <w:r w:rsidRPr="003C5ABC">
              <w:rPr>
                <w:b/>
                <w:w w:val="99"/>
              </w:rPr>
              <w:t>0</w:t>
            </w:r>
          </w:p>
        </w:tc>
        <w:tc>
          <w:tcPr>
            <w:tcW w:w="742" w:type="dxa"/>
            <w:vAlign w:val="center"/>
          </w:tcPr>
          <w:p w14:paraId="0CE213D1" w14:textId="77777777" w:rsidR="009E133C" w:rsidRPr="003C5ABC" w:rsidRDefault="009E133C" w:rsidP="009E133C">
            <w:pPr>
              <w:pStyle w:val="TableParagraph"/>
              <w:spacing w:line="210" w:lineRule="exact"/>
              <w:ind w:left="-79" w:right="-111"/>
              <w:rPr>
                <w:b/>
              </w:rPr>
            </w:pPr>
            <w:r w:rsidRPr="003C5ABC">
              <w:rPr>
                <w:b/>
                <w:w w:val="99"/>
              </w:rPr>
              <w:t>0</w:t>
            </w:r>
          </w:p>
        </w:tc>
        <w:tc>
          <w:tcPr>
            <w:tcW w:w="737" w:type="dxa"/>
            <w:vAlign w:val="center"/>
          </w:tcPr>
          <w:p w14:paraId="581EF6BE" w14:textId="77777777" w:rsidR="009E133C" w:rsidRPr="003C5ABC" w:rsidRDefault="009E133C" w:rsidP="009E133C">
            <w:pPr>
              <w:pStyle w:val="TableParagraph"/>
              <w:spacing w:line="210" w:lineRule="exact"/>
              <w:ind w:left="-79" w:right="-111"/>
              <w:rPr>
                <w:b/>
              </w:rPr>
            </w:pPr>
            <w:r w:rsidRPr="003C5ABC">
              <w:rPr>
                <w:b/>
                <w:w w:val="99"/>
              </w:rPr>
              <w:t>0</w:t>
            </w:r>
          </w:p>
        </w:tc>
        <w:tc>
          <w:tcPr>
            <w:tcW w:w="852" w:type="dxa"/>
            <w:vAlign w:val="center"/>
          </w:tcPr>
          <w:p w14:paraId="36ECAB3E" w14:textId="77777777" w:rsidR="009E133C" w:rsidRPr="003C5ABC" w:rsidRDefault="009E133C" w:rsidP="009E133C">
            <w:pPr>
              <w:pStyle w:val="TableParagraph"/>
              <w:spacing w:line="210" w:lineRule="exact"/>
              <w:ind w:left="-79" w:right="-111"/>
              <w:rPr>
                <w:b/>
              </w:rPr>
            </w:pPr>
            <w:r w:rsidRPr="003C5ABC">
              <w:rPr>
                <w:b/>
                <w:w w:val="99"/>
              </w:rPr>
              <w:t>0</w:t>
            </w:r>
          </w:p>
        </w:tc>
        <w:tc>
          <w:tcPr>
            <w:tcW w:w="780" w:type="dxa"/>
            <w:vAlign w:val="center"/>
          </w:tcPr>
          <w:p w14:paraId="307249A8" w14:textId="77777777" w:rsidR="009E133C" w:rsidRPr="003C5ABC" w:rsidRDefault="009E133C" w:rsidP="009E133C">
            <w:pPr>
              <w:pStyle w:val="TableParagraph"/>
              <w:spacing w:line="210" w:lineRule="exact"/>
              <w:ind w:left="-79" w:right="-111"/>
              <w:rPr>
                <w:b/>
              </w:rPr>
            </w:pPr>
            <w:r w:rsidRPr="003C5ABC">
              <w:rPr>
                <w:b/>
                <w:w w:val="99"/>
              </w:rPr>
              <w:t>0</w:t>
            </w:r>
          </w:p>
        </w:tc>
        <w:tc>
          <w:tcPr>
            <w:tcW w:w="730" w:type="dxa"/>
            <w:vAlign w:val="center"/>
          </w:tcPr>
          <w:p w14:paraId="2B808D98" w14:textId="77777777" w:rsidR="009E133C" w:rsidRPr="003C5ABC" w:rsidRDefault="009E133C" w:rsidP="009E133C">
            <w:pPr>
              <w:pStyle w:val="TableParagraph"/>
              <w:spacing w:line="210" w:lineRule="exact"/>
              <w:ind w:left="-79" w:right="-111"/>
              <w:rPr>
                <w:b/>
              </w:rPr>
            </w:pPr>
            <w:r w:rsidRPr="003C5ABC">
              <w:rPr>
                <w:b/>
                <w:w w:val="99"/>
              </w:rPr>
              <w:t>0</w:t>
            </w:r>
          </w:p>
        </w:tc>
        <w:tc>
          <w:tcPr>
            <w:tcW w:w="818" w:type="dxa"/>
            <w:vAlign w:val="center"/>
          </w:tcPr>
          <w:p w14:paraId="7DC4D8B5" w14:textId="77777777" w:rsidR="009E133C" w:rsidRPr="003C5ABC" w:rsidRDefault="009E133C" w:rsidP="009E133C">
            <w:pPr>
              <w:pStyle w:val="TableParagraph"/>
              <w:spacing w:line="210" w:lineRule="exact"/>
              <w:ind w:left="-79" w:right="-111"/>
              <w:rPr>
                <w:b/>
              </w:rPr>
            </w:pPr>
            <w:r w:rsidRPr="003C5ABC">
              <w:rPr>
                <w:b/>
                <w:w w:val="99"/>
              </w:rPr>
              <w:t>0</w:t>
            </w:r>
          </w:p>
        </w:tc>
        <w:tc>
          <w:tcPr>
            <w:tcW w:w="811" w:type="dxa"/>
            <w:vAlign w:val="center"/>
          </w:tcPr>
          <w:p w14:paraId="03BA8574" w14:textId="77777777" w:rsidR="009E133C" w:rsidRPr="003C5ABC" w:rsidRDefault="009E133C" w:rsidP="009E133C">
            <w:pPr>
              <w:pStyle w:val="TableParagraph"/>
              <w:spacing w:line="210" w:lineRule="exact"/>
              <w:ind w:left="-79" w:right="-111"/>
              <w:rPr>
                <w:b/>
              </w:rPr>
            </w:pPr>
            <w:r w:rsidRPr="003C5ABC">
              <w:rPr>
                <w:b/>
                <w:w w:val="99"/>
              </w:rPr>
              <w:t>0</w:t>
            </w:r>
          </w:p>
        </w:tc>
        <w:tc>
          <w:tcPr>
            <w:tcW w:w="888" w:type="dxa"/>
            <w:vAlign w:val="center"/>
          </w:tcPr>
          <w:p w14:paraId="259E639F" w14:textId="77777777" w:rsidR="009E133C" w:rsidRPr="003C5ABC" w:rsidRDefault="009E133C" w:rsidP="009E133C">
            <w:pPr>
              <w:pStyle w:val="TableParagraph"/>
              <w:spacing w:line="210" w:lineRule="exact"/>
              <w:ind w:left="-79" w:right="-111"/>
              <w:rPr>
                <w:b/>
              </w:rPr>
            </w:pPr>
            <w:r w:rsidRPr="003C5ABC">
              <w:rPr>
                <w:b/>
                <w:w w:val="99"/>
              </w:rPr>
              <w:t>0</w:t>
            </w:r>
          </w:p>
        </w:tc>
      </w:tr>
      <w:tr w:rsidR="009E133C" w:rsidRPr="003C5ABC" w14:paraId="235585E8" w14:textId="77777777" w:rsidTr="006E249D">
        <w:trPr>
          <w:trHeight w:val="460"/>
        </w:trPr>
        <w:tc>
          <w:tcPr>
            <w:tcW w:w="2259" w:type="dxa"/>
          </w:tcPr>
          <w:p w14:paraId="3BD7394D" w14:textId="77777777" w:rsidR="009E133C" w:rsidRPr="003C5ABC" w:rsidRDefault="009E133C" w:rsidP="006E249D">
            <w:pPr>
              <w:pStyle w:val="TableParagraph"/>
              <w:spacing w:line="223" w:lineRule="exact"/>
              <w:ind w:left="107"/>
              <w:jc w:val="left"/>
            </w:pPr>
            <w:r w:rsidRPr="003C5ABC">
              <w:t>Непредвиденные расходы</w:t>
            </w:r>
          </w:p>
        </w:tc>
        <w:tc>
          <w:tcPr>
            <w:tcW w:w="757" w:type="dxa"/>
            <w:vAlign w:val="center"/>
          </w:tcPr>
          <w:p w14:paraId="4ABE2493" w14:textId="77777777" w:rsidR="009E133C" w:rsidRPr="003C5ABC" w:rsidRDefault="009E133C" w:rsidP="009E133C">
            <w:pPr>
              <w:pStyle w:val="TableParagraph"/>
              <w:spacing w:line="217" w:lineRule="exact"/>
              <w:ind w:left="-79" w:right="-111"/>
            </w:pPr>
            <w:r w:rsidRPr="003C5ABC">
              <w:rPr>
                <w:w w:val="99"/>
              </w:rPr>
              <w:t>0</w:t>
            </w:r>
          </w:p>
        </w:tc>
        <w:tc>
          <w:tcPr>
            <w:tcW w:w="812" w:type="dxa"/>
            <w:vAlign w:val="center"/>
          </w:tcPr>
          <w:p w14:paraId="7B8E00ED" w14:textId="77777777" w:rsidR="009E133C" w:rsidRPr="003C5ABC" w:rsidRDefault="009E133C" w:rsidP="009E133C">
            <w:pPr>
              <w:pStyle w:val="TableParagraph"/>
              <w:spacing w:line="217" w:lineRule="exact"/>
              <w:ind w:left="-79" w:right="-111"/>
            </w:pPr>
            <w:r w:rsidRPr="003C5ABC">
              <w:rPr>
                <w:w w:val="99"/>
              </w:rPr>
              <w:t>0</w:t>
            </w:r>
          </w:p>
        </w:tc>
        <w:tc>
          <w:tcPr>
            <w:tcW w:w="819" w:type="dxa"/>
            <w:vAlign w:val="center"/>
          </w:tcPr>
          <w:p w14:paraId="11C68906" w14:textId="77777777" w:rsidR="009E133C" w:rsidRPr="003C5ABC" w:rsidRDefault="009E133C" w:rsidP="009E133C">
            <w:pPr>
              <w:pStyle w:val="TableParagraph"/>
              <w:spacing w:line="217" w:lineRule="exact"/>
              <w:ind w:left="-79" w:right="-111"/>
            </w:pPr>
            <w:r w:rsidRPr="003C5ABC">
              <w:rPr>
                <w:w w:val="99"/>
              </w:rPr>
              <w:t>0</w:t>
            </w:r>
          </w:p>
        </w:tc>
        <w:tc>
          <w:tcPr>
            <w:tcW w:w="817" w:type="dxa"/>
            <w:vAlign w:val="center"/>
          </w:tcPr>
          <w:p w14:paraId="088367A7" w14:textId="77777777" w:rsidR="009E133C" w:rsidRPr="003C5ABC" w:rsidRDefault="009E133C" w:rsidP="009E133C">
            <w:pPr>
              <w:pStyle w:val="TableParagraph"/>
              <w:spacing w:line="217" w:lineRule="exact"/>
              <w:ind w:left="-79" w:right="-111"/>
            </w:pPr>
            <w:r w:rsidRPr="003C5ABC">
              <w:rPr>
                <w:w w:val="99"/>
              </w:rPr>
              <w:t>0</w:t>
            </w:r>
          </w:p>
        </w:tc>
        <w:tc>
          <w:tcPr>
            <w:tcW w:w="742" w:type="dxa"/>
            <w:vAlign w:val="center"/>
          </w:tcPr>
          <w:p w14:paraId="342C152F" w14:textId="77777777" w:rsidR="009E133C" w:rsidRPr="003C5ABC" w:rsidRDefault="009E133C" w:rsidP="009E133C">
            <w:pPr>
              <w:pStyle w:val="TableParagraph"/>
              <w:spacing w:line="217" w:lineRule="exact"/>
              <w:ind w:left="-79" w:right="-111"/>
            </w:pPr>
            <w:r w:rsidRPr="003C5ABC">
              <w:rPr>
                <w:w w:val="99"/>
              </w:rPr>
              <w:t>0</w:t>
            </w:r>
          </w:p>
        </w:tc>
        <w:tc>
          <w:tcPr>
            <w:tcW w:w="737" w:type="dxa"/>
            <w:vAlign w:val="center"/>
          </w:tcPr>
          <w:p w14:paraId="1A3589AA" w14:textId="77777777" w:rsidR="009E133C" w:rsidRPr="003C5ABC" w:rsidRDefault="009E133C" w:rsidP="009E133C">
            <w:pPr>
              <w:pStyle w:val="TableParagraph"/>
              <w:spacing w:line="217" w:lineRule="exact"/>
              <w:ind w:left="-79" w:right="-111"/>
            </w:pPr>
            <w:r w:rsidRPr="003C5ABC">
              <w:rPr>
                <w:w w:val="99"/>
              </w:rPr>
              <w:t>0</w:t>
            </w:r>
          </w:p>
        </w:tc>
        <w:tc>
          <w:tcPr>
            <w:tcW w:w="852" w:type="dxa"/>
            <w:vAlign w:val="center"/>
          </w:tcPr>
          <w:p w14:paraId="12EEED37" w14:textId="77777777" w:rsidR="009E133C" w:rsidRPr="003C5ABC" w:rsidRDefault="009E133C" w:rsidP="009E133C">
            <w:pPr>
              <w:pStyle w:val="TableParagraph"/>
              <w:spacing w:line="217" w:lineRule="exact"/>
              <w:ind w:left="-79" w:right="-111"/>
            </w:pPr>
            <w:r w:rsidRPr="003C5ABC">
              <w:rPr>
                <w:w w:val="99"/>
              </w:rPr>
              <w:t>0</w:t>
            </w:r>
          </w:p>
        </w:tc>
        <w:tc>
          <w:tcPr>
            <w:tcW w:w="780" w:type="dxa"/>
            <w:vAlign w:val="center"/>
          </w:tcPr>
          <w:p w14:paraId="730F2221" w14:textId="77777777" w:rsidR="009E133C" w:rsidRPr="003C5ABC" w:rsidRDefault="009E133C" w:rsidP="009E133C">
            <w:pPr>
              <w:pStyle w:val="TableParagraph"/>
              <w:spacing w:line="217" w:lineRule="exact"/>
              <w:ind w:left="-79" w:right="-111"/>
            </w:pPr>
            <w:r w:rsidRPr="003C5ABC">
              <w:rPr>
                <w:w w:val="99"/>
              </w:rPr>
              <w:t>0</w:t>
            </w:r>
          </w:p>
        </w:tc>
        <w:tc>
          <w:tcPr>
            <w:tcW w:w="730" w:type="dxa"/>
            <w:vAlign w:val="center"/>
          </w:tcPr>
          <w:p w14:paraId="269D5350" w14:textId="77777777" w:rsidR="009E133C" w:rsidRPr="003C5ABC" w:rsidRDefault="009E133C" w:rsidP="009E133C">
            <w:pPr>
              <w:pStyle w:val="TableParagraph"/>
              <w:spacing w:line="217" w:lineRule="exact"/>
              <w:ind w:left="-79" w:right="-111"/>
            </w:pPr>
            <w:r w:rsidRPr="003C5ABC">
              <w:rPr>
                <w:w w:val="99"/>
              </w:rPr>
              <w:t>0</w:t>
            </w:r>
          </w:p>
        </w:tc>
        <w:tc>
          <w:tcPr>
            <w:tcW w:w="818" w:type="dxa"/>
            <w:vAlign w:val="center"/>
          </w:tcPr>
          <w:p w14:paraId="7C91D955" w14:textId="77777777" w:rsidR="009E133C" w:rsidRPr="003C5ABC" w:rsidRDefault="009E133C" w:rsidP="009E133C">
            <w:pPr>
              <w:pStyle w:val="TableParagraph"/>
              <w:spacing w:line="217" w:lineRule="exact"/>
              <w:ind w:left="-79" w:right="-111"/>
            </w:pPr>
            <w:r w:rsidRPr="003C5ABC">
              <w:rPr>
                <w:w w:val="99"/>
              </w:rPr>
              <w:t>0</w:t>
            </w:r>
          </w:p>
        </w:tc>
        <w:tc>
          <w:tcPr>
            <w:tcW w:w="811" w:type="dxa"/>
            <w:vAlign w:val="center"/>
          </w:tcPr>
          <w:p w14:paraId="024B97B4" w14:textId="77777777" w:rsidR="009E133C" w:rsidRPr="003C5ABC" w:rsidRDefault="009E133C" w:rsidP="009E133C">
            <w:pPr>
              <w:pStyle w:val="TableParagraph"/>
              <w:spacing w:line="217" w:lineRule="exact"/>
              <w:ind w:left="-79" w:right="-111"/>
            </w:pPr>
            <w:r w:rsidRPr="003C5ABC">
              <w:rPr>
                <w:w w:val="99"/>
              </w:rPr>
              <w:t>0</w:t>
            </w:r>
          </w:p>
        </w:tc>
        <w:tc>
          <w:tcPr>
            <w:tcW w:w="888" w:type="dxa"/>
            <w:vAlign w:val="center"/>
          </w:tcPr>
          <w:p w14:paraId="290797C1" w14:textId="77777777" w:rsidR="009E133C" w:rsidRPr="003C5ABC" w:rsidRDefault="009E133C" w:rsidP="009E133C">
            <w:pPr>
              <w:pStyle w:val="TableParagraph"/>
              <w:spacing w:line="217" w:lineRule="exact"/>
              <w:ind w:left="-79" w:right="-111"/>
            </w:pPr>
            <w:r w:rsidRPr="003C5ABC">
              <w:rPr>
                <w:w w:val="99"/>
              </w:rPr>
              <w:t>0</w:t>
            </w:r>
          </w:p>
        </w:tc>
      </w:tr>
      <w:tr w:rsidR="009E133C" w:rsidRPr="003C5ABC" w14:paraId="70020142" w14:textId="77777777" w:rsidTr="006E249D">
        <w:trPr>
          <w:trHeight w:val="230"/>
        </w:trPr>
        <w:tc>
          <w:tcPr>
            <w:tcW w:w="2259" w:type="dxa"/>
          </w:tcPr>
          <w:p w14:paraId="22FEE801" w14:textId="77777777" w:rsidR="009E133C" w:rsidRPr="003C5ABC" w:rsidRDefault="009E133C" w:rsidP="006E249D">
            <w:pPr>
              <w:pStyle w:val="TableParagraph"/>
              <w:spacing w:line="210" w:lineRule="exact"/>
              <w:ind w:left="107"/>
              <w:jc w:val="left"/>
            </w:pPr>
            <w:r w:rsidRPr="003C5ABC">
              <w:t>НДС</w:t>
            </w:r>
          </w:p>
        </w:tc>
        <w:tc>
          <w:tcPr>
            <w:tcW w:w="757" w:type="dxa"/>
            <w:vAlign w:val="center"/>
          </w:tcPr>
          <w:p w14:paraId="28173639" w14:textId="77777777" w:rsidR="009E133C" w:rsidRPr="003C5ABC" w:rsidRDefault="009E133C" w:rsidP="009E133C">
            <w:pPr>
              <w:pStyle w:val="TableParagraph"/>
              <w:spacing w:line="210" w:lineRule="exact"/>
              <w:ind w:left="-79" w:right="-111"/>
            </w:pPr>
            <w:r w:rsidRPr="003C5ABC">
              <w:rPr>
                <w:w w:val="99"/>
              </w:rPr>
              <w:t>0</w:t>
            </w:r>
          </w:p>
        </w:tc>
        <w:tc>
          <w:tcPr>
            <w:tcW w:w="812" w:type="dxa"/>
            <w:vAlign w:val="center"/>
          </w:tcPr>
          <w:p w14:paraId="1D87E39A" w14:textId="77777777" w:rsidR="009E133C" w:rsidRPr="003C5ABC" w:rsidRDefault="009E133C" w:rsidP="009E133C">
            <w:pPr>
              <w:pStyle w:val="TableParagraph"/>
              <w:spacing w:line="210" w:lineRule="exact"/>
              <w:ind w:left="-79" w:right="-111"/>
            </w:pPr>
            <w:r w:rsidRPr="003C5ABC">
              <w:rPr>
                <w:w w:val="99"/>
              </w:rPr>
              <w:t>0</w:t>
            </w:r>
          </w:p>
        </w:tc>
        <w:tc>
          <w:tcPr>
            <w:tcW w:w="819" w:type="dxa"/>
            <w:vAlign w:val="center"/>
          </w:tcPr>
          <w:p w14:paraId="01335BF2" w14:textId="77777777" w:rsidR="009E133C" w:rsidRPr="003C5ABC" w:rsidRDefault="009E133C" w:rsidP="009E133C">
            <w:pPr>
              <w:pStyle w:val="TableParagraph"/>
              <w:spacing w:line="210" w:lineRule="exact"/>
              <w:ind w:left="-79" w:right="-111"/>
            </w:pPr>
            <w:r w:rsidRPr="003C5ABC">
              <w:rPr>
                <w:w w:val="99"/>
              </w:rPr>
              <w:t>0</w:t>
            </w:r>
          </w:p>
        </w:tc>
        <w:tc>
          <w:tcPr>
            <w:tcW w:w="817" w:type="dxa"/>
            <w:vAlign w:val="center"/>
          </w:tcPr>
          <w:p w14:paraId="2A5B13F4" w14:textId="77777777" w:rsidR="009E133C" w:rsidRPr="003C5ABC" w:rsidRDefault="009E133C" w:rsidP="009E133C">
            <w:pPr>
              <w:pStyle w:val="TableParagraph"/>
              <w:spacing w:line="210" w:lineRule="exact"/>
              <w:ind w:left="-79" w:right="-111"/>
            </w:pPr>
            <w:r w:rsidRPr="003C5ABC">
              <w:rPr>
                <w:w w:val="99"/>
              </w:rPr>
              <w:t>0</w:t>
            </w:r>
          </w:p>
        </w:tc>
        <w:tc>
          <w:tcPr>
            <w:tcW w:w="742" w:type="dxa"/>
            <w:vAlign w:val="center"/>
          </w:tcPr>
          <w:p w14:paraId="03194499" w14:textId="77777777" w:rsidR="009E133C" w:rsidRPr="003C5ABC" w:rsidRDefault="009E133C" w:rsidP="009E133C">
            <w:pPr>
              <w:pStyle w:val="TableParagraph"/>
              <w:spacing w:line="210" w:lineRule="exact"/>
              <w:ind w:left="-79" w:right="-111"/>
            </w:pPr>
            <w:r w:rsidRPr="003C5ABC">
              <w:rPr>
                <w:w w:val="99"/>
              </w:rPr>
              <w:t>0</w:t>
            </w:r>
          </w:p>
        </w:tc>
        <w:tc>
          <w:tcPr>
            <w:tcW w:w="737" w:type="dxa"/>
            <w:vAlign w:val="center"/>
          </w:tcPr>
          <w:p w14:paraId="7B694F19" w14:textId="77777777" w:rsidR="009E133C" w:rsidRPr="003C5ABC" w:rsidRDefault="009E133C" w:rsidP="009E133C">
            <w:pPr>
              <w:pStyle w:val="TableParagraph"/>
              <w:spacing w:line="210" w:lineRule="exact"/>
              <w:ind w:left="-79" w:right="-111"/>
            </w:pPr>
            <w:r w:rsidRPr="003C5ABC">
              <w:rPr>
                <w:w w:val="99"/>
              </w:rPr>
              <w:t>0</w:t>
            </w:r>
          </w:p>
        </w:tc>
        <w:tc>
          <w:tcPr>
            <w:tcW w:w="852" w:type="dxa"/>
            <w:vAlign w:val="center"/>
          </w:tcPr>
          <w:p w14:paraId="120C6C68" w14:textId="77777777" w:rsidR="009E133C" w:rsidRPr="003C5ABC" w:rsidRDefault="009E133C" w:rsidP="009E133C">
            <w:pPr>
              <w:pStyle w:val="TableParagraph"/>
              <w:spacing w:line="210" w:lineRule="exact"/>
              <w:ind w:left="-79" w:right="-111"/>
            </w:pPr>
            <w:r w:rsidRPr="003C5ABC">
              <w:rPr>
                <w:w w:val="99"/>
              </w:rPr>
              <w:t>0</w:t>
            </w:r>
          </w:p>
        </w:tc>
        <w:tc>
          <w:tcPr>
            <w:tcW w:w="780" w:type="dxa"/>
            <w:vAlign w:val="center"/>
          </w:tcPr>
          <w:p w14:paraId="01A79D63" w14:textId="77777777" w:rsidR="009E133C" w:rsidRPr="003C5ABC" w:rsidRDefault="009E133C" w:rsidP="009E133C">
            <w:pPr>
              <w:pStyle w:val="TableParagraph"/>
              <w:spacing w:line="210" w:lineRule="exact"/>
              <w:ind w:left="-79" w:right="-111"/>
            </w:pPr>
            <w:r w:rsidRPr="003C5ABC">
              <w:rPr>
                <w:w w:val="99"/>
              </w:rPr>
              <w:t>0</w:t>
            </w:r>
          </w:p>
        </w:tc>
        <w:tc>
          <w:tcPr>
            <w:tcW w:w="730" w:type="dxa"/>
            <w:vAlign w:val="center"/>
          </w:tcPr>
          <w:p w14:paraId="164D9D02" w14:textId="77777777" w:rsidR="009E133C" w:rsidRPr="003C5ABC" w:rsidRDefault="009E133C" w:rsidP="009E133C">
            <w:pPr>
              <w:pStyle w:val="TableParagraph"/>
              <w:spacing w:line="210" w:lineRule="exact"/>
              <w:ind w:left="-79" w:right="-111"/>
            </w:pPr>
            <w:r w:rsidRPr="003C5ABC">
              <w:rPr>
                <w:w w:val="99"/>
              </w:rPr>
              <w:t>0</w:t>
            </w:r>
          </w:p>
        </w:tc>
        <w:tc>
          <w:tcPr>
            <w:tcW w:w="818" w:type="dxa"/>
            <w:vAlign w:val="center"/>
          </w:tcPr>
          <w:p w14:paraId="3A8D187D" w14:textId="77777777" w:rsidR="009E133C" w:rsidRPr="003C5ABC" w:rsidRDefault="009E133C" w:rsidP="009E133C">
            <w:pPr>
              <w:pStyle w:val="TableParagraph"/>
              <w:spacing w:line="210" w:lineRule="exact"/>
              <w:ind w:left="-79" w:right="-111"/>
            </w:pPr>
            <w:r w:rsidRPr="003C5ABC">
              <w:rPr>
                <w:w w:val="99"/>
              </w:rPr>
              <w:t>0</w:t>
            </w:r>
          </w:p>
        </w:tc>
        <w:tc>
          <w:tcPr>
            <w:tcW w:w="811" w:type="dxa"/>
            <w:vAlign w:val="center"/>
          </w:tcPr>
          <w:p w14:paraId="51F152AE" w14:textId="77777777" w:rsidR="009E133C" w:rsidRPr="003C5ABC" w:rsidRDefault="009E133C" w:rsidP="009E133C">
            <w:pPr>
              <w:pStyle w:val="TableParagraph"/>
              <w:spacing w:line="210" w:lineRule="exact"/>
              <w:ind w:left="-79" w:right="-111"/>
            </w:pPr>
            <w:r w:rsidRPr="003C5ABC">
              <w:rPr>
                <w:w w:val="99"/>
              </w:rPr>
              <w:t>0</w:t>
            </w:r>
          </w:p>
        </w:tc>
        <w:tc>
          <w:tcPr>
            <w:tcW w:w="888" w:type="dxa"/>
            <w:vAlign w:val="center"/>
          </w:tcPr>
          <w:p w14:paraId="31FDC882" w14:textId="77777777" w:rsidR="009E133C" w:rsidRPr="003C5ABC" w:rsidRDefault="009E133C" w:rsidP="009E133C">
            <w:pPr>
              <w:pStyle w:val="TableParagraph"/>
              <w:spacing w:line="210" w:lineRule="exact"/>
              <w:ind w:left="-79" w:right="-111"/>
            </w:pPr>
            <w:r w:rsidRPr="003C5ABC">
              <w:rPr>
                <w:w w:val="99"/>
              </w:rPr>
              <w:t>0</w:t>
            </w:r>
          </w:p>
        </w:tc>
      </w:tr>
      <w:tr w:rsidR="009E133C" w:rsidRPr="003C5ABC" w14:paraId="6400E986" w14:textId="77777777" w:rsidTr="006E249D">
        <w:trPr>
          <w:trHeight w:val="230"/>
        </w:trPr>
        <w:tc>
          <w:tcPr>
            <w:tcW w:w="2259" w:type="dxa"/>
          </w:tcPr>
          <w:p w14:paraId="17F73F9C" w14:textId="77777777" w:rsidR="009E133C" w:rsidRPr="003C5ABC" w:rsidRDefault="009E133C" w:rsidP="006E249D">
            <w:pPr>
              <w:pStyle w:val="TableParagraph"/>
              <w:spacing w:line="210" w:lineRule="exact"/>
              <w:ind w:left="107"/>
              <w:jc w:val="left"/>
              <w:rPr>
                <w:b/>
              </w:rPr>
            </w:pPr>
            <w:r w:rsidRPr="003C5ABC">
              <w:rPr>
                <w:b/>
              </w:rPr>
              <w:t>Всего смета проекта</w:t>
            </w:r>
          </w:p>
        </w:tc>
        <w:tc>
          <w:tcPr>
            <w:tcW w:w="757" w:type="dxa"/>
            <w:vAlign w:val="center"/>
          </w:tcPr>
          <w:p w14:paraId="034FF641" w14:textId="77777777" w:rsidR="009E133C" w:rsidRPr="003C5ABC" w:rsidRDefault="009E133C" w:rsidP="009E133C">
            <w:pPr>
              <w:pStyle w:val="TableParagraph"/>
              <w:spacing w:line="210" w:lineRule="exact"/>
              <w:ind w:left="-79" w:right="-111"/>
              <w:rPr>
                <w:b/>
              </w:rPr>
            </w:pPr>
            <w:r w:rsidRPr="003C5ABC">
              <w:rPr>
                <w:b/>
                <w:w w:val="99"/>
              </w:rPr>
              <w:t>0</w:t>
            </w:r>
          </w:p>
        </w:tc>
        <w:tc>
          <w:tcPr>
            <w:tcW w:w="812" w:type="dxa"/>
            <w:vAlign w:val="center"/>
          </w:tcPr>
          <w:p w14:paraId="2DA6C008" w14:textId="77777777" w:rsidR="009E133C" w:rsidRPr="003C5ABC" w:rsidRDefault="009E133C" w:rsidP="009E133C">
            <w:pPr>
              <w:pStyle w:val="TableParagraph"/>
              <w:spacing w:line="210" w:lineRule="exact"/>
              <w:ind w:left="-79" w:right="-111"/>
              <w:rPr>
                <w:b/>
              </w:rPr>
            </w:pPr>
            <w:r w:rsidRPr="003C5ABC">
              <w:rPr>
                <w:b/>
                <w:w w:val="99"/>
              </w:rPr>
              <w:t>0</w:t>
            </w:r>
          </w:p>
        </w:tc>
        <w:tc>
          <w:tcPr>
            <w:tcW w:w="819" w:type="dxa"/>
            <w:vAlign w:val="center"/>
          </w:tcPr>
          <w:p w14:paraId="7121B105" w14:textId="77777777" w:rsidR="009E133C" w:rsidRPr="003C5ABC" w:rsidRDefault="009E133C" w:rsidP="009E133C">
            <w:pPr>
              <w:pStyle w:val="TableParagraph"/>
              <w:spacing w:line="210" w:lineRule="exact"/>
              <w:ind w:left="-79" w:right="-111"/>
              <w:rPr>
                <w:b/>
              </w:rPr>
            </w:pPr>
            <w:r w:rsidRPr="003C5ABC">
              <w:rPr>
                <w:b/>
                <w:w w:val="99"/>
              </w:rPr>
              <w:t>0</w:t>
            </w:r>
          </w:p>
        </w:tc>
        <w:tc>
          <w:tcPr>
            <w:tcW w:w="817" w:type="dxa"/>
            <w:vAlign w:val="center"/>
          </w:tcPr>
          <w:p w14:paraId="349113EA" w14:textId="77777777" w:rsidR="009E133C" w:rsidRPr="003C5ABC" w:rsidRDefault="009E133C" w:rsidP="009E133C">
            <w:pPr>
              <w:pStyle w:val="TableParagraph"/>
              <w:spacing w:line="210" w:lineRule="exact"/>
              <w:ind w:left="-79" w:right="-111"/>
              <w:rPr>
                <w:b/>
              </w:rPr>
            </w:pPr>
            <w:r w:rsidRPr="003C5ABC">
              <w:rPr>
                <w:b/>
                <w:w w:val="99"/>
              </w:rPr>
              <w:t>0</w:t>
            </w:r>
          </w:p>
        </w:tc>
        <w:tc>
          <w:tcPr>
            <w:tcW w:w="742" w:type="dxa"/>
            <w:vAlign w:val="center"/>
          </w:tcPr>
          <w:p w14:paraId="3CB5BEAA" w14:textId="77777777" w:rsidR="009E133C" w:rsidRPr="003C5ABC" w:rsidRDefault="009E133C" w:rsidP="009E133C">
            <w:pPr>
              <w:pStyle w:val="TableParagraph"/>
              <w:spacing w:line="210" w:lineRule="exact"/>
              <w:ind w:left="-79" w:right="-111"/>
              <w:rPr>
                <w:b/>
              </w:rPr>
            </w:pPr>
            <w:r w:rsidRPr="003C5ABC">
              <w:rPr>
                <w:b/>
                <w:w w:val="99"/>
              </w:rPr>
              <w:t>0</w:t>
            </w:r>
          </w:p>
        </w:tc>
        <w:tc>
          <w:tcPr>
            <w:tcW w:w="737" w:type="dxa"/>
            <w:vAlign w:val="center"/>
          </w:tcPr>
          <w:p w14:paraId="2360649D" w14:textId="77777777" w:rsidR="009E133C" w:rsidRPr="003C5ABC" w:rsidRDefault="009E133C" w:rsidP="009E133C">
            <w:pPr>
              <w:pStyle w:val="TableParagraph"/>
              <w:spacing w:line="210" w:lineRule="exact"/>
              <w:ind w:left="-79" w:right="-111"/>
              <w:rPr>
                <w:b/>
              </w:rPr>
            </w:pPr>
            <w:r w:rsidRPr="003C5ABC">
              <w:rPr>
                <w:b/>
                <w:w w:val="99"/>
              </w:rPr>
              <w:t>0</w:t>
            </w:r>
          </w:p>
        </w:tc>
        <w:tc>
          <w:tcPr>
            <w:tcW w:w="852" w:type="dxa"/>
            <w:vAlign w:val="center"/>
          </w:tcPr>
          <w:p w14:paraId="4400A13E" w14:textId="77777777" w:rsidR="009E133C" w:rsidRPr="003C5ABC" w:rsidRDefault="009E133C" w:rsidP="009E133C">
            <w:pPr>
              <w:pStyle w:val="TableParagraph"/>
              <w:spacing w:line="210" w:lineRule="exact"/>
              <w:ind w:left="-79" w:right="-111"/>
              <w:rPr>
                <w:b/>
              </w:rPr>
            </w:pPr>
            <w:r w:rsidRPr="003C5ABC">
              <w:rPr>
                <w:b/>
                <w:w w:val="99"/>
              </w:rPr>
              <w:t>0</w:t>
            </w:r>
          </w:p>
        </w:tc>
        <w:tc>
          <w:tcPr>
            <w:tcW w:w="780" w:type="dxa"/>
            <w:vAlign w:val="center"/>
          </w:tcPr>
          <w:p w14:paraId="6736A8EE" w14:textId="77777777" w:rsidR="009E133C" w:rsidRPr="003C5ABC" w:rsidRDefault="009E133C" w:rsidP="009E133C">
            <w:pPr>
              <w:pStyle w:val="TableParagraph"/>
              <w:spacing w:line="210" w:lineRule="exact"/>
              <w:ind w:left="-79" w:right="-111"/>
              <w:rPr>
                <w:b/>
              </w:rPr>
            </w:pPr>
            <w:r w:rsidRPr="003C5ABC">
              <w:rPr>
                <w:b/>
                <w:w w:val="99"/>
              </w:rPr>
              <w:t>0</w:t>
            </w:r>
          </w:p>
        </w:tc>
        <w:tc>
          <w:tcPr>
            <w:tcW w:w="730" w:type="dxa"/>
            <w:vAlign w:val="center"/>
          </w:tcPr>
          <w:p w14:paraId="36FB9165" w14:textId="77777777" w:rsidR="009E133C" w:rsidRPr="003C5ABC" w:rsidRDefault="009E133C" w:rsidP="009E133C">
            <w:pPr>
              <w:pStyle w:val="TableParagraph"/>
              <w:spacing w:line="210" w:lineRule="exact"/>
              <w:ind w:left="-79" w:right="-111"/>
              <w:rPr>
                <w:b/>
              </w:rPr>
            </w:pPr>
            <w:r w:rsidRPr="003C5ABC">
              <w:rPr>
                <w:b/>
                <w:w w:val="99"/>
              </w:rPr>
              <w:t>0</w:t>
            </w:r>
          </w:p>
        </w:tc>
        <w:tc>
          <w:tcPr>
            <w:tcW w:w="818" w:type="dxa"/>
            <w:vAlign w:val="center"/>
          </w:tcPr>
          <w:p w14:paraId="6C05AED9" w14:textId="77777777" w:rsidR="009E133C" w:rsidRPr="003C5ABC" w:rsidRDefault="009E133C" w:rsidP="009E133C">
            <w:pPr>
              <w:pStyle w:val="TableParagraph"/>
              <w:spacing w:line="210" w:lineRule="exact"/>
              <w:ind w:left="-79" w:right="-111"/>
              <w:rPr>
                <w:b/>
              </w:rPr>
            </w:pPr>
            <w:r w:rsidRPr="003C5ABC">
              <w:rPr>
                <w:b/>
                <w:w w:val="99"/>
              </w:rPr>
              <w:t>0</w:t>
            </w:r>
          </w:p>
        </w:tc>
        <w:tc>
          <w:tcPr>
            <w:tcW w:w="811" w:type="dxa"/>
            <w:vAlign w:val="center"/>
          </w:tcPr>
          <w:p w14:paraId="3111AEE6" w14:textId="77777777" w:rsidR="009E133C" w:rsidRPr="003C5ABC" w:rsidRDefault="009E133C" w:rsidP="009E133C">
            <w:pPr>
              <w:pStyle w:val="TableParagraph"/>
              <w:spacing w:line="210" w:lineRule="exact"/>
              <w:ind w:left="-79" w:right="-111"/>
              <w:rPr>
                <w:b/>
              </w:rPr>
            </w:pPr>
            <w:r w:rsidRPr="003C5ABC">
              <w:rPr>
                <w:b/>
                <w:w w:val="99"/>
              </w:rPr>
              <w:t>0</w:t>
            </w:r>
          </w:p>
        </w:tc>
        <w:tc>
          <w:tcPr>
            <w:tcW w:w="888" w:type="dxa"/>
            <w:vAlign w:val="center"/>
          </w:tcPr>
          <w:p w14:paraId="0E6F6EF8" w14:textId="77777777" w:rsidR="009E133C" w:rsidRPr="003C5ABC" w:rsidRDefault="009E133C" w:rsidP="009E133C">
            <w:pPr>
              <w:pStyle w:val="TableParagraph"/>
              <w:spacing w:line="210" w:lineRule="exact"/>
              <w:ind w:left="-79" w:right="-111"/>
              <w:rPr>
                <w:b/>
              </w:rPr>
            </w:pPr>
            <w:r w:rsidRPr="003C5ABC">
              <w:rPr>
                <w:b/>
                <w:w w:val="99"/>
              </w:rPr>
              <w:t>0</w:t>
            </w:r>
          </w:p>
        </w:tc>
      </w:tr>
    </w:tbl>
    <w:p w14:paraId="120B93D2" w14:textId="77777777" w:rsidR="005945BB" w:rsidRPr="003C5ABC" w:rsidRDefault="005945BB" w:rsidP="005945BB">
      <w:pPr>
        <w:pStyle w:val="a3"/>
        <w:spacing w:before="8"/>
        <w:rPr>
          <w:b/>
          <w:sz w:val="22"/>
          <w:szCs w:val="22"/>
        </w:rPr>
      </w:pPr>
    </w:p>
    <w:p w14:paraId="6132A678" w14:textId="77777777" w:rsidR="005945BB" w:rsidRPr="003C5ABC" w:rsidRDefault="005945BB" w:rsidP="005945BB">
      <w:pPr>
        <w:spacing w:after="4"/>
        <w:ind w:left="297"/>
        <w:rPr>
          <w:b/>
        </w:rPr>
      </w:pPr>
      <w:r w:rsidRPr="003C5ABC">
        <w:rPr>
          <w:b/>
        </w:rPr>
        <w:t xml:space="preserve">Таблица </w:t>
      </w:r>
      <w:r w:rsidR="009E133C">
        <w:rPr>
          <w:b/>
        </w:rPr>
        <w:t>9</w:t>
      </w:r>
      <w:r w:rsidRPr="003C5ABC">
        <w:rPr>
          <w:b/>
        </w:rPr>
        <w:t>.8. Величина необходимых инвестиций в строительство, реконструкцию, техническое перевооружение тепловых сетей в тыс. руб.</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757"/>
        <w:gridCol w:w="812"/>
        <w:gridCol w:w="819"/>
        <w:gridCol w:w="817"/>
        <w:gridCol w:w="742"/>
        <w:gridCol w:w="737"/>
        <w:gridCol w:w="852"/>
        <w:gridCol w:w="780"/>
        <w:gridCol w:w="730"/>
        <w:gridCol w:w="818"/>
        <w:gridCol w:w="811"/>
        <w:gridCol w:w="888"/>
      </w:tblGrid>
      <w:tr w:rsidR="009E133C" w:rsidRPr="003C5ABC" w14:paraId="624E3274" w14:textId="77777777" w:rsidTr="006E249D">
        <w:trPr>
          <w:trHeight w:val="230"/>
        </w:trPr>
        <w:tc>
          <w:tcPr>
            <w:tcW w:w="2259" w:type="dxa"/>
          </w:tcPr>
          <w:p w14:paraId="6F2938DC" w14:textId="77777777" w:rsidR="009E133C" w:rsidRPr="003C5ABC" w:rsidRDefault="009E133C" w:rsidP="006E249D">
            <w:pPr>
              <w:pStyle w:val="TableParagraph"/>
              <w:spacing w:line="210" w:lineRule="exact"/>
              <w:ind w:left="107"/>
              <w:jc w:val="left"/>
              <w:rPr>
                <w:b/>
              </w:rPr>
            </w:pPr>
            <w:r w:rsidRPr="003C5ABC">
              <w:rPr>
                <w:b/>
              </w:rPr>
              <w:t>ВСЕГО</w:t>
            </w:r>
          </w:p>
        </w:tc>
        <w:tc>
          <w:tcPr>
            <w:tcW w:w="757" w:type="dxa"/>
            <w:vAlign w:val="center"/>
          </w:tcPr>
          <w:p w14:paraId="1B774603" w14:textId="77777777" w:rsidR="009E133C" w:rsidRPr="003C5ABC" w:rsidRDefault="009E133C" w:rsidP="009E133C">
            <w:pPr>
              <w:pStyle w:val="TableParagraph"/>
              <w:spacing w:line="210" w:lineRule="exact"/>
              <w:ind w:left="-79"/>
            </w:pPr>
            <w:r w:rsidRPr="003C5ABC">
              <w:t>2020</w:t>
            </w:r>
          </w:p>
        </w:tc>
        <w:tc>
          <w:tcPr>
            <w:tcW w:w="812" w:type="dxa"/>
            <w:vAlign w:val="center"/>
          </w:tcPr>
          <w:p w14:paraId="49C59EC1" w14:textId="77777777" w:rsidR="009E133C" w:rsidRPr="003C5ABC" w:rsidRDefault="009E133C" w:rsidP="009E133C">
            <w:pPr>
              <w:pStyle w:val="TableParagraph"/>
              <w:spacing w:line="210" w:lineRule="exact"/>
              <w:ind w:left="-79"/>
            </w:pPr>
            <w:r w:rsidRPr="003C5ABC">
              <w:t>2021</w:t>
            </w:r>
          </w:p>
        </w:tc>
        <w:tc>
          <w:tcPr>
            <w:tcW w:w="819" w:type="dxa"/>
            <w:vAlign w:val="center"/>
          </w:tcPr>
          <w:p w14:paraId="3D683EC3" w14:textId="77777777" w:rsidR="009E133C" w:rsidRPr="003C5ABC" w:rsidRDefault="009E133C" w:rsidP="009E133C">
            <w:pPr>
              <w:pStyle w:val="TableParagraph"/>
              <w:spacing w:line="210" w:lineRule="exact"/>
              <w:ind w:left="-79"/>
            </w:pPr>
            <w:r w:rsidRPr="003C5ABC">
              <w:t>2022</w:t>
            </w:r>
          </w:p>
        </w:tc>
        <w:tc>
          <w:tcPr>
            <w:tcW w:w="817" w:type="dxa"/>
            <w:vAlign w:val="center"/>
          </w:tcPr>
          <w:p w14:paraId="633C80DA" w14:textId="77777777" w:rsidR="009E133C" w:rsidRPr="003C5ABC" w:rsidRDefault="009E133C" w:rsidP="009E133C">
            <w:pPr>
              <w:pStyle w:val="TableParagraph"/>
              <w:spacing w:line="210" w:lineRule="exact"/>
              <w:ind w:left="-79"/>
            </w:pPr>
            <w:r w:rsidRPr="003C5ABC">
              <w:t>2023</w:t>
            </w:r>
          </w:p>
        </w:tc>
        <w:tc>
          <w:tcPr>
            <w:tcW w:w="742" w:type="dxa"/>
            <w:vAlign w:val="center"/>
          </w:tcPr>
          <w:p w14:paraId="23280603" w14:textId="77777777" w:rsidR="009E133C" w:rsidRPr="003C5ABC" w:rsidRDefault="009E133C" w:rsidP="009E133C">
            <w:pPr>
              <w:pStyle w:val="TableParagraph"/>
              <w:spacing w:line="210" w:lineRule="exact"/>
              <w:ind w:left="-79"/>
            </w:pPr>
            <w:r w:rsidRPr="003C5ABC">
              <w:t>2024</w:t>
            </w:r>
          </w:p>
        </w:tc>
        <w:tc>
          <w:tcPr>
            <w:tcW w:w="737" w:type="dxa"/>
            <w:vAlign w:val="center"/>
          </w:tcPr>
          <w:p w14:paraId="517B5A42" w14:textId="77777777" w:rsidR="009E133C" w:rsidRPr="003C5ABC" w:rsidRDefault="009E133C" w:rsidP="009E133C">
            <w:pPr>
              <w:pStyle w:val="TableParagraph"/>
              <w:spacing w:line="210" w:lineRule="exact"/>
              <w:ind w:left="-79"/>
            </w:pPr>
            <w:r w:rsidRPr="003C5ABC">
              <w:t>2025</w:t>
            </w:r>
          </w:p>
        </w:tc>
        <w:tc>
          <w:tcPr>
            <w:tcW w:w="852" w:type="dxa"/>
            <w:vAlign w:val="center"/>
          </w:tcPr>
          <w:p w14:paraId="04428686" w14:textId="77777777" w:rsidR="009E133C" w:rsidRPr="003C5ABC" w:rsidRDefault="009E133C" w:rsidP="009E133C">
            <w:pPr>
              <w:pStyle w:val="TableParagraph"/>
              <w:spacing w:line="210" w:lineRule="exact"/>
              <w:ind w:left="-79"/>
            </w:pPr>
            <w:r w:rsidRPr="003C5ABC">
              <w:t>2026</w:t>
            </w:r>
          </w:p>
        </w:tc>
        <w:tc>
          <w:tcPr>
            <w:tcW w:w="780" w:type="dxa"/>
            <w:vAlign w:val="center"/>
          </w:tcPr>
          <w:p w14:paraId="072F6F6A" w14:textId="77777777" w:rsidR="009E133C" w:rsidRPr="003C5ABC" w:rsidRDefault="009E133C" w:rsidP="009E133C">
            <w:pPr>
              <w:pStyle w:val="TableParagraph"/>
              <w:spacing w:line="210" w:lineRule="exact"/>
              <w:ind w:left="-79"/>
            </w:pPr>
            <w:r w:rsidRPr="003C5ABC">
              <w:t>2027</w:t>
            </w:r>
          </w:p>
        </w:tc>
        <w:tc>
          <w:tcPr>
            <w:tcW w:w="730" w:type="dxa"/>
            <w:vAlign w:val="center"/>
          </w:tcPr>
          <w:p w14:paraId="41D1F9D8" w14:textId="77777777" w:rsidR="009E133C" w:rsidRPr="003C5ABC" w:rsidRDefault="009E133C" w:rsidP="009E133C">
            <w:pPr>
              <w:pStyle w:val="TableParagraph"/>
              <w:spacing w:line="210" w:lineRule="exact"/>
              <w:ind w:left="-79"/>
            </w:pPr>
            <w:r w:rsidRPr="003C5ABC">
              <w:t>2028</w:t>
            </w:r>
          </w:p>
        </w:tc>
        <w:tc>
          <w:tcPr>
            <w:tcW w:w="818" w:type="dxa"/>
            <w:vAlign w:val="center"/>
          </w:tcPr>
          <w:p w14:paraId="2F6AA01F" w14:textId="77777777" w:rsidR="009E133C" w:rsidRPr="003C5ABC" w:rsidRDefault="009E133C" w:rsidP="009E133C">
            <w:pPr>
              <w:pStyle w:val="TableParagraph"/>
              <w:spacing w:line="210" w:lineRule="exact"/>
              <w:ind w:left="-79"/>
            </w:pPr>
            <w:r w:rsidRPr="003C5ABC">
              <w:t>2029</w:t>
            </w:r>
          </w:p>
        </w:tc>
        <w:tc>
          <w:tcPr>
            <w:tcW w:w="811" w:type="dxa"/>
            <w:vAlign w:val="center"/>
          </w:tcPr>
          <w:p w14:paraId="288D9822" w14:textId="77777777" w:rsidR="009E133C" w:rsidRPr="003C5ABC" w:rsidRDefault="009E133C" w:rsidP="009E133C">
            <w:pPr>
              <w:pStyle w:val="TableParagraph"/>
              <w:spacing w:line="210" w:lineRule="exact"/>
              <w:ind w:left="-79"/>
            </w:pPr>
            <w:r w:rsidRPr="003C5ABC">
              <w:t>2030</w:t>
            </w:r>
          </w:p>
        </w:tc>
        <w:tc>
          <w:tcPr>
            <w:tcW w:w="888" w:type="dxa"/>
            <w:vAlign w:val="center"/>
          </w:tcPr>
          <w:p w14:paraId="5B122625" w14:textId="77777777" w:rsidR="009E133C" w:rsidRPr="003C5ABC" w:rsidRDefault="009E133C" w:rsidP="009E133C">
            <w:pPr>
              <w:pStyle w:val="TableParagraph"/>
              <w:spacing w:line="210" w:lineRule="exact"/>
              <w:ind w:left="-79"/>
            </w:pPr>
            <w:r w:rsidRPr="003C5ABC">
              <w:t>Всего</w:t>
            </w:r>
          </w:p>
        </w:tc>
      </w:tr>
      <w:tr w:rsidR="009E133C" w:rsidRPr="003C5ABC" w14:paraId="75A3FA4A" w14:textId="77777777" w:rsidTr="006E249D">
        <w:trPr>
          <w:trHeight w:val="230"/>
        </w:trPr>
        <w:tc>
          <w:tcPr>
            <w:tcW w:w="2259" w:type="dxa"/>
          </w:tcPr>
          <w:p w14:paraId="6CF28440" w14:textId="77777777" w:rsidR="009E133C" w:rsidRPr="003C5ABC" w:rsidRDefault="009E133C" w:rsidP="009E133C">
            <w:pPr>
              <w:pStyle w:val="TableParagraph"/>
              <w:spacing w:line="210" w:lineRule="exact"/>
              <w:ind w:left="107"/>
              <w:jc w:val="left"/>
            </w:pPr>
            <w:r w:rsidRPr="003C5ABC">
              <w:t>ПИР и ПСД</w:t>
            </w:r>
          </w:p>
        </w:tc>
        <w:tc>
          <w:tcPr>
            <w:tcW w:w="757" w:type="dxa"/>
            <w:vAlign w:val="center"/>
          </w:tcPr>
          <w:p w14:paraId="2EC86B9C" w14:textId="77777777" w:rsidR="009E133C" w:rsidRPr="003C5ABC" w:rsidRDefault="009E133C" w:rsidP="009E133C">
            <w:pPr>
              <w:pStyle w:val="TableParagraph"/>
              <w:spacing w:line="210" w:lineRule="exact"/>
              <w:ind w:left="-79"/>
            </w:pPr>
            <w:r w:rsidRPr="003C5ABC">
              <w:t>570</w:t>
            </w:r>
          </w:p>
        </w:tc>
        <w:tc>
          <w:tcPr>
            <w:tcW w:w="812" w:type="dxa"/>
            <w:vAlign w:val="center"/>
          </w:tcPr>
          <w:p w14:paraId="59D509ED" w14:textId="77777777" w:rsidR="009E133C" w:rsidRPr="003C5ABC" w:rsidRDefault="009E133C" w:rsidP="009E133C">
            <w:pPr>
              <w:pStyle w:val="TableParagraph"/>
              <w:spacing w:line="210" w:lineRule="exact"/>
              <w:ind w:left="-79"/>
            </w:pPr>
            <w:r w:rsidRPr="003C5ABC">
              <w:t>276</w:t>
            </w:r>
          </w:p>
        </w:tc>
        <w:tc>
          <w:tcPr>
            <w:tcW w:w="819" w:type="dxa"/>
            <w:vAlign w:val="center"/>
          </w:tcPr>
          <w:p w14:paraId="5CEAA329" w14:textId="77777777" w:rsidR="009E133C" w:rsidRPr="003C5ABC" w:rsidRDefault="009E133C" w:rsidP="009E133C">
            <w:pPr>
              <w:pStyle w:val="TableParagraph"/>
              <w:spacing w:line="210" w:lineRule="exact"/>
              <w:ind w:left="-79"/>
            </w:pPr>
            <w:r w:rsidRPr="003C5ABC">
              <w:t>15</w:t>
            </w:r>
          </w:p>
        </w:tc>
        <w:tc>
          <w:tcPr>
            <w:tcW w:w="817" w:type="dxa"/>
            <w:vAlign w:val="center"/>
          </w:tcPr>
          <w:p w14:paraId="30824279" w14:textId="77777777" w:rsidR="009E133C" w:rsidRPr="003C5ABC" w:rsidRDefault="009E133C" w:rsidP="009E133C">
            <w:pPr>
              <w:pStyle w:val="TableParagraph"/>
              <w:spacing w:line="210" w:lineRule="exact"/>
              <w:ind w:left="-79"/>
            </w:pPr>
            <w:r w:rsidRPr="003C5ABC">
              <w:t>15</w:t>
            </w:r>
          </w:p>
        </w:tc>
        <w:tc>
          <w:tcPr>
            <w:tcW w:w="742" w:type="dxa"/>
            <w:vAlign w:val="center"/>
          </w:tcPr>
          <w:p w14:paraId="103CE8FD" w14:textId="77777777" w:rsidR="009E133C" w:rsidRPr="003C5ABC" w:rsidRDefault="009E133C" w:rsidP="009E133C">
            <w:pPr>
              <w:pStyle w:val="TableParagraph"/>
              <w:spacing w:line="210" w:lineRule="exact"/>
              <w:ind w:left="-79"/>
            </w:pPr>
            <w:r w:rsidRPr="003C5ABC">
              <w:t>16</w:t>
            </w:r>
          </w:p>
        </w:tc>
        <w:tc>
          <w:tcPr>
            <w:tcW w:w="737" w:type="dxa"/>
            <w:vAlign w:val="center"/>
          </w:tcPr>
          <w:p w14:paraId="0BC2DAE6" w14:textId="77777777" w:rsidR="009E133C" w:rsidRPr="003C5ABC" w:rsidRDefault="009E133C" w:rsidP="009E133C">
            <w:pPr>
              <w:pStyle w:val="TableParagraph"/>
              <w:spacing w:line="210" w:lineRule="exact"/>
              <w:ind w:left="-79"/>
            </w:pPr>
            <w:r w:rsidRPr="003C5ABC">
              <w:rPr>
                <w:w w:val="99"/>
              </w:rPr>
              <w:t>0</w:t>
            </w:r>
          </w:p>
        </w:tc>
        <w:tc>
          <w:tcPr>
            <w:tcW w:w="852" w:type="dxa"/>
            <w:vAlign w:val="center"/>
          </w:tcPr>
          <w:p w14:paraId="4D546ABE" w14:textId="77777777" w:rsidR="009E133C" w:rsidRPr="003C5ABC" w:rsidRDefault="009E133C" w:rsidP="009E133C">
            <w:pPr>
              <w:pStyle w:val="TableParagraph"/>
              <w:spacing w:line="210" w:lineRule="exact"/>
              <w:ind w:left="-79"/>
            </w:pPr>
            <w:r w:rsidRPr="003C5ABC">
              <w:rPr>
                <w:w w:val="99"/>
              </w:rPr>
              <w:t>0</w:t>
            </w:r>
          </w:p>
        </w:tc>
        <w:tc>
          <w:tcPr>
            <w:tcW w:w="780" w:type="dxa"/>
            <w:vAlign w:val="center"/>
          </w:tcPr>
          <w:p w14:paraId="3A8FD5EA" w14:textId="77777777" w:rsidR="009E133C" w:rsidRPr="003C5ABC" w:rsidRDefault="009E133C" w:rsidP="009E133C">
            <w:pPr>
              <w:pStyle w:val="TableParagraph"/>
              <w:spacing w:line="210" w:lineRule="exact"/>
              <w:ind w:left="-79"/>
            </w:pPr>
            <w:r w:rsidRPr="003C5ABC">
              <w:rPr>
                <w:w w:val="99"/>
              </w:rPr>
              <w:t>0</w:t>
            </w:r>
          </w:p>
        </w:tc>
        <w:tc>
          <w:tcPr>
            <w:tcW w:w="730" w:type="dxa"/>
            <w:vAlign w:val="center"/>
          </w:tcPr>
          <w:p w14:paraId="3B0E3226" w14:textId="77777777" w:rsidR="009E133C" w:rsidRPr="003C5ABC" w:rsidRDefault="009E133C" w:rsidP="009E133C">
            <w:pPr>
              <w:pStyle w:val="TableParagraph"/>
              <w:spacing w:line="210" w:lineRule="exact"/>
              <w:ind w:left="-79"/>
            </w:pPr>
            <w:r w:rsidRPr="003C5ABC">
              <w:rPr>
                <w:w w:val="99"/>
              </w:rPr>
              <w:t>0</w:t>
            </w:r>
          </w:p>
        </w:tc>
        <w:tc>
          <w:tcPr>
            <w:tcW w:w="818" w:type="dxa"/>
            <w:vAlign w:val="center"/>
          </w:tcPr>
          <w:p w14:paraId="2AA6A1DD" w14:textId="77777777" w:rsidR="009E133C" w:rsidRPr="003C5ABC" w:rsidRDefault="009E133C" w:rsidP="009E133C">
            <w:pPr>
              <w:pStyle w:val="TableParagraph"/>
              <w:spacing w:line="210" w:lineRule="exact"/>
              <w:ind w:left="-79"/>
            </w:pPr>
            <w:r w:rsidRPr="003C5ABC">
              <w:rPr>
                <w:w w:val="99"/>
              </w:rPr>
              <w:t>0</w:t>
            </w:r>
          </w:p>
        </w:tc>
        <w:tc>
          <w:tcPr>
            <w:tcW w:w="811" w:type="dxa"/>
            <w:vAlign w:val="center"/>
          </w:tcPr>
          <w:p w14:paraId="559C6EC1" w14:textId="77777777" w:rsidR="009E133C" w:rsidRPr="003C5ABC" w:rsidRDefault="009E133C" w:rsidP="009E133C">
            <w:pPr>
              <w:pStyle w:val="TableParagraph"/>
              <w:spacing w:line="210" w:lineRule="exact"/>
              <w:ind w:left="-79"/>
            </w:pPr>
            <w:r w:rsidRPr="003C5ABC">
              <w:rPr>
                <w:w w:val="99"/>
              </w:rPr>
              <w:t>0</w:t>
            </w:r>
          </w:p>
        </w:tc>
        <w:tc>
          <w:tcPr>
            <w:tcW w:w="888" w:type="dxa"/>
            <w:vAlign w:val="center"/>
          </w:tcPr>
          <w:p w14:paraId="6D51C949" w14:textId="77777777" w:rsidR="009E133C" w:rsidRPr="003C5ABC" w:rsidRDefault="009E133C" w:rsidP="009E133C">
            <w:pPr>
              <w:ind w:left="-79"/>
              <w:jc w:val="center"/>
            </w:pPr>
            <w:r>
              <w:rPr>
                <w:color w:val="000000"/>
              </w:rPr>
              <w:t>892</w:t>
            </w:r>
          </w:p>
        </w:tc>
      </w:tr>
      <w:tr w:rsidR="009E133C" w:rsidRPr="003C5ABC" w14:paraId="670F61DB" w14:textId="77777777" w:rsidTr="006E249D">
        <w:trPr>
          <w:trHeight w:val="230"/>
        </w:trPr>
        <w:tc>
          <w:tcPr>
            <w:tcW w:w="2259" w:type="dxa"/>
          </w:tcPr>
          <w:p w14:paraId="2EC5E3FE" w14:textId="77777777" w:rsidR="009E133C" w:rsidRPr="003C5ABC" w:rsidRDefault="009E133C" w:rsidP="009E133C">
            <w:pPr>
              <w:pStyle w:val="TableParagraph"/>
              <w:spacing w:line="210" w:lineRule="exact"/>
              <w:ind w:left="107"/>
              <w:jc w:val="left"/>
            </w:pPr>
            <w:r w:rsidRPr="003C5ABC">
              <w:t>Оборудование</w:t>
            </w:r>
          </w:p>
        </w:tc>
        <w:tc>
          <w:tcPr>
            <w:tcW w:w="757" w:type="dxa"/>
            <w:vAlign w:val="center"/>
          </w:tcPr>
          <w:p w14:paraId="78C84B88" w14:textId="77777777" w:rsidR="009E133C" w:rsidRPr="003C5ABC" w:rsidRDefault="009E133C" w:rsidP="009E133C">
            <w:pPr>
              <w:pStyle w:val="TableParagraph"/>
              <w:spacing w:line="210" w:lineRule="exact"/>
              <w:ind w:left="-79"/>
            </w:pPr>
            <w:r w:rsidRPr="003C5ABC">
              <w:t>5076</w:t>
            </w:r>
          </w:p>
        </w:tc>
        <w:tc>
          <w:tcPr>
            <w:tcW w:w="812" w:type="dxa"/>
            <w:vAlign w:val="center"/>
          </w:tcPr>
          <w:p w14:paraId="37068C74" w14:textId="77777777" w:rsidR="009E133C" w:rsidRPr="003C5ABC" w:rsidRDefault="009E133C" w:rsidP="009E133C">
            <w:pPr>
              <w:pStyle w:val="TableParagraph"/>
              <w:spacing w:line="210" w:lineRule="exact"/>
              <w:ind w:left="-79"/>
            </w:pPr>
            <w:r w:rsidRPr="003C5ABC">
              <w:t>2458</w:t>
            </w:r>
          </w:p>
        </w:tc>
        <w:tc>
          <w:tcPr>
            <w:tcW w:w="819" w:type="dxa"/>
            <w:vAlign w:val="center"/>
          </w:tcPr>
          <w:p w14:paraId="11471549" w14:textId="77777777" w:rsidR="009E133C" w:rsidRPr="003C5ABC" w:rsidRDefault="009E133C" w:rsidP="009E133C">
            <w:pPr>
              <w:pStyle w:val="TableParagraph"/>
              <w:spacing w:line="210" w:lineRule="exact"/>
              <w:ind w:left="-79"/>
            </w:pPr>
            <w:r w:rsidRPr="003C5ABC">
              <w:t>133</w:t>
            </w:r>
          </w:p>
        </w:tc>
        <w:tc>
          <w:tcPr>
            <w:tcW w:w="817" w:type="dxa"/>
            <w:vAlign w:val="center"/>
          </w:tcPr>
          <w:p w14:paraId="6F084E82" w14:textId="77777777" w:rsidR="009E133C" w:rsidRPr="003C5ABC" w:rsidRDefault="009E133C" w:rsidP="009E133C">
            <w:pPr>
              <w:pStyle w:val="TableParagraph"/>
              <w:spacing w:line="210" w:lineRule="exact"/>
              <w:ind w:left="-79"/>
            </w:pPr>
            <w:r w:rsidRPr="003C5ABC">
              <w:t>138</w:t>
            </w:r>
          </w:p>
        </w:tc>
        <w:tc>
          <w:tcPr>
            <w:tcW w:w="742" w:type="dxa"/>
            <w:vAlign w:val="center"/>
          </w:tcPr>
          <w:p w14:paraId="2CB8CBE3" w14:textId="77777777" w:rsidR="009E133C" w:rsidRPr="003C5ABC" w:rsidRDefault="009E133C" w:rsidP="009E133C">
            <w:pPr>
              <w:pStyle w:val="TableParagraph"/>
              <w:spacing w:line="210" w:lineRule="exact"/>
              <w:ind w:left="-79"/>
            </w:pPr>
            <w:r w:rsidRPr="003C5ABC">
              <w:t>143</w:t>
            </w:r>
          </w:p>
        </w:tc>
        <w:tc>
          <w:tcPr>
            <w:tcW w:w="737" w:type="dxa"/>
            <w:vAlign w:val="center"/>
          </w:tcPr>
          <w:p w14:paraId="48728447" w14:textId="77777777" w:rsidR="009E133C" w:rsidRPr="003C5ABC" w:rsidRDefault="009E133C" w:rsidP="009E133C">
            <w:pPr>
              <w:pStyle w:val="TableParagraph"/>
              <w:spacing w:line="210" w:lineRule="exact"/>
              <w:ind w:left="-79"/>
            </w:pPr>
            <w:r w:rsidRPr="003C5ABC">
              <w:rPr>
                <w:w w:val="99"/>
              </w:rPr>
              <w:t>0</w:t>
            </w:r>
          </w:p>
        </w:tc>
        <w:tc>
          <w:tcPr>
            <w:tcW w:w="852" w:type="dxa"/>
            <w:vAlign w:val="center"/>
          </w:tcPr>
          <w:p w14:paraId="6C497633" w14:textId="77777777" w:rsidR="009E133C" w:rsidRPr="003C5ABC" w:rsidRDefault="009E133C" w:rsidP="009E133C">
            <w:pPr>
              <w:pStyle w:val="TableParagraph"/>
              <w:spacing w:line="210" w:lineRule="exact"/>
              <w:ind w:left="-79"/>
            </w:pPr>
            <w:r w:rsidRPr="003C5ABC">
              <w:rPr>
                <w:w w:val="99"/>
              </w:rPr>
              <w:t>0</w:t>
            </w:r>
          </w:p>
        </w:tc>
        <w:tc>
          <w:tcPr>
            <w:tcW w:w="780" w:type="dxa"/>
            <w:vAlign w:val="center"/>
          </w:tcPr>
          <w:p w14:paraId="59487DA2" w14:textId="77777777" w:rsidR="009E133C" w:rsidRPr="003C5ABC" w:rsidRDefault="009E133C" w:rsidP="009E133C">
            <w:pPr>
              <w:pStyle w:val="TableParagraph"/>
              <w:spacing w:line="210" w:lineRule="exact"/>
              <w:ind w:left="-79"/>
            </w:pPr>
            <w:r w:rsidRPr="003C5ABC">
              <w:rPr>
                <w:w w:val="99"/>
              </w:rPr>
              <w:t>0</w:t>
            </w:r>
          </w:p>
        </w:tc>
        <w:tc>
          <w:tcPr>
            <w:tcW w:w="730" w:type="dxa"/>
            <w:vAlign w:val="center"/>
          </w:tcPr>
          <w:p w14:paraId="4D089A79" w14:textId="77777777" w:rsidR="009E133C" w:rsidRPr="003C5ABC" w:rsidRDefault="009E133C" w:rsidP="009E133C">
            <w:pPr>
              <w:pStyle w:val="TableParagraph"/>
              <w:spacing w:line="210" w:lineRule="exact"/>
              <w:ind w:left="-79"/>
            </w:pPr>
            <w:r w:rsidRPr="003C5ABC">
              <w:rPr>
                <w:w w:val="99"/>
              </w:rPr>
              <w:t>0</w:t>
            </w:r>
          </w:p>
        </w:tc>
        <w:tc>
          <w:tcPr>
            <w:tcW w:w="818" w:type="dxa"/>
            <w:vAlign w:val="center"/>
          </w:tcPr>
          <w:p w14:paraId="5E1B0001" w14:textId="77777777" w:rsidR="009E133C" w:rsidRPr="003C5ABC" w:rsidRDefault="009E133C" w:rsidP="009E133C">
            <w:pPr>
              <w:pStyle w:val="TableParagraph"/>
              <w:spacing w:line="210" w:lineRule="exact"/>
              <w:ind w:left="-79"/>
            </w:pPr>
            <w:r w:rsidRPr="003C5ABC">
              <w:rPr>
                <w:w w:val="99"/>
              </w:rPr>
              <w:t>0</w:t>
            </w:r>
          </w:p>
        </w:tc>
        <w:tc>
          <w:tcPr>
            <w:tcW w:w="811" w:type="dxa"/>
            <w:vAlign w:val="center"/>
          </w:tcPr>
          <w:p w14:paraId="4CDBFD5B" w14:textId="77777777" w:rsidR="009E133C" w:rsidRPr="003C5ABC" w:rsidRDefault="009E133C" w:rsidP="009E133C">
            <w:pPr>
              <w:pStyle w:val="TableParagraph"/>
              <w:spacing w:line="210" w:lineRule="exact"/>
              <w:ind w:left="-79"/>
            </w:pPr>
            <w:r w:rsidRPr="003C5ABC">
              <w:rPr>
                <w:w w:val="99"/>
              </w:rPr>
              <w:t>0</w:t>
            </w:r>
          </w:p>
        </w:tc>
        <w:tc>
          <w:tcPr>
            <w:tcW w:w="888" w:type="dxa"/>
            <w:vAlign w:val="center"/>
          </w:tcPr>
          <w:p w14:paraId="2E93617A" w14:textId="77777777" w:rsidR="009E133C" w:rsidRPr="003C5ABC" w:rsidRDefault="009E133C" w:rsidP="009E133C">
            <w:pPr>
              <w:ind w:left="-79"/>
              <w:jc w:val="center"/>
            </w:pPr>
            <w:r>
              <w:rPr>
                <w:color w:val="000000"/>
                <w:w w:val="95"/>
              </w:rPr>
              <w:t>7948</w:t>
            </w:r>
          </w:p>
        </w:tc>
      </w:tr>
      <w:tr w:rsidR="009E133C" w:rsidRPr="003C5ABC" w14:paraId="3B7B1313" w14:textId="77777777" w:rsidTr="006E249D">
        <w:trPr>
          <w:trHeight w:val="230"/>
        </w:trPr>
        <w:tc>
          <w:tcPr>
            <w:tcW w:w="2259" w:type="dxa"/>
          </w:tcPr>
          <w:p w14:paraId="5429F4E9" w14:textId="77777777" w:rsidR="009E133C" w:rsidRPr="003C5ABC" w:rsidRDefault="009E133C" w:rsidP="009E133C">
            <w:pPr>
              <w:pStyle w:val="TableParagraph"/>
              <w:spacing w:line="210" w:lineRule="exact"/>
              <w:ind w:left="107"/>
              <w:jc w:val="left"/>
            </w:pPr>
            <w:r w:rsidRPr="003C5ABC">
              <w:t>СМ и НР</w:t>
            </w:r>
          </w:p>
        </w:tc>
        <w:tc>
          <w:tcPr>
            <w:tcW w:w="757" w:type="dxa"/>
            <w:vAlign w:val="center"/>
          </w:tcPr>
          <w:p w14:paraId="68A56D20" w14:textId="77777777" w:rsidR="009E133C" w:rsidRPr="003C5ABC" w:rsidRDefault="009E133C" w:rsidP="009E133C">
            <w:pPr>
              <w:pStyle w:val="TableParagraph"/>
              <w:spacing w:line="210" w:lineRule="exact"/>
              <w:ind w:left="-79"/>
            </w:pPr>
            <w:r w:rsidRPr="003C5ABC">
              <w:t>4657</w:t>
            </w:r>
          </w:p>
        </w:tc>
        <w:tc>
          <w:tcPr>
            <w:tcW w:w="812" w:type="dxa"/>
            <w:vAlign w:val="center"/>
          </w:tcPr>
          <w:p w14:paraId="2D5866B4" w14:textId="77777777" w:rsidR="009E133C" w:rsidRPr="003C5ABC" w:rsidRDefault="009E133C" w:rsidP="009E133C">
            <w:pPr>
              <w:pStyle w:val="TableParagraph"/>
              <w:spacing w:line="210" w:lineRule="exact"/>
              <w:ind w:left="-79"/>
            </w:pPr>
            <w:r w:rsidRPr="003C5ABC">
              <w:t>2262</w:t>
            </w:r>
          </w:p>
        </w:tc>
        <w:tc>
          <w:tcPr>
            <w:tcW w:w="819" w:type="dxa"/>
            <w:vAlign w:val="center"/>
          </w:tcPr>
          <w:p w14:paraId="3368C775" w14:textId="77777777" w:rsidR="009E133C" w:rsidRPr="003C5ABC" w:rsidRDefault="009E133C" w:rsidP="009E133C">
            <w:pPr>
              <w:pStyle w:val="TableParagraph"/>
              <w:spacing w:line="210" w:lineRule="exact"/>
              <w:ind w:left="-79"/>
            </w:pPr>
            <w:r w:rsidRPr="003C5ABC">
              <w:t>123</w:t>
            </w:r>
          </w:p>
        </w:tc>
        <w:tc>
          <w:tcPr>
            <w:tcW w:w="817" w:type="dxa"/>
            <w:vAlign w:val="center"/>
          </w:tcPr>
          <w:p w14:paraId="55B89298" w14:textId="77777777" w:rsidR="009E133C" w:rsidRPr="003C5ABC" w:rsidRDefault="009E133C" w:rsidP="009E133C">
            <w:pPr>
              <w:pStyle w:val="TableParagraph"/>
              <w:spacing w:line="210" w:lineRule="exact"/>
              <w:ind w:left="-79"/>
            </w:pPr>
            <w:r w:rsidRPr="003C5ABC">
              <w:t>128</w:t>
            </w:r>
          </w:p>
        </w:tc>
        <w:tc>
          <w:tcPr>
            <w:tcW w:w="742" w:type="dxa"/>
            <w:vAlign w:val="center"/>
          </w:tcPr>
          <w:p w14:paraId="24DCA8D0" w14:textId="77777777" w:rsidR="009E133C" w:rsidRPr="003C5ABC" w:rsidRDefault="009E133C" w:rsidP="009E133C">
            <w:pPr>
              <w:pStyle w:val="TableParagraph"/>
              <w:spacing w:line="210" w:lineRule="exact"/>
              <w:ind w:left="-79"/>
            </w:pPr>
            <w:r w:rsidRPr="003C5ABC">
              <w:t>133</w:t>
            </w:r>
          </w:p>
        </w:tc>
        <w:tc>
          <w:tcPr>
            <w:tcW w:w="737" w:type="dxa"/>
            <w:vAlign w:val="center"/>
          </w:tcPr>
          <w:p w14:paraId="4044F400" w14:textId="77777777" w:rsidR="009E133C" w:rsidRPr="003C5ABC" w:rsidRDefault="009E133C" w:rsidP="009E133C">
            <w:pPr>
              <w:pStyle w:val="TableParagraph"/>
              <w:spacing w:line="210" w:lineRule="exact"/>
              <w:ind w:left="-79"/>
            </w:pPr>
            <w:r w:rsidRPr="003C5ABC">
              <w:rPr>
                <w:w w:val="99"/>
              </w:rPr>
              <w:t>0</w:t>
            </w:r>
          </w:p>
        </w:tc>
        <w:tc>
          <w:tcPr>
            <w:tcW w:w="852" w:type="dxa"/>
            <w:vAlign w:val="center"/>
          </w:tcPr>
          <w:p w14:paraId="305185EF" w14:textId="77777777" w:rsidR="009E133C" w:rsidRPr="003C5ABC" w:rsidRDefault="009E133C" w:rsidP="009E133C">
            <w:pPr>
              <w:pStyle w:val="TableParagraph"/>
              <w:spacing w:line="210" w:lineRule="exact"/>
              <w:ind w:left="-79"/>
            </w:pPr>
            <w:r w:rsidRPr="003C5ABC">
              <w:rPr>
                <w:w w:val="99"/>
              </w:rPr>
              <w:t>0</w:t>
            </w:r>
          </w:p>
        </w:tc>
        <w:tc>
          <w:tcPr>
            <w:tcW w:w="780" w:type="dxa"/>
            <w:vAlign w:val="center"/>
          </w:tcPr>
          <w:p w14:paraId="428BE4CF" w14:textId="77777777" w:rsidR="009E133C" w:rsidRPr="003C5ABC" w:rsidRDefault="009E133C" w:rsidP="009E133C">
            <w:pPr>
              <w:pStyle w:val="TableParagraph"/>
              <w:spacing w:line="210" w:lineRule="exact"/>
              <w:ind w:left="-79"/>
            </w:pPr>
            <w:r w:rsidRPr="003C5ABC">
              <w:rPr>
                <w:w w:val="99"/>
              </w:rPr>
              <w:t>0</w:t>
            </w:r>
          </w:p>
        </w:tc>
        <w:tc>
          <w:tcPr>
            <w:tcW w:w="730" w:type="dxa"/>
            <w:vAlign w:val="center"/>
          </w:tcPr>
          <w:p w14:paraId="0BD5C1E1" w14:textId="77777777" w:rsidR="009E133C" w:rsidRPr="003C5ABC" w:rsidRDefault="009E133C" w:rsidP="009E133C">
            <w:pPr>
              <w:pStyle w:val="TableParagraph"/>
              <w:spacing w:line="210" w:lineRule="exact"/>
              <w:ind w:left="-79"/>
            </w:pPr>
            <w:r w:rsidRPr="003C5ABC">
              <w:rPr>
                <w:w w:val="99"/>
              </w:rPr>
              <w:t>0</w:t>
            </w:r>
          </w:p>
        </w:tc>
        <w:tc>
          <w:tcPr>
            <w:tcW w:w="818" w:type="dxa"/>
            <w:vAlign w:val="center"/>
          </w:tcPr>
          <w:p w14:paraId="227B7EB3" w14:textId="77777777" w:rsidR="009E133C" w:rsidRPr="003C5ABC" w:rsidRDefault="009E133C" w:rsidP="009E133C">
            <w:pPr>
              <w:pStyle w:val="TableParagraph"/>
              <w:spacing w:line="210" w:lineRule="exact"/>
              <w:ind w:left="-79"/>
            </w:pPr>
            <w:r w:rsidRPr="003C5ABC">
              <w:rPr>
                <w:w w:val="99"/>
              </w:rPr>
              <w:t>0</w:t>
            </w:r>
          </w:p>
        </w:tc>
        <w:tc>
          <w:tcPr>
            <w:tcW w:w="811" w:type="dxa"/>
            <w:vAlign w:val="center"/>
          </w:tcPr>
          <w:p w14:paraId="76B86813" w14:textId="77777777" w:rsidR="009E133C" w:rsidRPr="003C5ABC" w:rsidRDefault="009E133C" w:rsidP="009E133C">
            <w:pPr>
              <w:pStyle w:val="TableParagraph"/>
              <w:spacing w:line="210" w:lineRule="exact"/>
              <w:ind w:left="-79"/>
            </w:pPr>
            <w:r w:rsidRPr="003C5ABC">
              <w:rPr>
                <w:w w:val="99"/>
              </w:rPr>
              <w:t>0</w:t>
            </w:r>
          </w:p>
        </w:tc>
        <w:tc>
          <w:tcPr>
            <w:tcW w:w="888" w:type="dxa"/>
            <w:vAlign w:val="center"/>
          </w:tcPr>
          <w:p w14:paraId="1B7D92F2" w14:textId="77777777" w:rsidR="009E133C" w:rsidRPr="003C5ABC" w:rsidRDefault="009E133C" w:rsidP="009E133C">
            <w:pPr>
              <w:ind w:left="-79"/>
              <w:jc w:val="center"/>
            </w:pPr>
            <w:r>
              <w:rPr>
                <w:color w:val="000000"/>
                <w:w w:val="95"/>
              </w:rPr>
              <w:t>7303</w:t>
            </w:r>
          </w:p>
        </w:tc>
      </w:tr>
      <w:tr w:rsidR="009E133C" w:rsidRPr="003C5ABC" w14:paraId="647F2866" w14:textId="77777777" w:rsidTr="006E249D">
        <w:trPr>
          <w:trHeight w:val="230"/>
        </w:trPr>
        <w:tc>
          <w:tcPr>
            <w:tcW w:w="2259" w:type="dxa"/>
          </w:tcPr>
          <w:p w14:paraId="7B978C7A" w14:textId="77777777" w:rsidR="009E133C" w:rsidRPr="003C5ABC" w:rsidRDefault="009E133C" w:rsidP="009E133C">
            <w:pPr>
              <w:pStyle w:val="TableParagraph"/>
              <w:spacing w:line="210" w:lineRule="exact"/>
              <w:ind w:left="107"/>
              <w:jc w:val="left"/>
              <w:rPr>
                <w:b/>
              </w:rPr>
            </w:pPr>
            <w:r w:rsidRPr="003C5ABC">
              <w:rPr>
                <w:b/>
              </w:rPr>
              <w:t>Всего кап.затраты</w:t>
            </w:r>
          </w:p>
        </w:tc>
        <w:tc>
          <w:tcPr>
            <w:tcW w:w="757" w:type="dxa"/>
            <w:vAlign w:val="center"/>
          </w:tcPr>
          <w:p w14:paraId="7FF51695" w14:textId="77777777" w:rsidR="009E133C" w:rsidRPr="003C5ABC" w:rsidRDefault="009E133C" w:rsidP="009E133C">
            <w:pPr>
              <w:pStyle w:val="TableParagraph"/>
              <w:spacing w:line="210" w:lineRule="exact"/>
              <w:ind w:left="-79"/>
              <w:rPr>
                <w:b/>
              </w:rPr>
            </w:pPr>
            <w:r w:rsidRPr="003C5ABC">
              <w:rPr>
                <w:b/>
              </w:rPr>
              <w:t>10303</w:t>
            </w:r>
          </w:p>
        </w:tc>
        <w:tc>
          <w:tcPr>
            <w:tcW w:w="812" w:type="dxa"/>
            <w:vAlign w:val="center"/>
          </w:tcPr>
          <w:p w14:paraId="7870527A" w14:textId="77777777" w:rsidR="009E133C" w:rsidRPr="003C5ABC" w:rsidRDefault="009E133C" w:rsidP="009E133C">
            <w:pPr>
              <w:pStyle w:val="TableParagraph"/>
              <w:spacing w:line="210" w:lineRule="exact"/>
              <w:ind w:left="-79"/>
              <w:rPr>
                <w:b/>
              </w:rPr>
            </w:pPr>
            <w:r w:rsidRPr="003C5ABC">
              <w:rPr>
                <w:b/>
              </w:rPr>
              <w:t>4996</w:t>
            </w:r>
          </w:p>
        </w:tc>
        <w:tc>
          <w:tcPr>
            <w:tcW w:w="819" w:type="dxa"/>
            <w:vAlign w:val="center"/>
          </w:tcPr>
          <w:p w14:paraId="0819185F" w14:textId="77777777" w:rsidR="009E133C" w:rsidRPr="003C5ABC" w:rsidRDefault="009E133C" w:rsidP="009E133C">
            <w:pPr>
              <w:pStyle w:val="TableParagraph"/>
              <w:spacing w:line="210" w:lineRule="exact"/>
              <w:ind w:left="-79"/>
              <w:rPr>
                <w:b/>
              </w:rPr>
            </w:pPr>
            <w:r w:rsidRPr="003C5ABC">
              <w:rPr>
                <w:b/>
              </w:rPr>
              <w:t>270</w:t>
            </w:r>
          </w:p>
        </w:tc>
        <w:tc>
          <w:tcPr>
            <w:tcW w:w="817" w:type="dxa"/>
            <w:vAlign w:val="center"/>
          </w:tcPr>
          <w:p w14:paraId="45C8A657" w14:textId="77777777" w:rsidR="009E133C" w:rsidRPr="003C5ABC" w:rsidRDefault="009E133C" w:rsidP="009E133C">
            <w:pPr>
              <w:pStyle w:val="TableParagraph"/>
              <w:spacing w:line="210" w:lineRule="exact"/>
              <w:ind w:left="-79"/>
              <w:rPr>
                <w:b/>
              </w:rPr>
            </w:pPr>
            <w:r w:rsidRPr="003C5ABC">
              <w:rPr>
                <w:b/>
              </w:rPr>
              <w:t>281</w:t>
            </w:r>
          </w:p>
        </w:tc>
        <w:tc>
          <w:tcPr>
            <w:tcW w:w="742" w:type="dxa"/>
            <w:vAlign w:val="center"/>
          </w:tcPr>
          <w:p w14:paraId="3DA2296D" w14:textId="77777777" w:rsidR="009E133C" w:rsidRPr="003C5ABC" w:rsidRDefault="009E133C" w:rsidP="009E133C">
            <w:pPr>
              <w:pStyle w:val="TableParagraph"/>
              <w:spacing w:line="210" w:lineRule="exact"/>
              <w:ind w:left="-79"/>
              <w:rPr>
                <w:b/>
              </w:rPr>
            </w:pPr>
            <w:r w:rsidRPr="003C5ABC">
              <w:rPr>
                <w:b/>
              </w:rPr>
              <w:t>292</w:t>
            </w:r>
          </w:p>
        </w:tc>
        <w:tc>
          <w:tcPr>
            <w:tcW w:w="737" w:type="dxa"/>
            <w:vAlign w:val="center"/>
          </w:tcPr>
          <w:p w14:paraId="111C21ED" w14:textId="77777777" w:rsidR="009E133C" w:rsidRPr="003C5ABC" w:rsidRDefault="009E133C" w:rsidP="009E133C">
            <w:pPr>
              <w:pStyle w:val="TableParagraph"/>
              <w:spacing w:line="210" w:lineRule="exact"/>
              <w:ind w:left="-79"/>
              <w:rPr>
                <w:b/>
              </w:rPr>
            </w:pPr>
            <w:r w:rsidRPr="003C5ABC">
              <w:rPr>
                <w:b/>
              </w:rPr>
              <w:t>0</w:t>
            </w:r>
          </w:p>
        </w:tc>
        <w:tc>
          <w:tcPr>
            <w:tcW w:w="852" w:type="dxa"/>
            <w:vAlign w:val="center"/>
          </w:tcPr>
          <w:p w14:paraId="7F4E4714" w14:textId="77777777" w:rsidR="009E133C" w:rsidRPr="003C5ABC" w:rsidRDefault="009E133C" w:rsidP="009E133C">
            <w:pPr>
              <w:pStyle w:val="TableParagraph"/>
              <w:spacing w:line="210" w:lineRule="exact"/>
              <w:ind w:left="-79"/>
              <w:rPr>
                <w:b/>
              </w:rPr>
            </w:pPr>
            <w:r w:rsidRPr="003C5ABC">
              <w:rPr>
                <w:b/>
              </w:rPr>
              <w:t>0</w:t>
            </w:r>
          </w:p>
        </w:tc>
        <w:tc>
          <w:tcPr>
            <w:tcW w:w="780" w:type="dxa"/>
            <w:vAlign w:val="center"/>
          </w:tcPr>
          <w:p w14:paraId="7909BD21" w14:textId="77777777" w:rsidR="009E133C" w:rsidRPr="003C5ABC" w:rsidRDefault="009E133C" w:rsidP="009E133C">
            <w:pPr>
              <w:pStyle w:val="TableParagraph"/>
              <w:spacing w:line="210" w:lineRule="exact"/>
              <w:ind w:left="-79"/>
              <w:rPr>
                <w:b/>
              </w:rPr>
            </w:pPr>
            <w:r w:rsidRPr="003C5ABC">
              <w:rPr>
                <w:b/>
              </w:rPr>
              <w:t>0</w:t>
            </w:r>
          </w:p>
        </w:tc>
        <w:tc>
          <w:tcPr>
            <w:tcW w:w="730" w:type="dxa"/>
            <w:vAlign w:val="center"/>
          </w:tcPr>
          <w:p w14:paraId="05A9865D" w14:textId="77777777" w:rsidR="009E133C" w:rsidRPr="003C5ABC" w:rsidRDefault="009E133C" w:rsidP="009E133C">
            <w:pPr>
              <w:pStyle w:val="TableParagraph"/>
              <w:spacing w:line="210" w:lineRule="exact"/>
              <w:ind w:left="-79"/>
              <w:rPr>
                <w:b/>
              </w:rPr>
            </w:pPr>
            <w:r w:rsidRPr="003C5ABC">
              <w:rPr>
                <w:b/>
              </w:rPr>
              <w:t>0</w:t>
            </w:r>
          </w:p>
        </w:tc>
        <w:tc>
          <w:tcPr>
            <w:tcW w:w="818" w:type="dxa"/>
            <w:vAlign w:val="center"/>
          </w:tcPr>
          <w:p w14:paraId="53945C80" w14:textId="77777777" w:rsidR="009E133C" w:rsidRPr="003C5ABC" w:rsidRDefault="009E133C" w:rsidP="009E133C">
            <w:pPr>
              <w:pStyle w:val="TableParagraph"/>
              <w:spacing w:line="210" w:lineRule="exact"/>
              <w:ind w:left="-79"/>
              <w:rPr>
                <w:b/>
              </w:rPr>
            </w:pPr>
            <w:r w:rsidRPr="003C5ABC">
              <w:rPr>
                <w:b/>
              </w:rPr>
              <w:t>0</w:t>
            </w:r>
          </w:p>
        </w:tc>
        <w:tc>
          <w:tcPr>
            <w:tcW w:w="811" w:type="dxa"/>
            <w:vAlign w:val="center"/>
          </w:tcPr>
          <w:p w14:paraId="7DAD759C" w14:textId="77777777" w:rsidR="009E133C" w:rsidRPr="003C5ABC" w:rsidRDefault="009E133C" w:rsidP="009E133C">
            <w:pPr>
              <w:pStyle w:val="TableParagraph"/>
              <w:spacing w:line="210" w:lineRule="exact"/>
              <w:ind w:left="-79"/>
              <w:rPr>
                <w:b/>
              </w:rPr>
            </w:pPr>
            <w:r w:rsidRPr="003C5ABC">
              <w:rPr>
                <w:b/>
              </w:rPr>
              <w:t>0</w:t>
            </w:r>
          </w:p>
        </w:tc>
        <w:tc>
          <w:tcPr>
            <w:tcW w:w="888" w:type="dxa"/>
            <w:vAlign w:val="center"/>
          </w:tcPr>
          <w:p w14:paraId="0285DD15" w14:textId="77777777" w:rsidR="009E133C" w:rsidRPr="003C5ABC" w:rsidRDefault="009E133C" w:rsidP="009E133C">
            <w:pPr>
              <w:ind w:left="-79"/>
              <w:jc w:val="center"/>
              <w:rPr>
                <w:b/>
              </w:rPr>
            </w:pPr>
            <w:r w:rsidRPr="009E133C">
              <w:rPr>
                <w:b/>
              </w:rPr>
              <w:t>16142</w:t>
            </w:r>
          </w:p>
        </w:tc>
      </w:tr>
      <w:tr w:rsidR="009E133C" w:rsidRPr="003C5ABC" w14:paraId="29F0967F" w14:textId="77777777" w:rsidTr="006E249D">
        <w:trPr>
          <w:trHeight w:val="460"/>
        </w:trPr>
        <w:tc>
          <w:tcPr>
            <w:tcW w:w="2259" w:type="dxa"/>
          </w:tcPr>
          <w:p w14:paraId="7D3DAC9E" w14:textId="77777777" w:rsidR="009E133C" w:rsidRPr="003C5ABC" w:rsidRDefault="009E133C" w:rsidP="006E249D">
            <w:pPr>
              <w:pStyle w:val="TableParagraph"/>
              <w:spacing w:line="223" w:lineRule="exact"/>
              <w:ind w:left="107"/>
              <w:jc w:val="left"/>
            </w:pPr>
            <w:r w:rsidRPr="003C5ABC">
              <w:t>Непредвиденные расходы</w:t>
            </w:r>
          </w:p>
        </w:tc>
        <w:tc>
          <w:tcPr>
            <w:tcW w:w="757" w:type="dxa"/>
            <w:vAlign w:val="center"/>
          </w:tcPr>
          <w:p w14:paraId="421418E4" w14:textId="77777777" w:rsidR="009E133C" w:rsidRPr="003C5ABC" w:rsidRDefault="009E133C" w:rsidP="009E133C">
            <w:pPr>
              <w:pStyle w:val="TableParagraph"/>
              <w:spacing w:line="217" w:lineRule="exact"/>
              <w:ind w:left="-79"/>
            </w:pPr>
            <w:r w:rsidRPr="003C5ABC">
              <w:t>1006</w:t>
            </w:r>
          </w:p>
        </w:tc>
        <w:tc>
          <w:tcPr>
            <w:tcW w:w="812" w:type="dxa"/>
            <w:vAlign w:val="center"/>
          </w:tcPr>
          <w:p w14:paraId="180BC776" w14:textId="77777777" w:rsidR="009E133C" w:rsidRPr="003C5ABC" w:rsidRDefault="009E133C" w:rsidP="009E133C">
            <w:pPr>
              <w:pStyle w:val="TableParagraph"/>
              <w:spacing w:line="217" w:lineRule="exact"/>
              <w:ind w:left="-79"/>
            </w:pPr>
            <w:r w:rsidRPr="003C5ABC">
              <w:t>487</w:t>
            </w:r>
          </w:p>
        </w:tc>
        <w:tc>
          <w:tcPr>
            <w:tcW w:w="819" w:type="dxa"/>
            <w:vAlign w:val="center"/>
          </w:tcPr>
          <w:p w14:paraId="16EFAB2C" w14:textId="77777777" w:rsidR="009E133C" w:rsidRPr="003C5ABC" w:rsidRDefault="009E133C" w:rsidP="009E133C">
            <w:pPr>
              <w:pStyle w:val="TableParagraph"/>
              <w:spacing w:line="217" w:lineRule="exact"/>
              <w:ind w:left="-79"/>
            </w:pPr>
            <w:r w:rsidRPr="003C5ABC">
              <w:t>26</w:t>
            </w:r>
          </w:p>
        </w:tc>
        <w:tc>
          <w:tcPr>
            <w:tcW w:w="817" w:type="dxa"/>
            <w:vAlign w:val="center"/>
          </w:tcPr>
          <w:p w14:paraId="03867E65" w14:textId="77777777" w:rsidR="009E133C" w:rsidRPr="003C5ABC" w:rsidRDefault="009E133C" w:rsidP="009E133C">
            <w:pPr>
              <w:pStyle w:val="TableParagraph"/>
              <w:spacing w:line="217" w:lineRule="exact"/>
              <w:ind w:left="-79"/>
            </w:pPr>
            <w:r w:rsidRPr="003C5ABC">
              <w:t>27</w:t>
            </w:r>
          </w:p>
        </w:tc>
        <w:tc>
          <w:tcPr>
            <w:tcW w:w="742" w:type="dxa"/>
            <w:vAlign w:val="center"/>
          </w:tcPr>
          <w:p w14:paraId="59ABA023" w14:textId="77777777" w:rsidR="009E133C" w:rsidRPr="003C5ABC" w:rsidRDefault="009E133C" w:rsidP="009E133C">
            <w:pPr>
              <w:pStyle w:val="TableParagraph"/>
              <w:spacing w:line="217" w:lineRule="exact"/>
              <w:ind w:left="-79"/>
            </w:pPr>
            <w:r w:rsidRPr="003C5ABC">
              <w:t>28</w:t>
            </w:r>
          </w:p>
        </w:tc>
        <w:tc>
          <w:tcPr>
            <w:tcW w:w="737" w:type="dxa"/>
            <w:vAlign w:val="center"/>
          </w:tcPr>
          <w:p w14:paraId="282B4871" w14:textId="77777777" w:rsidR="009E133C" w:rsidRPr="003C5ABC" w:rsidRDefault="009E133C" w:rsidP="009E133C">
            <w:pPr>
              <w:pStyle w:val="TableParagraph"/>
              <w:spacing w:line="217" w:lineRule="exact"/>
              <w:ind w:left="-79"/>
            </w:pPr>
            <w:r w:rsidRPr="003C5ABC">
              <w:rPr>
                <w:w w:val="99"/>
              </w:rPr>
              <w:t>0</w:t>
            </w:r>
          </w:p>
        </w:tc>
        <w:tc>
          <w:tcPr>
            <w:tcW w:w="852" w:type="dxa"/>
            <w:vAlign w:val="center"/>
          </w:tcPr>
          <w:p w14:paraId="1F86D5D8" w14:textId="77777777" w:rsidR="009E133C" w:rsidRPr="003C5ABC" w:rsidRDefault="009E133C" w:rsidP="009E133C">
            <w:pPr>
              <w:pStyle w:val="TableParagraph"/>
              <w:spacing w:line="217" w:lineRule="exact"/>
              <w:ind w:left="-79"/>
            </w:pPr>
            <w:r w:rsidRPr="003C5ABC">
              <w:rPr>
                <w:w w:val="99"/>
              </w:rPr>
              <w:t>0</w:t>
            </w:r>
          </w:p>
        </w:tc>
        <w:tc>
          <w:tcPr>
            <w:tcW w:w="780" w:type="dxa"/>
            <w:vAlign w:val="center"/>
          </w:tcPr>
          <w:p w14:paraId="12C67B31" w14:textId="77777777" w:rsidR="009E133C" w:rsidRPr="003C5ABC" w:rsidRDefault="009E133C" w:rsidP="009E133C">
            <w:pPr>
              <w:pStyle w:val="TableParagraph"/>
              <w:spacing w:line="217" w:lineRule="exact"/>
              <w:ind w:left="-79"/>
            </w:pPr>
            <w:r w:rsidRPr="003C5ABC">
              <w:rPr>
                <w:w w:val="99"/>
              </w:rPr>
              <w:t>0</w:t>
            </w:r>
          </w:p>
        </w:tc>
        <w:tc>
          <w:tcPr>
            <w:tcW w:w="730" w:type="dxa"/>
            <w:vAlign w:val="center"/>
          </w:tcPr>
          <w:p w14:paraId="6370B15C" w14:textId="77777777" w:rsidR="009E133C" w:rsidRPr="003C5ABC" w:rsidRDefault="009E133C" w:rsidP="009E133C">
            <w:pPr>
              <w:pStyle w:val="TableParagraph"/>
              <w:spacing w:line="217" w:lineRule="exact"/>
              <w:ind w:left="-79"/>
            </w:pPr>
            <w:r w:rsidRPr="003C5ABC">
              <w:rPr>
                <w:w w:val="99"/>
              </w:rPr>
              <w:t>0</w:t>
            </w:r>
          </w:p>
        </w:tc>
        <w:tc>
          <w:tcPr>
            <w:tcW w:w="818" w:type="dxa"/>
            <w:vAlign w:val="center"/>
          </w:tcPr>
          <w:p w14:paraId="7550F6DA" w14:textId="77777777" w:rsidR="009E133C" w:rsidRPr="003C5ABC" w:rsidRDefault="009E133C" w:rsidP="009E133C">
            <w:pPr>
              <w:pStyle w:val="TableParagraph"/>
              <w:spacing w:line="217" w:lineRule="exact"/>
              <w:ind w:left="-79"/>
            </w:pPr>
            <w:r w:rsidRPr="003C5ABC">
              <w:rPr>
                <w:w w:val="99"/>
              </w:rPr>
              <w:t>0</w:t>
            </w:r>
          </w:p>
        </w:tc>
        <w:tc>
          <w:tcPr>
            <w:tcW w:w="811" w:type="dxa"/>
            <w:vAlign w:val="center"/>
          </w:tcPr>
          <w:p w14:paraId="3E1B00A2" w14:textId="77777777" w:rsidR="009E133C" w:rsidRPr="003C5ABC" w:rsidRDefault="009E133C" w:rsidP="009E133C">
            <w:pPr>
              <w:pStyle w:val="TableParagraph"/>
              <w:spacing w:line="217" w:lineRule="exact"/>
              <w:ind w:left="-79"/>
            </w:pPr>
            <w:r w:rsidRPr="003C5ABC">
              <w:rPr>
                <w:w w:val="99"/>
              </w:rPr>
              <w:t>0</w:t>
            </w:r>
          </w:p>
        </w:tc>
        <w:tc>
          <w:tcPr>
            <w:tcW w:w="888" w:type="dxa"/>
            <w:vAlign w:val="center"/>
          </w:tcPr>
          <w:p w14:paraId="2CF40F02" w14:textId="77777777" w:rsidR="009E133C" w:rsidRPr="003C5ABC" w:rsidRDefault="009E133C" w:rsidP="009E133C">
            <w:pPr>
              <w:ind w:left="-79"/>
              <w:jc w:val="center"/>
            </w:pPr>
            <w:r w:rsidRPr="003C5ABC">
              <w:t>0</w:t>
            </w:r>
          </w:p>
        </w:tc>
      </w:tr>
      <w:tr w:rsidR="009E133C" w:rsidRPr="003C5ABC" w14:paraId="35EB5567" w14:textId="77777777" w:rsidTr="006E249D">
        <w:trPr>
          <w:trHeight w:val="230"/>
        </w:trPr>
        <w:tc>
          <w:tcPr>
            <w:tcW w:w="2259" w:type="dxa"/>
          </w:tcPr>
          <w:p w14:paraId="0DCA46A7" w14:textId="77777777" w:rsidR="009E133C" w:rsidRPr="003C5ABC" w:rsidRDefault="009E133C" w:rsidP="009E133C">
            <w:pPr>
              <w:pStyle w:val="TableParagraph"/>
              <w:spacing w:line="211" w:lineRule="exact"/>
              <w:ind w:left="107"/>
              <w:jc w:val="left"/>
            </w:pPr>
            <w:r w:rsidRPr="003C5ABC">
              <w:t>НДС</w:t>
            </w:r>
          </w:p>
        </w:tc>
        <w:tc>
          <w:tcPr>
            <w:tcW w:w="757" w:type="dxa"/>
            <w:vAlign w:val="center"/>
          </w:tcPr>
          <w:p w14:paraId="24053735" w14:textId="77777777" w:rsidR="009E133C" w:rsidRPr="003C5ABC" w:rsidRDefault="009E133C" w:rsidP="009E133C">
            <w:pPr>
              <w:pStyle w:val="TableParagraph"/>
              <w:spacing w:line="211" w:lineRule="exact"/>
              <w:ind w:left="-79"/>
            </w:pPr>
            <w:r w:rsidRPr="003C5ABC">
              <w:t>2036</w:t>
            </w:r>
          </w:p>
        </w:tc>
        <w:tc>
          <w:tcPr>
            <w:tcW w:w="812" w:type="dxa"/>
            <w:vAlign w:val="center"/>
          </w:tcPr>
          <w:p w14:paraId="7723AB1E" w14:textId="77777777" w:rsidR="009E133C" w:rsidRPr="003C5ABC" w:rsidRDefault="009E133C" w:rsidP="009E133C">
            <w:pPr>
              <w:pStyle w:val="TableParagraph"/>
              <w:spacing w:line="211" w:lineRule="exact"/>
              <w:ind w:left="-79"/>
            </w:pPr>
            <w:r w:rsidRPr="003C5ABC">
              <w:t>987</w:t>
            </w:r>
          </w:p>
        </w:tc>
        <w:tc>
          <w:tcPr>
            <w:tcW w:w="819" w:type="dxa"/>
            <w:vAlign w:val="center"/>
          </w:tcPr>
          <w:p w14:paraId="2E6886F3" w14:textId="77777777" w:rsidR="009E133C" w:rsidRPr="003C5ABC" w:rsidRDefault="009E133C" w:rsidP="009E133C">
            <w:pPr>
              <w:pStyle w:val="TableParagraph"/>
              <w:spacing w:line="211" w:lineRule="exact"/>
              <w:ind w:left="-79"/>
            </w:pPr>
            <w:r w:rsidRPr="003C5ABC">
              <w:t>53</w:t>
            </w:r>
          </w:p>
        </w:tc>
        <w:tc>
          <w:tcPr>
            <w:tcW w:w="817" w:type="dxa"/>
            <w:vAlign w:val="center"/>
          </w:tcPr>
          <w:p w14:paraId="7B0DE53A" w14:textId="77777777" w:rsidR="009E133C" w:rsidRPr="003C5ABC" w:rsidRDefault="009E133C" w:rsidP="009E133C">
            <w:pPr>
              <w:pStyle w:val="TableParagraph"/>
              <w:spacing w:line="211" w:lineRule="exact"/>
              <w:ind w:left="-79"/>
            </w:pPr>
            <w:r w:rsidRPr="003C5ABC">
              <w:t>55</w:t>
            </w:r>
          </w:p>
        </w:tc>
        <w:tc>
          <w:tcPr>
            <w:tcW w:w="742" w:type="dxa"/>
            <w:vAlign w:val="center"/>
          </w:tcPr>
          <w:p w14:paraId="5F1FD0D0" w14:textId="77777777" w:rsidR="009E133C" w:rsidRPr="003C5ABC" w:rsidRDefault="009E133C" w:rsidP="009E133C">
            <w:pPr>
              <w:pStyle w:val="TableParagraph"/>
              <w:spacing w:line="211" w:lineRule="exact"/>
              <w:ind w:left="-79"/>
            </w:pPr>
            <w:r w:rsidRPr="003C5ABC">
              <w:t>58</w:t>
            </w:r>
          </w:p>
        </w:tc>
        <w:tc>
          <w:tcPr>
            <w:tcW w:w="737" w:type="dxa"/>
            <w:vAlign w:val="center"/>
          </w:tcPr>
          <w:p w14:paraId="629AA762" w14:textId="77777777" w:rsidR="009E133C" w:rsidRPr="003C5ABC" w:rsidRDefault="009E133C" w:rsidP="009E133C">
            <w:pPr>
              <w:pStyle w:val="TableParagraph"/>
              <w:spacing w:line="211" w:lineRule="exact"/>
              <w:ind w:left="-79"/>
            </w:pPr>
            <w:r w:rsidRPr="003C5ABC">
              <w:rPr>
                <w:w w:val="99"/>
              </w:rPr>
              <w:t>0</w:t>
            </w:r>
          </w:p>
        </w:tc>
        <w:tc>
          <w:tcPr>
            <w:tcW w:w="852" w:type="dxa"/>
            <w:vAlign w:val="center"/>
          </w:tcPr>
          <w:p w14:paraId="6214430D" w14:textId="77777777" w:rsidR="009E133C" w:rsidRPr="003C5ABC" w:rsidRDefault="009E133C" w:rsidP="009E133C">
            <w:pPr>
              <w:pStyle w:val="TableParagraph"/>
              <w:spacing w:line="211" w:lineRule="exact"/>
              <w:ind w:left="-79"/>
            </w:pPr>
            <w:r w:rsidRPr="003C5ABC">
              <w:rPr>
                <w:w w:val="99"/>
              </w:rPr>
              <w:t>0</w:t>
            </w:r>
          </w:p>
        </w:tc>
        <w:tc>
          <w:tcPr>
            <w:tcW w:w="780" w:type="dxa"/>
            <w:vAlign w:val="center"/>
          </w:tcPr>
          <w:p w14:paraId="3E5D2B81" w14:textId="77777777" w:rsidR="009E133C" w:rsidRPr="003C5ABC" w:rsidRDefault="009E133C" w:rsidP="009E133C">
            <w:pPr>
              <w:pStyle w:val="TableParagraph"/>
              <w:spacing w:line="211" w:lineRule="exact"/>
              <w:ind w:left="-79"/>
            </w:pPr>
            <w:r w:rsidRPr="003C5ABC">
              <w:rPr>
                <w:w w:val="99"/>
              </w:rPr>
              <w:t>0</w:t>
            </w:r>
          </w:p>
        </w:tc>
        <w:tc>
          <w:tcPr>
            <w:tcW w:w="730" w:type="dxa"/>
            <w:vAlign w:val="center"/>
          </w:tcPr>
          <w:p w14:paraId="175ACF47" w14:textId="77777777" w:rsidR="009E133C" w:rsidRPr="003C5ABC" w:rsidRDefault="009E133C" w:rsidP="009E133C">
            <w:pPr>
              <w:pStyle w:val="TableParagraph"/>
              <w:spacing w:line="211" w:lineRule="exact"/>
              <w:ind w:left="-79"/>
            </w:pPr>
            <w:r w:rsidRPr="003C5ABC">
              <w:rPr>
                <w:w w:val="99"/>
              </w:rPr>
              <w:t>0</w:t>
            </w:r>
          </w:p>
        </w:tc>
        <w:tc>
          <w:tcPr>
            <w:tcW w:w="818" w:type="dxa"/>
            <w:vAlign w:val="center"/>
          </w:tcPr>
          <w:p w14:paraId="11CEA15A" w14:textId="77777777" w:rsidR="009E133C" w:rsidRPr="003C5ABC" w:rsidRDefault="009E133C" w:rsidP="009E133C">
            <w:pPr>
              <w:pStyle w:val="TableParagraph"/>
              <w:spacing w:line="211" w:lineRule="exact"/>
              <w:ind w:left="-79"/>
            </w:pPr>
            <w:r w:rsidRPr="003C5ABC">
              <w:rPr>
                <w:w w:val="99"/>
              </w:rPr>
              <w:t>0</w:t>
            </w:r>
          </w:p>
        </w:tc>
        <w:tc>
          <w:tcPr>
            <w:tcW w:w="811" w:type="dxa"/>
            <w:vAlign w:val="center"/>
          </w:tcPr>
          <w:p w14:paraId="3F10A2E8" w14:textId="77777777" w:rsidR="009E133C" w:rsidRPr="003C5ABC" w:rsidRDefault="009E133C" w:rsidP="009E133C">
            <w:pPr>
              <w:pStyle w:val="TableParagraph"/>
              <w:spacing w:line="211" w:lineRule="exact"/>
              <w:ind w:left="-79"/>
            </w:pPr>
            <w:r w:rsidRPr="003C5ABC">
              <w:rPr>
                <w:w w:val="99"/>
              </w:rPr>
              <w:t>0</w:t>
            </w:r>
          </w:p>
        </w:tc>
        <w:tc>
          <w:tcPr>
            <w:tcW w:w="888" w:type="dxa"/>
            <w:vAlign w:val="center"/>
          </w:tcPr>
          <w:p w14:paraId="7C46745F" w14:textId="77777777" w:rsidR="009E133C" w:rsidRPr="003C5ABC" w:rsidRDefault="009E133C" w:rsidP="009E133C">
            <w:pPr>
              <w:ind w:left="-79"/>
              <w:jc w:val="center"/>
            </w:pPr>
            <w:r>
              <w:rPr>
                <w:color w:val="000000"/>
                <w:w w:val="95"/>
              </w:rPr>
              <w:t>3189</w:t>
            </w:r>
          </w:p>
        </w:tc>
      </w:tr>
      <w:tr w:rsidR="009E133C" w:rsidRPr="003C5ABC" w14:paraId="0EC7561A" w14:textId="77777777" w:rsidTr="006E249D">
        <w:trPr>
          <w:trHeight w:val="230"/>
        </w:trPr>
        <w:tc>
          <w:tcPr>
            <w:tcW w:w="2259" w:type="dxa"/>
          </w:tcPr>
          <w:p w14:paraId="203811AF" w14:textId="77777777" w:rsidR="009E133C" w:rsidRPr="003C5ABC" w:rsidRDefault="009E133C" w:rsidP="009E133C">
            <w:pPr>
              <w:pStyle w:val="TableParagraph"/>
              <w:spacing w:line="210" w:lineRule="exact"/>
              <w:ind w:left="107"/>
              <w:jc w:val="left"/>
              <w:rPr>
                <w:b/>
              </w:rPr>
            </w:pPr>
            <w:r w:rsidRPr="003C5ABC">
              <w:rPr>
                <w:b/>
              </w:rPr>
              <w:t>Всего смета проекта</w:t>
            </w:r>
          </w:p>
        </w:tc>
        <w:tc>
          <w:tcPr>
            <w:tcW w:w="757" w:type="dxa"/>
            <w:vAlign w:val="center"/>
          </w:tcPr>
          <w:p w14:paraId="220B2212" w14:textId="77777777" w:rsidR="009E133C" w:rsidRPr="003C5ABC" w:rsidRDefault="009E133C" w:rsidP="009E133C">
            <w:pPr>
              <w:pStyle w:val="TableParagraph"/>
              <w:spacing w:line="210" w:lineRule="exact"/>
              <w:ind w:left="-79"/>
              <w:rPr>
                <w:b/>
              </w:rPr>
            </w:pPr>
            <w:r w:rsidRPr="003C5ABC">
              <w:rPr>
                <w:b/>
              </w:rPr>
              <w:t>13345</w:t>
            </w:r>
          </w:p>
        </w:tc>
        <w:tc>
          <w:tcPr>
            <w:tcW w:w="812" w:type="dxa"/>
            <w:vAlign w:val="center"/>
          </w:tcPr>
          <w:p w14:paraId="2026C88F" w14:textId="77777777" w:rsidR="009E133C" w:rsidRPr="003C5ABC" w:rsidRDefault="009E133C" w:rsidP="009E133C">
            <w:pPr>
              <w:pStyle w:val="TableParagraph"/>
              <w:spacing w:line="210" w:lineRule="exact"/>
              <w:ind w:left="-79"/>
              <w:rPr>
                <w:b/>
              </w:rPr>
            </w:pPr>
            <w:r w:rsidRPr="003C5ABC">
              <w:rPr>
                <w:b/>
              </w:rPr>
              <w:t>6471</w:t>
            </w:r>
          </w:p>
        </w:tc>
        <w:tc>
          <w:tcPr>
            <w:tcW w:w="819" w:type="dxa"/>
            <w:vAlign w:val="center"/>
          </w:tcPr>
          <w:p w14:paraId="0AE8DC63" w14:textId="77777777" w:rsidR="009E133C" w:rsidRPr="003C5ABC" w:rsidRDefault="009E133C" w:rsidP="009E133C">
            <w:pPr>
              <w:pStyle w:val="TableParagraph"/>
              <w:spacing w:line="210" w:lineRule="exact"/>
              <w:ind w:left="-79"/>
              <w:rPr>
                <w:b/>
              </w:rPr>
            </w:pPr>
            <w:r w:rsidRPr="003C5ABC">
              <w:rPr>
                <w:b/>
              </w:rPr>
              <w:t>350</w:t>
            </w:r>
          </w:p>
        </w:tc>
        <w:tc>
          <w:tcPr>
            <w:tcW w:w="817" w:type="dxa"/>
            <w:vAlign w:val="center"/>
          </w:tcPr>
          <w:p w14:paraId="225B6B8D" w14:textId="77777777" w:rsidR="009E133C" w:rsidRPr="003C5ABC" w:rsidRDefault="009E133C" w:rsidP="009E133C">
            <w:pPr>
              <w:pStyle w:val="TableParagraph"/>
              <w:spacing w:line="210" w:lineRule="exact"/>
              <w:ind w:left="-79"/>
              <w:rPr>
                <w:b/>
              </w:rPr>
            </w:pPr>
            <w:r w:rsidRPr="003C5ABC">
              <w:rPr>
                <w:b/>
              </w:rPr>
              <w:t>363</w:t>
            </w:r>
          </w:p>
        </w:tc>
        <w:tc>
          <w:tcPr>
            <w:tcW w:w="742" w:type="dxa"/>
            <w:vAlign w:val="center"/>
          </w:tcPr>
          <w:p w14:paraId="2839D2CC" w14:textId="77777777" w:rsidR="009E133C" w:rsidRPr="003C5ABC" w:rsidRDefault="009E133C" w:rsidP="009E133C">
            <w:pPr>
              <w:pStyle w:val="TableParagraph"/>
              <w:spacing w:line="210" w:lineRule="exact"/>
              <w:ind w:left="-79"/>
              <w:rPr>
                <w:b/>
              </w:rPr>
            </w:pPr>
            <w:r w:rsidRPr="003C5ABC">
              <w:rPr>
                <w:b/>
              </w:rPr>
              <w:t>378</w:t>
            </w:r>
          </w:p>
        </w:tc>
        <w:tc>
          <w:tcPr>
            <w:tcW w:w="737" w:type="dxa"/>
            <w:vAlign w:val="center"/>
          </w:tcPr>
          <w:p w14:paraId="4D589607" w14:textId="77777777" w:rsidR="009E133C" w:rsidRPr="003C5ABC" w:rsidRDefault="009E133C" w:rsidP="009E133C">
            <w:pPr>
              <w:pStyle w:val="TableParagraph"/>
              <w:spacing w:line="210" w:lineRule="exact"/>
              <w:ind w:left="-79"/>
              <w:rPr>
                <w:b/>
              </w:rPr>
            </w:pPr>
            <w:r w:rsidRPr="003C5ABC">
              <w:rPr>
                <w:b/>
              </w:rPr>
              <w:t>0</w:t>
            </w:r>
          </w:p>
        </w:tc>
        <w:tc>
          <w:tcPr>
            <w:tcW w:w="852" w:type="dxa"/>
            <w:vAlign w:val="center"/>
          </w:tcPr>
          <w:p w14:paraId="5A80740A" w14:textId="77777777" w:rsidR="009E133C" w:rsidRPr="003C5ABC" w:rsidRDefault="009E133C" w:rsidP="009E133C">
            <w:pPr>
              <w:pStyle w:val="TableParagraph"/>
              <w:spacing w:line="210" w:lineRule="exact"/>
              <w:ind w:left="-79"/>
              <w:rPr>
                <w:b/>
              </w:rPr>
            </w:pPr>
            <w:r w:rsidRPr="003C5ABC">
              <w:rPr>
                <w:b/>
              </w:rPr>
              <w:t>0</w:t>
            </w:r>
          </w:p>
        </w:tc>
        <w:tc>
          <w:tcPr>
            <w:tcW w:w="780" w:type="dxa"/>
            <w:vAlign w:val="center"/>
          </w:tcPr>
          <w:p w14:paraId="0CF09A3F" w14:textId="77777777" w:rsidR="009E133C" w:rsidRPr="003C5ABC" w:rsidRDefault="009E133C" w:rsidP="009E133C">
            <w:pPr>
              <w:pStyle w:val="TableParagraph"/>
              <w:spacing w:line="210" w:lineRule="exact"/>
              <w:ind w:left="-79"/>
              <w:rPr>
                <w:b/>
              </w:rPr>
            </w:pPr>
            <w:r w:rsidRPr="003C5ABC">
              <w:rPr>
                <w:b/>
              </w:rPr>
              <w:t>0</w:t>
            </w:r>
          </w:p>
        </w:tc>
        <w:tc>
          <w:tcPr>
            <w:tcW w:w="730" w:type="dxa"/>
            <w:vAlign w:val="center"/>
          </w:tcPr>
          <w:p w14:paraId="055A2AF9" w14:textId="77777777" w:rsidR="009E133C" w:rsidRPr="003C5ABC" w:rsidRDefault="009E133C" w:rsidP="009E133C">
            <w:pPr>
              <w:pStyle w:val="TableParagraph"/>
              <w:spacing w:line="210" w:lineRule="exact"/>
              <w:ind w:left="-79"/>
              <w:rPr>
                <w:b/>
              </w:rPr>
            </w:pPr>
            <w:r w:rsidRPr="003C5ABC">
              <w:rPr>
                <w:b/>
              </w:rPr>
              <w:t>0</w:t>
            </w:r>
          </w:p>
        </w:tc>
        <w:tc>
          <w:tcPr>
            <w:tcW w:w="818" w:type="dxa"/>
            <w:vAlign w:val="center"/>
          </w:tcPr>
          <w:p w14:paraId="6F2F3BE4" w14:textId="77777777" w:rsidR="009E133C" w:rsidRPr="003C5ABC" w:rsidRDefault="009E133C" w:rsidP="009E133C">
            <w:pPr>
              <w:pStyle w:val="TableParagraph"/>
              <w:spacing w:line="210" w:lineRule="exact"/>
              <w:ind w:left="-79"/>
              <w:rPr>
                <w:b/>
              </w:rPr>
            </w:pPr>
            <w:r w:rsidRPr="003C5ABC">
              <w:rPr>
                <w:b/>
              </w:rPr>
              <w:t>0</w:t>
            </w:r>
          </w:p>
        </w:tc>
        <w:tc>
          <w:tcPr>
            <w:tcW w:w="811" w:type="dxa"/>
            <w:vAlign w:val="center"/>
          </w:tcPr>
          <w:p w14:paraId="021984D4" w14:textId="77777777" w:rsidR="009E133C" w:rsidRPr="003C5ABC" w:rsidRDefault="009E133C" w:rsidP="009E133C">
            <w:pPr>
              <w:pStyle w:val="TableParagraph"/>
              <w:spacing w:line="210" w:lineRule="exact"/>
              <w:ind w:left="-79"/>
              <w:rPr>
                <w:b/>
              </w:rPr>
            </w:pPr>
            <w:r w:rsidRPr="003C5ABC">
              <w:rPr>
                <w:b/>
              </w:rPr>
              <w:t>0</w:t>
            </w:r>
          </w:p>
        </w:tc>
        <w:tc>
          <w:tcPr>
            <w:tcW w:w="888" w:type="dxa"/>
            <w:vAlign w:val="center"/>
          </w:tcPr>
          <w:p w14:paraId="28097B2E" w14:textId="77777777" w:rsidR="009E133C" w:rsidRPr="003C5ABC" w:rsidRDefault="009E133C" w:rsidP="009E133C">
            <w:pPr>
              <w:ind w:left="-79"/>
              <w:jc w:val="center"/>
              <w:rPr>
                <w:b/>
              </w:rPr>
            </w:pPr>
            <w:r w:rsidRPr="009E133C">
              <w:rPr>
                <w:b/>
              </w:rPr>
              <w:t>20907</w:t>
            </w:r>
          </w:p>
        </w:tc>
      </w:tr>
    </w:tbl>
    <w:p w14:paraId="103EEB61" w14:textId="77777777" w:rsidR="005945BB" w:rsidRDefault="005945BB" w:rsidP="005945BB">
      <w:pPr>
        <w:spacing w:line="210" w:lineRule="exact"/>
      </w:pPr>
    </w:p>
    <w:p w14:paraId="58D8AA19" w14:textId="77777777" w:rsidR="005945BB" w:rsidRPr="003C5ABC" w:rsidRDefault="005945BB" w:rsidP="005945BB">
      <w:pPr>
        <w:spacing w:line="210" w:lineRule="exact"/>
        <w:jc w:val="right"/>
        <w:sectPr w:rsidR="005945BB" w:rsidRPr="003C5ABC" w:rsidSect="00796BAC">
          <w:footerReference w:type="default" r:id="rId39"/>
          <w:pgSz w:w="16840" w:h="11910" w:orient="landscape"/>
          <w:pgMar w:top="1134" w:right="850" w:bottom="1134" w:left="1701" w:header="0" w:footer="782" w:gutter="0"/>
          <w:pgNumType w:start="89"/>
          <w:cols w:space="720"/>
          <w:docGrid w:linePitch="299"/>
        </w:sectPr>
      </w:pPr>
    </w:p>
    <w:p w14:paraId="0B027453" w14:textId="77777777" w:rsidR="00D3346D" w:rsidRPr="00730333" w:rsidRDefault="002A62F8" w:rsidP="00D3346D">
      <w:pPr>
        <w:pStyle w:val="1"/>
        <w:numPr>
          <w:ilvl w:val="1"/>
          <w:numId w:val="7"/>
        </w:numPr>
        <w:tabs>
          <w:tab w:val="left" w:pos="1406"/>
        </w:tabs>
        <w:ind w:left="0" w:firstLine="709"/>
        <w:jc w:val="both"/>
      </w:pPr>
      <w:bookmarkStart w:id="62" w:name="_Toc37689183"/>
      <w:r w:rsidRPr="00730333">
        <w:t>П</w:t>
      </w:r>
      <w:r w:rsidR="00D3346D" w:rsidRPr="00730333">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2"/>
    </w:p>
    <w:p w14:paraId="78355590" w14:textId="77777777" w:rsidR="002A62F8" w:rsidRPr="00730333" w:rsidRDefault="002A62F8" w:rsidP="002A62F8">
      <w:pPr>
        <w:pStyle w:val="a3"/>
        <w:spacing w:before="240" w:line="360" w:lineRule="auto"/>
        <w:ind w:left="112" w:right="110" w:firstLine="540"/>
        <w:jc w:val="both"/>
      </w:pPr>
      <w:r w:rsidRPr="00730333">
        <w:t>Информация о величине инвестиций в проиндексированных ценах в целом по всем мероприятиям приведена в таблице</w:t>
      </w:r>
      <w:r w:rsidR="005945BB" w:rsidRPr="00730333">
        <w:t xml:space="preserve"> </w:t>
      </w:r>
      <w:r w:rsidRPr="00730333">
        <w:t>9.</w:t>
      </w:r>
      <w:r w:rsidR="005945BB" w:rsidRPr="00730333">
        <w:t>3</w:t>
      </w:r>
    </w:p>
    <w:p w14:paraId="3120651B" w14:textId="6506E28D" w:rsidR="002A62F8" w:rsidRPr="003C5ABC" w:rsidRDefault="002A62F8" w:rsidP="002A62F8">
      <w:pPr>
        <w:rPr>
          <w:sz w:val="20"/>
          <w:szCs w:val="28"/>
        </w:rPr>
      </w:pPr>
    </w:p>
    <w:p w14:paraId="42D396F3" w14:textId="77777777" w:rsidR="002A62F8" w:rsidRPr="003C5ABC" w:rsidRDefault="002A62F8" w:rsidP="002A62F8">
      <w:pPr>
        <w:spacing w:before="105"/>
        <w:ind w:left="117" w:right="653"/>
        <w:jc w:val="both"/>
        <w:rPr>
          <w:b/>
          <w:sz w:val="24"/>
        </w:rPr>
        <w:sectPr w:rsidR="002A62F8" w:rsidRPr="003C5ABC" w:rsidSect="00ED2B4A">
          <w:footerReference w:type="default" r:id="rId40"/>
          <w:pgSz w:w="11910" w:h="16840"/>
          <w:pgMar w:top="850" w:right="1134" w:bottom="1701" w:left="1134" w:header="0" w:footer="0" w:gutter="0"/>
          <w:pgNumType w:start="90"/>
          <w:cols w:space="720"/>
          <w:docGrid w:linePitch="299"/>
        </w:sectPr>
      </w:pPr>
    </w:p>
    <w:p w14:paraId="4A52AF75" w14:textId="77777777" w:rsidR="002A62F8" w:rsidRPr="003C5ABC" w:rsidRDefault="002A62F8" w:rsidP="002A62F8">
      <w:pPr>
        <w:spacing w:before="105"/>
        <w:ind w:left="117" w:right="-170"/>
        <w:jc w:val="both"/>
        <w:rPr>
          <w:b/>
          <w:sz w:val="24"/>
        </w:rPr>
      </w:pPr>
      <w:r w:rsidRPr="003C5ABC">
        <w:rPr>
          <w:b/>
          <w:sz w:val="24"/>
        </w:rPr>
        <w:t>Таблица</w:t>
      </w:r>
      <w:r w:rsidR="005945BB">
        <w:rPr>
          <w:b/>
          <w:sz w:val="24"/>
        </w:rPr>
        <w:t xml:space="preserve"> </w:t>
      </w:r>
      <w:r w:rsidRPr="003C5ABC">
        <w:rPr>
          <w:b/>
          <w:sz w:val="24"/>
        </w:rPr>
        <w:t>9.</w:t>
      </w:r>
      <w:r w:rsidR="005945BB">
        <w:rPr>
          <w:b/>
          <w:sz w:val="24"/>
        </w:rPr>
        <w:t>3</w:t>
      </w:r>
      <w:r w:rsidRPr="003C5ABC">
        <w:rPr>
          <w:b/>
          <w:sz w:val="24"/>
        </w:rPr>
        <w:t xml:space="preserve"> Необходимые инвестиции в строительство, реконструкцию и техническое перевооружение котельных, тепловых сетей и сооружений на них, монтаж установок ВПУ и баков-аккумуляторов до 2030 года в проиндексированных ценах (прогноз) без учета затрат на демонтаж котлоагрегатов, в тыс.</w:t>
      </w:r>
      <w:r w:rsidRPr="003C5ABC">
        <w:rPr>
          <w:b/>
          <w:spacing w:val="-10"/>
          <w:sz w:val="24"/>
        </w:rPr>
        <w:t xml:space="preserve"> </w:t>
      </w:r>
      <w:r w:rsidRPr="003C5ABC">
        <w:rPr>
          <w:b/>
          <w:sz w:val="24"/>
        </w:rPr>
        <w:t>руб.</w:t>
      </w:r>
    </w:p>
    <w:p w14:paraId="61220AC5" w14:textId="77777777" w:rsidR="002A62F8" w:rsidRPr="003C5ABC" w:rsidRDefault="002A62F8" w:rsidP="002A62F8">
      <w:pPr>
        <w:pStyle w:val="a3"/>
        <w:spacing w:before="3"/>
        <w:ind w:right="-170"/>
        <w:jc w:val="both"/>
        <w:rPr>
          <w:b/>
          <w:sz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802"/>
        <w:gridCol w:w="860"/>
        <w:gridCol w:w="867"/>
        <w:gridCol w:w="865"/>
        <w:gridCol w:w="786"/>
        <w:gridCol w:w="780"/>
        <w:gridCol w:w="902"/>
        <w:gridCol w:w="826"/>
        <w:gridCol w:w="773"/>
        <w:gridCol w:w="866"/>
        <w:gridCol w:w="859"/>
        <w:gridCol w:w="940"/>
      </w:tblGrid>
      <w:tr w:rsidR="00485D3B" w:rsidRPr="003C5ABC" w14:paraId="6FC1BC2A" w14:textId="77777777" w:rsidTr="002A62F8">
        <w:trPr>
          <w:trHeight w:val="298"/>
        </w:trPr>
        <w:tc>
          <w:tcPr>
            <w:tcW w:w="2392" w:type="dxa"/>
          </w:tcPr>
          <w:p w14:paraId="72041DA7" w14:textId="77777777" w:rsidR="00485D3B" w:rsidRPr="003C5ABC" w:rsidRDefault="00485D3B" w:rsidP="002A62F8">
            <w:pPr>
              <w:pStyle w:val="TableParagraph"/>
              <w:spacing w:line="210" w:lineRule="exact"/>
              <w:ind w:left="107"/>
              <w:jc w:val="left"/>
              <w:rPr>
                <w:b/>
                <w:sz w:val="20"/>
              </w:rPr>
            </w:pPr>
            <w:r w:rsidRPr="003C5ABC">
              <w:rPr>
                <w:b/>
                <w:sz w:val="20"/>
              </w:rPr>
              <w:t>ВСЕГО</w:t>
            </w:r>
          </w:p>
        </w:tc>
        <w:tc>
          <w:tcPr>
            <w:tcW w:w="802" w:type="dxa"/>
            <w:vAlign w:val="center"/>
          </w:tcPr>
          <w:p w14:paraId="22F273B3" w14:textId="77777777" w:rsidR="00485D3B" w:rsidRPr="003C5ABC" w:rsidRDefault="00485D3B" w:rsidP="00485D3B">
            <w:pPr>
              <w:pStyle w:val="TableParagraph"/>
              <w:spacing w:line="210" w:lineRule="exact"/>
              <w:ind w:left="31" w:hanging="103"/>
              <w:rPr>
                <w:sz w:val="20"/>
              </w:rPr>
            </w:pPr>
            <w:r w:rsidRPr="003C5ABC">
              <w:rPr>
                <w:sz w:val="20"/>
              </w:rPr>
              <w:t>2020</w:t>
            </w:r>
          </w:p>
        </w:tc>
        <w:tc>
          <w:tcPr>
            <w:tcW w:w="860" w:type="dxa"/>
            <w:vAlign w:val="center"/>
          </w:tcPr>
          <w:p w14:paraId="4A4D6062" w14:textId="77777777" w:rsidR="00485D3B" w:rsidRPr="003C5ABC" w:rsidRDefault="00485D3B" w:rsidP="00485D3B">
            <w:pPr>
              <w:pStyle w:val="TableParagraph"/>
              <w:spacing w:line="210" w:lineRule="exact"/>
              <w:ind w:left="31" w:hanging="103"/>
              <w:rPr>
                <w:sz w:val="20"/>
              </w:rPr>
            </w:pPr>
            <w:r w:rsidRPr="003C5ABC">
              <w:rPr>
                <w:sz w:val="20"/>
              </w:rPr>
              <w:t>2021</w:t>
            </w:r>
          </w:p>
        </w:tc>
        <w:tc>
          <w:tcPr>
            <w:tcW w:w="867" w:type="dxa"/>
            <w:vAlign w:val="center"/>
          </w:tcPr>
          <w:p w14:paraId="15777EF3" w14:textId="77777777" w:rsidR="00485D3B" w:rsidRPr="003C5ABC" w:rsidRDefault="00485D3B" w:rsidP="00485D3B">
            <w:pPr>
              <w:pStyle w:val="TableParagraph"/>
              <w:spacing w:line="210" w:lineRule="exact"/>
              <w:ind w:left="31" w:hanging="103"/>
              <w:rPr>
                <w:sz w:val="20"/>
              </w:rPr>
            </w:pPr>
            <w:r w:rsidRPr="003C5ABC">
              <w:rPr>
                <w:sz w:val="20"/>
              </w:rPr>
              <w:t>2022</w:t>
            </w:r>
          </w:p>
        </w:tc>
        <w:tc>
          <w:tcPr>
            <w:tcW w:w="865" w:type="dxa"/>
            <w:vAlign w:val="center"/>
          </w:tcPr>
          <w:p w14:paraId="244DE09C" w14:textId="77777777" w:rsidR="00485D3B" w:rsidRPr="003C5ABC" w:rsidRDefault="00485D3B" w:rsidP="00485D3B">
            <w:pPr>
              <w:pStyle w:val="TableParagraph"/>
              <w:spacing w:line="210" w:lineRule="exact"/>
              <w:ind w:left="31" w:hanging="103"/>
              <w:rPr>
                <w:sz w:val="20"/>
              </w:rPr>
            </w:pPr>
            <w:r w:rsidRPr="003C5ABC">
              <w:rPr>
                <w:sz w:val="20"/>
              </w:rPr>
              <w:t>2023</w:t>
            </w:r>
          </w:p>
        </w:tc>
        <w:tc>
          <w:tcPr>
            <w:tcW w:w="786" w:type="dxa"/>
            <w:vAlign w:val="center"/>
          </w:tcPr>
          <w:p w14:paraId="5AAE7A37" w14:textId="77777777" w:rsidR="00485D3B" w:rsidRPr="003C5ABC" w:rsidRDefault="00485D3B" w:rsidP="00485D3B">
            <w:pPr>
              <w:pStyle w:val="TableParagraph"/>
              <w:spacing w:line="210" w:lineRule="exact"/>
              <w:ind w:left="31" w:hanging="103"/>
              <w:rPr>
                <w:sz w:val="20"/>
              </w:rPr>
            </w:pPr>
            <w:r w:rsidRPr="003C5ABC">
              <w:rPr>
                <w:sz w:val="20"/>
              </w:rPr>
              <w:t>2024</w:t>
            </w:r>
          </w:p>
        </w:tc>
        <w:tc>
          <w:tcPr>
            <w:tcW w:w="780" w:type="dxa"/>
            <w:vAlign w:val="center"/>
          </w:tcPr>
          <w:p w14:paraId="72937D00" w14:textId="77777777" w:rsidR="00485D3B" w:rsidRPr="003C5ABC" w:rsidRDefault="00485D3B" w:rsidP="00485D3B">
            <w:pPr>
              <w:pStyle w:val="TableParagraph"/>
              <w:spacing w:line="210" w:lineRule="exact"/>
              <w:ind w:left="31" w:hanging="103"/>
              <w:rPr>
                <w:sz w:val="20"/>
              </w:rPr>
            </w:pPr>
            <w:r w:rsidRPr="003C5ABC">
              <w:rPr>
                <w:sz w:val="20"/>
              </w:rPr>
              <w:t>2025</w:t>
            </w:r>
          </w:p>
        </w:tc>
        <w:tc>
          <w:tcPr>
            <w:tcW w:w="902" w:type="dxa"/>
            <w:vAlign w:val="center"/>
          </w:tcPr>
          <w:p w14:paraId="1F2F4DDB" w14:textId="77777777" w:rsidR="00485D3B" w:rsidRPr="003C5ABC" w:rsidRDefault="00485D3B" w:rsidP="00485D3B">
            <w:pPr>
              <w:pStyle w:val="TableParagraph"/>
              <w:spacing w:line="210" w:lineRule="exact"/>
              <w:ind w:left="31" w:hanging="103"/>
              <w:rPr>
                <w:sz w:val="20"/>
              </w:rPr>
            </w:pPr>
            <w:r w:rsidRPr="003C5ABC">
              <w:rPr>
                <w:sz w:val="20"/>
              </w:rPr>
              <w:t>2026</w:t>
            </w:r>
          </w:p>
        </w:tc>
        <w:tc>
          <w:tcPr>
            <w:tcW w:w="826" w:type="dxa"/>
            <w:vAlign w:val="center"/>
          </w:tcPr>
          <w:p w14:paraId="74CA90EA" w14:textId="77777777" w:rsidR="00485D3B" w:rsidRPr="003C5ABC" w:rsidRDefault="00485D3B" w:rsidP="00485D3B">
            <w:pPr>
              <w:pStyle w:val="TableParagraph"/>
              <w:spacing w:line="210" w:lineRule="exact"/>
              <w:ind w:left="31" w:hanging="103"/>
              <w:rPr>
                <w:sz w:val="20"/>
              </w:rPr>
            </w:pPr>
            <w:r w:rsidRPr="003C5ABC">
              <w:rPr>
                <w:sz w:val="20"/>
              </w:rPr>
              <w:t>2027</w:t>
            </w:r>
          </w:p>
        </w:tc>
        <w:tc>
          <w:tcPr>
            <w:tcW w:w="773" w:type="dxa"/>
            <w:vAlign w:val="center"/>
          </w:tcPr>
          <w:p w14:paraId="1A26505B" w14:textId="77777777" w:rsidR="00485D3B" w:rsidRPr="003C5ABC" w:rsidRDefault="00485D3B" w:rsidP="00485D3B">
            <w:pPr>
              <w:pStyle w:val="TableParagraph"/>
              <w:spacing w:line="210" w:lineRule="exact"/>
              <w:ind w:left="31" w:hanging="103"/>
              <w:rPr>
                <w:sz w:val="20"/>
              </w:rPr>
            </w:pPr>
            <w:r w:rsidRPr="003C5ABC">
              <w:rPr>
                <w:sz w:val="20"/>
              </w:rPr>
              <w:t>2028</w:t>
            </w:r>
          </w:p>
        </w:tc>
        <w:tc>
          <w:tcPr>
            <w:tcW w:w="866" w:type="dxa"/>
            <w:vAlign w:val="center"/>
          </w:tcPr>
          <w:p w14:paraId="4AE56389" w14:textId="77777777" w:rsidR="00485D3B" w:rsidRPr="003C5ABC" w:rsidRDefault="00485D3B" w:rsidP="00485D3B">
            <w:pPr>
              <w:pStyle w:val="TableParagraph"/>
              <w:spacing w:line="210" w:lineRule="exact"/>
              <w:ind w:left="31" w:hanging="103"/>
              <w:rPr>
                <w:sz w:val="20"/>
              </w:rPr>
            </w:pPr>
            <w:r w:rsidRPr="003C5ABC">
              <w:rPr>
                <w:sz w:val="20"/>
              </w:rPr>
              <w:t>2029</w:t>
            </w:r>
          </w:p>
        </w:tc>
        <w:tc>
          <w:tcPr>
            <w:tcW w:w="859" w:type="dxa"/>
            <w:vAlign w:val="center"/>
          </w:tcPr>
          <w:p w14:paraId="5D286C9D" w14:textId="77777777" w:rsidR="00485D3B" w:rsidRPr="003C5ABC" w:rsidRDefault="00485D3B" w:rsidP="00485D3B">
            <w:pPr>
              <w:pStyle w:val="TableParagraph"/>
              <w:spacing w:line="210" w:lineRule="exact"/>
              <w:ind w:left="31" w:hanging="103"/>
              <w:rPr>
                <w:sz w:val="20"/>
              </w:rPr>
            </w:pPr>
            <w:r w:rsidRPr="003C5ABC">
              <w:rPr>
                <w:sz w:val="20"/>
              </w:rPr>
              <w:t>2030</w:t>
            </w:r>
          </w:p>
        </w:tc>
        <w:tc>
          <w:tcPr>
            <w:tcW w:w="940" w:type="dxa"/>
            <w:vAlign w:val="center"/>
          </w:tcPr>
          <w:p w14:paraId="72DBA7D0" w14:textId="77777777" w:rsidR="00485D3B" w:rsidRPr="003C5ABC" w:rsidRDefault="00485D3B" w:rsidP="00485D3B">
            <w:pPr>
              <w:pStyle w:val="TableParagraph"/>
              <w:spacing w:line="210" w:lineRule="exact"/>
              <w:ind w:left="-47" w:hanging="25"/>
              <w:rPr>
                <w:sz w:val="20"/>
              </w:rPr>
            </w:pPr>
            <w:r w:rsidRPr="003C5ABC">
              <w:rPr>
                <w:sz w:val="20"/>
              </w:rPr>
              <w:t>Всего</w:t>
            </w:r>
          </w:p>
        </w:tc>
      </w:tr>
      <w:tr w:rsidR="00485D3B" w:rsidRPr="003C5ABC" w14:paraId="53981C66" w14:textId="77777777" w:rsidTr="002A62F8">
        <w:trPr>
          <w:trHeight w:val="298"/>
        </w:trPr>
        <w:tc>
          <w:tcPr>
            <w:tcW w:w="2392" w:type="dxa"/>
          </w:tcPr>
          <w:p w14:paraId="765C7CC8" w14:textId="77777777" w:rsidR="00485D3B" w:rsidRPr="003C5ABC" w:rsidRDefault="00485D3B" w:rsidP="00485D3B">
            <w:pPr>
              <w:pStyle w:val="TableParagraph"/>
              <w:spacing w:line="210" w:lineRule="exact"/>
              <w:ind w:left="107"/>
              <w:jc w:val="left"/>
              <w:rPr>
                <w:sz w:val="20"/>
              </w:rPr>
            </w:pPr>
            <w:r w:rsidRPr="003C5ABC">
              <w:rPr>
                <w:sz w:val="20"/>
              </w:rPr>
              <w:t>ПИР и ПСД</w:t>
            </w:r>
          </w:p>
        </w:tc>
        <w:tc>
          <w:tcPr>
            <w:tcW w:w="802" w:type="dxa"/>
            <w:vAlign w:val="center"/>
          </w:tcPr>
          <w:p w14:paraId="552C09A7" w14:textId="77777777" w:rsidR="00485D3B" w:rsidRPr="003C5ABC" w:rsidRDefault="00485D3B" w:rsidP="00485D3B">
            <w:pPr>
              <w:pStyle w:val="TableParagraph"/>
              <w:spacing w:line="210" w:lineRule="exact"/>
              <w:ind w:left="31" w:hanging="103"/>
              <w:rPr>
                <w:sz w:val="20"/>
              </w:rPr>
            </w:pPr>
            <w:r w:rsidRPr="003C5ABC">
              <w:rPr>
                <w:sz w:val="20"/>
              </w:rPr>
              <w:t>1054</w:t>
            </w:r>
          </w:p>
        </w:tc>
        <w:tc>
          <w:tcPr>
            <w:tcW w:w="860" w:type="dxa"/>
            <w:vAlign w:val="center"/>
          </w:tcPr>
          <w:p w14:paraId="157B3565" w14:textId="77777777" w:rsidR="00485D3B" w:rsidRPr="003C5ABC" w:rsidRDefault="00485D3B" w:rsidP="00485D3B">
            <w:pPr>
              <w:pStyle w:val="TableParagraph"/>
              <w:spacing w:line="210" w:lineRule="exact"/>
              <w:ind w:left="31" w:hanging="103"/>
              <w:rPr>
                <w:sz w:val="20"/>
              </w:rPr>
            </w:pPr>
            <w:r w:rsidRPr="003C5ABC">
              <w:rPr>
                <w:sz w:val="20"/>
              </w:rPr>
              <w:t>564</w:t>
            </w:r>
          </w:p>
        </w:tc>
        <w:tc>
          <w:tcPr>
            <w:tcW w:w="867" w:type="dxa"/>
            <w:vAlign w:val="center"/>
          </w:tcPr>
          <w:p w14:paraId="32BC227C" w14:textId="77777777" w:rsidR="00485D3B" w:rsidRPr="003C5ABC" w:rsidRDefault="00485D3B" w:rsidP="00485D3B">
            <w:pPr>
              <w:pStyle w:val="TableParagraph"/>
              <w:spacing w:line="210" w:lineRule="exact"/>
              <w:ind w:left="31" w:hanging="103"/>
              <w:rPr>
                <w:sz w:val="20"/>
              </w:rPr>
            </w:pPr>
            <w:r w:rsidRPr="003C5ABC">
              <w:rPr>
                <w:sz w:val="20"/>
              </w:rPr>
              <w:t>314</w:t>
            </w:r>
          </w:p>
        </w:tc>
        <w:tc>
          <w:tcPr>
            <w:tcW w:w="865" w:type="dxa"/>
            <w:vAlign w:val="center"/>
          </w:tcPr>
          <w:p w14:paraId="7683AAC3" w14:textId="77777777" w:rsidR="00485D3B" w:rsidRPr="003C5ABC" w:rsidRDefault="00485D3B" w:rsidP="00485D3B">
            <w:pPr>
              <w:pStyle w:val="TableParagraph"/>
              <w:spacing w:line="210" w:lineRule="exact"/>
              <w:ind w:left="31" w:hanging="103"/>
              <w:rPr>
                <w:sz w:val="20"/>
              </w:rPr>
            </w:pPr>
            <w:r w:rsidRPr="003C5ABC">
              <w:rPr>
                <w:sz w:val="20"/>
              </w:rPr>
              <w:t>6848</w:t>
            </w:r>
          </w:p>
        </w:tc>
        <w:tc>
          <w:tcPr>
            <w:tcW w:w="786" w:type="dxa"/>
            <w:vAlign w:val="center"/>
          </w:tcPr>
          <w:p w14:paraId="343AF220" w14:textId="77777777" w:rsidR="00485D3B" w:rsidRPr="003C5ABC" w:rsidRDefault="00485D3B" w:rsidP="00485D3B">
            <w:pPr>
              <w:pStyle w:val="TableParagraph"/>
              <w:spacing w:line="210" w:lineRule="exact"/>
              <w:ind w:left="31" w:hanging="103"/>
              <w:rPr>
                <w:sz w:val="20"/>
              </w:rPr>
            </w:pPr>
            <w:r w:rsidRPr="003C5ABC">
              <w:rPr>
                <w:sz w:val="20"/>
              </w:rPr>
              <w:t>39</w:t>
            </w:r>
          </w:p>
        </w:tc>
        <w:tc>
          <w:tcPr>
            <w:tcW w:w="780" w:type="dxa"/>
            <w:vAlign w:val="center"/>
          </w:tcPr>
          <w:p w14:paraId="5467960F" w14:textId="77777777" w:rsidR="00485D3B" w:rsidRPr="003C5ABC" w:rsidRDefault="00485D3B" w:rsidP="00485D3B">
            <w:pPr>
              <w:pStyle w:val="TableParagraph"/>
              <w:spacing w:line="210" w:lineRule="exact"/>
              <w:ind w:left="31" w:hanging="103"/>
              <w:rPr>
                <w:sz w:val="20"/>
              </w:rPr>
            </w:pPr>
            <w:r w:rsidRPr="003C5ABC">
              <w:rPr>
                <w:sz w:val="20"/>
              </w:rPr>
              <w:t>20</w:t>
            </w:r>
          </w:p>
        </w:tc>
        <w:tc>
          <w:tcPr>
            <w:tcW w:w="902" w:type="dxa"/>
            <w:vAlign w:val="center"/>
          </w:tcPr>
          <w:p w14:paraId="24F48E86"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550C72AF"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599892C4"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4D435852"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2BA029F1"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3A75C876" w14:textId="77777777" w:rsidR="00485D3B" w:rsidRPr="003C5ABC" w:rsidRDefault="00485D3B" w:rsidP="00485D3B">
            <w:pPr>
              <w:ind w:leftChars="-2" w:left="2" w:hangingChars="3" w:hanging="6"/>
              <w:jc w:val="center"/>
              <w:rPr>
                <w:sz w:val="20"/>
                <w:szCs w:val="20"/>
              </w:rPr>
            </w:pPr>
            <w:r>
              <w:rPr>
                <w:color w:val="000000"/>
                <w:sz w:val="20"/>
              </w:rPr>
              <w:t>8839</w:t>
            </w:r>
          </w:p>
        </w:tc>
      </w:tr>
      <w:tr w:rsidR="00485D3B" w:rsidRPr="003C5ABC" w14:paraId="5B1F5926" w14:textId="77777777" w:rsidTr="002A62F8">
        <w:trPr>
          <w:trHeight w:val="298"/>
        </w:trPr>
        <w:tc>
          <w:tcPr>
            <w:tcW w:w="2392" w:type="dxa"/>
          </w:tcPr>
          <w:p w14:paraId="0D86647A" w14:textId="77777777" w:rsidR="00485D3B" w:rsidRPr="003C5ABC" w:rsidRDefault="00485D3B" w:rsidP="00485D3B">
            <w:pPr>
              <w:pStyle w:val="TableParagraph"/>
              <w:spacing w:line="210" w:lineRule="exact"/>
              <w:ind w:left="107"/>
              <w:jc w:val="left"/>
              <w:rPr>
                <w:sz w:val="20"/>
              </w:rPr>
            </w:pPr>
            <w:r w:rsidRPr="003C5ABC">
              <w:rPr>
                <w:sz w:val="20"/>
              </w:rPr>
              <w:t>Оборудование</w:t>
            </w:r>
          </w:p>
        </w:tc>
        <w:tc>
          <w:tcPr>
            <w:tcW w:w="802" w:type="dxa"/>
            <w:vAlign w:val="center"/>
          </w:tcPr>
          <w:p w14:paraId="77C9539D" w14:textId="77777777" w:rsidR="00485D3B" w:rsidRPr="003C5ABC" w:rsidRDefault="00485D3B" w:rsidP="00485D3B">
            <w:pPr>
              <w:pStyle w:val="TableParagraph"/>
              <w:spacing w:line="210" w:lineRule="exact"/>
              <w:ind w:left="31" w:hanging="103"/>
              <w:rPr>
                <w:sz w:val="20"/>
              </w:rPr>
            </w:pPr>
            <w:r w:rsidRPr="003C5ABC">
              <w:rPr>
                <w:sz w:val="20"/>
              </w:rPr>
              <w:t>9397</w:t>
            </w:r>
          </w:p>
        </w:tc>
        <w:tc>
          <w:tcPr>
            <w:tcW w:w="860" w:type="dxa"/>
            <w:vAlign w:val="center"/>
          </w:tcPr>
          <w:p w14:paraId="0199B031" w14:textId="77777777" w:rsidR="00485D3B" w:rsidRPr="003C5ABC" w:rsidRDefault="00485D3B" w:rsidP="00485D3B">
            <w:pPr>
              <w:pStyle w:val="TableParagraph"/>
              <w:spacing w:line="210" w:lineRule="exact"/>
              <w:ind w:left="31" w:hanging="103"/>
              <w:rPr>
                <w:sz w:val="20"/>
              </w:rPr>
            </w:pPr>
            <w:r w:rsidRPr="003C5ABC">
              <w:rPr>
                <w:sz w:val="20"/>
              </w:rPr>
              <w:t>5030</w:t>
            </w:r>
          </w:p>
        </w:tc>
        <w:tc>
          <w:tcPr>
            <w:tcW w:w="867" w:type="dxa"/>
            <w:vAlign w:val="center"/>
          </w:tcPr>
          <w:p w14:paraId="0008E88C" w14:textId="77777777" w:rsidR="00485D3B" w:rsidRPr="003C5ABC" w:rsidRDefault="00485D3B" w:rsidP="00485D3B">
            <w:pPr>
              <w:pStyle w:val="TableParagraph"/>
              <w:spacing w:line="210" w:lineRule="exact"/>
              <w:ind w:left="31" w:hanging="103"/>
              <w:rPr>
                <w:sz w:val="20"/>
              </w:rPr>
            </w:pPr>
            <w:r w:rsidRPr="003C5ABC">
              <w:rPr>
                <w:sz w:val="20"/>
              </w:rPr>
              <w:t>2801</w:t>
            </w:r>
          </w:p>
        </w:tc>
        <w:tc>
          <w:tcPr>
            <w:tcW w:w="865" w:type="dxa"/>
            <w:vAlign w:val="center"/>
          </w:tcPr>
          <w:p w14:paraId="70CE04CB" w14:textId="77777777" w:rsidR="00485D3B" w:rsidRPr="003C5ABC" w:rsidRDefault="00485D3B" w:rsidP="00485D3B">
            <w:pPr>
              <w:pStyle w:val="TableParagraph"/>
              <w:spacing w:line="210" w:lineRule="exact"/>
              <w:ind w:left="31" w:hanging="103"/>
              <w:rPr>
                <w:sz w:val="20"/>
              </w:rPr>
            </w:pPr>
            <w:r w:rsidRPr="003C5ABC">
              <w:rPr>
                <w:w w:val="95"/>
                <w:sz w:val="20"/>
              </w:rPr>
              <w:t>61038</w:t>
            </w:r>
          </w:p>
        </w:tc>
        <w:tc>
          <w:tcPr>
            <w:tcW w:w="786" w:type="dxa"/>
            <w:vAlign w:val="center"/>
          </w:tcPr>
          <w:p w14:paraId="2A9AE575" w14:textId="77777777" w:rsidR="00485D3B" w:rsidRPr="003C5ABC" w:rsidRDefault="00485D3B" w:rsidP="00485D3B">
            <w:pPr>
              <w:pStyle w:val="TableParagraph"/>
              <w:spacing w:line="210" w:lineRule="exact"/>
              <w:ind w:left="31" w:hanging="103"/>
              <w:rPr>
                <w:sz w:val="20"/>
              </w:rPr>
            </w:pPr>
            <w:r w:rsidRPr="003C5ABC">
              <w:rPr>
                <w:sz w:val="20"/>
              </w:rPr>
              <w:t>346</w:t>
            </w:r>
          </w:p>
        </w:tc>
        <w:tc>
          <w:tcPr>
            <w:tcW w:w="780" w:type="dxa"/>
            <w:vAlign w:val="center"/>
          </w:tcPr>
          <w:p w14:paraId="136170BB" w14:textId="77777777" w:rsidR="00485D3B" w:rsidRPr="003C5ABC" w:rsidRDefault="00485D3B" w:rsidP="00485D3B">
            <w:pPr>
              <w:pStyle w:val="TableParagraph"/>
              <w:spacing w:line="210" w:lineRule="exact"/>
              <w:ind w:left="31" w:hanging="103"/>
              <w:rPr>
                <w:sz w:val="20"/>
              </w:rPr>
            </w:pPr>
            <w:r w:rsidRPr="003C5ABC">
              <w:rPr>
                <w:sz w:val="20"/>
              </w:rPr>
              <w:t>182</w:t>
            </w:r>
          </w:p>
        </w:tc>
        <w:tc>
          <w:tcPr>
            <w:tcW w:w="902" w:type="dxa"/>
            <w:vAlign w:val="center"/>
          </w:tcPr>
          <w:p w14:paraId="1C2E6464"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3ACE1B7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10011EA5"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16015512"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4C293EB3"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6557247A" w14:textId="77777777" w:rsidR="00485D3B" w:rsidRPr="003C5ABC" w:rsidRDefault="00485D3B" w:rsidP="00485D3B">
            <w:pPr>
              <w:ind w:leftChars="-2" w:left="2" w:hangingChars="3" w:hanging="6"/>
              <w:jc w:val="center"/>
              <w:rPr>
                <w:sz w:val="20"/>
                <w:szCs w:val="20"/>
              </w:rPr>
            </w:pPr>
            <w:r>
              <w:rPr>
                <w:color w:val="000000"/>
                <w:sz w:val="20"/>
              </w:rPr>
              <w:t>78794</w:t>
            </w:r>
          </w:p>
        </w:tc>
      </w:tr>
      <w:tr w:rsidR="00485D3B" w:rsidRPr="003C5ABC" w14:paraId="7384F77C" w14:textId="77777777" w:rsidTr="002A62F8">
        <w:trPr>
          <w:trHeight w:val="298"/>
        </w:trPr>
        <w:tc>
          <w:tcPr>
            <w:tcW w:w="2392" w:type="dxa"/>
          </w:tcPr>
          <w:p w14:paraId="5CABF82B" w14:textId="77777777" w:rsidR="00485D3B" w:rsidRPr="003C5ABC" w:rsidRDefault="00485D3B" w:rsidP="00485D3B">
            <w:pPr>
              <w:pStyle w:val="TableParagraph"/>
              <w:spacing w:line="210" w:lineRule="exact"/>
              <w:ind w:left="107"/>
              <w:jc w:val="left"/>
              <w:rPr>
                <w:sz w:val="20"/>
              </w:rPr>
            </w:pPr>
            <w:r w:rsidRPr="003C5ABC">
              <w:rPr>
                <w:sz w:val="20"/>
              </w:rPr>
              <w:t>СМ и НР</w:t>
            </w:r>
          </w:p>
        </w:tc>
        <w:tc>
          <w:tcPr>
            <w:tcW w:w="802" w:type="dxa"/>
            <w:vAlign w:val="center"/>
          </w:tcPr>
          <w:p w14:paraId="4C5C8301" w14:textId="77777777" w:rsidR="00485D3B" w:rsidRPr="003C5ABC" w:rsidRDefault="00485D3B" w:rsidP="00485D3B">
            <w:pPr>
              <w:pStyle w:val="TableParagraph"/>
              <w:spacing w:line="210" w:lineRule="exact"/>
              <w:ind w:left="31" w:hanging="103"/>
              <w:rPr>
                <w:sz w:val="20"/>
              </w:rPr>
            </w:pPr>
            <w:r w:rsidRPr="003C5ABC">
              <w:rPr>
                <w:sz w:val="20"/>
              </w:rPr>
              <w:t>8621</w:t>
            </w:r>
          </w:p>
        </w:tc>
        <w:tc>
          <w:tcPr>
            <w:tcW w:w="860" w:type="dxa"/>
            <w:vAlign w:val="center"/>
          </w:tcPr>
          <w:p w14:paraId="141AA119" w14:textId="77777777" w:rsidR="00485D3B" w:rsidRPr="003C5ABC" w:rsidRDefault="00485D3B" w:rsidP="00485D3B">
            <w:pPr>
              <w:pStyle w:val="TableParagraph"/>
              <w:spacing w:line="210" w:lineRule="exact"/>
              <w:ind w:left="31" w:hanging="103"/>
              <w:rPr>
                <w:sz w:val="20"/>
              </w:rPr>
            </w:pPr>
            <w:r w:rsidRPr="003C5ABC">
              <w:rPr>
                <w:sz w:val="20"/>
              </w:rPr>
              <w:t>4629</w:t>
            </w:r>
          </w:p>
        </w:tc>
        <w:tc>
          <w:tcPr>
            <w:tcW w:w="867" w:type="dxa"/>
            <w:vAlign w:val="center"/>
          </w:tcPr>
          <w:p w14:paraId="5CA2E67D" w14:textId="77777777" w:rsidR="00485D3B" w:rsidRPr="003C5ABC" w:rsidRDefault="00485D3B" w:rsidP="00485D3B">
            <w:pPr>
              <w:pStyle w:val="TableParagraph"/>
              <w:spacing w:line="210" w:lineRule="exact"/>
              <w:ind w:left="31" w:hanging="103"/>
              <w:rPr>
                <w:sz w:val="20"/>
              </w:rPr>
            </w:pPr>
            <w:r w:rsidRPr="003C5ABC">
              <w:rPr>
                <w:sz w:val="20"/>
              </w:rPr>
              <w:t>2586</w:t>
            </w:r>
          </w:p>
        </w:tc>
        <w:tc>
          <w:tcPr>
            <w:tcW w:w="865" w:type="dxa"/>
            <w:vAlign w:val="center"/>
          </w:tcPr>
          <w:p w14:paraId="70714244" w14:textId="77777777" w:rsidR="00485D3B" w:rsidRPr="003C5ABC" w:rsidRDefault="00485D3B" w:rsidP="00485D3B">
            <w:pPr>
              <w:pStyle w:val="TableParagraph"/>
              <w:spacing w:line="210" w:lineRule="exact"/>
              <w:ind w:left="31" w:hanging="103"/>
              <w:rPr>
                <w:sz w:val="20"/>
              </w:rPr>
            </w:pPr>
            <w:r w:rsidRPr="003C5ABC">
              <w:rPr>
                <w:w w:val="95"/>
                <w:sz w:val="20"/>
              </w:rPr>
              <w:t>56549</w:t>
            </w:r>
          </w:p>
        </w:tc>
        <w:tc>
          <w:tcPr>
            <w:tcW w:w="786" w:type="dxa"/>
            <w:vAlign w:val="center"/>
          </w:tcPr>
          <w:p w14:paraId="44082A62" w14:textId="77777777" w:rsidR="00485D3B" w:rsidRPr="003C5ABC" w:rsidRDefault="00485D3B" w:rsidP="00485D3B">
            <w:pPr>
              <w:pStyle w:val="TableParagraph"/>
              <w:spacing w:line="210" w:lineRule="exact"/>
              <w:ind w:left="31" w:hanging="103"/>
              <w:rPr>
                <w:sz w:val="20"/>
              </w:rPr>
            </w:pPr>
            <w:r w:rsidRPr="003C5ABC">
              <w:rPr>
                <w:sz w:val="20"/>
              </w:rPr>
              <w:t>322</w:t>
            </w:r>
          </w:p>
        </w:tc>
        <w:tc>
          <w:tcPr>
            <w:tcW w:w="780" w:type="dxa"/>
            <w:vAlign w:val="center"/>
          </w:tcPr>
          <w:p w14:paraId="084EB8DD" w14:textId="77777777" w:rsidR="00485D3B" w:rsidRPr="003C5ABC" w:rsidRDefault="00485D3B" w:rsidP="00485D3B">
            <w:pPr>
              <w:pStyle w:val="TableParagraph"/>
              <w:spacing w:line="210" w:lineRule="exact"/>
              <w:ind w:left="31" w:hanging="103"/>
              <w:rPr>
                <w:sz w:val="20"/>
              </w:rPr>
            </w:pPr>
            <w:r w:rsidRPr="003C5ABC">
              <w:rPr>
                <w:sz w:val="20"/>
              </w:rPr>
              <w:t>170</w:t>
            </w:r>
          </w:p>
        </w:tc>
        <w:tc>
          <w:tcPr>
            <w:tcW w:w="902" w:type="dxa"/>
            <w:vAlign w:val="center"/>
          </w:tcPr>
          <w:p w14:paraId="4F169FC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31FD20B7"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56DCCA85"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6F523970"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407277D2"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026B9021" w14:textId="77777777" w:rsidR="00485D3B" w:rsidRPr="003C5ABC" w:rsidRDefault="00485D3B" w:rsidP="00485D3B">
            <w:pPr>
              <w:ind w:leftChars="-2" w:left="2" w:hangingChars="3" w:hanging="6"/>
              <w:jc w:val="center"/>
              <w:rPr>
                <w:sz w:val="20"/>
                <w:szCs w:val="20"/>
              </w:rPr>
            </w:pPr>
            <w:r>
              <w:rPr>
                <w:color w:val="000000"/>
                <w:sz w:val="20"/>
              </w:rPr>
              <w:t>72877</w:t>
            </w:r>
          </w:p>
        </w:tc>
      </w:tr>
      <w:tr w:rsidR="00485D3B" w:rsidRPr="003C5ABC" w14:paraId="19B39F81" w14:textId="77777777" w:rsidTr="002A62F8">
        <w:trPr>
          <w:trHeight w:val="298"/>
        </w:trPr>
        <w:tc>
          <w:tcPr>
            <w:tcW w:w="2392" w:type="dxa"/>
          </w:tcPr>
          <w:p w14:paraId="4F17446A" w14:textId="77777777" w:rsidR="00485D3B" w:rsidRPr="003C5ABC" w:rsidRDefault="00485D3B" w:rsidP="00485D3B">
            <w:pPr>
              <w:pStyle w:val="TableParagraph"/>
              <w:spacing w:line="210" w:lineRule="exact"/>
              <w:ind w:left="107"/>
              <w:jc w:val="left"/>
              <w:rPr>
                <w:b/>
                <w:sz w:val="20"/>
              </w:rPr>
            </w:pPr>
            <w:r w:rsidRPr="003C5ABC">
              <w:rPr>
                <w:b/>
                <w:sz w:val="20"/>
              </w:rPr>
              <w:t>Всего кап.затраты</w:t>
            </w:r>
          </w:p>
        </w:tc>
        <w:tc>
          <w:tcPr>
            <w:tcW w:w="802" w:type="dxa"/>
            <w:vAlign w:val="center"/>
          </w:tcPr>
          <w:p w14:paraId="4AA8645C" w14:textId="77777777" w:rsidR="00485D3B" w:rsidRPr="003C5ABC" w:rsidRDefault="00485D3B" w:rsidP="00485D3B">
            <w:pPr>
              <w:pStyle w:val="TableParagraph"/>
              <w:spacing w:line="210" w:lineRule="exact"/>
              <w:ind w:left="31" w:hanging="103"/>
              <w:rPr>
                <w:b/>
                <w:sz w:val="20"/>
              </w:rPr>
            </w:pPr>
            <w:r w:rsidRPr="003C5ABC">
              <w:rPr>
                <w:b/>
                <w:sz w:val="20"/>
              </w:rPr>
              <w:t>19072</w:t>
            </w:r>
          </w:p>
        </w:tc>
        <w:tc>
          <w:tcPr>
            <w:tcW w:w="860" w:type="dxa"/>
            <w:vAlign w:val="center"/>
          </w:tcPr>
          <w:p w14:paraId="391EECB2" w14:textId="77777777" w:rsidR="00485D3B" w:rsidRPr="003C5ABC" w:rsidRDefault="00485D3B" w:rsidP="00485D3B">
            <w:pPr>
              <w:pStyle w:val="TableParagraph"/>
              <w:spacing w:line="210" w:lineRule="exact"/>
              <w:ind w:left="31" w:hanging="103"/>
              <w:rPr>
                <w:b/>
                <w:sz w:val="20"/>
              </w:rPr>
            </w:pPr>
            <w:r w:rsidRPr="003C5ABC">
              <w:rPr>
                <w:b/>
                <w:sz w:val="20"/>
              </w:rPr>
              <w:t>10224</w:t>
            </w:r>
          </w:p>
        </w:tc>
        <w:tc>
          <w:tcPr>
            <w:tcW w:w="867" w:type="dxa"/>
            <w:vAlign w:val="center"/>
          </w:tcPr>
          <w:p w14:paraId="726B493E" w14:textId="77777777" w:rsidR="00485D3B" w:rsidRPr="003C5ABC" w:rsidRDefault="00485D3B" w:rsidP="00485D3B">
            <w:pPr>
              <w:pStyle w:val="TableParagraph"/>
              <w:spacing w:line="210" w:lineRule="exact"/>
              <w:ind w:left="31" w:hanging="103"/>
              <w:rPr>
                <w:b/>
                <w:sz w:val="20"/>
              </w:rPr>
            </w:pPr>
            <w:r w:rsidRPr="003C5ABC">
              <w:rPr>
                <w:b/>
                <w:sz w:val="20"/>
              </w:rPr>
              <w:t>5701</w:t>
            </w:r>
          </w:p>
        </w:tc>
        <w:tc>
          <w:tcPr>
            <w:tcW w:w="865" w:type="dxa"/>
            <w:vAlign w:val="center"/>
          </w:tcPr>
          <w:p w14:paraId="18E5D4E6" w14:textId="77777777" w:rsidR="00485D3B" w:rsidRPr="003C5ABC" w:rsidRDefault="00485D3B" w:rsidP="00485D3B">
            <w:pPr>
              <w:pStyle w:val="TableParagraph"/>
              <w:spacing w:line="210" w:lineRule="exact"/>
              <w:ind w:left="31" w:hanging="103"/>
              <w:rPr>
                <w:b/>
                <w:sz w:val="20"/>
              </w:rPr>
            </w:pPr>
            <w:r w:rsidRPr="003C5ABC">
              <w:rPr>
                <w:b/>
                <w:sz w:val="20"/>
              </w:rPr>
              <w:t>124435</w:t>
            </w:r>
          </w:p>
        </w:tc>
        <w:tc>
          <w:tcPr>
            <w:tcW w:w="786" w:type="dxa"/>
            <w:vAlign w:val="center"/>
          </w:tcPr>
          <w:p w14:paraId="44253B52" w14:textId="77777777" w:rsidR="00485D3B" w:rsidRPr="003C5ABC" w:rsidRDefault="00485D3B" w:rsidP="00485D3B">
            <w:pPr>
              <w:pStyle w:val="TableParagraph"/>
              <w:spacing w:line="210" w:lineRule="exact"/>
              <w:ind w:left="31" w:hanging="103"/>
              <w:rPr>
                <w:b/>
                <w:sz w:val="20"/>
              </w:rPr>
            </w:pPr>
            <w:r w:rsidRPr="003C5ABC">
              <w:rPr>
                <w:b/>
                <w:sz w:val="20"/>
              </w:rPr>
              <w:t>706</w:t>
            </w:r>
          </w:p>
        </w:tc>
        <w:tc>
          <w:tcPr>
            <w:tcW w:w="780" w:type="dxa"/>
            <w:vAlign w:val="center"/>
          </w:tcPr>
          <w:p w14:paraId="6361825E" w14:textId="77777777" w:rsidR="00485D3B" w:rsidRPr="003C5ABC" w:rsidRDefault="00485D3B" w:rsidP="00485D3B">
            <w:pPr>
              <w:pStyle w:val="TableParagraph"/>
              <w:spacing w:line="210" w:lineRule="exact"/>
              <w:ind w:left="31" w:hanging="103"/>
              <w:rPr>
                <w:b/>
                <w:sz w:val="20"/>
              </w:rPr>
            </w:pPr>
            <w:r w:rsidRPr="003C5ABC">
              <w:rPr>
                <w:b/>
                <w:sz w:val="20"/>
              </w:rPr>
              <w:t>372</w:t>
            </w:r>
          </w:p>
        </w:tc>
        <w:tc>
          <w:tcPr>
            <w:tcW w:w="902" w:type="dxa"/>
            <w:vAlign w:val="center"/>
          </w:tcPr>
          <w:p w14:paraId="2ED3383A"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26" w:type="dxa"/>
            <w:vAlign w:val="center"/>
          </w:tcPr>
          <w:p w14:paraId="7820C802"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773" w:type="dxa"/>
            <w:vAlign w:val="center"/>
          </w:tcPr>
          <w:p w14:paraId="1CA5E4BF"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66" w:type="dxa"/>
            <w:vAlign w:val="center"/>
          </w:tcPr>
          <w:p w14:paraId="23453C25"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59" w:type="dxa"/>
            <w:vAlign w:val="center"/>
          </w:tcPr>
          <w:p w14:paraId="3221193B"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940" w:type="dxa"/>
            <w:vAlign w:val="center"/>
          </w:tcPr>
          <w:p w14:paraId="3AD1B258" w14:textId="77777777" w:rsidR="00485D3B" w:rsidRPr="003C5ABC" w:rsidRDefault="00485D3B" w:rsidP="00485D3B">
            <w:pPr>
              <w:ind w:leftChars="-2" w:hangingChars="2" w:hanging="4"/>
              <w:jc w:val="center"/>
              <w:rPr>
                <w:b/>
                <w:sz w:val="20"/>
              </w:rPr>
            </w:pPr>
            <w:r w:rsidRPr="00485D3B">
              <w:rPr>
                <w:b/>
                <w:sz w:val="20"/>
              </w:rPr>
              <w:t>160510</w:t>
            </w:r>
          </w:p>
        </w:tc>
      </w:tr>
      <w:tr w:rsidR="00485D3B" w:rsidRPr="003C5ABC" w14:paraId="6ED356CE" w14:textId="77777777" w:rsidTr="002A62F8">
        <w:trPr>
          <w:trHeight w:val="211"/>
        </w:trPr>
        <w:tc>
          <w:tcPr>
            <w:tcW w:w="2392" w:type="dxa"/>
          </w:tcPr>
          <w:p w14:paraId="1AFAE0EC" w14:textId="77777777" w:rsidR="00485D3B" w:rsidRPr="003C5ABC" w:rsidRDefault="00485D3B" w:rsidP="002A62F8">
            <w:pPr>
              <w:pStyle w:val="TableParagraph"/>
              <w:spacing w:line="223" w:lineRule="exact"/>
              <w:ind w:left="107"/>
              <w:jc w:val="left"/>
              <w:rPr>
                <w:sz w:val="20"/>
              </w:rPr>
            </w:pPr>
            <w:r w:rsidRPr="003C5ABC">
              <w:rPr>
                <w:sz w:val="20"/>
              </w:rPr>
              <w:t>Непредвиденные расходы</w:t>
            </w:r>
          </w:p>
        </w:tc>
        <w:tc>
          <w:tcPr>
            <w:tcW w:w="802" w:type="dxa"/>
            <w:vAlign w:val="center"/>
          </w:tcPr>
          <w:p w14:paraId="25937509" w14:textId="77777777" w:rsidR="00485D3B" w:rsidRPr="003C5ABC" w:rsidRDefault="00485D3B" w:rsidP="00485D3B">
            <w:pPr>
              <w:pStyle w:val="TableParagraph"/>
              <w:spacing w:line="217" w:lineRule="exact"/>
              <w:ind w:left="31" w:hanging="103"/>
              <w:rPr>
                <w:sz w:val="20"/>
              </w:rPr>
            </w:pPr>
            <w:r w:rsidRPr="003C5ABC">
              <w:rPr>
                <w:sz w:val="20"/>
              </w:rPr>
              <w:t>1863</w:t>
            </w:r>
          </w:p>
        </w:tc>
        <w:tc>
          <w:tcPr>
            <w:tcW w:w="860" w:type="dxa"/>
            <w:vAlign w:val="center"/>
          </w:tcPr>
          <w:p w14:paraId="24FD8FB2" w14:textId="77777777" w:rsidR="00485D3B" w:rsidRPr="003C5ABC" w:rsidRDefault="00485D3B" w:rsidP="00485D3B">
            <w:pPr>
              <w:pStyle w:val="TableParagraph"/>
              <w:spacing w:line="217" w:lineRule="exact"/>
              <w:ind w:left="31" w:hanging="103"/>
              <w:rPr>
                <w:sz w:val="20"/>
              </w:rPr>
            </w:pPr>
            <w:r w:rsidRPr="003C5ABC">
              <w:rPr>
                <w:sz w:val="20"/>
              </w:rPr>
              <w:t>997</w:t>
            </w:r>
          </w:p>
        </w:tc>
        <w:tc>
          <w:tcPr>
            <w:tcW w:w="867" w:type="dxa"/>
            <w:vAlign w:val="center"/>
          </w:tcPr>
          <w:p w14:paraId="2E7E66B3" w14:textId="77777777" w:rsidR="00485D3B" w:rsidRPr="003C5ABC" w:rsidRDefault="00485D3B" w:rsidP="00485D3B">
            <w:pPr>
              <w:pStyle w:val="TableParagraph"/>
              <w:spacing w:line="217" w:lineRule="exact"/>
              <w:ind w:left="31" w:hanging="103"/>
              <w:rPr>
                <w:sz w:val="20"/>
              </w:rPr>
            </w:pPr>
            <w:r w:rsidRPr="003C5ABC">
              <w:rPr>
                <w:sz w:val="20"/>
              </w:rPr>
              <w:t>555</w:t>
            </w:r>
          </w:p>
        </w:tc>
        <w:tc>
          <w:tcPr>
            <w:tcW w:w="865" w:type="dxa"/>
            <w:vAlign w:val="center"/>
          </w:tcPr>
          <w:p w14:paraId="42369BFF" w14:textId="77777777" w:rsidR="00485D3B" w:rsidRPr="003C5ABC" w:rsidRDefault="00485D3B" w:rsidP="00485D3B">
            <w:pPr>
              <w:pStyle w:val="TableParagraph"/>
              <w:spacing w:line="217" w:lineRule="exact"/>
              <w:ind w:left="31" w:hanging="103"/>
              <w:rPr>
                <w:sz w:val="20"/>
              </w:rPr>
            </w:pPr>
            <w:r w:rsidRPr="003C5ABC">
              <w:rPr>
                <w:w w:val="95"/>
                <w:sz w:val="20"/>
              </w:rPr>
              <w:t>12099</w:t>
            </w:r>
          </w:p>
        </w:tc>
        <w:tc>
          <w:tcPr>
            <w:tcW w:w="786" w:type="dxa"/>
            <w:vAlign w:val="center"/>
          </w:tcPr>
          <w:p w14:paraId="440B5D9A" w14:textId="77777777" w:rsidR="00485D3B" w:rsidRPr="003C5ABC" w:rsidRDefault="00485D3B" w:rsidP="00485D3B">
            <w:pPr>
              <w:pStyle w:val="TableParagraph"/>
              <w:spacing w:line="217" w:lineRule="exact"/>
              <w:ind w:left="31" w:hanging="103"/>
              <w:rPr>
                <w:sz w:val="20"/>
              </w:rPr>
            </w:pPr>
            <w:r w:rsidRPr="003C5ABC">
              <w:rPr>
                <w:sz w:val="20"/>
              </w:rPr>
              <w:t>69</w:t>
            </w:r>
          </w:p>
        </w:tc>
        <w:tc>
          <w:tcPr>
            <w:tcW w:w="780" w:type="dxa"/>
            <w:vAlign w:val="center"/>
          </w:tcPr>
          <w:p w14:paraId="0312C03B" w14:textId="77777777" w:rsidR="00485D3B" w:rsidRPr="003C5ABC" w:rsidRDefault="00485D3B" w:rsidP="00485D3B">
            <w:pPr>
              <w:pStyle w:val="TableParagraph"/>
              <w:spacing w:line="217" w:lineRule="exact"/>
              <w:ind w:left="31" w:hanging="103"/>
              <w:rPr>
                <w:sz w:val="20"/>
              </w:rPr>
            </w:pPr>
            <w:r w:rsidRPr="003C5ABC">
              <w:rPr>
                <w:sz w:val="20"/>
              </w:rPr>
              <w:t>36</w:t>
            </w:r>
          </w:p>
        </w:tc>
        <w:tc>
          <w:tcPr>
            <w:tcW w:w="902" w:type="dxa"/>
            <w:vAlign w:val="center"/>
          </w:tcPr>
          <w:p w14:paraId="01653E67"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826" w:type="dxa"/>
            <w:vAlign w:val="center"/>
          </w:tcPr>
          <w:p w14:paraId="241793EB"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773" w:type="dxa"/>
            <w:vAlign w:val="center"/>
          </w:tcPr>
          <w:p w14:paraId="37926613"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866" w:type="dxa"/>
            <w:vAlign w:val="center"/>
          </w:tcPr>
          <w:p w14:paraId="0662A715"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859" w:type="dxa"/>
            <w:vAlign w:val="center"/>
          </w:tcPr>
          <w:p w14:paraId="11B08708" w14:textId="77777777" w:rsidR="00485D3B" w:rsidRPr="003C5ABC" w:rsidRDefault="00485D3B" w:rsidP="00485D3B">
            <w:pPr>
              <w:pStyle w:val="TableParagraph"/>
              <w:spacing w:line="217" w:lineRule="exact"/>
              <w:ind w:left="31" w:hanging="103"/>
              <w:rPr>
                <w:sz w:val="20"/>
              </w:rPr>
            </w:pPr>
            <w:r w:rsidRPr="003C5ABC">
              <w:rPr>
                <w:w w:val="99"/>
                <w:sz w:val="20"/>
              </w:rPr>
              <w:t>0</w:t>
            </w:r>
          </w:p>
        </w:tc>
        <w:tc>
          <w:tcPr>
            <w:tcW w:w="940" w:type="dxa"/>
            <w:vAlign w:val="center"/>
          </w:tcPr>
          <w:p w14:paraId="3C38EC70" w14:textId="77777777" w:rsidR="00485D3B" w:rsidRPr="003C5ABC" w:rsidRDefault="00485D3B" w:rsidP="00485D3B">
            <w:pPr>
              <w:ind w:left="-47" w:firstLineChars="100" w:firstLine="200"/>
              <w:jc w:val="center"/>
              <w:rPr>
                <w:sz w:val="20"/>
                <w:szCs w:val="20"/>
              </w:rPr>
            </w:pPr>
            <w:r w:rsidRPr="003C5ABC">
              <w:rPr>
                <w:sz w:val="20"/>
              </w:rPr>
              <w:t>0</w:t>
            </w:r>
          </w:p>
        </w:tc>
      </w:tr>
      <w:tr w:rsidR="00485D3B" w:rsidRPr="003C5ABC" w14:paraId="7DA41581" w14:textId="77777777" w:rsidTr="002A62F8">
        <w:trPr>
          <w:trHeight w:val="298"/>
        </w:trPr>
        <w:tc>
          <w:tcPr>
            <w:tcW w:w="2392" w:type="dxa"/>
          </w:tcPr>
          <w:p w14:paraId="3CB62009" w14:textId="77777777" w:rsidR="00485D3B" w:rsidRPr="003C5ABC" w:rsidRDefault="00485D3B" w:rsidP="00485D3B">
            <w:pPr>
              <w:pStyle w:val="TableParagraph"/>
              <w:spacing w:line="210" w:lineRule="exact"/>
              <w:ind w:left="107"/>
              <w:jc w:val="left"/>
              <w:rPr>
                <w:sz w:val="20"/>
              </w:rPr>
            </w:pPr>
            <w:r w:rsidRPr="003C5ABC">
              <w:rPr>
                <w:sz w:val="20"/>
              </w:rPr>
              <w:t>НДС</w:t>
            </w:r>
          </w:p>
        </w:tc>
        <w:tc>
          <w:tcPr>
            <w:tcW w:w="802" w:type="dxa"/>
            <w:vAlign w:val="center"/>
          </w:tcPr>
          <w:p w14:paraId="31F7D535" w14:textId="77777777" w:rsidR="00485D3B" w:rsidRPr="003C5ABC" w:rsidRDefault="00485D3B" w:rsidP="00485D3B">
            <w:pPr>
              <w:pStyle w:val="TableParagraph"/>
              <w:spacing w:line="210" w:lineRule="exact"/>
              <w:ind w:left="31" w:hanging="103"/>
              <w:rPr>
                <w:sz w:val="20"/>
              </w:rPr>
            </w:pPr>
            <w:r w:rsidRPr="003C5ABC">
              <w:rPr>
                <w:sz w:val="20"/>
              </w:rPr>
              <w:t>3768</w:t>
            </w:r>
          </w:p>
        </w:tc>
        <w:tc>
          <w:tcPr>
            <w:tcW w:w="860" w:type="dxa"/>
            <w:vAlign w:val="center"/>
          </w:tcPr>
          <w:p w14:paraId="0BBB273A" w14:textId="77777777" w:rsidR="00485D3B" w:rsidRPr="003C5ABC" w:rsidRDefault="00485D3B" w:rsidP="00485D3B">
            <w:pPr>
              <w:pStyle w:val="TableParagraph"/>
              <w:spacing w:line="210" w:lineRule="exact"/>
              <w:ind w:left="31" w:hanging="103"/>
              <w:rPr>
                <w:sz w:val="20"/>
              </w:rPr>
            </w:pPr>
            <w:r w:rsidRPr="003C5ABC">
              <w:rPr>
                <w:sz w:val="20"/>
              </w:rPr>
              <w:t>2020</w:t>
            </w:r>
          </w:p>
        </w:tc>
        <w:tc>
          <w:tcPr>
            <w:tcW w:w="867" w:type="dxa"/>
            <w:vAlign w:val="center"/>
          </w:tcPr>
          <w:p w14:paraId="25DC8ECC" w14:textId="77777777" w:rsidR="00485D3B" w:rsidRPr="003C5ABC" w:rsidRDefault="00485D3B" w:rsidP="00485D3B">
            <w:pPr>
              <w:pStyle w:val="TableParagraph"/>
              <w:spacing w:line="210" w:lineRule="exact"/>
              <w:ind w:left="31" w:hanging="103"/>
              <w:rPr>
                <w:sz w:val="20"/>
              </w:rPr>
            </w:pPr>
            <w:r w:rsidRPr="003C5ABC">
              <w:rPr>
                <w:sz w:val="20"/>
              </w:rPr>
              <w:t>1126</w:t>
            </w:r>
          </w:p>
        </w:tc>
        <w:tc>
          <w:tcPr>
            <w:tcW w:w="865" w:type="dxa"/>
            <w:vAlign w:val="center"/>
          </w:tcPr>
          <w:p w14:paraId="195F00D4" w14:textId="77777777" w:rsidR="00485D3B" w:rsidRPr="003C5ABC" w:rsidRDefault="00485D3B" w:rsidP="00485D3B">
            <w:pPr>
              <w:pStyle w:val="TableParagraph"/>
              <w:spacing w:line="210" w:lineRule="exact"/>
              <w:ind w:left="31" w:hanging="103"/>
              <w:rPr>
                <w:sz w:val="20"/>
              </w:rPr>
            </w:pPr>
            <w:r w:rsidRPr="003C5ABC">
              <w:rPr>
                <w:w w:val="95"/>
                <w:sz w:val="20"/>
              </w:rPr>
              <w:t>24576</w:t>
            </w:r>
          </w:p>
        </w:tc>
        <w:tc>
          <w:tcPr>
            <w:tcW w:w="786" w:type="dxa"/>
            <w:vAlign w:val="center"/>
          </w:tcPr>
          <w:p w14:paraId="6CAF7AE3" w14:textId="77777777" w:rsidR="00485D3B" w:rsidRPr="003C5ABC" w:rsidRDefault="00485D3B" w:rsidP="00485D3B">
            <w:pPr>
              <w:pStyle w:val="TableParagraph"/>
              <w:spacing w:line="210" w:lineRule="exact"/>
              <w:ind w:left="31" w:hanging="103"/>
              <w:rPr>
                <w:sz w:val="20"/>
              </w:rPr>
            </w:pPr>
            <w:r w:rsidRPr="003C5ABC">
              <w:rPr>
                <w:sz w:val="20"/>
              </w:rPr>
              <w:t>139</w:t>
            </w:r>
          </w:p>
        </w:tc>
        <w:tc>
          <w:tcPr>
            <w:tcW w:w="780" w:type="dxa"/>
            <w:vAlign w:val="center"/>
          </w:tcPr>
          <w:p w14:paraId="230A474F" w14:textId="77777777" w:rsidR="00485D3B" w:rsidRPr="003C5ABC" w:rsidRDefault="00485D3B" w:rsidP="00485D3B">
            <w:pPr>
              <w:pStyle w:val="TableParagraph"/>
              <w:spacing w:line="210" w:lineRule="exact"/>
              <w:ind w:left="31" w:hanging="103"/>
              <w:rPr>
                <w:sz w:val="20"/>
              </w:rPr>
            </w:pPr>
            <w:r w:rsidRPr="003C5ABC">
              <w:rPr>
                <w:sz w:val="20"/>
              </w:rPr>
              <w:t>74</w:t>
            </w:r>
          </w:p>
        </w:tc>
        <w:tc>
          <w:tcPr>
            <w:tcW w:w="902" w:type="dxa"/>
            <w:vAlign w:val="center"/>
          </w:tcPr>
          <w:p w14:paraId="5C5E6A74"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26" w:type="dxa"/>
            <w:vAlign w:val="center"/>
          </w:tcPr>
          <w:p w14:paraId="2D26CC4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773" w:type="dxa"/>
            <w:vAlign w:val="center"/>
          </w:tcPr>
          <w:p w14:paraId="44781F27"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66" w:type="dxa"/>
            <w:vAlign w:val="center"/>
          </w:tcPr>
          <w:p w14:paraId="4F500710"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859" w:type="dxa"/>
            <w:vAlign w:val="center"/>
          </w:tcPr>
          <w:p w14:paraId="4C2BE03B" w14:textId="77777777" w:rsidR="00485D3B" w:rsidRPr="003C5ABC" w:rsidRDefault="00485D3B" w:rsidP="00485D3B">
            <w:pPr>
              <w:pStyle w:val="TableParagraph"/>
              <w:spacing w:line="210" w:lineRule="exact"/>
              <w:ind w:left="31" w:hanging="103"/>
              <w:rPr>
                <w:sz w:val="20"/>
              </w:rPr>
            </w:pPr>
            <w:r w:rsidRPr="003C5ABC">
              <w:rPr>
                <w:w w:val="99"/>
                <w:sz w:val="20"/>
              </w:rPr>
              <w:t>0</w:t>
            </w:r>
          </w:p>
        </w:tc>
        <w:tc>
          <w:tcPr>
            <w:tcW w:w="940" w:type="dxa"/>
            <w:vAlign w:val="center"/>
          </w:tcPr>
          <w:p w14:paraId="4A461518" w14:textId="77777777" w:rsidR="00485D3B" w:rsidRPr="003C5ABC" w:rsidRDefault="00485D3B" w:rsidP="00485D3B">
            <w:pPr>
              <w:ind w:leftChars="-2" w:left="2" w:hangingChars="3" w:hanging="6"/>
              <w:jc w:val="center"/>
              <w:rPr>
                <w:sz w:val="20"/>
                <w:szCs w:val="20"/>
              </w:rPr>
            </w:pPr>
            <w:r>
              <w:rPr>
                <w:color w:val="000000"/>
                <w:sz w:val="20"/>
              </w:rPr>
              <w:t>31703</w:t>
            </w:r>
          </w:p>
        </w:tc>
      </w:tr>
      <w:tr w:rsidR="00485D3B" w:rsidRPr="003C5ABC" w14:paraId="3B03FA75" w14:textId="77777777" w:rsidTr="002A62F8">
        <w:trPr>
          <w:trHeight w:val="298"/>
        </w:trPr>
        <w:tc>
          <w:tcPr>
            <w:tcW w:w="2392" w:type="dxa"/>
          </w:tcPr>
          <w:p w14:paraId="1AD9E343" w14:textId="77777777" w:rsidR="00485D3B" w:rsidRPr="003C5ABC" w:rsidRDefault="00485D3B" w:rsidP="00485D3B">
            <w:pPr>
              <w:pStyle w:val="TableParagraph"/>
              <w:spacing w:line="210" w:lineRule="exact"/>
              <w:ind w:left="107"/>
              <w:jc w:val="left"/>
              <w:rPr>
                <w:b/>
                <w:sz w:val="20"/>
              </w:rPr>
            </w:pPr>
            <w:r w:rsidRPr="003C5ABC">
              <w:rPr>
                <w:b/>
                <w:sz w:val="20"/>
              </w:rPr>
              <w:t>Всего смета проекта</w:t>
            </w:r>
          </w:p>
        </w:tc>
        <w:tc>
          <w:tcPr>
            <w:tcW w:w="802" w:type="dxa"/>
            <w:vAlign w:val="center"/>
          </w:tcPr>
          <w:p w14:paraId="33F03C4F" w14:textId="77777777" w:rsidR="00485D3B" w:rsidRPr="003C5ABC" w:rsidRDefault="00485D3B" w:rsidP="00485D3B">
            <w:pPr>
              <w:pStyle w:val="TableParagraph"/>
              <w:spacing w:line="210" w:lineRule="exact"/>
              <w:ind w:left="31" w:hanging="103"/>
              <w:rPr>
                <w:b/>
                <w:sz w:val="20"/>
              </w:rPr>
            </w:pPr>
            <w:r w:rsidRPr="003C5ABC">
              <w:rPr>
                <w:b/>
                <w:sz w:val="20"/>
              </w:rPr>
              <w:t>24703</w:t>
            </w:r>
          </w:p>
        </w:tc>
        <w:tc>
          <w:tcPr>
            <w:tcW w:w="860" w:type="dxa"/>
            <w:vAlign w:val="center"/>
          </w:tcPr>
          <w:p w14:paraId="22467AAB" w14:textId="77777777" w:rsidR="00485D3B" w:rsidRPr="003C5ABC" w:rsidRDefault="00485D3B" w:rsidP="00485D3B">
            <w:pPr>
              <w:pStyle w:val="TableParagraph"/>
              <w:spacing w:line="210" w:lineRule="exact"/>
              <w:ind w:left="31" w:hanging="103"/>
              <w:rPr>
                <w:b/>
                <w:sz w:val="20"/>
              </w:rPr>
            </w:pPr>
            <w:r w:rsidRPr="003C5ABC">
              <w:rPr>
                <w:b/>
                <w:sz w:val="20"/>
              </w:rPr>
              <w:t>13240</w:t>
            </w:r>
          </w:p>
        </w:tc>
        <w:tc>
          <w:tcPr>
            <w:tcW w:w="867" w:type="dxa"/>
            <w:vAlign w:val="center"/>
          </w:tcPr>
          <w:p w14:paraId="04DCAF0B" w14:textId="77777777" w:rsidR="00485D3B" w:rsidRPr="003C5ABC" w:rsidRDefault="00485D3B" w:rsidP="00485D3B">
            <w:pPr>
              <w:pStyle w:val="TableParagraph"/>
              <w:spacing w:line="210" w:lineRule="exact"/>
              <w:ind w:left="31" w:hanging="103"/>
              <w:rPr>
                <w:b/>
                <w:sz w:val="20"/>
              </w:rPr>
            </w:pPr>
            <w:r w:rsidRPr="003C5ABC">
              <w:rPr>
                <w:b/>
                <w:sz w:val="20"/>
              </w:rPr>
              <w:t>7383</w:t>
            </w:r>
          </w:p>
        </w:tc>
        <w:tc>
          <w:tcPr>
            <w:tcW w:w="865" w:type="dxa"/>
            <w:vAlign w:val="center"/>
          </w:tcPr>
          <w:p w14:paraId="2133DFF6" w14:textId="77777777" w:rsidR="00485D3B" w:rsidRPr="003C5ABC" w:rsidRDefault="00485D3B" w:rsidP="00485D3B">
            <w:pPr>
              <w:pStyle w:val="TableParagraph"/>
              <w:spacing w:line="210" w:lineRule="exact"/>
              <w:ind w:left="31" w:hanging="103"/>
              <w:rPr>
                <w:b/>
                <w:sz w:val="20"/>
              </w:rPr>
            </w:pPr>
            <w:r w:rsidRPr="003C5ABC">
              <w:rPr>
                <w:b/>
                <w:sz w:val="20"/>
              </w:rPr>
              <w:t>161110</w:t>
            </w:r>
          </w:p>
        </w:tc>
        <w:tc>
          <w:tcPr>
            <w:tcW w:w="786" w:type="dxa"/>
            <w:vAlign w:val="center"/>
          </w:tcPr>
          <w:p w14:paraId="5E23A53A" w14:textId="77777777" w:rsidR="00485D3B" w:rsidRPr="003C5ABC" w:rsidRDefault="00485D3B" w:rsidP="00485D3B">
            <w:pPr>
              <w:pStyle w:val="TableParagraph"/>
              <w:spacing w:line="210" w:lineRule="exact"/>
              <w:ind w:left="31" w:hanging="103"/>
              <w:rPr>
                <w:b/>
                <w:sz w:val="20"/>
              </w:rPr>
            </w:pPr>
            <w:r w:rsidRPr="003C5ABC">
              <w:rPr>
                <w:b/>
                <w:sz w:val="20"/>
              </w:rPr>
              <w:t>914</w:t>
            </w:r>
          </w:p>
        </w:tc>
        <w:tc>
          <w:tcPr>
            <w:tcW w:w="780" w:type="dxa"/>
            <w:vAlign w:val="center"/>
          </w:tcPr>
          <w:p w14:paraId="18867924" w14:textId="77777777" w:rsidR="00485D3B" w:rsidRPr="003C5ABC" w:rsidRDefault="00485D3B" w:rsidP="00485D3B">
            <w:pPr>
              <w:pStyle w:val="TableParagraph"/>
              <w:spacing w:line="210" w:lineRule="exact"/>
              <w:ind w:left="31" w:hanging="103"/>
              <w:rPr>
                <w:b/>
                <w:sz w:val="20"/>
              </w:rPr>
            </w:pPr>
            <w:r w:rsidRPr="003C5ABC">
              <w:rPr>
                <w:b/>
                <w:sz w:val="20"/>
              </w:rPr>
              <w:t>482</w:t>
            </w:r>
          </w:p>
        </w:tc>
        <w:tc>
          <w:tcPr>
            <w:tcW w:w="902" w:type="dxa"/>
            <w:vAlign w:val="center"/>
          </w:tcPr>
          <w:p w14:paraId="79E21019"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26" w:type="dxa"/>
            <w:vAlign w:val="center"/>
          </w:tcPr>
          <w:p w14:paraId="70908DDC"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773" w:type="dxa"/>
            <w:vAlign w:val="center"/>
          </w:tcPr>
          <w:p w14:paraId="749F17A5"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66" w:type="dxa"/>
            <w:vAlign w:val="center"/>
          </w:tcPr>
          <w:p w14:paraId="165B1658"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859" w:type="dxa"/>
            <w:vAlign w:val="center"/>
          </w:tcPr>
          <w:p w14:paraId="3F74FC1F" w14:textId="77777777" w:rsidR="00485D3B" w:rsidRPr="003C5ABC" w:rsidRDefault="00485D3B" w:rsidP="00485D3B">
            <w:pPr>
              <w:pStyle w:val="TableParagraph"/>
              <w:spacing w:line="210" w:lineRule="exact"/>
              <w:ind w:left="31" w:hanging="103"/>
              <w:rPr>
                <w:b/>
                <w:sz w:val="20"/>
              </w:rPr>
            </w:pPr>
            <w:r w:rsidRPr="003C5ABC">
              <w:rPr>
                <w:b/>
                <w:sz w:val="20"/>
              </w:rPr>
              <w:t>0</w:t>
            </w:r>
          </w:p>
        </w:tc>
        <w:tc>
          <w:tcPr>
            <w:tcW w:w="940" w:type="dxa"/>
            <w:vAlign w:val="center"/>
          </w:tcPr>
          <w:p w14:paraId="05F8F60D" w14:textId="77777777" w:rsidR="00485D3B" w:rsidRPr="003C5ABC" w:rsidRDefault="00485D3B" w:rsidP="00485D3B">
            <w:pPr>
              <w:pStyle w:val="TableParagraph"/>
              <w:spacing w:line="210" w:lineRule="exact"/>
              <w:ind w:left="31" w:hanging="103"/>
              <w:rPr>
                <w:b/>
                <w:sz w:val="20"/>
              </w:rPr>
            </w:pPr>
            <w:r w:rsidRPr="00485D3B">
              <w:rPr>
                <w:b/>
                <w:sz w:val="20"/>
              </w:rPr>
              <w:t>207832</w:t>
            </w:r>
          </w:p>
        </w:tc>
      </w:tr>
    </w:tbl>
    <w:p w14:paraId="22AC3B03" w14:textId="77777777" w:rsidR="002A62F8" w:rsidRPr="003C5ABC" w:rsidRDefault="002A62F8" w:rsidP="002A62F8">
      <w:pPr>
        <w:rPr>
          <w:b/>
          <w:sz w:val="26"/>
          <w:szCs w:val="28"/>
        </w:rPr>
      </w:pPr>
    </w:p>
    <w:p w14:paraId="4460BA21" w14:textId="77777777" w:rsidR="002A62F8" w:rsidRPr="003C5ABC" w:rsidRDefault="002A62F8" w:rsidP="002A62F8">
      <w:pPr>
        <w:jc w:val="right"/>
        <w:rPr>
          <w:sz w:val="24"/>
        </w:rPr>
        <w:sectPr w:rsidR="002A62F8" w:rsidRPr="003C5ABC" w:rsidSect="009B430C">
          <w:pgSz w:w="16840" w:h="11910" w:orient="landscape"/>
          <w:pgMar w:top="1134" w:right="851" w:bottom="1134" w:left="1701" w:header="0" w:footer="0" w:gutter="0"/>
          <w:cols w:space="720"/>
          <w:docGrid w:linePitch="299"/>
        </w:sectPr>
      </w:pPr>
    </w:p>
    <w:p w14:paraId="4DD16E3C" w14:textId="77777777" w:rsidR="00D3346D" w:rsidRPr="00485D3B" w:rsidRDefault="002A62F8" w:rsidP="00D3346D">
      <w:pPr>
        <w:pStyle w:val="1"/>
        <w:numPr>
          <w:ilvl w:val="1"/>
          <w:numId w:val="7"/>
        </w:numPr>
        <w:tabs>
          <w:tab w:val="left" w:pos="1406"/>
        </w:tabs>
        <w:ind w:left="0" w:firstLine="709"/>
        <w:jc w:val="both"/>
      </w:pPr>
      <w:bookmarkStart w:id="63" w:name="P133"/>
      <w:bookmarkStart w:id="64" w:name="_Toc37689184"/>
      <w:bookmarkEnd w:id="63"/>
      <w:r w:rsidRPr="00485D3B">
        <w:t>П</w:t>
      </w:r>
      <w:r w:rsidR="00D3346D" w:rsidRPr="00485D3B">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4"/>
    </w:p>
    <w:p w14:paraId="767EE35D" w14:textId="77777777" w:rsidR="00485D3B" w:rsidRPr="00485D3B" w:rsidRDefault="00485D3B" w:rsidP="00485D3B">
      <w:pPr>
        <w:pStyle w:val="a3"/>
        <w:spacing w:before="176" w:line="360" w:lineRule="auto"/>
        <w:ind w:right="367" w:firstLine="567"/>
        <w:jc w:val="both"/>
      </w:pPr>
      <w:r w:rsidRPr="00485D3B">
        <w:t>Система теплоснабжения Полысаево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7CE55261" w14:textId="77777777" w:rsidR="00D3346D" w:rsidRPr="00485D3B" w:rsidRDefault="002A62F8" w:rsidP="00D3346D">
      <w:pPr>
        <w:pStyle w:val="1"/>
        <w:numPr>
          <w:ilvl w:val="1"/>
          <w:numId w:val="7"/>
        </w:numPr>
        <w:tabs>
          <w:tab w:val="left" w:pos="1406"/>
        </w:tabs>
        <w:ind w:left="0" w:firstLine="709"/>
        <w:jc w:val="both"/>
      </w:pPr>
      <w:bookmarkStart w:id="65" w:name="_Toc37689185"/>
      <w:r w:rsidRPr="00485D3B">
        <w:t>О</w:t>
      </w:r>
      <w:r w:rsidR="00D3346D" w:rsidRPr="00485D3B">
        <w:t>ценк</w:t>
      </w:r>
      <w:r w:rsidR="005945BB" w:rsidRPr="00485D3B">
        <w:t>а</w:t>
      </w:r>
      <w:r w:rsidR="00D3346D" w:rsidRPr="00485D3B">
        <w:t xml:space="preserve"> эффективности инвестиций по отдельным предложениям</w:t>
      </w:r>
      <w:bookmarkEnd w:id="65"/>
    </w:p>
    <w:p w14:paraId="04964D27" w14:textId="77777777" w:rsidR="00485D3B" w:rsidRPr="00485D3B" w:rsidRDefault="00485D3B" w:rsidP="00485D3B">
      <w:pPr>
        <w:pStyle w:val="a3"/>
        <w:spacing w:before="176" w:line="360" w:lineRule="auto"/>
        <w:ind w:right="367" w:firstLine="567"/>
        <w:jc w:val="both"/>
      </w:pPr>
      <w:r w:rsidRPr="00485D3B">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151A72AA" w14:textId="77777777" w:rsidR="0061452A" w:rsidRPr="002A212D" w:rsidRDefault="0061452A" w:rsidP="0061452A">
      <w:pPr>
        <w:pStyle w:val="1"/>
        <w:numPr>
          <w:ilvl w:val="0"/>
          <w:numId w:val="7"/>
        </w:numPr>
        <w:tabs>
          <w:tab w:val="left" w:pos="1223"/>
        </w:tabs>
        <w:ind w:left="0" w:firstLine="709"/>
        <w:jc w:val="both"/>
      </w:pPr>
      <w:bookmarkStart w:id="66" w:name="_Toc37689186"/>
      <w:r w:rsidRPr="002A212D">
        <w:t>Раздел 10 "Решение о присвоении статуса единой теплоснабжающей организации (организациям)"</w:t>
      </w:r>
      <w:bookmarkEnd w:id="66"/>
    </w:p>
    <w:p w14:paraId="32AD9EA7" w14:textId="77777777" w:rsidR="00D3346D" w:rsidRDefault="006E2117" w:rsidP="00D3346D">
      <w:pPr>
        <w:pStyle w:val="1"/>
        <w:numPr>
          <w:ilvl w:val="1"/>
          <w:numId w:val="7"/>
        </w:numPr>
        <w:tabs>
          <w:tab w:val="left" w:pos="1406"/>
        </w:tabs>
        <w:ind w:left="0" w:firstLine="709"/>
        <w:jc w:val="both"/>
      </w:pPr>
      <w:bookmarkStart w:id="67" w:name="_Toc37689187"/>
      <w:r w:rsidRPr="00D3346D">
        <w:t>Р</w:t>
      </w:r>
      <w:r w:rsidR="00D3346D" w:rsidRPr="00D3346D">
        <w:t>ешение об определении единой теплоснабжающей организации (организаций)</w:t>
      </w:r>
      <w:bookmarkEnd w:id="67"/>
    </w:p>
    <w:p w14:paraId="49AC3DAA" w14:textId="77777777" w:rsidR="00C7617F" w:rsidRPr="003C5ABC" w:rsidRDefault="00C7617F" w:rsidP="00C7617F">
      <w:pPr>
        <w:pStyle w:val="a3"/>
        <w:spacing w:before="176" w:line="360" w:lineRule="auto"/>
        <w:ind w:right="367" w:firstLine="567"/>
        <w:jc w:val="both"/>
      </w:pPr>
      <w:r w:rsidRPr="003C5ABC">
        <w:t>Предлагаем для Полысаевского городского округа определить для каждой изолированной системы теплоснабжения следующие ЕТО:</w:t>
      </w:r>
    </w:p>
    <w:p w14:paraId="6FC68A28" w14:textId="77777777" w:rsidR="00C7617F" w:rsidRPr="003C5ABC" w:rsidRDefault="00C7617F" w:rsidP="00C7617F">
      <w:pPr>
        <w:spacing w:after="3"/>
        <w:ind w:left="753"/>
        <w:rPr>
          <w:b/>
          <w:sz w:val="24"/>
        </w:rPr>
      </w:pPr>
      <w:r w:rsidRPr="003C5ABC">
        <w:rPr>
          <w:b/>
          <w:sz w:val="24"/>
        </w:rPr>
        <w:t xml:space="preserve">Таблица </w:t>
      </w:r>
      <w:r>
        <w:rPr>
          <w:b/>
          <w:sz w:val="24"/>
        </w:rPr>
        <w:t>10</w:t>
      </w:r>
      <w:r w:rsidRPr="003C5ABC">
        <w:rPr>
          <w:b/>
          <w:sz w:val="24"/>
        </w:rPr>
        <w:t>.</w:t>
      </w:r>
      <w:r>
        <w:rPr>
          <w:b/>
          <w:sz w:val="24"/>
        </w:rPr>
        <w:t>1</w:t>
      </w:r>
      <w:r w:rsidRPr="003C5ABC">
        <w:rPr>
          <w:b/>
          <w:sz w:val="24"/>
        </w:rPr>
        <w:t>. Предложения по выбору ЕТО</w:t>
      </w:r>
    </w:p>
    <w:tbl>
      <w:tblPr>
        <w:tblW w:w="898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5292"/>
        <w:gridCol w:w="3049"/>
      </w:tblGrid>
      <w:tr w:rsidR="00C7617F" w:rsidRPr="003C5ABC" w14:paraId="1320464A" w14:textId="77777777" w:rsidTr="00397211">
        <w:trPr>
          <w:trHeight w:val="541"/>
        </w:trPr>
        <w:tc>
          <w:tcPr>
            <w:tcW w:w="646" w:type="dxa"/>
            <w:vAlign w:val="center"/>
          </w:tcPr>
          <w:p w14:paraId="2EAF13D9" w14:textId="77777777" w:rsidR="00C7617F" w:rsidRPr="003C5ABC" w:rsidRDefault="00C7617F" w:rsidP="00397211">
            <w:pPr>
              <w:pStyle w:val="TableParagraph"/>
              <w:tabs>
                <w:tab w:val="left" w:pos="604"/>
              </w:tabs>
              <w:spacing w:line="252" w:lineRule="exact"/>
              <w:ind w:right="151" w:firstLine="37"/>
              <w:rPr>
                <w:b/>
                <w:sz w:val="20"/>
                <w:szCs w:val="20"/>
              </w:rPr>
            </w:pPr>
            <w:r w:rsidRPr="003C5ABC">
              <w:rPr>
                <w:b/>
                <w:sz w:val="20"/>
                <w:szCs w:val="20"/>
              </w:rPr>
              <w:t>№ п/п</w:t>
            </w:r>
          </w:p>
        </w:tc>
        <w:tc>
          <w:tcPr>
            <w:tcW w:w="5292" w:type="dxa"/>
            <w:vAlign w:val="center"/>
          </w:tcPr>
          <w:p w14:paraId="0D99344B" w14:textId="77777777" w:rsidR="00C7617F" w:rsidRPr="003C5ABC" w:rsidRDefault="00C7617F" w:rsidP="00397211">
            <w:pPr>
              <w:pStyle w:val="TableParagraph"/>
              <w:tabs>
                <w:tab w:val="left" w:pos="604"/>
              </w:tabs>
              <w:ind w:firstLine="37"/>
              <w:rPr>
                <w:b/>
                <w:sz w:val="20"/>
                <w:szCs w:val="20"/>
              </w:rPr>
            </w:pPr>
            <w:r w:rsidRPr="003C5ABC">
              <w:rPr>
                <w:b/>
                <w:sz w:val="20"/>
                <w:szCs w:val="20"/>
              </w:rPr>
              <w:t>Изолированная система теплоснабжения</w:t>
            </w:r>
          </w:p>
        </w:tc>
        <w:tc>
          <w:tcPr>
            <w:tcW w:w="3049" w:type="dxa"/>
            <w:vAlign w:val="center"/>
          </w:tcPr>
          <w:p w14:paraId="4977C729" w14:textId="77777777" w:rsidR="00C7617F" w:rsidRPr="003C5ABC" w:rsidRDefault="00C7617F" w:rsidP="00397211">
            <w:pPr>
              <w:pStyle w:val="TableParagraph"/>
              <w:tabs>
                <w:tab w:val="left" w:pos="604"/>
              </w:tabs>
              <w:ind w:firstLine="37"/>
              <w:rPr>
                <w:b/>
                <w:sz w:val="20"/>
                <w:szCs w:val="20"/>
              </w:rPr>
            </w:pPr>
            <w:r w:rsidRPr="003C5ABC">
              <w:rPr>
                <w:b/>
                <w:sz w:val="20"/>
                <w:szCs w:val="20"/>
              </w:rPr>
              <w:t>Предлагаемая ЕТО</w:t>
            </w:r>
          </w:p>
        </w:tc>
      </w:tr>
      <w:tr w:rsidR="00C7617F" w:rsidRPr="003C5ABC" w14:paraId="1FCE426F" w14:textId="77777777" w:rsidTr="00397211">
        <w:trPr>
          <w:trHeight w:val="475"/>
        </w:trPr>
        <w:tc>
          <w:tcPr>
            <w:tcW w:w="646" w:type="dxa"/>
            <w:vAlign w:val="center"/>
          </w:tcPr>
          <w:p w14:paraId="583548EB" w14:textId="77777777" w:rsidR="00C7617F" w:rsidRPr="003C5ABC" w:rsidRDefault="00C7617F" w:rsidP="00397211">
            <w:pPr>
              <w:pStyle w:val="TableParagraph"/>
              <w:ind w:left="7"/>
              <w:rPr>
                <w:sz w:val="24"/>
              </w:rPr>
            </w:pPr>
            <w:r w:rsidRPr="003C5ABC">
              <w:rPr>
                <w:sz w:val="24"/>
              </w:rPr>
              <w:t>1</w:t>
            </w:r>
          </w:p>
        </w:tc>
        <w:tc>
          <w:tcPr>
            <w:tcW w:w="5292" w:type="dxa"/>
            <w:vAlign w:val="center"/>
          </w:tcPr>
          <w:p w14:paraId="0F3B3684" w14:textId="77777777" w:rsidR="00C7617F" w:rsidRPr="003C5ABC" w:rsidRDefault="00C7617F" w:rsidP="00397211">
            <w:pPr>
              <w:pStyle w:val="TableParagraph"/>
              <w:spacing w:line="268" w:lineRule="exact"/>
              <w:ind w:left="107"/>
              <w:jc w:val="left"/>
              <w:rPr>
                <w:sz w:val="24"/>
              </w:rPr>
            </w:pPr>
            <w:r w:rsidRPr="003C5ABC">
              <w:rPr>
                <w:sz w:val="24"/>
              </w:rPr>
              <w:t>Система теплоснабжения от котельных ППШ,</w:t>
            </w:r>
          </w:p>
          <w:p w14:paraId="6DA722F1" w14:textId="77777777" w:rsidR="00C7617F" w:rsidRPr="003C5ABC" w:rsidRDefault="00C7617F" w:rsidP="00397211">
            <w:pPr>
              <w:pStyle w:val="TableParagraph"/>
              <w:spacing w:line="264" w:lineRule="exact"/>
              <w:ind w:left="107"/>
              <w:jc w:val="left"/>
              <w:rPr>
                <w:sz w:val="24"/>
              </w:rPr>
            </w:pPr>
            <w:r w:rsidRPr="003C5ABC">
              <w:rPr>
                <w:sz w:val="24"/>
              </w:rPr>
              <w:t>ППШ-2</w:t>
            </w:r>
          </w:p>
        </w:tc>
        <w:tc>
          <w:tcPr>
            <w:tcW w:w="3049" w:type="dxa"/>
            <w:vAlign w:val="center"/>
          </w:tcPr>
          <w:p w14:paraId="3FF47235" w14:textId="77777777" w:rsidR="00C7617F" w:rsidRPr="003C5ABC" w:rsidRDefault="00C7617F" w:rsidP="00397211">
            <w:pPr>
              <w:pStyle w:val="TableParagraph"/>
              <w:ind w:left="107"/>
              <w:rPr>
                <w:sz w:val="24"/>
              </w:rPr>
            </w:pPr>
            <w:r w:rsidRPr="003C5ABC">
              <w:rPr>
                <w:sz w:val="24"/>
              </w:rPr>
              <w:t>ООО «Кузбасская Энергокомпания»</w:t>
            </w:r>
          </w:p>
        </w:tc>
      </w:tr>
      <w:tr w:rsidR="00C7617F" w:rsidRPr="003C5ABC" w14:paraId="19E00EFA" w14:textId="77777777" w:rsidTr="00397211">
        <w:trPr>
          <w:trHeight w:val="294"/>
        </w:trPr>
        <w:tc>
          <w:tcPr>
            <w:tcW w:w="646" w:type="dxa"/>
            <w:vAlign w:val="center"/>
          </w:tcPr>
          <w:p w14:paraId="46D7545F" w14:textId="77777777" w:rsidR="00C7617F" w:rsidRPr="003C5ABC" w:rsidRDefault="00C7617F" w:rsidP="00397211">
            <w:pPr>
              <w:pStyle w:val="TableParagraph"/>
              <w:spacing w:line="256" w:lineRule="exact"/>
              <w:ind w:left="7"/>
              <w:rPr>
                <w:sz w:val="24"/>
              </w:rPr>
            </w:pPr>
            <w:r w:rsidRPr="003C5ABC">
              <w:rPr>
                <w:sz w:val="24"/>
              </w:rPr>
              <w:t>2</w:t>
            </w:r>
          </w:p>
        </w:tc>
        <w:tc>
          <w:tcPr>
            <w:tcW w:w="5292" w:type="dxa"/>
            <w:vAlign w:val="center"/>
          </w:tcPr>
          <w:p w14:paraId="4DCC9541" w14:textId="77777777" w:rsidR="00C7617F" w:rsidRPr="003C5ABC" w:rsidRDefault="00C7617F" w:rsidP="00397211">
            <w:pPr>
              <w:pStyle w:val="TableParagraph"/>
              <w:spacing w:line="256" w:lineRule="exact"/>
              <w:ind w:left="107"/>
              <w:jc w:val="left"/>
              <w:rPr>
                <w:sz w:val="24"/>
              </w:rPr>
            </w:pPr>
            <w:r w:rsidRPr="003C5ABC">
              <w:rPr>
                <w:sz w:val="24"/>
              </w:rPr>
              <w:t>Система теплоснабжения от котельной №28</w:t>
            </w:r>
          </w:p>
        </w:tc>
        <w:tc>
          <w:tcPr>
            <w:tcW w:w="3049" w:type="dxa"/>
            <w:vAlign w:val="center"/>
          </w:tcPr>
          <w:p w14:paraId="3C86C929" w14:textId="77777777" w:rsidR="00C7617F" w:rsidRPr="003C5ABC" w:rsidRDefault="00C7617F" w:rsidP="00397211">
            <w:pPr>
              <w:pStyle w:val="TableParagraph"/>
              <w:spacing w:line="256" w:lineRule="exact"/>
              <w:ind w:left="107"/>
              <w:rPr>
                <w:sz w:val="24"/>
              </w:rPr>
            </w:pPr>
            <w:r w:rsidRPr="003C5ABC">
              <w:rPr>
                <w:sz w:val="24"/>
              </w:rPr>
              <w:t>ООО «Кузбасская Энергокомпания»</w:t>
            </w:r>
          </w:p>
        </w:tc>
      </w:tr>
      <w:tr w:rsidR="00C7617F" w:rsidRPr="003C5ABC" w14:paraId="39763088" w14:textId="77777777" w:rsidTr="00397211">
        <w:trPr>
          <w:trHeight w:val="294"/>
        </w:trPr>
        <w:tc>
          <w:tcPr>
            <w:tcW w:w="646" w:type="dxa"/>
            <w:vAlign w:val="center"/>
          </w:tcPr>
          <w:p w14:paraId="43AB4192" w14:textId="77777777" w:rsidR="00C7617F" w:rsidRPr="003C5ABC" w:rsidRDefault="00C7617F" w:rsidP="00397211">
            <w:pPr>
              <w:pStyle w:val="TableParagraph"/>
              <w:spacing w:line="256" w:lineRule="exact"/>
              <w:ind w:left="7"/>
              <w:rPr>
                <w:sz w:val="24"/>
              </w:rPr>
            </w:pPr>
            <w:r w:rsidRPr="003C5ABC">
              <w:rPr>
                <w:sz w:val="24"/>
              </w:rPr>
              <w:t>3</w:t>
            </w:r>
          </w:p>
        </w:tc>
        <w:tc>
          <w:tcPr>
            <w:tcW w:w="5292" w:type="dxa"/>
            <w:vAlign w:val="center"/>
          </w:tcPr>
          <w:p w14:paraId="1BFF5316" w14:textId="77777777" w:rsidR="00C7617F" w:rsidRPr="003C5ABC" w:rsidRDefault="00C7617F" w:rsidP="00397211">
            <w:pPr>
              <w:pStyle w:val="TableParagraph"/>
              <w:spacing w:line="256" w:lineRule="exact"/>
              <w:ind w:left="107"/>
              <w:jc w:val="left"/>
              <w:rPr>
                <w:sz w:val="24"/>
              </w:rPr>
            </w:pPr>
            <w:r w:rsidRPr="003C5ABC">
              <w:rPr>
                <w:sz w:val="24"/>
              </w:rPr>
              <w:t>Система теплоснабжения от котельной №29</w:t>
            </w:r>
          </w:p>
        </w:tc>
        <w:tc>
          <w:tcPr>
            <w:tcW w:w="3049" w:type="dxa"/>
            <w:vAlign w:val="center"/>
          </w:tcPr>
          <w:p w14:paraId="2D232CB0" w14:textId="77777777" w:rsidR="00C7617F" w:rsidRPr="003C5ABC" w:rsidRDefault="00C7617F" w:rsidP="00397211">
            <w:pPr>
              <w:pStyle w:val="TableParagraph"/>
              <w:spacing w:line="256" w:lineRule="exact"/>
              <w:ind w:left="107"/>
              <w:rPr>
                <w:sz w:val="24"/>
              </w:rPr>
            </w:pPr>
            <w:r w:rsidRPr="003C5ABC">
              <w:rPr>
                <w:sz w:val="24"/>
              </w:rPr>
              <w:t>ООО «Кузбасская Энергокомпания»</w:t>
            </w:r>
          </w:p>
        </w:tc>
      </w:tr>
      <w:tr w:rsidR="00C7617F" w:rsidRPr="003C5ABC" w14:paraId="0DDE6356" w14:textId="77777777" w:rsidTr="00397211">
        <w:trPr>
          <w:trHeight w:val="294"/>
        </w:trPr>
        <w:tc>
          <w:tcPr>
            <w:tcW w:w="646" w:type="dxa"/>
            <w:vAlign w:val="center"/>
          </w:tcPr>
          <w:p w14:paraId="0630AE05" w14:textId="77777777" w:rsidR="00C7617F" w:rsidRPr="003C5ABC" w:rsidRDefault="00C7617F" w:rsidP="00397211">
            <w:pPr>
              <w:pStyle w:val="TableParagraph"/>
              <w:spacing w:line="256" w:lineRule="exact"/>
              <w:ind w:left="7"/>
              <w:rPr>
                <w:sz w:val="24"/>
              </w:rPr>
            </w:pPr>
            <w:r w:rsidRPr="003C5ABC">
              <w:rPr>
                <w:sz w:val="24"/>
              </w:rPr>
              <w:t>4</w:t>
            </w:r>
          </w:p>
        </w:tc>
        <w:tc>
          <w:tcPr>
            <w:tcW w:w="5292" w:type="dxa"/>
            <w:vAlign w:val="center"/>
          </w:tcPr>
          <w:p w14:paraId="1490BCC7" w14:textId="77777777" w:rsidR="00C7617F" w:rsidRPr="003C5ABC" w:rsidRDefault="00C7617F" w:rsidP="00397211">
            <w:pPr>
              <w:pStyle w:val="TableParagraph"/>
              <w:spacing w:line="256" w:lineRule="exact"/>
              <w:ind w:left="107"/>
              <w:jc w:val="left"/>
              <w:rPr>
                <w:sz w:val="24"/>
              </w:rPr>
            </w:pPr>
            <w:r w:rsidRPr="003C5ABC">
              <w:rPr>
                <w:sz w:val="24"/>
              </w:rPr>
              <w:t>Система теплоснабжения от котельной №32</w:t>
            </w:r>
          </w:p>
        </w:tc>
        <w:tc>
          <w:tcPr>
            <w:tcW w:w="3049" w:type="dxa"/>
            <w:vAlign w:val="center"/>
          </w:tcPr>
          <w:p w14:paraId="0FA6D24C" w14:textId="77777777" w:rsidR="00C7617F" w:rsidRPr="003C5ABC" w:rsidRDefault="00C7617F" w:rsidP="00397211">
            <w:pPr>
              <w:pStyle w:val="TableParagraph"/>
              <w:spacing w:line="256" w:lineRule="exact"/>
              <w:ind w:left="107"/>
              <w:rPr>
                <w:sz w:val="24"/>
              </w:rPr>
            </w:pPr>
            <w:r w:rsidRPr="003C5ABC">
              <w:rPr>
                <w:sz w:val="24"/>
              </w:rPr>
              <w:t>ООО «Кузбасская Энергокомпания»</w:t>
            </w:r>
          </w:p>
        </w:tc>
      </w:tr>
      <w:tr w:rsidR="00C7617F" w:rsidRPr="003C5ABC" w14:paraId="1277D591" w14:textId="77777777" w:rsidTr="00397211">
        <w:trPr>
          <w:trHeight w:val="591"/>
        </w:trPr>
        <w:tc>
          <w:tcPr>
            <w:tcW w:w="646" w:type="dxa"/>
            <w:vAlign w:val="center"/>
          </w:tcPr>
          <w:p w14:paraId="279596C9" w14:textId="77777777" w:rsidR="00C7617F" w:rsidRPr="003C5ABC" w:rsidRDefault="00C7617F" w:rsidP="00397211">
            <w:pPr>
              <w:pStyle w:val="TableParagraph"/>
              <w:ind w:left="7"/>
              <w:rPr>
                <w:sz w:val="24"/>
              </w:rPr>
            </w:pPr>
            <w:r w:rsidRPr="003C5ABC">
              <w:rPr>
                <w:sz w:val="24"/>
              </w:rPr>
              <w:t>5</w:t>
            </w:r>
          </w:p>
        </w:tc>
        <w:tc>
          <w:tcPr>
            <w:tcW w:w="5292" w:type="dxa"/>
            <w:vAlign w:val="center"/>
          </w:tcPr>
          <w:p w14:paraId="30C66DDE" w14:textId="77777777" w:rsidR="00C7617F" w:rsidRPr="003C5ABC" w:rsidRDefault="00C7617F" w:rsidP="00397211">
            <w:pPr>
              <w:pStyle w:val="TableParagraph"/>
              <w:spacing w:line="266" w:lineRule="exact"/>
              <w:ind w:left="107"/>
              <w:jc w:val="left"/>
              <w:rPr>
                <w:sz w:val="24"/>
              </w:rPr>
            </w:pPr>
            <w:r w:rsidRPr="003C5ABC">
              <w:rPr>
                <w:sz w:val="24"/>
              </w:rPr>
              <w:t>Система теплоснабжения от котельной шахты</w:t>
            </w:r>
          </w:p>
          <w:p w14:paraId="4771B71D" w14:textId="77777777" w:rsidR="00C7617F" w:rsidRPr="003C5ABC" w:rsidRDefault="00C7617F" w:rsidP="00397211">
            <w:pPr>
              <w:pStyle w:val="TableParagraph"/>
              <w:spacing w:line="266" w:lineRule="exact"/>
              <w:ind w:left="107"/>
              <w:jc w:val="left"/>
              <w:rPr>
                <w:sz w:val="24"/>
              </w:rPr>
            </w:pPr>
            <w:r w:rsidRPr="003C5ABC">
              <w:rPr>
                <w:sz w:val="24"/>
              </w:rPr>
              <w:t>«Полысаевская»</w:t>
            </w:r>
          </w:p>
        </w:tc>
        <w:tc>
          <w:tcPr>
            <w:tcW w:w="3049" w:type="dxa"/>
            <w:vAlign w:val="center"/>
          </w:tcPr>
          <w:p w14:paraId="708AA8BA" w14:textId="77777777" w:rsidR="00C7617F" w:rsidRPr="003C5ABC" w:rsidRDefault="00C7617F" w:rsidP="00397211">
            <w:pPr>
              <w:pStyle w:val="TableParagraph"/>
              <w:spacing w:line="266" w:lineRule="exact"/>
              <w:ind w:left="107"/>
              <w:rPr>
                <w:sz w:val="24"/>
              </w:rPr>
            </w:pPr>
            <w:r w:rsidRPr="003C5ABC">
              <w:rPr>
                <w:sz w:val="24"/>
              </w:rPr>
              <w:t>АО «СУЭК-Кузбасс» ПЕ «Спецналадка» + МКП «Благоустройство»</w:t>
            </w:r>
          </w:p>
        </w:tc>
      </w:tr>
    </w:tbl>
    <w:p w14:paraId="1A48E808" w14:textId="77777777" w:rsidR="00C7617F" w:rsidRPr="003C5ABC" w:rsidRDefault="00C7617F" w:rsidP="00C7617F">
      <w:pPr>
        <w:pStyle w:val="a3"/>
        <w:spacing w:line="360" w:lineRule="auto"/>
        <w:ind w:firstLine="709"/>
        <w:jc w:val="both"/>
      </w:pPr>
      <w:r w:rsidRPr="003C5ABC">
        <w:t>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орган местного самоуправления городского округа в соответствии с ФЗ №190 «О теплоснабжении».</w:t>
      </w:r>
    </w:p>
    <w:p w14:paraId="79FA31E7" w14:textId="77777777" w:rsidR="00C7617F" w:rsidRPr="003C5ABC" w:rsidRDefault="00C7617F" w:rsidP="00C7617F">
      <w:pPr>
        <w:pStyle w:val="a3"/>
        <w:spacing w:line="360" w:lineRule="auto"/>
        <w:ind w:firstLine="709"/>
        <w:jc w:val="both"/>
      </w:pPr>
      <w:r w:rsidRPr="003C5ABC">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14:paraId="0E595133" w14:textId="77777777" w:rsidR="00C7617F" w:rsidRPr="003C5ABC" w:rsidRDefault="00C7617F" w:rsidP="00C7617F">
      <w:pPr>
        <w:pStyle w:val="a3"/>
        <w:spacing w:line="360" w:lineRule="auto"/>
        <w:ind w:firstLine="709"/>
        <w:jc w:val="both"/>
      </w:pPr>
      <w:r w:rsidRPr="003C5ABC">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14:paraId="138CC2C2" w14:textId="77777777" w:rsidR="00C7617F" w:rsidRPr="003C5ABC" w:rsidRDefault="00C7617F" w:rsidP="00C7617F">
      <w:pPr>
        <w:pStyle w:val="a4"/>
        <w:numPr>
          <w:ilvl w:val="0"/>
          <w:numId w:val="1"/>
        </w:numPr>
        <w:tabs>
          <w:tab w:val="left" w:pos="924"/>
        </w:tabs>
        <w:spacing w:line="360" w:lineRule="auto"/>
        <w:ind w:left="0" w:firstLine="709"/>
        <w:rPr>
          <w:sz w:val="41"/>
        </w:rPr>
      </w:pPr>
      <w:r w:rsidRPr="003C5ABC">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sidRPr="003C5ABC">
        <w:rPr>
          <w:spacing w:val="-7"/>
          <w:sz w:val="28"/>
        </w:rPr>
        <w:t xml:space="preserve"> </w:t>
      </w:r>
      <w:r w:rsidRPr="003C5ABC">
        <w:rPr>
          <w:sz w:val="28"/>
        </w:rPr>
        <w:t>сетям;</w:t>
      </w:r>
    </w:p>
    <w:p w14:paraId="1A184CEB" w14:textId="77777777" w:rsidR="00C7617F" w:rsidRPr="003C5ABC" w:rsidRDefault="00C7617F" w:rsidP="00C7617F">
      <w:pPr>
        <w:pStyle w:val="a4"/>
        <w:numPr>
          <w:ilvl w:val="0"/>
          <w:numId w:val="1"/>
        </w:numPr>
        <w:tabs>
          <w:tab w:val="left" w:pos="948"/>
        </w:tabs>
        <w:spacing w:line="360" w:lineRule="auto"/>
        <w:ind w:left="0" w:firstLine="709"/>
        <w:rPr>
          <w:sz w:val="28"/>
        </w:rPr>
      </w:pPr>
      <w:r w:rsidRPr="003C5ABC">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14B8EF1" w14:textId="77777777" w:rsidR="00C7617F" w:rsidRPr="003C5ABC" w:rsidRDefault="00C7617F" w:rsidP="00C7617F">
      <w:pPr>
        <w:pStyle w:val="a3"/>
        <w:spacing w:line="360" w:lineRule="auto"/>
        <w:ind w:firstLine="709"/>
        <w:jc w:val="both"/>
      </w:pPr>
      <w:r w:rsidRPr="003C5ABC">
        <w:t>Границы зоны деятельности ЕТО в соответствии с пунктом 19 «Постановления организации теплоснабжения могут быть изменены в следующих случаях:</w:t>
      </w:r>
    </w:p>
    <w:p w14:paraId="3AB7768A" w14:textId="77777777" w:rsidR="00C7617F" w:rsidRPr="003C5ABC" w:rsidRDefault="00C7617F" w:rsidP="00C7617F">
      <w:pPr>
        <w:pStyle w:val="a4"/>
        <w:numPr>
          <w:ilvl w:val="0"/>
          <w:numId w:val="1"/>
        </w:numPr>
        <w:tabs>
          <w:tab w:val="left" w:pos="960"/>
        </w:tabs>
        <w:spacing w:line="360" w:lineRule="auto"/>
        <w:ind w:left="0" w:firstLine="709"/>
        <w:rPr>
          <w:sz w:val="28"/>
        </w:rPr>
      </w:pPr>
      <w:r w:rsidRPr="003C5ABC">
        <w:rPr>
          <w:sz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w:t>
      </w:r>
      <w:r w:rsidRPr="003C5ABC">
        <w:rPr>
          <w:spacing w:val="3"/>
          <w:sz w:val="28"/>
        </w:rPr>
        <w:t>си</w:t>
      </w:r>
      <w:r w:rsidRPr="003C5ABC">
        <w:rPr>
          <w:sz w:val="28"/>
        </w:rPr>
        <w:t>стемы</w:t>
      </w:r>
      <w:r w:rsidRPr="003C5ABC">
        <w:rPr>
          <w:spacing w:val="-1"/>
          <w:sz w:val="28"/>
        </w:rPr>
        <w:t xml:space="preserve"> </w:t>
      </w:r>
      <w:r w:rsidRPr="003C5ABC">
        <w:rPr>
          <w:sz w:val="28"/>
        </w:rPr>
        <w:t>теплоснабжения;</w:t>
      </w:r>
    </w:p>
    <w:p w14:paraId="2B4B4E72" w14:textId="77777777" w:rsidR="00C7617F" w:rsidRPr="003C5ABC" w:rsidRDefault="00C7617F" w:rsidP="00C7617F">
      <w:pPr>
        <w:pStyle w:val="a4"/>
        <w:numPr>
          <w:ilvl w:val="0"/>
          <w:numId w:val="1"/>
        </w:numPr>
        <w:tabs>
          <w:tab w:val="left" w:pos="917"/>
        </w:tabs>
        <w:spacing w:line="360" w:lineRule="auto"/>
        <w:ind w:left="0" w:firstLine="709"/>
        <w:jc w:val="left"/>
        <w:rPr>
          <w:sz w:val="28"/>
          <w:szCs w:val="28"/>
        </w:rPr>
      </w:pPr>
      <w:r w:rsidRPr="003C5ABC">
        <w:rPr>
          <w:sz w:val="28"/>
        </w:rPr>
        <w:t>технологическое объединение или разделение систем теплоснабжения. Сведения</w:t>
      </w:r>
      <w:r w:rsidRPr="003C5ABC">
        <w:rPr>
          <w:spacing w:val="14"/>
          <w:sz w:val="28"/>
        </w:rPr>
        <w:t xml:space="preserve"> </w:t>
      </w:r>
      <w:r w:rsidRPr="003C5ABC">
        <w:rPr>
          <w:sz w:val="28"/>
        </w:rPr>
        <w:t>об</w:t>
      </w:r>
      <w:r w:rsidRPr="003C5ABC">
        <w:rPr>
          <w:spacing w:val="12"/>
          <w:sz w:val="28"/>
        </w:rPr>
        <w:t xml:space="preserve"> </w:t>
      </w:r>
      <w:r w:rsidRPr="003C5ABC">
        <w:rPr>
          <w:sz w:val="28"/>
        </w:rPr>
        <w:t>изменении</w:t>
      </w:r>
      <w:r w:rsidRPr="003C5ABC">
        <w:rPr>
          <w:spacing w:val="14"/>
          <w:sz w:val="28"/>
        </w:rPr>
        <w:t xml:space="preserve"> </w:t>
      </w:r>
      <w:r w:rsidRPr="003C5ABC">
        <w:rPr>
          <w:sz w:val="28"/>
        </w:rPr>
        <w:t>границ</w:t>
      </w:r>
      <w:r w:rsidRPr="003C5ABC">
        <w:rPr>
          <w:spacing w:val="14"/>
          <w:sz w:val="28"/>
        </w:rPr>
        <w:t xml:space="preserve"> </w:t>
      </w:r>
      <w:r w:rsidRPr="003C5ABC">
        <w:rPr>
          <w:sz w:val="28"/>
        </w:rPr>
        <w:t>зон</w:t>
      </w:r>
      <w:r w:rsidRPr="003C5ABC">
        <w:rPr>
          <w:spacing w:val="12"/>
          <w:sz w:val="28"/>
        </w:rPr>
        <w:t xml:space="preserve"> </w:t>
      </w:r>
      <w:r w:rsidRPr="003C5ABC">
        <w:rPr>
          <w:sz w:val="28"/>
        </w:rPr>
        <w:t>деятельности</w:t>
      </w:r>
      <w:r w:rsidRPr="003C5ABC">
        <w:rPr>
          <w:spacing w:val="14"/>
          <w:sz w:val="28"/>
        </w:rPr>
        <w:t xml:space="preserve"> </w:t>
      </w:r>
      <w:r w:rsidRPr="003C5ABC">
        <w:rPr>
          <w:sz w:val="28"/>
        </w:rPr>
        <w:t>ЕТО,</w:t>
      </w:r>
      <w:r w:rsidRPr="003C5ABC">
        <w:rPr>
          <w:spacing w:val="13"/>
          <w:sz w:val="28"/>
        </w:rPr>
        <w:t xml:space="preserve"> </w:t>
      </w:r>
      <w:r w:rsidRPr="003C5ABC">
        <w:rPr>
          <w:sz w:val="28"/>
        </w:rPr>
        <w:t>а</w:t>
      </w:r>
      <w:r w:rsidRPr="003C5ABC">
        <w:rPr>
          <w:spacing w:val="14"/>
          <w:sz w:val="28"/>
        </w:rPr>
        <w:t xml:space="preserve"> </w:t>
      </w:r>
      <w:r w:rsidRPr="003C5ABC">
        <w:rPr>
          <w:sz w:val="28"/>
        </w:rPr>
        <w:t>также</w:t>
      </w:r>
      <w:r w:rsidRPr="003C5ABC">
        <w:rPr>
          <w:spacing w:val="15"/>
          <w:sz w:val="28"/>
        </w:rPr>
        <w:t xml:space="preserve"> </w:t>
      </w:r>
      <w:r w:rsidRPr="003C5ABC">
        <w:rPr>
          <w:sz w:val="28"/>
        </w:rPr>
        <w:t>сведения</w:t>
      </w:r>
      <w:r w:rsidRPr="003C5ABC">
        <w:rPr>
          <w:spacing w:val="12"/>
          <w:sz w:val="28"/>
        </w:rPr>
        <w:t xml:space="preserve"> </w:t>
      </w:r>
      <w:r w:rsidRPr="003C5ABC">
        <w:rPr>
          <w:sz w:val="28"/>
        </w:rPr>
        <w:t>о</w:t>
      </w:r>
      <w:r w:rsidRPr="003C5ABC">
        <w:rPr>
          <w:spacing w:val="15"/>
          <w:sz w:val="28"/>
        </w:rPr>
        <w:t xml:space="preserve"> </w:t>
      </w:r>
      <w:r w:rsidRPr="003C5ABC">
        <w:rPr>
          <w:sz w:val="28"/>
          <w:szCs w:val="28"/>
        </w:rPr>
        <w:t>присвоении другой организации статуса ЕТО подлежат внесению в схему теплоснабжения при ее актуализации.</w:t>
      </w:r>
    </w:p>
    <w:p w14:paraId="030D3BBE" w14:textId="77777777" w:rsidR="00D3346D" w:rsidRDefault="006E2117" w:rsidP="00D3346D">
      <w:pPr>
        <w:pStyle w:val="1"/>
        <w:numPr>
          <w:ilvl w:val="1"/>
          <w:numId w:val="7"/>
        </w:numPr>
        <w:tabs>
          <w:tab w:val="left" w:pos="1406"/>
        </w:tabs>
        <w:ind w:left="0" w:firstLine="709"/>
        <w:jc w:val="both"/>
      </w:pPr>
      <w:bookmarkStart w:id="68" w:name="_Toc37689188"/>
      <w:r w:rsidRPr="00D3346D">
        <w:t>Р</w:t>
      </w:r>
      <w:r w:rsidR="00D3346D" w:rsidRPr="00D3346D">
        <w:t>еестр зон деятельности единой теплоснабжающей организации (организаций)</w:t>
      </w:r>
      <w:bookmarkEnd w:id="68"/>
    </w:p>
    <w:p w14:paraId="2DB990B6" w14:textId="77777777" w:rsidR="008B168E" w:rsidRPr="008B168E" w:rsidRDefault="008B168E" w:rsidP="008B168E">
      <w:pPr>
        <w:pStyle w:val="a3"/>
        <w:spacing w:before="176" w:line="360" w:lineRule="auto"/>
        <w:ind w:left="372" w:right="367" w:firstLine="566"/>
        <w:jc w:val="both"/>
      </w:pPr>
      <w:r w:rsidRPr="003C5ABC">
        <w:t xml:space="preserve">Реестр существующих на территории городского поселения изолированных систем теплоснабжения, и предлагаемых для установления в них единых теплоснабжающих организаций (ЕТО), приведен в таблице </w:t>
      </w:r>
      <w:r>
        <w:t>10</w:t>
      </w:r>
      <w:r w:rsidRPr="003C5ABC">
        <w:t>.</w:t>
      </w:r>
      <w:r w:rsidR="00C7617F">
        <w:t>2</w:t>
      </w:r>
      <w:r w:rsidRPr="003C5ABC">
        <w:t>.</w:t>
      </w:r>
    </w:p>
    <w:p w14:paraId="42F161CC" w14:textId="77777777" w:rsidR="008B168E" w:rsidRPr="003C5ABC" w:rsidRDefault="008B168E" w:rsidP="008B168E">
      <w:pPr>
        <w:spacing w:after="5" w:line="237" w:lineRule="auto"/>
        <w:ind w:left="212" w:right="230" w:firstLine="540"/>
        <w:jc w:val="both"/>
        <w:rPr>
          <w:b/>
          <w:sz w:val="24"/>
        </w:rPr>
      </w:pPr>
      <w:r w:rsidRPr="003C5ABC">
        <w:rPr>
          <w:b/>
          <w:sz w:val="24"/>
        </w:rPr>
        <w:t xml:space="preserve">Таблица </w:t>
      </w:r>
      <w:r>
        <w:rPr>
          <w:b/>
          <w:sz w:val="24"/>
        </w:rPr>
        <w:t>10</w:t>
      </w:r>
      <w:r w:rsidRPr="003C5ABC">
        <w:rPr>
          <w:b/>
          <w:sz w:val="24"/>
        </w:rPr>
        <w:t>.</w:t>
      </w:r>
      <w:r w:rsidR="00C7617F">
        <w:rPr>
          <w:b/>
          <w:sz w:val="24"/>
        </w:rPr>
        <w:t>2</w:t>
      </w:r>
      <w:r w:rsidRPr="003C5ABC">
        <w:rPr>
          <w:b/>
          <w:sz w:val="24"/>
        </w:rPr>
        <w:t>. Реестр предложений по выбору зон деятельности ЕТО в общей системе теплоснабжения городского округа</w:t>
      </w:r>
    </w:p>
    <w:tbl>
      <w:tblPr>
        <w:tblW w:w="93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993"/>
        <w:gridCol w:w="3825"/>
      </w:tblGrid>
      <w:tr w:rsidR="008B168E" w:rsidRPr="003C5ABC" w14:paraId="720167C8" w14:textId="77777777" w:rsidTr="00397211">
        <w:trPr>
          <w:trHeight w:val="952"/>
        </w:trPr>
        <w:tc>
          <w:tcPr>
            <w:tcW w:w="572" w:type="dxa"/>
            <w:vAlign w:val="center"/>
          </w:tcPr>
          <w:p w14:paraId="4141AB1F" w14:textId="77777777" w:rsidR="008B168E" w:rsidRPr="003C5ABC" w:rsidRDefault="008B168E" w:rsidP="00397211">
            <w:pPr>
              <w:pStyle w:val="TableParagraph"/>
              <w:ind w:left="37"/>
              <w:rPr>
                <w:b/>
                <w:sz w:val="24"/>
              </w:rPr>
            </w:pPr>
            <w:r w:rsidRPr="003C5ABC">
              <w:rPr>
                <w:b/>
                <w:sz w:val="24"/>
              </w:rPr>
              <w:t>№</w:t>
            </w:r>
          </w:p>
          <w:p w14:paraId="0F4EA034" w14:textId="77777777" w:rsidR="008B168E" w:rsidRPr="003C5ABC" w:rsidRDefault="008B168E" w:rsidP="00397211">
            <w:pPr>
              <w:pStyle w:val="TableParagraph"/>
              <w:ind w:left="37"/>
              <w:rPr>
                <w:b/>
                <w:sz w:val="24"/>
              </w:rPr>
            </w:pPr>
            <w:r w:rsidRPr="003C5ABC">
              <w:rPr>
                <w:b/>
                <w:sz w:val="24"/>
              </w:rPr>
              <w:t>п/п</w:t>
            </w:r>
          </w:p>
        </w:tc>
        <w:tc>
          <w:tcPr>
            <w:tcW w:w="4993" w:type="dxa"/>
            <w:vAlign w:val="center"/>
          </w:tcPr>
          <w:p w14:paraId="5664997F" w14:textId="77777777" w:rsidR="008B168E" w:rsidRPr="003C5ABC" w:rsidRDefault="008B168E" w:rsidP="00397211">
            <w:pPr>
              <w:pStyle w:val="TableParagraph"/>
              <w:spacing w:line="242" w:lineRule="auto"/>
              <w:ind w:left="37"/>
              <w:rPr>
                <w:b/>
                <w:sz w:val="24"/>
              </w:rPr>
            </w:pPr>
            <w:r w:rsidRPr="003C5ABC">
              <w:rPr>
                <w:b/>
                <w:sz w:val="24"/>
              </w:rPr>
              <w:t>Наименование зоны действия возможной ЕТО</w:t>
            </w:r>
          </w:p>
        </w:tc>
        <w:tc>
          <w:tcPr>
            <w:tcW w:w="3825" w:type="dxa"/>
            <w:vAlign w:val="center"/>
          </w:tcPr>
          <w:p w14:paraId="6C617639" w14:textId="77777777" w:rsidR="008B168E" w:rsidRPr="003C5ABC" w:rsidRDefault="008B168E" w:rsidP="00397211">
            <w:pPr>
              <w:pStyle w:val="TableParagraph"/>
              <w:spacing w:line="242" w:lineRule="auto"/>
              <w:ind w:left="37"/>
              <w:rPr>
                <w:b/>
                <w:sz w:val="24"/>
              </w:rPr>
            </w:pPr>
            <w:r w:rsidRPr="003C5ABC">
              <w:rPr>
                <w:b/>
                <w:sz w:val="24"/>
              </w:rPr>
              <w:t>Действующие в зоне действия теплоснабжающие организации</w:t>
            </w:r>
          </w:p>
        </w:tc>
      </w:tr>
      <w:tr w:rsidR="008B168E" w:rsidRPr="003C5ABC" w14:paraId="392A7F47" w14:textId="77777777" w:rsidTr="00397211">
        <w:trPr>
          <w:trHeight w:val="500"/>
        </w:trPr>
        <w:tc>
          <w:tcPr>
            <w:tcW w:w="572" w:type="dxa"/>
          </w:tcPr>
          <w:p w14:paraId="3AF76642" w14:textId="77777777" w:rsidR="008B168E" w:rsidRPr="003C5ABC" w:rsidRDefault="008B168E" w:rsidP="00397211">
            <w:pPr>
              <w:pStyle w:val="TableParagraph"/>
              <w:spacing w:before="131"/>
              <w:ind w:left="8"/>
              <w:rPr>
                <w:sz w:val="24"/>
              </w:rPr>
            </w:pPr>
            <w:r w:rsidRPr="003C5ABC">
              <w:rPr>
                <w:sz w:val="24"/>
              </w:rPr>
              <w:t>1</w:t>
            </w:r>
          </w:p>
        </w:tc>
        <w:tc>
          <w:tcPr>
            <w:tcW w:w="4993" w:type="dxa"/>
          </w:tcPr>
          <w:p w14:paraId="401ABC88"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1 Система теплоснабжения от котельных ППШ, ППШ-2</w:t>
            </w:r>
          </w:p>
        </w:tc>
        <w:tc>
          <w:tcPr>
            <w:tcW w:w="3825" w:type="dxa"/>
            <w:vAlign w:val="center"/>
          </w:tcPr>
          <w:p w14:paraId="5CBF7CFB" w14:textId="77777777" w:rsidR="008B168E" w:rsidRPr="003C5ABC" w:rsidRDefault="008B168E" w:rsidP="00397211">
            <w:pPr>
              <w:pStyle w:val="TableParagraph"/>
              <w:spacing w:line="268" w:lineRule="exact"/>
              <w:ind w:left="141"/>
              <w:rPr>
                <w:sz w:val="24"/>
              </w:rPr>
            </w:pPr>
            <w:r w:rsidRPr="003C5ABC">
              <w:rPr>
                <w:sz w:val="24"/>
              </w:rPr>
              <w:t>ООО «Кузбасская Энергокомпания»</w:t>
            </w:r>
          </w:p>
        </w:tc>
      </w:tr>
      <w:tr w:rsidR="008B168E" w:rsidRPr="003C5ABC" w14:paraId="0F16A04D" w14:textId="77777777" w:rsidTr="00397211">
        <w:trPr>
          <w:trHeight w:val="369"/>
        </w:trPr>
        <w:tc>
          <w:tcPr>
            <w:tcW w:w="572" w:type="dxa"/>
          </w:tcPr>
          <w:p w14:paraId="2E619552" w14:textId="77777777" w:rsidR="008B168E" w:rsidRPr="003C5ABC" w:rsidRDefault="008B168E" w:rsidP="00397211">
            <w:pPr>
              <w:pStyle w:val="TableParagraph"/>
              <w:spacing w:before="131"/>
              <w:ind w:left="8"/>
              <w:rPr>
                <w:sz w:val="24"/>
              </w:rPr>
            </w:pPr>
            <w:r w:rsidRPr="003C5ABC">
              <w:rPr>
                <w:sz w:val="24"/>
              </w:rPr>
              <w:t>2</w:t>
            </w:r>
          </w:p>
        </w:tc>
        <w:tc>
          <w:tcPr>
            <w:tcW w:w="4993" w:type="dxa"/>
          </w:tcPr>
          <w:p w14:paraId="70AA2C0D"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2 Система теплоснабжения от котельной №28</w:t>
            </w:r>
          </w:p>
        </w:tc>
        <w:tc>
          <w:tcPr>
            <w:tcW w:w="3825" w:type="dxa"/>
            <w:vAlign w:val="center"/>
          </w:tcPr>
          <w:p w14:paraId="4B68D094" w14:textId="77777777" w:rsidR="008B168E" w:rsidRPr="003C5ABC" w:rsidRDefault="008B168E" w:rsidP="00397211">
            <w:pPr>
              <w:pStyle w:val="TableParagraph"/>
              <w:spacing w:line="270" w:lineRule="exact"/>
              <w:ind w:left="141"/>
              <w:rPr>
                <w:sz w:val="24"/>
              </w:rPr>
            </w:pPr>
            <w:r w:rsidRPr="003C5ABC">
              <w:rPr>
                <w:sz w:val="24"/>
              </w:rPr>
              <w:t>ООО «Кузбасская Энергокомпания»</w:t>
            </w:r>
          </w:p>
        </w:tc>
      </w:tr>
      <w:tr w:rsidR="008B168E" w:rsidRPr="003C5ABC" w14:paraId="5289E7FD" w14:textId="77777777" w:rsidTr="00397211">
        <w:trPr>
          <w:trHeight w:val="377"/>
        </w:trPr>
        <w:tc>
          <w:tcPr>
            <w:tcW w:w="572" w:type="dxa"/>
          </w:tcPr>
          <w:p w14:paraId="721057FA" w14:textId="77777777" w:rsidR="008B168E" w:rsidRPr="003C5ABC" w:rsidRDefault="008B168E" w:rsidP="00397211">
            <w:pPr>
              <w:pStyle w:val="TableParagraph"/>
              <w:spacing w:before="128"/>
              <w:ind w:left="8"/>
              <w:rPr>
                <w:sz w:val="24"/>
              </w:rPr>
            </w:pPr>
            <w:r w:rsidRPr="003C5ABC">
              <w:rPr>
                <w:sz w:val="24"/>
              </w:rPr>
              <w:t>3</w:t>
            </w:r>
          </w:p>
        </w:tc>
        <w:tc>
          <w:tcPr>
            <w:tcW w:w="4993" w:type="dxa"/>
          </w:tcPr>
          <w:p w14:paraId="780BFFE3"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3 Система теплоснабжения от котельной №29</w:t>
            </w:r>
          </w:p>
        </w:tc>
        <w:tc>
          <w:tcPr>
            <w:tcW w:w="3825" w:type="dxa"/>
            <w:vAlign w:val="center"/>
          </w:tcPr>
          <w:p w14:paraId="7F64A138" w14:textId="77777777" w:rsidR="008B168E" w:rsidRPr="003C5ABC" w:rsidRDefault="008B168E" w:rsidP="00397211">
            <w:pPr>
              <w:pStyle w:val="TableParagraph"/>
              <w:spacing w:line="268" w:lineRule="exact"/>
              <w:ind w:left="141"/>
              <w:rPr>
                <w:sz w:val="24"/>
              </w:rPr>
            </w:pPr>
            <w:r w:rsidRPr="003C5ABC">
              <w:rPr>
                <w:sz w:val="24"/>
              </w:rPr>
              <w:t>ООО «Кузбасская Энергокомпания»</w:t>
            </w:r>
          </w:p>
        </w:tc>
      </w:tr>
      <w:tr w:rsidR="008B168E" w:rsidRPr="003C5ABC" w14:paraId="51797001" w14:textId="77777777" w:rsidTr="00397211">
        <w:trPr>
          <w:trHeight w:val="513"/>
        </w:trPr>
        <w:tc>
          <w:tcPr>
            <w:tcW w:w="572" w:type="dxa"/>
          </w:tcPr>
          <w:p w14:paraId="0F95BE7D" w14:textId="77777777" w:rsidR="008B168E" w:rsidRPr="003C5ABC" w:rsidRDefault="008B168E" w:rsidP="00397211">
            <w:pPr>
              <w:pStyle w:val="TableParagraph"/>
              <w:spacing w:before="128"/>
              <w:ind w:left="8"/>
              <w:rPr>
                <w:sz w:val="24"/>
              </w:rPr>
            </w:pPr>
            <w:r w:rsidRPr="003C5ABC">
              <w:rPr>
                <w:sz w:val="24"/>
              </w:rPr>
              <w:t>4</w:t>
            </w:r>
          </w:p>
        </w:tc>
        <w:tc>
          <w:tcPr>
            <w:tcW w:w="4993" w:type="dxa"/>
          </w:tcPr>
          <w:p w14:paraId="7EB97243"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4 Система теплоснабжения от котельной №32</w:t>
            </w:r>
          </w:p>
        </w:tc>
        <w:tc>
          <w:tcPr>
            <w:tcW w:w="3825" w:type="dxa"/>
            <w:vAlign w:val="center"/>
          </w:tcPr>
          <w:p w14:paraId="2B615EAA" w14:textId="77777777" w:rsidR="008B168E" w:rsidRPr="003C5ABC" w:rsidRDefault="008B168E" w:rsidP="00397211">
            <w:pPr>
              <w:pStyle w:val="TableParagraph"/>
              <w:spacing w:line="268" w:lineRule="exact"/>
              <w:ind w:left="141"/>
              <w:rPr>
                <w:sz w:val="24"/>
              </w:rPr>
            </w:pPr>
            <w:r w:rsidRPr="003C5ABC">
              <w:rPr>
                <w:sz w:val="24"/>
              </w:rPr>
              <w:t>ООО «Кузбасская Энергокомпания»</w:t>
            </w:r>
          </w:p>
        </w:tc>
      </w:tr>
      <w:tr w:rsidR="008B168E" w:rsidRPr="003C5ABC" w14:paraId="0BA17461" w14:textId="77777777" w:rsidTr="00397211">
        <w:trPr>
          <w:trHeight w:val="234"/>
        </w:trPr>
        <w:tc>
          <w:tcPr>
            <w:tcW w:w="572" w:type="dxa"/>
            <w:vAlign w:val="center"/>
          </w:tcPr>
          <w:p w14:paraId="3ACAC4CF" w14:textId="77777777" w:rsidR="008B168E" w:rsidRPr="003C5ABC" w:rsidRDefault="008B168E" w:rsidP="00397211">
            <w:pPr>
              <w:pStyle w:val="TableParagraph"/>
              <w:rPr>
                <w:sz w:val="24"/>
              </w:rPr>
            </w:pPr>
            <w:r w:rsidRPr="003C5ABC">
              <w:rPr>
                <w:sz w:val="24"/>
              </w:rPr>
              <w:t>5</w:t>
            </w:r>
          </w:p>
        </w:tc>
        <w:tc>
          <w:tcPr>
            <w:tcW w:w="4993" w:type="dxa"/>
            <w:vAlign w:val="center"/>
          </w:tcPr>
          <w:p w14:paraId="0FED0900"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7 Система теплоснабжения от котельной шахты «Полысаевская»</w:t>
            </w:r>
          </w:p>
        </w:tc>
        <w:tc>
          <w:tcPr>
            <w:tcW w:w="3825" w:type="dxa"/>
            <w:vAlign w:val="center"/>
          </w:tcPr>
          <w:p w14:paraId="137F09A3" w14:textId="77777777" w:rsidR="008B168E" w:rsidRPr="003C5ABC" w:rsidRDefault="008B168E" w:rsidP="00397211">
            <w:pPr>
              <w:pStyle w:val="TableParagraph"/>
              <w:spacing w:line="268" w:lineRule="exact"/>
              <w:ind w:left="141"/>
              <w:rPr>
                <w:sz w:val="24"/>
              </w:rPr>
            </w:pPr>
            <w:r w:rsidRPr="003C5ABC">
              <w:rPr>
                <w:sz w:val="24"/>
              </w:rPr>
              <w:t>АО «СУЭК-Кузбасс» ПЕ «Спецналадка»</w:t>
            </w:r>
          </w:p>
        </w:tc>
      </w:tr>
      <w:tr w:rsidR="008B168E" w:rsidRPr="003C5ABC" w14:paraId="260E4F88" w14:textId="77777777" w:rsidTr="00397211">
        <w:trPr>
          <w:trHeight w:val="234"/>
        </w:trPr>
        <w:tc>
          <w:tcPr>
            <w:tcW w:w="572" w:type="dxa"/>
            <w:vAlign w:val="center"/>
          </w:tcPr>
          <w:p w14:paraId="4BFA6FA0" w14:textId="77777777" w:rsidR="008B168E" w:rsidRPr="003C5ABC" w:rsidRDefault="008B168E" w:rsidP="00397211">
            <w:pPr>
              <w:pStyle w:val="TableParagraph"/>
              <w:rPr>
                <w:sz w:val="24"/>
              </w:rPr>
            </w:pPr>
            <w:r w:rsidRPr="003C5ABC">
              <w:rPr>
                <w:sz w:val="24"/>
              </w:rPr>
              <w:t>6</w:t>
            </w:r>
          </w:p>
        </w:tc>
        <w:tc>
          <w:tcPr>
            <w:tcW w:w="4993" w:type="dxa"/>
            <w:vAlign w:val="center"/>
          </w:tcPr>
          <w:p w14:paraId="6199246A" w14:textId="77777777" w:rsidR="008B168E" w:rsidRPr="003C5ABC" w:rsidRDefault="008B168E" w:rsidP="00397211">
            <w:pPr>
              <w:pStyle w:val="TableParagraph"/>
              <w:tabs>
                <w:tab w:val="left" w:pos="4570"/>
              </w:tabs>
              <w:ind w:left="107" w:right="144"/>
              <w:jc w:val="left"/>
              <w:rPr>
                <w:sz w:val="24"/>
              </w:rPr>
            </w:pPr>
            <w:r w:rsidRPr="003C5ABC">
              <w:rPr>
                <w:sz w:val="24"/>
              </w:rPr>
              <w:t>Зона действия № 7 Система теплоснабжения от котельной шахты «Полысаевская»</w:t>
            </w:r>
          </w:p>
        </w:tc>
        <w:tc>
          <w:tcPr>
            <w:tcW w:w="3825" w:type="dxa"/>
          </w:tcPr>
          <w:p w14:paraId="4B16E7CD" w14:textId="77777777" w:rsidR="008B168E" w:rsidRPr="003C5ABC" w:rsidRDefault="008B168E" w:rsidP="00397211">
            <w:pPr>
              <w:pStyle w:val="TableParagraph"/>
              <w:tabs>
                <w:tab w:val="left" w:pos="4570"/>
              </w:tabs>
              <w:spacing w:line="268" w:lineRule="exact"/>
              <w:ind w:left="141" w:right="144"/>
              <w:rPr>
                <w:sz w:val="24"/>
              </w:rPr>
            </w:pPr>
            <w:r w:rsidRPr="003C5ABC">
              <w:rPr>
                <w:sz w:val="24"/>
              </w:rPr>
              <w:t>АО «СУЭК-Кузбасс» ПЕ «Спецналадка»</w:t>
            </w:r>
          </w:p>
          <w:p w14:paraId="48C76F86" w14:textId="77777777" w:rsidR="008B168E" w:rsidRPr="003C5ABC" w:rsidRDefault="008B168E" w:rsidP="00397211">
            <w:pPr>
              <w:pStyle w:val="TableParagraph"/>
              <w:tabs>
                <w:tab w:val="left" w:pos="4570"/>
              </w:tabs>
              <w:spacing w:line="268" w:lineRule="exact"/>
              <w:ind w:left="141" w:right="144"/>
              <w:rPr>
                <w:sz w:val="24"/>
              </w:rPr>
            </w:pPr>
            <w:r w:rsidRPr="003C5ABC">
              <w:rPr>
                <w:sz w:val="24"/>
              </w:rPr>
              <w:t>МКП «Благоустройство»</w:t>
            </w:r>
          </w:p>
        </w:tc>
      </w:tr>
    </w:tbl>
    <w:p w14:paraId="0E0DE4CF" w14:textId="77777777" w:rsidR="008B168E" w:rsidRPr="003C5ABC" w:rsidRDefault="008B168E" w:rsidP="008B168E">
      <w:pPr>
        <w:pStyle w:val="a3"/>
        <w:spacing w:before="179" w:line="360" w:lineRule="auto"/>
        <w:ind w:left="212" w:right="224" w:firstLine="566"/>
        <w:jc w:val="both"/>
      </w:pPr>
      <w:r w:rsidRPr="003C5ABC">
        <w:t xml:space="preserve">В таблице </w:t>
      </w:r>
      <w:r>
        <w:t>10</w:t>
      </w:r>
      <w:r w:rsidRPr="003C5ABC">
        <w:t>.</w:t>
      </w:r>
      <w:r w:rsidR="00C7617F">
        <w:t>2</w:t>
      </w:r>
      <w:r w:rsidRPr="003C5ABC">
        <w:t xml:space="preserve"> представлено шесть изолированных зон теплоснабжения, которые находятся в системе теплоснабжения городского округа. В зонах №1-№4 действует единственная теплоснабжающая организация ООО «Кузбасская Энергокомпания», в зоне №7 действует теплоснабжающая организация ОАО «СУЭК-Кузбасс» ПЕ «Спецналадка» обслуживает источник тепла и тепловые сети к собственным производственным объектам и до границы раздела с МКП «Благоустройство» от границы раздела до объектов жилья и соцкультбыта.</w:t>
      </w:r>
    </w:p>
    <w:p w14:paraId="460F88DB" w14:textId="77777777" w:rsidR="00D3346D" w:rsidRDefault="006E2117" w:rsidP="00D3346D">
      <w:pPr>
        <w:pStyle w:val="1"/>
        <w:numPr>
          <w:ilvl w:val="1"/>
          <w:numId w:val="7"/>
        </w:numPr>
        <w:tabs>
          <w:tab w:val="left" w:pos="1406"/>
        </w:tabs>
        <w:ind w:left="0" w:firstLine="709"/>
        <w:jc w:val="both"/>
      </w:pPr>
      <w:bookmarkStart w:id="69" w:name="_Toc37689189"/>
      <w:r w:rsidRPr="00D3346D">
        <w:t>О</w:t>
      </w:r>
      <w:r w:rsidR="00D3346D" w:rsidRPr="00D3346D">
        <w:t>снования, в том числе критерии, в соответствии с которыми теплоснабжающая организация определена единой теплоснабжающей организацией</w:t>
      </w:r>
      <w:bookmarkEnd w:id="69"/>
    </w:p>
    <w:p w14:paraId="5D02011D" w14:textId="77777777" w:rsidR="008B168E" w:rsidRPr="003C5ABC" w:rsidRDefault="008B168E" w:rsidP="008B168E">
      <w:pPr>
        <w:pStyle w:val="a3"/>
        <w:spacing w:before="177" w:line="360" w:lineRule="auto"/>
        <w:ind w:left="212" w:right="223" w:firstLine="540"/>
        <w:jc w:val="both"/>
      </w:pPr>
      <w:r w:rsidRPr="003C5ABC">
        <w:t>Согласно пункту 7 раздел II «Критерии и порядок определения ЕТО» «Правил организации теплоснабжения в Российской Федерации» утвержденных ПП РФ №808 от 08.08.2012 г. Критериями для определения единой теплоснабжающей организации являются:</w:t>
      </w:r>
    </w:p>
    <w:p w14:paraId="30F1A149" w14:textId="77777777" w:rsidR="008B168E" w:rsidRPr="003C5ABC" w:rsidRDefault="008B168E" w:rsidP="008B168E">
      <w:pPr>
        <w:pStyle w:val="a4"/>
        <w:numPr>
          <w:ilvl w:val="0"/>
          <w:numId w:val="1"/>
        </w:numPr>
        <w:tabs>
          <w:tab w:val="left" w:pos="958"/>
        </w:tabs>
        <w:spacing w:line="360" w:lineRule="auto"/>
        <w:ind w:right="232" w:firstLine="567"/>
        <w:rPr>
          <w:sz w:val="28"/>
        </w:rPr>
      </w:pPr>
      <w:r w:rsidRPr="003C5ABC">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sidRPr="003C5ABC">
        <w:rPr>
          <w:spacing w:val="-7"/>
          <w:sz w:val="28"/>
        </w:rPr>
        <w:t xml:space="preserve"> </w:t>
      </w:r>
      <w:r w:rsidRPr="003C5ABC">
        <w:rPr>
          <w:sz w:val="28"/>
        </w:rPr>
        <w:t>ЕТО;</w:t>
      </w:r>
    </w:p>
    <w:p w14:paraId="40C528A3" w14:textId="77777777" w:rsidR="008B168E" w:rsidRPr="003C5ABC" w:rsidRDefault="008B168E" w:rsidP="008B168E">
      <w:pPr>
        <w:pStyle w:val="a4"/>
        <w:numPr>
          <w:ilvl w:val="0"/>
          <w:numId w:val="1"/>
        </w:numPr>
        <w:tabs>
          <w:tab w:val="left" w:pos="943"/>
        </w:tabs>
        <w:ind w:left="942" w:hanging="163"/>
        <w:jc w:val="left"/>
        <w:rPr>
          <w:sz w:val="28"/>
        </w:rPr>
      </w:pPr>
      <w:r w:rsidRPr="003C5ABC">
        <w:rPr>
          <w:sz w:val="28"/>
        </w:rPr>
        <w:t>размер собственного</w:t>
      </w:r>
      <w:r w:rsidRPr="003C5ABC">
        <w:rPr>
          <w:spacing w:val="1"/>
          <w:sz w:val="28"/>
        </w:rPr>
        <w:t xml:space="preserve"> </w:t>
      </w:r>
      <w:r w:rsidRPr="003C5ABC">
        <w:rPr>
          <w:sz w:val="28"/>
        </w:rPr>
        <w:t>капитала;</w:t>
      </w:r>
    </w:p>
    <w:p w14:paraId="66B4DB1E" w14:textId="77777777" w:rsidR="008B168E" w:rsidRPr="003C5ABC" w:rsidRDefault="008B168E" w:rsidP="008B168E">
      <w:pPr>
        <w:pStyle w:val="a4"/>
        <w:numPr>
          <w:ilvl w:val="0"/>
          <w:numId w:val="1"/>
        </w:numPr>
        <w:tabs>
          <w:tab w:val="left" w:pos="984"/>
        </w:tabs>
        <w:spacing w:before="160" w:line="360" w:lineRule="auto"/>
        <w:ind w:right="227" w:firstLine="567"/>
        <w:rPr>
          <w:sz w:val="28"/>
        </w:rPr>
      </w:pPr>
      <w:r w:rsidRPr="003C5ABC">
        <w:rPr>
          <w:sz w:val="28"/>
        </w:rPr>
        <w:t>способность в лучшей мере обеспечить надежность теплоснабжения в соответствующей системе</w:t>
      </w:r>
      <w:r w:rsidRPr="003C5ABC">
        <w:rPr>
          <w:spacing w:val="-1"/>
          <w:sz w:val="28"/>
        </w:rPr>
        <w:t xml:space="preserve"> </w:t>
      </w:r>
      <w:r w:rsidRPr="003C5ABC">
        <w:rPr>
          <w:sz w:val="28"/>
        </w:rPr>
        <w:t>теплоснабжения.</w:t>
      </w:r>
    </w:p>
    <w:p w14:paraId="4346E8F0" w14:textId="77777777" w:rsidR="008B168E" w:rsidRPr="003C5ABC" w:rsidRDefault="008B168E" w:rsidP="008B168E">
      <w:pPr>
        <w:pStyle w:val="a3"/>
        <w:spacing w:before="2"/>
        <w:ind w:left="779"/>
      </w:pPr>
      <w:r w:rsidRPr="003C5ABC">
        <w:t xml:space="preserve">Значения указанных показателей для организаций сведены в таблицу </w:t>
      </w:r>
      <w:r>
        <w:t>10</w:t>
      </w:r>
      <w:r w:rsidRPr="003C5ABC">
        <w:t>.</w:t>
      </w:r>
      <w:r w:rsidR="00C7617F">
        <w:t>3</w:t>
      </w:r>
      <w:r w:rsidRPr="003C5ABC">
        <w:t>.</w:t>
      </w:r>
    </w:p>
    <w:p w14:paraId="12630D44" w14:textId="77777777" w:rsidR="008B168E" w:rsidRPr="003C5ABC" w:rsidRDefault="008B168E" w:rsidP="008B168E">
      <w:pPr>
        <w:spacing w:after="4"/>
        <w:ind w:left="212" w:right="234" w:firstLine="540"/>
        <w:jc w:val="both"/>
        <w:rPr>
          <w:b/>
          <w:sz w:val="24"/>
        </w:rPr>
      </w:pPr>
      <w:r w:rsidRPr="003C5ABC">
        <w:rPr>
          <w:b/>
          <w:sz w:val="24"/>
        </w:rPr>
        <w:t xml:space="preserve">Таблица </w:t>
      </w:r>
      <w:r>
        <w:rPr>
          <w:b/>
          <w:sz w:val="24"/>
        </w:rPr>
        <w:t>10</w:t>
      </w:r>
      <w:r w:rsidRPr="003C5ABC">
        <w:rPr>
          <w:b/>
          <w:sz w:val="24"/>
        </w:rPr>
        <w:t>.</w:t>
      </w:r>
      <w:r w:rsidR="00C7617F">
        <w:rPr>
          <w:b/>
          <w:sz w:val="24"/>
        </w:rPr>
        <w:t>3</w:t>
      </w:r>
      <w:r w:rsidRPr="003C5ABC">
        <w:rPr>
          <w:b/>
          <w:sz w:val="24"/>
        </w:rPr>
        <w:t>. Критерии для определения ЕТО в системах теплоснабжения городского округа</w:t>
      </w:r>
    </w:p>
    <w:tbl>
      <w:tblPr>
        <w:tblW w:w="91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2868"/>
        <w:gridCol w:w="1985"/>
        <w:gridCol w:w="1134"/>
        <w:gridCol w:w="1843"/>
      </w:tblGrid>
      <w:tr w:rsidR="008B168E" w:rsidRPr="003C5ABC" w14:paraId="0C863C2D" w14:textId="77777777" w:rsidTr="00397211">
        <w:trPr>
          <w:trHeight w:val="773"/>
        </w:trPr>
        <w:tc>
          <w:tcPr>
            <w:tcW w:w="4181" w:type="dxa"/>
            <w:gridSpan w:val="2"/>
            <w:vMerge w:val="restart"/>
            <w:vAlign w:val="center"/>
          </w:tcPr>
          <w:p w14:paraId="7D00A784" w14:textId="77777777" w:rsidR="008B168E" w:rsidRPr="003C5ABC" w:rsidRDefault="008B168E" w:rsidP="00397211">
            <w:pPr>
              <w:pStyle w:val="TableParagraph"/>
              <w:spacing w:before="125"/>
              <w:ind w:left="179" w:right="320" w:firstLine="142"/>
              <w:rPr>
                <w:b/>
                <w:sz w:val="20"/>
                <w:szCs w:val="20"/>
              </w:rPr>
            </w:pPr>
            <w:r w:rsidRPr="003C5ABC">
              <w:rPr>
                <w:b/>
                <w:sz w:val="20"/>
                <w:szCs w:val="20"/>
              </w:rPr>
              <w:t>Наименование теплоснабжающей и/или теплосетевой организации</w:t>
            </w:r>
          </w:p>
        </w:tc>
        <w:tc>
          <w:tcPr>
            <w:tcW w:w="1985" w:type="dxa"/>
            <w:vMerge w:val="restart"/>
            <w:vAlign w:val="center"/>
          </w:tcPr>
          <w:p w14:paraId="1D276D8A" w14:textId="77777777" w:rsidR="008B168E" w:rsidRPr="003C5ABC" w:rsidRDefault="008B168E" w:rsidP="00397211">
            <w:pPr>
              <w:pStyle w:val="TableParagraph"/>
              <w:spacing w:before="125"/>
              <w:ind w:left="107" w:right="79"/>
              <w:rPr>
                <w:b/>
                <w:sz w:val="20"/>
                <w:szCs w:val="20"/>
              </w:rPr>
            </w:pPr>
            <w:r w:rsidRPr="003C5ABC">
              <w:rPr>
                <w:b/>
                <w:sz w:val="20"/>
                <w:szCs w:val="20"/>
              </w:rPr>
              <w:t>ООО «Кузбасская Энергокомпания»</w:t>
            </w:r>
          </w:p>
        </w:tc>
        <w:tc>
          <w:tcPr>
            <w:tcW w:w="2977" w:type="dxa"/>
            <w:gridSpan w:val="2"/>
            <w:vAlign w:val="center"/>
          </w:tcPr>
          <w:p w14:paraId="0CA200E8" w14:textId="77777777" w:rsidR="008B168E" w:rsidRPr="003C5ABC" w:rsidRDefault="008B168E" w:rsidP="00397211">
            <w:pPr>
              <w:pStyle w:val="TableParagraph"/>
              <w:spacing w:line="251" w:lineRule="exact"/>
              <w:ind w:left="197"/>
              <w:rPr>
                <w:b/>
                <w:sz w:val="20"/>
                <w:szCs w:val="20"/>
              </w:rPr>
            </w:pPr>
            <w:r w:rsidRPr="003C5ABC">
              <w:rPr>
                <w:b/>
                <w:sz w:val="20"/>
                <w:szCs w:val="20"/>
              </w:rPr>
              <w:t>АО «СУЭК-Кузбасс» ПЕ</w:t>
            </w:r>
          </w:p>
          <w:p w14:paraId="3E09797B" w14:textId="77777777" w:rsidR="008B168E" w:rsidRPr="003C5ABC" w:rsidRDefault="008B168E" w:rsidP="00397211">
            <w:pPr>
              <w:pStyle w:val="TableParagraph"/>
              <w:spacing w:line="251" w:lineRule="exact"/>
              <w:ind w:left="197"/>
              <w:rPr>
                <w:b/>
                <w:sz w:val="20"/>
                <w:szCs w:val="20"/>
              </w:rPr>
            </w:pPr>
            <w:r w:rsidRPr="003C5ABC">
              <w:rPr>
                <w:b/>
                <w:sz w:val="20"/>
                <w:szCs w:val="20"/>
              </w:rPr>
              <w:t>«Спецналадка»</w:t>
            </w:r>
          </w:p>
        </w:tc>
      </w:tr>
      <w:tr w:rsidR="008B168E" w:rsidRPr="003C5ABC" w14:paraId="4AB49DBE" w14:textId="77777777" w:rsidTr="00397211">
        <w:trPr>
          <w:trHeight w:val="420"/>
        </w:trPr>
        <w:tc>
          <w:tcPr>
            <w:tcW w:w="4181" w:type="dxa"/>
            <w:gridSpan w:val="2"/>
            <w:vMerge/>
          </w:tcPr>
          <w:p w14:paraId="14BF51AF" w14:textId="77777777" w:rsidR="008B168E" w:rsidRPr="003C5ABC" w:rsidRDefault="008B168E" w:rsidP="00397211">
            <w:pPr>
              <w:pStyle w:val="TableParagraph"/>
              <w:spacing w:line="202" w:lineRule="exact"/>
              <w:ind w:left="108"/>
              <w:jc w:val="left"/>
              <w:rPr>
                <w:sz w:val="20"/>
                <w:szCs w:val="20"/>
              </w:rPr>
            </w:pPr>
          </w:p>
        </w:tc>
        <w:tc>
          <w:tcPr>
            <w:tcW w:w="1985" w:type="dxa"/>
            <w:vMerge/>
            <w:vAlign w:val="center"/>
          </w:tcPr>
          <w:p w14:paraId="0AAD570E" w14:textId="77777777" w:rsidR="008B168E" w:rsidRPr="003C5ABC" w:rsidRDefault="008B168E" w:rsidP="00397211">
            <w:pPr>
              <w:pStyle w:val="TableParagraph"/>
              <w:spacing w:before="100"/>
              <w:ind w:left="87" w:right="76"/>
              <w:rPr>
                <w:sz w:val="20"/>
                <w:szCs w:val="20"/>
              </w:rPr>
            </w:pPr>
          </w:p>
        </w:tc>
        <w:tc>
          <w:tcPr>
            <w:tcW w:w="1134" w:type="dxa"/>
            <w:vAlign w:val="center"/>
          </w:tcPr>
          <w:p w14:paraId="36F17B92" w14:textId="77777777" w:rsidR="008B168E" w:rsidRPr="003C5ABC" w:rsidRDefault="008B168E" w:rsidP="00397211">
            <w:pPr>
              <w:pStyle w:val="TableParagraph"/>
              <w:spacing w:before="100"/>
              <w:ind w:left="87" w:right="76"/>
              <w:rPr>
                <w:sz w:val="20"/>
                <w:szCs w:val="20"/>
              </w:rPr>
            </w:pPr>
            <w:r w:rsidRPr="003C5ABC">
              <w:rPr>
                <w:sz w:val="20"/>
                <w:szCs w:val="20"/>
              </w:rPr>
              <w:t>Всего</w:t>
            </w:r>
          </w:p>
        </w:tc>
        <w:tc>
          <w:tcPr>
            <w:tcW w:w="1843" w:type="dxa"/>
          </w:tcPr>
          <w:p w14:paraId="691E4E74" w14:textId="77777777" w:rsidR="008B168E" w:rsidRPr="003C5ABC" w:rsidRDefault="008B168E" w:rsidP="00397211">
            <w:pPr>
              <w:pStyle w:val="TableParagraph"/>
              <w:spacing w:before="100"/>
              <w:ind w:left="87" w:right="76"/>
              <w:rPr>
                <w:sz w:val="20"/>
                <w:szCs w:val="20"/>
              </w:rPr>
            </w:pPr>
            <w:r w:rsidRPr="003C5ABC">
              <w:rPr>
                <w:sz w:val="20"/>
                <w:szCs w:val="20"/>
              </w:rPr>
              <w:t>В том числе МКП «Благоустройство»</w:t>
            </w:r>
          </w:p>
        </w:tc>
      </w:tr>
      <w:tr w:rsidR="008B168E" w:rsidRPr="003C5ABC" w14:paraId="05321203" w14:textId="77777777" w:rsidTr="00397211">
        <w:trPr>
          <w:trHeight w:val="420"/>
        </w:trPr>
        <w:tc>
          <w:tcPr>
            <w:tcW w:w="1313" w:type="dxa"/>
          </w:tcPr>
          <w:p w14:paraId="0E14678E" w14:textId="77777777" w:rsidR="008B168E" w:rsidRPr="003C5ABC" w:rsidRDefault="008B168E" w:rsidP="00397211">
            <w:pPr>
              <w:pStyle w:val="TableParagraph"/>
              <w:spacing w:before="103"/>
              <w:ind w:left="107"/>
              <w:jc w:val="left"/>
              <w:rPr>
                <w:b/>
              </w:rPr>
            </w:pPr>
            <w:r w:rsidRPr="003C5ABC">
              <w:rPr>
                <w:b/>
              </w:rPr>
              <w:t>Критерий 1</w:t>
            </w:r>
          </w:p>
        </w:tc>
        <w:tc>
          <w:tcPr>
            <w:tcW w:w="2868" w:type="dxa"/>
          </w:tcPr>
          <w:p w14:paraId="3FD56AC8" w14:textId="77777777" w:rsidR="008B168E" w:rsidRPr="003C5ABC" w:rsidRDefault="008B168E" w:rsidP="00397211">
            <w:pPr>
              <w:pStyle w:val="TableParagraph"/>
              <w:spacing w:line="202" w:lineRule="exact"/>
              <w:ind w:left="108"/>
              <w:jc w:val="left"/>
            </w:pPr>
            <w:r w:rsidRPr="003C5ABC">
              <w:t>Рабочая тепловая мощность теплоисточников, Гкал/ч</w:t>
            </w:r>
          </w:p>
        </w:tc>
        <w:tc>
          <w:tcPr>
            <w:tcW w:w="1985" w:type="dxa"/>
            <w:vAlign w:val="center"/>
          </w:tcPr>
          <w:p w14:paraId="796E5D55" w14:textId="325DFBC1" w:rsidR="008B168E" w:rsidRPr="003C5ABC" w:rsidRDefault="008B168E" w:rsidP="00397211">
            <w:pPr>
              <w:pStyle w:val="TableParagraph"/>
              <w:spacing w:before="100"/>
              <w:ind w:left="87" w:right="76"/>
            </w:pPr>
            <w:r w:rsidRPr="003C5ABC">
              <w:t>9</w:t>
            </w:r>
            <w:r w:rsidR="00953E85">
              <w:t>3</w:t>
            </w:r>
            <w:r w:rsidRPr="003C5ABC">
              <w:t>,40</w:t>
            </w:r>
          </w:p>
        </w:tc>
        <w:tc>
          <w:tcPr>
            <w:tcW w:w="1134" w:type="dxa"/>
            <w:vAlign w:val="center"/>
          </w:tcPr>
          <w:p w14:paraId="19FF8E8D" w14:textId="77777777" w:rsidR="008B168E" w:rsidRPr="003C5ABC" w:rsidRDefault="008B168E" w:rsidP="00397211">
            <w:pPr>
              <w:pStyle w:val="TableParagraph"/>
              <w:spacing w:before="100"/>
              <w:ind w:left="87" w:right="76"/>
            </w:pPr>
            <w:r w:rsidRPr="003C5ABC">
              <w:t>6,79</w:t>
            </w:r>
          </w:p>
        </w:tc>
        <w:tc>
          <w:tcPr>
            <w:tcW w:w="1843" w:type="dxa"/>
            <w:vAlign w:val="center"/>
          </w:tcPr>
          <w:p w14:paraId="7C0C76AF" w14:textId="77777777" w:rsidR="008B168E" w:rsidRPr="003C5ABC" w:rsidRDefault="008B168E" w:rsidP="00397211">
            <w:pPr>
              <w:pStyle w:val="TableParagraph"/>
              <w:spacing w:before="100"/>
              <w:ind w:left="87" w:right="76"/>
            </w:pPr>
            <w:r w:rsidRPr="003C5ABC">
              <w:t>0</w:t>
            </w:r>
          </w:p>
        </w:tc>
      </w:tr>
      <w:tr w:rsidR="008B168E" w:rsidRPr="003C5ABC" w14:paraId="61936501" w14:textId="77777777" w:rsidTr="00397211">
        <w:trPr>
          <w:trHeight w:val="287"/>
        </w:trPr>
        <w:tc>
          <w:tcPr>
            <w:tcW w:w="1313" w:type="dxa"/>
          </w:tcPr>
          <w:p w14:paraId="6CE9A912" w14:textId="77777777" w:rsidR="008B168E" w:rsidRPr="003C5ABC" w:rsidRDefault="008B168E" w:rsidP="00397211">
            <w:pPr>
              <w:pStyle w:val="TableParagraph"/>
              <w:spacing w:before="38"/>
              <w:ind w:left="107"/>
              <w:jc w:val="left"/>
              <w:rPr>
                <w:b/>
              </w:rPr>
            </w:pPr>
            <w:r w:rsidRPr="003C5ABC">
              <w:rPr>
                <w:b/>
              </w:rPr>
              <w:t>Критерий 2</w:t>
            </w:r>
          </w:p>
        </w:tc>
        <w:tc>
          <w:tcPr>
            <w:tcW w:w="2868" w:type="dxa"/>
          </w:tcPr>
          <w:p w14:paraId="5B080947" w14:textId="77777777" w:rsidR="008B168E" w:rsidRPr="003C5ABC" w:rsidRDefault="008B168E" w:rsidP="00397211">
            <w:pPr>
              <w:pStyle w:val="TableParagraph"/>
              <w:spacing w:before="33"/>
              <w:ind w:left="108"/>
              <w:jc w:val="left"/>
            </w:pPr>
            <w:r w:rsidRPr="003C5ABC">
              <w:t>Емкость тепловых сетей, м³</w:t>
            </w:r>
          </w:p>
        </w:tc>
        <w:tc>
          <w:tcPr>
            <w:tcW w:w="1985" w:type="dxa"/>
            <w:vAlign w:val="center"/>
          </w:tcPr>
          <w:p w14:paraId="5E58DECE" w14:textId="77777777" w:rsidR="008B168E" w:rsidRPr="003C5ABC" w:rsidRDefault="008B168E" w:rsidP="00397211">
            <w:pPr>
              <w:pStyle w:val="TableParagraph"/>
              <w:spacing w:before="100"/>
              <w:ind w:left="87" w:right="76"/>
            </w:pPr>
            <w:r w:rsidRPr="003C5ABC">
              <w:t>1512</w:t>
            </w:r>
          </w:p>
        </w:tc>
        <w:tc>
          <w:tcPr>
            <w:tcW w:w="1134" w:type="dxa"/>
            <w:vAlign w:val="center"/>
          </w:tcPr>
          <w:p w14:paraId="126861E6" w14:textId="77777777" w:rsidR="008B168E" w:rsidRPr="003C5ABC" w:rsidRDefault="008B168E" w:rsidP="00397211">
            <w:pPr>
              <w:pStyle w:val="TableParagraph"/>
              <w:spacing w:before="100"/>
              <w:ind w:left="87" w:right="76"/>
            </w:pPr>
            <w:r w:rsidRPr="003C5ABC">
              <w:t>202</w:t>
            </w:r>
          </w:p>
        </w:tc>
        <w:tc>
          <w:tcPr>
            <w:tcW w:w="1843" w:type="dxa"/>
            <w:vAlign w:val="center"/>
          </w:tcPr>
          <w:p w14:paraId="49807EF5" w14:textId="77777777" w:rsidR="008B168E" w:rsidRPr="003C5ABC" w:rsidRDefault="008B168E" w:rsidP="00397211">
            <w:pPr>
              <w:pStyle w:val="TableParagraph"/>
              <w:spacing w:before="100"/>
              <w:ind w:left="87" w:right="76"/>
            </w:pPr>
            <w:r w:rsidRPr="003C5ABC">
              <w:t>71,19</w:t>
            </w:r>
          </w:p>
        </w:tc>
      </w:tr>
      <w:tr w:rsidR="008B168E" w:rsidRPr="003C5ABC" w14:paraId="0CEE40C2" w14:textId="77777777" w:rsidTr="00397211">
        <w:trPr>
          <w:trHeight w:val="287"/>
        </w:trPr>
        <w:tc>
          <w:tcPr>
            <w:tcW w:w="1313" w:type="dxa"/>
          </w:tcPr>
          <w:p w14:paraId="6E96B5B2" w14:textId="77777777" w:rsidR="008B168E" w:rsidRPr="003C5ABC" w:rsidRDefault="008B168E" w:rsidP="00397211">
            <w:pPr>
              <w:pStyle w:val="TableParagraph"/>
              <w:spacing w:before="38"/>
              <w:ind w:left="107"/>
              <w:jc w:val="left"/>
              <w:rPr>
                <w:b/>
              </w:rPr>
            </w:pPr>
            <w:r w:rsidRPr="003C5ABC">
              <w:rPr>
                <w:b/>
              </w:rPr>
              <w:t>Критерий 3</w:t>
            </w:r>
          </w:p>
        </w:tc>
        <w:tc>
          <w:tcPr>
            <w:tcW w:w="2868" w:type="dxa"/>
          </w:tcPr>
          <w:p w14:paraId="26C561CE" w14:textId="77777777" w:rsidR="008B168E" w:rsidRPr="003C5ABC" w:rsidRDefault="008B168E" w:rsidP="00397211">
            <w:pPr>
              <w:pStyle w:val="TableParagraph"/>
              <w:spacing w:before="33"/>
              <w:ind w:left="108"/>
              <w:jc w:val="left"/>
            </w:pPr>
            <w:r w:rsidRPr="003C5ABC">
              <w:t>Размер собственного капитала, тыс. руб.*</w:t>
            </w:r>
          </w:p>
        </w:tc>
        <w:tc>
          <w:tcPr>
            <w:tcW w:w="1985" w:type="dxa"/>
            <w:vAlign w:val="center"/>
          </w:tcPr>
          <w:p w14:paraId="7D45E44A" w14:textId="77777777" w:rsidR="008B168E" w:rsidRPr="003C5ABC" w:rsidRDefault="008B168E" w:rsidP="00397211">
            <w:pPr>
              <w:pStyle w:val="TableParagraph"/>
              <w:spacing w:before="100"/>
              <w:ind w:left="87" w:right="76"/>
            </w:pPr>
            <w:r w:rsidRPr="003C5ABC">
              <w:t>н/д</w:t>
            </w:r>
          </w:p>
        </w:tc>
        <w:tc>
          <w:tcPr>
            <w:tcW w:w="1134" w:type="dxa"/>
            <w:vAlign w:val="center"/>
          </w:tcPr>
          <w:p w14:paraId="7D53DD85" w14:textId="77777777" w:rsidR="008B168E" w:rsidRPr="003C5ABC" w:rsidRDefault="008B168E" w:rsidP="00397211">
            <w:pPr>
              <w:pStyle w:val="TableParagraph"/>
              <w:spacing w:before="100"/>
              <w:ind w:left="87" w:right="76"/>
            </w:pPr>
            <w:r w:rsidRPr="003C5ABC">
              <w:t>н/д</w:t>
            </w:r>
          </w:p>
        </w:tc>
        <w:tc>
          <w:tcPr>
            <w:tcW w:w="1843" w:type="dxa"/>
            <w:vAlign w:val="center"/>
          </w:tcPr>
          <w:p w14:paraId="1566343A" w14:textId="77777777" w:rsidR="008B168E" w:rsidRPr="003C5ABC" w:rsidRDefault="008B168E" w:rsidP="00397211">
            <w:pPr>
              <w:pStyle w:val="TableParagraph"/>
              <w:spacing w:before="100"/>
              <w:ind w:left="87" w:right="76"/>
            </w:pPr>
            <w:r w:rsidRPr="003C5ABC">
              <w:t>н/д</w:t>
            </w:r>
          </w:p>
        </w:tc>
      </w:tr>
      <w:tr w:rsidR="008B168E" w:rsidRPr="003C5ABC" w14:paraId="258114E4" w14:textId="77777777" w:rsidTr="00397211">
        <w:trPr>
          <w:trHeight w:val="422"/>
        </w:trPr>
        <w:tc>
          <w:tcPr>
            <w:tcW w:w="1313" w:type="dxa"/>
          </w:tcPr>
          <w:p w14:paraId="2B3701FC" w14:textId="77777777" w:rsidR="008B168E" w:rsidRPr="003C5ABC" w:rsidRDefault="008B168E" w:rsidP="00397211">
            <w:pPr>
              <w:pStyle w:val="TableParagraph"/>
              <w:ind w:left="107"/>
              <w:jc w:val="left"/>
              <w:rPr>
                <w:b/>
              </w:rPr>
            </w:pPr>
            <w:r w:rsidRPr="003C5ABC">
              <w:rPr>
                <w:b/>
              </w:rPr>
              <w:t>Критерий 4</w:t>
            </w:r>
          </w:p>
        </w:tc>
        <w:tc>
          <w:tcPr>
            <w:tcW w:w="2868" w:type="dxa"/>
          </w:tcPr>
          <w:p w14:paraId="7853DA2A" w14:textId="77777777" w:rsidR="008B168E" w:rsidRPr="003C5ABC" w:rsidRDefault="008B168E" w:rsidP="00397211">
            <w:pPr>
              <w:pStyle w:val="TableParagraph"/>
              <w:spacing w:line="202" w:lineRule="exact"/>
              <w:ind w:left="108"/>
              <w:jc w:val="left"/>
            </w:pPr>
            <w:r w:rsidRPr="003C5ABC">
              <w:t>Способность в лучшей мере обеспечить</w:t>
            </w:r>
          </w:p>
          <w:p w14:paraId="43E5713F" w14:textId="77777777" w:rsidR="008B168E" w:rsidRPr="003C5ABC" w:rsidRDefault="008B168E" w:rsidP="00397211">
            <w:pPr>
              <w:pStyle w:val="TableParagraph"/>
              <w:spacing w:line="191" w:lineRule="exact"/>
              <w:ind w:left="108"/>
              <w:jc w:val="left"/>
            </w:pPr>
            <w:r w:rsidRPr="003C5ABC">
              <w:t>надежность теплоснабжения</w:t>
            </w:r>
          </w:p>
        </w:tc>
        <w:tc>
          <w:tcPr>
            <w:tcW w:w="1985" w:type="dxa"/>
            <w:vAlign w:val="center"/>
          </w:tcPr>
          <w:p w14:paraId="54365E9E" w14:textId="77777777" w:rsidR="008B168E" w:rsidRPr="003C5ABC" w:rsidRDefault="008B168E" w:rsidP="00397211">
            <w:pPr>
              <w:pStyle w:val="TableParagraph"/>
              <w:ind w:left="87" w:right="76"/>
            </w:pPr>
            <w:r w:rsidRPr="003C5ABC">
              <w:t>да</w:t>
            </w:r>
          </w:p>
        </w:tc>
        <w:tc>
          <w:tcPr>
            <w:tcW w:w="1134" w:type="dxa"/>
            <w:vAlign w:val="center"/>
          </w:tcPr>
          <w:p w14:paraId="44D8C058" w14:textId="77777777" w:rsidR="008B168E" w:rsidRPr="003C5ABC" w:rsidRDefault="008B168E" w:rsidP="00397211">
            <w:pPr>
              <w:pStyle w:val="TableParagraph"/>
              <w:ind w:left="87" w:right="76"/>
            </w:pPr>
            <w:r w:rsidRPr="003C5ABC">
              <w:t>да</w:t>
            </w:r>
          </w:p>
        </w:tc>
        <w:tc>
          <w:tcPr>
            <w:tcW w:w="1843" w:type="dxa"/>
            <w:vAlign w:val="center"/>
          </w:tcPr>
          <w:p w14:paraId="4A57CDDB" w14:textId="77777777" w:rsidR="008B168E" w:rsidRPr="003C5ABC" w:rsidRDefault="008B168E" w:rsidP="00397211">
            <w:pPr>
              <w:pStyle w:val="TableParagraph"/>
              <w:ind w:left="87" w:right="76"/>
            </w:pPr>
            <w:r w:rsidRPr="003C5ABC">
              <w:t>да</w:t>
            </w:r>
          </w:p>
        </w:tc>
      </w:tr>
    </w:tbl>
    <w:p w14:paraId="640B297F" w14:textId="77777777" w:rsidR="008B168E" w:rsidRPr="003C5ABC" w:rsidRDefault="008B168E" w:rsidP="008B168E">
      <w:pPr>
        <w:pStyle w:val="a3"/>
        <w:spacing w:before="177" w:line="360" w:lineRule="auto"/>
        <w:ind w:left="212" w:right="223" w:firstLine="540"/>
        <w:jc w:val="both"/>
      </w:pPr>
      <w:r w:rsidRPr="003C5ABC">
        <w:t xml:space="preserve">На основании данных таблицы </w:t>
      </w:r>
      <w:r>
        <w:t>10</w:t>
      </w:r>
      <w:r w:rsidRPr="003C5ABC">
        <w:t>.</w:t>
      </w:r>
      <w:r w:rsidR="00C7617F">
        <w:t>3</w:t>
      </w:r>
      <w:r w:rsidRPr="003C5ABC">
        <w:t xml:space="preserve"> можно сделать вывод о том, что каждая теплоснабжающая организация соответствует требованиям для присвоения ей статуса ЕТО в своей зоне действия.</w:t>
      </w:r>
    </w:p>
    <w:p w14:paraId="1B43CF98" w14:textId="77777777" w:rsidR="00D3346D" w:rsidRDefault="006E2117" w:rsidP="00D3346D">
      <w:pPr>
        <w:pStyle w:val="1"/>
        <w:numPr>
          <w:ilvl w:val="1"/>
          <w:numId w:val="7"/>
        </w:numPr>
        <w:tabs>
          <w:tab w:val="left" w:pos="1406"/>
        </w:tabs>
        <w:ind w:left="0" w:firstLine="709"/>
        <w:jc w:val="both"/>
      </w:pPr>
      <w:bookmarkStart w:id="70" w:name="_Toc37689190"/>
      <w:r w:rsidRPr="00D3346D">
        <w:t>И</w:t>
      </w:r>
      <w:r w:rsidR="00D3346D" w:rsidRPr="00D3346D">
        <w:t>нформацию о поданных теплоснабжающими организациями заявках на присвоение статуса единой теплоснабжающей организации</w:t>
      </w:r>
      <w:bookmarkEnd w:id="70"/>
    </w:p>
    <w:p w14:paraId="137FC79F" w14:textId="77777777" w:rsidR="009E7D7C" w:rsidRPr="00D3346D" w:rsidRDefault="00C7617F" w:rsidP="00C7617F">
      <w:pPr>
        <w:pStyle w:val="a3"/>
        <w:spacing w:before="177" w:line="360" w:lineRule="auto"/>
        <w:ind w:left="212" w:right="223" w:firstLine="540"/>
        <w:jc w:val="both"/>
      </w:pPr>
      <w:r w:rsidRPr="00CE2926">
        <w:t>Заявки теплоснабжающих организаций за период актуализации схемы теплоснабжения не подавались.</w:t>
      </w:r>
    </w:p>
    <w:p w14:paraId="2819EA97" w14:textId="77777777" w:rsidR="00D3346D" w:rsidRPr="00D3346D" w:rsidRDefault="006E2117" w:rsidP="00D3346D">
      <w:pPr>
        <w:pStyle w:val="1"/>
        <w:numPr>
          <w:ilvl w:val="1"/>
          <w:numId w:val="7"/>
        </w:numPr>
        <w:tabs>
          <w:tab w:val="left" w:pos="1406"/>
        </w:tabs>
        <w:ind w:left="0" w:firstLine="709"/>
        <w:jc w:val="both"/>
      </w:pPr>
      <w:bookmarkStart w:id="71" w:name="_Toc37689191"/>
      <w:r w:rsidRPr="00D3346D">
        <w:t>Р</w:t>
      </w:r>
      <w:r w:rsidR="00D3346D" w:rsidRPr="00D3346D">
        <w:t>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71"/>
    </w:p>
    <w:p w14:paraId="054975CE" w14:textId="77777777" w:rsidR="00C7617F" w:rsidRPr="00CE2926" w:rsidRDefault="00C7617F" w:rsidP="00C7617F">
      <w:pPr>
        <w:pStyle w:val="a3"/>
        <w:spacing w:before="177" w:line="360" w:lineRule="auto"/>
        <w:ind w:left="212" w:right="223" w:firstLine="540"/>
        <w:jc w:val="both"/>
      </w:pPr>
      <w:r w:rsidRPr="00CE2926">
        <w:t>Реестр систем теплоснабжения, действующих на территории представлен в таблице 10.</w:t>
      </w:r>
      <w:r>
        <w:t>4</w:t>
      </w:r>
      <w:r w:rsidRPr="00CE2926">
        <w:t>.</w:t>
      </w:r>
    </w:p>
    <w:p w14:paraId="6E39163B" w14:textId="77777777" w:rsidR="00C7617F" w:rsidRPr="00C7617F" w:rsidRDefault="00C7617F" w:rsidP="00C7617F">
      <w:pPr>
        <w:spacing w:after="4"/>
        <w:ind w:left="212" w:right="234" w:firstLine="540"/>
        <w:jc w:val="both"/>
        <w:rPr>
          <w:b/>
          <w:sz w:val="24"/>
        </w:rPr>
      </w:pPr>
      <w:bookmarkStart w:id="72" w:name="_Toc12264855"/>
      <w:r w:rsidRPr="00C7617F">
        <w:rPr>
          <w:b/>
          <w:sz w:val="24"/>
        </w:rPr>
        <w:t xml:space="preserve">Таблица </w:t>
      </w:r>
      <w:r w:rsidR="006570A3" w:rsidRPr="00C7617F">
        <w:rPr>
          <w:b/>
          <w:sz w:val="24"/>
        </w:rPr>
        <w:fldChar w:fldCharType="begin"/>
      </w:r>
      <w:r w:rsidRPr="00C7617F">
        <w:rPr>
          <w:b/>
          <w:sz w:val="24"/>
        </w:rPr>
        <w:instrText xml:space="preserve"> STYLEREF 1 \s </w:instrText>
      </w:r>
      <w:r w:rsidR="006570A3" w:rsidRPr="00C7617F">
        <w:rPr>
          <w:b/>
          <w:sz w:val="24"/>
        </w:rPr>
        <w:fldChar w:fldCharType="separate"/>
      </w:r>
      <w:r w:rsidR="00516E54">
        <w:rPr>
          <w:b/>
          <w:noProof/>
          <w:sz w:val="24"/>
        </w:rPr>
        <w:t>10.5</w:t>
      </w:r>
      <w:r w:rsidR="006570A3" w:rsidRPr="00C7617F">
        <w:rPr>
          <w:b/>
          <w:sz w:val="24"/>
        </w:rPr>
        <w:fldChar w:fldCharType="end"/>
      </w:r>
      <w:r w:rsidRPr="00C7617F">
        <w:rPr>
          <w:b/>
          <w:sz w:val="24"/>
        </w:rPr>
        <w:t>.</w:t>
      </w:r>
      <w:r>
        <w:rPr>
          <w:b/>
          <w:sz w:val="24"/>
        </w:rPr>
        <w:t>4</w:t>
      </w:r>
      <w:r w:rsidRPr="00C7617F">
        <w:rPr>
          <w:b/>
          <w:sz w:val="24"/>
        </w:rPr>
        <w:t xml:space="preserve"> Реестр систем теплоснабжения.</w:t>
      </w:r>
      <w:bookmarkEnd w:id="72"/>
    </w:p>
    <w:tbl>
      <w:tblPr>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125"/>
        <w:gridCol w:w="2125"/>
        <w:gridCol w:w="2171"/>
        <w:gridCol w:w="2125"/>
      </w:tblGrid>
      <w:tr w:rsidR="005567B9" w:rsidRPr="00CE2926" w14:paraId="5E710873" w14:textId="77777777" w:rsidTr="005567B9">
        <w:trPr>
          <w:trHeight w:val="227"/>
          <w:jc w:val="center"/>
        </w:trPr>
        <w:tc>
          <w:tcPr>
            <w:tcW w:w="562" w:type="dxa"/>
            <w:vAlign w:val="center"/>
            <w:hideMark/>
          </w:tcPr>
          <w:p w14:paraId="1F16D0B1" w14:textId="77777777" w:rsidR="00C7617F" w:rsidRPr="00C7617F" w:rsidRDefault="00C7617F" w:rsidP="005567B9">
            <w:pPr>
              <w:pStyle w:val="TableParagraph"/>
              <w:tabs>
                <w:tab w:val="left" w:pos="22"/>
              </w:tabs>
              <w:ind w:right="-19"/>
              <w:rPr>
                <w:b/>
                <w:sz w:val="20"/>
                <w:szCs w:val="20"/>
              </w:rPr>
            </w:pPr>
            <w:r w:rsidRPr="00C7617F">
              <w:rPr>
                <w:b/>
                <w:sz w:val="20"/>
                <w:szCs w:val="20"/>
              </w:rPr>
              <w:t xml:space="preserve">№ </w:t>
            </w:r>
            <w:r w:rsidR="005567B9">
              <w:rPr>
                <w:b/>
                <w:sz w:val="20"/>
                <w:szCs w:val="20"/>
              </w:rPr>
              <w:t>п</w:t>
            </w:r>
            <w:r w:rsidRPr="00C7617F">
              <w:rPr>
                <w:b/>
                <w:sz w:val="20"/>
                <w:szCs w:val="20"/>
              </w:rPr>
              <w:t>/п</w:t>
            </w:r>
          </w:p>
        </w:tc>
        <w:tc>
          <w:tcPr>
            <w:tcW w:w="2075" w:type="dxa"/>
            <w:vAlign w:val="center"/>
            <w:hideMark/>
          </w:tcPr>
          <w:p w14:paraId="4950E87F" w14:textId="77777777" w:rsidR="00C7617F" w:rsidRPr="00C7617F" w:rsidRDefault="00C7617F" w:rsidP="005567B9">
            <w:pPr>
              <w:pStyle w:val="TableParagraph"/>
              <w:tabs>
                <w:tab w:val="left" w:pos="22"/>
              </w:tabs>
              <w:ind w:right="-19"/>
              <w:rPr>
                <w:b/>
                <w:sz w:val="20"/>
                <w:szCs w:val="20"/>
              </w:rPr>
            </w:pPr>
            <w:r w:rsidRPr="00C7617F">
              <w:rPr>
                <w:b/>
                <w:sz w:val="20"/>
                <w:szCs w:val="20"/>
              </w:rPr>
              <w:t>Система теплоснабжения</w:t>
            </w:r>
          </w:p>
        </w:tc>
        <w:tc>
          <w:tcPr>
            <w:tcW w:w="2075" w:type="dxa"/>
            <w:vAlign w:val="center"/>
            <w:hideMark/>
          </w:tcPr>
          <w:p w14:paraId="3FF433F1" w14:textId="77777777" w:rsidR="00C7617F" w:rsidRPr="00C7617F" w:rsidRDefault="00C7617F" w:rsidP="005567B9">
            <w:pPr>
              <w:pStyle w:val="TableParagraph"/>
              <w:tabs>
                <w:tab w:val="left" w:pos="22"/>
              </w:tabs>
              <w:ind w:right="-19"/>
              <w:rPr>
                <w:b/>
                <w:sz w:val="20"/>
                <w:szCs w:val="20"/>
              </w:rPr>
            </w:pPr>
            <w:r w:rsidRPr="00C7617F">
              <w:rPr>
                <w:b/>
                <w:sz w:val="20"/>
                <w:szCs w:val="20"/>
              </w:rPr>
              <w:t>Перечень источников, входящих в систему теплоснабжения</w:t>
            </w:r>
          </w:p>
        </w:tc>
        <w:tc>
          <w:tcPr>
            <w:tcW w:w="2120" w:type="dxa"/>
            <w:vAlign w:val="center"/>
            <w:hideMark/>
          </w:tcPr>
          <w:p w14:paraId="16797C4B" w14:textId="77777777" w:rsidR="00C7617F" w:rsidRPr="00C7617F" w:rsidRDefault="00C7617F" w:rsidP="005567B9">
            <w:pPr>
              <w:pStyle w:val="TableParagraph"/>
              <w:tabs>
                <w:tab w:val="left" w:pos="22"/>
              </w:tabs>
              <w:ind w:right="-19"/>
              <w:rPr>
                <w:b/>
                <w:sz w:val="20"/>
                <w:szCs w:val="20"/>
              </w:rPr>
            </w:pPr>
            <w:r w:rsidRPr="00C7617F">
              <w:rPr>
                <w:b/>
                <w:sz w:val="20"/>
                <w:szCs w:val="20"/>
              </w:rPr>
              <w:t>Установленная тепловая мощность, Гкал/час</w:t>
            </w:r>
          </w:p>
        </w:tc>
        <w:tc>
          <w:tcPr>
            <w:tcW w:w="2075" w:type="dxa"/>
            <w:vAlign w:val="center"/>
            <w:hideMark/>
          </w:tcPr>
          <w:p w14:paraId="4DA2179F" w14:textId="77777777" w:rsidR="00C7617F" w:rsidRPr="00C7617F" w:rsidRDefault="00C7617F" w:rsidP="005567B9">
            <w:pPr>
              <w:pStyle w:val="TableParagraph"/>
              <w:tabs>
                <w:tab w:val="left" w:pos="22"/>
              </w:tabs>
              <w:ind w:right="-19"/>
              <w:rPr>
                <w:b/>
                <w:sz w:val="20"/>
                <w:szCs w:val="20"/>
              </w:rPr>
            </w:pPr>
            <w:r w:rsidRPr="00C7617F">
              <w:rPr>
                <w:b/>
                <w:sz w:val="20"/>
                <w:szCs w:val="20"/>
              </w:rPr>
              <w:t>Перечень организаций, входящих в систему теплоснабжения</w:t>
            </w:r>
          </w:p>
        </w:tc>
      </w:tr>
      <w:tr w:rsidR="005567B9" w:rsidRPr="00CE2926" w14:paraId="77DA6624" w14:textId="77777777" w:rsidTr="005567B9">
        <w:trPr>
          <w:trHeight w:val="227"/>
          <w:jc w:val="center"/>
        </w:trPr>
        <w:tc>
          <w:tcPr>
            <w:tcW w:w="562" w:type="dxa"/>
            <w:vAlign w:val="center"/>
          </w:tcPr>
          <w:p w14:paraId="315E0DE1" w14:textId="77777777" w:rsidR="00C7617F" w:rsidRPr="00CE2926" w:rsidRDefault="005567B9" w:rsidP="005567B9">
            <w:pPr>
              <w:widowControl/>
              <w:tabs>
                <w:tab w:val="left" w:pos="306"/>
              </w:tabs>
              <w:jc w:val="center"/>
              <w:rPr>
                <w:color w:val="000000"/>
                <w:sz w:val="20"/>
                <w:szCs w:val="20"/>
              </w:rPr>
            </w:pPr>
            <w:r>
              <w:rPr>
                <w:color w:val="000000"/>
                <w:sz w:val="20"/>
                <w:szCs w:val="20"/>
              </w:rPr>
              <w:t>1</w:t>
            </w:r>
          </w:p>
        </w:tc>
        <w:tc>
          <w:tcPr>
            <w:tcW w:w="2075" w:type="dxa"/>
            <w:vAlign w:val="center"/>
          </w:tcPr>
          <w:p w14:paraId="00472C03" w14:textId="77777777" w:rsidR="00C7617F" w:rsidRPr="00CE2926" w:rsidRDefault="00C7617F" w:rsidP="00C7617F">
            <w:pPr>
              <w:widowControl/>
              <w:jc w:val="center"/>
              <w:rPr>
                <w:color w:val="000000"/>
                <w:sz w:val="20"/>
                <w:szCs w:val="20"/>
              </w:rPr>
            </w:pPr>
            <w:r w:rsidRPr="003C5ABC">
              <w:rPr>
                <w:b/>
                <w:sz w:val="20"/>
                <w:szCs w:val="20"/>
              </w:rPr>
              <w:t>ООО «Кузбасская Энергокомпания»</w:t>
            </w:r>
          </w:p>
        </w:tc>
        <w:tc>
          <w:tcPr>
            <w:tcW w:w="2075" w:type="dxa"/>
            <w:vAlign w:val="center"/>
          </w:tcPr>
          <w:p w14:paraId="45701634" w14:textId="77777777" w:rsidR="00C7617F" w:rsidRPr="00CE2926" w:rsidRDefault="005567B9" w:rsidP="00C7617F">
            <w:pPr>
              <w:widowControl/>
              <w:jc w:val="center"/>
              <w:rPr>
                <w:color w:val="000000"/>
                <w:sz w:val="20"/>
                <w:szCs w:val="20"/>
              </w:rPr>
            </w:pPr>
            <w:r w:rsidRPr="003C5ABC">
              <w:rPr>
                <w:sz w:val="24"/>
              </w:rPr>
              <w:t>котельны</w:t>
            </w:r>
            <w:r>
              <w:rPr>
                <w:sz w:val="24"/>
              </w:rPr>
              <w:t>е</w:t>
            </w:r>
            <w:r w:rsidRPr="003C5ABC">
              <w:rPr>
                <w:sz w:val="24"/>
              </w:rPr>
              <w:t xml:space="preserve"> ППШ, ППШ-2</w:t>
            </w:r>
            <w:r>
              <w:rPr>
                <w:sz w:val="24"/>
              </w:rPr>
              <w:t xml:space="preserve">, </w:t>
            </w:r>
            <w:r w:rsidRPr="003C5ABC">
              <w:rPr>
                <w:sz w:val="24"/>
              </w:rPr>
              <w:t>№28</w:t>
            </w:r>
            <w:r>
              <w:rPr>
                <w:sz w:val="24"/>
              </w:rPr>
              <w:t xml:space="preserve">, </w:t>
            </w:r>
            <w:r w:rsidRPr="003C5ABC">
              <w:rPr>
                <w:sz w:val="24"/>
              </w:rPr>
              <w:t>№2</w:t>
            </w:r>
            <w:r>
              <w:rPr>
                <w:sz w:val="24"/>
              </w:rPr>
              <w:t xml:space="preserve">9, </w:t>
            </w:r>
            <w:r w:rsidRPr="003C5ABC">
              <w:rPr>
                <w:sz w:val="24"/>
              </w:rPr>
              <w:t>№</w:t>
            </w:r>
            <w:r>
              <w:rPr>
                <w:sz w:val="24"/>
              </w:rPr>
              <w:t>32</w:t>
            </w:r>
          </w:p>
        </w:tc>
        <w:tc>
          <w:tcPr>
            <w:tcW w:w="2120" w:type="dxa"/>
            <w:vAlign w:val="center"/>
          </w:tcPr>
          <w:p w14:paraId="78109BAF" w14:textId="5F47CB3A" w:rsidR="00C7617F" w:rsidRPr="00CE2926" w:rsidRDefault="005567B9" w:rsidP="00C7617F">
            <w:pPr>
              <w:widowControl/>
              <w:jc w:val="center"/>
              <w:rPr>
                <w:color w:val="000000"/>
                <w:sz w:val="20"/>
                <w:szCs w:val="20"/>
              </w:rPr>
            </w:pPr>
            <w:r w:rsidRPr="003C5ABC">
              <w:t>9</w:t>
            </w:r>
            <w:r w:rsidR="00953E85">
              <w:t>3</w:t>
            </w:r>
            <w:r w:rsidRPr="003C5ABC">
              <w:t>,40</w:t>
            </w:r>
          </w:p>
        </w:tc>
        <w:tc>
          <w:tcPr>
            <w:tcW w:w="2075" w:type="dxa"/>
            <w:vAlign w:val="center"/>
          </w:tcPr>
          <w:p w14:paraId="30318C26" w14:textId="77777777" w:rsidR="00C7617F" w:rsidRPr="00CE2926" w:rsidRDefault="005567B9" w:rsidP="00C7617F">
            <w:pPr>
              <w:widowControl/>
              <w:jc w:val="center"/>
              <w:rPr>
                <w:color w:val="000000"/>
                <w:sz w:val="20"/>
                <w:szCs w:val="20"/>
              </w:rPr>
            </w:pPr>
            <w:r w:rsidRPr="003C5ABC">
              <w:rPr>
                <w:b/>
                <w:sz w:val="20"/>
                <w:szCs w:val="20"/>
              </w:rPr>
              <w:t>ООО «Кузбасская Энергокомпания»</w:t>
            </w:r>
          </w:p>
        </w:tc>
      </w:tr>
      <w:tr w:rsidR="00C7617F" w:rsidRPr="00CE2926" w14:paraId="055DB27A" w14:textId="77777777" w:rsidTr="005567B9">
        <w:trPr>
          <w:trHeight w:val="227"/>
          <w:jc w:val="center"/>
        </w:trPr>
        <w:tc>
          <w:tcPr>
            <w:tcW w:w="562" w:type="dxa"/>
            <w:vAlign w:val="center"/>
          </w:tcPr>
          <w:p w14:paraId="108D7934" w14:textId="77777777" w:rsidR="00C7617F" w:rsidRPr="00CE2926" w:rsidRDefault="005567B9" w:rsidP="005567B9">
            <w:pPr>
              <w:widowControl/>
              <w:tabs>
                <w:tab w:val="left" w:pos="306"/>
              </w:tabs>
              <w:jc w:val="center"/>
              <w:rPr>
                <w:color w:val="000000"/>
                <w:sz w:val="20"/>
                <w:szCs w:val="20"/>
              </w:rPr>
            </w:pPr>
            <w:r>
              <w:rPr>
                <w:color w:val="000000"/>
                <w:sz w:val="20"/>
                <w:szCs w:val="20"/>
              </w:rPr>
              <w:t>2</w:t>
            </w:r>
          </w:p>
        </w:tc>
        <w:tc>
          <w:tcPr>
            <w:tcW w:w="2075" w:type="dxa"/>
            <w:vAlign w:val="center"/>
          </w:tcPr>
          <w:p w14:paraId="1E6F78C3" w14:textId="77777777" w:rsidR="005567B9" w:rsidRPr="003C5ABC" w:rsidRDefault="005567B9" w:rsidP="005567B9">
            <w:pPr>
              <w:pStyle w:val="TableParagraph"/>
              <w:spacing w:line="251" w:lineRule="exact"/>
              <w:ind w:left="197"/>
              <w:rPr>
                <w:b/>
                <w:sz w:val="20"/>
                <w:szCs w:val="20"/>
              </w:rPr>
            </w:pPr>
            <w:r w:rsidRPr="003C5ABC">
              <w:rPr>
                <w:b/>
                <w:sz w:val="20"/>
                <w:szCs w:val="20"/>
              </w:rPr>
              <w:t>АО «СУЭК-Кузбасс» ПЕ</w:t>
            </w:r>
          </w:p>
          <w:p w14:paraId="3578A583" w14:textId="77777777" w:rsidR="00C7617F" w:rsidRPr="003C5ABC" w:rsidRDefault="005567B9" w:rsidP="005567B9">
            <w:pPr>
              <w:widowControl/>
              <w:jc w:val="center"/>
              <w:rPr>
                <w:b/>
                <w:sz w:val="20"/>
                <w:szCs w:val="20"/>
              </w:rPr>
            </w:pPr>
            <w:r w:rsidRPr="003C5ABC">
              <w:rPr>
                <w:b/>
                <w:sz w:val="20"/>
                <w:szCs w:val="20"/>
              </w:rPr>
              <w:t>«Спецналадка»</w:t>
            </w:r>
          </w:p>
        </w:tc>
        <w:tc>
          <w:tcPr>
            <w:tcW w:w="2075" w:type="dxa"/>
            <w:vAlign w:val="center"/>
          </w:tcPr>
          <w:p w14:paraId="70724FCE" w14:textId="77777777" w:rsidR="00C7617F" w:rsidRPr="00CE2926" w:rsidRDefault="005567B9" w:rsidP="00C7617F">
            <w:pPr>
              <w:widowControl/>
              <w:jc w:val="center"/>
              <w:rPr>
                <w:color w:val="000000"/>
                <w:sz w:val="20"/>
                <w:szCs w:val="20"/>
              </w:rPr>
            </w:pPr>
            <w:r w:rsidRPr="003C5ABC">
              <w:rPr>
                <w:sz w:val="24"/>
              </w:rPr>
              <w:t>котельн</w:t>
            </w:r>
            <w:r>
              <w:rPr>
                <w:sz w:val="24"/>
              </w:rPr>
              <w:t>ая</w:t>
            </w:r>
            <w:r w:rsidRPr="003C5ABC">
              <w:rPr>
                <w:sz w:val="24"/>
              </w:rPr>
              <w:t xml:space="preserve"> шахты «Полысаевская»</w:t>
            </w:r>
          </w:p>
        </w:tc>
        <w:tc>
          <w:tcPr>
            <w:tcW w:w="2120" w:type="dxa"/>
            <w:vAlign w:val="center"/>
          </w:tcPr>
          <w:p w14:paraId="6C6C7B08" w14:textId="77777777" w:rsidR="00C7617F" w:rsidRPr="00CE2926" w:rsidRDefault="005567B9" w:rsidP="00C7617F">
            <w:pPr>
              <w:widowControl/>
              <w:jc w:val="center"/>
              <w:rPr>
                <w:color w:val="000000"/>
                <w:sz w:val="20"/>
                <w:szCs w:val="20"/>
              </w:rPr>
            </w:pPr>
            <w:r w:rsidRPr="003C5ABC">
              <w:t>6,79</w:t>
            </w:r>
          </w:p>
        </w:tc>
        <w:tc>
          <w:tcPr>
            <w:tcW w:w="2075" w:type="dxa"/>
            <w:vAlign w:val="center"/>
          </w:tcPr>
          <w:p w14:paraId="18B8E303" w14:textId="77777777" w:rsidR="005567B9" w:rsidRPr="003C5ABC" w:rsidRDefault="005567B9" w:rsidP="005567B9">
            <w:pPr>
              <w:pStyle w:val="TableParagraph"/>
              <w:spacing w:line="251" w:lineRule="exact"/>
              <w:ind w:left="197"/>
              <w:rPr>
                <w:b/>
                <w:sz w:val="20"/>
                <w:szCs w:val="20"/>
              </w:rPr>
            </w:pPr>
            <w:r w:rsidRPr="003C5ABC">
              <w:rPr>
                <w:b/>
                <w:sz w:val="20"/>
                <w:szCs w:val="20"/>
              </w:rPr>
              <w:t>АО «СУЭК-Кузбасс» ПЕ</w:t>
            </w:r>
          </w:p>
          <w:p w14:paraId="07E99C5F" w14:textId="77777777" w:rsidR="005567B9" w:rsidRDefault="005567B9" w:rsidP="005567B9">
            <w:pPr>
              <w:widowControl/>
              <w:jc w:val="center"/>
              <w:rPr>
                <w:b/>
                <w:sz w:val="20"/>
                <w:szCs w:val="20"/>
              </w:rPr>
            </w:pPr>
            <w:r w:rsidRPr="003C5ABC">
              <w:rPr>
                <w:b/>
                <w:sz w:val="20"/>
                <w:szCs w:val="20"/>
              </w:rPr>
              <w:t>«Спецналадка»</w:t>
            </w:r>
          </w:p>
          <w:p w14:paraId="2820976B" w14:textId="77777777" w:rsidR="00C7617F" w:rsidRPr="00CE2926" w:rsidRDefault="005567B9" w:rsidP="005567B9">
            <w:pPr>
              <w:widowControl/>
              <w:jc w:val="center"/>
              <w:rPr>
                <w:color w:val="000000"/>
                <w:sz w:val="20"/>
                <w:szCs w:val="20"/>
              </w:rPr>
            </w:pPr>
            <w:r>
              <w:rPr>
                <w:sz w:val="20"/>
                <w:szCs w:val="20"/>
              </w:rPr>
              <w:t>в</w:t>
            </w:r>
            <w:r w:rsidRPr="003C5ABC">
              <w:rPr>
                <w:sz w:val="20"/>
                <w:szCs w:val="20"/>
              </w:rPr>
              <w:t xml:space="preserve"> том числе МКП «Благоустройство»</w:t>
            </w:r>
          </w:p>
        </w:tc>
      </w:tr>
    </w:tbl>
    <w:p w14:paraId="7694942F" w14:textId="77777777" w:rsidR="00C7617F" w:rsidRPr="002A212D" w:rsidRDefault="00C7617F" w:rsidP="005567B9">
      <w:pPr>
        <w:pStyle w:val="a3"/>
        <w:spacing w:before="177" w:line="360" w:lineRule="auto"/>
        <w:ind w:left="212" w:right="223" w:firstLine="540"/>
        <w:jc w:val="both"/>
      </w:pPr>
    </w:p>
    <w:p w14:paraId="3D05D32C" w14:textId="77777777" w:rsidR="0061452A" w:rsidRPr="002A212D" w:rsidRDefault="0061452A" w:rsidP="0061452A">
      <w:pPr>
        <w:pStyle w:val="1"/>
        <w:numPr>
          <w:ilvl w:val="0"/>
          <w:numId w:val="7"/>
        </w:numPr>
        <w:tabs>
          <w:tab w:val="left" w:pos="1223"/>
        </w:tabs>
        <w:ind w:left="0" w:firstLine="709"/>
        <w:jc w:val="both"/>
      </w:pPr>
      <w:bookmarkStart w:id="73" w:name="_Toc37689192"/>
      <w:r w:rsidRPr="002A212D">
        <w:t>Раздел 11 "Решения о распределении тепловой нагрузки между источниками тепловой энергии"</w:t>
      </w:r>
      <w:bookmarkEnd w:id="73"/>
    </w:p>
    <w:p w14:paraId="238321D1" w14:textId="77777777" w:rsidR="00AB3235" w:rsidRPr="003C5ABC" w:rsidRDefault="00AB3235" w:rsidP="00AB3235">
      <w:pPr>
        <w:pStyle w:val="a3"/>
        <w:spacing w:before="176" w:line="360" w:lineRule="auto"/>
        <w:ind w:left="372" w:right="367" w:firstLine="566"/>
        <w:jc w:val="both"/>
      </w:pPr>
      <w:r w:rsidRPr="003C5ABC">
        <w:t>Распределение тепловой нагрузки между источниками тепловой энергии определяет,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8B518CD" w14:textId="77777777" w:rsidR="00AB3235" w:rsidRPr="003C5ABC" w:rsidRDefault="00AB3235" w:rsidP="00AB3235">
      <w:pPr>
        <w:pStyle w:val="a3"/>
        <w:spacing w:before="176" w:line="360" w:lineRule="auto"/>
        <w:ind w:left="372" w:right="367" w:firstLine="566"/>
        <w:jc w:val="both"/>
      </w:pPr>
      <w:r w:rsidRPr="003C5ABC">
        <w:t>В этой связи в зонах теплоснабжения Полысаевского городского округа источниками тепловой энергии, тепловые сети которых связаны между собой, являются котельные ППШ, ППШ-2 и в летний период котельная №28.</w:t>
      </w:r>
    </w:p>
    <w:p w14:paraId="5685746C" w14:textId="77777777" w:rsidR="00AB3235" w:rsidRPr="003C5ABC" w:rsidRDefault="00AB3235" w:rsidP="00AB3235">
      <w:pPr>
        <w:pStyle w:val="a3"/>
        <w:spacing w:before="176" w:line="360" w:lineRule="auto"/>
        <w:ind w:left="372" w:right="367" w:firstLine="566"/>
        <w:jc w:val="both"/>
      </w:pPr>
      <w:r w:rsidRPr="003C5ABC">
        <w:t>Прочие источники работают в своих изолированных зонах, разнесенных по территории городского округа, и не имеют возможности изменения зон действия.</w:t>
      </w:r>
    </w:p>
    <w:p w14:paraId="58D02820" w14:textId="77777777" w:rsidR="00AB3235" w:rsidRPr="003C5ABC" w:rsidRDefault="00AB3235" w:rsidP="00AB3235">
      <w:pPr>
        <w:pStyle w:val="a3"/>
        <w:spacing w:before="176" w:line="360" w:lineRule="auto"/>
        <w:ind w:left="372" w:right="367" w:firstLine="566"/>
        <w:jc w:val="both"/>
      </w:pPr>
      <w:r w:rsidRPr="003C5ABC">
        <w:t>В связи с тем, что все источники тепловой энергии городского округа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ними в эксплуатационном режиме не имеет смысла.</w:t>
      </w:r>
    </w:p>
    <w:p w14:paraId="44A04C1C" w14:textId="77777777" w:rsidR="00AB3235" w:rsidRPr="003C5ABC" w:rsidRDefault="00AB3235" w:rsidP="00AB3235">
      <w:pPr>
        <w:pStyle w:val="a3"/>
        <w:spacing w:before="176" w:line="360" w:lineRule="auto"/>
        <w:ind w:left="372" w:right="367" w:firstLine="566"/>
        <w:jc w:val="both"/>
      </w:pPr>
      <w:r w:rsidRPr="003C5ABC">
        <w:t xml:space="preserve">Предлагаемое к реализации распределение тепловой нагрузки представлено в таблице </w:t>
      </w:r>
      <w:r w:rsidR="006E2117">
        <w:t>11</w:t>
      </w:r>
      <w:r w:rsidRPr="003C5ABC">
        <w:t>.1.</w:t>
      </w:r>
    </w:p>
    <w:p w14:paraId="5494AB02" w14:textId="77777777" w:rsidR="00AB3235" w:rsidRPr="003C5ABC" w:rsidRDefault="00AB3235" w:rsidP="00AB3235">
      <w:pPr>
        <w:spacing w:before="1" w:after="3"/>
        <w:ind w:left="753"/>
        <w:rPr>
          <w:b/>
          <w:sz w:val="24"/>
        </w:rPr>
      </w:pPr>
      <w:r w:rsidRPr="003C5ABC">
        <w:rPr>
          <w:b/>
          <w:sz w:val="24"/>
        </w:rPr>
        <w:t xml:space="preserve">Таблица </w:t>
      </w:r>
      <w:r w:rsidR="006E2117">
        <w:rPr>
          <w:b/>
          <w:sz w:val="24"/>
        </w:rPr>
        <w:t>11</w:t>
      </w:r>
      <w:r w:rsidRPr="003C5ABC">
        <w:rPr>
          <w:b/>
          <w:sz w:val="24"/>
        </w:rPr>
        <w:t>.1. Распределение тепловой нагрузки между источниками тепловой энергии</w:t>
      </w:r>
    </w:p>
    <w:tbl>
      <w:tblPr>
        <w:tblW w:w="921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3646"/>
        <w:gridCol w:w="1265"/>
        <w:gridCol w:w="1194"/>
        <w:gridCol w:w="1216"/>
        <w:gridCol w:w="1247"/>
      </w:tblGrid>
      <w:tr w:rsidR="00AB3235" w:rsidRPr="003C5ABC" w14:paraId="504C54E8" w14:textId="77777777" w:rsidTr="00BD65FA">
        <w:trPr>
          <w:trHeight w:val="271"/>
          <w:tblHeader/>
        </w:trPr>
        <w:tc>
          <w:tcPr>
            <w:tcW w:w="644" w:type="dxa"/>
            <w:vMerge w:val="restart"/>
            <w:vAlign w:val="center"/>
          </w:tcPr>
          <w:p w14:paraId="66714796" w14:textId="77777777" w:rsidR="00AB3235" w:rsidRPr="003C5ABC" w:rsidRDefault="00AB3235" w:rsidP="00397211">
            <w:pPr>
              <w:pStyle w:val="TableParagraph"/>
              <w:ind w:left="37"/>
              <w:rPr>
                <w:b/>
              </w:rPr>
            </w:pPr>
            <w:r w:rsidRPr="003C5ABC">
              <w:rPr>
                <w:b/>
              </w:rPr>
              <w:t>№</w:t>
            </w:r>
          </w:p>
        </w:tc>
        <w:tc>
          <w:tcPr>
            <w:tcW w:w="3646" w:type="dxa"/>
            <w:vMerge w:val="restart"/>
            <w:vAlign w:val="center"/>
          </w:tcPr>
          <w:p w14:paraId="22D439DC" w14:textId="77777777" w:rsidR="00AB3235" w:rsidRPr="003C5ABC" w:rsidRDefault="00AB3235" w:rsidP="00397211">
            <w:pPr>
              <w:pStyle w:val="TableParagraph"/>
              <w:ind w:left="37"/>
              <w:rPr>
                <w:b/>
              </w:rPr>
            </w:pPr>
            <w:r w:rsidRPr="003C5ABC">
              <w:rPr>
                <w:b/>
              </w:rPr>
              <w:t>Наименование котельной</w:t>
            </w:r>
          </w:p>
        </w:tc>
        <w:tc>
          <w:tcPr>
            <w:tcW w:w="4922" w:type="dxa"/>
            <w:gridSpan w:val="4"/>
            <w:vAlign w:val="center"/>
          </w:tcPr>
          <w:p w14:paraId="42BC63C5" w14:textId="77777777" w:rsidR="00AB3235" w:rsidRPr="003C5ABC" w:rsidRDefault="00AB3235" w:rsidP="00397211">
            <w:pPr>
              <w:pStyle w:val="TableParagraph"/>
              <w:ind w:left="37"/>
              <w:rPr>
                <w:b/>
              </w:rPr>
            </w:pPr>
            <w:r w:rsidRPr="003C5ABC">
              <w:rPr>
                <w:b/>
              </w:rPr>
              <w:t>Подключенная тепловая нагрузка, Гкал/ч</w:t>
            </w:r>
          </w:p>
        </w:tc>
      </w:tr>
      <w:tr w:rsidR="00AB3235" w:rsidRPr="003C5ABC" w14:paraId="7DA3D979" w14:textId="77777777" w:rsidTr="00BD65FA">
        <w:trPr>
          <w:trHeight w:val="211"/>
          <w:tblHeader/>
        </w:trPr>
        <w:tc>
          <w:tcPr>
            <w:tcW w:w="644" w:type="dxa"/>
            <w:vMerge/>
            <w:tcBorders>
              <w:top w:val="nil"/>
            </w:tcBorders>
            <w:vAlign w:val="center"/>
          </w:tcPr>
          <w:p w14:paraId="1B62280B" w14:textId="77777777" w:rsidR="00AB3235" w:rsidRPr="003C5ABC" w:rsidRDefault="00AB3235" w:rsidP="00397211">
            <w:pPr>
              <w:ind w:left="37"/>
              <w:jc w:val="center"/>
              <w:rPr>
                <w:sz w:val="2"/>
                <w:szCs w:val="2"/>
              </w:rPr>
            </w:pPr>
          </w:p>
        </w:tc>
        <w:tc>
          <w:tcPr>
            <w:tcW w:w="3646" w:type="dxa"/>
            <w:vMerge/>
            <w:tcBorders>
              <w:top w:val="nil"/>
            </w:tcBorders>
            <w:vAlign w:val="center"/>
          </w:tcPr>
          <w:p w14:paraId="1FA6E6B8" w14:textId="77777777" w:rsidR="00AB3235" w:rsidRPr="003C5ABC" w:rsidRDefault="00AB3235" w:rsidP="00397211">
            <w:pPr>
              <w:ind w:left="37"/>
              <w:jc w:val="center"/>
              <w:rPr>
                <w:sz w:val="2"/>
                <w:szCs w:val="2"/>
              </w:rPr>
            </w:pPr>
          </w:p>
        </w:tc>
        <w:tc>
          <w:tcPr>
            <w:tcW w:w="1265" w:type="dxa"/>
            <w:vAlign w:val="center"/>
          </w:tcPr>
          <w:p w14:paraId="60EDE793" w14:textId="77777777" w:rsidR="00AB3235" w:rsidRPr="003C5ABC" w:rsidRDefault="00AB3235" w:rsidP="00397211">
            <w:pPr>
              <w:pStyle w:val="TableParagraph"/>
              <w:ind w:left="37"/>
              <w:rPr>
                <w:b/>
              </w:rPr>
            </w:pPr>
            <w:r w:rsidRPr="003C5ABC">
              <w:rPr>
                <w:b/>
              </w:rPr>
              <w:t>2019 г.</w:t>
            </w:r>
          </w:p>
        </w:tc>
        <w:tc>
          <w:tcPr>
            <w:tcW w:w="1194" w:type="dxa"/>
            <w:vAlign w:val="center"/>
          </w:tcPr>
          <w:p w14:paraId="21D9DE3A" w14:textId="77777777" w:rsidR="00AB3235" w:rsidRPr="003C5ABC" w:rsidRDefault="00AB3235" w:rsidP="00397211">
            <w:pPr>
              <w:pStyle w:val="TableParagraph"/>
              <w:ind w:left="37"/>
              <w:rPr>
                <w:b/>
              </w:rPr>
            </w:pPr>
            <w:r w:rsidRPr="003C5ABC">
              <w:rPr>
                <w:b/>
              </w:rPr>
              <w:t>2020 г.</w:t>
            </w:r>
          </w:p>
        </w:tc>
        <w:tc>
          <w:tcPr>
            <w:tcW w:w="1216" w:type="dxa"/>
            <w:vAlign w:val="center"/>
          </w:tcPr>
          <w:p w14:paraId="3E2F1928" w14:textId="77777777" w:rsidR="00AB3235" w:rsidRPr="003C5ABC" w:rsidRDefault="00AB3235" w:rsidP="00397211">
            <w:pPr>
              <w:pStyle w:val="TableParagraph"/>
              <w:ind w:left="37"/>
              <w:rPr>
                <w:b/>
              </w:rPr>
            </w:pPr>
            <w:r w:rsidRPr="003C5ABC">
              <w:rPr>
                <w:b/>
              </w:rPr>
              <w:t>2025 г.</w:t>
            </w:r>
          </w:p>
        </w:tc>
        <w:tc>
          <w:tcPr>
            <w:tcW w:w="1247" w:type="dxa"/>
            <w:vAlign w:val="center"/>
          </w:tcPr>
          <w:p w14:paraId="2FE4F550" w14:textId="77777777" w:rsidR="00AB3235" w:rsidRPr="003C5ABC" w:rsidRDefault="00AB3235" w:rsidP="00397211">
            <w:pPr>
              <w:pStyle w:val="TableParagraph"/>
              <w:ind w:left="37"/>
              <w:rPr>
                <w:b/>
              </w:rPr>
            </w:pPr>
            <w:r w:rsidRPr="003C5ABC">
              <w:rPr>
                <w:b/>
              </w:rPr>
              <w:t>2030 г.</w:t>
            </w:r>
          </w:p>
        </w:tc>
      </w:tr>
      <w:tr w:rsidR="00AB3235" w:rsidRPr="003C5ABC" w14:paraId="1B309EA6" w14:textId="77777777" w:rsidTr="00BD65FA">
        <w:trPr>
          <w:trHeight w:val="548"/>
        </w:trPr>
        <w:tc>
          <w:tcPr>
            <w:tcW w:w="644" w:type="dxa"/>
            <w:vAlign w:val="center"/>
          </w:tcPr>
          <w:p w14:paraId="11DAE7E1" w14:textId="77777777" w:rsidR="00AB3235" w:rsidRPr="003C5ABC" w:rsidRDefault="00AB3235" w:rsidP="00397211">
            <w:pPr>
              <w:pStyle w:val="TableParagraph"/>
              <w:ind w:left="37"/>
              <w:rPr>
                <w:sz w:val="20"/>
                <w:szCs w:val="20"/>
              </w:rPr>
            </w:pPr>
            <w:r w:rsidRPr="003C5ABC">
              <w:rPr>
                <w:w w:val="99"/>
                <w:sz w:val="20"/>
                <w:szCs w:val="20"/>
              </w:rPr>
              <w:t>1</w:t>
            </w:r>
          </w:p>
        </w:tc>
        <w:tc>
          <w:tcPr>
            <w:tcW w:w="3646" w:type="dxa"/>
          </w:tcPr>
          <w:p w14:paraId="15FE4C07" w14:textId="77777777" w:rsidR="00AB3235" w:rsidRPr="003C5ABC" w:rsidRDefault="00AB3235" w:rsidP="00397211">
            <w:pPr>
              <w:pStyle w:val="TableParagraph"/>
              <w:spacing w:line="270" w:lineRule="exact"/>
              <w:ind w:left="181" w:right="171"/>
              <w:rPr>
                <w:sz w:val="24"/>
              </w:rPr>
            </w:pPr>
            <w:r w:rsidRPr="003C5ABC">
              <w:rPr>
                <w:sz w:val="24"/>
              </w:rPr>
              <w:t>Котельная ППШ ООО «Кузбасская Энергокомпания»</w:t>
            </w:r>
          </w:p>
        </w:tc>
        <w:tc>
          <w:tcPr>
            <w:tcW w:w="1265" w:type="dxa"/>
            <w:vAlign w:val="center"/>
          </w:tcPr>
          <w:p w14:paraId="57B75F3D" w14:textId="77777777" w:rsidR="00AB3235" w:rsidRPr="003C5ABC" w:rsidRDefault="00AB3235" w:rsidP="00397211">
            <w:pPr>
              <w:pStyle w:val="TableParagraph"/>
              <w:ind w:left="37"/>
              <w:rPr>
                <w:sz w:val="24"/>
              </w:rPr>
            </w:pPr>
            <w:r w:rsidRPr="003C5ABC">
              <w:rPr>
                <w:sz w:val="24"/>
              </w:rPr>
              <w:t>35,516</w:t>
            </w:r>
          </w:p>
        </w:tc>
        <w:tc>
          <w:tcPr>
            <w:tcW w:w="1194" w:type="dxa"/>
            <w:vAlign w:val="center"/>
          </w:tcPr>
          <w:p w14:paraId="30CD97EE" w14:textId="77777777" w:rsidR="00AB3235" w:rsidRPr="003C5ABC" w:rsidRDefault="00AB3235" w:rsidP="00397211">
            <w:pPr>
              <w:pStyle w:val="TableParagraph"/>
              <w:ind w:left="37"/>
              <w:rPr>
                <w:sz w:val="24"/>
              </w:rPr>
            </w:pPr>
            <w:r w:rsidRPr="003C5ABC">
              <w:rPr>
                <w:sz w:val="24"/>
              </w:rPr>
              <w:t>36,605</w:t>
            </w:r>
          </w:p>
        </w:tc>
        <w:tc>
          <w:tcPr>
            <w:tcW w:w="1216" w:type="dxa"/>
            <w:vAlign w:val="center"/>
          </w:tcPr>
          <w:p w14:paraId="5A4A4719" w14:textId="77777777" w:rsidR="00AB3235" w:rsidRPr="003C5ABC" w:rsidRDefault="00AB3235" w:rsidP="00397211">
            <w:pPr>
              <w:pStyle w:val="TableParagraph"/>
              <w:ind w:left="37"/>
              <w:rPr>
                <w:sz w:val="24"/>
              </w:rPr>
            </w:pPr>
            <w:r w:rsidRPr="003C5ABC">
              <w:rPr>
                <w:sz w:val="24"/>
              </w:rPr>
              <w:t>38,337</w:t>
            </w:r>
          </w:p>
        </w:tc>
        <w:tc>
          <w:tcPr>
            <w:tcW w:w="1247" w:type="dxa"/>
            <w:vAlign w:val="center"/>
          </w:tcPr>
          <w:p w14:paraId="6E96686A" w14:textId="77777777" w:rsidR="00AB3235" w:rsidRPr="003C5ABC" w:rsidRDefault="00AB3235" w:rsidP="00397211">
            <w:pPr>
              <w:pStyle w:val="TableParagraph"/>
              <w:ind w:left="37"/>
              <w:rPr>
                <w:sz w:val="24"/>
              </w:rPr>
            </w:pPr>
            <w:r w:rsidRPr="003C5ABC">
              <w:rPr>
                <w:sz w:val="24"/>
              </w:rPr>
              <w:t>39,932</w:t>
            </w:r>
          </w:p>
        </w:tc>
      </w:tr>
      <w:tr w:rsidR="00AB3235" w:rsidRPr="003C5ABC" w14:paraId="5BEA1806" w14:textId="77777777" w:rsidTr="00BD65FA">
        <w:trPr>
          <w:trHeight w:val="550"/>
        </w:trPr>
        <w:tc>
          <w:tcPr>
            <w:tcW w:w="644" w:type="dxa"/>
            <w:vAlign w:val="center"/>
          </w:tcPr>
          <w:p w14:paraId="33430EC3" w14:textId="77777777" w:rsidR="00AB3235" w:rsidRPr="003C5ABC" w:rsidRDefault="00AB3235" w:rsidP="00397211">
            <w:pPr>
              <w:pStyle w:val="TableParagraph"/>
              <w:ind w:left="37"/>
              <w:rPr>
                <w:sz w:val="20"/>
                <w:szCs w:val="20"/>
              </w:rPr>
            </w:pPr>
            <w:r w:rsidRPr="003C5ABC">
              <w:rPr>
                <w:w w:val="99"/>
                <w:sz w:val="20"/>
                <w:szCs w:val="20"/>
              </w:rPr>
              <w:t>2</w:t>
            </w:r>
          </w:p>
        </w:tc>
        <w:tc>
          <w:tcPr>
            <w:tcW w:w="3646" w:type="dxa"/>
          </w:tcPr>
          <w:p w14:paraId="2E9A1B1E" w14:textId="77777777" w:rsidR="00AB3235" w:rsidRPr="003C5ABC" w:rsidRDefault="00AB3235" w:rsidP="00397211">
            <w:pPr>
              <w:pStyle w:val="TableParagraph"/>
              <w:spacing w:line="270" w:lineRule="exact"/>
              <w:ind w:left="181" w:right="171"/>
              <w:rPr>
                <w:sz w:val="24"/>
              </w:rPr>
            </w:pPr>
            <w:r w:rsidRPr="003C5ABC">
              <w:rPr>
                <w:sz w:val="24"/>
              </w:rPr>
              <w:t>Котельная ППШ-2 ООО «Кузбасская Энергокомпания»</w:t>
            </w:r>
          </w:p>
        </w:tc>
        <w:tc>
          <w:tcPr>
            <w:tcW w:w="1265" w:type="dxa"/>
            <w:vAlign w:val="center"/>
          </w:tcPr>
          <w:p w14:paraId="690F244A" w14:textId="77777777" w:rsidR="00AB3235" w:rsidRPr="003C5ABC" w:rsidRDefault="00AB3235" w:rsidP="00397211">
            <w:pPr>
              <w:pStyle w:val="TableParagraph"/>
              <w:ind w:left="37"/>
              <w:rPr>
                <w:sz w:val="24"/>
              </w:rPr>
            </w:pPr>
            <w:r w:rsidRPr="003C5ABC">
              <w:rPr>
                <w:sz w:val="24"/>
              </w:rPr>
              <w:t>10,019</w:t>
            </w:r>
          </w:p>
        </w:tc>
        <w:tc>
          <w:tcPr>
            <w:tcW w:w="1194" w:type="dxa"/>
            <w:vAlign w:val="center"/>
          </w:tcPr>
          <w:p w14:paraId="04F01549" w14:textId="77777777" w:rsidR="00AB3235" w:rsidRPr="003C5ABC" w:rsidRDefault="00AB3235" w:rsidP="00397211">
            <w:pPr>
              <w:pStyle w:val="TableParagraph"/>
              <w:ind w:left="37"/>
              <w:rPr>
                <w:sz w:val="24"/>
              </w:rPr>
            </w:pPr>
            <w:r w:rsidRPr="003C5ABC">
              <w:rPr>
                <w:sz w:val="24"/>
              </w:rPr>
              <w:t>11,656</w:t>
            </w:r>
          </w:p>
        </w:tc>
        <w:tc>
          <w:tcPr>
            <w:tcW w:w="1216" w:type="dxa"/>
            <w:vAlign w:val="center"/>
          </w:tcPr>
          <w:p w14:paraId="096D424D" w14:textId="77777777" w:rsidR="00AB3235" w:rsidRPr="003C5ABC" w:rsidRDefault="00AB3235" w:rsidP="00397211">
            <w:pPr>
              <w:pStyle w:val="TableParagraph"/>
              <w:ind w:left="37"/>
              <w:rPr>
                <w:sz w:val="24"/>
              </w:rPr>
            </w:pPr>
            <w:r w:rsidRPr="003C5ABC">
              <w:rPr>
                <w:sz w:val="24"/>
              </w:rPr>
              <w:t>11,656</w:t>
            </w:r>
          </w:p>
        </w:tc>
        <w:tc>
          <w:tcPr>
            <w:tcW w:w="1247" w:type="dxa"/>
            <w:vAlign w:val="center"/>
          </w:tcPr>
          <w:p w14:paraId="3F9540F7" w14:textId="77777777" w:rsidR="00AB3235" w:rsidRPr="003C5ABC" w:rsidRDefault="00AB3235" w:rsidP="00397211">
            <w:pPr>
              <w:pStyle w:val="TableParagraph"/>
              <w:ind w:left="37"/>
              <w:rPr>
                <w:sz w:val="24"/>
              </w:rPr>
            </w:pPr>
            <w:r w:rsidRPr="003C5ABC">
              <w:rPr>
                <w:sz w:val="24"/>
              </w:rPr>
              <w:t>11,656</w:t>
            </w:r>
          </w:p>
        </w:tc>
      </w:tr>
      <w:tr w:rsidR="00AB3235" w:rsidRPr="003C5ABC" w14:paraId="1BBCAC13" w14:textId="77777777" w:rsidTr="00BD65FA">
        <w:trPr>
          <w:trHeight w:val="550"/>
        </w:trPr>
        <w:tc>
          <w:tcPr>
            <w:tcW w:w="644" w:type="dxa"/>
            <w:vAlign w:val="center"/>
          </w:tcPr>
          <w:p w14:paraId="3EA88548" w14:textId="77777777" w:rsidR="00AB3235" w:rsidRPr="003C5ABC" w:rsidRDefault="00AB3235" w:rsidP="00397211">
            <w:pPr>
              <w:pStyle w:val="TableParagraph"/>
              <w:ind w:left="37"/>
              <w:rPr>
                <w:sz w:val="20"/>
                <w:szCs w:val="20"/>
              </w:rPr>
            </w:pPr>
            <w:r w:rsidRPr="003C5ABC">
              <w:rPr>
                <w:sz w:val="20"/>
                <w:szCs w:val="20"/>
              </w:rPr>
              <w:t>3</w:t>
            </w:r>
          </w:p>
        </w:tc>
        <w:tc>
          <w:tcPr>
            <w:tcW w:w="3646" w:type="dxa"/>
          </w:tcPr>
          <w:p w14:paraId="620DF299" w14:textId="77777777" w:rsidR="00AB3235" w:rsidRPr="003C5ABC" w:rsidRDefault="00AB3235" w:rsidP="00397211">
            <w:pPr>
              <w:pStyle w:val="TableParagraph"/>
              <w:spacing w:line="270" w:lineRule="exact"/>
              <w:ind w:left="181" w:right="171"/>
              <w:rPr>
                <w:sz w:val="24"/>
              </w:rPr>
            </w:pPr>
            <w:r w:rsidRPr="003C5ABC">
              <w:rPr>
                <w:sz w:val="24"/>
              </w:rPr>
              <w:t>Котельная №28 ООО «Кузбасская Энергокомпания»</w:t>
            </w:r>
          </w:p>
        </w:tc>
        <w:tc>
          <w:tcPr>
            <w:tcW w:w="1265" w:type="dxa"/>
            <w:vAlign w:val="center"/>
          </w:tcPr>
          <w:p w14:paraId="4C20B072" w14:textId="77777777" w:rsidR="00AB3235" w:rsidRPr="003C5ABC" w:rsidRDefault="00AB3235" w:rsidP="00397211">
            <w:pPr>
              <w:pStyle w:val="TableParagraph"/>
              <w:ind w:left="37"/>
              <w:rPr>
                <w:sz w:val="24"/>
              </w:rPr>
            </w:pPr>
            <w:r w:rsidRPr="003C5ABC">
              <w:rPr>
                <w:sz w:val="24"/>
              </w:rPr>
              <w:t>4,719</w:t>
            </w:r>
          </w:p>
        </w:tc>
        <w:tc>
          <w:tcPr>
            <w:tcW w:w="1194" w:type="dxa"/>
            <w:vAlign w:val="center"/>
          </w:tcPr>
          <w:p w14:paraId="1D1DEF97" w14:textId="77777777" w:rsidR="00AB3235" w:rsidRPr="003C5ABC" w:rsidRDefault="00AB3235" w:rsidP="00397211">
            <w:pPr>
              <w:pStyle w:val="TableParagraph"/>
              <w:ind w:left="37"/>
              <w:rPr>
                <w:sz w:val="24"/>
              </w:rPr>
            </w:pPr>
            <w:r w:rsidRPr="003C5ABC">
              <w:rPr>
                <w:sz w:val="24"/>
              </w:rPr>
              <w:t>5,006</w:t>
            </w:r>
          </w:p>
        </w:tc>
        <w:tc>
          <w:tcPr>
            <w:tcW w:w="1216" w:type="dxa"/>
            <w:vAlign w:val="center"/>
          </w:tcPr>
          <w:p w14:paraId="207D3618" w14:textId="77777777" w:rsidR="00AB3235" w:rsidRPr="003C5ABC" w:rsidRDefault="00AB3235" w:rsidP="00397211">
            <w:pPr>
              <w:pStyle w:val="TableParagraph"/>
              <w:ind w:left="37"/>
              <w:rPr>
                <w:sz w:val="24"/>
              </w:rPr>
            </w:pPr>
            <w:r w:rsidRPr="003C5ABC">
              <w:rPr>
                <w:sz w:val="24"/>
              </w:rPr>
              <w:t>5,006</w:t>
            </w:r>
          </w:p>
        </w:tc>
        <w:tc>
          <w:tcPr>
            <w:tcW w:w="1247" w:type="dxa"/>
            <w:vAlign w:val="center"/>
          </w:tcPr>
          <w:p w14:paraId="7E910012" w14:textId="77777777" w:rsidR="00AB3235" w:rsidRPr="003C5ABC" w:rsidRDefault="00AB3235" w:rsidP="00397211">
            <w:pPr>
              <w:pStyle w:val="TableParagraph"/>
              <w:ind w:left="37"/>
              <w:rPr>
                <w:sz w:val="24"/>
              </w:rPr>
            </w:pPr>
            <w:r w:rsidRPr="003C5ABC">
              <w:rPr>
                <w:sz w:val="24"/>
              </w:rPr>
              <w:t>5,006</w:t>
            </w:r>
          </w:p>
        </w:tc>
      </w:tr>
      <w:tr w:rsidR="00AB3235" w:rsidRPr="003C5ABC" w14:paraId="064CBB05" w14:textId="77777777" w:rsidTr="00BD65FA">
        <w:trPr>
          <w:trHeight w:val="548"/>
        </w:trPr>
        <w:tc>
          <w:tcPr>
            <w:tcW w:w="644" w:type="dxa"/>
            <w:vAlign w:val="center"/>
          </w:tcPr>
          <w:p w14:paraId="3022205B" w14:textId="77777777" w:rsidR="00AB3235" w:rsidRPr="003C5ABC" w:rsidRDefault="00AB3235" w:rsidP="00397211">
            <w:pPr>
              <w:pStyle w:val="TableParagraph"/>
              <w:ind w:left="37"/>
              <w:rPr>
                <w:sz w:val="20"/>
                <w:szCs w:val="20"/>
              </w:rPr>
            </w:pPr>
            <w:r w:rsidRPr="003C5ABC">
              <w:rPr>
                <w:sz w:val="20"/>
                <w:szCs w:val="20"/>
              </w:rPr>
              <w:t>4</w:t>
            </w:r>
          </w:p>
        </w:tc>
        <w:tc>
          <w:tcPr>
            <w:tcW w:w="3646" w:type="dxa"/>
          </w:tcPr>
          <w:p w14:paraId="28401987" w14:textId="77777777" w:rsidR="00AB3235" w:rsidRPr="003C5ABC" w:rsidRDefault="00AB3235" w:rsidP="00397211">
            <w:pPr>
              <w:pStyle w:val="TableParagraph"/>
              <w:spacing w:line="271" w:lineRule="exact"/>
              <w:ind w:left="181" w:right="171"/>
              <w:rPr>
                <w:sz w:val="24"/>
              </w:rPr>
            </w:pPr>
            <w:r w:rsidRPr="003C5ABC">
              <w:rPr>
                <w:sz w:val="24"/>
              </w:rPr>
              <w:t>Котельная №29 ООО «Кузбасская Энергокомпания»</w:t>
            </w:r>
          </w:p>
        </w:tc>
        <w:tc>
          <w:tcPr>
            <w:tcW w:w="1265" w:type="dxa"/>
            <w:vAlign w:val="center"/>
          </w:tcPr>
          <w:p w14:paraId="3E201B0C" w14:textId="77777777" w:rsidR="00AB3235" w:rsidRPr="003C5ABC" w:rsidRDefault="00AB3235" w:rsidP="00397211">
            <w:pPr>
              <w:pStyle w:val="TableParagraph"/>
              <w:ind w:left="37"/>
              <w:rPr>
                <w:sz w:val="24"/>
              </w:rPr>
            </w:pPr>
            <w:r w:rsidRPr="003C5ABC">
              <w:rPr>
                <w:sz w:val="24"/>
              </w:rPr>
              <w:t>5,043</w:t>
            </w:r>
          </w:p>
        </w:tc>
        <w:tc>
          <w:tcPr>
            <w:tcW w:w="1194" w:type="dxa"/>
            <w:vAlign w:val="center"/>
          </w:tcPr>
          <w:p w14:paraId="70BA6E61" w14:textId="77777777" w:rsidR="00AB3235" w:rsidRPr="003C5ABC" w:rsidRDefault="00AB3235" w:rsidP="00397211">
            <w:pPr>
              <w:pStyle w:val="TableParagraph"/>
              <w:ind w:left="37"/>
              <w:rPr>
                <w:sz w:val="24"/>
              </w:rPr>
            </w:pPr>
            <w:r w:rsidRPr="003C5ABC">
              <w:rPr>
                <w:sz w:val="24"/>
              </w:rPr>
              <w:t>5,149</w:t>
            </w:r>
          </w:p>
        </w:tc>
        <w:tc>
          <w:tcPr>
            <w:tcW w:w="1216" w:type="dxa"/>
            <w:vAlign w:val="center"/>
          </w:tcPr>
          <w:p w14:paraId="3B2962F8" w14:textId="77777777" w:rsidR="00AB3235" w:rsidRPr="003C5ABC" w:rsidRDefault="00AB3235" w:rsidP="00397211">
            <w:pPr>
              <w:pStyle w:val="TableParagraph"/>
              <w:ind w:left="37"/>
              <w:rPr>
                <w:sz w:val="24"/>
              </w:rPr>
            </w:pPr>
            <w:r w:rsidRPr="003C5ABC">
              <w:rPr>
                <w:sz w:val="24"/>
              </w:rPr>
              <w:t>6,096</w:t>
            </w:r>
          </w:p>
        </w:tc>
        <w:tc>
          <w:tcPr>
            <w:tcW w:w="1247" w:type="dxa"/>
            <w:vAlign w:val="center"/>
          </w:tcPr>
          <w:p w14:paraId="3DC694F1" w14:textId="77777777" w:rsidR="00AB3235" w:rsidRPr="003C5ABC" w:rsidRDefault="00AB3235" w:rsidP="00397211">
            <w:pPr>
              <w:pStyle w:val="TableParagraph"/>
              <w:ind w:left="37"/>
              <w:rPr>
                <w:sz w:val="24"/>
              </w:rPr>
            </w:pPr>
            <w:r w:rsidRPr="003C5ABC">
              <w:rPr>
                <w:sz w:val="24"/>
              </w:rPr>
              <w:t>6,096</w:t>
            </w:r>
          </w:p>
        </w:tc>
      </w:tr>
      <w:tr w:rsidR="00AB3235" w:rsidRPr="003C5ABC" w14:paraId="274DF2C8" w14:textId="77777777" w:rsidTr="00BD65FA">
        <w:trPr>
          <w:trHeight w:val="550"/>
        </w:trPr>
        <w:tc>
          <w:tcPr>
            <w:tcW w:w="644" w:type="dxa"/>
            <w:vAlign w:val="center"/>
          </w:tcPr>
          <w:p w14:paraId="48AF5DA5" w14:textId="77777777" w:rsidR="00AB3235" w:rsidRPr="003C5ABC" w:rsidRDefault="00AB3235" w:rsidP="00397211">
            <w:pPr>
              <w:pStyle w:val="TableParagraph"/>
              <w:ind w:left="37"/>
              <w:rPr>
                <w:sz w:val="20"/>
                <w:szCs w:val="20"/>
              </w:rPr>
            </w:pPr>
            <w:r w:rsidRPr="003C5ABC">
              <w:rPr>
                <w:sz w:val="20"/>
                <w:szCs w:val="20"/>
              </w:rPr>
              <w:t>5</w:t>
            </w:r>
          </w:p>
        </w:tc>
        <w:tc>
          <w:tcPr>
            <w:tcW w:w="3646" w:type="dxa"/>
          </w:tcPr>
          <w:p w14:paraId="0AA870F1" w14:textId="77777777" w:rsidR="00AB3235" w:rsidRPr="003C5ABC" w:rsidRDefault="00AB3235" w:rsidP="00397211">
            <w:pPr>
              <w:pStyle w:val="TableParagraph"/>
              <w:ind w:left="181" w:right="171"/>
              <w:rPr>
                <w:sz w:val="24"/>
              </w:rPr>
            </w:pPr>
            <w:r w:rsidRPr="003C5ABC">
              <w:rPr>
                <w:sz w:val="24"/>
              </w:rPr>
              <w:t>Котельная №32 ООО «Кузбасская Энергокомпания»</w:t>
            </w:r>
          </w:p>
        </w:tc>
        <w:tc>
          <w:tcPr>
            <w:tcW w:w="1265" w:type="dxa"/>
            <w:vAlign w:val="center"/>
          </w:tcPr>
          <w:p w14:paraId="7B017389" w14:textId="77777777" w:rsidR="00AB3235" w:rsidRPr="003C5ABC" w:rsidRDefault="00AB3235" w:rsidP="00397211">
            <w:pPr>
              <w:pStyle w:val="TableParagraph"/>
              <w:ind w:left="37"/>
              <w:rPr>
                <w:sz w:val="24"/>
              </w:rPr>
            </w:pPr>
            <w:r w:rsidRPr="003C5ABC">
              <w:rPr>
                <w:sz w:val="24"/>
              </w:rPr>
              <w:t>0,618</w:t>
            </w:r>
          </w:p>
        </w:tc>
        <w:tc>
          <w:tcPr>
            <w:tcW w:w="1194" w:type="dxa"/>
            <w:vAlign w:val="center"/>
          </w:tcPr>
          <w:p w14:paraId="01BA527F" w14:textId="77777777" w:rsidR="00AB3235" w:rsidRPr="003C5ABC" w:rsidRDefault="00AB3235" w:rsidP="00397211">
            <w:pPr>
              <w:pStyle w:val="TableParagraph"/>
              <w:ind w:left="37"/>
              <w:rPr>
                <w:sz w:val="24"/>
              </w:rPr>
            </w:pPr>
            <w:r w:rsidRPr="003C5ABC">
              <w:rPr>
                <w:sz w:val="24"/>
              </w:rPr>
              <w:t>0,618</w:t>
            </w:r>
          </w:p>
        </w:tc>
        <w:tc>
          <w:tcPr>
            <w:tcW w:w="1216" w:type="dxa"/>
            <w:vAlign w:val="center"/>
          </w:tcPr>
          <w:p w14:paraId="63FB9233" w14:textId="77777777" w:rsidR="00AB3235" w:rsidRPr="003C5ABC" w:rsidRDefault="00AB3235" w:rsidP="00397211">
            <w:pPr>
              <w:pStyle w:val="TableParagraph"/>
              <w:ind w:left="37"/>
              <w:rPr>
                <w:sz w:val="24"/>
              </w:rPr>
            </w:pPr>
            <w:r w:rsidRPr="003C5ABC">
              <w:rPr>
                <w:sz w:val="24"/>
              </w:rPr>
              <w:t>0,618</w:t>
            </w:r>
          </w:p>
        </w:tc>
        <w:tc>
          <w:tcPr>
            <w:tcW w:w="1247" w:type="dxa"/>
            <w:vAlign w:val="center"/>
          </w:tcPr>
          <w:p w14:paraId="452493FC" w14:textId="77777777" w:rsidR="00AB3235" w:rsidRPr="003C5ABC" w:rsidRDefault="00AB3235" w:rsidP="00397211">
            <w:pPr>
              <w:pStyle w:val="TableParagraph"/>
              <w:ind w:left="37"/>
              <w:rPr>
                <w:sz w:val="24"/>
              </w:rPr>
            </w:pPr>
            <w:r w:rsidRPr="003C5ABC">
              <w:rPr>
                <w:sz w:val="24"/>
              </w:rPr>
              <w:t>0,618</w:t>
            </w:r>
          </w:p>
        </w:tc>
      </w:tr>
      <w:tr w:rsidR="00AB3235" w:rsidRPr="003C5ABC" w14:paraId="590F0856" w14:textId="77777777" w:rsidTr="00BD65FA">
        <w:trPr>
          <w:trHeight w:val="550"/>
        </w:trPr>
        <w:tc>
          <w:tcPr>
            <w:tcW w:w="644" w:type="dxa"/>
            <w:vMerge w:val="restart"/>
            <w:vAlign w:val="center"/>
          </w:tcPr>
          <w:p w14:paraId="74679A06" w14:textId="77777777" w:rsidR="00AB3235" w:rsidRPr="003C5ABC" w:rsidRDefault="00AB3235" w:rsidP="00397211">
            <w:pPr>
              <w:pStyle w:val="TableParagraph"/>
              <w:ind w:left="37"/>
              <w:rPr>
                <w:sz w:val="20"/>
                <w:szCs w:val="20"/>
              </w:rPr>
            </w:pPr>
            <w:r w:rsidRPr="003C5ABC">
              <w:rPr>
                <w:sz w:val="20"/>
                <w:szCs w:val="20"/>
              </w:rPr>
              <w:t>6</w:t>
            </w:r>
          </w:p>
        </w:tc>
        <w:tc>
          <w:tcPr>
            <w:tcW w:w="3646" w:type="dxa"/>
          </w:tcPr>
          <w:p w14:paraId="458CE14C" w14:textId="77777777" w:rsidR="00AB3235" w:rsidRPr="003C5ABC" w:rsidRDefault="00AB3235" w:rsidP="00397211">
            <w:pPr>
              <w:pStyle w:val="TableParagraph"/>
              <w:ind w:left="181" w:right="171"/>
              <w:rPr>
                <w:sz w:val="24"/>
              </w:rPr>
            </w:pPr>
            <w:r w:rsidRPr="003C5ABC">
              <w:rPr>
                <w:sz w:val="24"/>
              </w:rPr>
              <w:t>Котельная шахты «Полысаевская» АО «СУЭК-Кузбасс» ПЕ «Спецналадка»</w:t>
            </w:r>
          </w:p>
        </w:tc>
        <w:tc>
          <w:tcPr>
            <w:tcW w:w="1265" w:type="dxa"/>
            <w:vAlign w:val="center"/>
          </w:tcPr>
          <w:p w14:paraId="48AC0A09" w14:textId="77777777" w:rsidR="00AB3235" w:rsidRPr="003C5ABC" w:rsidRDefault="00AB3235" w:rsidP="00397211">
            <w:pPr>
              <w:pStyle w:val="TableParagraph"/>
              <w:ind w:left="37"/>
              <w:rPr>
                <w:sz w:val="24"/>
              </w:rPr>
            </w:pPr>
            <w:r w:rsidRPr="003C5ABC">
              <w:rPr>
                <w:sz w:val="24"/>
              </w:rPr>
              <w:t>10,870</w:t>
            </w:r>
          </w:p>
        </w:tc>
        <w:tc>
          <w:tcPr>
            <w:tcW w:w="1194" w:type="dxa"/>
            <w:vAlign w:val="center"/>
          </w:tcPr>
          <w:p w14:paraId="0B09C48E" w14:textId="77777777" w:rsidR="00AB3235" w:rsidRPr="003C5ABC" w:rsidRDefault="00AB3235" w:rsidP="00397211">
            <w:pPr>
              <w:pStyle w:val="TableParagraph"/>
              <w:ind w:left="37"/>
              <w:rPr>
                <w:sz w:val="24"/>
              </w:rPr>
            </w:pPr>
            <w:r w:rsidRPr="003C5ABC">
              <w:rPr>
                <w:sz w:val="24"/>
              </w:rPr>
              <w:t>12,194</w:t>
            </w:r>
          </w:p>
        </w:tc>
        <w:tc>
          <w:tcPr>
            <w:tcW w:w="1216" w:type="dxa"/>
            <w:vAlign w:val="center"/>
          </w:tcPr>
          <w:p w14:paraId="10C6216E" w14:textId="77777777" w:rsidR="00AB3235" w:rsidRPr="003C5ABC" w:rsidRDefault="00AB3235" w:rsidP="00397211">
            <w:pPr>
              <w:pStyle w:val="TableParagraph"/>
              <w:ind w:left="37"/>
              <w:rPr>
                <w:sz w:val="24"/>
              </w:rPr>
            </w:pPr>
            <w:r w:rsidRPr="003C5ABC">
              <w:rPr>
                <w:sz w:val="24"/>
              </w:rPr>
              <w:t>12,194</w:t>
            </w:r>
          </w:p>
        </w:tc>
        <w:tc>
          <w:tcPr>
            <w:tcW w:w="1247" w:type="dxa"/>
            <w:vAlign w:val="center"/>
          </w:tcPr>
          <w:p w14:paraId="1BFD2206" w14:textId="77777777" w:rsidR="00AB3235" w:rsidRPr="003C5ABC" w:rsidRDefault="00AB3235" w:rsidP="00397211">
            <w:pPr>
              <w:pStyle w:val="TableParagraph"/>
              <w:ind w:left="37"/>
              <w:rPr>
                <w:sz w:val="24"/>
              </w:rPr>
            </w:pPr>
            <w:r w:rsidRPr="003C5ABC">
              <w:rPr>
                <w:sz w:val="24"/>
              </w:rPr>
              <w:t>12,194</w:t>
            </w:r>
          </w:p>
        </w:tc>
      </w:tr>
      <w:tr w:rsidR="00AB3235" w:rsidRPr="003C5ABC" w14:paraId="6E4170F6" w14:textId="77777777" w:rsidTr="00BD65FA">
        <w:trPr>
          <w:trHeight w:val="550"/>
        </w:trPr>
        <w:tc>
          <w:tcPr>
            <w:tcW w:w="644" w:type="dxa"/>
            <w:vMerge/>
            <w:vAlign w:val="center"/>
          </w:tcPr>
          <w:p w14:paraId="30BFA203" w14:textId="77777777" w:rsidR="00AB3235" w:rsidRPr="003C5ABC" w:rsidRDefault="00AB3235" w:rsidP="00397211">
            <w:pPr>
              <w:pStyle w:val="TableParagraph"/>
              <w:ind w:left="37"/>
              <w:rPr>
                <w:sz w:val="20"/>
                <w:szCs w:val="20"/>
              </w:rPr>
            </w:pPr>
          </w:p>
        </w:tc>
        <w:tc>
          <w:tcPr>
            <w:tcW w:w="3646" w:type="dxa"/>
          </w:tcPr>
          <w:p w14:paraId="42B70D9A" w14:textId="77777777" w:rsidR="00AB3235" w:rsidRPr="003C5ABC" w:rsidRDefault="00AB3235" w:rsidP="00397211">
            <w:pPr>
              <w:pStyle w:val="TableParagraph"/>
              <w:ind w:left="181" w:right="171"/>
              <w:rPr>
                <w:sz w:val="24"/>
              </w:rPr>
            </w:pPr>
            <w:r w:rsidRPr="003C5ABC">
              <w:rPr>
                <w:sz w:val="24"/>
              </w:rPr>
              <w:t>В том числе МКП «Благоустройство»</w:t>
            </w:r>
          </w:p>
        </w:tc>
        <w:tc>
          <w:tcPr>
            <w:tcW w:w="1265" w:type="dxa"/>
            <w:vAlign w:val="center"/>
          </w:tcPr>
          <w:p w14:paraId="0391B5D9" w14:textId="77777777" w:rsidR="00AB3235" w:rsidRPr="003C5ABC" w:rsidRDefault="00AB3235" w:rsidP="00397211">
            <w:pPr>
              <w:pStyle w:val="TableParagraph"/>
              <w:ind w:left="37"/>
              <w:rPr>
                <w:sz w:val="24"/>
              </w:rPr>
            </w:pPr>
            <w:r w:rsidRPr="003C5ABC">
              <w:rPr>
                <w:sz w:val="24"/>
              </w:rPr>
              <w:t>0</w:t>
            </w:r>
          </w:p>
        </w:tc>
        <w:tc>
          <w:tcPr>
            <w:tcW w:w="1194" w:type="dxa"/>
            <w:vAlign w:val="center"/>
          </w:tcPr>
          <w:p w14:paraId="07FA04B3" w14:textId="77777777" w:rsidR="00AB3235" w:rsidRPr="003C5ABC" w:rsidRDefault="00AB3235" w:rsidP="00397211">
            <w:pPr>
              <w:pStyle w:val="TableParagraph"/>
              <w:ind w:left="37"/>
              <w:rPr>
                <w:sz w:val="24"/>
              </w:rPr>
            </w:pPr>
            <w:r w:rsidRPr="003C5ABC">
              <w:rPr>
                <w:sz w:val="24"/>
              </w:rPr>
              <w:t>2,296095</w:t>
            </w:r>
          </w:p>
        </w:tc>
        <w:tc>
          <w:tcPr>
            <w:tcW w:w="1216" w:type="dxa"/>
            <w:vAlign w:val="center"/>
          </w:tcPr>
          <w:p w14:paraId="1D9309B7" w14:textId="77777777" w:rsidR="00AB3235" w:rsidRPr="003C5ABC" w:rsidRDefault="00AB3235" w:rsidP="00397211">
            <w:pPr>
              <w:pStyle w:val="TableParagraph"/>
              <w:ind w:left="37"/>
              <w:rPr>
                <w:sz w:val="24"/>
              </w:rPr>
            </w:pPr>
            <w:r w:rsidRPr="003C5ABC">
              <w:rPr>
                <w:sz w:val="24"/>
              </w:rPr>
              <w:t>2,296095</w:t>
            </w:r>
          </w:p>
        </w:tc>
        <w:tc>
          <w:tcPr>
            <w:tcW w:w="1247" w:type="dxa"/>
            <w:vAlign w:val="center"/>
          </w:tcPr>
          <w:p w14:paraId="2CE87E49" w14:textId="77777777" w:rsidR="00AB3235" w:rsidRPr="003C5ABC" w:rsidRDefault="00AB3235" w:rsidP="00397211">
            <w:pPr>
              <w:pStyle w:val="TableParagraph"/>
              <w:ind w:left="37"/>
              <w:rPr>
                <w:sz w:val="24"/>
              </w:rPr>
            </w:pPr>
            <w:r w:rsidRPr="003C5ABC">
              <w:rPr>
                <w:sz w:val="24"/>
              </w:rPr>
              <w:t>2,296095</w:t>
            </w:r>
          </w:p>
        </w:tc>
      </w:tr>
    </w:tbl>
    <w:p w14:paraId="5F978148" w14:textId="77777777" w:rsidR="00AB3235" w:rsidRPr="002A212D" w:rsidRDefault="00AB3235" w:rsidP="009E7D7C">
      <w:pPr>
        <w:pStyle w:val="a3"/>
        <w:spacing w:before="176" w:line="360" w:lineRule="auto"/>
        <w:ind w:left="372" w:right="367" w:firstLine="566"/>
        <w:jc w:val="both"/>
      </w:pPr>
    </w:p>
    <w:p w14:paraId="524780FF" w14:textId="77777777" w:rsidR="0061452A" w:rsidRPr="002A212D" w:rsidRDefault="0061452A" w:rsidP="0061452A">
      <w:pPr>
        <w:pStyle w:val="1"/>
        <w:numPr>
          <w:ilvl w:val="0"/>
          <w:numId w:val="7"/>
        </w:numPr>
        <w:tabs>
          <w:tab w:val="left" w:pos="1223"/>
        </w:tabs>
        <w:ind w:left="0" w:firstLine="709"/>
        <w:jc w:val="both"/>
      </w:pPr>
      <w:bookmarkStart w:id="74" w:name="_Toc37689193"/>
      <w:r w:rsidRPr="002A212D">
        <w:t>Раздел 12 "Решения по бесхозяйным тепловым сетям"</w:t>
      </w:r>
      <w:bookmarkEnd w:id="74"/>
    </w:p>
    <w:p w14:paraId="1C2C8850" w14:textId="6A23BCA9" w:rsidR="002A212D" w:rsidRPr="00397211" w:rsidRDefault="00AB3235" w:rsidP="009E7D7C">
      <w:pPr>
        <w:pStyle w:val="a3"/>
        <w:spacing w:before="176" w:line="360" w:lineRule="auto"/>
        <w:ind w:left="372" w:right="367" w:firstLine="566"/>
        <w:jc w:val="both"/>
      </w:pPr>
      <w:r w:rsidRPr="003C5ABC">
        <w:t>Согласно данным Администрации Полысаевского городского округа и теплоснабжающим организациям: ООО «Кузбасская Энергокомпания» и АО «СУЭК-</w:t>
      </w:r>
      <w:r w:rsidRPr="00397211">
        <w:t>Кузбасс», бесхозные тепловые сети на территории городского округа отсутствуют. Все сети обслуживаются котельными предприятиями в зонах, действия которых они находятся.</w:t>
      </w:r>
    </w:p>
    <w:p w14:paraId="73761816" w14:textId="77777777" w:rsidR="0061452A" w:rsidRPr="00953E85" w:rsidRDefault="0061452A" w:rsidP="0061452A">
      <w:pPr>
        <w:pStyle w:val="1"/>
        <w:numPr>
          <w:ilvl w:val="0"/>
          <w:numId w:val="7"/>
        </w:numPr>
        <w:tabs>
          <w:tab w:val="left" w:pos="1223"/>
        </w:tabs>
        <w:ind w:left="0" w:firstLine="709"/>
        <w:jc w:val="both"/>
      </w:pPr>
      <w:bookmarkStart w:id="75" w:name="_Toc37689194"/>
      <w:r w:rsidRPr="00953E85">
        <w:t>Раздел 13 "Синхронизация схемы теплоснабжения со схемой газоснабжения, схемой и программой развития электроэнергетики, а также со схемой водоснабжения и водоотведения поселения"</w:t>
      </w:r>
      <w:bookmarkEnd w:id="75"/>
    </w:p>
    <w:p w14:paraId="1486F895" w14:textId="77777777" w:rsidR="00D3346D" w:rsidRPr="00953E85" w:rsidRDefault="006E2117" w:rsidP="00D3346D">
      <w:pPr>
        <w:pStyle w:val="1"/>
        <w:numPr>
          <w:ilvl w:val="1"/>
          <w:numId w:val="7"/>
        </w:numPr>
        <w:tabs>
          <w:tab w:val="left" w:pos="1406"/>
        </w:tabs>
        <w:ind w:left="0" w:firstLine="709"/>
        <w:jc w:val="both"/>
      </w:pPr>
      <w:bookmarkStart w:id="76" w:name="_Toc37689195"/>
      <w:r w:rsidRPr="00953E85">
        <w:t>О</w:t>
      </w:r>
      <w:r w:rsidR="00D3346D" w:rsidRPr="00953E85">
        <w:t>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6"/>
    </w:p>
    <w:p w14:paraId="18FB37E2" w14:textId="77777777" w:rsidR="00397211" w:rsidRPr="00397211" w:rsidRDefault="00397211" w:rsidP="00397211">
      <w:pPr>
        <w:pStyle w:val="a3"/>
        <w:spacing w:before="176" w:line="360" w:lineRule="auto"/>
        <w:ind w:right="367" w:firstLine="567"/>
        <w:jc w:val="both"/>
      </w:pPr>
      <w:r w:rsidRPr="00397211">
        <w:t>На всех теплоисточниках городского округа в качестве основного топлива используется каменный уголь. Основным топливом источников тепла ООО «Кузбасская Энергокомпания» и ОАО «СУЭК-Кузбасс» ПЕ «Спецналадка» является каменный уголь.</w:t>
      </w:r>
      <w:r>
        <w:t xml:space="preserve"> </w:t>
      </w:r>
      <w:r w:rsidRPr="00397211">
        <w:t>Резервного топлива на котельных не предусмотрено.</w:t>
      </w:r>
    </w:p>
    <w:p w14:paraId="789BA513" w14:textId="77777777" w:rsidR="00397211" w:rsidRPr="00397211" w:rsidRDefault="00397211" w:rsidP="00397211">
      <w:pPr>
        <w:pStyle w:val="a3"/>
        <w:spacing w:before="176" w:line="360" w:lineRule="auto"/>
        <w:ind w:right="367" w:firstLine="567"/>
        <w:jc w:val="both"/>
      </w:pPr>
      <w:r w:rsidRPr="00397211">
        <w:t>В целях обеспечения работы теплоисточников в условиях непредвиденных обстоятельств (перерывы в поступлении топлива, резкое снижение температуры наружного воздуха) при невозможности использования или исчерпании эксплуатационного запаса на теплоисточниках создаются нормативные неснижаемые запасы топлива.</w:t>
      </w:r>
    </w:p>
    <w:p w14:paraId="0618D127" w14:textId="77777777" w:rsidR="00397211" w:rsidRPr="00397211" w:rsidRDefault="00397211" w:rsidP="00397211">
      <w:pPr>
        <w:pStyle w:val="a3"/>
        <w:spacing w:before="176" w:line="360" w:lineRule="auto"/>
        <w:ind w:right="367" w:firstLine="567"/>
        <w:jc w:val="both"/>
      </w:pPr>
      <w:r w:rsidRPr="00397211">
        <w:t>Учитывая, что в городском округе и его окрестностях ведется добыча угля, перебоев в поставках основного топлива, вызванных объективными причинами, не предвидится.</w:t>
      </w:r>
    </w:p>
    <w:p w14:paraId="011C7367" w14:textId="77777777" w:rsidR="00397211" w:rsidRPr="00397211" w:rsidRDefault="00397211" w:rsidP="006B11CF">
      <w:pPr>
        <w:pStyle w:val="a3"/>
        <w:spacing w:before="176" w:line="360" w:lineRule="auto"/>
        <w:ind w:right="367" w:firstLine="567"/>
        <w:jc w:val="both"/>
      </w:pPr>
      <w:r w:rsidRPr="00397211">
        <w:t>Перевод источников тепловой энергии на природный газ решениями программ газификации жилищно-коммунального хозяйства, промышленных и иных организаций не предусмотрен.</w:t>
      </w:r>
    </w:p>
    <w:p w14:paraId="3B83ECAB" w14:textId="77777777" w:rsidR="00D3346D" w:rsidRPr="00397211" w:rsidRDefault="006E2117" w:rsidP="00D3346D">
      <w:pPr>
        <w:pStyle w:val="1"/>
        <w:numPr>
          <w:ilvl w:val="1"/>
          <w:numId w:val="7"/>
        </w:numPr>
        <w:tabs>
          <w:tab w:val="left" w:pos="1406"/>
        </w:tabs>
        <w:ind w:left="0" w:firstLine="709"/>
        <w:jc w:val="both"/>
      </w:pPr>
      <w:bookmarkStart w:id="77" w:name="_Toc37689196"/>
      <w:r w:rsidRPr="00397211">
        <w:t>О</w:t>
      </w:r>
      <w:r w:rsidR="00D3346D" w:rsidRPr="00397211">
        <w:t>писание проблем организации газоснабжения источников тепловой энергии</w:t>
      </w:r>
      <w:bookmarkEnd w:id="77"/>
    </w:p>
    <w:p w14:paraId="4F1B2314" w14:textId="77777777" w:rsidR="00397211" w:rsidRPr="00397211" w:rsidRDefault="00397211" w:rsidP="00397211">
      <w:pPr>
        <w:pStyle w:val="a3"/>
        <w:spacing w:before="176" w:line="360" w:lineRule="auto"/>
        <w:ind w:right="367" w:firstLine="567"/>
        <w:jc w:val="both"/>
      </w:pPr>
      <w:r w:rsidRPr="00397211">
        <w:t>В настоящее время источники тепловой энергии, использующие природный газ, отсутствуют.</w:t>
      </w:r>
    </w:p>
    <w:p w14:paraId="5F1D9C17" w14:textId="77777777" w:rsidR="00397211" w:rsidRPr="00397211" w:rsidRDefault="00397211" w:rsidP="00397211">
      <w:pPr>
        <w:pStyle w:val="a3"/>
        <w:spacing w:before="176" w:line="360" w:lineRule="auto"/>
        <w:ind w:right="367" w:firstLine="567"/>
        <w:jc w:val="both"/>
      </w:pPr>
      <w:r w:rsidRPr="00397211">
        <w:t>Перевод источников тепловой энергии на природный газ решениями программ газификации жилищно-коммунального хозяйства, промышленных и иных организаций не предусмотрен</w:t>
      </w:r>
      <w:r>
        <w:t>.</w:t>
      </w:r>
    </w:p>
    <w:p w14:paraId="0DFA18CB" w14:textId="77777777" w:rsidR="00D7664B" w:rsidRPr="00D7664B" w:rsidRDefault="00D7664B" w:rsidP="00D7664B">
      <w:pPr>
        <w:pStyle w:val="1"/>
        <w:numPr>
          <w:ilvl w:val="1"/>
          <w:numId w:val="7"/>
        </w:numPr>
        <w:tabs>
          <w:tab w:val="left" w:pos="1406"/>
        </w:tabs>
        <w:ind w:left="0" w:firstLine="709"/>
        <w:jc w:val="both"/>
      </w:pPr>
      <w:bookmarkStart w:id="78" w:name="_Toc535584019"/>
      <w:bookmarkStart w:id="79" w:name="_Toc5030414"/>
      <w:bookmarkStart w:id="80" w:name="_Toc12260655"/>
      <w:bookmarkStart w:id="81" w:name="_Toc37689197"/>
      <w:r w:rsidRPr="00D7664B">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8"/>
      <w:bookmarkEnd w:id="79"/>
      <w:bookmarkEnd w:id="80"/>
      <w:bookmarkEnd w:id="81"/>
    </w:p>
    <w:p w14:paraId="4E95CF94" w14:textId="77777777" w:rsidR="00D7664B" w:rsidRPr="00D7664B" w:rsidRDefault="00D7664B" w:rsidP="00D7664B">
      <w:pPr>
        <w:pStyle w:val="a3"/>
        <w:spacing w:before="176" w:line="360" w:lineRule="auto"/>
        <w:ind w:right="367" w:firstLine="567"/>
        <w:jc w:val="both"/>
      </w:pPr>
      <w:r w:rsidRPr="00D7664B">
        <w:t>Предложений по корректировке утверждённой программ</w:t>
      </w:r>
      <w:r>
        <w:t>ы</w:t>
      </w:r>
      <w:r w:rsidRPr="00D7664B">
        <w:t xml:space="preserve"> газификации жилищно-коммунального хозяйства, промышленных и иных организаций отсутствуют.</w:t>
      </w:r>
    </w:p>
    <w:p w14:paraId="64494491" w14:textId="77777777" w:rsidR="00D3346D" w:rsidRPr="00D7664B" w:rsidRDefault="006E2117" w:rsidP="00D3346D">
      <w:pPr>
        <w:pStyle w:val="1"/>
        <w:numPr>
          <w:ilvl w:val="1"/>
          <w:numId w:val="7"/>
        </w:numPr>
        <w:tabs>
          <w:tab w:val="left" w:pos="1406"/>
        </w:tabs>
        <w:ind w:left="0" w:firstLine="709"/>
        <w:jc w:val="both"/>
      </w:pPr>
      <w:bookmarkStart w:id="82" w:name="_Toc37689198"/>
      <w:r w:rsidRPr="00D7664B">
        <w:t>О</w:t>
      </w:r>
      <w:r w:rsidR="00D3346D" w:rsidRPr="00D7664B">
        <w:t>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2"/>
    </w:p>
    <w:p w14:paraId="69D86CC7" w14:textId="77777777" w:rsidR="00D7664B" w:rsidRPr="00D7664B" w:rsidRDefault="00D7664B" w:rsidP="00D7664B">
      <w:pPr>
        <w:pStyle w:val="a3"/>
        <w:spacing w:before="176" w:line="360" w:lineRule="auto"/>
        <w:ind w:right="367" w:firstLine="567"/>
        <w:jc w:val="both"/>
      </w:pPr>
      <w:r w:rsidRPr="00D7664B">
        <w:t>В настоящее время источники тепловой энергии с комбинированным производством тепловой и электрической энергии отсутствуют.</w:t>
      </w:r>
    </w:p>
    <w:p w14:paraId="2ED20308" w14:textId="77777777" w:rsidR="00D7664B" w:rsidRPr="00D7664B" w:rsidRDefault="00D7664B" w:rsidP="00D7664B">
      <w:pPr>
        <w:pStyle w:val="a3"/>
        <w:spacing w:line="360" w:lineRule="auto"/>
        <w:ind w:right="367" w:firstLine="567"/>
        <w:jc w:val="both"/>
      </w:pPr>
      <w:r w:rsidRPr="00D7664B">
        <w:t>Учитывая отсутствие дефицита электрической мощности в районе размещения строительство нового источника комбинированной выработки электрической и тепловой энергии не предусматривается.</w:t>
      </w:r>
    </w:p>
    <w:p w14:paraId="49CB2398" w14:textId="77777777" w:rsidR="00D3346D" w:rsidRPr="006B11CF" w:rsidRDefault="006E2117" w:rsidP="00D3346D">
      <w:pPr>
        <w:pStyle w:val="1"/>
        <w:numPr>
          <w:ilvl w:val="1"/>
          <w:numId w:val="7"/>
        </w:numPr>
        <w:tabs>
          <w:tab w:val="left" w:pos="1406"/>
        </w:tabs>
        <w:ind w:left="0" w:firstLine="709"/>
        <w:jc w:val="both"/>
      </w:pPr>
      <w:bookmarkStart w:id="83" w:name="_Toc37689199"/>
      <w:r w:rsidRPr="006B11CF">
        <w:t>П</w:t>
      </w:r>
      <w:r w:rsidR="00D3346D" w:rsidRPr="006B11CF">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3"/>
    </w:p>
    <w:p w14:paraId="11216852" w14:textId="77777777" w:rsidR="00D7664B" w:rsidRPr="006B11CF" w:rsidRDefault="00D7664B" w:rsidP="00D7664B">
      <w:pPr>
        <w:pStyle w:val="a3"/>
        <w:spacing w:before="176" w:line="360" w:lineRule="auto"/>
        <w:ind w:right="367" w:firstLine="567"/>
        <w:jc w:val="both"/>
      </w:pPr>
      <w:r w:rsidRPr="006B11CF">
        <w:t>Учитывая отсутствие дефицита электрической мощности в районе размещения строительство нового источника комбинированной выработки электрической и тепловой энергии не предусматривается.</w:t>
      </w:r>
    </w:p>
    <w:p w14:paraId="49ABCD0F" w14:textId="77777777" w:rsidR="00D3346D" w:rsidRPr="006B11CF" w:rsidRDefault="006E2117" w:rsidP="00D3346D">
      <w:pPr>
        <w:pStyle w:val="1"/>
        <w:numPr>
          <w:ilvl w:val="1"/>
          <w:numId w:val="7"/>
        </w:numPr>
        <w:tabs>
          <w:tab w:val="left" w:pos="1406"/>
        </w:tabs>
        <w:ind w:left="0" w:firstLine="709"/>
        <w:jc w:val="both"/>
      </w:pPr>
      <w:bookmarkStart w:id="84" w:name="_Toc37689200"/>
      <w:r w:rsidRPr="006B11CF">
        <w:t>О</w:t>
      </w:r>
      <w:r w:rsidR="00D3346D" w:rsidRPr="006B11CF">
        <w:t>писание 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w:t>
      </w:r>
      <w:bookmarkEnd w:id="84"/>
    </w:p>
    <w:p w14:paraId="5EE685EC" w14:textId="77777777" w:rsidR="006B11CF" w:rsidRPr="006B11CF" w:rsidRDefault="006B11CF" w:rsidP="006B11CF">
      <w:pPr>
        <w:pStyle w:val="a3"/>
        <w:spacing w:before="176" w:line="360" w:lineRule="auto"/>
        <w:ind w:right="367" w:firstLine="567"/>
        <w:jc w:val="both"/>
      </w:pPr>
      <w:r w:rsidRPr="006B11CF">
        <w:t>Решения о развитии существующей системы водоснабжения в отношении источников тепловой энергии, не требуются.</w:t>
      </w:r>
    </w:p>
    <w:p w14:paraId="4CACA7E5" w14:textId="77777777" w:rsidR="00D7664B" w:rsidRPr="006B11CF" w:rsidRDefault="00D7664B" w:rsidP="00D7664B">
      <w:pPr>
        <w:pStyle w:val="1"/>
        <w:numPr>
          <w:ilvl w:val="1"/>
          <w:numId w:val="7"/>
        </w:numPr>
        <w:tabs>
          <w:tab w:val="left" w:pos="1406"/>
        </w:tabs>
        <w:ind w:left="0" w:firstLine="709"/>
        <w:jc w:val="both"/>
      </w:pPr>
      <w:bookmarkStart w:id="85" w:name="_Toc535584023"/>
      <w:bookmarkStart w:id="86" w:name="_Toc5030418"/>
      <w:bookmarkStart w:id="87" w:name="_Toc12260659"/>
      <w:bookmarkStart w:id="88" w:name="_Toc37689201"/>
      <w:r w:rsidRPr="006B11CF">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5"/>
      <w:bookmarkEnd w:id="86"/>
      <w:bookmarkEnd w:id="87"/>
      <w:bookmarkEnd w:id="88"/>
    </w:p>
    <w:p w14:paraId="16B1CB05" w14:textId="77777777" w:rsidR="00D7664B" w:rsidRPr="002F49F7" w:rsidRDefault="00D7664B" w:rsidP="00D7664B">
      <w:pPr>
        <w:pStyle w:val="a3"/>
        <w:spacing w:before="176" w:line="360" w:lineRule="auto"/>
        <w:ind w:right="367" w:firstLine="567"/>
        <w:jc w:val="both"/>
      </w:pPr>
      <w:r w:rsidRPr="006B11CF">
        <w:t xml:space="preserve">Предложения по корректировке утверждённой схемы водоснабжения </w:t>
      </w:r>
      <w:r w:rsidRPr="002F49F7">
        <w:t>отсутствуют.</w:t>
      </w:r>
    </w:p>
    <w:p w14:paraId="3DC63597" w14:textId="77777777" w:rsidR="0061452A" w:rsidRPr="00485D3B" w:rsidRDefault="0061452A" w:rsidP="0061452A">
      <w:pPr>
        <w:pStyle w:val="1"/>
        <w:numPr>
          <w:ilvl w:val="0"/>
          <w:numId w:val="7"/>
        </w:numPr>
        <w:tabs>
          <w:tab w:val="left" w:pos="1223"/>
        </w:tabs>
        <w:ind w:left="0" w:firstLine="709"/>
        <w:jc w:val="both"/>
      </w:pPr>
      <w:bookmarkStart w:id="89" w:name="_Toc37689202"/>
      <w:r w:rsidRPr="00485D3B">
        <w:t>Раздел 14 "Индикаторы развития систем теплоснабжения"</w:t>
      </w:r>
      <w:bookmarkEnd w:id="89"/>
    </w:p>
    <w:p w14:paraId="7802B339" w14:textId="77777777" w:rsidR="00485D3B" w:rsidRDefault="00485D3B" w:rsidP="00485D3B">
      <w:pPr>
        <w:pStyle w:val="a3"/>
        <w:spacing w:before="176" w:line="360" w:lineRule="auto"/>
        <w:ind w:right="367" w:firstLine="938"/>
        <w:jc w:val="both"/>
      </w:pPr>
      <w:r>
        <w:t>К индикаторам, характеризующим развитие существующей системы теплоснабжения, должны относиться:</w:t>
      </w:r>
    </w:p>
    <w:p w14:paraId="1AA29BF4" w14:textId="77777777" w:rsidR="00485D3B" w:rsidRDefault="00485D3B" w:rsidP="00E979A6">
      <w:pPr>
        <w:pStyle w:val="a3"/>
        <w:spacing w:line="276" w:lineRule="auto"/>
        <w:ind w:right="367" w:firstLine="938"/>
        <w:jc w:val="both"/>
      </w:pPr>
      <w: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6B45980F" w14:textId="77777777" w:rsidR="00485D3B" w:rsidRDefault="00485D3B" w:rsidP="00E979A6">
      <w:pPr>
        <w:pStyle w:val="a3"/>
        <w:spacing w:line="276" w:lineRule="auto"/>
        <w:ind w:right="367" w:firstLine="938"/>
        <w:jc w:val="both"/>
      </w:pPr>
      <w:r>
        <w:t>индикаторы, характеризующие функционирование источников тепловой энергии в изолированной системе теплоснабжения;</w:t>
      </w:r>
    </w:p>
    <w:p w14:paraId="67E76F08" w14:textId="77777777" w:rsidR="00485D3B" w:rsidRDefault="00485D3B" w:rsidP="00E979A6">
      <w:pPr>
        <w:pStyle w:val="a3"/>
        <w:spacing w:line="276" w:lineRule="auto"/>
        <w:ind w:right="367" w:firstLine="938"/>
        <w:jc w:val="both"/>
      </w:pPr>
      <w: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349B8237" w14:textId="77777777" w:rsidR="00485D3B" w:rsidRDefault="00485D3B" w:rsidP="00E979A6">
      <w:pPr>
        <w:pStyle w:val="a3"/>
        <w:spacing w:line="276" w:lineRule="auto"/>
        <w:ind w:right="367" w:firstLine="938"/>
        <w:jc w:val="both"/>
      </w:pPr>
      <w:r>
        <w:t>индикаторы, характеризующие реализацию инвестиционных планов развития изолированных систем теплоснабжения.</w:t>
      </w:r>
    </w:p>
    <w:p w14:paraId="4CDF3891" w14:textId="77777777" w:rsidR="00485D3B" w:rsidRDefault="00485D3B" w:rsidP="00485D3B">
      <w:pPr>
        <w:pStyle w:val="a3"/>
        <w:spacing w:before="176" w:line="360" w:lineRule="auto"/>
        <w:ind w:right="367" w:firstLine="938"/>
        <w:jc w:val="both"/>
      </w:pPr>
      <w:r>
        <w:t>К индикаторам, характеризующим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 по годам расчетного периода схемы теплоснабжения должны относиться:</w:t>
      </w:r>
    </w:p>
    <w:p w14:paraId="2A8A028C" w14:textId="77777777" w:rsidR="00485D3B" w:rsidRDefault="00485D3B" w:rsidP="00E979A6">
      <w:pPr>
        <w:pStyle w:val="a3"/>
        <w:spacing w:line="276" w:lineRule="auto"/>
        <w:ind w:right="367" w:firstLine="938"/>
        <w:jc w:val="both"/>
      </w:pPr>
      <w:r>
        <w:t>общая отапливаемая площадь жилых зданий;</w:t>
      </w:r>
    </w:p>
    <w:p w14:paraId="0B906F9B" w14:textId="77777777" w:rsidR="00485D3B" w:rsidRDefault="00485D3B" w:rsidP="00E979A6">
      <w:pPr>
        <w:pStyle w:val="a3"/>
        <w:spacing w:line="276" w:lineRule="auto"/>
        <w:ind w:right="367" w:firstLine="938"/>
        <w:jc w:val="both"/>
      </w:pPr>
      <w:r>
        <w:t>общая отапливаемая площадь общественно-деловых зданий;</w:t>
      </w:r>
    </w:p>
    <w:p w14:paraId="3F16505F" w14:textId="77777777" w:rsidR="00485D3B" w:rsidRDefault="00485D3B" w:rsidP="00E979A6">
      <w:pPr>
        <w:pStyle w:val="a3"/>
        <w:spacing w:line="276" w:lineRule="auto"/>
        <w:ind w:right="367" w:firstLine="938"/>
        <w:jc w:val="both"/>
      </w:pPr>
      <w:r>
        <w:t>тепловая нагрузка всего, в том числе:</w:t>
      </w:r>
    </w:p>
    <w:p w14:paraId="561615CA" w14:textId="77777777" w:rsidR="00485D3B" w:rsidRDefault="00485D3B" w:rsidP="00E979A6">
      <w:pPr>
        <w:pStyle w:val="a3"/>
        <w:spacing w:line="276" w:lineRule="auto"/>
        <w:ind w:right="367" w:firstLine="938"/>
        <w:jc w:val="both"/>
      </w:pPr>
      <w:r>
        <w:t>в жилищном фонде, в том числе, для целей отопления и вентиляции, для целей горячего водоснабжения;</w:t>
      </w:r>
    </w:p>
    <w:p w14:paraId="284ED8F3" w14:textId="77777777" w:rsidR="00485D3B" w:rsidRDefault="00485D3B" w:rsidP="00E979A6">
      <w:pPr>
        <w:pStyle w:val="a3"/>
        <w:spacing w:line="276" w:lineRule="auto"/>
        <w:ind w:right="367" w:firstLine="938"/>
        <w:jc w:val="both"/>
      </w:pPr>
      <w:r>
        <w:t>в общественно-деловом фонде, в том числе, для целей отопления и вентиляции; для целей горячего водоснабжения.</w:t>
      </w:r>
    </w:p>
    <w:p w14:paraId="73E5B1B3" w14:textId="77777777" w:rsidR="00485D3B" w:rsidRDefault="00485D3B" w:rsidP="00E979A6">
      <w:pPr>
        <w:pStyle w:val="a3"/>
        <w:spacing w:line="276" w:lineRule="auto"/>
        <w:ind w:right="367" w:firstLine="938"/>
        <w:jc w:val="both"/>
      </w:pPr>
      <w:r>
        <w:t>расход тепловой энергии, всего, в том числе:</w:t>
      </w:r>
    </w:p>
    <w:p w14:paraId="4DDF0E8C" w14:textId="77777777" w:rsidR="00485D3B" w:rsidRDefault="00485D3B" w:rsidP="00E979A6">
      <w:pPr>
        <w:pStyle w:val="a3"/>
        <w:spacing w:line="276" w:lineRule="auto"/>
        <w:ind w:right="367" w:firstLine="938"/>
        <w:jc w:val="both"/>
      </w:pPr>
      <w:r>
        <w:t>в жилищном фонде для целей отопления и вентиляции, для целей горячего водоснабжения;</w:t>
      </w:r>
    </w:p>
    <w:p w14:paraId="013DE7B5" w14:textId="77777777" w:rsidR="00485D3B" w:rsidRDefault="00485D3B" w:rsidP="00E979A6">
      <w:pPr>
        <w:pStyle w:val="a3"/>
        <w:spacing w:line="276" w:lineRule="auto"/>
        <w:ind w:right="367" w:firstLine="938"/>
        <w:jc w:val="both"/>
      </w:pPr>
      <w:r>
        <w:t>в общественно-деловом фонде том числе для целей отопления и вентиляции, для целей горячего водоснабжения;</w:t>
      </w:r>
    </w:p>
    <w:p w14:paraId="3EEEABDF" w14:textId="77777777" w:rsidR="00485D3B" w:rsidRDefault="00485D3B" w:rsidP="00E979A6">
      <w:pPr>
        <w:pStyle w:val="a3"/>
        <w:spacing w:line="276" w:lineRule="auto"/>
        <w:ind w:right="367" w:firstLine="938"/>
        <w:jc w:val="both"/>
      </w:pPr>
      <w:r>
        <w:t>удельная тепловая нагрузка в жилищном фонде;</w:t>
      </w:r>
    </w:p>
    <w:p w14:paraId="65446ECA" w14:textId="77777777" w:rsidR="00485D3B" w:rsidRDefault="00485D3B" w:rsidP="00E979A6">
      <w:pPr>
        <w:pStyle w:val="a3"/>
        <w:spacing w:line="276" w:lineRule="auto"/>
        <w:ind w:right="367" w:firstLine="938"/>
        <w:jc w:val="both"/>
      </w:pPr>
      <w:r>
        <w:t>удельное потребление тепловой энергии на отопление в жилищном фонде;</w:t>
      </w:r>
    </w:p>
    <w:p w14:paraId="0D5B2C74" w14:textId="77777777" w:rsidR="00485D3B" w:rsidRDefault="00485D3B" w:rsidP="00E979A6">
      <w:pPr>
        <w:pStyle w:val="a3"/>
        <w:spacing w:line="276" w:lineRule="auto"/>
        <w:ind w:right="367" w:firstLine="938"/>
        <w:jc w:val="both"/>
      </w:pPr>
      <w:r>
        <w:t>градус-сутки отопительного периода;</w:t>
      </w:r>
    </w:p>
    <w:p w14:paraId="7DC51549" w14:textId="77777777" w:rsidR="00485D3B" w:rsidRDefault="00485D3B" w:rsidP="00E979A6">
      <w:pPr>
        <w:pStyle w:val="a3"/>
        <w:spacing w:line="276" w:lineRule="auto"/>
        <w:ind w:right="367" w:firstLine="938"/>
        <w:jc w:val="both"/>
      </w:pPr>
      <w:r>
        <w:t>удельное приведенное потребление тепловой энергии на отопление в жилищном фонде;</w:t>
      </w:r>
    </w:p>
    <w:p w14:paraId="0CCE85BD" w14:textId="77777777" w:rsidR="00485D3B" w:rsidRDefault="00485D3B" w:rsidP="00E979A6">
      <w:pPr>
        <w:pStyle w:val="a3"/>
        <w:spacing w:line="276" w:lineRule="auto"/>
        <w:ind w:right="367" w:firstLine="938"/>
        <w:jc w:val="both"/>
      </w:pPr>
      <w:r>
        <w:t>удельная тепловая нагрузка в общественно-деловом фонде;</w:t>
      </w:r>
    </w:p>
    <w:p w14:paraId="69ED4CA5" w14:textId="77777777" w:rsidR="00485D3B" w:rsidRDefault="00485D3B" w:rsidP="00E979A6">
      <w:pPr>
        <w:pStyle w:val="a3"/>
        <w:spacing w:line="276" w:lineRule="auto"/>
        <w:ind w:right="367" w:firstLine="938"/>
        <w:jc w:val="both"/>
      </w:pPr>
      <w:r>
        <w:t>удельное приведенное потребление тепловой энергии в общественно-деловом фонде;</w:t>
      </w:r>
    </w:p>
    <w:p w14:paraId="4FA23D7E" w14:textId="77777777" w:rsidR="00485D3B" w:rsidRDefault="00485D3B" w:rsidP="00E979A6">
      <w:pPr>
        <w:pStyle w:val="a3"/>
        <w:spacing w:line="276" w:lineRule="auto"/>
        <w:ind w:right="367" w:firstLine="938"/>
        <w:jc w:val="both"/>
      </w:pPr>
      <w:r>
        <w:t>средняя плотность тепловой нагрузки;</w:t>
      </w:r>
    </w:p>
    <w:p w14:paraId="1E1DE5AA" w14:textId="77777777" w:rsidR="00485D3B" w:rsidRDefault="00485D3B" w:rsidP="00E979A6">
      <w:pPr>
        <w:pStyle w:val="a3"/>
        <w:spacing w:line="276" w:lineRule="auto"/>
        <w:ind w:right="367" w:firstLine="938"/>
        <w:jc w:val="both"/>
      </w:pPr>
      <w:r>
        <w:t>средняя плотность расхода тепловой энергии на отопление в жилищном фонде;</w:t>
      </w:r>
    </w:p>
    <w:p w14:paraId="7C006AE5" w14:textId="77777777" w:rsidR="00485D3B" w:rsidRDefault="00485D3B" w:rsidP="00E979A6">
      <w:pPr>
        <w:pStyle w:val="a3"/>
        <w:spacing w:line="276" w:lineRule="auto"/>
        <w:ind w:right="367" w:firstLine="938"/>
        <w:jc w:val="both"/>
      </w:pPr>
      <w:r>
        <w:t>средняя тепловая нагрузка на отопление на одного жителя;</w:t>
      </w:r>
    </w:p>
    <w:p w14:paraId="3711BF9D" w14:textId="77777777" w:rsidR="00485D3B" w:rsidRDefault="00485D3B" w:rsidP="00E979A6">
      <w:pPr>
        <w:pStyle w:val="a3"/>
        <w:spacing w:line="276" w:lineRule="auto"/>
        <w:ind w:right="367" w:firstLine="938"/>
        <w:jc w:val="both"/>
      </w:pPr>
      <w:r>
        <w:t>средний расход тепловой энергии на отопление на одного жителя.</w:t>
      </w:r>
    </w:p>
    <w:p w14:paraId="3EF0BD95" w14:textId="77777777" w:rsidR="00E979A6" w:rsidRDefault="00E979A6" w:rsidP="00E979A6">
      <w:pPr>
        <w:pStyle w:val="a3"/>
        <w:spacing w:before="176" w:line="360" w:lineRule="auto"/>
        <w:ind w:right="367" w:firstLine="938"/>
        <w:jc w:val="both"/>
      </w:pPr>
      <w:r>
        <w:t>К индикаторам, характеризующим функционирование источников тепловой энергии в системе теплоснабжения, образованной на базе котельной (котельных), должны относиться:</w:t>
      </w:r>
    </w:p>
    <w:p w14:paraId="34A5C4E9" w14:textId="77777777" w:rsidR="00E979A6" w:rsidRDefault="00E979A6" w:rsidP="00E979A6">
      <w:pPr>
        <w:pStyle w:val="a3"/>
        <w:spacing w:line="276" w:lineRule="auto"/>
        <w:ind w:right="367" w:firstLine="938"/>
        <w:jc w:val="both"/>
      </w:pPr>
      <w:r>
        <w:t>установленная тепловая мощность котельной;</w:t>
      </w:r>
    </w:p>
    <w:p w14:paraId="567FF8EF" w14:textId="77777777" w:rsidR="00E979A6" w:rsidRDefault="00E979A6" w:rsidP="00E979A6">
      <w:pPr>
        <w:pStyle w:val="a3"/>
        <w:spacing w:line="276" w:lineRule="auto"/>
        <w:ind w:right="367" w:firstLine="938"/>
        <w:jc w:val="both"/>
      </w:pPr>
      <w:r>
        <w:t>присоединенная тепловая нагрузка на коллекторах;</w:t>
      </w:r>
    </w:p>
    <w:p w14:paraId="067DBDF2" w14:textId="77777777" w:rsidR="00E979A6" w:rsidRDefault="00E979A6" w:rsidP="00E979A6">
      <w:pPr>
        <w:pStyle w:val="a3"/>
        <w:spacing w:line="276" w:lineRule="auto"/>
        <w:ind w:right="367" w:firstLine="938"/>
        <w:jc w:val="both"/>
      </w:pPr>
      <w:r>
        <w:t>доля резерва тепловой мощности котельной;</w:t>
      </w:r>
    </w:p>
    <w:p w14:paraId="20ECAD94" w14:textId="77777777" w:rsidR="00E979A6" w:rsidRDefault="00E979A6" w:rsidP="00E979A6">
      <w:pPr>
        <w:pStyle w:val="a3"/>
        <w:spacing w:line="276" w:lineRule="auto"/>
        <w:ind w:right="367" w:firstLine="938"/>
        <w:jc w:val="both"/>
      </w:pPr>
      <w:r>
        <w:t>отпуск тепловой энергии с коллекторов, в том числе на цели отопления и вентиляции, на цели горячего водоснабжения;</w:t>
      </w:r>
    </w:p>
    <w:p w14:paraId="32CBD73D" w14:textId="77777777" w:rsidR="00E979A6" w:rsidRDefault="00E979A6" w:rsidP="00E979A6">
      <w:pPr>
        <w:pStyle w:val="a3"/>
        <w:spacing w:line="276" w:lineRule="auto"/>
        <w:ind w:right="367" w:firstLine="938"/>
        <w:jc w:val="both"/>
      </w:pPr>
      <w:r>
        <w:t>удельный расход условного топлива на тепловую энергию, отпущенную с коллекторов котельной;</w:t>
      </w:r>
    </w:p>
    <w:p w14:paraId="510D1C25" w14:textId="77777777" w:rsidR="00E979A6" w:rsidRDefault="00E979A6" w:rsidP="00E979A6">
      <w:pPr>
        <w:pStyle w:val="a3"/>
        <w:spacing w:line="276" w:lineRule="auto"/>
        <w:ind w:right="367" w:firstLine="938"/>
        <w:jc w:val="both"/>
      </w:pPr>
      <w:r>
        <w:t>коэффициент полезного использования теплоты топлива;</w:t>
      </w:r>
    </w:p>
    <w:p w14:paraId="7EFDA13D" w14:textId="77777777" w:rsidR="00E979A6" w:rsidRDefault="00E979A6" w:rsidP="00E979A6">
      <w:pPr>
        <w:pStyle w:val="a3"/>
        <w:spacing w:line="276" w:lineRule="auto"/>
        <w:ind w:right="367" w:firstLine="938"/>
        <w:jc w:val="both"/>
      </w:pPr>
      <w:r>
        <w:t>число часов использования установленной тепловой мощности;</w:t>
      </w:r>
    </w:p>
    <w:p w14:paraId="631F8D48" w14:textId="77777777" w:rsidR="00E979A6" w:rsidRDefault="00E979A6" w:rsidP="00E979A6">
      <w:pPr>
        <w:pStyle w:val="a3"/>
        <w:spacing w:line="276" w:lineRule="auto"/>
        <w:ind w:right="367" w:firstLine="938"/>
        <w:jc w:val="both"/>
      </w:pPr>
      <w:r>
        <w:t>удельная установленная тепловая мощность котельной на одного жителя;</w:t>
      </w:r>
    </w:p>
    <w:p w14:paraId="4C7BE131" w14:textId="77777777" w:rsidR="00E979A6" w:rsidRDefault="00E979A6" w:rsidP="00E979A6">
      <w:pPr>
        <w:pStyle w:val="a3"/>
        <w:spacing w:line="276" w:lineRule="auto"/>
        <w:ind w:right="367" w:firstLine="938"/>
        <w:jc w:val="both"/>
      </w:pPr>
      <w:r>
        <w:t>частота отказов с прекращением подачи тепловой энергии от котельной;</w:t>
      </w:r>
    </w:p>
    <w:p w14:paraId="477AED11" w14:textId="77777777" w:rsidR="00E979A6" w:rsidRDefault="00E979A6" w:rsidP="00E979A6">
      <w:pPr>
        <w:pStyle w:val="a3"/>
        <w:spacing w:line="276" w:lineRule="auto"/>
        <w:ind w:right="367" w:firstLine="938"/>
        <w:jc w:val="both"/>
      </w:pPr>
      <w:r>
        <w:t>относительный средневзвешенный остаточный парковый ресурс котлоагрегатов котельной;</w:t>
      </w:r>
    </w:p>
    <w:p w14:paraId="51E57DF7" w14:textId="77777777" w:rsidR="00E979A6" w:rsidRDefault="00E979A6" w:rsidP="00E979A6">
      <w:pPr>
        <w:pStyle w:val="a3"/>
        <w:spacing w:line="276" w:lineRule="auto"/>
        <w:ind w:right="367" w:firstLine="938"/>
        <w:jc w:val="both"/>
      </w:pPr>
      <w:r>
        <w:t>доля автоматизированных котельных без обслуживающего персонала с установленной тепловой мощностью меньше, либо равной 10 Гкал/ч;</w:t>
      </w:r>
    </w:p>
    <w:p w14:paraId="6C1E4FEF" w14:textId="77777777" w:rsidR="00E979A6" w:rsidRDefault="00E979A6" w:rsidP="00E979A6">
      <w:pPr>
        <w:pStyle w:val="a3"/>
        <w:spacing w:line="276" w:lineRule="auto"/>
        <w:ind w:right="367" w:firstLine="938"/>
        <w:jc w:val="both"/>
      </w:pPr>
      <w:r>
        <w:t>доля котельных, оборудованных приборами учета.</w:t>
      </w:r>
    </w:p>
    <w:p w14:paraId="61ED708B" w14:textId="77777777" w:rsidR="00E979A6" w:rsidRDefault="00E979A6" w:rsidP="00E979A6">
      <w:pPr>
        <w:pStyle w:val="a3"/>
        <w:spacing w:before="176" w:line="360" w:lineRule="auto"/>
        <w:ind w:right="367" w:firstLine="938"/>
        <w:jc w:val="both"/>
      </w:pPr>
      <w:r>
        <w:t>К индикаторам, характеризующим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системы теплоснабжения, по годам расчетного периода схемы теплоснабжения должны относиться:</w:t>
      </w:r>
    </w:p>
    <w:p w14:paraId="6D0373E9" w14:textId="77777777" w:rsidR="00E979A6" w:rsidRDefault="00E979A6" w:rsidP="00E979A6">
      <w:pPr>
        <w:pStyle w:val="a3"/>
        <w:spacing w:line="276" w:lineRule="auto"/>
        <w:ind w:right="367" w:firstLine="938"/>
        <w:jc w:val="both"/>
      </w:pPr>
      <w:r>
        <w:t>протяженность тепловых сетей, в том числе, магистральных и распределительных;</w:t>
      </w:r>
    </w:p>
    <w:p w14:paraId="3882B5AB" w14:textId="77777777" w:rsidR="00E979A6" w:rsidRDefault="00E979A6" w:rsidP="00E979A6">
      <w:pPr>
        <w:pStyle w:val="a3"/>
        <w:spacing w:line="276" w:lineRule="auto"/>
        <w:ind w:right="367" w:firstLine="938"/>
        <w:jc w:val="both"/>
      </w:pPr>
      <w:r>
        <w:t>материальная характеристика тепловых сетей, в том числе магистральных и распределительных;</w:t>
      </w:r>
    </w:p>
    <w:p w14:paraId="09803D10" w14:textId="77777777" w:rsidR="00E979A6" w:rsidRDefault="00E979A6" w:rsidP="00E979A6">
      <w:pPr>
        <w:pStyle w:val="a3"/>
        <w:spacing w:line="276" w:lineRule="auto"/>
        <w:ind w:right="367" w:firstLine="938"/>
        <w:jc w:val="both"/>
      </w:pPr>
      <w:r>
        <w:t>средневзвешенный (по материальной характеристике) срок эксплуатации тепловых сетей, в том числе магистральных и распределительных;</w:t>
      </w:r>
    </w:p>
    <w:p w14:paraId="17B33D6C" w14:textId="77777777" w:rsidR="00E979A6" w:rsidRDefault="00E979A6" w:rsidP="00E979A6">
      <w:pPr>
        <w:pStyle w:val="a3"/>
        <w:spacing w:line="276" w:lineRule="auto"/>
        <w:ind w:right="367" w:firstLine="938"/>
        <w:jc w:val="both"/>
      </w:pPr>
      <w:r>
        <w:t>удельная материальная характеристика тепловых сетей на одного жителя, теплопотребляющая установка которого подключена к системе теплоснабжения;</w:t>
      </w:r>
    </w:p>
    <w:p w14:paraId="52480AF6" w14:textId="77777777" w:rsidR="00E979A6" w:rsidRDefault="00E979A6" w:rsidP="00E979A6">
      <w:pPr>
        <w:pStyle w:val="a3"/>
        <w:spacing w:line="276" w:lineRule="auto"/>
        <w:ind w:right="367" w:firstLine="938"/>
        <w:jc w:val="both"/>
      </w:pPr>
      <w:r>
        <w:t>присоединенная тепловая нагрузка;</w:t>
      </w:r>
    </w:p>
    <w:p w14:paraId="30D95815" w14:textId="77777777" w:rsidR="00E979A6" w:rsidRDefault="00E979A6" w:rsidP="00E979A6">
      <w:pPr>
        <w:pStyle w:val="a3"/>
        <w:spacing w:line="276" w:lineRule="auto"/>
        <w:ind w:right="367" w:firstLine="938"/>
        <w:jc w:val="both"/>
      </w:pPr>
      <w:r>
        <w:t>относительная материальная характеристика;</w:t>
      </w:r>
    </w:p>
    <w:p w14:paraId="1D14F9DE" w14:textId="77777777" w:rsidR="00E979A6" w:rsidRDefault="00E979A6" w:rsidP="00E979A6">
      <w:pPr>
        <w:pStyle w:val="a3"/>
        <w:spacing w:line="276" w:lineRule="auto"/>
        <w:ind w:right="367" w:firstLine="938"/>
        <w:jc w:val="both"/>
      </w:pPr>
      <w:r>
        <w:t>нормативные потери тепловой энергии в тепловых сетях магистральных, распределительных;</w:t>
      </w:r>
    </w:p>
    <w:p w14:paraId="48C28420" w14:textId="77777777" w:rsidR="00E979A6" w:rsidRDefault="00E979A6" w:rsidP="00E979A6">
      <w:pPr>
        <w:pStyle w:val="a3"/>
        <w:spacing w:line="276" w:lineRule="auto"/>
        <w:ind w:right="367" w:firstLine="938"/>
        <w:jc w:val="both"/>
      </w:pPr>
      <w:r>
        <w:t>относительные нормативные потери в тепловых сетях;</w:t>
      </w:r>
    </w:p>
    <w:p w14:paraId="6953AE97" w14:textId="77777777" w:rsidR="00E979A6" w:rsidRDefault="00E979A6" w:rsidP="00E979A6">
      <w:pPr>
        <w:pStyle w:val="a3"/>
        <w:spacing w:line="276" w:lineRule="auto"/>
        <w:ind w:right="367" w:firstLine="938"/>
        <w:jc w:val="both"/>
      </w:pPr>
      <w:r>
        <w:t>линейная плотность передачи тепловой энергии по тепловым сетям;</w:t>
      </w:r>
    </w:p>
    <w:p w14:paraId="4A5DD76F" w14:textId="77777777" w:rsidR="00E979A6" w:rsidRDefault="00E979A6" w:rsidP="00E979A6">
      <w:pPr>
        <w:pStyle w:val="a3"/>
        <w:spacing w:line="276" w:lineRule="auto"/>
        <w:ind w:right="367" w:firstLine="938"/>
        <w:jc w:val="both"/>
      </w:pPr>
      <w:r>
        <w:t>количество повреждений (отказов) в тепловых сетях, приводящих к прекращению подачи тепловой энергии потребителям;</w:t>
      </w:r>
    </w:p>
    <w:p w14:paraId="0D1E8B7A" w14:textId="77777777" w:rsidR="00E979A6" w:rsidRDefault="00E979A6" w:rsidP="00E979A6">
      <w:pPr>
        <w:pStyle w:val="a3"/>
        <w:spacing w:line="276" w:lineRule="auto"/>
        <w:ind w:right="367" w:firstLine="938"/>
        <w:jc w:val="both"/>
      </w:pPr>
      <w:r>
        <w:t>удельная повреждаемость тепловых сетей магистральных, распределительных;</w:t>
      </w:r>
    </w:p>
    <w:p w14:paraId="67D98C1A" w14:textId="77777777" w:rsidR="00E979A6" w:rsidRDefault="00E979A6" w:rsidP="00E979A6">
      <w:pPr>
        <w:pStyle w:val="a3"/>
        <w:spacing w:line="276" w:lineRule="auto"/>
        <w:ind w:right="367" w:firstLine="938"/>
        <w:jc w:val="both"/>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система теплоснабжения (горячего водоснабжения);</w:t>
      </w:r>
    </w:p>
    <w:p w14:paraId="1FE0B7E9" w14:textId="77777777" w:rsidR="00E979A6" w:rsidRDefault="00E979A6" w:rsidP="00E979A6">
      <w:pPr>
        <w:pStyle w:val="a3"/>
        <w:spacing w:line="276" w:lineRule="auto"/>
        <w:ind w:right="367" w:firstLine="938"/>
        <w:jc w:val="both"/>
      </w:pPr>
      <w:r>
        <w:t>доля потребителей присоединенных по открытой системе теплоснабжения (горячего водоснабжения);</w:t>
      </w:r>
    </w:p>
    <w:p w14:paraId="0AFC1FCB" w14:textId="77777777" w:rsidR="00E979A6" w:rsidRDefault="00E979A6" w:rsidP="00E979A6">
      <w:pPr>
        <w:pStyle w:val="a3"/>
        <w:spacing w:line="276" w:lineRule="auto"/>
        <w:ind w:right="367" w:firstLine="938"/>
        <w:jc w:val="both"/>
      </w:pPr>
      <w:r>
        <w:t>расчетный расход теплоносителя (в соответствии с утвержденным графиком отпуска тепловой энергии в тепловые сети);</w:t>
      </w:r>
    </w:p>
    <w:p w14:paraId="055C606D" w14:textId="77777777" w:rsidR="00E979A6" w:rsidRDefault="00E979A6" w:rsidP="00E979A6">
      <w:pPr>
        <w:pStyle w:val="a3"/>
        <w:spacing w:line="276" w:lineRule="auto"/>
        <w:ind w:right="367" w:firstLine="938"/>
        <w:jc w:val="both"/>
      </w:pPr>
      <w:r>
        <w:t>фактический расход теплоносителя;</w:t>
      </w:r>
    </w:p>
    <w:p w14:paraId="43EBF97C" w14:textId="77777777" w:rsidR="00E979A6" w:rsidRDefault="00E979A6" w:rsidP="00E979A6">
      <w:pPr>
        <w:pStyle w:val="a3"/>
        <w:spacing w:line="276" w:lineRule="auto"/>
        <w:ind w:right="367" w:firstLine="938"/>
        <w:jc w:val="both"/>
      </w:pPr>
      <w:r>
        <w:t>удельный расход теплоносителя на передачу тепловой энергии в горячей воде;</w:t>
      </w:r>
    </w:p>
    <w:p w14:paraId="4ECED340" w14:textId="77777777" w:rsidR="00E979A6" w:rsidRDefault="00E979A6" w:rsidP="00E979A6">
      <w:pPr>
        <w:pStyle w:val="a3"/>
        <w:spacing w:line="276" w:lineRule="auto"/>
        <w:ind w:right="367" w:firstLine="938"/>
        <w:jc w:val="both"/>
      </w:pPr>
      <w:r>
        <w:t>нормативная подпитка тепловой сети;</w:t>
      </w:r>
    </w:p>
    <w:p w14:paraId="6F8B29D8" w14:textId="77777777" w:rsidR="00E979A6" w:rsidRDefault="00E979A6" w:rsidP="00E979A6">
      <w:pPr>
        <w:pStyle w:val="a3"/>
        <w:spacing w:line="276" w:lineRule="auto"/>
        <w:ind w:right="367" w:firstLine="938"/>
        <w:jc w:val="both"/>
      </w:pPr>
      <w:r>
        <w:t>фактическая подпитка тепловой сети;</w:t>
      </w:r>
    </w:p>
    <w:p w14:paraId="48D13D60" w14:textId="77777777" w:rsidR="00E979A6" w:rsidRDefault="00E979A6" w:rsidP="00E979A6">
      <w:pPr>
        <w:pStyle w:val="a3"/>
        <w:spacing w:line="276" w:lineRule="auto"/>
        <w:ind w:right="367" w:firstLine="938"/>
        <w:jc w:val="both"/>
      </w:pPr>
      <w:r>
        <w:t>расход электрической энергии на передачу тепловой энергии и теплоносителя;</w:t>
      </w:r>
    </w:p>
    <w:p w14:paraId="1E2C7A19" w14:textId="77777777" w:rsidR="00E979A6" w:rsidRDefault="00E979A6" w:rsidP="00E979A6">
      <w:pPr>
        <w:pStyle w:val="a3"/>
        <w:spacing w:line="276" w:lineRule="auto"/>
        <w:ind w:right="367" w:firstLine="938"/>
        <w:jc w:val="both"/>
      </w:pPr>
      <w:r>
        <w:t>удельный расход электрической энергии на передачу тепловой энергии.</w:t>
      </w:r>
    </w:p>
    <w:p w14:paraId="2B54CBFA" w14:textId="77777777" w:rsidR="00E979A6" w:rsidRDefault="00E979A6" w:rsidP="00E979A6">
      <w:pPr>
        <w:pStyle w:val="a3"/>
        <w:spacing w:before="176" w:line="360" w:lineRule="auto"/>
        <w:ind w:right="367" w:firstLine="938"/>
        <w:jc w:val="both"/>
      </w:pPr>
      <w:r>
        <w:t>К индикаторам, характеризующим реализацию инвестиционных планов развития системы теплоснабжения по годам расчетного периода схемы теплоснабжения, должны относиться:</w:t>
      </w:r>
    </w:p>
    <w:p w14:paraId="6F2206D1" w14:textId="77777777" w:rsidR="00E979A6" w:rsidRDefault="00E979A6" w:rsidP="00E979A6">
      <w:pPr>
        <w:pStyle w:val="a3"/>
        <w:spacing w:line="276" w:lineRule="auto"/>
        <w:ind w:right="367" w:firstLine="938"/>
        <w:jc w:val="both"/>
      </w:pPr>
      <w:r>
        <w:t>плановая потребность в инвестициях в источники тепловой энергии;</w:t>
      </w:r>
    </w:p>
    <w:p w14:paraId="076C6755" w14:textId="77777777" w:rsidR="00E979A6" w:rsidRDefault="00E979A6" w:rsidP="00E979A6">
      <w:pPr>
        <w:pStyle w:val="a3"/>
        <w:spacing w:line="276" w:lineRule="auto"/>
        <w:ind w:right="367" w:firstLine="938"/>
        <w:jc w:val="both"/>
      </w:pPr>
      <w:r>
        <w:t>освоение инвестиций, в процентах от плана;</w:t>
      </w:r>
    </w:p>
    <w:p w14:paraId="64C4CE77" w14:textId="77777777" w:rsidR="00E979A6" w:rsidRDefault="00E979A6" w:rsidP="00E979A6">
      <w:pPr>
        <w:pStyle w:val="a3"/>
        <w:spacing w:line="276" w:lineRule="auto"/>
        <w:ind w:right="367" w:firstLine="938"/>
        <w:jc w:val="both"/>
      </w:pPr>
      <w:r>
        <w:t>плановая потребность в инвестициях в тепловые сети;</w:t>
      </w:r>
    </w:p>
    <w:p w14:paraId="6D3199F9" w14:textId="77777777" w:rsidR="00E979A6" w:rsidRDefault="00E979A6" w:rsidP="00E979A6">
      <w:pPr>
        <w:pStyle w:val="a3"/>
        <w:spacing w:line="276" w:lineRule="auto"/>
        <w:ind w:right="367" w:firstLine="938"/>
        <w:jc w:val="both"/>
      </w:pPr>
      <w:r>
        <w:t>освоение инвестиций в тепловые сети, в процентах от плана;</w:t>
      </w:r>
    </w:p>
    <w:p w14:paraId="22ECD122" w14:textId="77777777" w:rsidR="00E979A6" w:rsidRDefault="00E979A6" w:rsidP="00E979A6">
      <w:pPr>
        <w:pStyle w:val="a3"/>
        <w:spacing w:line="276" w:lineRule="auto"/>
        <w:ind w:right="367" w:firstLine="938"/>
        <w:jc w:val="both"/>
      </w:pPr>
      <w:r>
        <w:t>план инвестиций на переход к закрытой системе горячего водоснабжения;</w:t>
      </w:r>
    </w:p>
    <w:p w14:paraId="721FB993" w14:textId="77777777" w:rsidR="00E979A6" w:rsidRDefault="00E979A6" w:rsidP="00E979A6">
      <w:pPr>
        <w:pStyle w:val="a3"/>
        <w:spacing w:line="276" w:lineRule="auto"/>
        <w:ind w:right="367" w:firstLine="938"/>
        <w:jc w:val="both"/>
      </w:pPr>
      <w:r>
        <w:t>всего инвестиций накопленным итогом;</w:t>
      </w:r>
    </w:p>
    <w:p w14:paraId="461F2D65" w14:textId="77777777" w:rsidR="00E979A6" w:rsidRDefault="00E979A6" w:rsidP="00E979A6">
      <w:pPr>
        <w:pStyle w:val="a3"/>
        <w:spacing w:line="276" w:lineRule="auto"/>
        <w:ind w:right="367" w:firstLine="938"/>
        <w:jc w:val="both"/>
      </w:pPr>
      <w:r>
        <w:t>освоение инвестиций в переход к закрытой системе горячего водоснабжения;</w:t>
      </w:r>
    </w:p>
    <w:p w14:paraId="351D523C" w14:textId="77777777" w:rsidR="00E979A6" w:rsidRDefault="00E979A6" w:rsidP="00E979A6">
      <w:pPr>
        <w:pStyle w:val="a3"/>
        <w:spacing w:line="276" w:lineRule="auto"/>
        <w:ind w:right="367" w:firstLine="938"/>
        <w:jc w:val="both"/>
      </w:pPr>
      <w:r>
        <w:t>всего плановая потребность в инвестициях;</w:t>
      </w:r>
    </w:p>
    <w:p w14:paraId="40E899C5" w14:textId="77777777" w:rsidR="00E979A6" w:rsidRDefault="00E979A6" w:rsidP="00E979A6">
      <w:pPr>
        <w:pStyle w:val="a3"/>
        <w:spacing w:line="276" w:lineRule="auto"/>
        <w:ind w:right="367" w:firstLine="938"/>
        <w:jc w:val="both"/>
      </w:pPr>
      <w:r>
        <w:t>всего плановая потребность в инвестициях накопленным итогом;</w:t>
      </w:r>
    </w:p>
    <w:p w14:paraId="365FE978" w14:textId="77777777" w:rsidR="00E979A6" w:rsidRDefault="00E979A6" w:rsidP="00E979A6">
      <w:pPr>
        <w:pStyle w:val="a3"/>
        <w:spacing w:line="276" w:lineRule="auto"/>
        <w:ind w:right="367" w:firstLine="938"/>
        <w:jc w:val="both"/>
      </w:pPr>
      <w:r>
        <w:t>источники инвестиций, в том числе собственные средства;</w:t>
      </w:r>
    </w:p>
    <w:p w14:paraId="188C5E56" w14:textId="77777777" w:rsidR="00E979A6" w:rsidRDefault="00E979A6" w:rsidP="00E979A6">
      <w:pPr>
        <w:pStyle w:val="a3"/>
        <w:spacing w:line="276" w:lineRule="auto"/>
        <w:ind w:right="367" w:firstLine="938"/>
        <w:jc w:val="both"/>
      </w:pPr>
      <w:r>
        <w:t>средства за счет присоединения потребителей;</w:t>
      </w:r>
    </w:p>
    <w:p w14:paraId="5C0BD67E" w14:textId="77777777" w:rsidR="00E979A6" w:rsidRDefault="00E979A6" w:rsidP="00E979A6">
      <w:pPr>
        <w:pStyle w:val="a3"/>
        <w:spacing w:line="276" w:lineRule="auto"/>
        <w:ind w:right="367" w:firstLine="938"/>
        <w:jc w:val="both"/>
      </w:pPr>
      <w:r>
        <w:t>средства бюджетов бюджетной системы Российской Федерации;</w:t>
      </w:r>
    </w:p>
    <w:p w14:paraId="4D308407" w14:textId="77777777" w:rsidR="00E979A6" w:rsidRDefault="00E979A6" w:rsidP="00E979A6">
      <w:pPr>
        <w:pStyle w:val="a3"/>
        <w:spacing w:line="276" w:lineRule="auto"/>
        <w:ind w:right="367" w:firstLine="938"/>
        <w:jc w:val="both"/>
      </w:pPr>
      <w:r>
        <w:t>тариф на производство тепловой энергии;</w:t>
      </w:r>
    </w:p>
    <w:p w14:paraId="5945DBBB" w14:textId="77777777" w:rsidR="00E979A6" w:rsidRDefault="00E979A6" w:rsidP="00E979A6">
      <w:pPr>
        <w:pStyle w:val="a3"/>
        <w:spacing w:line="276" w:lineRule="auto"/>
        <w:ind w:right="367" w:firstLine="938"/>
        <w:jc w:val="both"/>
      </w:pPr>
      <w:r>
        <w:t>тариф на передачу тепловой энергии;</w:t>
      </w:r>
    </w:p>
    <w:p w14:paraId="680B70F2" w14:textId="77777777" w:rsidR="00E979A6" w:rsidRDefault="00E979A6" w:rsidP="00E979A6">
      <w:pPr>
        <w:pStyle w:val="a3"/>
        <w:spacing w:line="276" w:lineRule="auto"/>
        <w:ind w:right="367" w:firstLine="938"/>
        <w:jc w:val="both"/>
      </w:pPr>
      <w:r>
        <w:t>тариф на теплоноситель;</w:t>
      </w:r>
    </w:p>
    <w:p w14:paraId="19F8CFDB" w14:textId="77777777" w:rsidR="00E979A6" w:rsidRDefault="00E979A6" w:rsidP="00E979A6">
      <w:pPr>
        <w:pStyle w:val="a3"/>
        <w:spacing w:line="276" w:lineRule="auto"/>
        <w:ind w:right="367" w:firstLine="938"/>
        <w:jc w:val="both"/>
      </w:pPr>
      <w:r>
        <w:t>конечный тариф на тепловую энергию для потребителя (без НДС);</w:t>
      </w:r>
    </w:p>
    <w:p w14:paraId="794AB329" w14:textId="77777777" w:rsidR="00E979A6" w:rsidRDefault="00E979A6" w:rsidP="00E979A6">
      <w:pPr>
        <w:pStyle w:val="a3"/>
        <w:spacing w:line="276" w:lineRule="auto"/>
        <w:ind w:right="367" w:firstLine="938"/>
        <w:jc w:val="both"/>
      </w:pPr>
      <w:r>
        <w:t>тариф на горячую воду в открытых системах теплоснабжения (горячего водоснабжения);</w:t>
      </w:r>
    </w:p>
    <w:p w14:paraId="41C82B59" w14:textId="77777777" w:rsidR="00E979A6" w:rsidRDefault="00E979A6" w:rsidP="00E979A6">
      <w:pPr>
        <w:pStyle w:val="a3"/>
        <w:spacing w:line="276" w:lineRule="auto"/>
        <w:ind w:right="367" w:firstLine="938"/>
        <w:jc w:val="both"/>
      </w:pPr>
      <w:r>
        <w:t>индикатор изменения конечного тарифа на тепловую энергию для потребителя.</w:t>
      </w:r>
    </w:p>
    <w:p w14:paraId="3733CE1F" w14:textId="77777777" w:rsidR="0061452A" w:rsidRPr="002A212D" w:rsidRDefault="0061452A" w:rsidP="0061452A">
      <w:pPr>
        <w:pStyle w:val="1"/>
        <w:numPr>
          <w:ilvl w:val="0"/>
          <w:numId w:val="7"/>
        </w:numPr>
        <w:tabs>
          <w:tab w:val="left" w:pos="1223"/>
        </w:tabs>
        <w:ind w:left="0" w:firstLine="709"/>
        <w:jc w:val="both"/>
      </w:pPr>
      <w:bookmarkStart w:id="90" w:name="_Toc37689203"/>
      <w:r w:rsidRPr="002A212D">
        <w:t>Раздел 15 "Ценовые (тарифные) последствия"</w:t>
      </w:r>
      <w:bookmarkEnd w:id="90"/>
    </w:p>
    <w:p w14:paraId="59775E77" w14:textId="77777777" w:rsidR="005567B9" w:rsidRPr="003C5ABC" w:rsidRDefault="005567B9" w:rsidP="005567B9">
      <w:pPr>
        <w:pStyle w:val="a3"/>
        <w:spacing w:before="176" w:line="360" w:lineRule="auto"/>
        <w:ind w:right="367" w:firstLine="938"/>
        <w:jc w:val="both"/>
      </w:pPr>
      <w:r w:rsidRPr="003C5ABC">
        <w:t>Результатом утверждения схемы теплоснабжения Полысаевского городского округа до 2030 года должно быть выделение трех ЕТО и соответственно трех тарифов на тепловую энергию</w:t>
      </w:r>
      <w:r>
        <w:t>,</w:t>
      </w:r>
      <w:r w:rsidRPr="003C5ABC">
        <w:t xml:space="preserve"> отпускаемую потребителям по городскому округу.</w:t>
      </w:r>
    </w:p>
    <w:p w14:paraId="536FE7F3" w14:textId="77777777" w:rsidR="005567B9" w:rsidRPr="003C5ABC" w:rsidRDefault="005567B9" w:rsidP="005567B9">
      <w:pPr>
        <w:pStyle w:val="a3"/>
        <w:spacing w:line="360" w:lineRule="auto"/>
        <w:ind w:firstLine="709"/>
        <w:jc w:val="both"/>
      </w:pPr>
      <w:r w:rsidRPr="003C5ABC">
        <w:t>Предполагаемый период, с которого начнут функционировать ЕТО 2016 г. Существует ограничение на применения тарифных средств для реализации программы из-за предельных норм роста тарифов утверждаемых ФСТ.</w:t>
      </w:r>
    </w:p>
    <w:p w14:paraId="072244A0" w14:textId="77777777" w:rsidR="005567B9" w:rsidRPr="003C5ABC" w:rsidRDefault="005567B9" w:rsidP="005567B9">
      <w:pPr>
        <w:pStyle w:val="a3"/>
        <w:spacing w:line="360" w:lineRule="auto"/>
        <w:ind w:firstLine="709"/>
        <w:jc w:val="both"/>
      </w:pPr>
      <w:r w:rsidRPr="003C5ABC">
        <w:t xml:space="preserve">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рисунке </w:t>
      </w:r>
      <w:r>
        <w:t>15</w:t>
      </w:r>
      <w:r w:rsidRPr="003C5ABC">
        <w:t>.1 представлена динамика изменения средневзвешенного тарифа тепловой энергии по городскому округу.</w:t>
      </w:r>
    </w:p>
    <w:p w14:paraId="48AF5E74" w14:textId="77777777" w:rsidR="005567B9" w:rsidRPr="003C5ABC" w:rsidRDefault="005567B9" w:rsidP="005567B9">
      <w:pPr>
        <w:ind w:firstLine="284"/>
        <w:jc w:val="both"/>
        <w:rPr>
          <w:b/>
          <w:sz w:val="24"/>
        </w:rPr>
      </w:pPr>
      <w:r w:rsidRPr="003C5ABC">
        <w:rPr>
          <w:noProof/>
          <w:lang w:bidi="ar-SA"/>
        </w:rPr>
        <w:drawing>
          <wp:anchor distT="0" distB="0" distL="0" distR="0" simplePos="0" relativeHeight="251663360" behindDoc="0" locked="0" layoutInCell="1" allowOverlap="1" wp14:anchorId="024E04B5" wp14:editId="06173447">
            <wp:simplePos x="0" y="0"/>
            <wp:positionH relativeFrom="page">
              <wp:posOffset>2238375</wp:posOffset>
            </wp:positionH>
            <wp:positionV relativeFrom="paragraph">
              <wp:posOffset>467360</wp:posOffset>
            </wp:positionV>
            <wp:extent cx="3784600" cy="3390900"/>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41" cstate="print"/>
                    <a:stretch>
                      <a:fillRect/>
                    </a:stretch>
                  </pic:blipFill>
                  <pic:spPr>
                    <a:xfrm>
                      <a:off x="0" y="0"/>
                      <a:ext cx="3784600" cy="3390900"/>
                    </a:xfrm>
                    <a:prstGeom prst="rect">
                      <a:avLst/>
                    </a:prstGeom>
                  </pic:spPr>
                </pic:pic>
              </a:graphicData>
            </a:graphic>
          </wp:anchor>
        </w:drawing>
      </w:r>
      <w:r w:rsidRPr="003C5ABC">
        <w:rPr>
          <w:b/>
          <w:sz w:val="24"/>
        </w:rPr>
        <w:t xml:space="preserve">Рис. </w:t>
      </w:r>
      <w:r>
        <w:rPr>
          <w:b/>
          <w:sz w:val="24"/>
        </w:rPr>
        <w:t>15</w:t>
      </w:r>
      <w:r w:rsidRPr="003C5ABC">
        <w:rPr>
          <w:b/>
          <w:sz w:val="24"/>
        </w:rPr>
        <w:t>.1. Прогноз величины средневзвешенного тарифа по городскому округу, влияние на величину тарифа реализации мероприятий указанных в программе</w:t>
      </w:r>
    </w:p>
    <w:p w14:paraId="0AC7680D" w14:textId="77777777" w:rsidR="005567B9" w:rsidRPr="003C5ABC" w:rsidRDefault="005567B9" w:rsidP="005567B9">
      <w:pPr>
        <w:pStyle w:val="a3"/>
        <w:spacing w:before="240" w:line="360" w:lineRule="auto"/>
        <w:ind w:firstLine="709"/>
        <w:jc w:val="both"/>
      </w:pPr>
      <w:r w:rsidRPr="003C5ABC">
        <w:t xml:space="preserve">Из рисунка </w:t>
      </w:r>
      <w:r>
        <w:t>15</w:t>
      </w:r>
      <w:r w:rsidRPr="003C5ABC">
        <w:t>.1 видно, что величина средневзвешенного тарифа при условии реализации проектов схемы теплоснабжения колеблется, в период до 2020 г. включительно превышая величину средневзвешенного тарифа по городскому округу,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2021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14:paraId="61A49DED" w14:textId="5295EAF4" w:rsidR="005567B9" w:rsidRPr="003C5ABC" w:rsidRDefault="005567B9" w:rsidP="00BD65FA">
      <w:pPr>
        <w:pStyle w:val="a3"/>
        <w:spacing w:line="360" w:lineRule="auto"/>
        <w:ind w:firstLine="709"/>
        <w:jc w:val="both"/>
        <w:rPr>
          <w:b/>
          <w:sz w:val="22"/>
          <w:szCs w:val="22"/>
        </w:rPr>
      </w:pPr>
      <w:r w:rsidRPr="003C5ABC">
        <w:t xml:space="preserve">Предлагается разработать и утвердить тариф на подключение к системе теплоснабжения новых потребителей. </w:t>
      </w:r>
    </w:p>
    <w:p w14:paraId="034B6E82" w14:textId="77777777" w:rsidR="005567B9" w:rsidRPr="003C5ABC" w:rsidRDefault="005567B9" w:rsidP="005567B9">
      <w:pPr>
        <w:pStyle w:val="a3"/>
        <w:spacing w:line="360" w:lineRule="auto"/>
        <w:ind w:firstLine="709"/>
        <w:jc w:val="both"/>
      </w:pPr>
      <w:r w:rsidRPr="003C5ABC">
        <w:t xml:space="preserve">Для подключения новых потребителей требуются значительные капитальные затраты. В стоимость тарифа входят все затраты, необходимые для подключения новых объектов (в т.ч. стоимость прокладки тепловых сетей от существующих сетей непосредственно до объектов). В случае, если часть затрат будет выполняться за счет застройщика, то размер тарифа на подключение к системе теплоснабжения </w:t>
      </w:r>
      <w:r w:rsidRPr="003C5ABC">
        <w:rPr>
          <w:spacing w:val="3"/>
        </w:rPr>
        <w:t>но</w:t>
      </w:r>
      <w:r w:rsidRPr="003C5ABC">
        <w:t>вых абонентов уменьшится на соответствующую</w:t>
      </w:r>
      <w:r w:rsidRPr="003C5ABC">
        <w:rPr>
          <w:spacing w:val="-1"/>
        </w:rPr>
        <w:t xml:space="preserve"> </w:t>
      </w:r>
      <w:r w:rsidRPr="003C5ABC">
        <w:t>величину.</w:t>
      </w:r>
    </w:p>
    <w:sectPr w:rsidR="005567B9" w:rsidRPr="003C5ABC" w:rsidSect="00B87CE2">
      <w:footerReference w:type="default" r:id="rId42"/>
      <w:pgSz w:w="11910" w:h="16840"/>
      <w:pgMar w:top="1134" w:right="850" w:bottom="709" w:left="1701" w:header="0" w:footer="537" w:gutter="0"/>
      <w:pgNumType w:start="86"/>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4B11B" w14:textId="77777777" w:rsidR="00675A88" w:rsidRDefault="00675A88">
      <w:r>
        <w:separator/>
      </w:r>
    </w:p>
  </w:endnote>
  <w:endnote w:type="continuationSeparator" w:id="0">
    <w:p w14:paraId="1601E339" w14:textId="77777777" w:rsidR="00675A88" w:rsidRDefault="00675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67320"/>
      <w:docPartObj>
        <w:docPartGallery w:val="Page Numbers (Bottom of Page)"/>
        <w:docPartUnique/>
      </w:docPartObj>
    </w:sdtPr>
    <w:sdtEndPr/>
    <w:sdtContent>
      <w:p w14:paraId="6EE0C3F9" w14:textId="4BFB5C60" w:rsidR="00BD65FA" w:rsidRDefault="00BD65FA">
        <w:pPr>
          <w:pStyle w:val="ab"/>
          <w:jc w:val="right"/>
        </w:pPr>
        <w:r>
          <w:fldChar w:fldCharType="begin"/>
        </w:r>
        <w:r>
          <w:instrText>PAGE   \* MERGEFORMAT</w:instrText>
        </w:r>
        <w:r>
          <w:fldChar w:fldCharType="separate"/>
        </w:r>
        <w:r w:rsidR="009C32C8">
          <w:rPr>
            <w:noProof/>
          </w:rPr>
          <w:t>2</w:t>
        </w:r>
        <w:r>
          <w:rPr>
            <w:noProof/>
          </w:rPr>
          <w:fldChar w:fldCharType="end"/>
        </w:r>
      </w:p>
    </w:sdtContent>
  </w:sdt>
  <w:p w14:paraId="3FCB2A6F" w14:textId="77777777" w:rsidR="00BD65FA" w:rsidRDefault="00BD65FA">
    <w:pPr>
      <w:pStyle w:val="a3"/>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309923"/>
      <w:docPartObj>
        <w:docPartGallery w:val="Page Numbers (Bottom of Page)"/>
        <w:docPartUnique/>
      </w:docPartObj>
    </w:sdtPr>
    <w:sdtEndPr/>
    <w:sdtContent>
      <w:p w14:paraId="72C724EA" w14:textId="0990AB96" w:rsidR="00BD65FA" w:rsidRDefault="00BD65FA">
        <w:pPr>
          <w:pStyle w:val="ab"/>
          <w:jc w:val="right"/>
        </w:pPr>
        <w:r>
          <w:fldChar w:fldCharType="begin"/>
        </w:r>
        <w:r>
          <w:instrText>PAGE   \* MERGEFORMAT</w:instrText>
        </w:r>
        <w:r>
          <w:fldChar w:fldCharType="separate"/>
        </w:r>
        <w:r w:rsidR="009C32C8">
          <w:rPr>
            <w:noProof/>
          </w:rPr>
          <w:t>26</w:t>
        </w:r>
        <w:r>
          <w:rPr>
            <w:noProof/>
          </w:rPr>
          <w:fldChar w:fldCharType="end"/>
        </w:r>
      </w:p>
    </w:sdtContent>
  </w:sdt>
  <w:p w14:paraId="5CE0170C" w14:textId="77777777" w:rsidR="00BD65FA" w:rsidRDefault="00BD65FA">
    <w:pPr>
      <w:pStyle w:val="a3"/>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257460"/>
      <w:docPartObj>
        <w:docPartGallery w:val="Page Numbers (Bottom of Page)"/>
        <w:docPartUnique/>
      </w:docPartObj>
    </w:sdtPr>
    <w:sdtEndPr/>
    <w:sdtContent>
      <w:p w14:paraId="249E34AE" w14:textId="0CB4A2C4" w:rsidR="00BD65FA" w:rsidRDefault="00BD65FA">
        <w:pPr>
          <w:pStyle w:val="ab"/>
          <w:jc w:val="right"/>
        </w:pPr>
        <w:r>
          <w:fldChar w:fldCharType="begin"/>
        </w:r>
        <w:r>
          <w:instrText>PAGE   \* MERGEFORMAT</w:instrText>
        </w:r>
        <w:r>
          <w:fldChar w:fldCharType="separate"/>
        </w:r>
        <w:r w:rsidR="009C32C8">
          <w:rPr>
            <w:noProof/>
          </w:rPr>
          <w:t>38</w:t>
        </w:r>
        <w:r>
          <w:rPr>
            <w:noProof/>
          </w:rPr>
          <w:fldChar w:fldCharType="end"/>
        </w:r>
      </w:p>
    </w:sdtContent>
  </w:sdt>
  <w:p w14:paraId="6457C31D" w14:textId="77777777" w:rsidR="00BD65FA" w:rsidRDefault="00BD65FA">
    <w:pPr>
      <w:pStyle w:val="a3"/>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596C" w14:textId="30676DEE" w:rsidR="00BD65FA" w:rsidRDefault="00BD65FA">
    <w:pPr>
      <w:pStyle w:val="a3"/>
      <w:spacing w:line="14" w:lineRule="auto"/>
      <w:rPr>
        <w:sz w:val="20"/>
      </w:rPr>
    </w:pPr>
    <w:r>
      <w:rPr>
        <w:noProof/>
        <w:lang w:bidi="ar-SA"/>
      </w:rPr>
      <mc:AlternateContent>
        <mc:Choice Requires="wps">
          <w:drawing>
            <wp:anchor distT="0" distB="0" distL="114300" distR="114300" simplePos="0" relativeHeight="502537584" behindDoc="1" locked="0" layoutInCell="1" allowOverlap="1" wp14:anchorId="43D97CAD" wp14:editId="7B20B25C">
              <wp:simplePos x="0" y="0"/>
              <wp:positionH relativeFrom="page">
                <wp:posOffset>10069830</wp:posOffset>
              </wp:positionH>
              <wp:positionV relativeFrom="page">
                <wp:posOffset>7209155</wp:posOffset>
              </wp:positionV>
              <wp:extent cx="1778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5FC68194" w14:textId="77777777" w:rsidR="00BD65FA" w:rsidRDefault="00BD65FA">
                          <w:pPr>
                            <w:spacing w:before="10"/>
                            <w:ind w:left="20"/>
                            <w:rPr>
                              <w:sz w:val="24"/>
                            </w:rPr>
                          </w:pPr>
                          <w:r>
                            <w:rPr>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97CAD" id="_x0000_t202" coordsize="21600,21600" o:spt="202" path="m,l,21600r21600,l21600,xe">
              <v:stroke joinstyle="miter"/>
              <v:path gradientshapeok="t" o:connecttype="rect"/>
            </v:shapetype>
            <v:shape id="Text Box 10" o:spid="_x0000_s1032" type="#_x0000_t202" style="position:absolute;margin-left:792.9pt;margin-top:567.65pt;width:14pt;height:15.3pt;z-index:-77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" filled="f" stroked="f">
              <v:textbox inset="0,0,0,0">
                <w:txbxContent>
                  <w:p w14:paraId="5FC68194" w14:textId="77777777" w:rsidR="00BD65FA" w:rsidRDefault="00BD65FA">
                    <w:pPr>
                      <w:spacing w:before="10"/>
                      <w:ind w:left="20"/>
                      <w:rPr>
                        <w:sz w:val="24"/>
                      </w:rPr>
                    </w:pPr>
                    <w:r>
                      <w:rPr>
                        <w:sz w:val="24"/>
                      </w:rPr>
                      <w:t>39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BAAD" w14:textId="00DD86AA" w:rsidR="00BD65FA" w:rsidRDefault="00BD65FA">
    <w:pPr>
      <w:pStyle w:val="a3"/>
      <w:spacing w:line="14" w:lineRule="auto"/>
      <w:rPr>
        <w:sz w:val="20"/>
      </w:rPr>
    </w:pPr>
    <w:r>
      <w:rPr>
        <w:noProof/>
        <w:lang w:bidi="ar-SA"/>
      </w:rPr>
      <mc:AlternateContent>
        <mc:Choice Requires="wps">
          <w:drawing>
            <wp:anchor distT="0" distB="0" distL="114300" distR="114300" simplePos="0" relativeHeight="502530416" behindDoc="1" locked="0" layoutInCell="1" allowOverlap="1" wp14:anchorId="0990DDB4" wp14:editId="217782B1">
              <wp:simplePos x="0" y="0"/>
              <wp:positionH relativeFrom="page">
                <wp:posOffset>10179050</wp:posOffset>
              </wp:positionH>
              <wp:positionV relativeFrom="page">
                <wp:posOffset>7209155</wp:posOffset>
              </wp:positionV>
              <wp:extent cx="203200" cy="194310"/>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2D9D4AD4" w14:textId="3245E5E0" w:rsidR="00BD65FA" w:rsidRDefault="00BD65FA">
                          <w:pPr>
                            <w:spacing w:before="10"/>
                            <w:ind w:left="40"/>
                            <w:rPr>
                              <w:sz w:val="24"/>
                            </w:rPr>
                          </w:pPr>
                          <w:r>
                            <w:t>42</w:t>
                          </w:r>
                          <w:r>
                            <w:fldChar w:fldCharType="begin"/>
                          </w:r>
                          <w:r>
                            <w:rPr>
                              <w:sz w:val="24"/>
                            </w:rPr>
                            <w:instrText xml:space="preserve"> PAGE </w:instrText>
                          </w:r>
                          <w:r>
                            <w:fldChar w:fldCharType="separate"/>
                          </w:r>
                          <w:r w:rsidR="009C32C8">
                            <w:rPr>
                              <w:noProof/>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0DDB4" id="_x0000_t202" coordsize="21600,21600" o:spt="202" path="m,l,21600r21600,l21600,xe">
              <v:stroke joinstyle="miter"/>
              <v:path gradientshapeok="t" o:connecttype="rect"/>
            </v:shapetype>
            <v:shape id="Text Box 16" o:spid="_x0000_s1033" type="#_x0000_t202" style="position:absolute;margin-left:801.5pt;margin-top:567.65pt;width:16pt;height:15.3pt;z-index:-78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" filled="f" stroked="f">
              <v:textbox inset="0,0,0,0">
                <w:txbxContent>
                  <w:p w14:paraId="2D9D4AD4" w14:textId="3245E5E0" w:rsidR="00BD65FA" w:rsidRDefault="00BD65FA">
                    <w:pPr>
                      <w:spacing w:before="10"/>
                      <w:ind w:left="40"/>
                      <w:rPr>
                        <w:sz w:val="24"/>
                      </w:rPr>
                    </w:pPr>
                    <w:r>
                      <w:t>42</w:t>
                    </w:r>
                    <w:r>
                      <w:fldChar w:fldCharType="begin"/>
                    </w:r>
                    <w:r>
                      <w:rPr>
                        <w:sz w:val="24"/>
                      </w:rPr>
                      <w:instrText xml:space="preserve"> PAGE </w:instrText>
                    </w:r>
                    <w:r>
                      <w:fldChar w:fldCharType="separate"/>
                    </w:r>
                    <w:r w:rsidR="009C32C8">
                      <w:rPr>
                        <w:noProof/>
                        <w:sz w:val="24"/>
                      </w:rPr>
                      <w:t>45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798144"/>
      <w:docPartObj>
        <w:docPartGallery w:val="Page Numbers (Bottom of Page)"/>
        <w:docPartUnique/>
      </w:docPartObj>
    </w:sdtPr>
    <w:sdtEndPr/>
    <w:sdtContent>
      <w:p w14:paraId="5CF145BB" w14:textId="77777777" w:rsidR="00BD65FA" w:rsidRDefault="00BD65FA">
        <w:pPr>
          <w:pStyle w:val="ab"/>
          <w:jc w:val="center"/>
        </w:pPr>
        <w:r>
          <w:ptab w:relativeTo="margin" w:alignment="right" w:leader="none"/>
        </w:r>
      </w:p>
    </w:sdtContent>
  </w:sdt>
  <w:p w14:paraId="2F0CFC8A" w14:textId="77777777" w:rsidR="00BD65FA" w:rsidRDefault="00BD65FA">
    <w:pPr>
      <w:pStyle w:val="a3"/>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8B72A" w14:textId="1320C7C4" w:rsidR="00BD65FA" w:rsidRDefault="00BD65FA">
    <w:pPr>
      <w:pStyle w:val="a3"/>
      <w:spacing w:line="14" w:lineRule="auto"/>
      <w:rPr>
        <w:sz w:val="19"/>
      </w:rPr>
    </w:pPr>
    <w:r>
      <w:rPr>
        <w:noProof/>
        <w:lang w:bidi="ar-SA"/>
      </w:rPr>
      <mc:AlternateContent>
        <mc:Choice Requires="wps">
          <w:drawing>
            <wp:anchor distT="0" distB="0" distL="114300" distR="114300" simplePos="0" relativeHeight="502528368" behindDoc="1" locked="0" layoutInCell="1" allowOverlap="1" wp14:anchorId="1596089A" wp14:editId="1FCCE959">
              <wp:simplePos x="0" y="0"/>
              <wp:positionH relativeFrom="page">
                <wp:posOffset>7024370</wp:posOffset>
              </wp:positionH>
              <wp:positionV relativeFrom="page">
                <wp:posOffset>10252710</wp:posOffset>
              </wp:positionV>
              <wp:extent cx="203200" cy="19431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3F098DF7" w14:textId="0F33964E" w:rsidR="00BD65FA" w:rsidRDefault="00BD65FA">
                          <w:pPr>
                            <w:spacing w:before="10"/>
                            <w:ind w:left="40"/>
                            <w:rPr>
                              <w:sz w:val="24"/>
                            </w:rPr>
                          </w:pPr>
                          <w:r>
                            <w:t>72</w:t>
                          </w:r>
                          <w:r>
                            <w:fldChar w:fldCharType="begin"/>
                          </w:r>
                          <w:r>
                            <w:rPr>
                              <w:sz w:val="24"/>
                            </w:rPr>
                            <w:instrText xml:space="preserve"> PAGE </w:instrText>
                          </w:r>
                          <w:r>
                            <w:fldChar w:fldCharType="separate"/>
                          </w:r>
                          <w:r w:rsidR="009C32C8">
                            <w:rPr>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6089A" id="_x0000_t202" coordsize="21600,21600" o:spt="202" path="m,l,21600r21600,l21600,xe">
              <v:stroke joinstyle="miter"/>
              <v:path gradientshapeok="t" o:connecttype="rect"/>
            </v:shapetype>
            <v:shape id="Text Box 7" o:spid="_x0000_s1034" type="#_x0000_t202" style="position:absolute;margin-left:553.1pt;margin-top:807.3pt;width:16pt;height:15.3pt;z-index:-78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" filled="f" stroked="f">
              <v:textbox inset="0,0,0,0">
                <w:txbxContent>
                  <w:p w14:paraId="3F098DF7" w14:textId="0F33964E" w:rsidR="00BD65FA" w:rsidRDefault="00BD65FA">
                    <w:pPr>
                      <w:spacing w:before="10"/>
                      <w:ind w:left="40"/>
                      <w:rPr>
                        <w:sz w:val="24"/>
                      </w:rPr>
                    </w:pPr>
                    <w:r>
                      <w:t>72</w:t>
                    </w:r>
                    <w:r>
                      <w:fldChar w:fldCharType="begin"/>
                    </w:r>
                    <w:r>
                      <w:rPr>
                        <w:sz w:val="24"/>
                      </w:rPr>
                      <w:instrText xml:space="preserve"> PAGE </w:instrText>
                    </w:r>
                    <w:r>
                      <w:fldChar w:fldCharType="separate"/>
                    </w:r>
                    <w:r w:rsidR="009C32C8">
                      <w:rPr>
                        <w:noProof/>
                        <w:sz w:val="24"/>
                      </w:rPr>
                      <w:t>72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9F5A" w14:textId="6CCF38CA" w:rsidR="00BD65FA" w:rsidRDefault="00BD65FA">
    <w:pPr>
      <w:pStyle w:val="a3"/>
      <w:spacing w:line="14" w:lineRule="auto"/>
      <w:rPr>
        <w:sz w:val="20"/>
      </w:rPr>
    </w:pPr>
    <w:r>
      <w:rPr>
        <w:noProof/>
        <w:lang w:bidi="ar-SA"/>
      </w:rPr>
      <mc:AlternateContent>
        <mc:Choice Requires="wps">
          <w:drawing>
            <wp:anchor distT="0" distB="0" distL="114300" distR="114300" simplePos="0" relativeHeight="502520176" behindDoc="1" locked="0" layoutInCell="1" allowOverlap="1" wp14:anchorId="37D4B6FD" wp14:editId="2C87B248">
              <wp:simplePos x="0" y="0"/>
              <wp:positionH relativeFrom="page">
                <wp:posOffset>10058400</wp:posOffset>
              </wp:positionH>
              <wp:positionV relativeFrom="page">
                <wp:posOffset>6924040</wp:posOffset>
              </wp:positionV>
              <wp:extent cx="203200" cy="19431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2119D70D" w14:textId="7415D4B0" w:rsidR="00BD65FA" w:rsidRDefault="00BD65FA">
                          <w:pPr>
                            <w:spacing w:before="10"/>
                            <w:ind w:left="40"/>
                            <w:rPr>
                              <w:sz w:val="24"/>
                            </w:rPr>
                          </w:pPr>
                          <w:r>
                            <w:fldChar w:fldCharType="begin"/>
                          </w:r>
                          <w:r>
                            <w:rPr>
                              <w:sz w:val="24"/>
                            </w:rPr>
                            <w:instrText xml:space="preserve"> PAGE </w:instrText>
                          </w:r>
                          <w:r>
                            <w:fldChar w:fldCharType="separate"/>
                          </w:r>
                          <w:r w:rsidR="009C32C8">
                            <w:rPr>
                              <w:noProof/>
                              <w:sz w:val="24"/>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B6FD" id="_x0000_t202" coordsize="21600,21600" o:spt="202" path="m,l,21600r21600,l21600,xe">
              <v:stroke joinstyle="miter"/>
              <v:path gradientshapeok="t" o:connecttype="rect"/>
            </v:shapetype>
            <v:shape id="Text Box 6" o:spid="_x0000_s1035" type="#_x0000_t202" style="position:absolute;margin-left:11in;margin-top:545.2pt;width:16pt;height:15.3pt;z-index:-7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" filled="f" stroked="f">
              <v:textbox inset="0,0,0,0">
                <w:txbxContent>
                  <w:p w14:paraId="2119D70D" w14:textId="7415D4B0" w:rsidR="00BD65FA" w:rsidRDefault="00BD65FA">
                    <w:pPr>
                      <w:spacing w:before="10"/>
                      <w:ind w:left="40"/>
                      <w:rPr>
                        <w:sz w:val="24"/>
                      </w:rPr>
                    </w:pPr>
                    <w:r>
                      <w:fldChar w:fldCharType="begin"/>
                    </w:r>
                    <w:r>
                      <w:rPr>
                        <w:sz w:val="24"/>
                      </w:rPr>
                      <w:instrText xml:space="preserve"> PAGE </w:instrText>
                    </w:r>
                    <w:r>
                      <w:fldChar w:fldCharType="separate"/>
                    </w:r>
                    <w:r w:rsidR="009C32C8">
                      <w:rPr>
                        <w:noProof/>
                        <w:sz w:val="24"/>
                      </w:rPr>
                      <w:t>75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ADBA" w14:textId="5DB486C1" w:rsidR="00BD65FA" w:rsidRDefault="00BD65FA">
    <w:pPr>
      <w:pStyle w:val="a3"/>
      <w:spacing w:line="14" w:lineRule="auto"/>
      <w:rPr>
        <w:sz w:val="20"/>
      </w:rPr>
    </w:pPr>
    <w:r>
      <w:rPr>
        <w:noProof/>
        <w:lang w:bidi="ar-SA"/>
      </w:rPr>
      <mc:AlternateContent>
        <mc:Choice Requires="wps">
          <w:drawing>
            <wp:anchor distT="0" distB="0" distL="114300" distR="114300" simplePos="0" relativeHeight="502525296" behindDoc="1" locked="0" layoutInCell="1" allowOverlap="1" wp14:anchorId="767CE6D7" wp14:editId="6AB931B3">
              <wp:simplePos x="0" y="0"/>
              <wp:positionH relativeFrom="page">
                <wp:posOffset>7037070</wp:posOffset>
              </wp:positionH>
              <wp:positionV relativeFrom="page">
                <wp:posOffset>10055860</wp:posOffset>
              </wp:positionV>
              <wp:extent cx="177800" cy="19431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17854264" w14:textId="77777777" w:rsidR="00BD65FA" w:rsidRDefault="00BD65FA">
                          <w:pPr>
                            <w:spacing w:before="10"/>
                            <w:ind w:left="20"/>
                            <w:rPr>
                              <w:sz w:val="24"/>
                            </w:rPr>
                          </w:pPr>
                          <w:r>
                            <w:rPr>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CE6D7" id="_x0000_t202" coordsize="21600,21600" o:spt="202" path="m,l,21600r21600,l21600,xe">
              <v:stroke joinstyle="miter"/>
              <v:path gradientshapeok="t" o:connecttype="rect"/>
            </v:shapetype>
            <v:shape id="Text Box 5" o:spid="_x0000_s1036" type="#_x0000_t202" style="position:absolute;margin-left:554.1pt;margin-top:791.8pt;width:14pt;height:15.3pt;z-index:-79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" filled="f" stroked="f">
              <v:textbox inset="0,0,0,0">
                <w:txbxContent>
                  <w:p w14:paraId="17854264" w14:textId="77777777" w:rsidR="00BD65FA" w:rsidRDefault="00BD65FA">
                    <w:pPr>
                      <w:spacing w:before="10"/>
                      <w:ind w:left="20"/>
                      <w:rPr>
                        <w:sz w:val="24"/>
                      </w:rPr>
                    </w:pPr>
                    <w:r>
                      <w:rPr>
                        <w:sz w:val="24"/>
                      </w:rPr>
                      <w:t>77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0694" w14:textId="2157431D" w:rsidR="00BD65FA" w:rsidRDefault="00BD65FA">
    <w:pPr>
      <w:pStyle w:val="a3"/>
      <w:spacing w:line="14" w:lineRule="auto"/>
      <w:rPr>
        <w:sz w:val="20"/>
      </w:rPr>
    </w:pPr>
    <w:r>
      <w:rPr>
        <w:noProof/>
        <w:lang w:bidi="ar-SA"/>
      </w:rPr>
      <mc:AlternateContent>
        <mc:Choice Requires="wps">
          <w:drawing>
            <wp:anchor distT="0" distB="0" distL="114300" distR="114300" simplePos="0" relativeHeight="502526320" behindDoc="1" locked="0" layoutInCell="1" allowOverlap="1" wp14:anchorId="30B0CBA1" wp14:editId="7D9A3E5C">
              <wp:simplePos x="0" y="0"/>
              <wp:positionH relativeFrom="page">
                <wp:posOffset>10058400</wp:posOffset>
              </wp:positionH>
              <wp:positionV relativeFrom="page">
                <wp:posOffset>6924040</wp:posOffset>
              </wp:positionV>
              <wp:extent cx="203200" cy="19431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27B193F5" w14:textId="77777777" w:rsidR="00BD65FA" w:rsidRDefault="00BD65FA">
                          <w:pPr>
                            <w:spacing w:before="10"/>
                            <w:ind w:left="40"/>
                            <w:rPr>
                              <w:sz w:val="24"/>
                            </w:rPr>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0CBA1" id="_x0000_t202" coordsize="21600,21600" o:spt="202" path="m,l,21600r21600,l21600,xe">
              <v:stroke joinstyle="miter"/>
              <v:path gradientshapeok="t" o:connecttype="rect"/>
            </v:shapetype>
            <v:shape id="Text Box 4" o:spid="_x0000_s1037" type="#_x0000_t202" style="position:absolute;margin-left:11in;margin-top:545.2pt;width:16pt;height:15.3pt;z-index:-7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" filled="f" stroked="f">
              <v:textbox inset="0,0,0,0">
                <w:txbxContent>
                  <w:p w14:paraId="27B193F5" w14:textId="77777777" w:rsidR="00BD65FA" w:rsidRDefault="00BD65FA">
                    <w:pPr>
                      <w:spacing w:before="10"/>
                      <w:ind w:left="40"/>
                      <w:rPr>
                        <w:sz w:val="24"/>
                      </w:rPr>
                    </w:pPr>
                    <w:r>
                      <w:t>80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542A" w14:textId="153EC765" w:rsidR="00BD65FA" w:rsidRDefault="00BD65FA">
    <w:pPr>
      <w:pStyle w:val="a3"/>
      <w:spacing w:line="14" w:lineRule="auto"/>
      <w:rPr>
        <w:sz w:val="20"/>
      </w:rPr>
    </w:pPr>
    <w:r>
      <w:rPr>
        <w:noProof/>
        <w:lang w:bidi="ar-SA"/>
      </w:rPr>
      <mc:AlternateContent>
        <mc:Choice Requires="wps">
          <w:drawing>
            <wp:anchor distT="0" distB="0" distL="114300" distR="114300" simplePos="0" relativeHeight="502522224" behindDoc="1" locked="0" layoutInCell="1" allowOverlap="1" wp14:anchorId="0980AD58" wp14:editId="5E664A57">
              <wp:simplePos x="0" y="0"/>
              <wp:positionH relativeFrom="page">
                <wp:posOffset>7037070</wp:posOffset>
              </wp:positionH>
              <wp:positionV relativeFrom="page">
                <wp:posOffset>10055860</wp:posOffset>
              </wp:positionV>
              <wp:extent cx="177800" cy="19431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46CCFECC" w14:textId="77777777" w:rsidR="00BD65FA" w:rsidRDefault="00BD65FA">
                          <w:pPr>
                            <w:spacing w:before="10"/>
                            <w:ind w:left="20"/>
                            <w:rPr>
                              <w:sz w:val="24"/>
                            </w:rPr>
                          </w:pPr>
                          <w:r>
                            <w:rPr>
                              <w:sz w:val="24"/>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0AD58" id="_x0000_t202" coordsize="21600,21600" o:spt="202" path="m,l,21600r21600,l21600,xe">
              <v:stroke joinstyle="miter"/>
              <v:path gradientshapeok="t" o:connecttype="rect"/>
            </v:shapetype>
            <v:shape id="Text Box 3" o:spid="_x0000_s1038" type="#_x0000_t202" style="position:absolute;margin-left:554.1pt;margin-top:791.8pt;width:14pt;height:15.3pt;z-index:-79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" filled="f" stroked="f">
              <v:textbox inset="0,0,0,0">
                <w:txbxContent>
                  <w:p w14:paraId="46CCFECC" w14:textId="77777777" w:rsidR="00BD65FA" w:rsidRDefault="00BD65FA">
                    <w:pPr>
                      <w:spacing w:before="10"/>
                      <w:ind w:left="20"/>
                      <w:rPr>
                        <w:sz w:val="24"/>
                      </w:rPr>
                    </w:pPr>
                    <w:r>
                      <w:rPr>
                        <w:sz w:val="24"/>
                      </w:rPr>
                      <w:t>81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851802"/>
      <w:docPartObj>
        <w:docPartGallery w:val="Page Numbers (Bottom of Page)"/>
        <w:docPartUnique/>
      </w:docPartObj>
    </w:sdtPr>
    <w:sdtEndPr/>
    <w:sdtContent>
      <w:p w14:paraId="3CE2C385" w14:textId="5BECAD6B" w:rsidR="00BD65FA" w:rsidRDefault="00BD65FA">
        <w:pPr>
          <w:pStyle w:val="ab"/>
          <w:jc w:val="right"/>
        </w:pPr>
        <w:r>
          <w:fldChar w:fldCharType="begin"/>
        </w:r>
        <w:r>
          <w:instrText>PAGE   \* MERGEFORMAT</w:instrText>
        </w:r>
        <w:r>
          <w:fldChar w:fldCharType="separate"/>
        </w:r>
        <w:r w:rsidR="009C32C8">
          <w:rPr>
            <w:noProof/>
          </w:rPr>
          <w:t>13</w:t>
        </w:r>
        <w:r>
          <w:rPr>
            <w:noProof/>
          </w:rPr>
          <w:fldChar w:fldCharType="end"/>
        </w:r>
      </w:p>
    </w:sdtContent>
  </w:sdt>
  <w:p w14:paraId="6273A18D" w14:textId="77777777" w:rsidR="00BD65FA" w:rsidRDefault="00BD65FA">
    <w:pPr>
      <w:pStyle w:val="a3"/>
      <w:spacing w:line="14" w:lineRule="auto"/>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F7256" w14:textId="661FD16C" w:rsidR="00BD65FA" w:rsidRDefault="00BD65FA">
    <w:pPr>
      <w:pStyle w:val="a3"/>
      <w:spacing w:line="14" w:lineRule="auto"/>
      <w:rPr>
        <w:sz w:val="20"/>
      </w:rPr>
    </w:pPr>
    <w:r>
      <w:rPr>
        <w:noProof/>
        <w:lang w:bidi="ar-SA"/>
      </w:rPr>
      <mc:AlternateContent>
        <mc:Choice Requires="wps">
          <w:drawing>
            <wp:anchor distT="0" distB="0" distL="114300" distR="114300" simplePos="0" relativeHeight="502523248" behindDoc="1" locked="0" layoutInCell="1" allowOverlap="1" wp14:anchorId="2886B1E2" wp14:editId="7B3CCA0A">
              <wp:simplePos x="0" y="0"/>
              <wp:positionH relativeFrom="page">
                <wp:posOffset>10071100</wp:posOffset>
              </wp:positionH>
              <wp:positionV relativeFrom="page">
                <wp:posOffset>6924040</wp:posOffset>
              </wp:positionV>
              <wp:extent cx="177800" cy="1943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5E2433FF" w14:textId="77777777" w:rsidR="00BD65FA" w:rsidRDefault="00BD65FA">
                          <w:pPr>
                            <w:spacing w:before="10"/>
                            <w:ind w:left="20"/>
                            <w:rPr>
                              <w:sz w:val="24"/>
                            </w:rPr>
                          </w:pPr>
                          <w:r>
                            <w:rPr>
                              <w:sz w:val="24"/>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6B1E2" id="_x0000_t202" coordsize="21600,21600" o:spt="202" path="m,l,21600r21600,l21600,xe">
              <v:stroke joinstyle="miter"/>
              <v:path gradientshapeok="t" o:connecttype="rect"/>
            </v:shapetype>
            <v:shape id="Text Box 2" o:spid="_x0000_s1039" type="#_x0000_t202" style="position:absolute;margin-left:793pt;margin-top:545.2pt;width:14pt;height:15.3pt;z-index:-79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" filled="f" stroked="f">
              <v:textbox inset="0,0,0,0">
                <w:txbxContent>
                  <w:p w14:paraId="5E2433FF" w14:textId="77777777" w:rsidR="00BD65FA" w:rsidRDefault="00BD65FA">
                    <w:pPr>
                      <w:spacing w:before="10"/>
                      <w:ind w:left="20"/>
                      <w:rPr>
                        <w:sz w:val="24"/>
                      </w:rPr>
                    </w:pPr>
                    <w:r>
                      <w:rPr>
                        <w:sz w:val="24"/>
                      </w:rPr>
                      <w:t>83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930409"/>
      <w:docPartObj>
        <w:docPartGallery w:val="Page Numbers (Bottom of Page)"/>
        <w:docPartUnique/>
      </w:docPartObj>
    </w:sdtPr>
    <w:sdtEndPr/>
    <w:sdtContent>
      <w:p w14:paraId="545DEC93" w14:textId="77777777" w:rsidR="00BD65FA" w:rsidRDefault="00BD65FA">
        <w:pPr>
          <w:pStyle w:val="ab"/>
          <w:jc w:val="right"/>
        </w:pPr>
        <w:r>
          <w:t>85</w:t>
        </w:r>
      </w:p>
    </w:sdtContent>
  </w:sdt>
  <w:p w14:paraId="3249AFC0" w14:textId="77777777" w:rsidR="00BD65FA" w:rsidRDefault="00BD65FA">
    <w:pPr>
      <w:pStyle w:val="a3"/>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F38D" w14:textId="567D3B73" w:rsidR="00BD65FA" w:rsidRDefault="00BD65FA">
    <w:pPr>
      <w:pStyle w:val="a3"/>
      <w:spacing w:line="14" w:lineRule="auto"/>
      <w:rPr>
        <w:sz w:val="20"/>
      </w:rPr>
    </w:pPr>
    <w:r>
      <w:rPr>
        <w:noProof/>
        <w:lang w:bidi="ar-SA"/>
      </w:rPr>
      <mc:AlternateContent>
        <mc:Choice Requires="wps">
          <w:drawing>
            <wp:anchor distT="0" distB="0" distL="114300" distR="114300" simplePos="0" relativeHeight="502518128" behindDoc="1" locked="0" layoutInCell="1" allowOverlap="1" wp14:anchorId="5262E552" wp14:editId="3D829AE6">
              <wp:simplePos x="0" y="0"/>
              <wp:positionH relativeFrom="page">
                <wp:posOffset>7023100</wp:posOffset>
              </wp:positionH>
              <wp:positionV relativeFrom="page">
                <wp:posOffset>10340975</wp:posOffset>
              </wp:positionV>
              <wp:extent cx="203200" cy="194310"/>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457D4E32" w14:textId="77777777" w:rsidR="00BD65FA" w:rsidRDefault="00BD65FA">
                          <w:pPr>
                            <w:spacing w:before="10"/>
                            <w:ind w:left="40"/>
                            <w:rPr>
                              <w:sz w:val="24"/>
                            </w:rPr>
                          </w:pPr>
                          <w:r>
                            <w:fldChar w:fldCharType="begin"/>
                          </w:r>
                          <w:r>
                            <w:rPr>
                              <w:sz w:val="24"/>
                            </w:rPr>
                            <w:instrText xml:space="preserve"> PAGE </w:instrText>
                          </w:r>
                          <w:r>
                            <w:fldChar w:fldCharType="separate"/>
                          </w:r>
                          <w:r w:rsidR="00A225B6">
                            <w:rPr>
                              <w:noProof/>
                              <w:sz w:val="24"/>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2E552" id="_x0000_t202" coordsize="21600,21600" o:spt="202" path="m,l,21600r21600,l21600,xe">
              <v:stroke joinstyle="miter"/>
              <v:path gradientshapeok="t" o:connecttype="rect"/>
            </v:shapetype>
            <v:shape id="Text Box 17" o:spid="_x0000_s1040" type="#_x0000_t202" style="position:absolute;margin-left:553pt;margin-top:814.25pt;width:16pt;height:15.3pt;z-index:-79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" filled="f" stroked="f">
              <v:textbox inset="0,0,0,0">
                <w:txbxContent>
                  <w:p w14:paraId="457D4E32" w14:textId="77777777" w:rsidR="00BD65FA" w:rsidRDefault="00BD65FA">
                    <w:pPr>
                      <w:spacing w:before="10"/>
                      <w:ind w:left="40"/>
                      <w:rPr>
                        <w:sz w:val="24"/>
                      </w:rPr>
                    </w:pPr>
                    <w:r>
                      <w:fldChar w:fldCharType="begin"/>
                    </w:r>
                    <w:r>
                      <w:rPr>
                        <w:sz w:val="24"/>
                      </w:rPr>
                      <w:instrText xml:space="preserve"> PAGE </w:instrText>
                    </w:r>
                    <w:r>
                      <w:fldChar w:fldCharType="separate"/>
                    </w:r>
                    <w:r w:rsidR="00A225B6">
                      <w:rPr>
                        <w:noProof/>
                        <w:sz w:val="24"/>
                      </w:rPr>
                      <w:t>98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247C8" w14:textId="339138C4" w:rsidR="00BD65FA" w:rsidRDefault="00BD65FA">
    <w:pPr>
      <w:pStyle w:val="a3"/>
      <w:spacing w:line="14" w:lineRule="auto"/>
      <w:rPr>
        <w:sz w:val="20"/>
      </w:rPr>
    </w:pPr>
    <w:r>
      <w:rPr>
        <w:noProof/>
        <w:lang w:bidi="ar-SA"/>
      </w:rPr>
      <mc:AlternateContent>
        <mc:Choice Requires="wps">
          <w:drawing>
            <wp:anchor distT="0" distB="0" distL="114300" distR="114300" simplePos="0" relativeHeight="502539632" behindDoc="1" locked="0" layoutInCell="1" allowOverlap="1" wp14:anchorId="73CA9D4B" wp14:editId="5D3ACB2C">
              <wp:simplePos x="0" y="0"/>
              <wp:positionH relativeFrom="page">
                <wp:posOffset>10264140</wp:posOffset>
              </wp:positionH>
              <wp:positionV relativeFrom="page">
                <wp:posOffset>7102475</wp:posOffset>
              </wp:positionV>
              <wp:extent cx="203200" cy="194310"/>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370459CD" w14:textId="24E834F1" w:rsidR="00BD65FA" w:rsidRDefault="00BD65FA">
                          <w:pPr>
                            <w:spacing w:before="10"/>
                            <w:ind w:left="40"/>
                            <w:rPr>
                              <w:sz w:val="24"/>
                            </w:rPr>
                          </w:pPr>
                          <w:r>
                            <w:fldChar w:fldCharType="begin"/>
                          </w:r>
                          <w:r>
                            <w:rPr>
                              <w:sz w:val="24"/>
                            </w:rPr>
                            <w:instrText xml:space="preserve"> PAGE </w:instrText>
                          </w:r>
                          <w:r>
                            <w:fldChar w:fldCharType="separate"/>
                          </w:r>
                          <w:r w:rsidR="009C32C8">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9D4B" id="_x0000_t202" coordsize="21600,21600" o:spt="202" path="m,l,21600r21600,l21600,xe">
              <v:stroke joinstyle="miter"/>
              <v:path gradientshapeok="t" o:connecttype="rect"/>
            </v:shapetype>
            <v:shape id="Text Box 19" o:spid="_x0000_s1026" type="#_x0000_t202" style="position:absolute;margin-left:808.2pt;margin-top:559.25pt;width:16pt;height:15.3pt;z-index:-77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" filled="f" stroked="f">
              <v:textbox inset="0,0,0,0">
                <w:txbxContent>
                  <w:p w14:paraId="370459CD" w14:textId="24E834F1" w:rsidR="00BD65FA" w:rsidRDefault="00BD65FA">
                    <w:pPr>
                      <w:spacing w:before="10"/>
                      <w:ind w:left="40"/>
                      <w:rPr>
                        <w:sz w:val="24"/>
                      </w:rPr>
                    </w:pPr>
                    <w:r>
                      <w:fldChar w:fldCharType="begin"/>
                    </w:r>
                    <w:r>
                      <w:rPr>
                        <w:sz w:val="24"/>
                      </w:rPr>
                      <w:instrText xml:space="preserve"> PAGE </w:instrText>
                    </w:r>
                    <w:r>
                      <w:fldChar w:fldCharType="separate"/>
                    </w:r>
                    <w:r w:rsidR="009C32C8">
                      <w:rPr>
                        <w:noProof/>
                        <w:sz w:val="24"/>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D422A" w14:textId="7B470F79" w:rsidR="00BD65FA" w:rsidRDefault="00BD65FA">
    <w:pPr>
      <w:pStyle w:val="a3"/>
      <w:spacing w:line="14" w:lineRule="auto"/>
      <w:rPr>
        <w:sz w:val="20"/>
      </w:rPr>
    </w:pPr>
    <w:r>
      <w:rPr>
        <w:noProof/>
        <w:lang w:bidi="ar-SA"/>
      </w:rPr>
      <mc:AlternateContent>
        <mc:Choice Requires="wps">
          <w:drawing>
            <wp:anchor distT="0" distB="0" distL="114300" distR="114300" simplePos="0" relativeHeight="502540656" behindDoc="1" locked="0" layoutInCell="1" allowOverlap="1" wp14:anchorId="3F012974" wp14:editId="526156AD">
              <wp:simplePos x="0" y="0"/>
              <wp:positionH relativeFrom="page">
                <wp:posOffset>7023100</wp:posOffset>
              </wp:positionH>
              <wp:positionV relativeFrom="page">
                <wp:posOffset>10250805</wp:posOffset>
              </wp:positionV>
              <wp:extent cx="203200" cy="194310"/>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wps:spPr>
                    <wps:txbx>
                      <w:txbxContent>
                        <w:p w14:paraId="3CCF66BE" w14:textId="62B7AFDF" w:rsidR="00BD65FA" w:rsidRDefault="00BD65FA">
                          <w:pPr>
                            <w:spacing w:before="10"/>
                            <w:ind w:left="40"/>
                            <w:rPr>
                              <w:sz w:val="24"/>
                            </w:rPr>
                          </w:pPr>
                          <w:r>
                            <w:fldChar w:fldCharType="begin"/>
                          </w:r>
                          <w:r>
                            <w:rPr>
                              <w:sz w:val="24"/>
                            </w:rPr>
                            <w:instrText xml:space="preserve"> PAGE </w:instrText>
                          </w:r>
                          <w:r>
                            <w:fldChar w:fldCharType="separate"/>
                          </w:r>
                          <w:r w:rsidR="009C32C8">
                            <w:rPr>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12974" id="_x0000_t202" coordsize="21600,21600" o:spt="202" path="m,l,21600r21600,l21600,xe">
              <v:stroke joinstyle="miter"/>
              <v:path gradientshapeok="t" o:connecttype="rect"/>
            </v:shapetype>
            <v:shape id="Text Box 18" o:spid="_x0000_s1027" type="#_x0000_t202" style="position:absolute;margin-left:553pt;margin-top:807.15pt;width:16pt;height:15.3pt;z-index:-77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" filled="f" stroked="f">
              <v:textbox inset="0,0,0,0">
                <w:txbxContent>
                  <w:p w14:paraId="3CCF66BE" w14:textId="62B7AFDF" w:rsidR="00BD65FA" w:rsidRDefault="00BD65FA">
                    <w:pPr>
                      <w:spacing w:before="10"/>
                      <w:ind w:left="40"/>
                      <w:rPr>
                        <w:sz w:val="24"/>
                      </w:rPr>
                    </w:pPr>
                    <w:r>
                      <w:fldChar w:fldCharType="begin"/>
                    </w:r>
                    <w:r>
                      <w:rPr>
                        <w:sz w:val="24"/>
                      </w:rPr>
                      <w:instrText xml:space="preserve"> PAGE </w:instrText>
                    </w:r>
                    <w:r>
                      <w:fldChar w:fldCharType="separate"/>
                    </w:r>
                    <w:r w:rsidR="009C32C8">
                      <w:rPr>
                        <w:noProof/>
                        <w:sz w:val="24"/>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1819" w14:textId="77777777" w:rsidR="00BD65FA" w:rsidRDefault="00BD65FA">
    <w:pPr>
      <w:pStyle w:val="a3"/>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0561D" w14:textId="5E183F34" w:rsidR="00BD65FA" w:rsidRDefault="00BD65FA">
    <w:pPr>
      <w:pStyle w:val="a3"/>
      <w:spacing w:line="14" w:lineRule="auto"/>
      <w:rPr>
        <w:sz w:val="20"/>
      </w:rPr>
    </w:pPr>
    <w:r>
      <w:rPr>
        <w:noProof/>
        <w:lang w:bidi="ar-SA"/>
      </w:rPr>
      <mc:AlternateContent>
        <mc:Choice Requires="wps">
          <w:drawing>
            <wp:anchor distT="0" distB="0" distL="114300" distR="114300" simplePos="0" relativeHeight="502532464" behindDoc="1" locked="0" layoutInCell="1" allowOverlap="1" wp14:anchorId="2AA00D80" wp14:editId="25D456F2">
              <wp:simplePos x="0" y="0"/>
              <wp:positionH relativeFrom="page">
                <wp:posOffset>7037070</wp:posOffset>
              </wp:positionH>
              <wp:positionV relativeFrom="page">
                <wp:posOffset>10340975</wp:posOffset>
              </wp:positionV>
              <wp:extent cx="177800" cy="19431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0EE4399A" w14:textId="77777777" w:rsidR="00BD65FA" w:rsidRDefault="00BD65FA">
                          <w:pPr>
                            <w:spacing w:before="10"/>
                            <w:ind w:left="20"/>
                            <w:rPr>
                              <w:sz w:val="24"/>
                            </w:rPr>
                          </w:pPr>
                          <w:r>
                            <w:rPr>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00D80" id="_x0000_t202" coordsize="21600,21600" o:spt="202" path="m,l,21600r21600,l21600,xe">
              <v:stroke joinstyle="miter"/>
              <v:path gradientshapeok="t" o:connecttype="rect"/>
            </v:shapetype>
            <v:shape id="Text Box 15" o:spid="_x0000_s1028" type="#_x0000_t202" style="position:absolute;margin-left:554.1pt;margin-top:814.25pt;width:14pt;height:15.3pt;z-index:-78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" filled="f" stroked="f">
              <v:textbox inset="0,0,0,0">
                <w:txbxContent>
                  <w:p w14:paraId="0EE4399A" w14:textId="77777777" w:rsidR="00BD65FA" w:rsidRDefault="00BD65FA">
                    <w:pPr>
                      <w:spacing w:before="10"/>
                      <w:ind w:left="20"/>
                      <w:rPr>
                        <w:sz w:val="24"/>
                      </w:rPr>
                    </w:pPr>
                    <w:r>
                      <w:rPr>
                        <w:sz w:val="24"/>
                      </w:rPr>
                      <w:t>18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08A4F" w14:textId="55773DFA" w:rsidR="00BD65FA" w:rsidRDefault="00BD65FA">
    <w:pPr>
      <w:pStyle w:val="a3"/>
      <w:spacing w:line="14" w:lineRule="auto"/>
      <w:rPr>
        <w:sz w:val="20"/>
      </w:rPr>
    </w:pPr>
    <w:r>
      <w:rPr>
        <w:noProof/>
        <w:lang w:bidi="ar-SA"/>
      </w:rPr>
      <mc:AlternateContent>
        <mc:Choice Requires="wps">
          <w:drawing>
            <wp:anchor distT="0" distB="0" distL="114300" distR="114300" simplePos="0" relativeHeight="502533488" behindDoc="1" locked="0" layoutInCell="1" allowOverlap="1" wp14:anchorId="5932B07B" wp14:editId="2457C041">
              <wp:simplePos x="0" y="0"/>
              <wp:positionH relativeFrom="page">
                <wp:posOffset>10168890</wp:posOffset>
              </wp:positionH>
              <wp:positionV relativeFrom="page">
                <wp:posOffset>7209155</wp:posOffset>
              </wp:positionV>
              <wp:extent cx="177800" cy="19431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003EE6A1" w14:textId="77777777" w:rsidR="00BD65FA" w:rsidRDefault="00BD65FA">
                          <w:pPr>
                            <w:spacing w:before="10"/>
                            <w:ind w:left="20"/>
                            <w:rPr>
                              <w:sz w:val="24"/>
                            </w:rPr>
                          </w:pPr>
                          <w:r>
                            <w:rPr>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2B07B" id="_x0000_t202" coordsize="21600,21600" o:spt="202" path="m,l,21600r21600,l21600,xe">
              <v:stroke joinstyle="miter"/>
              <v:path gradientshapeok="t" o:connecttype="rect"/>
            </v:shapetype>
            <v:shape id="Text Box 14" o:spid="_x0000_s1029" type="#_x0000_t202" style="position:absolute;margin-left:800.7pt;margin-top:567.65pt;width:14pt;height:15.3pt;z-index:-78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" filled="f" stroked="f">
              <v:textbox inset="0,0,0,0">
                <w:txbxContent>
                  <w:p w14:paraId="003EE6A1" w14:textId="77777777" w:rsidR="00BD65FA" w:rsidRDefault="00BD65FA">
                    <w:pPr>
                      <w:spacing w:before="10"/>
                      <w:ind w:left="20"/>
                      <w:rPr>
                        <w:sz w:val="24"/>
                      </w:rPr>
                    </w:pPr>
                    <w:r>
                      <w:rPr>
                        <w:sz w:val="24"/>
                      </w:rPr>
                      <w:t>23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8B216" w14:textId="716FF778" w:rsidR="00BD65FA" w:rsidRDefault="00BD65FA">
    <w:pPr>
      <w:pStyle w:val="a3"/>
      <w:spacing w:line="14" w:lineRule="auto"/>
      <w:rPr>
        <w:sz w:val="20"/>
      </w:rPr>
    </w:pPr>
    <w:r>
      <w:rPr>
        <w:noProof/>
        <w:lang w:bidi="ar-SA"/>
      </w:rPr>
      <mc:AlternateContent>
        <mc:Choice Requires="wps">
          <w:drawing>
            <wp:anchor distT="0" distB="0" distL="114300" distR="114300" simplePos="0" relativeHeight="502534512" behindDoc="1" locked="0" layoutInCell="1" allowOverlap="1" wp14:anchorId="08A93561" wp14:editId="0044FB79">
              <wp:simplePos x="0" y="0"/>
              <wp:positionH relativeFrom="page">
                <wp:posOffset>7037070</wp:posOffset>
              </wp:positionH>
              <wp:positionV relativeFrom="page">
                <wp:posOffset>10340975</wp:posOffset>
              </wp:positionV>
              <wp:extent cx="177800" cy="19431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2B2EC5BB" w14:textId="77777777" w:rsidR="00BD65FA" w:rsidRDefault="00BD65FA">
                          <w:pPr>
                            <w:spacing w:before="10"/>
                            <w:ind w:left="20"/>
                            <w:rPr>
                              <w:sz w:val="24"/>
                            </w:rPr>
                          </w:pPr>
                          <w:r>
                            <w:rPr>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93561" id="_x0000_t202" coordsize="21600,21600" o:spt="202" path="m,l,21600r21600,l21600,xe">
              <v:stroke joinstyle="miter"/>
              <v:path gradientshapeok="t" o:connecttype="rect"/>
            </v:shapetype>
            <v:shape id="Text Box 13" o:spid="_x0000_s1030" type="#_x0000_t202" style="position:absolute;margin-left:554.1pt;margin-top:814.25pt;width:14pt;height:15.3pt;z-index:-78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" filled="f" stroked="f">
              <v:textbox inset="0,0,0,0">
                <w:txbxContent>
                  <w:p w14:paraId="2B2EC5BB" w14:textId="77777777" w:rsidR="00BD65FA" w:rsidRDefault="00BD65FA">
                    <w:pPr>
                      <w:spacing w:before="10"/>
                      <w:ind w:left="20"/>
                      <w:rPr>
                        <w:sz w:val="24"/>
                      </w:rPr>
                    </w:pPr>
                    <w:r>
                      <w:rPr>
                        <w:sz w:val="24"/>
                      </w:rPr>
                      <w:t>24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3780" w14:textId="65107A9B" w:rsidR="00BD65FA" w:rsidRDefault="00BD65FA">
    <w:pPr>
      <w:pStyle w:val="a3"/>
      <w:spacing w:line="14" w:lineRule="auto"/>
      <w:rPr>
        <w:sz w:val="20"/>
      </w:rPr>
    </w:pPr>
    <w:r>
      <w:rPr>
        <w:noProof/>
        <w:lang w:bidi="ar-SA"/>
      </w:rPr>
      <mc:AlternateContent>
        <mc:Choice Requires="wps">
          <w:drawing>
            <wp:anchor distT="0" distB="0" distL="114300" distR="114300" simplePos="0" relativeHeight="502535536" behindDoc="1" locked="0" layoutInCell="1" allowOverlap="1" wp14:anchorId="5E7183C8" wp14:editId="13DB747C">
              <wp:simplePos x="0" y="0"/>
              <wp:positionH relativeFrom="page">
                <wp:posOffset>10168890</wp:posOffset>
              </wp:positionH>
              <wp:positionV relativeFrom="page">
                <wp:posOffset>7209155</wp:posOffset>
              </wp:positionV>
              <wp:extent cx="177800" cy="19431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wps:spPr>
                    <wps:txbx>
                      <w:txbxContent>
                        <w:p w14:paraId="73555C7D" w14:textId="77777777" w:rsidR="00BD65FA" w:rsidRDefault="00BD65FA">
                          <w:pPr>
                            <w:spacing w:before="10"/>
                            <w:ind w:left="20"/>
                            <w:rPr>
                              <w:sz w:val="24"/>
                            </w:rPr>
                          </w:pPr>
                          <w:r>
                            <w:rPr>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183C8" id="_x0000_t202" coordsize="21600,21600" o:spt="202" path="m,l,21600r21600,l21600,xe">
              <v:stroke joinstyle="miter"/>
              <v:path gradientshapeok="t" o:connecttype="rect"/>
            </v:shapetype>
            <v:shape id="Text Box 12" o:spid="_x0000_s1031" type="#_x0000_t202" style="position:absolute;margin-left:800.7pt;margin-top:567.65pt;width:14pt;height:15.3pt;z-index:-78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" filled="f" stroked="f">
              <v:textbox inset="0,0,0,0">
                <w:txbxContent>
                  <w:p w14:paraId="73555C7D" w14:textId="77777777" w:rsidR="00BD65FA" w:rsidRDefault="00BD65FA">
                    <w:pPr>
                      <w:spacing w:before="10"/>
                      <w:ind w:left="20"/>
                      <w:rPr>
                        <w:sz w:val="24"/>
                      </w:rPr>
                    </w:pPr>
                    <w:r>
                      <w:rPr>
                        <w:sz w:val="24"/>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E108B" w14:textId="77777777" w:rsidR="00675A88" w:rsidRDefault="00675A88">
      <w:r>
        <w:separator/>
      </w:r>
    </w:p>
  </w:footnote>
  <w:footnote w:type="continuationSeparator" w:id="0">
    <w:p w14:paraId="45DE1DB0" w14:textId="77777777" w:rsidR="00675A88" w:rsidRDefault="00675A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51E9"/>
    <w:multiLevelType w:val="hybridMultilevel"/>
    <w:tmpl w:val="58145EF6"/>
    <w:lvl w:ilvl="0" w:tplc="60AAD20C">
      <w:numFmt w:val="bullet"/>
      <w:lvlText w:val="-"/>
      <w:lvlJc w:val="left"/>
      <w:pPr>
        <w:ind w:left="212" w:hanging="195"/>
      </w:pPr>
      <w:rPr>
        <w:rFonts w:ascii="Times New Roman" w:eastAsia="Times New Roman" w:hAnsi="Times New Roman" w:cs="Times New Roman" w:hint="default"/>
        <w:w w:val="100"/>
        <w:sz w:val="28"/>
        <w:szCs w:val="28"/>
        <w:lang w:val="ru-RU" w:eastAsia="ru-RU" w:bidi="ru-RU"/>
      </w:rPr>
    </w:lvl>
    <w:lvl w:ilvl="1" w:tplc="A7029C92">
      <w:numFmt w:val="bullet"/>
      <w:lvlText w:val="•"/>
      <w:lvlJc w:val="left"/>
      <w:pPr>
        <w:ind w:left="1262" w:hanging="195"/>
      </w:pPr>
      <w:rPr>
        <w:rFonts w:hint="default"/>
        <w:lang w:val="ru-RU" w:eastAsia="ru-RU" w:bidi="ru-RU"/>
      </w:rPr>
    </w:lvl>
    <w:lvl w:ilvl="2" w:tplc="0CDC9AF8">
      <w:numFmt w:val="bullet"/>
      <w:lvlText w:val="•"/>
      <w:lvlJc w:val="left"/>
      <w:pPr>
        <w:ind w:left="2305" w:hanging="195"/>
      </w:pPr>
      <w:rPr>
        <w:rFonts w:hint="default"/>
        <w:lang w:val="ru-RU" w:eastAsia="ru-RU" w:bidi="ru-RU"/>
      </w:rPr>
    </w:lvl>
    <w:lvl w:ilvl="3" w:tplc="815C1F1C">
      <w:numFmt w:val="bullet"/>
      <w:lvlText w:val="•"/>
      <w:lvlJc w:val="left"/>
      <w:pPr>
        <w:ind w:left="3347" w:hanging="195"/>
      </w:pPr>
      <w:rPr>
        <w:rFonts w:hint="default"/>
        <w:lang w:val="ru-RU" w:eastAsia="ru-RU" w:bidi="ru-RU"/>
      </w:rPr>
    </w:lvl>
    <w:lvl w:ilvl="4" w:tplc="F0CA0304">
      <w:numFmt w:val="bullet"/>
      <w:lvlText w:val="•"/>
      <w:lvlJc w:val="left"/>
      <w:pPr>
        <w:ind w:left="4390" w:hanging="195"/>
      </w:pPr>
      <w:rPr>
        <w:rFonts w:hint="default"/>
        <w:lang w:val="ru-RU" w:eastAsia="ru-RU" w:bidi="ru-RU"/>
      </w:rPr>
    </w:lvl>
    <w:lvl w:ilvl="5" w:tplc="EF2C305E">
      <w:numFmt w:val="bullet"/>
      <w:lvlText w:val="•"/>
      <w:lvlJc w:val="left"/>
      <w:pPr>
        <w:ind w:left="5433" w:hanging="195"/>
      </w:pPr>
      <w:rPr>
        <w:rFonts w:hint="default"/>
        <w:lang w:val="ru-RU" w:eastAsia="ru-RU" w:bidi="ru-RU"/>
      </w:rPr>
    </w:lvl>
    <w:lvl w:ilvl="6" w:tplc="EB9099C2">
      <w:numFmt w:val="bullet"/>
      <w:lvlText w:val="•"/>
      <w:lvlJc w:val="left"/>
      <w:pPr>
        <w:ind w:left="6475" w:hanging="195"/>
      </w:pPr>
      <w:rPr>
        <w:rFonts w:hint="default"/>
        <w:lang w:val="ru-RU" w:eastAsia="ru-RU" w:bidi="ru-RU"/>
      </w:rPr>
    </w:lvl>
    <w:lvl w:ilvl="7" w:tplc="2712288C">
      <w:numFmt w:val="bullet"/>
      <w:lvlText w:val="•"/>
      <w:lvlJc w:val="left"/>
      <w:pPr>
        <w:ind w:left="7518" w:hanging="195"/>
      </w:pPr>
      <w:rPr>
        <w:rFonts w:hint="default"/>
        <w:lang w:val="ru-RU" w:eastAsia="ru-RU" w:bidi="ru-RU"/>
      </w:rPr>
    </w:lvl>
    <w:lvl w:ilvl="8" w:tplc="EF02B660">
      <w:numFmt w:val="bullet"/>
      <w:lvlText w:val="•"/>
      <w:lvlJc w:val="left"/>
      <w:pPr>
        <w:ind w:left="8561" w:hanging="195"/>
      </w:pPr>
      <w:rPr>
        <w:rFonts w:hint="default"/>
        <w:lang w:val="ru-RU" w:eastAsia="ru-RU" w:bidi="ru-RU"/>
      </w:rPr>
    </w:lvl>
  </w:abstractNum>
  <w:abstractNum w:abstractNumId="1" w15:restartNumberingAfterBreak="0">
    <w:nsid w:val="0D4A0D68"/>
    <w:multiLevelType w:val="multilevel"/>
    <w:tmpl w:val="235CF32C"/>
    <w:lvl w:ilvl="0">
      <w:start w:val="2"/>
      <w:numFmt w:val="decimal"/>
      <w:lvlText w:val="%1."/>
      <w:lvlJc w:val="left"/>
      <w:pPr>
        <w:ind w:left="8372" w:hanging="291"/>
        <w:jc w:val="right"/>
      </w:pPr>
      <w:rPr>
        <w:rFonts w:hint="default"/>
        <w:b/>
        <w:bCs/>
        <w:w w:val="100"/>
        <w:lang w:val="ru-RU" w:eastAsia="ru-RU" w:bidi="ru-RU"/>
      </w:rPr>
    </w:lvl>
    <w:lvl w:ilvl="1">
      <w:start w:val="1"/>
      <w:numFmt w:val="decimal"/>
      <w:lvlText w:val="%1.%2."/>
      <w:lvlJc w:val="left"/>
      <w:pPr>
        <w:ind w:left="1910" w:hanging="493"/>
        <w:jc w:val="right"/>
      </w:pPr>
      <w:rPr>
        <w:rFonts w:hint="default"/>
        <w:b/>
        <w:bCs/>
        <w:w w:val="100"/>
        <w:lang w:val="ru-RU" w:eastAsia="ru-RU" w:bidi="ru-RU"/>
      </w:rPr>
    </w:lvl>
    <w:lvl w:ilvl="2">
      <w:start w:val="1"/>
      <w:numFmt w:val="decimal"/>
      <w:lvlText w:val="%1.%2.%3."/>
      <w:lvlJc w:val="left"/>
      <w:pPr>
        <w:ind w:left="8574" w:hanging="493"/>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06" w:hanging="493"/>
      </w:pPr>
      <w:rPr>
        <w:rFonts w:hint="default"/>
        <w:lang w:val="ru-RU" w:eastAsia="ru-RU" w:bidi="ru-RU"/>
      </w:rPr>
    </w:lvl>
    <w:lvl w:ilvl="4">
      <w:numFmt w:val="bullet"/>
      <w:lvlText w:val="•"/>
      <w:lvlJc w:val="left"/>
      <w:pPr>
        <w:ind w:left="266" w:hanging="493"/>
      </w:pPr>
      <w:rPr>
        <w:rFonts w:hint="default"/>
        <w:lang w:val="ru-RU" w:eastAsia="ru-RU" w:bidi="ru-RU"/>
      </w:rPr>
    </w:lvl>
    <w:lvl w:ilvl="5">
      <w:numFmt w:val="bullet"/>
      <w:lvlText w:val="•"/>
      <w:lvlJc w:val="left"/>
      <w:pPr>
        <w:ind w:left="346" w:hanging="493"/>
      </w:pPr>
      <w:rPr>
        <w:rFonts w:hint="default"/>
        <w:lang w:val="ru-RU" w:eastAsia="ru-RU" w:bidi="ru-RU"/>
      </w:rPr>
    </w:lvl>
    <w:lvl w:ilvl="6">
      <w:numFmt w:val="bullet"/>
      <w:lvlText w:val="•"/>
      <w:lvlJc w:val="left"/>
      <w:pPr>
        <w:ind w:left="2135" w:hanging="493"/>
      </w:pPr>
      <w:rPr>
        <w:rFonts w:hint="default"/>
        <w:lang w:val="ru-RU" w:eastAsia="ru-RU" w:bidi="ru-RU"/>
      </w:rPr>
    </w:lvl>
    <w:lvl w:ilvl="7">
      <w:numFmt w:val="bullet"/>
      <w:lvlText w:val="•"/>
      <w:lvlJc w:val="left"/>
      <w:pPr>
        <w:ind w:left="3924" w:hanging="493"/>
      </w:pPr>
      <w:rPr>
        <w:rFonts w:hint="default"/>
        <w:lang w:val="ru-RU" w:eastAsia="ru-RU" w:bidi="ru-RU"/>
      </w:rPr>
    </w:lvl>
    <w:lvl w:ilvl="8">
      <w:numFmt w:val="bullet"/>
      <w:lvlText w:val="•"/>
      <w:lvlJc w:val="left"/>
      <w:pPr>
        <w:ind w:left="5713" w:hanging="493"/>
      </w:pPr>
      <w:rPr>
        <w:rFonts w:hint="default"/>
        <w:lang w:val="ru-RU" w:eastAsia="ru-RU" w:bidi="ru-RU"/>
      </w:rPr>
    </w:lvl>
  </w:abstractNum>
  <w:abstractNum w:abstractNumId="2" w15:restartNumberingAfterBreak="0">
    <w:nsid w:val="1D3664D1"/>
    <w:multiLevelType w:val="hybridMultilevel"/>
    <w:tmpl w:val="C87857A6"/>
    <w:lvl w:ilvl="0" w:tplc="D15A0A2A">
      <w:start w:val="1"/>
      <w:numFmt w:val="bullet"/>
      <w:lvlText w:val=""/>
      <w:lvlJc w:val="left"/>
      <w:pPr>
        <w:ind w:left="720" w:hanging="360"/>
      </w:pPr>
      <w:rPr>
        <w:rFonts w:ascii="Symbol" w:hAnsi="Symbol" w:hint="default"/>
        <w:w w:val="100"/>
        <w:sz w:val="24"/>
        <w:szCs w:val="24"/>
      </w:rPr>
    </w:lvl>
    <w:lvl w:ilvl="1" w:tplc="919CA3D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576AD6"/>
    <w:multiLevelType w:val="hybridMultilevel"/>
    <w:tmpl w:val="BF20ADAA"/>
    <w:lvl w:ilvl="0" w:tplc="EC3E882E">
      <w:numFmt w:val="bullet"/>
      <w:lvlText w:val="-"/>
      <w:lvlJc w:val="left"/>
      <w:pPr>
        <w:ind w:left="625" w:hanging="156"/>
      </w:pPr>
      <w:rPr>
        <w:rFonts w:ascii="Times New Roman" w:eastAsia="Times New Roman" w:hAnsi="Times New Roman" w:cs="Times New Roman" w:hint="default"/>
        <w:w w:val="99"/>
        <w:sz w:val="24"/>
        <w:szCs w:val="24"/>
        <w:lang w:val="ru-RU" w:eastAsia="ru-RU" w:bidi="ru-RU"/>
      </w:rPr>
    </w:lvl>
    <w:lvl w:ilvl="1" w:tplc="B4CEF692">
      <w:numFmt w:val="bullet"/>
      <w:lvlText w:val="•"/>
      <w:lvlJc w:val="left"/>
      <w:pPr>
        <w:ind w:left="959" w:hanging="156"/>
      </w:pPr>
      <w:rPr>
        <w:rFonts w:hint="default"/>
        <w:lang w:val="ru-RU" w:eastAsia="ru-RU" w:bidi="ru-RU"/>
      </w:rPr>
    </w:lvl>
    <w:lvl w:ilvl="2" w:tplc="065446A6">
      <w:numFmt w:val="bullet"/>
      <w:lvlText w:val="•"/>
      <w:lvlJc w:val="left"/>
      <w:pPr>
        <w:ind w:left="1299" w:hanging="156"/>
      </w:pPr>
      <w:rPr>
        <w:rFonts w:hint="default"/>
        <w:lang w:val="ru-RU" w:eastAsia="ru-RU" w:bidi="ru-RU"/>
      </w:rPr>
    </w:lvl>
    <w:lvl w:ilvl="3" w:tplc="AB3487D6">
      <w:numFmt w:val="bullet"/>
      <w:lvlText w:val="•"/>
      <w:lvlJc w:val="left"/>
      <w:pPr>
        <w:ind w:left="1638" w:hanging="156"/>
      </w:pPr>
      <w:rPr>
        <w:rFonts w:hint="default"/>
        <w:lang w:val="ru-RU" w:eastAsia="ru-RU" w:bidi="ru-RU"/>
      </w:rPr>
    </w:lvl>
    <w:lvl w:ilvl="4" w:tplc="88768E52">
      <w:numFmt w:val="bullet"/>
      <w:lvlText w:val="•"/>
      <w:lvlJc w:val="left"/>
      <w:pPr>
        <w:ind w:left="1978" w:hanging="156"/>
      </w:pPr>
      <w:rPr>
        <w:rFonts w:hint="default"/>
        <w:lang w:val="ru-RU" w:eastAsia="ru-RU" w:bidi="ru-RU"/>
      </w:rPr>
    </w:lvl>
    <w:lvl w:ilvl="5" w:tplc="6D1AF3D8">
      <w:numFmt w:val="bullet"/>
      <w:lvlText w:val="•"/>
      <w:lvlJc w:val="left"/>
      <w:pPr>
        <w:ind w:left="2318" w:hanging="156"/>
      </w:pPr>
      <w:rPr>
        <w:rFonts w:hint="default"/>
        <w:lang w:val="ru-RU" w:eastAsia="ru-RU" w:bidi="ru-RU"/>
      </w:rPr>
    </w:lvl>
    <w:lvl w:ilvl="6" w:tplc="340ABED4">
      <w:numFmt w:val="bullet"/>
      <w:lvlText w:val="•"/>
      <w:lvlJc w:val="left"/>
      <w:pPr>
        <w:ind w:left="2657" w:hanging="156"/>
      </w:pPr>
      <w:rPr>
        <w:rFonts w:hint="default"/>
        <w:lang w:val="ru-RU" w:eastAsia="ru-RU" w:bidi="ru-RU"/>
      </w:rPr>
    </w:lvl>
    <w:lvl w:ilvl="7" w:tplc="7C72BC38">
      <w:numFmt w:val="bullet"/>
      <w:lvlText w:val="•"/>
      <w:lvlJc w:val="left"/>
      <w:pPr>
        <w:ind w:left="2997" w:hanging="156"/>
      </w:pPr>
      <w:rPr>
        <w:rFonts w:hint="default"/>
        <w:lang w:val="ru-RU" w:eastAsia="ru-RU" w:bidi="ru-RU"/>
      </w:rPr>
    </w:lvl>
    <w:lvl w:ilvl="8" w:tplc="2C4A5940">
      <w:numFmt w:val="bullet"/>
      <w:lvlText w:val="•"/>
      <w:lvlJc w:val="left"/>
      <w:pPr>
        <w:ind w:left="3336" w:hanging="156"/>
      </w:pPr>
      <w:rPr>
        <w:rFonts w:hint="default"/>
        <w:lang w:val="ru-RU" w:eastAsia="ru-RU" w:bidi="ru-RU"/>
      </w:rPr>
    </w:lvl>
  </w:abstractNum>
  <w:abstractNum w:abstractNumId="4" w15:restartNumberingAfterBreak="0">
    <w:nsid w:val="2CC40FEF"/>
    <w:multiLevelType w:val="multilevel"/>
    <w:tmpl w:val="8B86F3BA"/>
    <w:lvl w:ilvl="0">
      <w:start w:val="2"/>
      <w:numFmt w:val="decimal"/>
      <w:lvlText w:val="%1"/>
      <w:lvlJc w:val="left"/>
      <w:pPr>
        <w:ind w:left="212" w:hanging="468"/>
      </w:pPr>
      <w:rPr>
        <w:rFonts w:hint="default"/>
        <w:lang w:val="ru-RU" w:eastAsia="ru-RU" w:bidi="ru-RU"/>
      </w:rPr>
    </w:lvl>
    <w:lvl w:ilvl="1">
      <w:start w:val="3"/>
      <w:numFmt w:val="decimal"/>
      <w:lvlText w:val="%1.%2."/>
      <w:lvlJc w:val="left"/>
      <w:pPr>
        <w:ind w:left="212" w:hanging="468"/>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860" w:hanging="648"/>
      </w:pPr>
      <w:rPr>
        <w:rFonts w:ascii="Times New Roman" w:eastAsia="Times New Roman" w:hAnsi="Times New Roman" w:cs="Times New Roman" w:hint="default"/>
        <w:w w:val="99"/>
        <w:sz w:val="26"/>
        <w:szCs w:val="26"/>
        <w:lang w:val="ru-RU" w:eastAsia="ru-RU" w:bidi="ru-RU"/>
      </w:rPr>
    </w:lvl>
    <w:lvl w:ilvl="3">
      <w:numFmt w:val="bullet"/>
      <w:lvlText w:val="•"/>
      <w:lvlJc w:val="left"/>
      <w:pPr>
        <w:ind w:left="3034" w:hanging="648"/>
      </w:pPr>
      <w:rPr>
        <w:rFonts w:hint="default"/>
        <w:lang w:val="ru-RU" w:eastAsia="ru-RU" w:bidi="ru-RU"/>
      </w:rPr>
    </w:lvl>
    <w:lvl w:ilvl="4">
      <w:numFmt w:val="bullet"/>
      <w:lvlText w:val="•"/>
      <w:lvlJc w:val="left"/>
      <w:pPr>
        <w:ind w:left="4122" w:hanging="648"/>
      </w:pPr>
      <w:rPr>
        <w:rFonts w:hint="default"/>
        <w:lang w:val="ru-RU" w:eastAsia="ru-RU" w:bidi="ru-RU"/>
      </w:rPr>
    </w:lvl>
    <w:lvl w:ilvl="5">
      <w:numFmt w:val="bullet"/>
      <w:lvlText w:val="•"/>
      <w:lvlJc w:val="left"/>
      <w:pPr>
        <w:ind w:left="5209" w:hanging="648"/>
      </w:pPr>
      <w:rPr>
        <w:rFonts w:hint="default"/>
        <w:lang w:val="ru-RU" w:eastAsia="ru-RU" w:bidi="ru-RU"/>
      </w:rPr>
    </w:lvl>
    <w:lvl w:ilvl="6">
      <w:numFmt w:val="bullet"/>
      <w:lvlText w:val="•"/>
      <w:lvlJc w:val="left"/>
      <w:pPr>
        <w:ind w:left="6296" w:hanging="648"/>
      </w:pPr>
      <w:rPr>
        <w:rFonts w:hint="default"/>
        <w:lang w:val="ru-RU" w:eastAsia="ru-RU" w:bidi="ru-RU"/>
      </w:rPr>
    </w:lvl>
    <w:lvl w:ilvl="7">
      <w:numFmt w:val="bullet"/>
      <w:lvlText w:val="•"/>
      <w:lvlJc w:val="left"/>
      <w:pPr>
        <w:ind w:left="7384" w:hanging="648"/>
      </w:pPr>
      <w:rPr>
        <w:rFonts w:hint="default"/>
        <w:lang w:val="ru-RU" w:eastAsia="ru-RU" w:bidi="ru-RU"/>
      </w:rPr>
    </w:lvl>
    <w:lvl w:ilvl="8">
      <w:numFmt w:val="bullet"/>
      <w:lvlText w:val="•"/>
      <w:lvlJc w:val="left"/>
      <w:pPr>
        <w:ind w:left="8471" w:hanging="648"/>
      </w:pPr>
      <w:rPr>
        <w:rFonts w:hint="default"/>
        <w:lang w:val="ru-RU" w:eastAsia="ru-RU" w:bidi="ru-RU"/>
      </w:rPr>
    </w:lvl>
  </w:abstractNum>
  <w:abstractNum w:abstractNumId="5" w15:restartNumberingAfterBreak="0">
    <w:nsid w:val="2CF02E84"/>
    <w:multiLevelType w:val="hybridMultilevel"/>
    <w:tmpl w:val="8938D2A4"/>
    <w:lvl w:ilvl="0" w:tplc="68E2473C">
      <w:numFmt w:val="bullet"/>
      <w:lvlText w:val="-"/>
      <w:lvlJc w:val="left"/>
      <w:pPr>
        <w:ind w:left="154" w:hanging="183"/>
      </w:pPr>
      <w:rPr>
        <w:rFonts w:ascii="Times New Roman" w:eastAsia="Times New Roman" w:hAnsi="Times New Roman" w:cs="Times New Roman" w:hint="default"/>
        <w:w w:val="100"/>
        <w:sz w:val="28"/>
        <w:szCs w:val="28"/>
        <w:lang w:val="ru-RU" w:eastAsia="ru-RU" w:bidi="ru-RU"/>
      </w:rPr>
    </w:lvl>
    <w:lvl w:ilvl="1" w:tplc="2EDC15BE">
      <w:numFmt w:val="bullet"/>
      <w:lvlText w:val="-"/>
      <w:lvlJc w:val="left"/>
      <w:pPr>
        <w:ind w:left="916" w:hanging="164"/>
      </w:pPr>
      <w:rPr>
        <w:rFonts w:ascii="Times New Roman" w:eastAsia="Times New Roman" w:hAnsi="Times New Roman" w:cs="Times New Roman" w:hint="default"/>
        <w:w w:val="100"/>
        <w:sz w:val="28"/>
        <w:szCs w:val="28"/>
        <w:lang w:val="ru-RU" w:eastAsia="ru-RU" w:bidi="ru-RU"/>
      </w:rPr>
    </w:lvl>
    <w:lvl w:ilvl="2" w:tplc="75441178">
      <w:numFmt w:val="bullet"/>
      <w:lvlText w:val="•"/>
      <w:lvlJc w:val="left"/>
      <w:pPr>
        <w:ind w:left="1913" w:hanging="164"/>
      </w:pPr>
      <w:rPr>
        <w:rFonts w:hint="default"/>
        <w:lang w:val="ru-RU" w:eastAsia="ru-RU" w:bidi="ru-RU"/>
      </w:rPr>
    </w:lvl>
    <w:lvl w:ilvl="3" w:tplc="A52E5BEA">
      <w:numFmt w:val="bullet"/>
      <w:lvlText w:val="•"/>
      <w:lvlJc w:val="left"/>
      <w:pPr>
        <w:ind w:left="2907" w:hanging="164"/>
      </w:pPr>
      <w:rPr>
        <w:rFonts w:hint="default"/>
        <w:lang w:val="ru-RU" w:eastAsia="ru-RU" w:bidi="ru-RU"/>
      </w:rPr>
    </w:lvl>
    <w:lvl w:ilvl="4" w:tplc="B678B496">
      <w:numFmt w:val="bullet"/>
      <w:lvlText w:val="•"/>
      <w:lvlJc w:val="left"/>
      <w:pPr>
        <w:ind w:left="3901" w:hanging="164"/>
      </w:pPr>
      <w:rPr>
        <w:rFonts w:hint="default"/>
        <w:lang w:val="ru-RU" w:eastAsia="ru-RU" w:bidi="ru-RU"/>
      </w:rPr>
    </w:lvl>
    <w:lvl w:ilvl="5" w:tplc="6488168E">
      <w:numFmt w:val="bullet"/>
      <w:lvlText w:val="•"/>
      <w:lvlJc w:val="left"/>
      <w:pPr>
        <w:ind w:left="4895" w:hanging="164"/>
      </w:pPr>
      <w:rPr>
        <w:rFonts w:hint="default"/>
        <w:lang w:val="ru-RU" w:eastAsia="ru-RU" w:bidi="ru-RU"/>
      </w:rPr>
    </w:lvl>
    <w:lvl w:ilvl="6" w:tplc="8612EE7A">
      <w:numFmt w:val="bullet"/>
      <w:lvlText w:val="•"/>
      <w:lvlJc w:val="left"/>
      <w:pPr>
        <w:ind w:left="5889" w:hanging="164"/>
      </w:pPr>
      <w:rPr>
        <w:rFonts w:hint="default"/>
        <w:lang w:val="ru-RU" w:eastAsia="ru-RU" w:bidi="ru-RU"/>
      </w:rPr>
    </w:lvl>
    <w:lvl w:ilvl="7" w:tplc="60E8051E">
      <w:numFmt w:val="bullet"/>
      <w:lvlText w:val="•"/>
      <w:lvlJc w:val="left"/>
      <w:pPr>
        <w:ind w:left="6883" w:hanging="164"/>
      </w:pPr>
      <w:rPr>
        <w:rFonts w:hint="default"/>
        <w:lang w:val="ru-RU" w:eastAsia="ru-RU" w:bidi="ru-RU"/>
      </w:rPr>
    </w:lvl>
    <w:lvl w:ilvl="8" w:tplc="C7A0E9DA">
      <w:numFmt w:val="bullet"/>
      <w:lvlText w:val="•"/>
      <w:lvlJc w:val="left"/>
      <w:pPr>
        <w:ind w:left="7877" w:hanging="164"/>
      </w:pPr>
      <w:rPr>
        <w:rFonts w:hint="default"/>
        <w:lang w:val="ru-RU" w:eastAsia="ru-RU" w:bidi="ru-RU"/>
      </w:rPr>
    </w:lvl>
  </w:abstractNum>
  <w:abstractNum w:abstractNumId="6" w15:restartNumberingAfterBreak="0">
    <w:nsid w:val="37DB0EE8"/>
    <w:multiLevelType w:val="hybridMultilevel"/>
    <w:tmpl w:val="11100AFA"/>
    <w:lvl w:ilvl="0" w:tplc="7DB29248">
      <w:numFmt w:val="bullet"/>
      <w:lvlText w:val="-"/>
      <w:lvlJc w:val="left"/>
      <w:pPr>
        <w:ind w:left="212" w:hanging="178"/>
      </w:pPr>
      <w:rPr>
        <w:rFonts w:ascii="Times New Roman" w:eastAsia="Times New Roman" w:hAnsi="Times New Roman" w:cs="Times New Roman" w:hint="default"/>
        <w:w w:val="100"/>
        <w:sz w:val="28"/>
        <w:szCs w:val="28"/>
        <w:lang w:val="ru-RU" w:eastAsia="ru-RU" w:bidi="ru-RU"/>
      </w:rPr>
    </w:lvl>
    <w:lvl w:ilvl="1" w:tplc="5666188C">
      <w:numFmt w:val="bullet"/>
      <w:lvlText w:val="•"/>
      <w:lvlJc w:val="left"/>
      <w:pPr>
        <w:ind w:left="1262" w:hanging="178"/>
      </w:pPr>
      <w:rPr>
        <w:rFonts w:hint="default"/>
        <w:lang w:val="ru-RU" w:eastAsia="ru-RU" w:bidi="ru-RU"/>
      </w:rPr>
    </w:lvl>
    <w:lvl w:ilvl="2" w:tplc="FCA4BD62">
      <w:numFmt w:val="bullet"/>
      <w:lvlText w:val="•"/>
      <w:lvlJc w:val="left"/>
      <w:pPr>
        <w:ind w:left="2305" w:hanging="178"/>
      </w:pPr>
      <w:rPr>
        <w:rFonts w:hint="default"/>
        <w:lang w:val="ru-RU" w:eastAsia="ru-RU" w:bidi="ru-RU"/>
      </w:rPr>
    </w:lvl>
    <w:lvl w:ilvl="3" w:tplc="019AE3CA">
      <w:numFmt w:val="bullet"/>
      <w:lvlText w:val="•"/>
      <w:lvlJc w:val="left"/>
      <w:pPr>
        <w:ind w:left="3347" w:hanging="178"/>
      </w:pPr>
      <w:rPr>
        <w:rFonts w:hint="default"/>
        <w:lang w:val="ru-RU" w:eastAsia="ru-RU" w:bidi="ru-RU"/>
      </w:rPr>
    </w:lvl>
    <w:lvl w:ilvl="4" w:tplc="681C54F6">
      <w:numFmt w:val="bullet"/>
      <w:lvlText w:val="•"/>
      <w:lvlJc w:val="left"/>
      <w:pPr>
        <w:ind w:left="4390" w:hanging="178"/>
      </w:pPr>
      <w:rPr>
        <w:rFonts w:hint="default"/>
        <w:lang w:val="ru-RU" w:eastAsia="ru-RU" w:bidi="ru-RU"/>
      </w:rPr>
    </w:lvl>
    <w:lvl w:ilvl="5" w:tplc="BDA02472">
      <w:numFmt w:val="bullet"/>
      <w:lvlText w:val="•"/>
      <w:lvlJc w:val="left"/>
      <w:pPr>
        <w:ind w:left="5433" w:hanging="178"/>
      </w:pPr>
      <w:rPr>
        <w:rFonts w:hint="default"/>
        <w:lang w:val="ru-RU" w:eastAsia="ru-RU" w:bidi="ru-RU"/>
      </w:rPr>
    </w:lvl>
    <w:lvl w:ilvl="6" w:tplc="755A594A">
      <w:numFmt w:val="bullet"/>
      <w:lvlText w:val="•"/>
      <w:lvlJc w:val="left"/>
      <w:pPr>
        <w:ind w:left="6475" w:hanging="178"/>
      </w:pPr>
      <w:rPr>
        <w:rFonts w:hint="default"/>
        <w:lang w:val="ru-RU" w:eastAsia="ru-RU" w:bidi="ru-RU"/>
      </w:rPr>
    </w:lvl>
    <w:lvl w:ilvl="7" w:tplc="C76067F0">
      <w:numFmt w:val="bullet"/>
      <w:lvlText w:val="•"/>
      <w:lvlJc w:val="left"/>
      <w:pPr>
        <w:ind w:left="7518" w:hanging="178"/>
      </w:pPr>
      <w:rPr>
        <w:rFonts w:hint="default"/>
        <w:lang w:val="ru-RU" w:eastAsia="ru-RU" w:bidi="ru-RU"/>
      </w:rPr>
    </w:lvl>
    <w:lvl w:ilvl="8" w:tplc="CA968168">
      <w:numFmt w:val="bullet"/>
      <w:lvlText w:val="•"/>
      <w:lvlJc w:val="left"/>
      <w:pPr>
        <w:ind w:left="8561" w:hanging="178"/>
      </w:pPr>
      <w:rPr>
        <w:rFonts w:hint="default"/>
        <w:lang w:val="ru-RU" w:eastAsia="ru-RU" w:bidi="ru-RU"/>
      </w:rPr>
    </w:lvl>
  </w:abstractNum>
  <w:abstractNum w:abstractNumId="7" w15:restartNumberingAfterBreak="0">
    <w:nsid w:val="57DD7528"/>
    <w:multiLevelType w:val="hybridMultilevel"/>
    <w:tmpl w:val="C3588800"/>
    <w:lvl w:ilvl="0" w:tplc="EDC8D1C8">
      <w:start w:val="1"/>
      <w:numFmt w:val="decimal"/>
      <w:lvlText w:val="%1."/>
      <w:lvlJc w:val="left"/>
      <w:pPr>
        <w:ind w:left="112" w:hanging="309"/>
      </w:pPr>
      <w:rPr>
        <w:rFonts w:ascii="Times New Roman" w:eastAsia="Times New Roman" w:hAnsi="Times New Roman" w:cs="Times New Roman" w:hint="default"/>
        <w:w w:val="100"/>
        <w:sz w:val="28"/>
        <w:szCs w:val="28"/>
        <w:lang w:val="ru-RU" w:eastAsia="ru-RU" w:bidi="ru-RU"/>
      </w:rPr>
    </w:lvl>
    <w:lvl w:ilvl="1" w:tplc="9EAE0FE0">
      <w:numFmt w:val="bullet"/>
      <w:lvlText w:val="•"/>
      <w:lvlJc w:val="left"/>
      <w:pPr>
        <w:ind w:left="1150" w:hanging="309"/>
      </w:pPr>
      <w:rPr>
        <w:rFonts w:hint="default"/>
        <w:lang w:val="ru-RU" w:eastAsia="ru-RU" w:bidi="ru-RU"/>
      </w:rPr>
    </w:lvl>
    <w:lvl w:ilvl="2" w:tplc="5DDAC834">
      <w:numFmt w:val="bullet"/>
      <w:lvlText w:val="•"/>
      <w:lvlJc w:val="left"/>
      <w:pPr>
        <w:ind w:left="2181" w:hanging="309"/>
      </w:pPr>
      <w:rPr>
        <w:rFonts w:hint="default"/>
        <w:lang w:val="ru-RU" w:eastAsia="ru-RU" w:bidi="ru-RU"/>
      </w:rPr>
    </w:lvl>
    <w:lvl w:ilvl="3" w:tplc="264A32B4">
      <w:numFmt w:val="bullet"/>
      <w:lvlText w:val="•"/>
      <w:lvlJc w:val="left"/>
      <w:pPr>
        <w:ind w:left="3211" w:hanging="309"/>
      </w:pPr>
      <w:rPr>
        <w:rFonts w:hint="default"/>
        <w:lang w:val="ru-RU" w:eastAsia="ru-RU" w:bidi="ru-RU"/>
      </w:rPr>
    </w:lvl>
    <w:lvl w:ilvl="4" w:tplc="71C2BADA">
      <w:numFmt w:val="bullet"/>
      <w:lvlText w:val="•"/>
      <w:lvlJc w:val="left"/>
      <w:pPr>
        <w:ind w:left="4242" w:hanging="309"/>
      </w:pPr>
      <w:rPr>
        <w:rFonts w:hint="default"/>
        <w:lang w:val="ru-RU" w:eastAsia="ru-RU" w:bidi="ru-RU"/>
      </w:rPr>
    </w:lvl>
    <w:lvl w:ilvl="5" w:tplc="B7D03286">
      <w:numFmt w:val="bullet"/>
      <w:lvlText w:val="•"/>
      <w:lvlJc w:val="left"/>
      <w:pPr>
        <w:ind w:left="5273" w:hanging="309"/>
      </w:pPr>
      <w:rPr>
        <w:rFonts w:hint="default"/>
        <w:lang w:val="ru-RU" w:eastAsia="ru-RU" w:bidi="ru-RU"/>
      </w:rPr>
    </w:lvl>
    <w:lvl w:ilvl="6" w:tplc="BDD8963A">
      <w:numFmt w:val="bullet"/>
      <w:lvlText w:val="•"/>
      <w:lvlJc w:val="left"/>
      <w:pPr>
        <w:ind w:left="6303" w:hanging="309"/>
      </w:pPr>
      <w:rPr>
        <w:rFonts w:hint="default"/>
        <w:lang w:val="ru-RU" w:eastAsia="ru-RU" w:bidi="ru-RU"/>
      </w:rPr>
    </w:lvl>
    <w:lvl w:ilvl="7" w:tplc="BA562FD8">
      <w:numFmt w:val="bullet"/>
      <w:lvlText w:val="•"/>
      <w:lvlJc w:val="left"/>
      <w:pPr>
        <w:ind w:left="7334" w:hanging="309"/>
      </w:pPr>
      <w:rPr>
        <w:rFonts w:hint="default"/>
        <w:lang w:val="ru-RU" w:eastAsia="ru-RU" w:bidi="ru-RU"/>
      </w:rPr>
    </w:lvl>
    <w:lvl w:ilvl="8" w:tplc="BF222A72">
      <w:numFmt w:val="bullet"/>
      <w:lvlText w:val="•"/>
      <w:lvlJc w:val="left"/>
      <w:pPr>
        <w:ind w:left="8365" w:hanging="309"/>
      </w:pPr>
      <w:rPr>
        <w:rFonts w:hint="default"/>
        <w:lang w:val="ru-RU" w:eastAsia="ru-RU" w:bidi="ru-RU"/>
      </w:rPr>
    </w:lvl>
  </w:abstractNum>
  <w:abstractNum w:abstractNumId="8" w15:restartNumberingAfterBreak="0">
    <w:nsid w:val="583A6E76"/>
    <w:multiLevelType w:val="hybridMultilevel"/>
    <w:tmpl w:val="C36A2B66"/>
    <w:lvl w:ilvl="0" w:tplc="D15A0A2A">
      <w:start w:val="1"/>
      <w:numFmt w:val="bullet"/>
      <w:lvlText w:val=""/>
      <w:lvlJc w:val="left"/>
      <w:pPr>
        <w:ind w:left="720" w:hanging="360"/>
      </w:pPr>
      <w:rPr>
        <w:rFonts w:ascii="Symbol" w:hAnsi="Symbol"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037599"/>
    <w:multiLevelType w:val="hybridMultilevel"/>
    <w:tmpl w:val="88E8C002"/>
    <w:lvl w:ilvl="0" w:tplc="919CA3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E4A0195"/>
    <w:multiLevelType w:val="multilevel"/>
    <w:tmpl w:val="DF86D7E4"/>
    <w:lvl w:ilvl="0">
      <w:start w:val="1"/>
      <w:numFmt w:val="decimal"/>
      <w:lvlText w:val="%1."/>
      <w:lvlJc w:val="left"/>
      <w:pPr>
        <w:ind w:left="212" w:hanging="274"/>
      </w:pPr>
      <w:rPr>
        <w:rFonts w:ascii="Times New Roman" w:eastAsia="Times New Roman" w:hAnsi="Times New Roman" w:cs="Times New Roman" w:hint="default"/>
        <w:w w:val="99"/>
        <w:sz w:val="26"/>
        <w:szCs w:val="26"/>
        <w:lang w:val="ru-RU" w:eastAsia="ru-RU" w:bidi="ru-RU"/>
      </w:rPr>
    </w:lvl>
    <w:lvl w:ilvl="1">
      <w:start w:val="1"/>
      <w:numFmt w:val="decimal"/>
      <w:lvlText w:val="%1.%2."/>
      <w:lvlJc w:val="left"/>
      <w:pPr>
        <w:ind w:left="666" w:hanging="454"/>
      </w:pPr>
      <w:rPr>
        <w:rFonts w:hint="default"/>
        <w:w w:val="99"/>
        <w:lang w:val="ru-RU" w:eastAsia="ru-RU" w:bidi="ru-RU"/>
      </w:rPr>
    </w:lvl>
    <w:lvl w:ilvl="2">
      <w:numFmt w:val="bullet"/>
      <w:lvlText w:val="•"/>
      <w:lvlJc w:val="left"/>
      <w:pPr>
        <w:ind w:left="660" w:hanging="454"/>
      </w:pPr>
      <w:rPr>
        <w:rFonts w:hint="default"/>
        <w:lang w:val="ru-RU" w:eastAsia="ru-RU" w:bidi="ru-RU"/>
      </w:rPr>
    </w:lvl>
    <w:lvl w:ilvl="3">
      <w:numFmt w:val="bullet"/>
      <w:lvlText w:val="•"/>
      <w:lvlJc w:val="left"/>
      <w:pPr>
        <w:ind w:left="1908" w:hanging="454"/>
      </w:pPr>
      <w:rPr>
        <w:rFonts w:hint="default"/>
        <w:lang w:val="ru-RU" w:eastAsia="ru-RU" w:bidi="ru-RU"/>
      </w:rPr>
    </w:lvl>
    <w:lvl w:ilvl="4">
      <w:numFmt w:val="bullet"/>
      <w:lvlText w:val="•"/>
      <w:lvlJc w:val="left"/>
      <w:pPr>
        <w:ind w:left="3156" w:hanging="454"/>
      </w:pPr>
      <w:rPr>
        <w:rFonts w:hint="default"/>
        <w:lang w:val="ru-RU" w:eastAsia="ru-RU" w:bidi="ru-RU"/>
      </w:rPr>
    </w:lvl>
    <w:lvl w:ilvl="5">
      <w:numFmt w:val="bullet"/>
      <w:lvlText w:val="•"/>
      <w:lvlJc w:val="left"/>
      <w:pPr>
        <w:ind w:left="4404" w:hanging="454"/>
      </w:pPr>
      <w:rPr>
        <w:rFonts w:hint="default"/>
        <w:lang w:val="ru-RU" w:eastAsia="ru-RU" w:bidi="ru-RU"/>
      </w:rPr>
    </w:lvl>
    <w:lvl w:ilvl="6">
      <w:numFmt w:val="bullet"/>
      <w:lvlText w:val="•"/>
      <w:lvlJc w:val="left"/>
      <w:pPr>
        <w:ind w:left="5653" w:hanging="454"/>
      </w:pPr>
      <w:rPr>
        <w:rFonts w:hint="default"/>
        <w:lang w:val="ru-RU" w:eastAsia="ru-RU" w:bidi="ru-RU"/>
      </w:rPr>
    </w:lvl>
    <w:lvl w:ilvl="7">
      <w:numFmt w:val="bullet"/>
      <w:lvlText w:val="•"/>
      <w:lvlJc w:val="left"/>
      <w:pPr>
        <w:ind w:left="6901" w:hanging="454"/>
      </w:pPr>
      <w:rPr>
        <w:rFonts w:hint="default"/>
        <w:lang w:val="ru-RU" w:eastAsia="ru-RU" w:bidi="ru-RU"/>
      </w:rPr>
    </w:lvl>
    <w:lvl w:ilvl="8">
      <w:numFmt w:val="bullet"/>
      <w:lvlText w:val="•"/>
      <w:lvlJc w:val="left"/>
      <w:pPr>
        <w:ind w:left="8149" w:hanging="454"/>
      </w:pPr>
      <w:rPr>
        <w:rFonts w:hint="default"/>
        <w:lang w:val="ru-RU" w:eastAsia="ru-RU" w:bidi="ru-RU"/>
      </w:rPr>
    </w:lvl>
  </w:abstractNum>
  <w:abstractNum w:abstractNumId="11" w15:restartNumberingAfterBreak="0">
    <w:nsid w:val="65077A98"/>
    <w:multiLevelType w:val="multilevel"/>
    <w:tmpl w:val="EA16F662"/>
    <w:lvl w:ilvl="0">
      <w:start w:val="1"/>
      <w:numFmt w:val="decimal"/>
      <w:lvlText w:val="%1."/>
      <w:lvlJc w:val="left"/>
      <w:pPr>
        <w:ind w:left="212" w:hanging="319"/>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344" w:hanging="493"/>
        <w:jc w:val="right"/>
      </w:pPr>
      <w:rPr>
        <w:rFonts w:hint="default"/>
        <w:b/>
        <w:bCs/>
        <w:w w:val="100"/>
        <w:lang w:val="ru-RU" w:eastAsia="ru-RU" w:bidi="ru-RU"/>
      </w:rPr>
    </w:lvl>
    <w:lvl w:ilvl="2">
      <w:numFmt w:val="bullet"/>
      <w:lvlText w:val=""/>
      <w:lvlJc w:val="left"/>
      <w:pPr>
        <w:ind w:left="1653" w:hanging="360"/>
      </w:pPr>
      <w:rPr>
        <w:rFonts w:ascii="Symbol" w:eastAsia="Symbol" w:hAnsi="Symbol" w:cs="Symbol" w:hint="default"/>
        <w:w w:val="100"/>
        <w:sz w:val="28"/>
        <w:szCs w:val="28"/>
        <w:lang w:val="ru-RU" w:eastAsia="ru-RU" w:bidi="ru-RU"/>
      </w:rPr>
    </w:lvl>
    <w:lvl w:ilvl="3">
      <w:numFmt w:val="bullet"/>
      <w:lvlText w:val="•"/>
      <w:lvlJc w:val="left"/>
      <w:pPr>
        <w:ind w:left="2783" w:hanging="360"/>
      </w:pPr>
      <w:rPr>
        <w:rFonts w:hint="default"/>
        <w:lang w:val="ru-RU" w:eastAsia="ru-RU" w:bidi="ru-RU"/>
      </w:rPr>
    </w:lvl>
    <w:lvl w:ilvl="4">
      <w:numFmt w:val="bullet"/>
      <w:lvlText w:val="•"/>
      <w:lvlJc w:val="left"/>
      <w:pPr>
        <w:ind w:left="3906" w:hanging="360"/>
      </w:pPr>
      <w:rPr>
        <w:rFonts w:hint="default"/>
        <w:lang w:val="ru-RU" w:eastAsia="ru-RU" w:bidi="ru-RU"/>
      </w:rPr>
    </w:lvl>
    <w:lvl w:ilvl="5">
      <w:numFmt w:val="bullet"/>
      <w:lvlText w:val="•"/>
      <w:lvlJc w:val="left"/>
      <w:pPr>
        <w:ind w:left="5029" w:hanging="360"/>
      </w:pPr>
      <w:rPr>
        <w:rFonts w:hint="default"/>
        <w:lang w:val="ru-RU" w:eastAsia="ru-RU" w:bidi="ru-RU"/>
      </w:rPr>
    </w:lvl>
    <w:lvl w:ilvl="6">
      <w:numFmt w:val="bullet"/>
      <w:lvlText w:val="•"/>
      <w:lvlJc w:val="left"/>
      <w:pPr>
        <w:ind w:left="6153" w:hanging="360"/>
      </w:pPr>
      <w:rPr>
        <w:rFonts w:hint="default"/>
        <w:lang w:val="ru-RU" w:eastAsia="ru-RU" w:bidi="ru-RU"/>
      </w:rPr>
    </w:lvl>
    <w:lvl w:ilvl="7">
      <w:numFmt w:val="bullet"/>
      <w:lvlText w:val="•"/>
      <w:lvlJc w:val="left"/>
      <w:pPr>
        <w:ind w:left="7276" w:hanging="360"/>
      </w:pPr>
      <w:rPr>
        <w:rFonts w:hint="default"/>
        <w:lang w:val="ru-RU" w:eastAsia="ru-RU" w:bidi="ru-RU"/>
      </w:rPr>
    </w:lvl>
    <w:lvl w:ilvl="8">
      <w:numFmt w:val="bullet"/>
      <w:lvlText w:val="•"/>
      <w:lvlJc w:val="left"/>
      <w:pPr>
        <w:ind w:left="8399" w:hanging="360"/>
      </w:pPr>
      <w:rPr>
        <w:rFonts w:hint="default"/>
        <w:lang w:val="ru-RU" w:eastAsia="ru-RU" w:bidi="ru-RU"/>
      </w:rPr>
    </w:lvl>
  </w:abstractNum>
  <w:abstractNum w:abstractNumId="12" w15:restartNumberingAfterBreak="0">
    <w:nsid w:val="690B260A"/>
    <w:multiLevelType w:val="hybridMultilevel"/>
    <w:tmpl w:val="1AF81B38"/>
    <w:lvl w:ilvl="0" w:tplc="7C1A8C6A">
      <w:numFmt w:val="bullet"/>
      <w:lvlText w:val="-"/>
      <w:lvlJc w:val="left"/>
      <w:pPr>
        <w:ind w:left="372" w:hanging="178"/>
      </w:pPr>
      <w:rPr>
        <w:rFonts w:ascii="Times New Roman" w:eastAsia="Times New Roman" w:hAnsi="Times New Roman" w:cs="Times New Roman" w:hint="default"/>
        <w:w w:val="100"/>
        <w:sz w:val="28"/>
        <w:szCs w:val="28"/>
        <w:lang w:val="ru-RU" w:eastAsia="ru-RU" w:bidi="ru-RU"/>
      </w:rPr>
    </w:lvl>
    <w:lvl w:ilvl="1" w:tplc="57B8A1E8">
      <w:numFmt w:val="bullet"/>
      <w:lvlText w:val="•"/>
      <w:lvlJc w:val="left"/>
      <w:pPr>
        <w:ind w:left="1436" w:hanging="178"/>
      </w:pPr>
      <w:rPr>
        <w:rFonts w:hint="default"/>
        <w:lang w:val="ru-RU" w:eastAsia="ru-RU" w:bidi="ru-RU"/>
      </w:rPr>
    </w:lvl>
    <w:lvl w:ilvl="2" w:tplc="F3744EB4">
      <w:numFmt w:val="bullet"/>
      <w:lvlText w:val="•"/>
      <w:lvlJc w:val="left"/>
      <w:pPr>
        <w:ind w:left="2493" w:hanging="178"/>
      </w:pPr>
      <w:rPr>
        <w:rFonts w:hint="default"/>
        <w:lang w:val="ru-RU" w:eastAsia="ru-RU" w:bidi="ru-RU"/>
      </w:rPr>
    </w:lvl>
    <w:lvl w:ilvl="3" w:tplc="BB1A4E34">
      <w:numFmt w:val="bullet"/>
      <w:lvlText w:val="•"/>
      <w:lvlJc w:val="left"/>
      <w:pPr>
        <w:ind w:left="3549" w:hanging="178"/>
      </w:pPr>
      <w:rPr>
        <w:rFonts w:hint="default"/>
        <w:lang w:val="ru-RU" w:eastAsia="ru-RU" w:bidi="ru-RU"/>
      </w:rPr>
    </w:lvl>
    <w:lvl w:ilvl="4" w:tplc="A8623D4A">
      <w:numFmt w:val="bullet"/>
      <w:lvlText w:val="•"/>
      <w:lvlJc w:val="left"/>
      <w:pPr>
        <w:ind w:left="4606" w:hanging="178"/>
      </w:pPr>
      <w:rPr>
        <w:rFonts w:hint="default"/>
        <w:lang w:val="ru-RU" w:eastAsia="ru-RU" w:bidi="ru-RU"/>
      </w:rPr>
    </w:lvl>
    <w:lvl w:ilvl="5" w:tplc="BB4612E8">
      <w:numFmt w:val="bullet"/>
      <w:lvlText w:val="•"/>
      <w:lvlJc w:val="left"/>
      <w:pPr>
        <w:ind w:left="5663" w:hanging="178"/>
      </w:pPr>
      <w:rPr>
        <w:rFonts w:hint="default"/>
        <w:lang w:val="ru-RU" w:eastAsia="ru-RU" w:bidi="ru-RU"/>
      </w:rPr>
    </w:lvl>
    <w:lvl w:ilvl="6" w:tplc="A964DF70">
      <w:numFmt w:val="bullet"/>
      <w:lvlText w:val="•"/>
      <w:lvlJc w:val="left"/>
      <w:pPr>
        <w:ind w:left="6719" w:hanging="178"/>
      </w:pPr>
      <w:rPr>
        <w:rFonts w:hint="default"/>
        <w:lang w:val="ru-RU" w:eastAsia="ru-RU" w:bidi="ru-RU"/>
      </w:rPr>
    </w:lvl>
    <w:lvl w:ilvl="7" w:tplc="4AE83052">
      <w:numFmt w:val="bullet"/>
      <w:lvlText w:val="•"/>
      <w:lvlJc w:val="left"/>
      <w:pPr>
        <w:ind w:left="7776" w:hanging="178"/>
      </w:pPr>
      <w:rPr>
        <w:rFonts w:hint="default"/>
        <w:lang w:val="ru-RU" w:eastAsia="ru-RU" w:bidi="ru-RU"/>
      </w:rPr>
    </w:lvl>
    <w:lvl w:ilvl="8" w:tplc="33C42EE4">
      <w:numFmt w:val="bullet"/>
      <w:lvlText w:val="•"/>
      <w:lvlJc w:val="left"/>
      <w:pPr>
        <w:ind w:left="8833" w:hanging="178"/>
      </w:pPr>
      <w:rPr>
        <w:rFonts w:hint="default"/>
        <w:lang w:val="ru-RU" w:eastAsia="ru-RU" w:bidi="ru-RU"/>
      </w:rPr>
    </w:lvl>
  </w:abstractNum>
  <w:abstractNum w:abstractNumId="13" w15:restartNumberingAfterBreak="0">
    <w:nsid w:val="73AC56AE"/>
    <w:multiLevelType w:val="hybridMultilevel"/>
    <w:tmpl w:val="434C1942"/>
    <w:lvl w:ilvl="0" w:tplc="572ED608">
      <w:numFmt w:val="bullet"/>
      <w:lvlText w:val="-"/>
      <w:lvlJc w:val="left"/>
      <w:pPr>
        <w:ind w:left="653" w:hanging="164"/>
      </w:pPr>
      <w:rPr>
        <w:rFonts w:ascii="Times New Roman" w:eastAsia="Times New Roman" w:hAnsi="Times New Roman" w:cs="Times New Roman" w:hint="default"/>
        <w:w w:val="100"/>
        <w:sz w:val="28"/>
        <w:szCs w:val="28"/>
        <w:lang w:val="ru-RU" w:eastAsia="ru-RU" w:bidi="ru-RU"/>
      </w:rPr>
    </w:lvl>
    <w:lvl w:ilvl="1" w:tplc="7BB4312E">
      <w:numFmt w:val="bullet"/>
      <w:lvlText w:val="•"/>
      <w:lvlJc w:val="left"/>
      <w:pPr>
        <w:ind w:left="1636" w:hanging="164"/>
      </w:pPr>
      <w:rPr>
        <w:rFonts w:hint="default"/>
        <w:lang w:val="ru-RU" w:eastAsia="ru-RU" w:bidi="ru-RU"/>
      </w:rPr>
    </w:lvl>
    <w:lvl w:ilvl="2" w:tplc="206AD7AE">
      <w:numFmt w:val="bullet"/>
      <w:lvlText w:val="•"/>
      <w:lvlJc w:val="left"/>
      <w:pPr>
        <w:ind w:left="2613" w:hanging="164"/>
      </w:pPr>
      <w:rPr>
        <w:rFonts w:hint="default"/>
        <w:lang w:val="ru-RU" w:eastAsia="ru-RU" w:bidi="ru-RU"/>
      </w:rPr>
    </w:lvl>
    <w:lvl w:ilvl="3" w:tplc="E6F012D2">
      <w:numFmt w:val="bullet"/>
      <w:lvlText w:val="•"/>
      <w:lvlJc w:val="left"/>
      <w:pPr>
        <w:ind w:left="3589" w:hanging="164"/>
      </w:pPr>
      <w:rPr>
        <w:rFonts w:hint="default"/>
        <w:lang w:val="ru-RU" w:eastAsia="ru-RU" w:bidi="ru-RU"/>
      </w:rPr>
    </w:lvl>
    <w:lvl w:ilvl="4" w:tplc="55528068">
      <w:numFmt w:val="bullet"/>
      <w:lvlText w:val="•"/>
      <w:lvlJc w:val="left"/>
      <w:pPr>
        <w:ind w:left="4566" w:hanging="164"/>
      </w:pPr>
      <w:rPr>
        <w:rFonts w:hint="default"/>
        <w:lang w:val="ru-RU" w:eastAsia="ru-RU" w:bidi="ru-RU"/>
      </w:rPr>
    </w:lvl>
    <w:lvl w:ilvl="5" w:tplc="758E2F6C">
      <w:numFmt w:val="bullet"/>
      <w:lvlText w:val="•"/>
      <w:lvlJc w:val="left"/>
      <w:pPr>
        <w:ind w:left="5543" w:hanging="164"/>
      </w:pPr>
      <w:rPr>
        <w:rFonts w:hint="default"/>
        <w:lang w:val="ru-RU" w:eastAsia="ru-RU" w:bidi="ru-RU"/>
      </w:rPr>
    </w:lvl>
    <w:lvl w:ilvl="6" w:tplc="B6485E5A">
      <w:numFmt w:val="bullet"/>
      <w:lvlText w:val="•"/>
      <w:lvlJc w:val="left"/>
      <w:pPr>
        <w:ind w:left="6519" w:hanging="164"/>
      </w:pPr>
      <w:rPr>
        <w:rFonts w:hint="default"/>
        <w:lang w:val="ru-RU" w:eastAsia="ru-RU" w:bidi="ru-RU"/>
      </w:rPr>
    </w:lvl>
    <w:lvl w:ilvl="7" w:tplc="39025ECA">
      <w:numFmt w:val="bullet"/>
      <w:lvlText w:val="•"/>
      <w:lvlJc w:val="left"/>
      <w:pPr>
        <w:ind w:left="7496" w:hanging="164"/>
      </w:pPr>
      <w:rPr>
        <w:rFonts w:hint="default"/>
        <w:lang w:val="ru-RU" w:eastAsia="ru-RU" w:bidi="ru-RU"/>
      </w:rPr>
    </w:lvl>
    <w:lvl w:ilvl="8" w:tplc="095C7382">
      <w:numFmt w:val="bullet"/>
      <w:lvlText w:val="•"/>
      <w:lvlJc w:val="left"/>
      <w:pPr>
        <w:ind w:left="8473" w:hanging="164"/>
      </w:pPr>
      <w:rPr>
        <w:rFonts w:hint="default"/>
        <w:lang w:val="ru-RU" w:eastAsia="ru-RU" w:bidi="ru-RU"/>
      </w:rPr>
    </w:lvl>
  </w:abstractNum>
  <w:abstractNum w:abstractNumId="14" w15:restartNumberingAfterBreak="0">
    <w:nsid w:val="787501EA"/>
    <w:multiLevelType w:val="hybridMultilevel"/>
    <w:tmpl w:val="5C3A7534"/>
    <w:lvl w:ilvl="0" w:tplc="D2FA4908">
      <w:numFmt w:val="bullet"/>
      <w:lvlText w:val=""/>
      <w:lvlJc w:val="left"/>
      <w:pPr>
        <w:ind w:left="212" w:hanging="212"/>
      </w:pPr>
      <w:rPr>
        <w:rFonts w:ascii="Symbol" w:eastAsia="Symbol" w:hAnsi="Symbol" w:cs="Symbol" w:hint="default"/>
        <w:w w:val="100"/>
        <w:sz w:val="28"/>
        <w:szCs w:val="28"/>
        <w:lang w:val="ru-RU" w:eastAsia="ru-RU" w:bidi="ru-RU"/>
      </w:rPr>
    </w:lvl>
    <w:lvl w:ilvl="1" w:tplc="1252106E">
      <w:numFmt w:val="bullet"/>
      <w:lvlText w:val="•"/>
      <w:lvlJc w:val="left"/>
      <w:pPr>
        <w:ind w:left="1262" w:hanging="212"/>
      </w:pPr>
      <w:rPr>
        <w:rFonts w:hint="default"/>
        <w:lang w:val="ru-RU" w:eastAsia="ru-RU" w:bidi="ru-RU"/>
      </w:rPr>
    </w:lvl>
    <w:lvl w:ilvl="2" w:tplc="8EAE25F6">
      <w:numFmt w:val="bullet"/>
      <w:lvlText w:val="•"/>
      <w:lvlJc w:val="left"/>
      <w:pPr>
        <w:ind w:left="2305" w:hanging="212"/>
      </w:pPr>
      <w:rPr>
        <w:rFonts w:hint="default"/>
        <w:lang w:val="ru-RU" w:eastAsia="ru-RU" w:bidi="ru-RU"/>
      </w:rPr>
    </w:lvl>
    <w:lvl w:ilvl="3" w:tplc="A464FD96">
      <w:numFmt w:val="bullet"/>
      <w:lvlText w:val="•"/>
      <w:lvlJc w:val="left"/>
      <w:pPr>
        <w:ind w:left="3347" w:hanging="212"/>
      </w:pPr>
      <w:rPr>
        <w:rFonts w:hint="default"/>
        <w:lang w:val="ru-RU" w:eastAsia="ru-RU" w:bidi="ru-RU"/>
      </w:rPr>
    </w:lvl>
    <w:lvl w:ilvl="4" w:tplc="12D240BE">
      <w:numFmt w:val="bullet"/>
      <w:lvlText w:val="•"/>
      <w:lvlJc w:val="left"/>
      <w:pPr>
        <w:ind w:left="4390" w:hanging="212"/>
      </w:pPr>
      <w:rPr>
        <w:rFonts w:hint="default"/>
        <w:lang w:val="ru-RU" w:eastAsia="ru-RU" w:bidi="ru-RU"/>
      </w:rPr>
    </w:lvl>
    <w:lvl w:ilvl="5" w:tplc="17D6AB20">
      <w:numFmt w:val="bullet"/>
      <w:lvlText w:val="•"/>
      <w:lvlJc w:val="left"/>
      <w:pPr>
        <w:ind w:left="5433" w:hanging="212"/>
      </w:pPr>
      <w:rPr>
        <w:rFonts w:hint="default"/>
        <w:lang w:val="ru-RU" w:eastAsia="ru-RU" w:bidi="ru-RU"/>
      </w:rPr>
    </w:lvl>
    <w:lvl w:ilvl="6" w:tplc="8B5A778C">
      <w:numFmt w:val="bullet"/>
      <w:lvlText w:val="•"/>
      <w:lvlJc w:val="left"/>
      <w:pPr>
        <w:ind w:left="6475" w:hanging="212"/>
      </w:pPr>
      <w:rPr>
        <w:rFonts w:hint="default"/>
        <w:lang w:val="ru-RU" w:eastAsia="ru-RU" w:bidi="ru-RU"/>
      </w:rPr>
    </w:lvl>
    <w:lvl w:ilvl="7" w:tplc="94FABDF0">
      <w:numFmt w:val="bullet"/>
      <w:lvlText w:val="•"/>
      <w:lvlJc w:val="left"/>
      <w:pPr>
        <w:ind w:left="7518" w:hanging="212"/>
      </w:pPr>
      <w:rPr>
        <w:rFonts w:hint="default"/>
        <w:lang w:val="ru-RU" w:eastAsia="ru-RU" w:bidi="ru-RU"/>
      </w:rPr>
    </w:lvl>
    <w:lvl w:ilvl="8" w:tplc="254C423A">
      <w:numFmt w:val="bullet"/>
      <w:lvlText w:val="•"/>
      <w:lvlJc w:val="left"/>
      <w:pPr>
        <w:ind w:left="8561" w:hanging="212"/>
      </w:pPr>
      <w:rPr>
        <w:rFonts w:hint="default"/>
        <w:lang w:val="ru-RU" w:eastAsia="ru-RU" w:bidi="ru-RU"/>
      </w:rPr>
    </w:lvl>
  </w:abstractNum>
  <w:num w:numId="1">
    <w:abstractNumId w:val="6"/>
  </w:num>
  <w:num w:numId="2">
    <w:abstractNumId w:val="12"/>
  </w:num>
  <w:num w:numId="3">
    <w:abstractNumId w:val="3"/>
  </w:num>
  <w:num w:numId="4">
    <w:abstractNumId w:val="5"/>
  </w:num>
  <w:num w:numId="5">
    <w:abstractNumId w:val="0"/>
  </w:num>
  <w:num w:numId="6">
    <w:abstractNumId w:val="14"/>
  </w:num>
  <w:num w:numId="7">
    <w:abstractNumId w:val="1"/>
  </w:num>
  <w:num w:numId="8">
    <w:abstractNumId w:val="13"/>
  </w:num>
  <w:num w:numId="9">
    <w:abstractNumId w:val="7"/>
  </w:num>
  <w:num w:numId="10">
    <w:abstractNumId w:val="11"/>
  </w:num>
  <w:num w:numId="11">
    <w:abstractNumId w:val="4"/>
  </w:num>
  <w:num w:numId="12">
    <w:abstractNumId w:val="10"/>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52"/>
    <w:rsid w:val="000007FE"/>
    <w:rsid w:val="000032DE"/>
    <w:rsid w:val="00003C61"/>
    <w:rsid w:val="00004228"/>
    <w:rsid w:val="00011B10"/>
    <w:rsid w:val="000164E7"/>
    <w:rsid w:val="00022AE4"/>
    <w:rsid w:val="00035116"/>
    <w:rsid w:val="00035C26"/>
    <w:rsid w:val="000370AE"/>
    <w:rsid w:val="000373AD"/>
    <w:rsid w:val="00037B60"/>
    <w:rsid w:val="00040CBD"/>
    <w:rsid w:val="000459EF"/>
    <w:rsid w:val="00047C52"/>
    <w:rsid w:val="00060E1A"/>
    <w:rsid w:val="0006317F"/>
    <w:rsid w:val="00064BA3"/>
    <w:rsid w:val="000653CD"/>
    <w:rsid w:val="00065BCF"/>
    <w:rsid w:val="0007116B"/>
    <w:rsid w:val="00072031"/>
    <w:rsid w:val="00084E22"/>
    <w:rsid w:val="00090E27"/>
    <w:rsid w:val="00091666"/>
    <w:rsid w:val="0009294F"/>
    <w:rsid w:val="00094FCB"/>
    <w:rsid w:val="000A0659"/>
    <w:rsid w:val="000A1141"/>
    <w:rsid w:val="000A658B"/>
    <w:rsid w:val="000B2F62"/>
    <w:rsid w:val="000E22D5"/>
    <w:rsid w:val="000E3AE2"/>
    <w:rsid w:val="00105C4D"/>
    <w:rsid w:val="00113269"/>
    <w:rsid w:val="00121D84"/>
    <w:rsid w:val="00121D91"/>
    <w:rsid w:val="00127D7A"/>
    <w:rsid w:val="00130B8D"/>
    <w:rsid w:val="00140F72"/>
    <w:rsid w:val="0015206E"/>
    <w:rsid w:val="00152DB3"/>
    <w:rsid w:val="00157AF7"/>
    <w:rsid w:val="00160786"/>
    <w:rsid w:val="001653F9"/>
    <w:rsid w:val="00166B2C"/>
    <w:rsid w:val="00173095"/>
    <w:rsid w:val="001779BB"/>
    <w:rsid w:val="00180C63"/>
    <w:rsid w:val="001901E5"/>
    <w:rsid w:val="00191066"/>
    <w:rsid w:val="001915CB"/>
    <w:rsid w:val="00191A55"/>
    <w:rsid w:val="00197B29"/>
    <w:rsid w:val="001A1A61"/>
    <w:rsid w:val="001A2428"/>
    <w:rsid w:val="001B0A3F"/>
    <w:rsid w:val="001B3861"/>
    <w:rsid w:val="001B411A"/>
    <w:rsid w:val="001B5602"/>
    <w:rsid w:val="001C1098"/>
    <w:rsid w:val="001C29DE"/>
    <w:rsid w:val="001C3D9E"/>
    <w:rsid w:val="001C3E5A"/>
    <w:rsid w:val="001C4266"/>
    <w:rsid w:val="001C5B24"/>
    <w:rsid w:val="001C60FB"/>
    <w:rsid w:val="001C6A13"/>
    <w:rsid w:val="001C7801"/>
    <w:rsid w:val="001D6312"/>
    <w:rsid w:val="001D7154"/>
    <w:rsid w:val="001F4135"/>
    <w:rsid w:val="00205BFE"/>
    <w:rsid w:val="0021064F"/>
    <w:rsid w:val="00213636"/>
    <w:rsid w:val="002164F5"/>
    <w:rsid w:val="0021760F"/>
    <w:rsid w:val="002220B4"/>
    <w:rsid w:val="002257BD"/>
    <w:rsid w:val="00233A4C"/>
    <w:rsid w:val="0023610D"/>
    <w:rsid w:val="002405F2"/>
    <w:rsid w:val="002505D4"/>
    <w:rsid w:val="002523BB"/>
    <w:rsid w:val="00267869"/>
    <w:rsid w:val="002700E3"/>
    <w:rsid w:val="00273532"/>
    <w:rsid w:val="002901E4"/>
    <w:rsid w:val="0029465F"/>
    <w:rsid w:val="00295FE4"/>
    <w:rsid w:val="002971A0"/>
    <w:rsid w:val="00297527"/>
    <w:rsid w:val="002A212D"/>
    <w:rsid w:val="002A5526"/>
    <w:rsid w:val="002A62F8"/>
    <w:rsid w:val="002B10B7"/>
    <w:rsid w:val="002B672D"/>
    <w:rsid w:val="002C51E8"/>
    <w:rsid w:val="002D16C7"/>
    <w:rsid w:val="002D2EB0"/>
    <w:rsid w:val="002D4542"/>
    <w:rsid w:val="002D50A4"/>
    <w:rsid w:val="002E16E3"/>
    <w:rsid w:val="002E7A00"/>
    <w:rsid w:val="003066B1"/>
    <w:rsid w:val="00312840"/>
    <w:rsid w:val="00316AD9"/>
    <w:rsid w:val="0032201D"/>
    <w:rsid w:val="00330724"/>
    <w:rsid w:val="00332C56"/>
    <w:rsid w:val="00332D87"/>
    <w:rsid w:val="0033687E"/>
    <w:rsid w:val="00336967"/>
    <w:rsid w:val="00336E96"/>
    <w:rsid w:val="003439F2"/>
    <w:rsid w:val="00356616"/>
    <w:rsid w:val="0036077D"/>
    <w:rsid w:val="00363375"/>
    <w:rsid w:val="00363657"/>
    <w:rsid w:val="00363A9E"/>
    <w:rsid w:val="003640ED"/>
    <w:rsid w:val="0036705A"/>
    <w:rsid w:val="003672E6"/>
    <w:rsid w:val="00381ED1"/>
    <w:rsid w:val="003844B9"/>
    <w:rsid w:val="00387709"/>
    <w:rsid w:val="00392772"/>
    <w:rsid w:val="00397211"/>
    <w:rsid w:val="003B310E"/>
    <w:rsid w:val="003B691B"/>
    <w:rsid w:val="003C123C"/>
    <w:rsid w:val="003C2EBA"/>
    <w:rsid w:val="003C5ABC"/>
    <w:rsid w:val="003D15EA"/>
    <w:rsid w:val="003D1C78"/>
    <w:rsid w:val="003D21E3"/>
    <w:rsid w:val="003D47A8"/>
    <w:rsid w:val="003D7ED0"/>
    <w:rsid w:val="003E053E"/>
    <w:rsid w:val="003E2271"/>
    <w:rsid w:val="003E483D"/>
    <w:rsid w:val="003E6055"/>
    <w:rsid w:val="00404139"/>
    <w:rsid w:val="00410315"/>
    <w:rsid w:val="00413C9F"/>
    <w:rsid w:val="00413FA1"/>
    <w:rsid w:val="00416E07"/>
    <w:rsid w:val="00434DB1"/>
    <w:rsid w:val="0043560D"/>
    <w:rsid w:val="00435739"/>
    <w:rsid w:val="00446E34"/>
    <w:rsid w:val="00447EA9"/>
    <w:rsid w:val="00454797"/>
    <w:rsid w:val="00457800"/>
    <w:rsid w:val="00457FD3"/>
    <w:rsid w:val="00460CD5"/>
    <w:rsid w:val="00463D04"/>
    <w:rsid w:val="00470B98"/>
    <w:rsid w:val="00472F64"/>
    <w:rsid w:val="0047615D"/>
    <w:rsid w:val="00484935"/>
    <w:rsid w:val="00485D3B"/>
    <w:rsid w:val="00487E51"/>
    <w:rsid w:val="00495DE7"/>
    <w:rsid w:val="00497589"/>
    <w:rsid w:val="004A0CB7"/>
    <w:rsid w:val="004A2E13"/>
    <w:rsid w:val="004A4BED"/>
    <w:rsid w:val="004A5549"/>
    <w:rsid w:val="004A7997"/>
    <w:rsid w:val="004B3B2B"/>
    <w:rsid w:val="004B43A2"/>
    <w:rsid w:val="004C30BE"/>
    <w:rsid w:val="004C5355"/>
    <w:rsid w:val="004D04E9"/>
    <w:rsid w:val="004D71DE"/>
    <w:rsid w:val="004D757F"/>
    <w:rsid w:val="004E503E"/>
    <w:rsid w:val="004E6BA6"/>
    <w:rsid w:val="004E730A"/>
    <w:rsid w:val="004F22E2"/>
    <w:rsid w:val="004F26D2"/>
    <w:rsid w:val="004F274C"/>
    <w:rsid w:val="004F34D0"/>
    <w:rsid w:val="004F5817"/>
    <w:rsid w:val="004F78F4"/>
    <w:rsid w:val="00501461"/>
    <w:rsid w:val="00502DBF"/>
    <w:rsid w:val="0051230E"/>
    <w:rsid w:val="00516E54"/>
    <w:rsid w:val="00521038"/>
    <w:rsid w:val="005216E4"/>
    <w:rsid w:val="0052599A"/>
    <w:rsid w:val="00532721"/>
    <w:rsid w:val="005343D9"/>
    <w:rsid w:val="00534D39"/>
    <w:rsid w:val="00534EF3"/>
    <w:rsid w:val="00537686"/>
    <w:rsid w:val="00540048"/>
    <w:rsid w:val="0054007A"/>
    <w:rsid w:val="00544F41"/>
    <w:rsid w:val="00545E3D"/>
    <w:rsid w:val="00546506"/>
    <w:rsid w:val="00547441"/>
    <w:rsid w:val="005524DE"/>
    <w:rsid w:val="005527CE"/>
    <w:rsid w:val="005567B9"/>
    <w:rsid w:val="00566B81"/>
    <w:rsid w:val="005725E6"/>
    <w:rsid w:val="00574EFA"/>
    <w:rsid w:val="005779D2"/>
    <w:rsid w:val="00580831"/>
    <w:rsid w:val="005844A0"/>
    <w:rsid w:val="005910D0"/>
    <w:rsid w:val="0059210E"/>
    <w:rsid w:val="005945BB"/>
    <w:rsid w:val="00597E6D"/>
    <w:rsid w:val="005A31A9"/>
    <w:rsid w:val="005A651C"/>
    <w:rsid w:val="005A76B4"/>
    <w:rsid w:val="005B589C"/>
    <w:rsid w:val="005C633D"/>
    <w:rsid w:val="005C6FD2"/>
    <w:rsid w:val="005D60EB"/>
    <w:rsid w:val="005E4471"/>
    <w:rsid w:val="005E46E2"/>
    <w:rsid w:val="005E4A8F"/>
    <w:rsid w:val="005E6691"/>
    <w:rsid w:val="005F7771"/>
    <w:rsid w:val="0060575F"/>
    <w:rsid w:val="006143FA"/>
    <w:rsid w:val="0061452A"/>
    <w:rsid w:val="00615583"/>
    <w:rsid w:val="00615A8E"/>
    <w:rsid w:val="006203EE"/>
    <w:rsid w:val="006270FC"/>
    <w:rsid w:val="00635DB5"/>
    <w:rsid w:val="00642C19"/>
    <w:rsid w:val="00643E2C"/>
    <w:rsid w:val="00645357"/>
    <w:rsid w:val="00646095"/>
    <w:rsid w:val="00647400"/>
    <w:rsid w:val="006477EB"/>
    <w:rsid w:val="00651190"/>
    <w:rsid w:val="00654139"/>
    <w:rsid w:val="006570A3"/>
    <w:rsid w:val="0065768D"/>
    <w:rsid w:val="006622E3"/>
    <w:rsid w:val="0066428C"/>
    <w:rsid w:val="00667378"/>
    <w:rsid w:val="00673296"/>
    <w:rsid w:val="006737FF"/>
    <w:rsid w:val="00675A88"/>
    <w:rsid w:val="0068251B"/>
    <w:rsid w:val="00682669"/>
    <w:rsid w:val="0068291F"/>
    <w:rsid w:val="006844EA"/>
    <w:rsid w:val="00685A25"/>
    <w:rsid w:val="006930EF"/>
    <w:rsid w:val="00694119"/>
    <w:rsid w:val="00697E79"/>
    <w:rsid w:val="006A2316"/>
    <w:rsid w:val="006A25E1"/>
    <w:rsid w:val="006A31C8"/>
    <w:rsid w:val="006A7E9F"/>
    <w:rsid w:val="006B11CF"/>
    <w:rsid w:val="006C3A51"/>
    <w:rsid w:val="006C70CF"/>
    <w:rsid w:val="006D2A49"/>
    <w:rsid w:val="006D4749"/>
    <w:rsid w:val="006D4F12"/>
    <w:rsid w:val="006D73FB"/>
    <w:rsid w:val="006E02E3"/>
    <w:rsid w:val="006E2117"/>
    <w:rsid w:val="006E249D"/>
    <w:rsid w:val="006E77F2"/>
    <w:rsid w:val="006E7DA7"/>
    <w:rsid w:val="006F07DD"/>
    <w:rsid w:val="006F1875"/>
    <w:rsid w:val="006F2843"/>
    <w:rsid w:val="006F4F00"/>
    <w:rsid w:val="006F658C"/>
    <w:rsid w:val="006F7665"/>
    <w:rsid w:val="00701194"/>
    <w:rsid w:val="007015A7"/>
    <w:rsid w:val="007042CC"/>
    <w:rsid w:val="00705F98"/>
    <w:rsid w:val="00715E58"/>
    <w:rsid w:val="00717A97"/>
    <w:rsid w:val="0072272E"/>
    <w:rsid w:val="00730333"/>
    <w:rsid w:val="00737961"/>
    <w:rsid w:val="00737F97"/>
    <w:rsid w:val="0074453E"/>
    <w:rsid w:val="00754123"/>
    <w:rsid w:val="007560FB"/>
    <w:rsid w:val="00756B84"/>
    <w:rsid w:val="007578A6"/>
    <w:rsid w:val="00757A5F"/>
    <w:rsid w:val="007615D4"/>
    <w:rsid w:val="007707F4"/>
    <w:rsid w:val="007721DA"/>
    <w:rsid w:val="00772ACE"/>
    <w:rsid w:val="00776766"/>
    <w:rsid w:val="007769FB"/>
    <w:rsid w:val="00776C36"/>
    <w:rsid w:val="007807CC"/>
    <w:rsid w:val="00783CCD"/>
    <w:rsid w:val="00796BAC"/>
    <w:rsid w:val="007A028C"/>
    <w:rsid w:val="007A300D"/>
    <w:rsid w:val="007A40D6"/>
    <w:rsid w:val="007B723C"/>
    <w:rsid w:val="007C24A8"/>
    <w:rsid w:val="007C4B71"/>
    <w:rsid w:val="007D1A9E"/>
    <w:rsid w:val="007D4F6F"/>
    <w:rsid w:val="007F4BA9"/>
    <w:rsid w:val="007F6F86"/>
    <w:rsid w:val="00805B4F"/>
    <w:rsid w:val="00810A93"/>
    <w:rsid w:val="00813CE3"/>
    <w:rsid w:val="00813F41"/>
    <w:rsid w:val="0081795E"/>
    <w:rsid w:val="00820C0B"/>
    <w:rsid w:val="00824279"/>
    <w:rsid w:val="00824AB2"/>
    <w:rsid w:val="008251C5"/>
    <w:rsid w:val="008309A9"/>
    <w:rsid w:val="0083232D"/>
    <w:rsid w:val="008327F8"/>
    <w:rsid w:val="00832D22"/>
    <w:rsid w:val="0083672B"/>
    <w:rsid w:val="00841AF9"/>
    <w:rsid w:val="008420E7"/>
    <w:rsid w:val="0084387F"/>
    <w:rsid w:val="00846059"/>
    <w:rsid w:val="00846579"/>
    <w:rsid w:val="00846E95"/>
    <w:rsid w:val="00850A4F"/>
    <w:rsid w:val="00853E72"/>
    <w:rsid w:val="00854BD0"/>
    <w:rsid w:val="0085586A"/>
    <w:rsid w:val="008574AC"/>
    <w:rsid w:val="00862E43"/>
    <w:rsid w:val="0086713F"/>
    <w:rsid w:val="00871059"/>
    <w:rsid w:val="00873841"/>
    <w:rsid w:val="00876426"/>
    <w:rsid w:val="0087670A"/>
    <w:rsid w:val="008769DE"/>
    <w:rsid w:val="00877D65"/>
    <w:rsid w:val="00882078"/>
    <w:rsid w:val="008872FA"/>
    <w:rsid w:val="008909F5"/>
    <w:rsid w:val="008925A7"/>
    <w:rsid w:val="0089480C"/>
    <w:rsid w:val="008A0404"/>
    <w:rsid w:val="008A0BF3"/>
    <w:rsid w:val="008B168E"/>
    <w:rsid w:val="008C6CA9"/>
    <w:rsid w:val="008D7660"/>
    <w:rsid w:val="008E2A26"/>
    <w:rsid w:val="008E4E07"/>
    <w:rsid w:val="008E5941"/>
    <w:rsid w:val="008F0EC0"/>
    <w:rsid w:val="008F5F49"/>
    <w:rsid w:val="00900F00"/>
    <w:rsid w:val="009065F7"/>
    <w:rsid w:val="00912251"/>
    <w:rsid w:val="0091467A"/>
    <w:rsid w:val="009147AB"/>
    <w:rsid w:val="00915ADB"/>
    <w:rsid w:val="00920F2B"/>
    <w:rsid w:val="00921703"/>
    <w:rsid w:val="00934EE3"/>
    <w:rsid w:val="00936D25"/>
    <w:rsid w:val="00937539"/>
    <w:rsid w:val="00940844"/>
    <w:rsid w:val="009414E8"/>
    <w:rsid w:val="0094575E"/>
    <w:rsid w:val="009500F1"/>
    <w:rsid w:val="00950508"/>
    <w:rsid w:val="009522F7"/>
    <w:rsid w:val="00953E85"/>
    <w:rsid w:val="00954034"/>
    <w:rsid w:val="00955EBD"/>
    <w:rsid w:val="009576C8"/>
    <w:rsid w:val="00960848"/>
    <w:rsid w:val="009610D1"/>
    <w:rsid w:val="00961C6F"/>
    <w:rsid w:val="0097278B"/>
    <w:rsid w:val="00974CA4"/>
    <w:rsid w:val="0098087F"/>
    <w:rsid w:val="0098150E"/>
    <w:rsid w:val="00990C5C"/>
    <w:rsid w:val="00992EC6"/>
    <w:rsid w:val="00997A84"/>
    <w:rsid w:val="009A12F4"/>
    <w:rsid w:val="009A1C19"/>
    <w:rsid w:val="009A4478"/>
    <w:rsid w:val="009B430C"/>
    <w:rsid w:val="009B5F07"/>
    <w:rsid w:val="009C1040"/>
    <w:rsid w:val="009C32C8"/>
    <w:rsid w:val="009C3D01"/>
    <w:rsid w:val="009C5B48"/>
    <w:rsid w:val="009C68C9"/>
    <w:rsid w:val="009E0738"/>
    <w:rsid w:val="009E0D2A"/>
    <w:rsid w:val="009E133C"/>
    <w:rsid w:val="009E3936"/>
    <w:rsid w:val="009E49BF"/>
    <w:rsid w:val="009E743A"/>
    <w:rsid w:val="009E7D7C"/>
    <w:rsid w:val="009F355E"/>
    <w:rsid w:val="009F4186"/>
    <w:rsid w:val="009F4D6E"/>
    <w:rsid w:val="009F58F5"/>
    <w:rsid w:val="009F61BF"/>
    <w:rsid w:val="00A05369"/>
    <w:rsid w:val="00A147E3"/>
    <w:rsid w:val="00A225B6"/>
    <w:rsid w:val="00A25CA5"/>
    <w:rsid w:val="00A274D5"/>
    <w:rsid w:val="00A31BC1"/>
    <w:rsid w:val="00A3580D"/>
    <w:rsid w:val="00A43E2F"/>
    <w:rsid w:val="00A46DAB"/>
    <w:rsid w:val="00A51496"/>
    <w:rsid w:val="00A54674"/>
    <w:rsid w:val="00A7231B"/>
    <w:rsid w:val="00A726C5"/>
    <w:rsid w:val="00A72EC6"/>
    <w:rsid w:val="00A73686"/>
    <w:rsid w:val="00A74ACD"/>
    <w:rsid w:val="00A75244"/>
    <w:rsid w:val="00A752A2"/>
    <w:rsid w:val="00A80AED"/>
    <w:rsid w:val="00A9353B"/>
    <w:rsid w:val="00AA3BC4"/>
    <w:rsid w:val="00AA41A0"/>
    <w:rsid w:val="00AA61DF"/>
    <w:rsid w:val="00AA64E5"/>
    <w:rsid w:val="00AB277C"/>
    <w:rsid w:val="00AB3235"/>
    <w:rsid w:val="00AB3618"/>
    <w:rsid w:val="00AB3BC6"/>
    <w:rsid w:val="00AB5339"/>
    <w:rsid w:val="00AB605C"/>
    <w:rsid w:val="00AB768F"/>
    <w:rsid w:val="00AB7887"/>
    <w:rsid w:val="00AC0127"/>
    <w:rsid w:val="00AD5169"/>
    <w:rsid w:val="00AF0D53"/>
    <w:rsid w:val="00AF67FB"/>
    <w:rsid w:val="00B01821"/>
    <w:rsid w:val="00B02F7C"/>
    <w:rsid w:val="00B0412A"/>
    <w:rsid w:val="00B107D1"/>
    <w:rsid w:val="00B108D7"/>
    <w:rsid w:val="00B134C3"/>
    <w:rsid w:val="00B15194"/>
    <w:rsid w:val="00B22AB3"/>
    <w:rsid w:val="00B260E8"/>
    <w:rsid w:val="00B3165F"/>
    <w:rsid w:val="00B3208F"/>
    <w:rsid w:val="00B3542A"/>
    <w:rsid w:val="00B65687"/>
    <w:rsid w:val="00B6724D"/>
    <w:rsid w:val="00B67B38"/>
    <w:rsid w:val="00B70A0C"/>
    <w:rsid w:val="00B76323"/>
    <w:rsid w:val="00B76C1D"/>
    <w:rsid w:val="00B76D02"/>
    <w:rsid w:val="00B811D8"/>
    <w:rsid w:val="00B85430"/>
    <w:rsid w:val="00B87CE2"/>
    <w:rsid w:val="00B90452"/>
    <w:rsid w:val="00B9047C"/>
    <w:rsid w:val="00B924CA"/>
    <w:rsid w:val="00B96666"/>
    <w:rsid w:val="00BA32F8"/>
    <w:rsid w:val="00BA3C0B"/>
    <w:rsid w:val="00BA3E7A"/>
    <w:rsid w:val="00BA67BC"/>
    <w:rsid w:val="00BB0032"/>
    <w:rsid w:val="00BB782E"/>
    <w:rsid w:val="00BC1BED"/>
    <w:rsid w:val="00BC4E44"/>
    <w:rsid w:val="00BC7EA6"/>
    <w:rsid w:val="00BD20A2"/>
    <w:rsid w:val="00BD65FA"/>
    <w:rsid w:val="00BD6C2F"/>
    <w:rsid w:val="00BE4616"/>
    <w:rsid w:val="00BF28AD"/>
    <w:rsid w:val="00BF3D58"/>
    <w:rsid w:val="00BF7496"/>
    <w:rsid w:val="00C11A4D"/>
    <w:rsid w:val="00C13DAF"/>
    <w:rsid w:val="00C214CE"/>
    <w:rsid w:val="00C24142"/>
    <w:rsid w:val="00C35C98"/>
    <w:rsid w:val="00C37609"/>
    <w:rsid w:val="00C43831"/>
    <w:rsid w:val="00C63C24"/>
    <w:rsid w:val="00C6777A"/>
    <w:rsid w:val="00C73116"/>
    <w:rsid w:val="00C7617F"/>
    <w:rsid w:val="00C76E7D"/>
    <w:rsid w:val="00C76FBA"/>
    <w:rsid w:val="00C86B1C"/>
    <w:rsid w:val="00C94802"/>
    <w:rsid w:val="00CA5C03"/>
    <w:rsid w:val="00CA7087"/>
    <w:rsid w:val="00CB3084"/>
    <w:rsid w:val="00CC50D0"/>
    <w:rsid w:val="00CC74EF"/>
    <w:rsid w:val="00CE5073"/>
    <w:rsid w:val="00CE55DF"/>
    <w:rsid w:val="00CF21E3"/>
    <w:rsid w:val="00CF6EE0"/>
    <w:rsid w:val="00CF7AAF"/>
    <w:rsid w:val="00D036D8"/>
    <w:rsid w:val="00D04858"/>
    <w:rsid w:val="00D121CA"/>
    <w:rsid w:val="00D17C7D"/>
    <w:rsid w:val="00D21327"/>
    <w:rsid w:val="00D309D1"/>
    <w:rsid w:val="00D30FC6"/>
    <w:rsid w:val="00D31A68"/>
    <w:rsid w:val="00D33092"/>
    <w:rsid w:val="00D3346D"/>
    <w:rsid w:val="00D35108"/>
    <w:rsid w:val="00D405E7"/>
    <w:rsid w:val="00D43C39"/>
    <w:rsid w:val="00D43DFE"/>
    <w:rsid w:val="00D57164"/>
    <w:rsid w:val="00D70AE9"/>
    <w:rsid w:val="00D7664B"/>
    <w:rsid w:val="00D96731"/>
    <w:rsid w:val="00DA1910"/>
    <w:rsid w:val="00DB353C"/>
    <w:rsid w:val="00DB7FA4"/>
    <w:rsid w:val="00DC2166"/>
    <w:rsid w:val="00DC4650"/>
    <w:rsid w:val="00DD117B"/>
    <w:rsid w:val="00DD3A3E"/>
    <w:rsid w:val="00DD6FBC"/>
    <w:rsid w:val="00DE2940"/>
    <w:rsid w:val="00DF4939"/>
    <w:rsid w:val="00DF6C1B"/>
    <w:rsid w:val="00E1139D"/>
    <w:rsid w:val="00E334A0"/>
    <w:rsid w:val="00E37225"/>
    <w:rsid w:val="00E3766F"/>
    <w:rsid w:val="00E4331F"/>
    <w:rsid w:val="00E45348"/>
    <w:rsid w:val="00E566AF"/>
    <w:rsid w:val="00E600EE"/>
    <w:rsid w:val="00E623FF"/>
    <w:rsid w:val="00E649CE"/>
    <w:rsid w:val="00E6523C"/>
    <w:rsid w:val="00E661F0"/>
    <w:rsid w:val="00E717B7"/>
    <w:rsid w:val="00E72A4C"/>
    <w:rsid w:val="00E77A60"/>
    <w:rsid w:val="00E81174"/>
    <w:rsid w:val="00E81C9F"/>
    <w:rsid w:val="00E8513D"/>
    <w:rsid w:val="00E87909"/>
    <w:rsid w:val="00E92DC0"/>
    <w:rsid w:val="00E966D1"/>
    <w:rsid w:val="00E979A6"/>
    <w:rsid w:val="00E97AF6"/>
    <w:rsid w:val="00EA206A"/>
    <w:rsid w:val="00EA2273"/>
    <w:rsid w:val="00EA2A58"/>
    <w:rsid w:val="00EA4132"/>
    <w:rsid w:val="00EB0714"/>
    <w:rsid w:val="00EB1146"/>
    <w:rsid w:val="00EC2BA5"/>
    <w:rsid w:val="00EC6BBD"/>
    <w:rsid w:val="00EC736E"/>
    <w:rsid w:val="00ED2B4A"/>
    <w:rsid w:val="00ED337C"/>
    <w:rsid w:val="00ED58A9"/>
    <w:rsid w:val="00ED7274"/>
    <w:rsid w:val="00EE0F17"/>
    <w:rsid w:val="00EE5499"/>
    <w:rsid w:val="00EE5D7A"/>
    <w:rsid w:val="00EF2E25"/>
    <w:rsid w:val="00F077CB"/>
    <w:rsid w:val="00F12B7D"/>
    <w:rsid w:val="00F1521B"/>
    <w:rsid w:val="00F2083B"/>
    <w:rsid w:val="00F22648"/>
    <w:rsid w:val="00F26492"/>
    <w:rsid w:val="00F27679"/>
    <w:rsid w:val="00F33300"/>
    <w:rsid w:val="00F36443"/>
    <w:rsid w:val="00F40CD3"/>
    <w:rsid w:val="00F42C9F"/>
    <w:rsid w:val="00F444E3"/>
    <w:rsid w:val="00F44889"/>
    <w:rsid w:val="00F502E5"/>
    <w:rsid w:val="00F5303F"/>
    <w:rsid w:val="00F534AB"/>
    <w:rsid w:val="00F53856"/>
    <w:rsid w:val="00F55272"/>
    <w:rsid w:val="00F55B74"/>
    <w:rsid w:val="00F61729"/>
    <w:rsid w:val="00F6633D"/>
    <w:rsid w:val="00F676F8"/>
    <w:rsid w:val="00F77C2F"/>
    <w:rsid w:val="00F8392D"/>
    <w:rsid w:val="00F85730"/>
    <w:rsid w:val="00F92F72"/>
    <w:rsid w:val="00F942E0"/>
    <w:rsid w:val="00F9705D"/>
    <w:rsid w:val="00F975AA"/>
    <w:rsid w:val="00FB10BA"/>
    <w:rsid w:val="00FB178E"/>
    <w:rsid w:val="00FB2ECB"/>
    <w:rsid w:val="00FB500C"/>
    <w:rsid w:val="00FC7D68"/>
    <w:rsid w:val="00FD2619"/>
    <w:rsid w:val="00FD65C4"/>
    <w:rsid w:val="00FE17B2"/>
    <w:rsid w:val="00FE462B"/>
    <w:rsid w:val="00FE486B"/>
    <w:rsid w:val="00FE4B1F"/>
    <w:rsid w:val="00FE66E5"/>
    <w:rsid w:val="00FF2B31"/>
    <w:rsid w:val="00FF476E"/>
    <w:rsid w:val="00FF5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9BBCA"/>
  <w15:docId w15:val="{2DE1299A-0AE4-418A-BF28-881319F8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D6312"/>
    <w:rPr>
      <w:rFonts w:ascii="Times New Roman" w:eastAsia="Times New Roman" w:hAnsi="Times New Roman" w:cs="Times New Roman"/>
      <w:lang w:val="ru-RU" w:eastAsia="ru-RU" w:bidi="ru-RU"/>
    </w:rPr>
  </w:style>
  <w:style w:type="paragraph" w:styleId="1">
    <w:name w:val="heading 1"/>
    <w:basedOn w:val="a"/>
    <w:uiPriority w:val="1"/>
    <w:qFormat/>
    <w:rsid w:val="00D309D1"/>
    <w:pPr>
      <w:ind w:left="372" w:firstLine="541"/>
      <w:jc w:val="both"/>
      <w:outlineLvl w:val="0"/>
    </w:pPr>
    <w:rPr>
      <w:b/>
      <w:bCs/>
      <w:sz w:val="28"/>
      <w:szCs w:val="28"/>
    </w:rPr>
  </w:style>
  <w:style w:type="paragraph" w:styleId="2">
    <w:name w:val="heading 2"/>
    <w:basedOn w:val="a"/>
    <w:next w:val="a"/>
    <w:link w:val="20"/>
    <w:uiPriority w:val="9"/>
    <w:semiHidden/>
    <w:unhideWhenUsed/>
    <w:qFormat/>
    <w:rsid w:val="003D7ED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3D7ED0"/>
    <w:rPr>
      <w:rFonts w:asciiTheme="majorHAnsi" w:eastAsiaTheme="majorEastAsia" w:hAnsiTheme="majorHAnsi" w:cstheme="majorBidi"/>
      <w:color w:val="365F91" w:themeColor="accent1" w:themeShade="BF"/>
      <w:sz w:val="26"/>
      <w:szCs w:val="26"/>
      <w:lang w:val="ru-RU" w:eastAsia="ru-RU" w:bidi="ru-RU"/>
    </w:rPr>
  </w:style>
  <w:style w:type="table" w:customStyle="1" w:styleId="TableNormal">
    <w:name w:val="Table Normal"/>
    <w:uiPriority w:val="2"/>
    <w:semiHidden/>
    <w:unhideWhenUsed/>
    <w:qFormat/>
    <w:rsid w:val="00D309D1"/>
    <w:tblPr>
      <w:tblInd w:w="0" w:type="dxa"/>
      <w:tblCellMar>
        <w:top w:w="0" w:type="dxa"/>
        <w:left w:w="0" w:type="dxa"/>
        <w:bottom w:w="0" w:type="dxa"/>
        <w:right w:w="0" w:type="dxa"/>
      </w:tblCellMar>
    </w:tblPr>
  </w:style>
  <w:style w:type="paragraph" w:styleId="10">
    <w:name w:val="toc 1"/>
    <w:basedOn w:val="a"/>
    <w:uiPriority w:val="39"/>
    <w:qFormat/>
    <w:rsid w:val="00D309D1"/>
    <w:pPr>
      <w:ind w:left="212" w:right="222"/>
      <w:jc w:val="both"/>
    </w:pPr>
    <w:rPr>
      <w:sz w:val="26"/>
      <w:szCs w:val="26"/>
    </w:rPr>
  </w:style>
  <w:style w:type="paragraph" w:styleId="21">
    <w:name w:val="toc 2"/>
    <w:basedOn w:val="a"/>
    <w:uiPriority w:val="1"/>
    <w:qFormat/>
    <w:rsid w:val="00D309D1"/>
    <w:pPr>
      <w:ind w:left="212" w:right="222"/>
    </w:pPr>
    <w:rPr>
      <w:sz w:val="24"/>
      <w:szCs w:val="24"/>
    </w:rPr>
  </w:style>
  <w:style w:type="paragraph" w:styleId="a3">
    <w:name w:val="Body Text"/>
    <w:basedOn w:val="a"/>
    <w:uiPriority w:val="1"/>
    <w:qFormat/>
    <w:rsid w:val="00D309D1"/>
    <w:rPr>
      <w:sz w:val="28"/>
      <w:szCs w:val="28"/>
    </w:rPr>
  </w:style>
  <w:style w:type="paragraph" w:styleId="a4">
    <w:name w:val="List Paragraph"/>
    <w:basedOn w:val="a"/>
    <w:uiPriority w:val="1"/>
    <w:qFormat/>
    <w:rsid w:val="00D309D1"/>
    <w:pPr>
      <w:ind w:left="212" w:firstLine="541"/>
      <w:jc w:val="both"/>
    </w:pPr>
  </w:style>
  <w:style w:type="paragraph" w:customStyle="1" w:styleId="TableParagraph">
    <w:name w:val="Table Paragraph"/>
    <w:basedOn w:val="a"/>
    <w:uiPriority w:val="1"/>
    <w:qFormat/>
    <w:rsid w:val="00D309D1"/>
    <w:pPr>
      <w:jc w:val="center"/>
    </w:pPr>
  </w:style>
  <w:style w:type="paragraph" w:styleId="a5">
    <w:name w:val="Balloon Text"/>
    <w:basedOn w:val="a"/>
    <w:link w:val="a6"/>
    <w:uiPriority w:val="99"/>
    <w:semiHidden/>
    <w:unhideWhenUsed/>
    <w:rsid w:val="00157AF7"/>
    <w:rPr>
      <w:rFonts w:ascii="Tahoma" w:hAnsi="Tahoma" w:cs="Tahoma"/>
      <w:sz w:val="16"/>
      <w:szCs w:val="16"/>
    </w:rPr>
  </w:style>
  <w:style w:type="character" w:customStyle="1" w:styleId="a6">
    <w:name w:val="Текст выноски Знак"/>
    <w:basedOn w:val="a0"/>
    <w:link w:val="a5"/>
    <w:uiPriority w:val="99"/>
    <w:semiHidden/>
    <w:rsid w:val="00157AF7"/>
    <w:rPr>
      <w:rFonts w:ascii="Tahoma" w:eastAsia="Times New Roman" w:hAnsi="Tahoma" w:cs="Tahoma"/>
      <w:sz w:val="16"/>
      <w:szCs w:val="16"/>
      <w:lang w:val="ru-RU" w:eastAsia="ru-RU" w:bidi="ru-RU"/>
    </w:rPr>
  </w:style>
  <w:style w:type="paragraph" w:styleId="a7">
    <w:name w:val="Document Map"/>
    <w:basedOn w:val="a"/>
    <w:link w:val="a8"/>
    <w:uiPriority w:val="99"/>
    <w:semiHidden/>
    <w:unhideWhenUsed/>
    <w:rsid w:val="00654139"/>
    <w:rPr>
      <w:rFonts w:ascii="Tahoma" w:hAnsi="Tahoma" w:cs="Tahoma"/>
      <w:sz w:val="16"/>
      <w:szCs w:val="16"/>
    </w:rPr>
  </w:style>
  <w:style w:type="character" w:customStyle="1" w:styleId="a8">
    <w:name w:val="Схема документа Знак"/>
    <w:basedOn w:val="a0"/>
    <w:link w:val="a7"/>
    <w:uiPriority w:val="99"/>
    <w:semiHidden/>
    <w:rsid w:val="00654139"/>
    <w:rPr>
      <w:rFonts w:ascii="Tahoma" w:eastAsia="Times New Roman" w:hAnsi="Tahoma" w:cs="Tahoma"/>
      <w:sz w:val="16"/>
      <w:szCs w:val="16"/>
      <w:lang w:val="ru-RU" w:eastAsia="ru-RU" w:bidi="ru-RU"/>
    </w:rPr>
  </w:style>
  <w:style w:type="paragraph" w:styleId="a9">
    <w:name w:val="header"/>
    <w:basedOn w:val="a"/>
    <w:link w:val="aa"/>
    <w:uiPriority w:val="99"/>
    <w:unhideWhenUsed/>
    <w:rsid w:val="00F534AB"/>
    <w:pPr>
      <w:tabs>
        <w:tab w:val="center" w:pos="4677"/>
        <w:tab w:val="right" w:pos="9355"/>
      </w:tabs>
    </w:pPr>
  </w:style>
  <w:style w:type="character" w:customStyle="1" w:styleId="aa">
    <w:name w:val="Верхний колонтитул Знак"/>
    <w:basedOn w:val="a0"/>
    <w:link w:val="a9"/>
    <w:uiPriority w:val="99"/>
    <w:rsid w:val="00F534AB"/>
    <w:rPr>
      <w:rFonts w:ascii="Times New Roman" w:eastAsia="Times New Roman" w:hAnsi="Times New Roman" w:cs="Times New Roman"/>
      <w:lang w:val="ru-RU" w:eastAsia="ru-RU" w:bidi="ru-RU"/>
    </w:rPr>
  </w:style>
  <w:style w:type="paragraph" w:styleId="ab">
    <w:name w:val="footer"/>
    <w:basedOn w:val="a"/>
    <w:link w:val="ac"/>
    <w:uiPriority w:val="99"/>
    <w:unhideWhenUsed/>
    <w:rsid w:val="00F534AB"/>
    <w:pPr>
      <w:tabs>
        <w:tab w:val="center" w:pos="4677"/>
        <w:tab w:val="right" w:pos="9355"/>
      </w:tabs>
    </w:pPr>
  </w:style>
  <w:style w:type="character" w:customStyle="1" w:styleId="ac">
    <w:name w:val="Нижний колонтитул Знак"/>
    <w:basedOn w:val="a0"/>
    <w:link w:val="ab"/>
    <w:uiPriority w:val="99"/>
    <w:rsid w:val="00F534AB"/>
    <w:rPr>
      <w:rFonts w:ascii="Times New Roman" w:eastAsia="Times New Roman" w:hAnsi="Times New Roman" w:cs="Times New Roman"/>
      <w:lang w:val="ru-RU" w:eastAsia="ru-RU" w:bidi="ru-RU"/>
    </w:rPr>
  </w:style>
  <w:style w:type="character" w:styleId="ad">
    <w:name w:val="Hyperlink"/>
    <w:basedOn w:val="a0"/>
    <w:uiPriority w:val="99"/>
    <w:unhideWhenUsed/>
    <w:rsid w:val="00037B60"/>
    <w:rPr>
      <w:color w:val="0000FF" w:themeColor="hyperlink"/>
      <w:u w:val="single"/>
    </w:rPr>
  </w:style>
  <w:style w:type="paragraph" w:styleId="ae">
    <w:name w:val="No Spacing"/>
    <w:link w:val="af"/>
    <w:uiPriority w:val="1"/>
    <w:qFormat/>
    <w:rsid w:val="00B22AB3"/>
    <w:pPr>
      <w:widowControl/>
      <w:autoSpaceDE/>
      <w:autoSpaceDN/>
    </w:pPr>
    <w:rPr>
      <w:rFonts w:eastAsiaTheme="minorEastAsia"/>
      <w:lang w:val="ru-RU" w:eastAsia="ru-RU"/>
    </w:rPr>
  </w:style>
  <w:style w:type="character" w:customStyle="1" w:styleId="af">
    <w:name w:val="Без интервала Знак"/>
    <w:basedOn w:val="a0"/>
    <w:link w:val="ae"/>
    <w:uiPriority w:val="1"/>
    <w:rsid w:val="00B22AB3"/>
    <w:rPr>
      <w:rFonts w:eastAsiaTheme="minorEastAsia"/>
      <w:lang w:val="ru-RU" w:eastAsia="ru-RU"/>
    </w:rPr>
  </w:style>
  <w:style w:type="table" w:styleId="af0">
    <w:name w:val="Table Grid"/>
    <w:basedOn w:val="a1"/>
    <w:uiPriority w:val="59"/>
    <w:rsid w:val="00B13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84935"/>
    <w:rPr>
      <w:rFonts w:ascii="Calibri" w:eastAsia="Times New Roman" w:hAnsi="Calibri" w:cs="Calibri"/>
      <w:szCs w:val="20"/>
      <w:lang w:val="ru-RU" w:eastAsia="ru-RU"/>
    </w:rPr>
  </w:style>
  <w:style w:type="paragraph" w:styleId="af1">
    <w:name w:val="TOC Heading"/>
    <w:basedOn w:val="1"/>
    <w:next w:val="a"/>
    <w:uiPriority w:val="39"/>
    <w:unhideWhenUsed/>
    <w:qFormat/>
    <w:rsid w:val="00B9047C"/>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af2">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f3"/>
    <w:unhideWhenUsed/>
    <w:qFormat/>
    <w:rsid w:val="00C7617F"/>
    <w:pPr>
      <w:keepNext/>
      <w:keepLines/>
      <w:widowControl/>
      <w:autoSpaceDE/>
      <w:autoSpaceDN/>
      <w:spacing w:before="120"/>
      <w:ind w:firstLine="567"/>
      <w:jc w:val="both"/>
    </w:pPr>
    <w:rPr>
      <w:rFonts w:eastAsiaTheme="minorHAnsi" w:cstheme="minorBidi"/>
      <w:sz w:val="24"/>
      <w:lang w:eastAsia="en-US" w:bidi="ar-SA"/>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2"/>
    <w:locked/>
    <w:rsid w:val="00C7617F"/>
    <w:rPr>
      <w:rFonts w:ascii="Times New Roman" w:hAnsi="Times New Roman"/>
      <w:sz w:val="24"/>
      <w:lang w:val="ru-RU"/>
    </w:rPr>
  </w:style>
  <w:style w:type="paragraph" w:customStyle="1" w:styleId="af4">
    <w:name w:val="Обычн"/>
    <w:basedOn w:val="a"/>
    <w:link w:val="af5"/>
    <w:qFormat/>
    <w:rsid w:val="006B11CF"/>
    <w:pPr>
      <w:widowControl/>
      <w:autoSpaceDE/>
      <w:autoSpaceDN/>
      <w:ind w:firstLine="709"/>
      <w:jc w:val="both"/>
    </w:pPr>
    <w:rPr>
      <w:sz w:val="24"/>
      <w:szCs w:val="36"/>
      <w:lang w:bidi="ar-SA"/>
    </w:rPr>
  </w:style>
  <w:style w:type="character" w:customStyle="1" w:styleId="af5">
    <w:name w:val="Обычн Знак"/>
    <w:basedOn w:val="a0"/>
    <w:link w:val="af4"/>
    <w:rsid w:val="006B11CF"/>
    <w:rPr>
      <w:rFonts w:ascii="Times New Roman" w:eastAsia="Times New Roman" w:hAnsi="Times New Roman" w:cs="Times New Roman"/>
      <w:sz w:val="24"/>
      <w:szCs w:val="3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764517">
      <w:bodyDiv w:val="1"/>
      <w:marLeft w:val="0"/>
      <w:marRight w:val="0"/>
      <w:marTop w:val="0"/>
      <w:marBottom w:val="0"/>
      <w:divBdr>
        <w:top w:val="none" w:sz="0" w:space="0" w:color="auto"/>
        <w:left w:val="none" w:sz="0" w:space="0" w:color="auto"/>
        <w:bottom w:val="none" w:sz="0" w:space="0" w:color="auto"/>
        <w:right w:val="none" w:sz="0" w:space="0" w:color="auto"/>
      </w:divBdr>
    </w:div>
    <w:div w:id="912086711">
      <w:bodyDiv w:val="1"/>
      <w:marLeft w:val="0"/>
      <w:marRight w:val="0"/>
      <w:marTop w:val="0"/>
      <w:marBottom w:val="0"/>
      <w:divBdr>
        <w:top w:val="none" w:sz="0" w:space="0" w:color="auto"/>
        <w:left w:val="none" w:sz="0" w:space="0" w:color="auto"/>
        <w:bottom w:val="none" w:sz="0" w:space="0" w:color="auto"/>
        <w:right w:val="none" w:sz="0" w:space="0" w:color="auto"/>
      </w:divBdr>
    </w:div>
    <w:div w:id="1013074291">
      <w:bodyDiv w:val="1"/>
      <w:marLeft w:val="0"/>
      <w:marRight w:val="0"/>
      <w:marTop w:val="0"/>
      <w:marBottom w:val="0"/>
      <w:divBdr>
        <w:top w:val="none" w:sz="0" w:space="0" w:color="auto"/>
        <w:left w:val="none" w:sz="0" w:space="0" w:color="auto"/>
        <w:bottom w:val="none" w:sz="0" w:space="0" w:color="auto"/>
        <w:right w:val="none" w:sz="0" w:space="0" w:color="auto"/>
      </w:divBdr>
    </w:div>
    <w:div w:id="1272128438">
      <w:bodyDiv w:val="1"/>
      <w:marLeft w:val="0"/>
      <w:marRight w:val="0"/>
      <w:marTop w:val="0"/>
      <w:marBottom w:val="0"/>
      <w:divBdr>
        <w:top w:val="none" w:sz="0" w:space="0" w:color="auto"/>
        <w:left w:val="none" w:sz="0" w:space="0" w:color="auto"/>
        <w:bottom w:val="none" w:sz="0" w:space="0" w:color="auto"/>
        <w:right w:val="none" w:sz="0" w:space="0" w:color="auto"/>
      </w:divBdr>
    </w:div>
    <w:div w:id="1475561963">
      <w:bodyDiv w:val="1"/>
      <w:marLeft w:val="0"/>
      <w:marRight w:val="0"/>
      <w:marTop w:val="0"/>
      <w:marBottom w:val="0"/>
      <w:divBdr>
        <w:top w:val="none" w:sz="0" w:space="0" w:color="auto"/>
        <w:left w:val="none" w:sz="0" w:space="0" w:color="auto"/>
        <w:bottom w:val="none" w:sz="0" w:space="0" w:color="auto"/>
        <w:right w:val="none" w:sz="0" w:space="0" w:color="auto"/>
      </w:divBdr>
    </w:div>
    <w:div w:id="1687487517">
      <w:bodyDiv w:val="1"/>
      <w:marLeft w:val="0"/>
      <w:marRight w:val="0"/>
      <w:marTop w:val="0"/>
      <w:marBottom w:val="0"/>
      <w:divBdr>
        <w:top w:val="none" w:sz="0" w:space="0" w:color="auto"/>
        <w:left w:val="none" w:sz="0" w:space="0" w:color="auto"/>
        <w:bottom w:val="none" w:sz="0" w:space="0" w:color="auto"/>
        <w:right w:val="none" w:sz="0" w:space="0" w:color="auto"/>
      </w:divBdr>
    </w:div>
    <w:div w:id="1694112190">
      <w:bodyDiv w:val="1"/>
      <w:marLeft w:val="0"/>
      <w:marRight w:val="0"/>
      <w:marTop w:val="0"/>
      <w:marBottom w:val="0"/>
      <w:divBdr>
        <w:top w:val="none" w:sz="0" w:space="0" w:color="auto"/>
        <w:left w:val="none" w:sz="0" w:space="0" w:color="auto"/>
        <w:bottom w:val="none" w:sz="0" w:space="0" w:color="auto"/>
        <w:right w:val="none" w:sz="0" w:space="0" w:color="auto"/>
      </w:divBdr>
    </w:div>
    <w:div w:id="1980067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5.xml"/><Relationship Id="rId42" Type="http://schemas.openxmlformats.org/officeDocument/2006/relationships/footer" Target="footer2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footer" Target="footer15.xml"/><Relationship Id="rId38"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footer" Target="footer18.xml"/><Relationship Id="rId40"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11.xml"/><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pbubnovand@mail.ru"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47;&#1072;&#1084;&#1077;&#1095;&#1072;&#1085;&#1080;&#1103;\&#1055;&#1088;&#1080;&#1088;&#1086;&#1089;&#1090;%202020%20&#1084;&#1072;&#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7;&#1072;&#1084;&#1077;&#1095;&#1072;&#1085;&#1080;&#1103;\&#1055;&#1088;&#1080;&#1088;&#1086;&#1089;&#1090;%202020%20&#1084;&#1072;&#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2;&#1084;&#1077;&#1095;&#1072;&#1085;&#1080;&#1103;\&#1055;&#1088;&#1080;&#1088;&#1086;&#1089;&#1090;%202020%20&#1084;&#1072;&#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Лист1!$B$45</c:f>
              <c:strCache>
                <c:ptCount val="1"/>
                <c:pt idx="0">
                  <c:v>2020 г.</c:v>
                </c:pt>
              </c:strCache>
            </c:strRef>
          </c:tx>
          <c:invertIfNegative val="0"/>
          <c:cat>
            <c:strRef>
              <c:f>Лист1!$A$46:$A$48</c:f>
              <c:strCache>
                <c:ptCount val="3"/>
                <c:pt idx="0">
                  <c:v>Микрорайон №1</c:v>
                </c:pt>
                <c:pt idx="1">
                  <c:v>Микрорайон №2</c:v>
                </c:pt>
                <c:pt idx="2">
                  <c:v>Микрорайон №4</c:v>
                </c:pt>
              </c:strCache>
            </c:strRef>
          </c:cat>
          <c:val>
            <c:numRef>
              <c:f>Лист1!$B$46:$B$48</c:f>
              <c:numCache>
                <c:formatCode>General</c:formatCode>
                <c:ptCount val="3"/>
                <c:pt idx="0">
                  <c:v>1500</c:v>
                </c:pt>
                <c:pt idx="1">
                  <c:v>0</c:v>
                </c:pt>
                <c:pt idx="2">
                  <c:v>9010</c:v>
                </c:pt>
              </c:numCache>
            </c:numRef>
          </c:val>
          <c:extLst>
            <c:ext xmlns:c16="http://schemas.microsoft.com/office/drawing/2014/chart" uri="{C3380CC4-5D6E-409C-BE32-E72D297353CC}">
              <c16:uniqueId val="{00000000-52D0-43FF-AEF8-6A708DA3648E}"/>
            </c:ext>
          </c:extLst>
        </c:ser>
        <c:ser>
          <c:idx val="1"/>
          <c:order val="1"/>
          <c:tx>
            <c:strRef>
              <c:f>Лист1!$C$45</c:f>
              <c:strCache>
                <c:ptCount val="1"/>
                <c:pt idx="0">
                  <c:v>2021 г.</c:v>
                </c:pt>
              </c:strCache>
            </c:strRef>
          </c:tx>
          <c:invertIfNegative val="0"/>
          <c:cat>
            <c:strRef>
              <c:f>Лист1!$A$46:$A$48</c:f>
              <c:strCache>
                <c:ptCount val="3"/>
                <c:pt idx="0">
                  <c:v>Микрорайон №1</c:v>
                </c:pt>
                <c:pt idx="1">
                  <c:v>Микрорайон №2</c:v>
                </c:pt>
                <c:pt idx="2">
                  <c:v>Микрорайон №4</c:v>
                </c:pt>
              </c:strCache>
            </c:strRef>
          </c:cat>
          <c:val>
            <c:numRef>
              <c:f>Лист1!$C$46:$C$48</c:f>
              <c:numCache>
                <c:formatCode>General</c:formatCode>
                <c:ptCount val="3"/>
                <c:pt idx="0">
                  <c:v>3075</c:v>
                </c:pt>
                <c:pt idx="1">
                  <c:v>3241</c:v>
                </c:pt>
                <c:pt idx="2">
                  <c:v>6718</c:v>
                </c:pt>
              </c:numCache>
            </c:numRef>
          </c:val>
          <c:extLst>
            <c:ext xmlns:c16="http://schemas.microsoft.com/office/drawing/2014/chart" uri="{C3380CC4-5D6E-409C-BE32-E72D297353CC}">
              <c16:uniqueId val="{00000001-52D0-43FF-AEF8-6A708DA3648E}"/>
            </c:ext>
          </c:extLst>
        </c:ser>
        <c:ser>
          <c:idx val="2"/>
          <c:order val="2"/>
          <c:tx>
            <c:strRef>
              <c:f>Лист1!$D$45</c:f>
              <c:strCache>
                <c:ptCount val="1"/>
                <c:pt idx="0">
                  <c:v>2022 г.</c:v>
                </c:pt>
              </c:strCache>
            </c:strRef>
          </c:tx>
          <c:invertIfNegative val="0"/>
          <c:cat>
            <c:strRef>
              <c:f>Лист1!$A$46:$A$48</c:f>
              <c:strCache>
                <c:ptCount val="3"/>
                <c:pt idx="0">
                  <c:v>Микрорайон №1</c:v>
                </c:pt>
                <c:pt idx="1">
                  <c:v>Микрорайон №2</c:v>
                </c:pt>
                <c:pt idx="2">
                  <c:v>Микрорайон №4</c:v>
                </c:pt>
              </c:strCache>
            </c:strRef>
          </c:cat>
          <c:val>
            <c:numRef>
              <c:f>Лист1!$D$46:$D$48</c:f>
              <c:numCache>
                <c:formatCode>General</c:formatCode>
                <c:ptCount val="3"/>
                <c:pt idx="0">
                  <c:v>0</c:v>
                </c:pt>
                <c:pt idx="1">
                  <c:v>2170</c:v>
                </c:pt>
                <c:pt idx="2">
                  <c:v>2818</c:v>
                </c:pt>
              </c:numCache>
            </c:numRef>
          </c:val>
          <c:extLst>
            <c:ext xmlns:c16="http://schemas.microsoft.com/office/drawing/2014/chart" uri="{C3380CC4-5D6E-409C-BE32-E72D297353CC}">
              <c16:uniqueId val="{00000002-52D0-43FF-AEF8-6A708DA3648E}"/>
            </c:ext>
          </c:extLst>
        </c:ser>
        <c:ser>
          <c:idx val="3"/>
          <c:order val="3"/>
          <c:tx>
            <c:strRef>
              <c:f>Лист1!$E$45</c:f>
              <c:strCache>
                <c:ptCount val="1"/>
                <c:pt idx="0">
                  <c:v>2023 г.</c:v>
                </c:pt>
              </c:strCache>
            </c:strRef>
          </c:tx>
          <c:invertIfNegative val="0"/>
          <c:cat>
            <c:strRef>
              <c:f>Лист1!$A$46:$A$48</c:f>
              <c:strCache>
                <c:ptCount val="3"/>
                <c:pt idx="0">
                  <c:v>Микрорайон №1</c:v>
                </c:pt>
                <c:pt idx="1">
                  <c:v>Микрорайон №2</c:v>
                </c:pt>
                <c:pt idx="2">
                  <c:v>Микрорайон №4</c:v>
                </c:pt>
              </c:strCache>
            </c:strRef>
          </c:cat>
          <c:val>
            <c:numRef>
              <c:f>Лист1!$E$46:$E$48</c:f>
              <c:numCache>
                <c:formatCode>General</c:formatCode>
                <c:ptCount val="3"/>
                <c:pt idx="0">
                  <c:v>0</c:v>
                </c:pt>
                <c:pt idx="1">
                  <c:v>2170</c:v>
                </c:pt>
                <c:pt idx="2">
                  <c:v>2318</c:v>
                </c:pt>
              </c:numCache>
            </c:numRef>
          </c:val>
          <c:extLst>
            <c:ext xmlns:c16="http://schemas.microsoft.com/office/drawing/2014/chart" uri="{C3380CC4-5D6E-409C-BE32-E72D297353CC}">
              <c16:uniqueId val="{00000003-52D0-43FF-AEF8-6A708DA3648E}"/>
            </c:ext>
          </c:extLst>
        </c:ser>
        <c:ser>
          <c:idx val="4"/>
          <c:order val="4"/>
          <c:tx>
            <c:strRef>
              <c:f>Лист1!$F$45</c:f>
              <c:strCache>
                <c:ptCount val="1"/>
                <c:pt idx="0">
                  <c:v>2024 г.</c:v>
                </c:pt>
              </c:strCache>
            </c:strRef>
          </c:tx>
          <c:invertIfNegative val="0"/>
          <c:cat>
            <c:strRef>
              <c:f>Лист1!$A$46:$A$48</c:f>
              <c:strCache>
                <c:ptCount val="3"/>
                <c:pt idx="0">
                  <c:v>Микрорайон №1</c:v>
                </c:pt>
                <c:pt idx="1">
                  <c:v>Микрорайон №2</c:v>
                </c:pt>
                <c:pt idx="2">
                  <c:v>Микрорайон №4</c:v>
                </c:pt>
              </c:strCache>
            </c:strRef>
          </c:cat>
          <c:val>
            <c:numRef>
              <c:f>Лист1!$F$46:$F$48</c:f>
              <c:numCache>
                <c:formatCode>General</c:formatCode>
                <c:ptCount val="3"/>
                <c:pt idx="0">
                  <c:v>0</c:v>
                </c:pt>
                <c:pt idx="1">
                  <c:v>4340</c:v>
                </c:pt>
                <c:pt idx="2">
                  <c:v>2318</c:v>
                </c:pt>
              </c:numCache>
            </c:numRef>
          </c:val>
          <c:extLst>
            <c:ext xmlns:c16="http://schemas.microsoft.com/office/drawing/2014/chart" uri="{C3380CC4-5D6E-409C-BE32-E72D297353CC}">
              <c16:uniqueId val="{00000004-52D0-43FF-AEF8-6A708DA3648E}"/>
            </c:ext>
          </c:extLst>
        </c:ser>
        <c:ser>
          <c:idx val="5"/>
          <c:order val="5"/>
          <c:tx>
            <c:strRef>
              <c:f>Лист1!$G$45</c:f>
              <c:strCache>
                <c:ptCount val="1"/>
                <c:pt idx="0">
                  <c:v>2025 г.</c:v>
                </c:pt>
              </c:strCache>
            </c:strRef>
          </c:tx>
          <c:invertIfNegative val="0"/>
          <c:cat>
            <c:strRef>
              <c:f>Лист1!$A$46:$A$48</c:f>
              <c:strCache>
                <c:ptCount val="3"/>
                <c:pt idx="0">
                  <c:v>Микрорайон №1</c:v>
                </c:pt>
                <c:pt idx="1">
                  <c:v>Микрорайон №2</c:v>
                </c:pt>
                <c:pt idx="2">
                  <c:v>Микрорайон №4</c:v>
                </c:pt>
              </c:strCache>
            </c:strRef>
          </c:cat>
          <c:val>
            <c:numRef>
              <c:f>Лист1!$G$46:$G$48</c:f>
              <c:numCache>
                <c:formatCode>General</c:formatCode>
                <c:ptCount val="3"/>
                <c:pt idx="0">
                  <c:v>0</c:v>
                </c:pt>
                <c:pt idx="1">
                  <c:v>4340</c:v>
                </c:pt>
                <c:pt idx="2">
                  <c:v>2963</c:v>
                </c:pt>
              </c:numCache>
            </c:numRef>
          </c:val>
          <c:extLst>
            <c:ext xmlns:c16="http://schemas.microsoft.com/office/drawing/2014/chart" uri="{C3380CC4-5D6E-409C-BE32-E72D297353CC}">
              <c16:uniqueId val="{00000005-52D0-43FF-AEF8-6A708DA3648E}"/>
            </c:ext>
          </c:extLst>
        </c:ser>
        <c:ser>
          <c:idx val="6"/>
          <c:order val="6"/>
          <c:tx>
            <c:strRef>
              <c:f>Лист1!$H$45</c:f>
              <c:strCache>
                <c:ptCount val="1"/>
                <c:pt idx="0">
                  <c:v>2026-2030 гг.</c:v>
                </c:pt>
              </c:strCache>
            </c:strRef>
          </c:tx>
          <c:invertIfNegative val="0"/>
          <c:cat>
            <c:strRef>
              <c:f>Лист1!$A$46:$A$48</c:f>
              <c:strCache>
                <c:ptCount val="3"/>
                <c:pt idx="0">
                  <c:v>Микрорайон №1</c:v>
                </c:pt>
                <c:pt idx="1">
                  <c:v>Микрорайон №2</c:v>
                </c:pt>
                <c:pt idx="2">
                  <c:v>Микрорайон №4</c:v>
                </c:pt>
              </c:strCache>
            </c:strRef>
          </c:cat>
          <c:val>
            <c:numRef>
              <c:f>Лист1!$H$46:$H$48</c:f>
              <c:numCache>
                <c:formatCode>General</c:formatCode>
                <c:ptCount val="3"/>
                <c:pt idx="0">
                  <c:v>0</c:v>
                </c:pt>
                <c:pt idx="1">
                  <c:v>6506</c:v>
                </c:pt>
                <c:pt idx="2">
                  <c:v>0</c:v>
                </c:pt>
              </c:numCache>
            </c:numRef>
          </c:val>
          <c:extLst>
            <c:ext xmlns:c16="http://schemas.microsoft.com/office/drawing/2014/chart" uri="{C3380CC4-5D6E-409C-BE32-E72D297353CC}">
              <c16:uniqueId val="{00000006-52D0-43FF-AEF8-6A708DA3648E}"/>
            </c:ext>
          </c:extLst>
        </c:ser>
        <c:dLbls>
          <c:showLegendKey val="0"/>
          <c:showVal val="0"/>
          <c:showCatName val="0"/>
          <c:showSerName val="0"/>
          <c:showPercent val="0"/>
          <c:showBubbleSize val="0"/>
        </c:dLbls>
        <c:gapWidth val="150"/>
        <c:overlap val="100"/>
        <c:axId val="44225664"/>
        <c:axId val="44227200"/>
      </c:barChart>
      <c:catAx>
        <c:axId val="44225664"/>
        <c:scaling>
          <c:orientation val="maxMin"/>
        </c:scaling>
        <c:delete val="0"/>
        <c:axPos val="l"/>
        <c:numFmt formatCode="General" sourceLinked="0"/>
        <c:majorTickMark val="out"/>
        <c:minorTickMark val="none"/>
        <c:tickLblPos val="nextTo"/>
        <c:crossAx val="44227200"/>
        <c:crosses val="autoZero"/>
        <c:auto val="1"/>
        <c:lblAlgn val="ctr"/>
        <c:lblOffset val="100"/>
        <c:noMultiLvlLbl val="0"/>
      </c:catAx>
      <c:valAx>
        <c:axId val="44227200"/>
        <c:scaling>
          <c:orientation val="minMax"/>
        </c:scaling>
        <c:delete val="0"/>
        <c:axPos val="b"/>
        <c:majorGridlines/>
        <c:numFmt formatCode="General" sourceLinked="1"/>
        <c:majorTickMark val="out"/>
        <c:minorTickMark val="none"/>
        <c:tickLblPos val="nextTo"/>
        <c:crossAx val="44225664"/>
        <c:crosses val="max"/>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7.163815366452686E-2"/>
                  <c:y val="0.1247217312121700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830-4E61-A6FF-FA30AA777A3A}"/>
                </c:ext>
              </c:extLst>
            </c:dLbl>
            <c:dLbl>
              <c:idx val="1"/>
              <c:layout>
                <c:manualLayout>
                  <c:x val="-0.11923157195712"/>
                  <c:y val="-9.13235845519309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30-4E61-A6FF-FA30AA777A3A}"/>
                </c:ext>
              </c:extLst>
            </c:dLbl>
            <c:dLbl>
              <c:idx val="2"/>
              <c:layout>
                <c:manualLayout>
                  <c:x val="0.13630522088353414"/>
                  <c:y val="1.99710750441909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830-4E61-A6FF-FA30AA777A3A}"/>
                </c:ext>
              </c:extLst>
            </c:dLbl>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Лист4!$A$18:$A$20</c:f>
              <c:strCache>
                <c:ptCount val="3"/>
                <c:pt idx="0">
                  <c:v>микрорайон №1</c:v>
                </c:pt>
                <c:pt idx="1">
                  <c:v>микрорайон №2</c:v>
                </c:pt>
                <c:pt idx="2">
                  <c:v>микрорайон №4</c:v>
                </c:pt>
              </c:strCache>
            </c:strRef>
          </c:cat>
          <c:val>
            <c:numRef>
              <c:f>Лист4!$B$18:$B$20</c:f>
              <c:numCache>
                <c:formatCode>0.00%</c:formatCode>
                <c:ptCount val="3"/>
                <c:pt idx="0">
                  <c:v>0.253</c:v>
                </c:pt>
                <c:pt idx="1">
                  <c:v>0.312</c:v>
                </c:pt>
                <c:pt idx="2">
                  <c:v>0.435</c:v>
                </c:pt>
              </c:numCache>
            </c:numRef>
          </c:val>
          <c:extLst>
            <c:ext xmlns:c16="http://schemas.microsoft.com/office/drawing/2014/chart" uri="{C3380CC4-5D6E-409C-BE32-E72D297353CC}">
              <c16:uniqueId val="{00000003-B830-4E61-A6FF-FA30AA777A3A}"/>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b="1"/>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Лист4!$A$8</c:f>
              <c:strCache>
                <c:ptCount val="1"/>
                <c:pt idx="0">
                  <c:v>Отопление</c:v>
                </c:pt>
              </c:strCache>
            </c:strRef>
          </c:tx>
          <c:invertIfNegative val="0"/>
          <c:cat>
            <c:strRef>
              <c:f>Лист4!$B$7:$H$7</c:f>
              <c:strCache>
                <c:ptCount val="7"/>
                <c:pt idx="0">
                  <c:v>2020 г</c:v>
                </c:pt>
                <c:pt idx="1">
                  <c:v>2021 г.</c:v>
                </c:pt>
                <c:pt idx="2">
                  <c:v>2022 г</c:v>
                </c:pt>
                <c:pt idx="3">
                  <c:v>2023 г</c:v>
                </c:pt>
                <c:pt idx="4">
                  <c:v>2024 г</c:v>
                </c:pt>
                <c:pt idx="5">
                  <c:v>2025 г</c:v>
                </c:pt>
                <c:pt idx="6">
                  <c:v>2026-2030 г</c:v>
                </c:pt>
              </c:strCache>
            </c:strRef>
          </c:cat>
          <c:val>
            <c:numRef>
              <c:f>Лист4!$B$8:$H$8</c:f>
              <c:numCache>
                <c:formatCode>General</c:formatCode>
                <c:ptCount val="7"/>
                <c:pt idx="0">
                  <c:v>1.4563999999999999</c:v>
                </c:pt>
                <c:pt idx="1">
                  <c:v>1.5952999999999999</c:v>
                </c:pt>
                <c:pt idx="2">
                  <c:v>0.39999999999999997</c:v>
                </c:pt>
                <c:pt idx="3">
                  <c:v>0.39999999999999997</c:v>
                </c:pt>
                <c:pt idx="4">
                  <c:v>0.43599999999999994</c:v>
                </c:pt>
                <c:pt idx="5">
                  <c:v>0.47899999999999998</c:v>
                </c:pt>
                <c:pt idx="6">
                  <c:v>0.42599999999999999</c:v>
                </c:pt>
              </c:numCache>
            </c:numRef>
          </c:val>
          <c:extLst>
            <c:ext xmlns:c16="http://schemas.microsoft.com/office/drawing/2014/chart" uri="{C3380CC4-5D6E-409C-BE32-E72D297353CC}">
              <c16:uniqueId val="{00000000-1434-4A1E-853A-A4E22E4221DB}"/>
            </c:ext>
          </c:extLst>
        </c:ser>
        <c:ser>
          <c:idx val="1"/>
          <c:order val="1"/>
          <c:tx>
            <c:strRef>
              <c:f>Лист4!$A$9</c:f>
              <c:strCache>
                <c:ptCount val="1"/>
                <c:pt idx="0">
                  <c:v>Вентиляция</c:v>
                </c:pt>
              </c:strCache>
            </c:strRef>
          </c:tx>
          <c:invertIfNegative val="0"/>
          <c:cat>
            <c:strRef>
              <c:f>Лист4!$B$7:$H$7</c:f>
              <c:strCache>
                <c:ptCount val="7"/>
                <c:pt idx="0">
                  <c:v>2020 г</c:v>
                </c:pt>
                <c:pt idx="1">
                  <c:v>2021 г.</c:v>
                </c:pt>
                <c:pt idx="2">
                  <c:v>2022 г</c:v>
                </c:pt>
                <c:pt idx="3">
                  <c:v>2023 г</c:v>
                </c:pt>
                <c:pt idx="4">
                  <c:v>2024 г</c:v>
                </c:pt>
                <c:pt idx="5">
                  <c:v>2025 г</c:v>
                </c:pt>
                <c:pt idx="6">
                  <c:v>2026-2030 г</c:v>
                </c:pt>
              </c:strCache>
            </c:strRef>
          </c:cat>
          <c:val>
            <c:numRef>
              <c:f>Лист4!$B$9:$H$9</c:f>
              <c:numCache>
                <c:formatCode>General</c:formatCode>
                <c:ptCount val="7"/>
                <c:pt idx="0">
                  <c:v>0.112</c:v>
                </c:pt>
                <c:pt idx="1">
                  <c:v>0</c:v>
                </c:pt>
                <c:pt idx="2">
                  <c:v>0</c:v>
                </c:pt>
                <c:pt idx="3">
                  <c:v>0</c:v>
                </c:pt>
                <c:pt idx="4">
                  <c:v>0</c:v>
                </c:pt>
                <c:pt idx="5">
                  <c:v>0</c:v>
                </c:pt>
                <c:pt idx="6">
                  <c:v>0</c:v>
                </c:pt>
              </c:numCache>
            </c:numRef>
          </c:val>
          <c:extLst>
            <c:ext xmlns:c16="http://schemas.microsoft.com/office/drawing/2014/chart" uri="{C3380CC4-5D6E-409C-BE32-E72D297353CC}">
              <c16:uniqueId val="{00000001-1434-4A1E-853A-A4E22E4221DB}"/>
            </c:ext>
          </c:extLst>
        </c:ser>
        <c:ser>
          <c:idx val="2"/>
          <c:order val="2"/>
          <c:tx>
            <c:strRef>
              <c:f>Лист4!$A$10</c:f>
              <c:strCache>
                <c:ptCount val="1"/>
                <c:pt idx="0">
                  <c:v>ГВС</c:v>
                </c:pt>
              </c:strCache>
            </c:strRef>
          </c:tx>
          <c:invertIfNegative val="0"/>
          <c:cat>
            <c:strRef>
              <c:f>Лист4!$B$7:$H$7</c:f>
              <c:strCache>
                <c:ptCount val="7"/>
                <c:pt idx="0">
                  <c:v>2020 г</c:v>
                </c:pt>
                <c:pt idx="1">
                  <c:v>2021 г.</c:v>
                </c:pt>
                <c:pt idx="2">
                  <c:v>2022 г</c:v>
                </c:pt>
                <c:pt idx="3">
                  <c:v>2023 г</c:v>
                </c:pt>
                <c:pt idx="4">
                  <c:v>2024 г</c:v>
                </c:pt>
                <c:pt idx="5">
                  <c:v>2025 г</c:v>
                </c:pt>
                <c:pt idx="6">
                  <c:v>2026-2030 г</c:v>
                </c:pt>
              </c:strCache>
            </c:strRef>
          </c:cat>
          <c:val>
            <c:numRef>
              <c:f>Лист4!$B$10:$H$10</c:f>
              <c:numCache>
                <c:formatCode>General</c:formatCode>
                <c:ptCount val="7"/>
                <c:pt idx="0">
                  <c:v>5.3000000000000005E-2</c:v>
                </c:pt>
                <c:pt idx="1">
                  <c:v>0.20799999999999999</c:v>
                </c:pt>
                <c:pt idx="2">
                  <c:v>8.0999999999999989E-2</c:v>
                </c:pt>
                <c:pt idx="3">
                  <c:v>8.0999999999999989E-2</c:v>
                </c:pt>
                <c:pt idx="4">
                  <c:v>0.121</c:v>
                </c:pt>
                <c:pt idx="5">
                  <c:v>0.13200000000000001</c:v>
                </c:pt>
                <c:pt idx="6">
                  <c:v>0.11799999999999999</c:v>
                </c:pt>
              </c:numCache>
            </c:numRef>
          </c:val>
          <c:extLst>
            <c:ext xmlns:c16="http://schemas.microsoft.com/office/drawing/2014/chart" uri="{C3380CC4-5D6E-409C-BE32-E72D297353CC}">
              <c16:uniqueId val="{00000002-1434-4A1E-853A-A4E22E4221DB}"/>
            </c:ext>
          </c:extLst>
        </c:ser>
        <c:dLbls>
          <c:showLegendKey val="0"/>
          <c:showVal val="0"/>
          <c:showCatName val="0"/>
          <c:showSerName val="0"/>
          <c:showPercent val="0"/>
          <c:showBubbleSize val="0"/>
        </c:dLbls>
        <c:gapWidth val="95"/>
        <c:overlap val="100"/>
        <c:axId val="45598976"/>
        <c:axId val="45350912"/>
      </c:barChart>
      <c:catAx>
        <c:axId val="45598976"/>
        <c:scaling>
          <c:orientation val="minMax"/>
        </c:scaling>
        <c:delete val="0"/>
        <c:axPos val="b"/>
        <c:numFmt formatCode="General" sourceLinked="0"/>
        <c:majorTickMark val="none"/>
        <c:minorTickMark val="none"/>
        <c:tickLblPos val="nextTo"/>
        <c:crossAx val="45350912"/>
        <c:crosses val="autoZero"/>
        <c:auto val="1"/>
        <c:lblAlgn val="ctr"/>
        <c:lblOffset val="100"/>
        <c:noMultiLvlLbl val="0"/>
      </c:catAx>
      <c:valAx>
        <c:axId val="45350912"/>
        <c:scaling>
          <c:orientation val="minMax"/>
        </c:scaling>
        <c:delete val="0"/>
        <c:axPos val="l"/>
        <c:majorGridlines/>
        <c:title>
          <c:tx>
            <c:rich>
              <a:bodyPr/>
              <a:lstStyle/>
              <a:p>
                <a:pPr>
                  <a:defRPr/>
                </a:pPr>
                <a:r>
                  <a:rPr lang="ru-RU" sz="1200" b="1" i="0" baseline="0">
                    <a:effectLst/>
                    <a:latin typeface="Times New Roman" panose="02020603050405020304" pitchFamily="18" charset="0"/>
                    <a:cs typeface="Times New Roman" panose="02020603050405020304" pitchFamily="18" charset="0"/>
                  </a:rPr>
                  <a:t>Прирост тепловых нагрузкок, Гкал/ч</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7.7240905634459248E-2"/>
              <c:y val="5.2895303254188404E-2"/>
            </c:manualLayout>
          </c:layout>
          <c:overlay val="0"/>
        </c:title>
        <c:numFmt formatCode="General" sourceLinked="1"/>
        <c:majorTickMark val="none"/>
        <c:minorTickMark val="none"/>
        <c:tickLblPos val="nextTo"/>
        <c:crossAx val="4559897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Лист1!$B$7</c:f>
              <c:strCache>
                <c:ptCount val="1"/>
                <c:pt idx="0">
                  <c:v>Годовой расход условного топлива, тыс. т.у.т.</c:v>
                </c:pt>
              </c:strCache>
            </c:strRef>
          </c:tx>
          <c:invertIfNegative val="0"/>
          <c:cat>
            <c:numRef>
              <c:f>Лист1!$A$8:$A$11</c:f>
              <c:numCache>
                <c:formatCode>General</c:formatCode>
                <c:ptCount val="4"/>
                <c:pt idx="0">
                  <c:v>2020</c:v>
                </c:pt>
                <c:pt idx="1">
                  <c:v>2021</c:v>
                </c:pt>
                <c:pt idx="2">
                  <c:v>2025</c:v>
                </c:pt>
                <c:pt idx="3">
                  <c:v>2030</c:v>
                </c:pt>
              </c:numCache>
            </c:numRef>
          </c:cat>
          <c:val>
            <c:numRef>
              <c:f>Лист1!$B$8:$B$11</c:f>
              <c:numCache>
                <c:formatCode>General</c:formatCode>
                <c:ptCount val="4"/>
                <c:pt idx="0">
                  <c:v>46.168999999999997</c:v>
                </c:pt>
                <c:pt idx="1">
                  <c:v>46.6</c:v>
                </c:pt>
                <c:pt idx="2">
                  <c:v>50.35</c:v>
                </c:pt>
                <c:pt idx="3">
                  <c:v>51.4</c:v>
                </c:pt>
              </c:numCache>
            </c:numRef>
          </c:val>
          <c:extLst>
            <c:ext xmlns:c16="http://schemas.microsoft.com/office/drawing/2014/chart" uri="{C3380CC4-5D6E-409C-BE32-E72D297353CC}">
              <c16:uniqueId val="{00000000-8281-4B88-9CE7-E32C83108A2B}"/>
            </c:ext>
          </c:extLst>
        </c:ser>
        <c:dLbls>
          <c:showLegendKey val="0"/>
          <c:showVal val="0"/>
          <c:showCatName val="0"/>
          <c:showSerName val="0"/>
          <c:showPercent val="0"/>
          <c:showBubbleSize val="0"/>
        </c:dLbls>
        <c:gapWidth val="75"/>
        <c:overlap val="100"/>
        <c:axId val="47182208"/>
        <c:axId val="47183744"/>
      </c:barChart>
      <c:catAx>
        <c:axId val="47182208"/>
        <c:scaling>
          <c:orientation val="minMax"/>
        </c:scaling>
        <c:delete val="0"/>
        <c:axPos val="b"/>
        <c:numFmt formatCode="General" sourceLinked="1"/>
        <c:majorTickMark val="none"/>
        <c:minorTickMark val="none"/>
        <c:tickLblPos val="nextTo"/>
        <c:crossAx val="47183744"/>
        <c:crosses val="autoZero"/>
        <c:auto val="1"/>
        <c:lblAlgn val="ctr"/>
        <c:lblOffset val="100"/>
        <c:noMultiLvlLbl val="0"/>
      </c:catAx>
      <c:valAx>
        <c:axId val="47183744"/>
        <c:scaling>
          <c:orientation val="minMax"/>
          <c:max val="55"/>
          <c:min val="0"/>
        </c:scaling>
        <c:delete val="0"/>
        <c:axPos val="l"/>
        <c:majorGridlines/>
        <c:numFmt formatCode="General" sourceLinked="1"/>
        <c:majorTickMark val="none"/>
        <c:minorTickMark val="none"/>
        <c:tickLblPos val="nextTo"/>
        <c:spPr>
          <a:ln w="9525">
            <a:noFill/>
          </a:ln>
        </c:spPr>
        <c:crossAx val="47182208"/>
        <c:crosses val="autoZero"/>
        <c:crossBetween val="between"/>
        <c:majorUnit val="5"/>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Годовой расход условного топлива, тыс.т.у.т</c:v>
                </c:pt>
              </c:strCache>
            </c:strRef>
          </c:tx>
          <c:cat>
            <c:numRef>
              <c:f>Лист1!$A$2:$A$12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Лист1!$B$2:$B$12</c:f>
              <c:numCache>
                <c:formatCode>General</c:formatCode>
                <c:ptCount val="11"/>
                <c:pt idx="0">
                  <c:v>46.17</c:v>
                </c:pt>
                <c:pt idx="1">
                  <c:v>46.6</c:v>
                </c:pt>
                <c:pt idx="2">
                  <c:v>47.54</c:v>
                </c:pt>
                <c:pt idx="3">
                  <c:v>48.48</c:v>
                </c:pt>
                <c:pt idx="4">
                  <c:v>49.41</c:v>
                </c:pt>
                <c:pt idx="5">
                  <c:v>50.35</c:v>
                </c:pt>
                <c:pt idx="6">
                  <c:v>50.56</c:v>
                </c:pt>
                <c:pt idx="7">
                  <c:v>50.77</c:v>
                </c:pt>
                <c:pt idx="8">
                  <c:v>50.98</c:v>
                </c:pt>
                <c:pt idx="9">
                  <c:v>51.19</c:v>
                </c:pt>
                <c:pt idx="10">
                  <c:v>51.4</c:v>
                </c:pt>
              </c:numCache>
            </c:numRef>
          </c:val>
          <c:smooth val="0"/>
          <c:extLst>
            <c:ext xmlns:c16="http://schemas.microsoft.com/office/drawing/2014/chart" uri="{C3380CC4-5D6E-409C-BE32-E72D297353CC}">
              <c16:uniqueId val="{00000000-777D-4D17-A99E-14E5584E7DAD}"/>
            </c:ext>
          </c:extLst>
        </c:ser>
        <c:dLbls>
          <c:showLegendKey val="0"/>
          <c:showVal val="0"/>
          <c:showCatName val="0"/>
          <c:showSerName val="0"/>
          <c:showPercent val="0"/>
          <c:showBubbleSize val="0"/>
        </c:dLbls>
        <c:marker val="1"/>
        <c:smooth val="0"/>
        <c:axId val="46704512"/>
        <c:axId val="46706048"/>
      </c:lineChart>
      <c:catAx>
        <c:axId val="46704512"/>
        <c:scaling>
          <c:orientation val="minMax"/>
        </c:scaling>
        <c:delete val="0"/>
        <c:axPos val="b"/>
        <c:numFmt formatCode="General" sourceLinked="1"/>
        <c:majorTickMark val="none"/>
        <c:minorTickMark val="none"/>
        <c:tickLblPos val="nextTo"/>
        <c:crossAx val="46706048"/>
        <c:crosses val="autoZero"/>
        <c:auto val="1"/>
        <c:lblAlgn val="ctr"/>
        <c:lblOffset val="100"/>
        <c:noMultiLvlLbl val="0"/>
      </c:catAx>
      <c:valAx>
        <c:axId val="46706048"/>
        <c:scaling>
          <c:orientation val="minMax"/>
          <c:min val="0"/>
        </c:scaling>
        <c:delete val="0"/>
        <c:axPos val="l"/>
        <c:majorGridlines/>
        <c:numFmt formatCode="General" sourceLinked="1"/>
        <c:majorTickMark val="none"/>
        <c:minorTickMark val="none"/>
        <c:tickLblPos val="nextTo"/>
        <c:spPr>
          <a:ln w="9525">
            <a:noFill/>
          </a:ln>
        </c:spPr>
        <c:crossAx val="46704512"/>
        <c:crosses val="autoZero"/>
        <c:crossBetween val="between"/>
        <c:majorUnit val="5"/>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42A55C83-2305-47ED-89E3-DD11E704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22088</Words>
  <Characters>125908</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Часть 1</vt:lpstr>
    </vt:vector>
  </TitlesOfParts>
  <Company>diakov.net</Company>
  <LinksUpToDate>false</LinksUpToDate>
  <CharactersWithSpaces>147701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1</dc:title>
  <dc:creator>tes26</dc:creator>
  <cp:lastModifiedBy>Пользователь</cp:lastModifiedBy>
  <cp:revision>3</cp:revision>
  <cp:lastPrinted>2020-04-14T02:13:00Z</cp:lastPrinted>
  <dcterms:created xsi:type="dcterms:W3CDTF">2020-06-25T02:08:00Z</dcterms:created>
  <dcterms:modified xsi:type="dcterms:W3CDTF">2020-06-25T02:08:00Z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Creator">
    <vt:lpwstr>Microsoft® Word 2010</vt:lpwstr>
  </property>
  <property fmtid="{D5CDD505-2E9C-101B-9397-08002B2CF9AE}" pid="4" name="LastSaved">
    <vt:filetime>2018-07-24T00:00:00Z</vt:filetime>
  </property>
</Properties>
</file>